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AA6" w:rsidRDefault="00B5566A" w:rsidP="000A4AA6">
      <w:pPr>
        <w:pStyle w:val="paragraph"/>
        <w:spacing w:before="0" w:beforeAutospacing="0" w:after="0" w:afterAutospacing="0"/>
        <w:jc w:val="center"/>
        <w:textAlignment w:val="baseline"/>
        <w:rPr>
          <w:rStyle w:val="normaltextrun"/>
          <w:rFonts w:ascii="Calibri" w:hAnsi="Calibri" w:cs="Segoe UI"/>
          <w:b/>
          <w:sz w:val="22"/>
          <w:szCs w:val="22"/>
        </w:rPr>
      </w:pPr>
      <w:r w:rsidRPr="000A4AA6">
        <w:rPr>
          <w:rStyle w:val="spellingerror"/>
          <w:rFonts w:ascii="Calibri" w:hAnsi="Calibri" w:cs="Segoe UI"/>
          <w:b/>
          <w:szCs w:val="22"/>
        </w:rPr>
        <w:t>DetroitSat</w:t>
      </w:r>
      <w:r w:rsidR="00C41D8D" w:rsidRPr="000A4AA6">
        <w:rPr>
          <w:rStyle w:val="apple-converted-space"/>
          <w:rFonts w:ascii="Calibri" w:hAnsi="Calibri" w:cs="Segoe UI"/>
          <w:b/>
          <w:szCs w:val="22"/>
        </w:rPr>
        <w:t> </w:t>
      </w:r>
      <w:r w:rsidR="00C41D8D" w:rsidRPr="000A4AA6">
        <w:rPr>
          <w:rStyle w:val="normaltextrun"/>
          <w:rFonts w:ascii="Calibri" w:hAnsi="Calibri" w:cs="Segoe UI"/>
          <w:b/>
          <w:szCs w:val="22"/>
        </w:rPr>
        <w:t>Air Bearing</w:t>
      </w:r>
    </w:p>
    <w:p w:rsidR="001B1580" w:rsidRPr="000A4AA6" w:rsidRDefault="001B1580" w:rsidP="000A4AA6">
      <w:pPr>
        <w:pStyle w:val="paragraph"/>
        <w:spacing w:before="0" w:beforeAutospacing="0" w:after="0" w:afterAutospacing="0"/>
        <w:jc w:val="center"/>
        <w:textAlignment w:val="baseline"/>
        <w:rPr>
          <w:rStyle w:val="normaltextrun"/>
          <w:rFonts w:ascii="Calibri" w:hAnsi="Calibri" w:cs="Segoe UI"/>
          <w:szCs w:val="22"/>
        </w:rPr>
      </w:pPr>
      <w:r w:rsidRPr="000A4AA6">
        <w:rPr>
          <w:rStyle w:val="normaltextrun"/>
          <w:rFonts w:ascii="Calibri" w:hAnsi="Calibri" w:cs="Segoe UI"/>
          <w:szCs w:val="22"/>
        </w:rPr>
        <w:t xml:space="preserve">Compiled by: Matt </w:t>
      </w:r>
      <w:proofErr w:type="spellStart"/>
      <w:r w:rsidRPr="000A4AA6">
        <w:rPr>
          <w:rStyle w:val="normaltextrun"/>
          <w:rFonts w:ascii="Calibri" w:hAnsi="Calibri" w:cs="Segoe UI"/>
          <w:szCs w:val="22"/>
        </w:rPr>
        <w:t>Schmotzer</w:t>
      </w:r>
      <w:proofErr w:type="spellEnd"/>
    </w:p>
    <w:p w:rsidR="00C41D8D" w:rsidRDefault="00C41D8D" w:rsidP="00C41D8D">
      <w:pPr>
        <w:pStyle w:val="paragraph"/>
        <w:spacing w:before="0" w:beforeAutospacing="0" w:after="0" w:afterAutospacing="0"/>
        <w:textAlignment w:val="baseline"/>
        <w:rPr>
          <w:rStyle w:val="eop"/>
          <w:rFonts w:ascii="Calibri" w:hAnsi="Calibri" w:cs="Segoe UI"/>
          <w:sz w:val="22"/>
          <w:szCs w:val="22"/>
        </w:rPr>
      </w:pPr>
    </w:p>
    <w:p w:rsidR="00C41D8D" w:rsidRPr="000A4AA6" w:rsidRDefault="00C41D8D" w:rsidP="00C41D8D">
      <w:pPr>
        <w:pStyle w:val="paragraph"/>
        <w:spacing w:before="0" w:beforeAutospacing="0" w:after="0" w:afterAutospacing="0"/>
        <w:textAlignment w:val="baseline"/>
        <w:rPr>
          <w:rStyle w:val="eop"/>
          <w:rFonts w:ascii="Calibri" w:hAnsi="Calibri" w:cs="Segoe UI"/>
          <w:b/>
          <w:sz w:val="22"/>
          <w:szCs w:val="22"/>
        </w:rPr>
      </w:pPr>
      <w:r w:rsidRPr="000A4AA6">
        <w:rPr>
          <w:rStyle w:val="eop"/>
          <w:rFonts w:ascii="Calibri" w:hAnsi="Calibri" w:cs="Segoe UI"/>
          <w:b/>
          <w:sz w:val="22"/>
          <w:szCs w:val="22"/>
        </w:rPr>
        <w:t>Overview</w:t>
      </w:r>
    </w:p>
    <w:p w:rsidR="00C41D8D" w:rsidRPr="000A4AA6" w:rsidRDefault="00C41D8D" w:rsidP="00C41D8D">
      <w:pPr>
        <w:pStyle w:val="paragraph"/>
        <w:spacing w:before="0" w:beforeAutospacing="0" w:after="0" w:afterAutospacing="0"/>
        <w:textAlignment w:val="baseline"/>
        <w:rPr>
          <w:rFonts w:asciiTheme="majorHAnsi" w:hAnsiTheme="majorHAnsi" w:cstheme="majorHAnsi"/>
          <w:sz w:val="22"/>
          <w:szCs w:val="22"/>
        </w:rPr>
      </w:pPr>
    </w:p>
    <w:p w:rsidR="000A4AA6" w:rsidRPr="000A4AA6" w:rsidRDefault="00C41D8D" w:rsidP="006174D0">
      <w:pPr>
        <w:pStyle w:val="paragraph"/>
        <w:spacing w:before="0" w:beforeAutospacing="0" w:after="0" w:afterAutospacing="0"/>
        <w:textAlignment w:val="baseline"/>
        <w:rPr>
          <w:rStyle w:val="normaltextrun"/>
          <w:rFonts w:ascii="Calibri" w:hAnsi="Calibri" w:cs="Segoe UI"/>
          <w:sz w:val="22"/>
          <w:szCs w:val="22"/>
        </w:rPr>
      </w:pPr>
      <w:r w:rsidRPr="000A4AA6">
        <w:rPr>
          <w:rStyle w:val="normaltextrun"/>
          <w:rFonts w:ascii="Calibri" w:hAnsi="Calibri" w:cs="Segoe UI"/>
          <w:sz w:val="22"/>
          <w:szCs w:val="22"/>
        </w:rPr>
        <w:t>Air bearings are expensive. When developing open source components on a budget it is impractical to spend thousands of dollars</w:t>
      </w:r>
      <w:r w:rsidRPr="000A4AA6">
        <w:rPr>
          <w:rStyle w:val="apple-converted-space"/>
          <w:rFonts w:ascii="Calibri" w:hAnsi="Calibri" w:cs="Segoe UI"/>
          <w:sz w:val="22"/>
          <w:szCs w:val="22"/>
        </w:rPr>
        <w:t> </w:t>
      </w:r>
      <w:r w:rsidR="00063463" w:rsidRPr="000A4AA6">
        <w:rPr>
          <w:rStyle w:val="normaltextrun"/>
          <w:rFonts w:ascii="Calibri" w:hAnsi="Calibri" w:cs="Segoe UI"/>
          <w:sz w:val="22"/>
          <w:szCs w:val="22"/>
        </w:rPr>
        <w:t>on a component just to trouble</w:t>
      </w:r>
      <w:r w:rsidRPr="000A4AA6">
        <w:rPr>
          <w:rStyle w:val="normaltextrun"/>
          <w:rFonts w:ascii="Calibri" w:hAnsi="Calibri" w:cs="Segoe UI"/>
          <w:sz w:val="22"/>
          <w:szCs w:val="22"/>
        </w:rPr>
        <w:t>shoot mechanical and electronic systems.</w:t>
      </w:r>
      <w:r w:rsidRPr="000A4AA6">
        <w:rPr>
          <w:rStyle w:val="apple-converted-space"/>
          <w:rFonts w:ascii="Calibri" w:hAnsi="Calibri" w:cs="Segoe UI"/>
          <w:sz w:val="22"/>
          <w:szCs w:val="22"/>
        </w:rPr>
        <w:t> </w:t>
      </w:r>
      <w:r w:rsidR="00063463" w:rsidRPr="000A4AA6">
        <w:rPr>
          <w:rStyle w:val="normaltextrun"/>
          <w:rFonts w:ascii="Calibri" w:hAnsi="Calibri" w:cs="Segoe UI"/>
          <w:sz w:val="22"/>
          <w:szCs w:val="22"/>
        </w:rPr>
        <w:t xml:space="preserve">To test </w:t>
      </w:r>
      <w:r w:rsidR="009C7448">
        <w:rPr>
          <w:rStyle w:val="normaltextrun"/>
          <w:rFonts w:ascii="Calibri" w:hAnsi="Calibri" w:cs="Segoe UI"/>
          <w:sz w:val="22"/>
          <w:szCs w:val="22"/>
        </w:rPr>
        <w:t xml:space="preserve">our </w:t>
      </w:r>
      <w:r w:rsidR="00063463" w:rsidRPr="000A4AA6">
        <w:rPr>
          <w:rStyle w:val="normaltextrun"/>
          <w:rFonts w:ascii="Calibri" w:hAnsi="Calibri" w:cs="Segoe UI"/>
          <w:sz w:val="22"/>
          <w:szCs w:val="22"/>
        </w:rPr>
        <w:t>reaction wheels</w:t>
      </w:r>
      <w:r w:rsidRPr="000A4AA6">
        <w:rPr>
          <w:rStyle w:val="normaltextrun"/>
          <w:rFonts w:ascii="Calibri" w:hAnsi="Calibri" w:cs="Segoe UI"/>
          <w:sz w:val="22"/>
          <w:szCs w:val="22"/>
        </w:rPr>
        <w:t xml:space="preserve"> and</w:t>
      </w:r>
      <w:r w:rsidRPr="000A4AA6">
        <w:rPr>
          <w:rStyle w:val="apple-converted-space"/>
          <w:rFonts w:ascii="Calibri" w:hAnsi="Calibri" w:cs="Segoe UI"/>
          <w:sz w:val="22"/>
          <w:szCs w:val="22"/>
        </w:rPr>
        <w:t> </w:t>
      </w:r>
      <w:r w:rsidRPr="000A4AA6">
        <w:rPr>
          <w:rStyle w:val="spellingerror"/>
          <w:rFonts w:ascii="Calibri" w:hAnsi="Calibri" w:cs="Segoe UI"/>
          <w:sz w:val="22"/>
          <w:szCs w:val="22"/>
        </w:rPr>
        <w:t>magnetorquer</w:t>
      </w:r>
      <w:r w:rsidRPr="000A4AA6">
        <w:rPr>
          <w:rStyle w:val="apple-converted-space"/>
          <w:rFonts w:ascii="Calibri" w:hAnsi="Calibri" w:cs="Segoe UI"/>
          <w:sz w:val="22"/>
          <w:szCs w:val="22"/>
        </w:rPr>
        <w:t> </w:t>
      </w:r>
      <w:r w:rsidRPr="000A4AA6">
        <w:rPr>
          <w:rStyle w:val="normaltextrun"/>
          <w:rFonts w:ascii="Calibri" w:hAnsi="Calibri" w:cs="Segoe UI"/>
          <w:sz w:val="22"/>
          <w:szCs w:val="22"/>
        </w:rPr>
        <w:t xml:space="preserve">in a frictionless environment our team developed an air bearing that could be </w:t>
      </w:r>
      <w:r w:rsidR="009C7448">
        <w:rPr>
          <w:rStyle w:val="normaltextrun"/>
          <w:rFonts w:ascii="Calibri" w:hAnsi="Calibri" w:cs="Segoe UI"/>
          <w:sz w:val="22"/>
          <w:szCs w:val="22"/>
        </w:rPr>
        <w:t>constructed</w:t>
      </w:r>
      <w:r w:rsidRPr="000A4AA6">
        <w:rPr>
          <w:rStyle w:val="normaltextrun"/>
          <w:rFonts w:ascii="Calibri" w:hAnsi="Calibri" w:cs="Segoe UI"/>
          <w:sz w:val="22"/>
          <w:szCs w:val="22"/>
        </w:rPr>
        <w:t xml:space="preserve"> using a 3D printer. The</w:t>
      </w:r>
      <w:r w:rsidRPr="000A4AA6">
        <w:rPr>
          <w:rStyle w:val="apple-converted-space"/>
          <w:rFonts w:ascii="Calibri" w:hAnsi="Calibri" w:cs="Segoe UI"/>
          <w:sz w:val="22"/>
          <w:szCs w:val="22"/>
        </w:rPr>
        <w:t> </w:t>
      </w:r>
      <w:r w:rsidRPr="000A4AA6">
        <w:rPr>
          <w:rStyle w:val="normaltextrun"/>
          <w:rFonts w:ascii="Calibri" w:hAnsi="Calibri" w:cs="Segoe UI"/>
          <w:sz w:val="22"/>
          <w:szCs w:val="22"/>
        </w:rPr>
        <w:t>satellite</w:t>
      </w:r>
      <w:r w:rsidRPr="000A4AA6">
        <w:rPr>
          <w:rStyle w:val="apple-converted-space"/>
          <w:rFonts w:ascii="Calibri" w:hAnsi="Calibri" w:cs="Segoe UI"/>
          <w:sz w:val="22"/>
          <w:szCs w:val="22"/>
        </w:rPr>
        <w:t> </w:t>
      </w:r>
      <w:r w:rsidR="009C7448">
        <w:rPr>
          <w:rStyle w:val="normaltextrun"/>
          <w:rFonts w:ascii="Calibri" w:hAnsi="Calibri" w:cs="Segoe UI"/>
          <w:sz w:val="22"/>
          <w:szCs w:val="22"/>
        </w:rPr>
        <w:t>would then sit in</w:t>
      </w:r>
      <w:r w:rsidRPr="000A4AA6">
        <w:rPr>
          <w:rStyle w:val="normaltextrun"/>
          <w:rFonts w:ascii="Calibri" w:hAnsi="Calibri" w:cs="Segoe UI"/>
          <w:sz w:val="22"/>
          <w:szCs w:val="22"/>
        </w:rPr>
        <w:t xml:space="preserve"> a </w:t>
      </w:r>
      <w:r w:rsidR="009C7448">
        <w:rPr>
          <w:rStyle w:val="normaltextrun"/>
          <w:rFonts w:ascii="Calibri" w:hAnsi="Calibri" w:cs="Segoe UI"/>
          <w:sz w:val="22"/>
          <w:szCs w:val="22"/>
        </w:rPr>
        <w:t xml:space="preserve">wooden cradle within a </w:t>
      </w:r>
      <w:r w:rsidRPr="000A4AA6">
        <w:rPr>
          <w:rStyle w:val="normaltextrun"/>
          <w:rFonts w:ascii="Calibri" w:hAnsi="Calibri" w:cs="Segoe UI"/>
          <w:sz w:val="22"/>
          <w:szCs w:val="22"/>
        </w:rPr>
        <w:t>half</w:t>
      </w:r>
      <w:r w:rsidRPr="000A4AA6">
        <w:rPr>
          <w:rStyle w:val="apple-converted-space"/>
          <w:rFonts w:ascii="Calibri" w:hAnsi="Calibri" w:cs="Segoe UI"/>
          <w:sz w:val="22"/>
          <w:szCs w:val="22"/>
        </w:rPr>
        <w:t> </w:t>
      </w:r>
      <w:r w:rsidRPr="000A4AA6">
        <w:rPr>
          <w:rStyle w:val="normaltextrun"/>
          <w:rFonts w:ascii="Calibri" w:hAnsi="Calibri" w:cs="Segoe UI"/>
          <w:sz w:val="22"/>
          <w:szCs w:val="22"/>
        </w:rPr>
        <w:t>spherical</w:t>
      </w:r>
      <w:r w:rsidRPr="000A4AA6">
        <w:rPr>
          <w:rStyle w:val="apple-converted-space"/>
          <w:rFonts w:ascii="Calibri" w:hAnsi="Calibri" w:cs="Segoe UI"/>
          <w:sz w:val="22"/>
          <w:szCs w:val="22"/>
        </w:rPr>
        <w:t> </w:t>
      </w:r>
      <w:r w:rsidRPr="000A4AA6">
        <w:rPr>
          <w:rStyle w:val="normaltextrun"/>
          <w:rFonts w:ascii="Calibri" w:hAnsi="Calibri" w:cs="Segoe UI"/>
          <w:sz w:val="22"/>
          <w:szCs w:val="22"/>
        </w:rPr>
        <w:t xml:space="preserve">bowl that was </w:t>
      </w:r>
      <w:r w:rsidR="009C7448">
        <w:rPr>
          <w:rStyle w:val="normaltextrun"/>
          <w:rFonts w:ascii="Calibri" w:hAnsi="Calibri" w:cs="Segoe UI"/>
          <w:sz w:val="22"/>
          <w:szCs w:val="22"/>
        </w:rPr>
        <w:t xml:space="preserve">purchased online </w:t>
      </w:r>
      <w:r w:rsidRPr="000A4AA6">
        <w:rPr>
          <w:rStyle w:val="normaltextrun"/>
          <w:rFonts w:ascii="Calibri" w:hAnsi="Calibri" w:cs="Segoe UI"/>
          <w:sz w:val="22"/>
          <w:szCs w:val="22"/>
        </w:rPr>
        <w:t>with the shop</w:t>
      </w:r>
      <w:r w:rsidRPr="000A4AA6">
        <w:rPr>
          <w:rStyle w:val="apple-converted-space"/>
          <w:rFonts w:ascii="Calibri" w:hAnsi="Calibri" w:cs="Segoe UI"/>
          <w:sz w:val="22"/>
          <w:szCs w:val="22"/>
        </w:rPr>
        <w:t> </w:t>
      </w:r>
      <w:r w:rsidRPr="000A4AA6">
        <w:rPr>
          <w:rStyle w:val="normaltextrun"/>
          <w:rFonts w:ascii="Calibri" w:hAnsi="Calibri" w:cs="Segoe UI"/>
          <w:sz w:val="22"/>
          <w:szCs w:val="22"/>
        </w:rPr>
        <w:t>compressor</w:t>
      </w:r>
      <w:r w:rsidRPr="000A4AA6">
        <w:rPr>
          <w:rStyle w:val="apple-converted-space"/>
          <w:rFonts w:ascii="Calibri" w:hAnsi="Calibri" w:cs="Segoe UI"/>
          <w:sz w:val="22"/>
          <w:szCs w:val="22"/>
        </w:rPr>
        <w:t> </w:t>
      </w:r>
      <w:r w:rsidRPr="000A4AA6">
        <w:rPr>
          <w:rStyle w:val="normaltextrun"/>
          <w:rFonts w:ascii="Calibri" w:hAnsi="Calibri" w:cs="Segoe UI"/>
          <w:sz w:val="22"/>
          <w:szCs w:val="22"/>
        </w:rPr>
        <w:t>suppling enough air for the bowl to levitate.</w:t>
      </w:r>
    </w:p>
    <w:p w:rsidR="000A4AA6" w:rsidRDefault="000A4AA6" w:rsidP="006174D0">
      <w:pPr>
        <w:pStyle w:val="paragraph"/>
        <w:spacing w:before="0" w:beforeAutospacing="0" w:after="0" w:afterAutospacing="0"/>
        <w:textAlignment w:val="baseline"/>
        <w:rPr>
          <w:rStyle w:val="normaltextrun"/>
          <w:rFonts w:ascii="Calibri" w:hAnsi="Calibri" w:cs="Segoe UI"/>
          <w:sz w:val="22"/>
          <w:szCs w:val="22"/>
        </w:rPr>
      </w:pPr>
    </w:p>
    <w:p w:rsidR="00C41D8D" w:rsidRDefault="000A4AA6" w:rsidP="000A4AA6">
      <w:pPr>
        <w:pStyle w:val="paragraph"/>
        <w:spacing w:before="0" w:beforeAutospacing="0" w:after="0" w:afterAutospacing="0"/>
        <w:jc w:val="center"/>
        <w:textAlignment w:val="baseline"/>
        <w:rPr>
          <w:rStyle w:val="eop"/>
          <w:rFonts w:ascii="Calibri" w:hAnsi="Calibri" w:cs="Segoe UI"/>
          <w:sz w:val="22"/>
          <w:szCs w:val="22"/>
        </w:rPr>
      </w:pPr>
      <w:r>
        <w:rPr>
          <w:noProof/>
        </w:rPr>
        <w:drawing>
          <wp:inline distT="0" distB="0" distL="0" distR="0" wp14:anchorId="64E5F6A6" wp14:editId="653428A0">
            <wp:extent cx="4159250" cy="2909831"/>
            <wp:effectExtent l="0" t="0" r="0" b="5080"/>
            <wp:docPr id="1" name="Picture 1" descr="Spherical Air b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herical Air bear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4162355" cy="2912003"/>
                    </a:xfrm>
                    <a:prstGeom prst="rect">
                      <a:avLst/>
                    </a:prstGeom>
                    <a:noFill/>
                    <a:ln>
                      <a:noFill/>
                    </a:ln>
                  </pic:spPr>
                </pic:pic>
              </a:graphicData>
            </a:graphic>
          </wp:inline>
        </w:drawing>
      </w:r>
    </w:p>
    <w:p w:rsidR="00C41D8D" w:rsidRPr="000A4AA6" w:rsidRDefault="000A4AA6" w:rsidP="000A4AA6">
      <w:pPr>
        <w:pStyle w:val="paragraph"/>
        <w:spacing w:before="0" w:beforeAutospacing="0" w:after="0" w:afterAutospacing="0"/>
        <w:jc w:val="center"/>
        <w:textAlignment w:val="baseline"/>
        <w:rPr>
          <w:rStyle w:val="eop"/>
          <w:rFonts w:ascii="Calibri" w:hAnsi="Calibri" w:cs="Segoe UI"/>
          <w:i/>
          <w:sz w:val="22"/>
          <w:szCs w:val="22"/>
        </w:rPr>
      </w:pPr>
      <w:r w:rsidRPr="000A4AA6">
        <w:rPr>
          <w:rStyle w:val="eop"/>
          <w:rFonts w:ascii="Calibri" w:hAnsi="Calibri" w:cs="Segoe UI"/>
          <w:i/>
          <w:sz w:val="22"/>
          <w:szCs w:val="22"/>
        </w:rPr>
        <w:t>Fig. 1 – Cubesat model mounted inside air bearing</w:t>
      </w:r>
      <w:r>
        <w:rPr>
          <w:rStyle w:val="eop"/>
          <w:rFonts w:ascii="Calibri" w:hAnsi="Calibri" w:cs="Segoe UI"/>
          <w:i/>
          <w:sz w:val="22"/>
          <w:szCs w:val="22"/>
        </w:rPr>
        <w:br/>
      </w:r>
    </w:p>
    <w:p w:rsidR="00785CE6" w:rsidRDefault="00785CE6" w:rsidP="00C41D8D">
      <w:pPr>
        <w:pStyle w:val="paragraph"/>
        <w:spacing w:before="0" w:beforeAutospacing="0" w:after="0" w:afterAutospacing="0"/>
        <w:textAlignment w:val="baseline"/>
        <w:rPr>
          <w:rStyle w:val="eop"/>
          <w:rFonts w:ascii="Calibri" w:hAnsi="Calibri" w:cs="Segoe UI"/>
          <w:b/>
          <w:sz w:val="22"/>
          <w:szCs w:val="22"/>
        </w:rPr>
      </w:pPr>
    </w:p>
    <w:p w:rsidR="00C41D8D" w:rsidRPr="00C41D8D" w:rsidRDefault="00C41D8D" w:rsidP="00C41D8D">
      <w:pPr>
        <w:pStyle w:val="paragraph"/>
        <w:spacing w:before="0" w:beforeAutospacing="0" w:after="0" w:afterAutospacing="0"/>
        <w:textAlignment w:val="baseline"/>
        <w:rPr>
          <w:rStyle w:val="eop"/>
          <w:rFonts w:ascii="Calibri" w:hAnsi="Calibri" w:cs="Segoe UI"/>
          <w:b/>
          <w:sz w:val="22"/>
          <w:szCs w:val="22"/>
        </w:rPr>
      </w:pPr>
      <w:r w:rsidRPr="00C41D8D">
        <w:rPr>
          <w:rStyle w:val="eop"/>
          <w:rFonts w:ascii="Calibri" w:hAnsi="Calibri" w:cs="Segoe UI"/>
          <w:b/>
          <w:sz w:val="22"/>
          <w:szCs w:val="22"/>
        </w:rPr>
        <w:t>Design</w:t>
      </w:r>
    </w:p>
    <w:p w:rsidR="00C41D8D" w:rsidRPr="000A4AA6" w:rsidRDefault="00C41D8D" w:rsidP="000A4AA6">
      <w:pPr>
        <w:pStyle w:val="paragraph"/>
        <w:spacing w:before="0" w:beforeAutospacing="0" w:after="0" w:afterAutospacing="0"/>
        <w:textAlignment w:val="baseline"/>
        <w:rPr>
          <w:rFonts w:asciiTheme="majorHAnsi" w:hAnsiTheme="majorHAnsi" w:cstheme="majorHAnsi"/>
          <w:sz w:val="22"/>
          <w:szCs w:val="12"/>
        </w:rPr>
      </w:pPr>
    </w:p>
    <w:p w:rsidR="00BE3D11" w:rsidRDefault="00C41D8D" w:rsidP="00BE3D11">
      <w:pPr>
        <w:pStyle w:val="paragraph"/>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The basic construction of the 3d p</w:t>
      </w:r>
      <w:r w:rsidR="00D331F5">
        <w:rPr>
          <w:rStyle w:val="normaltextrun"/>
          <w:rFonts w:ascii="Calibri" w:hAnsi="Calibri" w:cs="Segoe UI"/>
          <w:sz w:val="22"/>
          <w:szCs w:val="22"/>
        </w:rPr>
        <w:t>rinted portion was sized to match</w:t>
      </w:r>
      <w:r>
        <w:rPr>
          <w:rStyle w:val="normaltextrun"/>
          <w:rFonts w:ascii="Calibri" w:hAnsi="Calibri" w:cs="Segoe UI"/>
          <w:sz w:val="22"/>
          <w:szCs w:val="22"/>
        </w:rPr>
        <w:t xml:space="preserve"> the</w:t>
      </w:r>
      <w:r>
        <w:rPr>
          <w:rStyle w:val="apple-converted-space"/>
          <w:rFonts w:ascii="Calibri" w:hAnsi="Calibri" w:cs="Segoe UI"/>
          <w:sz w:val="22"/>
          <w:szCs w:val="22"/>
        </w:rPr>
        <w:t> </w:t>
      </w:r>
      <w:r>
        <w:rPr>
          <w:rStyle w:val="normaltextrun"/>
          <w:rFonts w:ascii="Calibri" w:hAnsi="Calibri" w:cs="Segoe UI"/>
          <w:sz w:val="22"/>
          <w:szCs w:val="22"/>
        </w:rPr>
        <w:t>acquired</w:t>
      </w:r>
      <w:r>
        <w:rPr>
          <w:rStyle w:val="apple-converted-space"/>
          <w:rFonts w:ascii="Calibri" w:hAnsi="Calibri" w:cs="Segoe UI"/>
          <w:sz w:val="22"/>
          <w:szCs w:val="22"/>
        </w:rPr>
        <w:t> </w:t>
      </w:r>
      <w:r>
        <w:rPr>
          <w:rStyle w:val="normaltextrun"/>
          <w:rFonts w:ascii="Calibri" w:hAnsi="Calibri" w:cs="Segoe UI"/>
          <w:sz w:val="22"/>
          <w:szCs w:val="22"/>
        </w:rPr>
        <w:t>spherical</w:t>
      </w:r>
      <w:r>
        <w:rPr>
          <w:rStyle w:val="apple-converted-space"/>
          <w:rFonts w:ascii="Calibri" w:hAnsi="Calibri" w:cs="Segoe UI"/>
          <w:sz w:val="22"/>
          <w:szCs w:val="22"/>
        </w:rPr>
        <w:t> </w:t>
      </w:r>
      <w:r>
        <w:rPr>
          <w:rStyle w:val="normaltextrun"/>
          <w:rFonts w:ascii="Calibri" w:hAnsi="Calibri" w:cs="Segoe UI"/>
          <w:sz w:val="22"/>
          <w:szCs w:val="22"/>
        </w:rPr>
        <w:t xml:space="preserve">bowl. The sphere used is </w:t>
      </w:r>
      <w:r w:rsidR="00D331F5">
        <w:rPr>
          <w:rStyle w:val="normaltextrun"/>
          <w:rFonts w:ascii="Calibri" w:hAnsi="Calibri" w:cs="Segoe UI"/>
          <w:sz w:val="22"/>
          <w:szCs w:val="22"/>
        </w:rPr>
        <w:t>eight</w:t>
      </w:r>
      <w:r>
        <w:rPr>
          <w:rStyle w:val="normaltextrun"/>
          <w:rFonts w:ascii="Calibri" w:hAnsi="Calibri" w:cs="Segoe UI"/>
          <w:sz w:val="22"/>
          <w:szCs w:val="22"/>
        </w:rPr>
        <w:t xml:space="preserve"> inches in diameter with the cradle spanning it. Currently our team has created two iterations of the air bearing. Version 1 included twelve ports that were fed from an internal</w:t>
      </w:r>
      <w:r>
        <w:rPr>
          <w:rStyle w:val="apple-converted-space"/>
          <w:rFonts w:ascii="Calibri" w:hAnsi="Calibri" w:cs="Segoe UI"/>
          <w:sz w:val="22"/>
          <w:szCs w:val="22"/>
        </w:rPr>
        <w:t> </w:t>
      </w:r>
      <w:r>
        <w:rPr>
          <w:rStyle w:val="normaltextrun"/>
          <w:rFonts w:ascii="Calibri" w:hAnsi="Calibri" w:cs="Segoe UI"/>
          <w:sz w:val="22"/>
          <w:szCs w:val="22"/>
        </w:rPr>
        <w:t xml:space="preserve">plenum. The ports were </w:t>
      </w:r>
      <w:r w:rsidR="00BE3D11">
        <w:rPr>
          <w:rStyle w:val="normaltextrun"/>
          <w:rFonts w:ascii="Calibri" w:hAnsi="Calibri" w:cs="Segoe UI"/>
          <w:sz w:val="22"/>
          <w:szCs w:val="22"/>
        </w:rPr>
        <w:t>distributed</w:t>
      </w:r>
      <w:r>
        <w:rPr>
          <w:rStyle w:val="apple-converted-space"/>
          <w:rFonts w:ascii="Calibri" w:hAnsi="Calibri" w:cs="Segoe UI"/>
          <w:sz w:val="22"/>
          <w:szCs w:val="22"/>
        </w:rPr>
        <w:t> </w:t>
      </w:r>
      <w:r>
        <w:rPr>
          <w:rStyle w:val="normaltextrun"/>
          <w:rFonts w:ascii="Calibri" w:hAnsi="Calibri" w:cs="Segoe UI"/>
          <w:sz w:val="22"/>
          <w:szCs w:val="22"/>
        </w:rPr>
        <w:t>eq</w:t>
      </w:r>
      <w:r w:rsidR="00BE3D11">
        <w:rPr>
          <w:rStyle w:val="normaltextrun"/>
          <w:rFonts w:ascii="Calibri" w:hAnsi="Calibri" w:cs="Segoe UI"/>
          <w:sz w:val="22"/>
          <w:szCs w:val="22"/>
        </w:rPr>
        <w:t>ually</w:t>
      </w:r>
      <w:r>
        <w:rPr>
          <w:rStyle w:val="apple-converted-space"/>
          <w:rFonts w:ascii="Calibri" w:hAnsi="Calibri" w:cs="Segoe UI"/>
          <w:sz w:val="22"/>
          <w:szCs w:val="22"/>
        </w:rPr>
        <w:t> </w:t>
      </w:r>
      <w:r>
        <w:rPr>
          <w:rStyle w:val="normaltextrun"/>
          <w:rFonts w:ascii="Calibri" w:hAnsi="Calibri" w:cs="Segoe UI"/>
          <w:sz w:val="22"/>
          <w:szCs w:val="22"/>
        </w:rPr>
        <w:t>around the air bearing roughly ¾ up the</w:t>
      </w:r>
      <w:r>
        <w:rPr>
          <w:rStyle w:val="apple-converted-space"/>
          <w:rFonts w:ascii="Calibri" w:hAnsi="Calibri" w:cs="Segoe UI"/>
          <w:sz w:val="22"/>
          <w:szCs w:val="22"/>
        </w:rPr>
        <w:t> </w:t>
      </w:r>
      <w:r>
        <w:rPr>
          <w:rStyle w:val="normaltextrun"/>
          <w:rFonts w:ascii="Calibri" w:hAnsi="Calibri" w:cs="Segoe UI"/>
          <w:sz w:val="22"/>
          <w:szCs w:val="22"/>
        </w:rPr>
        <w:t>outer</w:t>
      </w:r>
      <w:r>
        <w:rPr>
          <w:rStyle w:val="apple-converted-space"/>
          <w:rFonts w:ascii="Calibri" w:hAnsi="Calibri" w:cs="Segoe UI"/>
          <w:sz w:val="22"/>
          <w:szCs w:val="22"/>
        </w:rPr>
        <w:t> </w:t>
      </w:r>
      <w:r>
        <w:rPr>
          <w:rStyle w:val="normaltextrun"/>
          <w:rFonts w:ascii="Calibri" w:hAnsi="Calibri" w:cs="Segoe UI"/>
          <w:sz w:val="22"/>
          <w:szCs w:val="22"/>
        </w:rPr>
        <w:t>wall. Fi</w:t>
      </w:r>
      <w:r w:rsidR="000A4AA6">
        <w:rPr>
          <w:rStyle w:val="normaltextrun"/>
          <w:rFonts w:ascii="Calibri" w:hAnsi="Calibri" w:cs="Segoe UI"/>
          <w:sz w:val="22"/>
          <w:szCs w:val="22"/>
        </w:rPr>
        <w:t>gure 2</w:t>
      </w:r>
      <w:r>
        <w:rPr>
          <w:rStyle w:val="normaltextrun"/>
          <w:rFonts w:ascii="Calibri" w:hAnsi="Calibri" w:cs="Segoe UI"/>
          <w:sz w:val="22"/>
          <w:szCs w:val="22"/>
        </w:rPr>
        <w:t xml:space="preserve"> shows a cross section</w:t>
      </w:r>
      <w:r>
        <w:rPr>
          <w:rStyle w:val="apple-converted-space"/>
          <w:rFonts w:ascii="Calibri" w:hAnsi="Calibri" w:cs="Segoe UI"/>
          <w:sz w:val="22"/>
          <w:szCs w:val="22"/>
        </w:rPr>
        <w:t> </w:t>
      </w:r>
      <w:r>
        <w:rPr>
          <w:rStyle w:val="normaltextrun"/>
          <w:rFonts w:ascii="Calibri" w:hAnsi="Calibri" w:cs="Segoe UI"/>
          <w:sz w:val="22"/>
          <w:szCs w:val="22"/>
        </w:rPr>
        <w:t>view</w:t>
      </w:r>
      <w:r>
        <w:rPr>
          <w:rStyle w:val="apple-converted-space"/>
          <w:rFonts w:ascii="Calibri" w:hAnsi="Calibri" w:cs="Segoe UI"/>
          <w:sz w:val="22"/>
          <w:szCs w:val="22"/>
        </w:rPr>
        <w:t> </w:t>
      </w:r>
      <w:r>
        <w:rPr>
          <w:rStyle w:val="normaltextrun"/>
          <w:rFonts w:ascii="Calibri" w:hAnsi="Calibri" w:cs="Segoe UI"/>
          <w:sz w:val="22"/>
          <w:szCs w:val="22"/>
        </w:rPr>
        <w:t>of the manifold and runners that supply the air</w:t>
      </w:r>
      <w:r w:rsidR="00B5566A">
        <w:rPr>
          <w:rStyle w:val="normaltextrun"/>
          <w:rFonts w:ascii="Calibri" w:hAnsi="Calibri" w:cs="Segoe UI"/>
          <w:sz w:val="22"/>
          <w:szCs w:val="22"/>
        </w:rPr>
        <w:t xml:space="preserve"> stream. The sphere itself is 8</w:t>
      </w:r>
      <w:r>
        <w:rPr>
          <w:rStyle w:val="normaltextrun"/>
          <w:rFonts w:ascii="Calibri" w:hAnsi="Calibri" w:cs="Segoe UI"/>
          <w:sz w:val="22"/>
          <w:szCs w:val="22"/>
        </w:rPr>
        <w:t xml:space="preserve"> inches in </w:t>
      </w:r>
      <w:r w:rsidR="00BE3D11">
        <w:rPr>
          <w:rStyle w:val="normaltextrun"/>
          <w:rFonts w:ascii="Calibri" w:hAnsi="Calibri" w:cs="Segoe UI"/>
          <w:sz w:val="22"/>
          <w:szCs w:val="22"/>
        </w:rPr>
        <w:t xml:space="preserve">diameter. Air is supplied at the bottom of the bearing into a manifold that will equally distribute air pressure to create a small film of air between the surface of the 3d printed mount and the spherical bowl. </w:t>
      </w:r>
    </w:p>
    <w:p w:rsidR="00BE3D11" w:rsidRDefault="00BE3D11" w:rsidP="00BE3D11">
      <w:pPr>
        <w:pStyle w:val="paragraph"/>
        <w:spacing w:before="0" w:beforeAutospacing="0" w:after="0" w:afterAutospacing="0"/>
        <w:textAlignment w:val="baseline"/>
        <w:rPr>
          <w:rStyle w:val="normaltextrun"/>
          <w:rFonts w:ascii="Calibri" w:hAnsi="Calibri" w:cs="Segoe UI"/>
          <w:sz w:val="22"/>
          <w:szCs w:val="22"/>
        </w:rPr>
      </w:pPr>
    </w:p>
    <w:p w:rsidR="00BE3D11" w:rsidRDefault="00BE3D11" w:rsidP="000A4AA6">
      <w:pPr>
        <w:pStyle w:val="paragraph"/>
        <w:spacing w:before="0" w:beforeAutospacing="0" w:after="0" w:afterAutospacing="0"/>
        <w:jc w:val="center"/>
        <w:textAlignment w:val="baseline"/>
        <w:rPr>
          <w:rStyle w:val="normaltextrun"/>
          <w:rFonts w:ascii="Calibri" w:hAnsi="Calibri" w:cs="Segoe UI"/>
          <w:sz w:val="22"/>
          <w:szCs w:val="22"/>
        </w:rPr>
      </w:pPr>
      <w:r>
        <w:rPr>
          <w:noProof/>
        </w:rPr>
        <w:lastRenderedPageBreak/>
        <w:drawing>
          <wp:inline distT="0" distB="0" distL="0" distR="0">
            <wp:extent cx="4997450" cy="2100532"/>
            <wp:effectExtent l="0" t="0" r="0" b="0"/>
            <wp:docPr id="4" name="Picture 4" descr="thumbnail_airbpr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_airbprint2"/>
                    <pic:cNvPicPr>
                      <a:picLocks noChangeAspect="1" noChangeArrowheads="1"/>
                    </pic:cNvPicPr>
                  </pic:nvPicPr>
                  <pic:blipFill rotWithShape="1">
                    <a:blip r:embed="rId7">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rcRect t="9980" b="9980"/>
                    <a:stretch/>
                  </pic:blipFill>
                  <pic:spPr bwMode="auto">
                    <a:xfrm>
                      <a:off x="0" y="0"/>
                      <a:ext cx="4999242" cy="2101285"/>
                    </a:xfrm>
                    <a:prstGeom prst="rect">
                      <a:avLst/>
                    </a:prstGeom>
                    <a:noFill/>
                    <a:ln>
                      <a:noFill/>
                    </a:ln>
                    <a:extLst>
                      <a:ext uri="{53640926-AAD7-44D8-BBD7-CCE9431645EC}">
                        <a14:shadowObscured xmlns:a14="http://schemas.microsoft.com/office/drawing/2010/main"/>
                      </a:ext>
                    </a:extLst>
                  </pic:spPr>
                </pic:pic>
              </a:graphicData>
            </a:graphic>
          </wp:inline>
        </w:drawing>
      </w:r>
    </w:p>
    <w:p w:rsidR="00BE3D11" w:rsidRPr="00BE3D11" w:rsidRDefault="000A4AA6" w:rsidP="00BE3D11">
      <w:pPr>
        <w:pStyle w:val="paragraph"/>
        <w:spacing w:before="0" w:beforeAutospacing="0" w:after="0" w:afterAutospacing="0"/>
        <w:jc w:val="center"/>
        <w:textAlignment w:val="baseline"/>
        <w:rPr>
          <w:rStyle w:val="normaltextrun"/>
          <w:rFonts w:ascii="Calibri" w:hAnsi="Calibri" w:cs="Segoe UI"/>
          <w:i/>
          <w:sz w:val="22"/>
          <w:szCs w:val="22"/>
        </w:rPr>
      </w:pPr>
      <w:r>
        <w:rPr>
          <w:rStyle w:val="normaltextrun"/>
          <w:rFonts w:ascii="Calibri" w:hAnsi="Calibri" w:cs="Segoe UI"/>
          <w:i/>
          <w:sz w:val="22"/>
          <w:szCs w:val="22"/>
        </w:rPr>
        <w:t>Fig. 2</w:t>
      </w:r>
      <w:r w:rsidR="00BE3D11" w:rsidRPr="00BE3D11">
        <w:rPr>
          <w:rStyle w:val="normaltextrun"/>
          <w:rFonts w:ascii="Calibri" w:hAnsi="Calibri" w:cs="Segoe UI"/>
          <w:i/>
          <w:sz w:val="22"/>
          <w:szCs w:val="22"/>
        </w:rPr>
        <w:t xml:space="preserve"> – Cross-section view of version 1</w:t>
      </w:r>
    </w:p>
    <w:p w:rsidR="00C41D8D" w:rsidRDefault="00C41D8D" w:rsidP="00C41D8D">
      <w:pPr>
        <w:pStyle w:val="paragraph"/>
        <w:spacing w:before="0" w:beforeAutospacing="0" w:after="0" w:afterAutospacing="0"/>
        <w:textAlignment w:val="baseline"/>
        <w:rPr>
          <w:rStyle w:val="eop"/>
          <w:rFonts w:ascii="Calibri" w:hAnsi="Calibri" w:cs="Segoe UI"/>
          <w:sz w:val="22"/>
          <w:szCs w:val="22"/>
        </w:rPr>
      </w:pPr>
    </w:p>
    <w:p w:rsidR="00785CE6" w:rsidRDefault="00785CE6" w:rsidP="00C41D8D">
      <w:pPr>
        <w:pStyle w:val="paragraph"/>
        <w:spacing w:before="0" w:beforeAutospacing="0" w:after="0" w:afterAutospacing="0"/>
        <w:textAlignment w:val="baseline"/>
        <w:rPr>
          <w:rStyle w:val="eop"/>
          <w:rFonts w:ascii="Calibri" w:hAnsi="Calibri" w:cs="Segoe UI"/>
          <w:b/>
          <w:sz w:val="22"/>
          <w:szCs w:val="22"/>
        </w:rPr>
      </w:pPr>
    </w:p>
    <w:p w:rsidR="00C41D8D" w:rsidRDefault="00C41D8D" w:rsidP="00C41D8D">
      <w:pPr>
        <w:pStyle w:val="paragraph"/>
        <w:spacing w:before="0" w:beforeAutospacing="0" w:after="0" w:afterAutospacing="0"/>
        <w:textAlignment w:val="baseline"/>
        <w:rPr>
          <w:rStyle w:val="eop"/>
          <w:rFonts w:ascii="Calibri" w:hAnsi="Calibri" w:cs="Segoe UI"/>
          <w:b/>
          <w:sz w:val="22"/>
          <w:szCs w:val="22"/>
        </w:rPr>
      </w:pPr>
      <w:r w:rsidRPr="00C41D8D">
        <w:rPr>
          <w:rStyle w:val="eop"/>
          <w:rFonts w:ascii="Calibri" w:hAnsi="Calibri" w:cs="Segoe UI"/>
          <w:b/>
          <w:sz w:val="22"/>
          <w:szCs w:val="22"/>
        </w:rPr>
        <w:t>Operation</w:t>
      </w:r>
    </w:p>
    <w:p w:rsidR="00C41D8D" w:rsidRDefault="00C41D8D" w:rsidP="00C41D8D">
      <w:pPr>
        <w:pStyle w:val="paragraph"/>
        <w:spacing w:before="0" w:beforeAutospacing="0" w:after="0" w:afterAutospacing="0"/>
        <w:textAlignment w:val="baseline"/>
        <w:rPr>
          <w:rStyle w:val="eop"/>
          <w:rFonts w:ascii="Calibri" w:hAnsi="Calibri" w:cs="Segoe UI"/>
          <w:b/>
          <w:sz w:val="22"/>
          <w:szCs w:val="22"/>
        </w:rPr>
      </w:pPr>
    </w:p>
    <w:p w:rsidR="00E207B4" w:rsidRDefault="000A4AA6" w:rsidP="00E207B4">
      <w:pPr>
        <w:pStyle w:val="paragraph"/>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Multiple tests were run t</w:t>
      </w:r>
      <w:r w:rsidR="00BE3D11">
        <w:rPr>
          <w:rStyle w:val="eop"/>
          <w:rFonts w:ascii="Calibri" w:hAnsi="Calibri" w:cs="Segoe UI"/>
          <w:sz w:val="22"/>
          <w:szCs w:val="22"/>
        </w:rPr>
        <w:t>o</w:t>
      </w:r>
      <w:r w:rsidR="00C41D8D">
        <w:rPr>
          <w:rStyle w:val="eop"/>
          <w:rFonts w:ascii="Calibri" w:hAnsi="Calibri" w:cs="Segoe UI"/>
          <w:sz w:val="22"/>
          <w:szCs w:val="22"/>
        </w:rPr>
        <w:t xml:space="preserve"> determin</w:t>
      </w:r>
      <w:r>
        <w:rPr>
          <w:rStyle w:val="eop"/>
          <w:rFonts w:ascii="Calibri" w:hAnsi="Calibri" w:cs="Segoe UI"/>
          <w:sz w:val="22"/>
          <w:szCs w:val="22"/>
        </w:rPr>
        <w:t>e the maximum load</w:t>
      </w:r>
      <w:r w:rsidR="00C41D8D">
        <w:rPr>
          <w:rStyle w:val="eop"/>
          <w:rFonts w:ascii="Calibri" w:hAnsi="Calibri" w:cs="Segoe UI"/>
          <w:sz w:val="22"/>
          <w:szCs w:val="22"/>
        </w:rPr>
        <w:t xml:space="preserve"> the bearing could support </w:t>
      </w:r>
      <w:r>
        <w:rPr>
          <w:rStyle w:val="eop"/>
          <w:rFonts w:ascii="Calibri" w:hAnsi="Calibri" w:cs="Segoe UI"/>
          <w:sz w:val="22"/>
          <w:szCs w:val="22"/>
        </w:rPr>
        <w:t>at different line pressures</w:t>
      </w:r>
      <w:r w:rsidR="00C41D8D">
        <w:rPr>
          <w:rStyle w:val="eop"/>
          <w:rFonts w:ascii="Calibri" w:hAnsi="Calibri" w:cs="Segoe UI"/>
          <w:sz w:val="22"/>
          <w:szCs w:val="22"/>
        </w:rPr>
        <w:t>.</w:t>
      </w:r>
      <w:r>
        <w:rPr>
          <w:rStyle w:val="eop"/>
          <w:rFonts w:ascii="Calibri" w:hAnsi="Calibri" w:cs="Segoe UI"/>
          <w:sz w:val="22"/>
          <w:szCs w:val="22"/>
        </w:rPr>
        <w:t xml:space="preserve"> </w:t>
      </w:r>
      <w:r w:rsidR="004756C5">
        <w:rPr>
          <w:rStyle w:val="eop"/>
          <w:rFonts w:ascii="Calibri" w:hAnsi="Calibri" w:cs="Segoe UI"/>
          <w:sz w:val="22"/>
          <w:szCs w:val="22"/>
        </w:rPr>
        <w:t xml:space="preserve">The test involved setting the air pressure to the desired value for the run with the bowl set up inside the air bearing.  Masses were added to the bowl in fifty gram increments until the bowl no longer moved freely on the cushion of air.  </w:t>
      </w:r>
      <w:r w:rsidR="00C41D8D">
        <w:rPr>
          <w:rStyle w:val="eop"/>
          <w:rFonts w:ascii="Calibri" w:hAnsi="Calibri" w:cs="Segoe UI"/>
          <w:sz w:val="22"/>
          <w:szCs w:val="22"/>
        </w:rPr>
        <w:t xml:space="preserve">In our </w:t>
      </w:r>
      <w:r w:rsidR="004756C5">
        <w:rPr>
          <w:rStyle w:val="eop"/>
          <w:rFonts w:ascii="Calibri" w:hAnsi="Calibri" w:cs="Segoe UI"/>
          <w:sz w:val="22"/>
          <w:szCs w:val="22"/>
        </w:rPr>
        <w:t>testing,</w:t>
      </w:r>
      <w:r w:rsidR="00C41D8D">
        <w:rPr>
          <w:rStyle w:val="eop"/>
          <w:rFonts w:ascii="Calibri" w:hAnsi="Calibri" w:cs="Segoe UI"/>
          <w:sz w:val="22"/>
          <w:szCs w:val="22"/>
        </w:rPr>
        <w:t xml:space="preserve"> we used a maximum of 120 psi to test the air bearing. </w:t>
      </w:r>
      <w:r w:rsidR="00E207B4">
        <w:rPr>
          <w:rStyle w:val="eop"/>
          <w:rFonts w:ascii="Calibri" w:hAnsi="Calibri" w:cs="Segoe UI"/>
          <w:sz w:val="22"/>
          <w:szCs w:val="22"/>
        </w:rPr>
        <w:t xml:space="preserve"> </w:t>
      </w:r>
      <w:r w:rsidR="00E207B4">
        <w:rPr>
          <w:rStyle w:val="eop"/>
          <w:rFonts w:ascii="Calibri" w:hAnsi="Calibri" w:cs="Segoe UI"/>
          <w:sz w:val="22"/>
          <w:szCs w:val="22"/>
        </w:rPr>
        <w:t xml:space="preserve">It can be seen in Table 1 that </w:t>
      </w:r>
      <w:r w:rsidR="004756C5">
        <w:rPr>
          <w:rStyle w:val="eop"/>
          <w:rFonts w:ascii="Calibri" w:hAnsi="Calibri" w:cs="Segoe UI"/>
          <w:sz w:val="22"/>
          <w:szCs w:val="22"/>
        </w:rPr>
        <w:t xml:space="preserve">using this bowl and 120 psi air </w:t>
      </w:r>
      <w:r w:rsidR="00E207B4">
        <w:rPr>
          <w:rStyle w:val="eop"/>
          <w:rFonts w:ascii="Calibri" w:hAnsi="Calibri" w:cs="Segoe UI"/>
          <w:sz w:val="22"/>
          <w:szCs w:val="22"/>
        </w:rPr>
        <w:t xml:space="preserve">our bearing can </w:t>
      </w:r>
      <w:r w:rsidR="00672050">
        <w:rPr>
          <w:rStyle w:val="eop"/>
          <w:rFonts w:ascii="Calibri" w:hAnsi="Calibri" w:cs="Segoe UI"/>
          <w:sz w:val="22"/>
          <w:szCs w:val="22"/>
        </w:rPr>
        <w:t>create</w:t>
      </w:r>
      <w:r w:rsidR="00E207B4">
        <w:rPr>
          <w:rStyle w:val="eop"/>
          <w:rFonts w:ascii="Calibri" w:hAnsi="Calibri" w:cs="Segoe UI"/>
          <w:sz w:val="22"/>
          <w:szCs w:val="22"/>
        </w:rPr>
        <w:t xml:space="preserve"> a frictionless environment with a satellite </w:t>
      </w:r>
      <w:r w:rsidR="004756C5">
        <w:rPr>
          <w:rStyle w:val="eop"/>
          <w:rFonts w:ascii="Calibri" w:hAnsi="Calibri" w:cs="Segoe UI"/>
          <w:sz w:val="22"/>
          <w:szCs w:val="22"/>
        </w:rPr>
        <w:t>mass under 700 grams. Those hoping to test satellites with higher masses will need a compressor capable of supplying higher pressures.</w:t>
      </w:r>
    </w:p>
    <w:p w:rsidR="00C41D8D" w:rsidRDefault="00C41D8D" w:rsidP="00C41D8D">
      <w:pPr>
        <w:pStyle w:val="paragraph"/>
        <w:spacing w:before="0" w:beforeAutospacing="0" w:after="0" w:afterAutospacing="0"/>
        <w:textAlignment w:val="baseline"/>
        <w:rPr>
          <w:rStyle w:val="eop"/>
          <w:rFonts w:ascii="Calibri" w:hAnsi="Calibri" w:cs="Segoe UI"/>
          <w:sz w:val="22"/>
          <w:szCs w:val="22"/>
        </w:rPr>
      </w:pPr>
    </w:p>
    <w:p w:rsidR="00C41D8D" w:rsidRPr="00C41D8D" w:rsidRDefault="00C41D8D" w:rsidP="00C41D8D">
      <w:pPr>
        <w:pStyle w:val="paragraph"/>
        <w:spacing w:before="0" w:beforeAutospacing="0" w:after="0" w:afterAutospacing="0"/>
        <w:textAlignment w:val="baseline"/>
        <w:rPr>
          <w:rStyle w:val="eop"/>
          <w:rFonts w:ascii="Calibri" w:hAnsi="Calibri" w:cs="Segoe UI"/>
          <w:sz w:val="22"/>
          <w:szCs w:val="22"/>
        </w:rPr>
      </w:pPr>
    </w:p>
    <w:tbl>
      <w:tblPr>
        <w:tblStyle w:val="TableGrid"/>
        <w:tblW w:w="0" w:type="auto"/>
        <w:jc w:val="center"/>
        <w:tblLook w:val="04A0" w:firstRow="1" w:lastRow="0" w:firstColumn="1" w:lastColumn="0" w:noHBand="0" w:noVBand="1"/>
      </w:tblPr>
      <w:tblGrid>
        <w:gridCol w:w="1870"/>
        <w:gridCol w:w="2355"/>
      </w:tblGrid>
      <w:tr w:rsidR="007250AE" w:rsidTr="00EB4971">
        <w:trPr>
          <w:jc w:val="center"/>
        </w:trPr>
        <w:tc>
          <w:tcPr>
            <w:tcW w:w="1870" w:type="dxa"/>
          </w:tcPr>
          <w:p w:rsidR="007250AE" w:rsidRPr="007250AE" w:rsidRDefault="007250AE" w:rsidP="007250AE">
            <w:pPr>
              <w:pStyle w:val="paragraph"/>
              <w:spacing w:before="0" w:beforeAutospacing="0" w:after="0" w:afterAutospacing="0"/>
              <w:jc w:val="center"/>
              <w:textAlignment w:val="baseline"/>
              <w:rPr>
                <w:rStyle w:val="eop"/>
                <w:rFonts w:ascii="Calibri" w:hAnsi="Calibri" w:cs="Segoe UI"/>
                <w:b/>
                <w:sz w:val="22"/>
                <w:szCs w:val="22"/>
              </w:rPr>
            </w:pPr>
            <w:r w:rsidRPr="007250AE">
              <w:rPr>
                <w:rStyle w:val="eop"/>
                <w:rFonts w:ascii="Calibri" w:hAnsi="Calibri" w:cs="Segoe UI"/>
                <w:b/>
                <w:sz w:val="22"/>
                <w:szCs w:val="22"/>
              </w:rPr>
              <w:t>Air Pressure (psi)</w:t>
            </w:r>
          </w:p>
        </w:tc>
        <w:tc>
          <w:tcPr>
            <w:tcW w:w="2355" w:type="dxa"/>
          </w:tcPr>
          <w:p w:rsidR="007250AE" w:rsidRPr="007250AE" w:rsidRDefault="007250AE" w:rsidP="007250AE">
            <w:pPr>
              <w:pStyle w:val="paragraph"/>
              <w:spacing w:before="0" w:beforeAutospacing="0" w:after="0" w:afterAutospacing="0"/>
              <w:jc w:val="center"/>
              <w:textAlignment w:val="baseline"/>
              <w:rPr>
                <w:rStyle w:val="eop"/>
                <w:rFonts w:ascii="Calibri" w:hAnsi="Calibri" w:cs="Segoe UI"/>
                <w:b/>
                <w:sz w:val="22"/>
                <w:szCs w:val="22"/>
              </w:rPr>
            </w:pPr>
            <w:r w:rsidRPr="007250AE">
              <w:rPr>
                <w:rStyle w:val="eop"/>
                <w:rFonts w:ascii="Calibri" w:hAnsi="Calibri" w:cs="Segoe UI"/>
                <w:b/>
                <w:sz w:val="22"/>
                <w:szCs w:val="22"/>
              </w:rPr>
              <w:t>Max Load w/</w:t>
            </w:r>
            <w:r w:rsidR="00EB4971">
              <w:rPr>
                <w:rStyle w:val="eop"/>
                <w:rFonts w:ascii="Calibri" w:hAnsi="Calibri" w:cs="Segoe UI"/>
                <w:b/>
                <w:sz w:val="22"/>
                <w:szCs w:val="22"/>
              </w:rPr>
              <w:t>o</w:t>
            </w:r>
            <w:r w:rsidRPr="007250AE">
              <w:rPr>
                <w:rStyle w:val="eop"/>
                <w:rFonts w:ascii="Calibri" w:hAnsi="Calibri" w:cs="Segoe UI"/>
                <w:b/>
                <w:sz w:val="22"/>
                <w:szCs w:val="22"/>
              </w:rPr>
              <w:t xml:space="preserve"> Bowl (g)</w:t>
            </w:r>
          </w:p>
        </w:tc>
      </w:tr>
      <w:tr w:rsidR="007250AE" w:rsidTr="00EB4971">
        <w:trPr>
          <w:jc w:val="center"/>
        </w:trPr>
        <w:tc>
          <w:tcPr>
            <w:tcW w:w="1870" w:type="dxa"/>
            <w:shd w:val="clear" w:color="auto" w:fill="A8D08D" w:themeFill="accent6" w:themeFillTint="99"/>
          </w:tcPr>
          <w:p w:rsidR="007250AE" w:rsidRPr="007250AE" w:rsidRDefault="007250AE" w:rsidP="007250AE">
            <w:pPr>
              <w:pStyle w:val="paragraph"/>
              <w:spacing w:before="0" w:beforeAutospacing="0" w:after="0" w:afterAutospacing="0"/>
              <w:jc w:val="center"/>
              <w:textAlignment w:val="baseline"/>
              <w:rPr>
                <w:rStyle w:val="eop"/>
                <w:rFonts w:ascii="Calibri" w:hAnsi="Calibri" w:cs="Segoe UI"/>
                <w:b/>
                <w:sz w:val="22"/>
                <w:szCs w:val="22"/>
              </w:rPr>
            </w:pPr>
            <w:r w:rsidRPr="007250AE">
              <w:rPr>
                <w:rStyle w:val="eop"/>
                <w:rFonts w:ascii="Calibri" w:hAnsi="Calibri" w:cs="Segoe UI"/>
                <w:b/>
                <w:sz w:val="22"/>
                <w:szCs w:val="22"/>
              </w:rPr>
              <w:t>120</w:t>
            </w:r>
          </w:p>
        </w:tc>
        <w:tc>
          <w:tcPr>
            <w:tcW w:w="2355" w:type="dxa"/>
          </w:tcPr>
          <w:p w:rsidR="007250AE" w:rsidRDefault="007250AE" w:rsidP="007250AE">
            <w:pPr>
              <w:pStyle w:val="paragraph"/>
              <w:spacing w:before="0" w:beforeAutospacing="0" w:after="0" w:afterAutospacing="0"/>
              <w:jc w:val="center"/>
              <w:textAlignment w:val="baseline"/>
              <w:rPr>
                <w:rStyle w:val="eop"/>
                <w:rFonts w:ascii="Calibri" w:hAnsi="Calibri" w:cs="Segoe UI"/>
                <w:sz w:val="22"/>
                <w:szCs w:val="22"/>
              </w:rPr>
            </w:pPr>
            <w:r>
              <w:rPr>
                <w:rStyle w:val="eop"/>
                <w:rFonts w:ascii="Calibri" w:hAnsi="Calibri" w:cs="Segoe UI"/>
                <w:sz w:val="22"/>
                <w:szCs w:val="22"/>
              </w:rPr>
              <w:t>700</w:t>
            </w:r>
          </w:p>
        </w:tc>
      </w:tr>
      <w:tr w:rsidR="007250AE" w:rsidTr="00EB4971">
        <w:trPr>
          <w:jc w:val="center"/>
        </w:trPr>
        <w:tc>
          <w:tcPr>
            <w:tcW w:w="1870" w:type="dxa"/>
            <w:shd w:val="clear" w:color="auto" w:fill="A8D08D" w:themeFill="accent6" w:themeFillTint="99"/>
          </w:tcPr>
          <w:p w:rsidR="007250AE" w:rsidRPr="007250AE" w:rsidRDefault="007250AE" w:rsidP="007250AE">
            <w:pPr>
              <w:pStyle w:val="paragraph"/>
              <w:spacing w:before="0" w:beforeAutospacing="0" w:after="0" w:afterAutospacing="0"/>
              <w:jc w:val="center"/>
              <w:textAlignment w:val="baseline"/>
              <w:rPr>
                <w:rStyle w:val="eop"/>
                <w:rFonts w:ascii="Calibri" w:hAnsi="Calibri" w:cs="Segoe UI"/>
                <w:b/>
                <w:sz w:val="22"/>
                <w:szCs w:val="22"/>
              </w:rPr>
            </w:pPr>
            <w:r w:rsidRPr="007250AE">
              <w:rPr>
                <w:rStyle w:val="eop"/>
                <w:rFonts w:ascii="Calibri" w:hAnsi="Calibri" w:cs="Segoe UI"/>
                <w:b/>
                <w:sz w:val="22"/>
                <w:szCs w:val="22"/>
              </w:rPr>
              <w:t>100</w:t>
            </w:r>
          </w:p>
        </w:tc>
        <w:tc>
          <w:tcPr>
            <w:tcW w:w="2355" w:type="dxa"/>
          </w:tcPr>
          <w:p w:rsidR="007250AE" w:rsidRDefault="007250AE" w:rsidP="007250AE">
            <w:pPr>
              <w:pStyle w:val="paragraph"/>
              <w:spacing w:before="0" w:beforeAutospacing="0" w:after="0" w:afterAutospacing="0"/>
              <w:jc w:val="center"/>
              <w:textAlignment w:val="baseline"/>
              <w:rPr>
                <w:rStyle w:val="eop"/>
                <w:rFonts w:ascii="Calibri" w:hAnsi="Calibri" w:cs="Segoe UI"/>
                <w:sz w:val="22"/>
                <w:szCs w:val="22"/>
              </w:rPr>
            </w:pPr>
            <w:r>
              <w:rPr>
                <w:rStyle w:val="eop"/>
                <w:rFonts w:ascii="Calibri" w:hAnsi="Calibri" w:cs="Segoe UI"/>
                <w:sz w:val="22"/>
                <w:szCs w:val="22"/>
              </w:rPr>
              <w:t>600</w:t>
            </w:r>
          </w:p>
        </w:tc>
      </w:tr>
      <w:tr w:rsidR="007250AE" w:rsidTr="00EB4971">
        <w:trPr>
          <w:jc w:val="center"/>
        </w:trPr>
        <w:tc>
          <w:tcPr>
            <w:tcW w:w="1870" w:type="dxa"/>
            <w:shd w:val="clear" w:color="auto" w:fill="A8D08D" w:themeFill="accent6" w:themeFillTint="99"/>
          </w:tcPr>
          <w:p w:rsidR="007250AE" w:rsidRPr="007250AE" w:rsidRDefault="007250AE" w:rsidP="007250AE">
            <w:pPr>
              <w:pStyle w:val="paragraph"/>
              <w:spacing w:before="0" w:beforeAutospacing="0" w:after="0" w:afterAutospacing="0"/>
              <w:jc w:val="center"/>
              <w:textAlignment w:val="baseline"/>
              <w:rPr>
                <w:rStyle w:val="eop"/>
                <w:rFonts w:ascii="Calibri" w:hAnsi="Calibri" w:cs="Segoe UI"/>
                <w:b/>
                <w:sz w:val="22"/>
                <w:szCs w:val="22"/>
              </w:rPr>
            </w:pPr>
            <w:r w:rsidRPr="007250AE">
              <w:rPr>
                <w:rStyle w:val="eop"/>
                <w:rFonts w:ascii="Calibri" w:hAnsi="Calibri" w:cs="Segoe UI"/>
                <w:b/>
                <w:sz w:val="22"/>
                <w:szCs w:val="22"/>
              </w:rPr>
              <w:t>80</w:t>
            </w:r>
          </w:p>
        </w:tc>
        <w:tc>
          <w:tcPr>
            <w:tcW w:w="2355" w:type="dxa"/>
          </w:tcPr>
          <w:p w:rsidR="007250AE" w:rsidRDefault="007250AE" w:rsidP="007250AE">
            <w:pPr>
              <w:pStyle w:val="paragraph"/>
              <w:spacing w:before="0" w:beforeAutospacing="0" w:after="0" w:afterAutospacing="0"/>
              <w:jc w:val="center"/>
              <w:textAlignment w:val="baseline"/>
              <w:rPr>
                <w:rStyle w:val="eop"/>
                <w:rFonts w:ascii="Calibri" w:hAnsi="Calibri" w:cs="Segoe UI"/>
                <w:sz w:val="22"/>
                <w:szCs w:val="22"/>
              </w:rPr>
            </w:pPr>
            <w:r>
              <w:rPr>
                <w:rStyle w:val="eop"/>
                <w:rFonts w:ascii="Calibri" w:hAnsi="Calibri" w:cs="Segoe UI"/>
                <w:sz w:val="22"/>
                <w:szCs w:val="22"/>
              </w:rPr>
              <w:t>400</w:t>
            </w:r>
          </w:p>
        </w:tc>
      </w:tr>
      <w:tr w:rsidR="007250AE" w:rsidTr="00EB4971">
        <w:trPr>
          <w:jc w:val="center"/>
        </w:trPr>
        <w:tc>
          <w:tcPr>
            <w:tcW w:w="1870" w:type="dxa"/>
            <w:shd w:val="clear" w:color="auto" w:fill="A8D08D" w:themeFill="accent6" w:themeFillTint="99"/>
          </w:tcPr>
          <w:p w:rsidR="007250AE" w:rsidRPr="007250AE" w:rsidRDefault="007250AE" w:rsidP="007250AE">
            <w:pPr>
              <w:pStyle w:val="paragraph"/>
              <w:spacing w:before="0" w:beforeAutospacing="0" w:after="0" w:afterAutospacing="0"/>
              <w:jc w:val="center"/>
              <w:textAlignment w:val="baseline"/>
              <w:rPr>
                <w:rStyle w:val="eop"/>
                <w:rFonts w:ascii="Calibri" w:hAnsi="Calibri" w:cs="Segoe UI"/>
                <w:b/>
                <w:sz w:val="22"/>
                <w:szCs w:val="22"/>
              </w:rPr>
            </w:pPr>
            <w:r w:rsidRPr="007250AE">
              <w:rPr>
                <w:rStyle w:val="eop"/>
                <w:rFonts w:ascii="Calibri" w:hAnsi="Calibri" w:cs="Segoe UI"/>
                <w:b/>
                <w:sz w:val="22"/>
                <w:szCs w:val="22"/>
              </w:rPr>
              <w:t>60</w:t>
            </w:r>
          </w:p>
        </w:tc>
        <w:tc>
          <w:tcPr>
            <w:tcW w:w="2355" w:type="dxa"/>
          </w:tcPr>
          <w:p w:rsidR="007250AE" w:rsidRDefault="007250AE" w:rsidP="007250AE">
            <w:pPr>
              <w:pStyle w:val="paragraph"/>
              <w:spacing w:before="0" w:beforeAutospacing="0" w:after="0" w:afterAutospacing="0"/>
              <w:jc w:val="center"/>
              <w:textAlignment w:val="baseline"/>
              <w:rPr>
                <w:rStyle w:val="eop"/>
                <w:rFonts w:ascii="Calibri" w:hAnsi="Calibri" w:cs="Segoe UI"/>
                <w:sz w:val="22"/>
                <w:szCs w:val="22"/>
              </w:rPr>
            </w:pPr>
            <w:r>
              <w:rPr>
                <w:rStyle w:val="eop"/>
                <w:rFonts w:ascii="Calibri" w:hAnsi="Calibri" w:cs="Segoe UI"/>
                <w:sz w:val="22"/>
                <w:szCs w:val="22"/>
              </w:rPr>
              <w:t>200</w:t>
            </w:r>
          </w:p>
        </w:tc>
      </w:tr>
      <w:tr w:rsidR="007250AE" w:rsidTr="00EB4971">
        <w:trPr>
          <w:jc w:val="center"/>
        </w:trPr>
        <w:tc>
          <w:tcPr>
            <w:tcW w:w="1870" w:type="dxa"/>
            <w:shd w:val="clear" w:color="auto" w:fill="A8D08D" w:themeFill="accent6" w:themeFillTint="99"/>
          </w:tcPr>
          <w:p w:rsidR="007250AE" w:rsidRPr="007250AE" w:rsidRDefault="007250AE" w:rsidP="007250AE">
            <w:pPr>
              <w:pStyle w:val="paragraph"/>
              <w:spacing w:before="0" w:beforeAutospacing="0" w:after="0" w:afterAutospacing="0"/>
              <w:jc w:val="center"/>
              <w:textAlignment w:val="baseline"/>
              <w:rPr>
                <w:rStyle w:val="eop"/>
                <w:rFonts w:ascii="Calibri" w:hAnsi="Calibri" w:cs="Segoe UI"/>
                <w:b/>
                <w:sz w:val="22"/>
                <w:szCs w:val="22"/>
              </w:rPr>
            </w:pPr>
            <w:r w:rsidRPr="007250AE">
              <w:rPr>
                <w:rStyle w:val="eop"/>
                <w:rFonts w:ascii="Calibri" w:hAnsi="Calibri" w:cs="Segoe UI"/>
                <w:b/>
                <w:sz w:val="22"/>
                <w:szCs w:val="22"/>
              </w:rPr>
              <w:t>40</w:t>
            </w:r>
          </w:p>
        </w:tc>
        <w:tc>
          <w:tcPr>
            <w:tcW w:w="2355" w:type="dxa"/>
          </w:tcPr>
          <w:p w:rsidR="007250AE" w:rsidRDefault="007250AE" w:rsidP="007250AE">
            <w:pPr>
              <w:pStyle w:val="paragraph"/>
              <w:spacing w:before="0" w:beforeAutospacing="0" w:after="0" w:afterAutospacing="0"/>
              <w:jc w:val="center"/>
              <w:textAlignment w:val="baseline"/>
              <w:rPr>
                <w:rStyle w:val="eop"/>
                <w:rFonts w:ascii="Calibri" w:hAnsi="Calibri" w:cs="Segoe UI"/>
                <w:sz w:val="22"/>
                <w:szCs w:val="22"/>
              </w:rPr>
            </w:pPr>
            <w:r>
              <w:rPr>
                <w:rStyle w:val="eop"/>
                <w:rFonts w:ascii="Calibri" w:hAnsi="Calibri" w:cs="Segoe UI"/>
                <w:sz w:val="22"/>
                <w:szCs w:val="22"/>
              </w:rPr>
              <w:t>0</w:t>
            </w:r>
          </w:p>
        </w:tc>
      </w:tr>
      <w:tr w:rsidR="007250AE" w:rsidTr="00EB4971">
        <w:trPr>
          <w:jc w:val="center"/>
        </w:trPr>
        <w:tc>
          <w:tcPr>
            <w:tcW w:w="1870" w:type="dxa"/>
            <w:shd w:val="clear" w:color="auto" w:fill="FF0000"/>
          </w:tcPr>
          <w:p w:rsidR="007250AE" w:rsidRPr="007250AE" w:rsidRDefault="007250AE" w:rsidP="007250AE">
            <w:pPr>
              <w:pStyle w:val="paragraph"/>
              <w:spacing w:before="0" w:beforeAutospacing="0" w:after="0" w:afterAutospacing="0"/>
              <w:jc w:val="center"/>
              <w:textAlignment w:val="baseline"/>
              <w:rPr>
                <w:rStyle w:val="eop"/>
                <w:rFonts w:ascii="Calibri" w:hAnsi="Calibri" w:cs="Segoe UI"/>
                <w:b/>
                <w:sz w:val="22"/>
                <w:szCs w:val="22"/>
              </w:rPr>
            </w:pPr>
            <w:r w:rsidRPr="007250AE">
              <w:rPr>
                <w:rStyle w:val="eop"/>
                <w:rFonts w:ascii="Calibri" w:hAnsi="Calibri" w:cs="Segoe UI"/>
                <w:b/>
                <w:sz w:val="22"/>
                <w:szCs w:val="22"/>
              </w:rPr>
              <w:t>20</w:t>
            </w:r>
          </w:p>
        </w:tc>
        <w:tc>
          <w:tcPr>
            <w:tcW w:w="2355" w:type="dxa"/>
          </w:tcPr>
          <w:p w:rsidR="007250AE" w:rsidRDefault="007250AE" w:rsidP="007250AE">
            <w:pPr>
              <w:pStyle w:val="paragraph"/>
              <w:spacing w:before="0" w:beforeAutospacing="0" w:after="0" w:afterAutospacing="0"/>
              <w:jc w:val="center"/>
              <w:textAlignment w:val="baseline"/>
              <w:rPr>
                <w:rStyle w:val="eop"/>
                <w:rFonts w:ascii="Calibri" w:hAnsi="Calibri" w:cs="Segoe UI"/>
                <w:sz w:val="22"/>
                <w:szCs w:val="22"/>
              </w:rPr>
            </w:pPr>
            <w:r>
              <w:rPr>
                <w:rStyle w:val="eop"/>
                <w:rFonts w:ascii="Calibri" w:hAnsi="Calibri" w:cs="Segoe UI"/>
                <w:sz w:val="22"/>
                <w:szCs w:val="22"/>
              </w:rPr>
              <w:t>-</w:t>
            </w:r>
          </w:p>
        </w:tc>
      </w:tr>
      <w:tr w:rsidR="007250AE" w:rsidTr="00EB4971">
        <w:trPr>
          <w:jc w:val="center"/>
        </w:trPr>
        <w:tc>
          <w:tcPr>
            <w:tcW w:w="4225" w:type="dxa"/>
            <w:gridSpan w:val="2"/>
          </w:tcPr>
          <w:p w:rsidR="007250AE" w:rsidRPr="007250AE" w:rsidRDefault="007250AE" w:rsidP="007250AE">
            <w:pPr>
              <w:pStyle w:val="paragraph"/>
              <w:spacing w:before="0" w:beforeAutospacing="0" w:after="0" w:afterAutospacing="0"/>
              <w:jc w:val="center"/>
              <w:textAlignment w:val="baseline"/>
              <w:rPr>
                <w:rStyle w:val="eop"/>
                <w:rFonts w:ascii="Calibri" w:hAnsi="Calibri" w:cs="Segoe UI"/>
                <w:b/>
                <w:sz w:val="22"/>
                <w:szCs w:val="22"/>
              </w:rPr>
            </w:pPr>
            <w:r w:rsidRPr="007250AE">
              <w:rPr>
                <w:rStyle w:val="eop"/>
                <w:rFonts w:ascii="Calibri" w:hAnsi="Calibri" w:cs="Segoe UI"/>
                <w:b/>
                <w:sz w:val="22"/>
                <w:szCs w:val="22"/>
              </w:rPr>
              <w:t>Bowl Mass</w:t>
            </w:r>
            <w:r>
              <w:rPr>
                <w:rStyle w:val="eop"/>
                <w:rFonts w:ascii="Calibri" w:hAnsi="Calibri" w:cs="Segoe UI"/>
                <w:b/>
                <w:sz w:val="22"/>
                <w:szCs w:val="22"/>
              </w:rPr>
              <w:t>:</w:t>
            </w:r>
            <w:r w:rsidRPr="007250AE">
              <w:rPr>
                <w:rStyle w:val="eop"/>
                <w:rFonts w:ascii="Calibri" w:hAnsi="Calibri" w:cs="Segoe UI"/>
                <w:b/>
                <w:sz w:val="22"/>
                <w:szCs w:val="22"/>
              </w:rPr>
              <w:t xml:space="preserve"> </w:t>
            </w:r>
            <w:r w:rsidRPr="007250AE">
              <w:rPr>
                <w:rStyle w:val="eop"/>
                <w:rFonts w:ascii="Calibri" w:hAnsi="Calibri" w:cs="Segoe UI"/>
                <w:sz w:val="22"/>
                <w:szCs w:val="22"/>
              </w:rPr>
              <w:t>218 g</w:t>
            </w:r>
          </w:p>
        </w:tc>
      </w:tr>
    </w:tbl>
    <w:p w:rsidR="007250AE" w:rsidRPr="007250AE" w:rsidRDefault="007250AE" w:rsidP="007250AE">
      <w:pPr>
        <w:pStyle w:val="paragraph"/>
        <w:spacing w:before="0" w:beforeAutospacing="0" w:after="0" w:afterAutospacing="0"/>
        <w:jc w:val="center"/>
        <w:textAlignment w:val="baseline"/>
        <w:rPr>
          <w:rStyle w:val="eop"/>
          <w:rFonts w:ascii="Calibri" w:hAnsi="Calibri" w:cs="Segoe UI"/>
          <w:i/>
          <w:sz w:val="22"/>
          <w:szCs w:val="22"/>
        </w:rPr>
      </w:pPr>
      <w:r w:rsidRPr="007250AE">
        <w:rPr>
          <w:rStyle w:val="eop"/>
          <w:rFonts w:ascii="Calibri" w:hAnsi="Calibri" w:cs="Segoe UI"/>
          <w:i/>
          <w:sz w:val="22"/>
          <w:szCs w:val="22"/>
        </w:rPr>
        <w:t>Table 1 – Pressure versus max load results from testing</w:t>
      </w:r>
    </w:p>
    <w:p w:rsidR="007250AE" w:rsidRDefault="007250AE" w:rsidP="00C41D8D">
      <w:pPr>
        <w:pStyle w:val="paragraph"/>
        <w:spacing w:before="0" w:beforeAutospacing="0" w:after="0" w:afterAutospacing="0"/>
        <w:textAlignment w:val="baseline"/>
        <w:rPr>
          <w:rStyle w:val="eop"/>
          <w:rFonts w:ascii="Calibri" w:hAnsi="Calibri" w:cs="Segoe UI"/>
          <w:sz w:val="22"/>
          <w:szCs w:val="22"/>
        </w:rPr>
      </w:pPr>
    </w:p>
    <w:p w:rsidR="00E207B4" w:rsidRDefault="00E207B4" w:rsidP="00C41D8D">
      <w:pPr>
        <w:pStyle w:val="paragraph"/>
        <w:spacing w:before="0" w:beforeAutospacing="0" w:after="0" w:afterAutospacing="0"/>
        <w:textAlignment w:val="baseline"/>
        <w:rPr>
          <w:rStyle w:val="eop"/>
          <w:rFonts w:ascii="Calibri" w:hAnsi="Calibri" w:cs="Segoe UI"/>
          <w:b/>
          <w:sz w:val="22"/>
          <w:szCs w:val="22"/>
        </w:rPr>
      </w:pPr>
    </w:p>
    <w:p w:rsidR="00E207B4" w:rsidRDefault="00E207B4" w:rsidP="00C41D8D">
      <w:pPr>
        <w:pStyle w:val="paragraph"/>
        <w:spacing w:before="0" w:beforeAutospacing="0" w:after="0" w:afterAutospacing="0"/>
        <w:textAlignment w:val="baseline"/>
        <w:rPr>
          <w:rStyle w:val="eop"/>
          <w:rFonts w:ascii="Calibri" w:hAnsi="Calibri" w:cs="Segoe UI"/>
          <w:b/>
          <w:sz w:val="22"/>
          <w:szCs w:val="22"/>
        </w:rPr>
      </w:pPr>
    </w:p>
    <w:p w:rsidR="00E207B4" w:rsidRDefault="00E207B4" w:rsidP="00C41D8D">
      <w:pPr>
        <w:pStyle w:val="paragraph"/>
        <w:spacing w:before="0" w:beforeAutospacing="0" w:after="0" w:afterAutospacing="0"/>
        <w:textAlignment w:val="baseline"/>
        <w:rPr>
          <w:rStyle w:val="eop"/>
          <w:rFonts w:ascii="Calibri" w:hAnsi="Calibri" w:cs="Segoe UI"/>
          <w:b/>
          <w:sz w:val="22"/>
          <w:szCs w:val="22"/>
        </w:rPr>
      </w:pPr>
    </w:p>
    <w:p w:rsidR="00E207B4" w:rsidRDefault="00E207B4" w:rsidP="00C41D8D">
      <w:pPr>
        <w:pStyle w:val="paragraph"/>
        <w:spacing w:before="0" w:beforeAutospacing="0" w:after="0" w:afterAutospacing="0"/>
        <w:textAlignment w:val="baseline"/>
        <w:rPr>
          <w:rStyle w:val="eop"/>
          <w:rFonts w:ascii="Calibri" w:hAnsi="Calibri" w:cs="Segoe UI"/>
          <w:b/>
          <w:sz w:val="22"/>
          <w:szCs w:val="22"/>
        </w:rPr>
      </w:pPr>
    </w:p>
    <w:p w:rsidR="00672050" w:rsidRDefault="00672050" w:rsidP="00C41D8D">
      <w:pPr>
        <w:pStyle w:val="paragraph"/>
        <w:spacing w:before="0" w:beforeAutospacing="0" w:after="0" w:afterAutospacing="0"/>
        <w:textAlignment w:val="baseline"/>
        <w:rPr>
          <w:rStyle w:val="eop"/>
          <w:rFonts w:ascii="Calibri" w:hAnsi="Calibri" w:cs="Segoe UI"/>
          <w:b/>
          <w:sz w:val="22"/>
          <w:szCs w:val="22"/>
        </w:rPr>
      </w:pPr>
    </w:p>
    <w:p w:rsidR="00672050" w:rsidRDefault="00672050" w:rsidP="00C41D8D">
      <w:pPr>
        <w:pStyle w:val="paragraph"/>
        <w:spacing w:before="0" w:beforeAutospacing="0" w:after="0" w:afterAutospacing="0"/>
        <w:textAlignment w:val="baseline"/>
        <w:rPr>
          <w:rStyle w:val="eop"/>
          <w:rFonts w:ascii="Calibri" w:hAnsi="Calibri" w:cs="Segoe UI"/>
          <w:b/>
          <w:sz w:val="22"/>
          <w:szCs w:val="22"/>
        </w:rPr>
      </w:pPr>
    </w:p>
    <w:p w:rsidR="00E207B4" w:rsidRDefault="00E207B4" w:rsidP="00C41D8D">
      <w:pPr>
        <w:pStyle w:val="paragraph"/>
        <w:spacing w:before="0" w:beforeAutospacing="0" w:after="0" w:afterAutospacing="0"/>
        <w:textAlignment w:val="baseline"/>
        <w:rPr>
          <w:rStyle w:val="eop"/>
          <w:rFonts w:ascii="Calibri" w:hAnsi="Calibri" w:cs="Segoe UI"/>
          <w:b/>
          <w:sz w:val="22"/>
          <w:szCs w:val="22"/>
        </w:rPr>
      </w:pPr>
    </w:p>
    <w:p w:rsidR="00E207B4" w:rsidRDefault="00E207B4" w:rsidP="00C41D8D">
      <w:pPr>
        <w:pStyle w:val="paragraph"/>
        <w:spacing w:before="0" w:beforeAutospacing="0" w:after="0" w:afterAutospacing="0"/>
        <w:textAlignment w:val="baseline"/>
        <w:rPr>
          <w:rStyle w:val="eop"/>
          <w:rFonts w:ascii="Calibri" w:hAnsi="Calibri" w:cs="Segoe UI"/>
          <w:b/>
          <w:sz w:val="22"/>
          <w:szCs w:val="22"/>
        </w:rPr>
      </w:pPr>
    </w:p>
    <w:p w:rsidR="00E207B4" w:rsidRDefault="00E207B4" w:rsidP="00C41D8D">
      <w:pPr>
        <w:pStyle w:val="paragraph"/>
        <w:spacing w:before="0" w:beforeAutospacing="0" w:after="0" w:afterAutospacing="0"/>
        <w:textAlignment w:val="baseline"/>
        <w:rPr>
          <w:rStyle w:val="eop"/>
          <w:rFonts w:ascii="Calibri" w:hAnsi="Calibri" w:cs="Segoe UI"/>
          <w:b/>
          <w:sz w:val="22"/>
          <w:szCs w:val="22"/>
        </w:rPr>
      </w:pPr>
    </w:p>
    <w:p w:rsidR="00E207B4" w:rsidRDefault="00E207B4" w:rsidP="00C41D8D">
      <w:pPr>
        <w:pStyle w:val="paragraph"/>
        <w:spacing w:before="0" w:beforeAutospacing="0" w:after="0" w:afterAutospacing="0"/>
        <w:textAlignment w:val="baseline"/>
        <w:rPr>
          <w:rStyle w:val="eop"/>
          <w:rFonts w:ascii="Calibri" w:hAnsi="Calibri" w:cs="Segoe UI"/>
          <w:b/>
          <w:sz w:val="22"/>
          <w:szCs w:val="22"/>
        </w:rPr>
      </w:pPr>
    </w:p>
    <w:p w:rsidR="00E207B4" w:rsidRDefault="00E207B4" w:rsidP="00C41D8D">
      <w:pPr>
        <w:pStyle w:val="paragraph"/>
        <w:spacing w:before="0" w:beforeAutospacing="0" w:after="0" w:afterAutospacing="0"/>
        <w:textAlignment w:val="baseline"/>
        <w:rPr>
          <w:rStyle w:val="eop"/>
          <w:rFonts w:ascii="Calibri" w:hAnsi="Calibri" w:cs="Segoe UI"/>
          <w:b/>
          <w:sz w:val="22"/>
          <w:szCs w:val="22"/>
        </w:rPr>
      </w:pPr>
    </w:p>
    <w:p w:rsidR="00584D6D" w:rsidRDefault="00584D6D" w:rsidP="00C41D8D">
      <w:pPr>
        <w:pStyle w:val="paragraph"/>
        <w:spacing w:before="0" w:beforeAutospacing="0" w:after="0" w:afterAutospacing="0"/>
        <w:textAlignment w:val="baseline"/>
        <w:rPr>
          <w:rStyle w:val="eop"/>
          <w:rFonts w:ascii="Calibri" w:hAnsi="Calibri" w:cs="Segoe UI"/>
          <w:b/>
          <w:sz w:val="22"/>
          <w:szCs w:val="22"/>
        </w:rPr>
      </w:pPr>
      <w:r w:rsidRPr="00584D6D">
        <w:rPr>
          <w:rStyle w:val="eop"/>
          <w:rFonts w:ascii="Calibri" w:hAnsi="Calibri" w:cs="Segoe UI"/>
          <w:b/>
          <w:sz w:val="22"/>
          <w:szCs w:val="22"/>
        </w:rPr>
        <w:lastRenderedPageBreak/>
        <w:t>Further Development</w:t>
      </w:r>
    </w:p>
    <w:p w:rsidR="00584D6D" w:rsidRDefault="00584D6D" w:rsidP="00C41D8D">
      <w:pPr>
        <w:pStyle w:val="paragraph"/>
        <w:spacing w:before="0" w:beforeAutospacing="0" w:after="0" w:afterAutospacing="0"/>
        <w:textAlignment w:val="baseline"/>
        <w:rPr>
          <w:rStyle w:val="eop"/>
          <w:rFonts w:ascii="Calibri" w:hAnsi="Calibri" w:cs="Segoe UI"/>
          <w:b/>
          <w:sz w:val="22"/>
          <w:szCs w:val="22"/>
        </w:rPr>
      </w:pPr>
    </w:p>
    <w:p w:rsidR="00584D6D" w:rsidRDefault="00584D6D" w:rsidP="00C41D8D">
      <w:pPr>
        <w:pStyle w:val="paragraph"/>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 xml:space="preserve">DetroitSat did not stop the development of our air bearing with just one iteration. The knowledge gathered from the first bearing was used to refine the geometry </w:t>
      </w:r>
      <w:r w:rsidR="00672050">
        <w:rPr>
          <w:rStyle w:val="eop"/>
          <w:rFonts w:ascii="Calibri" w:hAnsi="Calibri" w:cs="Segoe UI"/>
          <w:sz w:val="22"/>
          <w:szCs w:val="22"/>
        </w:rPr>
        <w:t>for</w:t>
      </w:r>
      <w:r>
        <w:rPr>
          <w:rStyle w:val="eop"/>
          <w:rFonts w:ascii="Calibri" w:hAnsi="Calibri" w:cs="Segoe UI"/>
          <w:sz w:val="22"/>
          <w:szCs w:val="22"/>
        </w:rPr>
        <w:t xml:space="preserve"> V</w:t>
      </w:r>
      <w:r w:rsidR="00672050">
        <w:rPr>
          <w:rStyle w:val="eop"/>
          <w:rFonts w:ascii="Calibri" w:hAnsi="Calibri" w:cs="Segoe UI"/>
          <w:sz w:val="22"/>
          <w:szCs w:val="22"/>
        </w:rPr>
        <w:t>ersion 2</w:t>
      </w:r>
      <w:bookmarkStart w:id="0" w:name="_GoBack"/>
      <w:bookmarkEnd w:id="0"/>
      <w:r>
        <w:rPr>
          <w:rStyle w:val="eop"/>
          <w:rFonts w:ascii="Calibri" w:hAnsi="Calibri" w:cs="Segoe UI"/>
          <w:sz w:val="22"/>
          <w:szCs w:val="22"/>
        </w:rPr>
        <w:t>. At this point in development we are still proving out</w:t>
      </w:r>
      <w:r w:rsidR="003B6FC8">
        <w:rPr>
          <w:rStyle w:val="eop"/>
          <w:rFonts w:ascii="Calibri" w:hAnsi="Calibri" w:cs="Segoe UI"/>
          <w:sz w:val="22"/>
          <w:szCs w:val="22"/>
        </w:rPr>
        <w:t xml:space="preserve"> the new design. This design incorporates</w:t>
      </w:r>
      <w:r>
        <w:rPr>
          <w:rStyle w:val="eop"/>
          <w:rFonts w:ascii="Calibri" w:hAnsi="Calibri" w:cs="Segoe UI"/>
          <w:sz w:val="22"/>
          <w:szCs w:val="22"/>
        </w:rPr>
        <w:t xml:space="preserve"> valleys in which pockets of air are formed in order to help enhance the air film between the spherical bowl and 3d printed mount.</w:t>
      </w:r>
    </w:p>
    <w:p w:rsidR="00584D6D" w:rsidRDefault="00584D6D" w:rsidP="00C41D8D">
      <w:pPr>
        <w:pStyle w:val="paragraph"/>
        <w:spacing w:before="0" w:beforeAutospacing="0" w:after="0" w:afterAutospacing="0"/>
        <w:textAlignment w:val="baseline"/>
        <w:rPr>
          <w:rStyle w:val="eop"/>
          <w:rFonts w:ascii="Calibri" w:hAnsi="Calibri" w:cs="Segoe UI"/>
          <w:sz w:val="22"/>
          <w:szCs w:val="22"/>
        </w:rPr>
      </w:pPr>
      <w:r>
        <w:rPr>
          <w:rStyle w:val="eop"/>
          <w:rFonts w:ascii="Calibri" w:hAnsi="Calibri" w:cs="Segoe UI"/>
          <w:noProof/>
          <w:sz w:val="22"/>
          <w:szCs w:val="22"/>
        </w:rPr>
        <w:drawing>
          <wp:inline distT="0" distB="0" distL="0" distR="0">
            <wp:extent cx="59436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0A4AA6" w:rsidRPr="002176EB" w:rsidRDefault="002176EB" w:rsidP="002176EB">
      <w:pPr>
        <w:pStyle w:val="paragraph"/>
        <w:spacing w:before="0" w:beforeAutospacing="0" w:after="0" w:afterAutospacing="0"/>
        <w:jc w:val="center"/>
        <w:textAlignment w:val="baseline"/>
        <w:rPr>
          <w:rStyle w:val="eop"/>
          <w:rFonts w:ascii="Calibri" w:hAnsi="Calibri" w:cs="Segoe UI"/>
          <w:i/>
          <w:sz w:val="22"/>
          <w:szCs w:val="22"/>
        </w:rPr>
      </w:pPr>
      <w:r w:rsidRPr="002176EB">
        <w:rPr>
          <w:rStyle w:val="eop"/>
          <w:rFonts w:ascii="Calibri" w:hAnsi="Calibri" w:cs="Segoe UI"/>
          <w:i/>
          <w:sz w:val="22"/>
          <w:szCs w:val="22"/>
        </w:rPr>
        <w:t>Fig. 3 – Physical design of Versions 1 and 2</w:t>
      </w:r>
    </w:p>
    <w:p w:rsidR="00584D6D" w:rsidRPr="00584D6D" w:rsidRDefault="00584D6D" w:rsidP="00C41D8D">
      <w:pPr>
        <w:pStyle w:val="paragraph"/>
        <w:spacing w:before="0" w:beforeAutospacing="0" w:after="0" w:afterAutospacing="0"/>
        <w:textAlignment w:val="baseline"/>
        <w:rPr>
          <w:rStyle w:val="eop"/>
          <w:rFonts w:ascii="Calibri" w:hAnsi="Calibri" w:cs="Segoe UI"/>
          <w:sz w:val="22"/>
          <w:szCs w:val="22"/>
        </w:rPr>
      </w:pPr>
    </w:p>
    <w:p w:rsidR="00584D6D" w:rsidRPr="00584D6D" w:rsidRDefault="00584D6D" w:rsidP="00C41D8D">
      <w:pPr>
        <w:rPr>
          <w:b/>
        </w:rPr>
      </w:pPr>
      <w:r w:rsidRPr="00584D6D">
        <w:rPr>
          <w:b/>
        </w:rPr>
        <w:t>References:</w:t>
      </w:r>
    </w:p>
    <w:p w:rsidR="00584D6D" w:rsidRDefault="00E758FD" w:rsidP="00C41D8D">
      <w:r>
        <w:t>8 in. Aluminum Hemisphere Pan:</w:t>
      </w:r>
    </w:p>
    <w:p w:rsidR="00B5566A" w:rsidRPr="00C41D8D" w:rsidRDefault="00426F23" w:rsidP="00C41D8D">
      <w:hyperlink r:id="rId10" w:history="1">
        <w:r w:rsidR="00B5566A" w:rsidRPr="00015D26">
          <w:rPr>
            <w:rStyle w:val="Hyperlink"/>
          </w:rPr>
          <w:t>https://www.amazon.com/Fat-Daddios-Aluminum-Hemisphere-Inches/dp/B001VEI0AQ/ref=sr_1_1?</w:t>
        </w:r>
        <w:r w:rsidR="00B5566A" w:rsidRPr="00015D26">
          <w:rPr>
            <w:rStyle w:val="Hyperlink"/>
          </w:rPr>
          <w:t>i</w:t>
        </w:r>
        <w:r w:rsidR="00B5566A" w:rsidRPr="00015D26">
          <w:rPr>
            <w:rStyle w:val="Hyperlink"/>
          </w:rPr>
          <w:t>e=UTF8&amp;qid=1479310670&amp;sr=8-1-spons&amp;keywords=fat%2Bdaddios%2Baluminum%2Bhemisphere%2Bpan&amp;smid=A2FQ5GG01HBOZ1&amp;th=1</w:t>
        </w:r>
      </w:hyperlink>
    </w:p>
    <w:sectPr w:rsidR="00B5566A" w:rsidRPr="00C41D8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F23" w:rsidRDefault="00426F23" w:rsidP="00661F88">
      <w:pPr>
        <w:spacing w:after="0" w:line="240" w:lineRule="auto"/>
      </w:pPr>
      <w:r>
        <w:separator/>
      </w:r>
    </w:p>
  </w:endnote>
  <w:endnote w:type="continuationSeparator" w:id="0">
    <w:p w:rsidR="00426F23" w:rsidRDefault="00426F23" w:rsidP="00661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709539"/>
      <w:docPartObj>
        <w:docPartGallery w:val="Page Numbers (Bottom of Page)"/>
        <w:docPartUnique/>
      </w:docPartObj>
    </w:sdtPr>
    <w:sdtEndPr/>
    <w:sdtContent>
      <w:sdt>
        <w:sdtPr>
          <w:id w:val="1728636285"/>
          <w:docPartObj>
            <w:docPartGallery w:val="Page Numbers (Top of Page)"/>
            <w:docPartUnique/>
          </w:docPartObj>
        </w:sdtPr>
        <w:sdtEndPr/>
        <w:sdtContent>
          <w:p w:rsidR="00661F88" w:rsidRDefault="00661F8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7205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72050">
              <w:rPr>
                <w:b/>
                <w:bCs/>
                <w:noProof/>
              </w:rPr>
              <w:t>3</w:t>
            </w:r>
            <w:r>
              <w:rPr>
                <w:b/>
                <w:bCs/>
                <w:sz w:val="24"/>
                <w:szCs w:val="24"/>
              </w:rPr>
              <w:fldChar w:fldCharType="end"/>
            </w:r>
          </w:p>
        </w:sdtContent>
      </w:sdt>
    </w:sdtContent>
  </w:sdt>
  <w:p w:rsidR="00661F88" w:rsidRDefault="00661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F23" w:rsidRDefault="00426F23" w:rsidP="00661F88">
      <w:pPr>
        <w:spacing w:after="0" w:line="240" w:lineRule="auto"/>
      </w:pPr>
      <w:r>
        <w:separator/>
      </w:r>
    </w:p>
  </w:footnote>
  <w:footnote w:type="continuationSeparator" w:id="0">
    <w:p w:rsidR="00426F23" w:rsidRDefault="00426F23" w:rsidP="00661F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D8D"/>
    <w:rsid w:val="00063463"/>
    <w:rsid w:val="000A4AA6"/>
    <w:rsid w:val="00196E67"/>
    <w:rsid w:val="001B1580"/>
    <w:rsid w:val="002176EB"/>
    <w:rsid w:val="003B6FC8"/>
    <w:rsid w:val="003E20EB"/>
    <w:rsid w:val="00426F23"/>
    <w:rsid w:val="004756C5"/>
    <w:rsid w:val="00476673"/>
    <w:rsid w:val="00584D6D"/>
    <w:rsid w:val="006174D0"/>
    <w:rsid w:val="00661F88"/>
    <w:rsid w:val="00672050"/>
    <w:rsid w:val="007250AE"/>
    <w:rsid w:val="00785CE6"/>
    <w:rsid w:val="008D34E1"/>
    <w:rsid w:val="009C7448"/>
    <w:rsid w:val="009F7126"/>
    <w:rsid w:val="00B5566A"/>
    <w:rsid w:val="00BE3D11"/>
    <w:rsid w:val="00C41D8D"/>
    <w:rsid w:val="00D022DF"/>
    <w:rsid w:val="00D331F5"/>
    <w:rsid w:val="00DE3284"/>
    <w:rsid w:val="00E207B4"/>
    <w:rsid w:val="00E758FD"/>
    <w:rsid w:val="00EB4971"/>
    <w:rsid w:val="00FC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D625"/>
  <w15:chartTrackingRefBased/>
  <w15:docId w15:val="{6AE8CCDE-450E-4B7D-8A43-798A59D0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41D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1D8D"/>
  </w:style>
  <w:style w:type="character" w:customStyle="1" w:styleId="apple-converted-space">
    <w:name w:val="apple-converted-space"/>
    <w:basedOn w:val="DefaultParagraphFont"/>
    <w:rsid w:val="00C41D8D"/>
  </w:style>
  <w:style w:type="character" w:customStyle="1" w:styleId="spellingerror">
    <w:name w:val="spellingerror"/>
    <w:basedOn w:val="DefaultParagraphFont"/>
    <w:rsid w:val="00C41D8D"/>
  </w:style>
  <w:style w:type="character" w:customStyle="1" w:styleId="eop">
    <w:name w:val="eop"/>
    <w:basedOn w:val="DefaultParagraphFont"/>
    <w:rsid w:val="00C41D8D"/>
  </w:style>
  <w:style w:type="paragraph" w:styleId="Caption">
    <w:name w:val="caption"/>
    <w:basedOn w:val="Normal"/>
    <w:next w:val="Normal"/>
    <w:uiPriority w:val="35"/>
    <w:unhideWhenUsed/>
    <w:qFormat/>
    <w:rsid w:val="00C41D8D"/>
    <w:pPr>
      <w:spacing w:after="200" w:line="240" w:lineRule="auto"/>
    </w:pPr>
    <w:rPr>
      <w:i/>
      <w:iCs/>
      <w:color w:val="44546A" w:themeColor="text2"/>
      <w:sz w:val="18"/>
      <w:szCs w:val="18"/>
    </w:rPr>
  </w:style>
  <w:style w:type="character" w:styleId="Hyperlink">
    <w:name w:val="Hyperlink"/>
    <w:basedOn w:val="DefaultParagraphFont"/>
    <w:uiPriority w:val="99"/>
    <w:unhideWhenUsed/>
    <w:rsid w:val="00584D6D"/>
    <w:rPr>
      <w:color w:val="0563C1" w:themeColor="hyperlink"/>
      <w:u w:val="single"/>
    </w:rPr>
  </w:style>
  <w:style w:type="paragraph" w:styleId="Header">
    <w:name w:val="header"/>
    <w:basedOn w:val="Normal"/>
    <w:link w:val="HeaderChar"/>
    <w:uiPriority w:val="99"/>
    <w:unhideWhenUsed/>
    <w:rsid w:val="00661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F88"/>
  </w:style>
  <w:style w:type="paragraph" w:styleId="Footer">
    <w:name w:val="footer"/>
    <w:basedOn w:val="Normal"/>
    <w:link w:val="FooterChar"/>
    <w:uiPriority w:val="99"/>
    <w:unhideWhenUsed/>
    <w:rsid w:val="00661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F88"/>
  </w:style>
  <w:style w:type="table" w:styleId="TableGrid">
    <w:name w:val="Table Grid"/>
    <w:basedOn w:val="TableNormal"/>
    <w:uiPriority w:val="39"/>
    <w:rsid w:val="00725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58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171480">
      <w:bodyDiv w:val="1"/>
      <w:marLeft w:val="0"/>
      <w:marRight w:val="0"/>
      <w:marTop w:val="0"/>
      <w:marBottom w:val="0"/>
      <w:divBdr>
        <w:top w:val="none" w:sz="0" w:space="0" w:color="auto"/>
        <w:left w:val="none" w:sz="0" w:space="0" w:color="auto"/>
        <w:bottom w:val="none" w:sz="0" w:space="0" w:color="auto"/>
        <w:right w:val="none" w:sz="0" w:space="0" w:color="auto"/>
      </w:divBdr>
      <w:divsChild>
        <w:div w:id="1643851201">
          <w:marLeft w:val="0"/>
          <w:marRight w:val="0"/>
          <w:marTop w:val="0"/>
          <w:marBottom w:val="0"/>
          <w:divBdr>
            <w:top w:val="none" w:sz="0" w:space="0" w:color="auto"/>
            <w:left w:val="none" w:sz="0" w:space="0" w:color="auto"/>
            <w:bottom w:val="none" w:sz="0" w:space="0" w:color="auto"/>
            <w:right w:val="none" w:sz="0" w:space="0" w:color="auto"/>
          </w:divBdr>
        </w:div>
        <w:div w:id="1800764499">
          <w:marLeft w:val="0"/>
          <w:marRight w:val="0"/>
          <w:marTop w:val="0"/>
          <w:marBottom w:val="0"/>
          <w:divBdr>
            <w:top w:val="none" w:sz="0" w:space="0" w:color="auto"/>
            <w:left w:val="none" w:sz="0" w:space="0" w:color="auto"/>
            <w:bottom w:val="none" w:sz="0" w:space="0" w:color="auto"/>
            <w:right w:val="none" w:sz="0" w:space="0" w:color="auto"/>
          </w:divBdr>
        </w:div>
        <w:div w:id="466556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amazon.com/Fat-Daddios-Aluminum-Hemisphere-Inches/dp/B001VEI0AQ/ref=sr_1_1?ie=UTF8&amp;qid=1479310670&amp;sr=8-1-spons&amp;keywords=fat%2Bdaddios%2Baluminum%2Bhemisphere%2Bpan&amp;smid=A2FQ5GG01HBOZ1&amp;th=1" TargetMode="Externa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Schmotzer</dc:creator>
  <cp:keywords/>
  <dc:description/>
  <cp:lastModifiedBy>Matt Carpenter</cp:lastModifiedBy>
  <cp:revision>17</cp:revision>
  <dcterms:created xsi:type="dcterms:W3CDTF">2016-09-20T23:23:00Z</dcterms:created>
  <dcterms:modified xsi:type="dcterms:W3CDTF">2017-01-22T20:54:00Z</dcterms:modified>
</cp:coreProperties>
</file>