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4C28" w14:textId="15E65F45" w:rsidR="00241795" w:rsidRPr="00241795" w:rsidRDefault="00241795" w:rsidP="00F06CDD">
      <w:pPr>
        <w:spacing w:line="360" w:lineRule="auto"/>
        <w:rPr>
          <w:rFonts w:ascii="Verdana" w:hAnsi="Verdana"/>
          <w:lang w:val="en-US"/>
        </w:rPr>
      </w:pPr>
      <w:r w:rsidRPr="00F06CDD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630BC8AF" wp14:editId="45F9A972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1600846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6CDD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561EC8C0" wp14:editId="673235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175304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1795">
        <w:rPr>
          <w:rFonts w:ascii="Verdana" w:hAnsi="Verdana"/>
          <w:lang w:val="en-US"/>
        </w:rPr>
        <w:t xml:space="preserve">                                      </w:t>
      </w:r>
    </w:p>
    <w:p w14:paraId="375E95A4" w14:textId="77777777" w:rsidR="00241795" w:rsidRPr="00241795" w:rsidRDefault="00241795" w:rsidP="00F06CDD">
      <w:pPr>
        <w:spacing w:line="360" w:lineRule="auto"/>
        <w:rPr>
          <w:rFonts w:ascii="Verdana" w:hAnsi="Verdana"/>
          <w:lang w:val="en-US"/>
        </w:rPr>
      </w:pPr>
    </w:p>
    <w:p w14:paraId="429F78D7" w14:textId="77777777" w:rsidR="00241795" w:rsidRPr="00241795" w:rsidRDefault="00241795" w:rsidP="00F06CDD">
      <w:pPr>
        <w:spacing w:line="360" w:lineRule="auto"/>
        <w:rPr>
          <w:rFonts w:ascii="Verdana" w:hAnsi="Verdana"/>
          <w:lang w:val="en-US"/>
        </w:rPr>
      </w:pPr>
    </w:p>
    <w:p w14:paraId="7AEB95C9" w14:textId="77777777" w:rsidR="00241795" w:rsidRPr="00900212" w:rsidRDefault="00241795" w:rsidP="00900212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900212">
        <w:rPr>
          <w:rFonts w:ascii="Aptos" w:hAnsi="Aptos"/>
          <w:b/>
          <w:bCs/>
          <w:sz w:val="28"/>
          <w:szCs w:val="28"/>
        </w:rPr>
        <w:t>Стандартная</w:t>
      </w:r>
      <w:r w:rsidRPr="00900212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900212">
        <w:rPr>
          <w:rFonts w:ascii="Aptos" w:hAnsi="Aptos"/>
          <w:b/>
          <w:bCs/>
          <w:sz w:val="28"/>
          <w:szCs w:val="28"/>
        </w:rPr>
        <w:t>операционная</w:t>
      </w:r>
      <w:r w:rsidRPr="00900212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900212">
        <w:rPr>
          <w:rFonts w:ascii="Aptos" w:hAnsi="Aptos"/>
          <w:b/>
          <w:bCs/>
          <w:sz w:val="28"/>
          <w:szCs w:val="28"/>
        </w:rPr>
        <w:t>процедура</w:t>
      </w:r>
    </w:p>
    <w:p w14:paraId="3ADE3D60" w14:textId="77777777" w:rsidR="00241795" w:rsidRPr="00900212" w:rsidRDefault="00241795" w:rsidP="00900212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900212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241795" w:rsidRPr="00900212" w14:paraId="1EAA046B" w14:textId="77777777" w:rsidTr="0024179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615D" w14:textId="77777777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36A7" w14:textId="77777777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86E7" w14:textId="225B6150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r w:rsidRPr="00900212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0</w:t>
            </w:r>
            <w:r w:rsidR="00900212" w:rsidRPr="00900212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6</w:t>
            </w: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 w:rsidR="00900212" w:rsidRPr="00900212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7</w:t>
            </w: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241795" w:rsidRPr="00900212" w14:paraId="2BD65376" w14:textId="77777777" w:rsidTr="0024179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2EB2" w14:textId="77777777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Предмет: размещение с домашним животными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5AD9" w14:textId="77777777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583E1E28" w14:textId="77777777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D0E0" w14:textId="77777777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 xml:space="preserve">Одобрено </w:t>
            </w:r>
            <w:r w:rsidRPr="00900212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:</w:t>
            </w:r>
          </w:p>
          <w:p w14:paraId="46B5143D" w14:textId="77777777" w:rsidR="00241795" w:rsidRPr="00900212" w:rsidRDefault="00241795" w:rsidP="00900212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00212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33FB2339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</w:p>
    <w:p w14:paraId="74F57954" w14:textId="108D0D37" w:rsidR="00241795" w:rsidRPr="00900212" w:rsidRDefault="00241795" w:rsidP="00900212">
      <w:pPr>
        <w:pStyle w:val="3"/>
        <w:rPr>
          <w:rFonts w:ascii="Aptos" w:hAnsi="Aptos"/>
          <w:lang w:val="en-US"/>
        </w:rPr>
      </w:pPr>
      <w:r w:rsidRPr="00900212">
        <w:rPr>
          <w:rFonts w:ascii="Aptos" w:hAnsi="Aptos"/>
        </w:rPr>
        <w:t>1. Цель и область применения</w:t>
      </w:r>
    </w:p>
    <w:p w14:paraId="16B778EF" w14:textId="0E40A597" w:rsidR="00241795" w:rsidRPr="00AE5BC8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Данный стандарт регламентирует процедуру размещения гостей с домашними животными в отеле, включая:</w:t>
      </w:r>
    </w:p>
    <w:p w14:paraId="17A72D03" w14:textId="4AA797DD" w:rsidR="00241795" w:rsidRPr="00900212" w:rsidRDefault="00241795" w:rsidP="00900212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900212">
        <w:rPr>
          <w:rFonts w:ascii="Verdana" w:hAnsi="Verdana"/>
        </w:rPr>
        <w:t>правила допуска к размещению,</w:t>
      </w:r>
    </w:p>
    <w:p w14:paraId="03768ACF" w14:textId="4DB6AF08" w:rsidR="00241795" w:rsidRPr="00900212" w:rsidRDefault="00241795" w:rsidP="00900212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900212">
        <w:rPr>
          <w:rFonts w:ascii="Verdana" w:hAnsi="Verdana"/>
        </w:rPr>
        <w:t>правила проживания с питомцами,</w:t>
      </w:r>
    </w:p>
    <w:p w14:paraId="75B7DBF2" w14:textId="79215A64" w:rsidR="00241795" w:rsidRPr="00900212" w:rsidRDefault="00241795" w:rsidP="00900212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900212">
        <w:rPr>
          <w:rFonts w:ascii="Verdana" w:hAnsi="Verdana"/>
        </w:rPr>
        <w:t>начисление стоимости и взимание депозитов,</w:t>
      </w:r>
    </w:p>
    <w:p w14:paraId="297DCE53" w14:textId="7DCB1856" w:rsidR="00241795" w:rsidRPr="00900212" w:rsidRDefault="00241795" w:rsidP="00900212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900212">
        <w:rPr>
          <w:rFonts w:ascii="Verdana" w:hAnsi="Verdana"/>
        </w:rPr>
        <w:t>порядок взаиморасчётов,</w:t>
      </w:r>
    </w:p>
    <w:p w14:paraId="5A60FFEC" w14:textId="69930881" w:rsidR="00241795" w:rsidRPr="00900212" w:rsidRDefault="00241795" w:rsidP="00900212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900212">
        <w:rPr>
          <w:rFonts w:ascii="Verdana" w:hAnsi="Verdana"/>
        </w:rPr>
        <w:t>коммуникацию с другими службами,</w:t>
      </w:r>
    </w:p>
    <w:p w14:paraId="5646DC4C" w14:textId="2A1C19FD" w:rsidR="00241795" w:rsidRPr="00900212" w:rsidRDefault="00241795" w:rsidP="00900212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900212">
        <w:rPr>
          <w:rFonts w:ascii="Verdana" w:hAnsi="Verdana"/>
        </w:rPr>
        <w:t>действия при выезде и в случае ущерба,</w:t>
      </w:r>
    </w:p>
    <w:p w14:paraId="777E2819" w14:textId="7A6A56EB" w:rsidR="00241795" w:rsidRPr="00900212" w:rsidRDefault="00241795" w:rsidP="00900212">
      <w:pPr>
        <w:pStyle w:val="a7"/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900212">
        <w:rPr>
          <w:rFonts w:ascii="Verdana" w:hAnsi="Verdana"/>
        </w:rPr>
        <w:t>документирование операций.</w:t>
      </w:r>
    </w:p>
    <w:p w14:paraId="3DD534C7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</w:p>
    <w:p w14:paraId="0E713F33" w14:textId="3EF10B3F" w:rsidR="00241795" w:rsidRPr="00AE5BC8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Цель процедуры - обеспечить высокий уровень сервиса, соблюдение санитарных норм, минимизацию рисков порчи имущества и прозрачность финансовой отчётности.</w:t>
      </w:r>
    </w:p>
    <w:p w14:paraId="299245F2" w14:textId="5AEC603D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Процедура обязательна к исполнению всеми сотрудниками </w:t>
      </w:r>
      <w:r w:rsidR="00AE5BC8">
        <w:rPr>
          <w:rFonts w:ascii="Verdana" w:hAnsi="Verdana"/>
        </w:rPr>
        <w:t>службы приема.</w:t>
      </w:r>
    </w:p>
    <w:p w14:paraId="0ED382A7" w14:textId="77777777" w:rsidR="00241795" w:rsidRPr="00AE5BC8" w:rsidRDefault="00241795" w:rsidP="00F06CDD">
      <w:pPr>
        <w:spacing w:line="360" w:lineRule="auto"/>
        <w:rPr>
          <w:rFonts w:ascii="Verdana" w:hAnsi="Verdana"/>
        </w:rPr>
      </w:pPr>
    </w:p>
    <w:p w14:paraId="5467EFB8" w14:textId="77777777" w:rsidR="00900212" w:rsidRPr="00AE5BC8" w:rsidRDefault="00900212" w:rsidP="00F06CDD">
      <w:pPr>
        <w:spacing w:line="360" w:lineRule="auto"/>
        <w:rPr>
          <w:rFonts w:ascii="Verdana" w:hAnsi="Verdana"/>
        </w:rPr>
      </w:pPr>
    </w:p>
    <w:p w14:paraId="6E8BEF13" w14:textId="77777777" w:rsidR="00EC2B12" w:rsidRDefault="00EC2B12" w:rsidP="00900212">
      <w:pPr>
        <w:pStyle w:val="3"/>
        <w:rPr>
          <w:rFonts w:ascii="Aptos" w:hAnsi="Aptos"/>
          <w:lang w:val="en-US"/>
        </w:rPr>
      </w:pPr>
    </w:p>
    <w:p w14:paraId="5157E350" w14:textId="40D60BB5" w:rsidR="00241795" w:rsidRPr="00AE5BC8" w:rsidRDefault="00241795" w:rsidP="00900212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t>2. Допуск к размещению с животными</w:t>
      </w:r>
    </w:p>
    <w:p w14:paraId="4C09C877" w14:textId="08C7E281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Разрешено размещение только при соблюдении следующих условий:</w:t>
      </w:r>
    </w:p>
    <w:p w14:paraId="29E3A3ED" w14:textId="6C65CBEF" w:rsidR="00241795" w:rsidRPr="00E860F3" w:rsidRDefault="00241795" w:rsidP="00F06CDD">
      <w:pPr>
        <w:spacing w:line="360" w:lineRule="auto"/>
        <w:rPr>
          <w:rFonts w:ascii="Verdana" w:hAnsi="Verdana"/>
          <w:b/>
          <w:bCs/>
        </w:rPr>
      </w:pPr>
      <w:r w:rsidRPr="00900212">
        <w:rPr>
          <w:rFonts w:ascii="Verdana" w:hAnsi="Verdana"/>
          <w:b/>
          <w:bCs/>
        </w:rPr>
        <w:t>2.1 Допустимые категории животных</w:t>
      </w:r>
    </w:p>
    <w:p w14:paraId="1D147AF0" w14:textId="30B3B860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Кошки и собаки декоративных пород весом до 10 кг (по предварительному согласованию с администрацией</w:t>
      </w:r>
      <w:r w:rsidR="00EC2B12">
        <w:rPr>
          <w:rFonts w:ascii="Verdana" w:hAnsi="Verdana"/>
        </w:rPr>
        <w:t xml:space="preserve"> или руководителем службы</w:t>
      </w:r>
      <w:r w:rsidR="00EC2B12" w:rsidRPr="00EC2B12">
        <w:rPr>
          <w:rFonts w:ascii="Verdana" w:hAnsi="Verdana"/>
        </w:rPr>
        <w:t>/</w:t>
      </w:r>
      <w:r w:rsidR="00EC2B12">
        <w:rPr>
          <w:rFonts w:ascii="Verdana" w:hAnsi="Verdana"/>
        </w:rPr>
        <w:t>его заместителем</w:t>
      </w:r>
      <w:r w:rsidRPr="00F06CDD">
        <w:rPr>
          <w:rFonts w:ascii="Verdana" w:hAnsi="Verdana"/>
        </w:rPr>
        <w:t>).</w:t>
      </w:r>
    </w:p>
    <w:p w14:paraId="32912541" w14:textId="57882211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- Служебные собаки при предъявлении:</w:t>
      </w:r>
    </w:p>
    <w:p w14:paraId="054EEDEE" w14:textId="1D56B40C" w:rsidR="00241795" w:rsidRPr="00F06CDD" w:rsidRDefault="00241795" w:rsidP="00F06CDD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документа о принадлежности гостя к кинологической службе федерального органа;</w:t>
      </w:r>
    </w:p>
    <w:p w14:paraId="400A8998" w14:textId="39D0E10E" w:rsidR="00241795" w:rsidRPr="00F06CDD" w:rsidRDefault="00241795" w:rsidP="00F06CDD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документа, подтверждающего специальное обучение собаки.</w:t>
      </w:r>
    </w:p>
    <w:p w14:paraId="6F4D66A8" w14:textId="50FA144E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- Собаки-проводники при предъявлении:</w:t>
      </w:r>
    </w:p>
    <w:p w14:paraId="405710ED" w14:textId="51CF1A5A" w:rsidR="00241795" w:rsidRPr="00F06CDD" w:rsidRDefault="00241795" w:rsidP="00F06CDD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документа, подтверждающего инвалидность по зрению;</w:t>
      </w:r>
    </w:p>
    <w:p w14:paraId="4D00DFAF" w14:textId="3B42B153" w:rsidR="00241795" w:rsidRPr="00F06CDD" w:rsidRDefault="00241795" w:rsidP="00F06CDD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документа об обучении собаки.</w:t>
      </w:r>
    </w:p>
    <w:p w14:paraId="0930C9B4" w14:textId="77777777" w:rsidR="00DA2423" w:rsidRPr="00F06CDD" w:rsidRDefault="00DA2423" w:rsidP="00F06CDD">
      <w:pPr>
        <w:spacing w:line="360" w:lineRule="auto"/>
        <w:rPr>
          <w:rFonts w:ascii="Verdana" w:hAnsi="Verdana"/>
        </w:rPr>
      </w:pPr>
    </w:p>
    <w:p w14:paraId="35921AD6" w14:textId="45C7F05F" w:rsidR="00241795" w:rsidRPr="00900212" w:rsidRDefault="00241795" w:rsidP="00900212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t>3. Условия и стоимость размещения</w:t>
      </w:r>
    </w:p>
    <w:p w14:paraId="377EF7A2" w14:textId="034D99DC" w:rsidR="00241795" w:rsidRPr="00900212" w:rsidRDefault="00241795" w:rsidP="00F06CDD">
      <w:pPr>
        <w:spacing w:line="360" w:lineRule="auto"/>
        <w:rPr>
          <w:rFonts w:ascii="Verdana" w:hAnsi="Verdana"/>
          <w:b/>
          <w:bCs/>
          <w:lang w:val="en-US"/>
        </w:rPr>
      </w:pPr>
      <w:r w:rsidRPr="00900212">
        <w:rPr>
          <w:rFonts w:ascii="Verdana" w:hAnsi="Verdana"/>
          <w:b/>
          <w:bCs/>
        </w:rPr>
        <w:t>3.1 Бронирование</w:t>
      </w:r>
    </w:p>
    <w:p w14:paraId="13B0D87E" w14:textId="77944911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Гость обязан заранее уведомить администрацию о намерении проживать с питомцем и предоставить сведения:</w:t>
      </w:r>
    </w:p>
    <w:p w14:paraId="026E0B9B" w14:textId="13572281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порода, возраст, вес, особенности.</w:t>
      </w:r>
    </w:p>
    <w:p w14:paraId="6E1D6205" w14:textId="77777777" w:rsidR="00E860F3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Администрация имеет право отказать в размещении животного.</w:t>
      </w:r>
    </w:p>
    <w:p w14:paraId="7C77A9E2" w14:textId="184D720F" w:rsidR="00241795" w:rsidRPr="00E860F3" w:rsidRDefault="00241795" w:rsidP="00F06CDD">
      <w:pPr>
        <w:spacing w:line="360" w:lineRule="auto"/>
        <w:rPr>
          <w:rFonts w:ascii="Verdana" w:hAnsi="Verdana"/>
          <w:b/>
          <w:bCs/>
        </w:rPr>
      </w:pPr>
      <w:r w:rsidRPr="00E860F3">
        <w:rPr>
          <w:rFonts w:ascii="Verdana" w:hAnsi="Verdana"/>
          <w:b/>
          <w:bCs/>
        </w:rPr>
        <w:t>3.2 Стоимость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2423" w:rsidRPr="00F06CDD" w14:paraId="03625DB0" w14:textId="77777777">
        <w:tc>
          <w:tcPr>
            <w:tcW w:w="3115" w:type="dxa"/>
          </w:tcPr>
          <w:p w14:paraId="01CFC1E6" w14:textId="5126EC8C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 xml:space="preserve">Срок проживания  </w:t>
            </w:r>
          </w:p>
        </w:tc>
        <w:tc>
          <w:tcPr>
            <w:tcW w:w="3115" w:type="dxa"/>
          </w:tcPr>
          <w:p w14:paraId="1A4E3D65" w14:textId="3B6BD842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>Стоимость</w:t>
            </w:r>
          </w:p>
        </w:tc>
        <w:tc>
          <w:tcPr>
            <w:tcW w:w="3115" w:type="dxa"/>
          </w:tcPr>
          <w:p w14:paraId="4695FEF2" w14:textId="40593AF9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proofErr w:type="spellStart"/>
            <w:r w:rsidRPr="00F06CDD">
              <w:rPr>
                <w:rFonts w:ascii="Verdana" w:hAnsi="Verdana"/>
              </w:rPr>
              <w:t>Package</w:t>
            </w:r>
            <w:proofErr w:type="spellEnd"/>
            <w:r w:rsidRPr="00F06CDD">
              <w:rPr>
                <w:rFonts w:ascii="Verdana" w:hAnsi="Verdana"/>
              </w:rPr>
              <w:t xml:space="preserve"> в Opera</w:t>
            </w:r>
          </w:p>
        </w:tc>
      </w:tr>
      <w:tr w:rsidR="00DA2423" w:rsidRPr="00F06CDD" w14:paraId="51864173" w14:textId="77777777">
        <w:tc>
          <w:tcPr>
            <w:tcW w:w="3115" w:type="dxa"/>
          </w:tcPr>
          <w:p w14:paraId="6FB0DF42" w14:textId="0C9FB63D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 xml:space="preserve">1–3 суток       </w:t>
            </w:r>
          </w:p>
        </w:tc>
        <w:tc>
          <w:tcPr>
            <w:tcW w:w="3115" w:type="dxa"/>
          </w:tcPr>
          <w:p w14:paraId="6F71DB43" w14:textId="7D58CDF5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 xml:space="preserve">3 000 ₽       </w:t>
            </w:r>
          </w:p>
        </w:tc>
        <w:tc>
          <w:tcPr>
            <w:tcW w:w="3115" w:type="dxa"/>
          </w:tcPr>
          <w:p w14:paraId="7DF595F1" w14:textId="470A2388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 xml:space="preserve">BR-PET          </w:t>
            </w:r>
          </w:p>
        </w:tc>
      </w:tr>
      <w:tr w:rsidR="00DA2423" w:rsidRPr="00F06CDD" w14:paraId="34108315" w14:textId="77777777">
        <w:tc>
          <w:tcPr>
            <w:tcW w:w="3115" w:type="dxa"/>
          </w:tcPr>
          <w:p w14:paraId="660BA713" w14:textId="6A8B421F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 xml:space="preserve">4 и более       </w:t>
            </w:r>
          </w:p>
        </w:tc>
        <w:tc>
          <w:tcPr>
            <w:tcW w:w="3115" w:type="dxa"/>
          </w:tcPr>
          <w:p w14:paraId="68157664" w14:textId="1ED65A94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>1 000 ₽/сутки</w:t>
            </w:r>
          </w:p>
        </w:tc>
        <w:tc>
          <w:tcPr>
            <w:tcW w:w="3115" w:type="dxa"/>
          </w:tcPr>
          <w:p w14:paraId="1A6BC926" w14:textId="6FD2A53D" w:rsidR="00DA2423" w:rsidRPr="00F06CDD" w:rsidRDefault="00DA2423" w:rsidP="00F06CDD">
            <w:pPr>
              <w:spacing w:line="360" w:lineRule="auto"/>
              <w:rPr>
                <w:rFonts w:ascii="Verdana" w:hAnsi="Verdana"/>
              </w:rPr>
            </w:pPr>
            <w:r w:rsidRPr="00F06CDD">
              <w:rPr>
                <w:rFonts w:ascii="Verdana" w:hAnsi="Verdana"/>
              </w:rPr>
              <w:t xml:space="preserve">BR-PETPRNT      </w:t>
            </w:r>
          </w:p>
        </w:tc>
      </w:tr>
    </w:tbl>
    <w:p w14:paraId="15BD3359" w14:textId="77777777" w:rsidR="00241795" w:rsidRPr="00900212" w:rsidRDefault="00241795" w:rsidP="00F06CDD">
      <w:pPr>
        <w:spacing w:line="360" w:lineRule="auto"/>
        <w:rPr>
          <w:rFonts w:ascii="Verdana" w:hAnsi="Verdana"/>
          <w:lang w:val="en-US"/>
        </w:rPr>
      </w:pPr>
    </w:p>
    <w:p w14:paraId="166794B5" w14:textId="4E7BA8B4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В любом случае</w:t>
      </w:r>
      <w:r w:rsidR="00DA2423" w:rsidRPr="00F06CDD">
        <w:rPr>
          <w:rFonts w:ascii="Verdana" w:hAnsi="Verdana"/>
        </w:rPr>
        <w:t xml:space="preserve"> </w:t>
      </w:r>
      <w:r w:rsidRPr="00F06CDD">
        <w:rPr>
          <w:rFonts w:ascii="Verdana" w:hAnsi="Verdana"/>
        </w:rPr>
        <w:t>стоимость не может быть менее 3 000 ₽</w:t>
      </w:r>
    </w:p>
    <w:p w14:paraId="1EC0A026" w14:textId="315F57C8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При заезде оформляется соответствующий пакет в Opera с </w:t>
      </w:r>
      <w:proofErr w:type="spellStart"/>
      <w:r w:rsidRPr="00F06CDD">
        <w:rPr>
          <w:rFonts w:ascii="Verdana" w:hAnsi="Verdana"/>
        </w:rPr>
        <w:t>begin</w:t>
      </w:r>
      <w:proofErr w:type="spellEnd"/>
      <w:r w:rsidRPr="00F06CDD">
        <w:rPr>
          <w:rFonts w:ascii="Verdana" w:hAnsi="Verdana"/>
        </w:rPr>
        <w:t>/</w:t>
      </w:r>
      <w:proofErr w:type="spellStart"/>
      <w:r w:rsidRPr="00F06CDD">
        <w:rPr>
          <w:rFonts w:ascii="Verdana" w:hAnsi="Verdana"/>
        </w:rPr>
        <w:t>end</w:t>
      </w:r>
      <w:proofErr w:type="spellEnd"/>
      <w:r w:rsidRPr="00F06CDD">
        <w:rPr>
          <w:rFonts w:ascii="Verdana" w:hAnsi="Verdana"/>
        </w:rPr>
        <w:t xml:space="preserve"> </w:t>
      </w:r>
      <w:proofErr w:type="spellStart"/>
      <w:r w:rsidRPr="00F06CDD">
        <w:rPr>
          <w:rFonts w:ascii="Verdana" w:hAnsi="Verdana"/>
        </w:rPr>
        <w:t>date</w:t>
      </w:r>
      <w:proofErr w:type="spellEnd"/>
      <w:r w:rsidRPr="00F06CDD">
        <w:rPr>
          <w:rFonts w:ascii="Verdana" w:hAnsi="Verdana"/>
        </w:rPr>
        <w:t xml:space="preserve"> в соответствии с продолжительностью проживания.</w:t>
      </w:r>
    </w:p>
    <w:p w14:paraId="58308FE1" w14:textId="47EBC076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Оплата взимается заранее.</w:t>
      </w:r>
    </w:p>
    <w:p w14:paraId="73CE0F63" w14:textId="531451A1" w:rsidR="00241795" w:rsidRPr="00AE5BC8" w:rsidRDefault="00241795" w:rsidP="00900212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lastRenderedPageBreak/>
        <w:t>4. Возвратный депозит</w:t>
      </w:r>
    </w:p>
    <w:p w14:paraId="43312C18" w14:textId="48458C2D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Сумма: 5 000 ₽</w:t>
      </w:r>
    </w:p>
    <w:p w14:paraId="50757A8C" w14:textId="09782B76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Цель:</w:t>
      </w:r>
      <w:r w:rsidR="00DA2423" w:rsidRPr="00F06CDD">
        <w:rPr>
          <w:rFonts w:ascii="Verdana" w:hAnsi="Verdana"/>
        </w:rPr>
        <w:t xml:space="preserve"> </w:t>
      </w:r>
      <w:r w:rsidRPr="00F06CDD">
        <w:rPr>
          <w:rFonts w:ascii="Verdana" w:hAnsi="Verdana"/>
        </w:rPr>
        <w:t>покрытие возможного ущерба, причинённого животным.</w:t>
      </w:r>
    </w:p>
    <w:p w14:paraId="0A673CD7" w14:textId="476676AE" w:rsidR="00241795" w:rsidRPr="00900212" w:rsidRDefault="00241795" w:rsidP="00F06CDD">
      <w:pPr>
        <w:spacing w:line="360" w:lineRule="auto"/>
        <w:rPr>
          <w:rFonts w:ascii="Verdana" w:hAnsi="Verdana"/>
          <w:b/>
          <w:bCs/>
        </w:rPr>
      </w:pPr>
      <w:r w:rsidRPr="00900212">
        <w:rPr>
          <w:rFonts w:ascii="Verdana" w:hAnsi="Verdana"/>
          <w:b/>
          <w:bCs/>
        </w:rPr>
        <w:t xml:space="preserve">4.1 </w:t>
      </w:r>
      <w:proofErr w:type="spellStart"/>
      <w:r w:rsidRPr="00900212">
        <w:rPr>
          <w:rFonts w:ascii="Verdana" w:hAnsi="Verdana"/>
          <w:b/>
          <w:bCs/>
        </w:rPr>
        <w:t>Предавторизация</w:t>
      </w:r>
      <w:proofErr w:type="spellEnd"/>
      <w:r w:rsidRPr="00900212">
        <w:rPr>
          <w:rFonts w:ascii="Verdana" w:hAnsi="Verdana"/>
          <w:b/>
          <w:bCs/>
        </w:rPr>
        <w:t xml:space="preserve"> </w:t>
      </w:r>
      <w:r w:rsidR="00900212">
        <w:rPr>
          <w:rFonts w:ascii="Verdana" w:hAnsi="Verdana"/>
          <w:b/>
          <w:bCs/>
        </w:rPr>
        <w:t>по</w:t>
      </w:r>
      <w:r w:rsidRPr="00900212">
        <w:rPr>
          <w:rFonts w:ascii="Verdana" w:hAnsi="Verdana"/>
          <w:b/>
          <w:bCs/>
        </w:rPr>
        <w:t xml:space="preserve"> карте:</w:t>
      </w:r>
    </w:p>
    <w:p w14:paraId="3595B57C" w14:textId="6F43D33B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Средства блокируются без списания.</w:t>
      </w:r>
    </w:p>
    <w:p w14:paraId="4B60246C" w14:textId="0B2E6E97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Чек прикрепляется к регистрационной карте.</w:t>
      </w:r>
    </w:p>
    <w:p w14:paraId="42621CEC" w14:textId="2981CBF0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В </w:t>
      </w:r>
      <w:proofErr w:type="spellStart"/>
      <w:r w:rsidRPr="00F06CDD">
        <w:rPr>
          <w:rFonts w:ascii="Verdana" w:hAnsi="Verdana"/>
        </w:rPr>
        <w:t>Oper</w:t>
      </w:r>
      <w:r w:rsidR="00DA2423" w:rsidRPr="00F06CDD">
        <w:rPr>
          <w:rFonts w:ascii="Verdana" w:hAnsi="Verdana"/>
        </w:rPr>
        <w:t>а</w:t>
      </w:r>
      <w:proofErr w:type="spellEnd"/>
      <w:r w:rsidR="00DA2423" w:rsidRPr="00F06CDD">
        <w:rPr>
          <w:rFonts w:ascii="Verdana" w:hAnsi="Verdana"/>
        </w:rPr>
        <w:t xml:space="preserve"> </w:t>
      </w:r>
      <w:r w:rsidRPr="00F06CDD">
        <w:rPr>
          <w:rFonts w:ascii="Verdana" w:hAnsi="Verdana"/>
        </w:rPr>
        <w:t xml:space="preserve">создаётся </w:t>
      </w:r>
      <w:proofErr w:type="spellStart"/>
      <w:r w:rsidRPr="00F06CDD">
        <w:rPr>
          <w:rFonts w:ascii="Verdana" w:hAnsi="Verdana"/>
        </w:rPr>
        <w:t>trace</w:t>
      </w:r>
      <w:proofErr w:type="spellEnd"/>
      <w:r w:rsidRPr="00F06CDD">
        <w:rPr>
          <w:rFonts w:ascii="Verdana" w:hAnsi="Verdana"/>
        </w:rPr>
        <w:t>:</w:t>
      </w:r>
    </w:p>
    <w:p w14:paraId="48FC73D5" w14:textId="4F8FD5D1" w:rsidR="00241795" w:rsidRPr="00F06CDD" w:rsidRDefault="00241795" w:rsidP="00F06CDD">
      <w:pPr>
        <w:spacing w:line="360" w:lineRule="auto"/>
        <w:rPr>
          <w:rFonts w:ascii="Verdana" w:hAnsi="Verdana"/>
        </w:rPr>
      </w:pPr>
      <w:proofErr w:type="spellStart"/>
      <w:r w:rsidRPr="00F06CDD">
        <w:rPr>
          <w:rFonts w:ascii="Verdana" w:hAnsi="Verdana"/>
        </w:rPr>
        <w:t>предавторизация</w:t>
      </w:r>
      <w:proofErr w:type="spellEnd"/>
      <w:r w:rsidRPr="00F06CDD">
        <w:rPr>
          <w:rFonts w:ascii="Verdana" w:hAnsi="Verdana"/>
        </w:rPr>
        <w:t xml:space="preserve"> 5 000 ₽ за животное, чек на рег. карте</w:t>
      </w:r>
    </w:p>
    <w:p w14:paraId="17F49403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</w:p>
    <w:p w14:paraId="32BF0179" w14:textId="46A11880" w:rsidR="00241795" w:rsidRPr="00900212" w:rsidRDefault="00241795" w:rsidP="00F06CDD">
      <w:pPr>
        <w:spacing w:line="360" w:lineRule="auto"/>
        <w:rPr>
          <w:rFonts w:ascii="Verdana" w:hAnsi="Verdana"/>
          <w:b/>
          <w:bCs/>
        </w:rPr>
      </w:pPr>
      <w:r w:rsidRPr="00900212">
        <w:rPr>
          <w:rFonts w:ascii="Verdana" w:hAnsi="Verdana"/>
          <w:b/>
          <w:bCs/>
        </w:rPr>
        <w:t xml:space="preserve">4.2 </w:t>
      </w:r>
      <w:r w:rsidR="00900212">
        <w:rPr>
          <w:rFonts w:ascii="Verdana" w:hAnsi="Verdana"/>
          <w:b/>
          <w:bCs/>
        </w:rPr>
        <w:t>Депозит наличными</w:t>
      </w:r>
      <w:r w:rsidRPr="00900212">
        <w:rPr>
          <w:rFonts w:ascii="Verdana" w:hAnsi="Verdana"/>
          <w:b/>
          <w:bCs/>
        </w:rPr>
        <w:t>:</w:t>
      </w:r>
    </w:p>
    <w:p w14:paraId="64A84DC8" w14:textId="5FAB8D55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Оформляется как оплата через </w:t>
      </w:r>
      <w:proofErr w:type="spellStart"/>
      <w:r w:rsidRPr="00F06CDD">
        <w:rPr>
          <w:rFonts w:ascii="Verdana" w:hAnsi="Verdana"/>
        </w:rPr>
        <w:t>Billing</w:t>
      </w:r>
      <w:proofErr w:type="spellEnd"/>
      <w:r w:rsidRPr="00F06CDD">
        <w:rPr>
          <w:rFonts w:ascii="Verdana" w:hAnsi="Verdana"/>
        </w:rPr>
        <w:t xml:space="preserve"> в Opera с пометкой: Deposit </w:t>
      </w:r>
      <w:proofErr w:type="spellStart"/>
      <w:r w:rsidRPr="00F06CDD">
        <w:rPr>
          <w:rFonts w:ascii="Verdana" w:hAnsi="Verdana"/>
        </w:rPr>
        <w:t>for</w:t>
      </w:r>
      <w:proofErr w:type="spellEnd"/>
      <w:r w:rsidRPr="00F06CDD">
        <w:rPr>
          <w:rFonts w:ascii="Verdana" w:hAnsi="Verdana"/>
        </w:rPr>
        <w:t xml:space="preserve"> </w:t>
      </w:r>
      <w:proofErr w:type="spellStart"/>
      <w:r w:rsidRPr="00F06CDD">
        <w:rPr>
          <w:rFonts w:ascii="Verdana" w:hAnsi="Verdana"/>
        </w:rPr>
        <w:t>pet</w:t>
      </w:r>
      <w:proofErr w:type="spellEnd"/>
      <w:r w:rsidRPr="00F06CDD">
        <w:rPr>
          <w:rFonts w:ascii="Verdana" w:hAnsi="Verdana"/>
        </w:rPr>
        <w:t>.</w:t>
      </w:r>
    </w:p>
    <w:p w14:paraId="27BCCECB" w14:textId="57840830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Гостю обязательно выдается кассовый чек (он потребуется при возврате).</w:t>
      </w:r>
    </w:p>
    <w:p w14:paraId="425B8E9E" w14:textId="784638F9" w:rsidR="00241795" w:rsidRPr="00F06CDD" w:rsidRDefault="00241795" w:rsidP="00E860F3">
      <w:pPr>
        <w:spacing w:line="360" w:lineRule="auto"/>
        <w:jc w:val="both"/>
        <w:rPr>
          <w:rFonts w:ascii="Verdana" w:hAnsi="Verdana"/>
        </w:rPr>
      </w:pPr>
      <w:r w:rsidRPr="00F06CDD">
        <w:rPr>
          <w:rFonts w:ascii="Verdana" w:hAnsi="Verdana"/>
        </w:rPr>
        <w:t xml:space="preserve">В </w:t>
      </w:r>
      <w:proofErr w:type="spellStart"/>
      <w:r w:rsidR="00DA2423" w:rsidRPr="00F06CDD">
        <w:rPr>
          <w:rFonts w:ascii="Verdana" w:hAnsi="Verdana"/>
        </w:rPr>
        <w:t>О</w:t>
      </w:r>
      <w:r w:rsidRPr="00F06CDD">
        <w:rPr>
          <w:rFonts w:ascii="Verdana" w:hAnsi="Verdana"/>
        </w:rPr>
        <w:t>pera</w:t>
      </w:r>
      <w:proofErr w:type="spellEnd"/>
      <w:r w:rsidRPr="00F06CDD">
        <w:rPr>
          <w:rFonts w:ascii="Verdana" w:hAnsi="Verdana"/>
        </w:rPr>
        <w:t xml:space="preserve"> создаётся </w:t>
      </w:r>
      <w:proofErr w:type="spellStart"/>
      <w:r w:rsidRPr="00F06CDD">
        <w:rPr>
          <w:rFonts w:ascii="Verdana" w:hAnsi="Verdana"/>
        </w:rPr>
        <w:t>trace</w:t>
      </w:r>
      <w:proofErr w:type="spellEnd"/>
      <w:r w:rsidRPr="00F06CDD">
        <w:rPr>
          <w:rFonts w:ascii="Verdana" w:hAnsi="Verdana"/>
        </w:rPr>
        <w:t>.</w:t>
      </w:r>
    </w:p>
    <w:p w14:paraId="4A45BCFF" w14:textId="77777777" w:rsidR="00866AAC" w:rsidRPr="00F06CDD" w:rsidRDefault="00866AAC" w:rsidP="00F06CDD">
      <w:pPr>
        <w:spacing w:line="360" w:lineRule="auto"/>
        <w:rPr>
          <w:rFonts w:ascii="Verdana" w:hAnsi="Verdana"/>
        </w:rPr>
      </w:pPr>
    </w:p>
    <w:p w14:paraId="4D7B1D76" w14:textId="4871A14C" w:rsidR="00241795" w:rsidRPr="00900212" w:rsidRDefault="00241795" w:rsidP="00900212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t>5. Правила проживания с питомцем</w:t>
      </w:r>
    </w:p>
    <w:p w14:paraId="07986667" w14:textId="066AD130" w:rsidR="00241795" w:rsidRPr="00E860F3" w:rsidRDefault="00866AAC" w:rsidP="00F06CDD">
      <w:pPr>
        <w:spacing w:line="360" w:lineRule="auto"/>
        <w:rPr>
          <w:rFonts w:ascii="Verdana" w:hAnsi="Verdana"/>
          <w:b/>
          <w:bCs/>
        </w:rPr>
      </w:pPr>
      <w:r w:rsidRPr="00E860F3">
        <w:rPr>
          <w:rFonts w:ascii="Verdana" w:hAnsi="Verdana"/>
          <w:b/>
          <w:bCs/>
        </w:rPr>
        <w:t>5</w:t>
      </w:r>
      <w:r w:rsidR="00241795" w:rsidRPr="00E860F3">
        <w:rPr>
          <w:rFonts w:ascii="Verdana" w:hAnsi="Verdana"/>
          <w:b/>
          <w:bCs/>
        </w:rPr>
        <w:t>.1 Ознакомление</w:t>
      </w:r>
    </w:p>
    <w:p w14:paraId="7C9D3E9A" w14:textId="39122FF9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При заезде гость обязан подписать форму «Правила проживания гостей с питомцами», подтверждая согласие с ними.</w:t>
      </w:r>
    </w:p>
    <w:p w14:paraId="37779B33" w14:textId="3DACCC5F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Обязательное предъявление</w:t>
      </w:r>
      <w:r w:rsidR="00866AAC" w:rsidRPr="00F06CDD">
        <w:rPr>
          <w:rFonts w:ascii="Verdana" w:hAnsi="Verdana"/>
        </w:rPr>
        <w:t xml:space="preserve"> </w:t>
      </w:r>
      <w:r w:rsidRPr="00F06CDD">
        <w:rPr>
          <w:rFonts w:ascii="Verdana" w:hAnsi="Verdana"/>
        </w:rPr>
        <w:t>ветеринарного паспорта, оформленного согласно требованиям Таможенного союза (решение № 317 от 18.06.2010).</w:t>
      </w:r>
    </w:p>
    <w:p w14:paraId="77C14D0C" w14:textId="28B80BDA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Прививка от бешенства </w:t>
      </w:r>
      <w:r w:rsidR="00866AAC" w:rsidRPr="00F06CDD">
        <w:rPr>
          <w:rFonts w:ascii="Verdana" w:hAnsi="Verdana"/>
        </w:rPr>
        <w:t xml:space="preserve">- </w:t>
      </w:r>
      <w:r w:rsidRPr="00F06CDD">
        <w:rPr>
          <w:rFonts w:ascii="Verdana" w:hAnsi="Verdana"/>
        </w:rPr>
        <w:t>не менее 30 дней и не более 12 месяцев до заезда.</w:t>
      </w:r>
    </w:p>
    <w:p w14:paraId="4DB5BB13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</w:p>
    <w:p w14:paraId="77C88A8A" w14:textId="150FDA22" w:rsidR="00241795" w:rsidRPr="00E860F3" w:rsidRDefault="00241795" w:rsidP="00F06CDD">
      <w:pPr>
        <w:spacing w:line="360" w:lineRule="auto"/>
        <w:rPr>
          <w:rFonts w:ascii="Verdana" w:hAnsi="Verdana"/>
          <w:b/>
          <w:bCs/>
        </w:rPr>
      </w:pPr>
      <w:r w:rsidRPr="00E860F3">
        <w:rPr>
          <w:rFonts w:ascii="Verdana" w:hAnsi="Verdana"/>
          <w:b/>
          <w:bCs/>
        </w:rPr>
        <w:t>5.2 Поведение животного</w:t>
      </w:r>
    </w:p>
    <w:p w14:paraId="6377B775" w14:textId="778E46AB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Животное должно быть чистым, спокойным и безопасным.</w:t>
      </w:r>
    </w:p>
    <w:p w14:paraId="02C5EFEE" w14:textId="5616C3AC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Собака должна быть на поводке и в ошейнике при выгуле.</w:t>
      </w:r>
    </w:p>
    <w:p w14:paraId="7E922A90" w14:textId="36FDEF37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В общественных зонах животное должно находиться:</w:t>
      </w:r>
    </w:p>
    <w:p w14:paraId="3A6D179C" w14:textId="7F79E916" w:rsidR="00241795" w:rsidRPr="00F06CDD" w:rsidRDefault="00241795" w:rsidP="00F06CDD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на поводке;</w:t>
      </w:r>
    </w:p>
    <w:p w14:paraId="062F875A" w14:textId="41AF75AF" w:rsidR="00241795" w:rsidRPr="00F06CDD" w:rsidRDefault="00241795" w:rsidP="00F06CDD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lastRenderedPageBreak/>
        <w:t>или в переноске/на руках;</w:t>
      </w:r>
    </w:p>
    <w:p w14:paraId="68684CB4" w14:textId="28F4BA9E" w:rsidR="00241795" w:rsidRPr="00F06CDD" w:rsidRDefault="00241795" w:rsidP="00F06CDD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без хозяина </w:t>
      </w:r>
      <w:r w:rsidR="00866AAC" w:rsidRPr="00F06CDD">
        <w:rPr>
          <w:rFonts w:ascii="Verdana" w:hAnsi="Verdana"/>
        </w:rPr>
        <w:t>-</w:t>
      </w:r>
      <w:r w:rsidRPr="00F06CDD">
        <w:rPr>
          <w:rFonts w:ascii="Verdana" w:hAnsi="Verdana"/>
        </w:rPr>
        <w:t xml:space="preserve"> только в номере и только в закрытой переноске.</w:t>
      </w:r>
    </w:p>
    <w:p w14:paraId="118B48D7" w14:textId="1E04DC2E" w:rsidR="00241795" w:rsidRPr="00E860F3" w:rsidRDefault="00241795" w:rsidP="00F06CDD">
      <w:pPr>
        <w:spacing w:line="360" w:lineRule="auto"/>
        <w:rPr>
          <w:rFonts w:ascii="Verdana" w:hAnsi="Verdana"/>
          <w:b/>
          <w:bCs/>
        </w:rPr>
      </w:pPr>
      <w:r w:rsidRPr="00E860F3">
        <w:rPr>
          <w:rFonts w:ascii="Verdana" w:hAnsi="Verdana"/>
          <w:b/>
          <w:bCs/>
        </w:rPr>
        <w:t>5.3 Запреты</w:t>
      </w:r>
    </w:p>
    <w:p w14:paraId="77C02DF6" w14:textId="11663C00" w:rsidR="00241795" w:rsidRPr="00F06CDD" w:rsidRDefault="00241795" w:rsidP="00F06CDD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Нельзя стричь, вычесывать, брить или стричь когти питомца в номере.</w:t>
      </w:r>
    </w:p>
    <w:p w14:paraId="22B034D9" w14:textId="01CD2D7F" w:rsidR="00241795" w:rsidRPr="00F06CDD" w:rsidRDefault="00866AAC" w:rsidP="00F06CDD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Н</w:t>
      </w:r>
      <w:r w:rsidR="00241795" w:rsidRPr="00F06CDD">
        <w:rPr>
          <w:rFonts w:ascii="Verdana" w:hAnsi="Verdana"/>
        </w:rPr>
        <w:t>ельзя оставлять животное в номере без переноски и без присмотра.</w:t>
      </w:r>
    </w:p>
    <w:p w14:paraId="5CE833AF" w14:textId="26D75941" w:rsidR="00241795" w:rsidRPr="00F06CDD" w:rsidRDefault="00241795" w:rsidP="00F06CDD">
      <w:pPr>
        <w:pStyle w:val="a7"/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Нельзя оставлять питомца</w:t>
      </w:r>
      <w:r w:rsidR="00866AAC" w:rsidRPr="00F06CDD">
        <w:rPr>
          <w:rFonts w:ascii="Verdana" w:hAnsi="Verdana"/>
        </w:rPr>
        <w:t xml:space="preserve"> </w:t>
      </w:r>
      <w:r w:rsidRPr="00F06CDD">
        <w:rPr>
          <w:rFonts w:ascii="Verdana" w:hAnsi="Verdana"/>
        </w:rPr>
        <w:t>без хозяина в лобби и общественных зонах.</w:t>
      </w:r>
    </w:p>
    <w:p w14:paraId="5313AC05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</w:p>
    <w:p w14:paraId="34BB27CA" w14:textId="792D7693" w:rsidR="00241795" w:rsidRPr="00E860F3" w:rsidRDefault="00241795" w:rsidP="00F06CDD">
      <w:pPr>
        <w:spacing w:line="360" w:lineRule="auto"/>
        <w:rPr>
          <w:rFonts w:ascii="Verdana" w:hAnsi="Verdana"/>
          <w:b/>
          <w:bCs/>
        </w:rPr>
      </w:pPr>
      <w:r w:rsidRPr="00E860F3">
        <w:rPr>
          <w:rFonts w:ascii="Verdana" w:hAnsi="Verdana"/>
          <w:b/>
          <w:bCs/>
        </w:rPr>
        <w:t>5.4 Допуск персонала в номер</w:t>
      </w:r>
    </w:p>
    <w:p w14:paraId="0A9DAF53" w14:textId="64FFC7C9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Для уборки/ремонта гость обязан:</w:t>
      </w:r>
    </w:p>
    <w:p w14:paraId="7C52F2C1" w14:textId="51D2D8DD" w:rsidR="00241795" w:rsidRPr="00E860F3" w:rsidRDefault="00241795" w:rsidP="00F06CDD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обеспечить отсутствие животного;</w:t>
      </w:r>
    </w:p>
    <w:p w14:paraId="30498F46" w14:textId="7B40F3A6" w:rsidR="00E860F3" w:rsidRDefault="00E860F3" w:rsidP="00F06CDD">
      <w:pPr>
        <w:pStyle w:val="a7"/>
        <w:numPr>
          <w:ilvl w:val="0"/>
          <w:numId w:val="5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либо – лично присутствовать при уборке.</w:t>
      </w:r>
    </w:p>
    <w:p w14:paraId="614A02BF" w14:textId="77777777" w:rsidR="00E860F3" w:rsidRPr="00E860F3" w:rsidRDefault="00E860F3" w:rsidP="00E860F3">
      <w:pPr>
        <w:pStyle w:val="a7"/>
        <w:spacing w:line="360" w:lineRule="auto"/>
        <w:rPr>
          <w:rFonts w:ascii="Verdana" w:hAnsi="Verdana"/>
        </w:rPr>
      </w:pPr>
    </w:p>
    <w:p w14:paraId="18094B7D" w14:textId="567864EE" w:rsidR="00241795" w:rsidRPr="00900212" w:rsidRDefault="00241795" w:rsidP="00900212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t>6. Процедура при заселении</w:t>
      </w:r>
    </w:p>
    <w:p w14:paraId="52B236F4" w14:textId="63C4E4F6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1. При выявлении факта заселения с животным:</w:t>
      </w:r>
    </w:p>
    <w:p w14:paraId="19F304A9" w14:textId="44CE6407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Получить разрешение от FOM.</w:t>
      </w:r>
    </w:p>
    <w:p w14:paraId="1B068EF4" w14:textId="3336593C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Информировать гостя об условиях, стоимости и необходимости депозита.</w:t>
      </w:r>
    </w:p>
    <w:p w14:paraId="4FB983A9" w14:textId="3BCD80E2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Получить подпись </w:t>
      </w:r>
      <w:r w:rsidR="00E860F3">
        <w:rPr>
          <w:rFonts w:ascii="Verdana" w:hAnsi="Verdana"/>
        </w:rPr>
        <w:t>на бланке соглашения на проживания с питомцами</w:t>
      </w:r>
      <w:r w:rsidRPr="00F06CDD">
        <w:rPr>
          <w:rFonts w:ascii="Verdana" w:hAnsi="Verdana"/>
        </w:rPr>
        <w:t>.</w:t>
      </w:r>
    </w:p>
    <w:p w14:paraId="1AFCD04D" w14:textId="73B1330A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Добавить </w:t>
      </w:r>
      <w:proofErr w:type="spellStart"/>
      <w:r w:rsidRPr="00F06CDD">
        <w:rPr>
          <w:rFonts w:ascii="Verdana" w:hAnsi="Verdana"/>
        </w:rPr>
        <w:t>package</w:t>
      </w:r>
      <w:proofErr w:type="spellEnd"/>
      <w:r w:rsidRPr="00F06CDD">
        <w:rPr>
          <w:rFonts w:ascii="Verdana" w:hAnsi="Verdana"/>
        </w:rPr>
        <w:t xml:space="preserve"> в бронирование.</w:t>
      </w:r>
    </w:p>
    <w:p w14:paraId="6FCFCEA5" w14:textId="7FBB3365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Оформить </w:t>
      </w:r>
      <w:proofErr w:type="spellStart"/>
      <w:r w:rsidRPr="00F06CDD">
        <w:rPr>
          <w:rFonts w:ascii="Verdana" w:hAnsi="Verdana"/>
        </w:rPr>
        <w:t>предавторизацию</w:t>
      </w:r>
      <w:proofErr w:type="spellEnd"/>
      <w:r w:rsidRPr="00F06CDD">
        <w:rPr>
          <w:rFonts w:ascii="Verdana" w:hAnsi="Verdana"/>
        </w:rPr>
        <w:t xml:space="preserve"> или принять наличный депозит.</w:t>
      </w:r>
    </w:p>
    <w:p w14:paraId="12378462" w14:textId="4ADDEE7F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Задокументировать все операции в Opera.</w:t>
      </w:r>
    </w:p>
    <w:p w14:paraId="76DE6190" w14:textId="79CBFDFD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Создать соответствующий </w:t>
      </w:r>
      <w:proofErr w:type="spellStart"/>
      <w:r w:rsidRPr="00F06CDD">
        <w:rPr>
          <w:rFonts w:ascii="Verdana" w:hAnsi="Verdana"/>
        </w:rPr>
        <w:t>trace</w:t>
      </w:r>
      <w:proofErr w:type="spellEnd"/>
      <w:r w:rsidRPr="00F06CDD">
        <w:rPr>
          <w:rFonts w:ascii="Verdana" w:hAnsi="Verdana"/>
        </w:rPr>
        <w:t>.</w:t>
      </w:r>
    </w:p>
    <w:p w14:paraId="4C51D9D5" w14:textId="1781C095" w:rsidR="00241795" w:rsidRPr="00F06CDD" w:rsidRDefault="00241795" w:rsidP="00F06CDD">
      <w:pPr>
        <w:pStyle w:val="a7"/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Уведомить Housekeeping.</w:t>
      </w:r>
    </w:p>
    <w:p w14:paraId="7B1E986B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</w:p>
    <w:p w14:paraId="5FCA2B1E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2. Уведомление Housekeeping:</w:t>
      </w:r>
    </w:p>
    <w:p w14:paraId="13483992" w14:textId="0081F9F6" w:rsidR="00241795" w:rsidRPr="00F06CDD" w:rsidRDefault="00241795" w:rsidP="00F06CDD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  <w:lang w:val="en-US"/>
        </w:rPr>
      </w:pPr>
      <w:r w:rsidRPr="00F06CDD">
        <w:rPr>
          <w:rFonts w:ascii="Verdana" w:hAnsi="Verdana"/>
        </w:rPr>
        <w:t>Через</w:t>
      </w:r>
      <w:r w:rsidRPr="00F06CDD">
        <w:rPr>
          <w:rFonts w:ascii="Verdana" w:hAnsi="Verdana"/>
          <w:lang w:val="en-US"/>
        </w:rPr>
        <w:t xml:space="preserve"> trace </w:t>
      </w:r>
      <w:r w:rsidRPr="00F06CDD">
        <w:rPr>
          <w:rFonts w:ascii="Verdana" w:hAnsi="Verdana"/>
        </w:rPr>
        <w:t>в</w:t>
      </w:r>
      <w:r w:rsidRPr="00F06CDD">
        <w:rPr>
          <w:rFonts w:ascii="Verdana" w:hAnsi="Verdana"/>
          <w:lang w:val="en-US"/>
        </w:rPr>
        <w:t xml:space="preserve"> Opera;</w:t>
      </w:r>
    </w:p>
    <w:p w14:paraId="54D56157" w14:textId="09F4B318" w:rsidR="00241795" w:rsidRPr="00F06CDD" w:rsidRDefault="00241795" w:rsidP="00F06CDD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  <w:lang w:val="en-US"/>
        </w:rPr>
      </w:pPr>
      <w:r w:rsidRPr="00F06CDD">
        <w:rPr>
          <w:rFonts w:ascii="Verdana" w:hAnsi="Verdana"/>
        </w:rPr>
        <w:t>По</w:t>
      </w:r>
      <w:r w:rsidRPr="00F06CDD">
        <w:rPr>
          <w:rFonts w:ascii="Verdana" w:hAnsi="Verdana"/>
          <w:lang w:val="en-US"/>
        </w:rPr>
        <w:t xml:space="preserve"> </w:t>
      </w:r>
      <w:proofErr w:type="spellStart"/>
      <w:r w:rsidR="00EC2B12">
        <w:rPr>
          <w:rFonts w:ascii="Verdana" w:hAnsi="Verdana"/>
        </w:rPr>
        <w:t>битрикс</w:t>
      </w:r>
      <w:proofErr w:type="spellEnd"/>
      <w:r w:rsidRPr="00F06CDD">
        <w:rPr>
          <w:rFonts w:ascii="Verdana" w:hAnsi="Verdana"/>
          <w:lang w:val="en-US"/>
        </w:rPr>
        <w:t>;</w:t>
      </w:r>
    </w:p>
    <w:p w14:paraId="19043581" w14:textId="3E53B9DD" w:rsidR="00241795" w:rsidRPr="00F06CDD" w:rsidRDefault="00241795" w:rsidP="00F06CDD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Устно при необходимости.</w:t>
      </w:r>
    </w:p>
    <w:p w14:paraId="738D1074" w14:textId="68737B8A" w:rsidR="00241795" w:rsidRPr="00DF2F0A" w:rsidRDefault="00241795" w:rsidP="00F06CDD">
      <w:pPr>
        <w:pStyle w:val="a7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Обязательно указать: номер, наличие животного.</w:t>
      </w:r>
    </w:p>
    <w:p w14:paraId="60956D96" w14:textId="77777777" w:rsidR="00EC2B12" w:rsidRDefault="00EC2B12" w:rsidP="00900212">
      <w:pPr>
        <w:pStyle w:val="3"/>
        <w:rPr>
          <w:rFonts w:ascii="Aptos" w:hAnsi="Aptos"/>
        </w:rPr>
      </w:pPr>
    </w:p>
    <w:p w14:paraId="5045E3A1" w14:textId="77777777" w:rsidR="00EC2B12" w:rsidRDefault="00EC2B12">
      <w:pPr>
        <w:rPr>
          <w:rFonts w:ascii="Aptos" w:eastAsiaTheme="majorEastAsia" w:hAnsi="Aptos" w:cstheme="majorBidi"/>
          <w:color w:val="2F5496" w:themeColor="accent1" w:themeShade="BF"/>
          <w:sz w:val="28"/>
          <w:szCs w:val="28"/>
        </w:rPr>
      </w:pPr>
      <w:r>
        <w:rPr>
          <w:rFonts w:ascii="Aptos" w:hAnsi="Aptos"/>
        </w:rPr>
        <w:br w:type="page"/>
      </w:r>
    </w:p>
    <w:p w14:paraId="46BFA606" w14:textId="251FCE9B" w:rsidR="00241795" w:rsidRPr="00900212" w:rsidRDefault="00241795" w:rsidP="00900212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lastRenderedPageBreak/>
        <w:t>7. Процедура при выезде</w:t>
      </w:r>
    </w:p>
    <w:p w14:paraId="41511F07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1. Уведомить Housekeeping для осмотра номера.</w:t>
      </w:r>
    </w:p>
    <w:p w14:paraId="60202A21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2. Дождаться подтверждения о целостности имущества.</w:t>
      </w:r>
    </w:p>
    <w:p w14:paraId="268087BA" w14:textId="5E703161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3. Провести возврат депозита:</w:t>
      </w:r>
    </w:p>
    <w:p w14:paraId="2BE3BC8B" w14:textId="43025DAB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   При наличной оплате </w:t>
      </w:r>
      <w:r w:rsidR="00866AAC" w:rsidRPr="00F06CDD">
        <w:rPr>
          <w:rFonts w:ascii="Verdana" w:hAnsi="Verdana"/>
        </w:rPr>
        <w:t>-</w:t>
      </w:r>
      <w:r w:rsidRPr="00F06CDD">
        <w:rPr>
          <w:rFonts w:ascii="Verdana" w:hAnsi="Verdana"/>
        </w:rPr>
        <w:t xml:space="preserve"> возврат при наличии чека.</w:t>
      </w:r>
    </w:p>
    <w:p w14:paraId="5AC4EF65" w14:textId="6B413913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   При предавторизации </w:t>
      </w:r>
      <w:r w:rsidR="00866AAC" w:rsidRPr="00F06CDD">
        <w:rPr>
          <w:rFonts w:ascii="Verdana" w:hAnsi="Verdana"/>
        </w:rPr>
        <w:t xml:space="preserve">- </w:t>
      </w:r>
      <w:r w:rsidRPr="00F06CDD">
        <w:rPr>
          <w:rFonts w:ascii="Verdana" w:hAnsi="Verdana"/>
        </w:rPr>
        <w:t>отмена блокировки через звонок в банк.</w:t>
      </w:r>
    </w:p>
    <w:p w14:paraId="5020D9CC" w14:textId="0D038C30" w:rsidR="00241795" w:rsidRPr="00F06CDD" w:rsidRDefault="00241795" w:rsidP="00F06CDD">
      <w:pPr>
        <w:spacing w:line="360" w:lineRule="auto"/>
        <w:rPr>
          <w:rFonts w:ascii="Verdana" w:hAnsi="Verdana"/>
          <w:lang w:val="en-US"/>
        </w:rPr>
      </w:pPr>
      <w:r w:rsidRPr="00F06CDD">
        <w:rPr>
          <w:rFonts w:ascii="Verdana" w:hAnsi="Verdana"/>
          <w:lang w:val="en-US"/>
        </w:rPr>
        <w:t xml:space="preserve">4. </w:t>
      </w:r>
      <w:r w:rsidRPr="00F06CDD">
        <w:rPr>
          <w:rFonts w:ascii="Verdana" w:hAnsi="Verdana"/>
        </w:rPr>
        <w:t>Удалить</w:t>
      </w:r>
      <w:r w:rsidRPr="00F06CDD">
        <w:rPr>
          <w:rFonts w:ascii="Verdana" w:hAnsi="Verdana"/>
          <w:lang w:val="en-US"/>
        </w:rPr>
        <w:t xml:space="preserve"> trace </w:t>
      </w:r>
      <w:r w:rsidRPr="00F06CDD">
        <w:rPr>
          <w:rFonts w:ascii="Verdana" w:hAnsi="Verdana"/>
        </w:rPr>
        <w:t>из</w:t>
      </w:r>
      <w:r w:rsidRPr="00F06CDD">
        <w:rPr>
          <w:rFonts w:ascii="Verdana" w:hAnsi="Verdana"/>
          <w:lang w:val="en-US"/>
        </w:rPr>
        <w:t xml:space="preserve"> Opera (resolve).</w:t>
      </w:r>
    </w:p>
    <w:p w14:paraId="39E27509" w14:textId="77777777" w:rsidR="00241795" w:rsidRPr="00AE5BC8" w:rsidRDefault="00241795" w:rsidP="00900212">
      <w:pPr>
        <w:pStyle w:val="3"/>
        <w:rPr>
          <w:rFonts w:ascii="Aptos" w:hAnsi="Aptos"/>
          <w:lang w:val="en-US"/>
        </w:rPr>
      </w:pPr>
    </w:p>
    <w:p w14:paraId="7950A3F6" w14:textId="11232C69" w:rsidR="00241795" w:rsidRPr="00E860F3" w:rsidRDefault="00241795" w:rsidP="00E860F3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t>8. Ответственность гостя</w:t>
      </w:r>
    </w:p>
    <w:p w14:paraId="475C064E" w14:textId="0D6B6747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Гость несёт полную ответственность:</w:t>
      </w:r>
    </w:p>
    <w:p w14:paraId="306ABA80" w14:textId="7E8D1D78" w:rsidR="00241795" w:rsidRPr="00F06CDD" w:rsidRDefault="00241795" w:rsidP="00F06CDD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за поведение животного;</w:t>
      </w:r>
    </w:p>
    <w:p w14:paraId="09818404" w14:textId="4E5BD160" w:rsidR="00241795" w:rsidRPr="00F06CDD" w:rsidRDefault="00241795" w:rsidP="00F06CDD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за уборку за питомцем в общественных зонах;</w:t>
      </w:r>
    </w:p>
    <w:p w14:paraId="48B233D1" w14:textId="7126B444" w:rsidR="00241795" w:rsidRPr="00F06CDD" w:rsidRDefault="00241795" w:rsidP="00F06CDD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за материальный ущерб, нанесённый имуществу отеля;</w:t>
      </w:r>
    </w:p>
    <w:p w14:paraId="777AB2C3" w14:textId="08237A1E" w:rsidR="00241795" w:rsidRPr="00F06CDD" w:rsidRDefault="00241795" w:rsidP="00F06CDD">
      <w:pPr>
        <w:pStyle w:val="a7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за ущерб другим гостям или сотрудникам отеля.</w:t>
      </w:r>
    </w:p>
    <w:p w14:paraId="3928DAE0" w14:textId="6EA6BA34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При нанесении ущерба составляется акт порчи имущества, с указанием стоимости по прейскуранту.</w:t>
      </w:r>
    </w:p>
    <w:p w14:paraId="6F619CE9" w14:textId="4524478C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Убытки подлежат возмещению в полном объёме.</w:t>
      </w:r>
    </w:p>
    <w:p w14:paraId="0079F0A6" w14:textId="77EA8B8C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Отель оставляет за собой право отказать в дальнейшем проживании, если:</w:t>
      </w:r>
    </w:p>
    <w:p w14:paraId="6111C49A" w14:textId="77777777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  1. Нарушены настоящие правила;</w:t>
      </w:r>
    </w:p>
    <w:p w14:paraId="01B03FE9" w14:textId="49E1E4B0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 xml:space="preserve">  2. Питомец ведёт себя агрессивно, шумно или мешает другим гостям.</w:t>
      </w:r>
    </w:p>
    <w:p w14:paraId="78DD2131" w14:textId="77777777" w:rsidR="00866AAC" w:rsidRPr="00F06CDD" w:rsidRDefault="00866AAC" w:rsidP="00F06CDD">
      <w:pPr>
        <w:spacing w:line="360" w:lineRule="auto"/>
        <w:rPr>
          <w:rFonts w:ascii="Verdana" w:hAnsi="Verdana"/>
        </w:rPr>
      </w:pPr>
    </w:p>
    <w:p w14:paraId="2AFFAAC1" w14:textId="11FC852B" w:rsidR="00241795" w:rsidRPr="00900212" w:rsidRDefault="00241795" w:rsidP="00900212">
      <w:pPr>
        <w:pStyle w:val="3"/>
        <w:rPr>
          <w:rFonts w:ascii="Aptos" w:hAnsi="Aptos"/>
        </w:rPr>
      </w:pPr>
      <w:r w:rsidRPr="00900212">
        <w:rPr>
          <w:rFonts w:ascii="Aptos" w:hAnsi="Aptos"/>
        </w:rPr>
        <w:t>9. Ответственность персонала</w:t>
      </w:r>
    </w:p>
    <w:p w14:paraId="2D467512" w14:textId="77BCDC91" w:rsidR="00241795" w:rsidRPr="00F06CDD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Ответственным за соблюдение данной процедуры является сотрудник, заселяющий гостя, а также старший смены.</w:t>
      </w:r>
    </w:p>
    <w:p w14:paraId="03060DE8" w14:textId="20D99BB9" w:rsidR="00241795" w:rsidRDefault="00241795" w:rsidP="00F06CDD">
      <w:pPr>
        <w:spacing w:line="360" w:lineRule="auto"/>
        <w:rPr>
          <w:rFonts w:ascii="Verdana" w:hAnsi="Verdana"/>
        </w:rPr>
      </w:pPr>
      <w:r w:rsidRPr="00F06CDD">
        <w:rPr>
          <w:rFonts w:ascii="Verdana" w:hAnsi="Verdana"/>
        </w:rPr>
        <w:t>Общий контроль за корректным оформлением, финансовыми операциями и взаимодействием между службами осуществляет Front Office Manager.</w:t>
      </w:r>
    </w:p>
    <w:p w14:paraId="1491DCB8" w14:textId="77777777" w:rsidR="00E860F3" w:rsidRPr="00AE5BC8" w:rsidRDefault="00E860F3" w:rsidP="00F06CDD">
      <w:pPr>
        <w:spacing w:line="360" w:lineRule="auto"/>
        <w:rPr>
          <w:rFonts w:ascii="Verdana" w:hAnsi="Verdana"/>
        </w:rPr>
      </w:pPr>
    </w:p>
    <w:p w14:paraId="2421B927" w14:textId="77777777" w:rsidR="00E860F3" w:rsidRPr="00AE5BC8" w:rsidRDefault="00E860F3" w:rsidP="00F06CDD">
      <w:pPr>
        <w:spacing w:line="360" w:lineRule="auto"/>
        <w:rPr>
          <w:rFonts w:ascii="Verdana" w:hAnsi="Verdana"/>
        </w:rPr>
      </w:pPr>
    </w:p>
    <w:p w14:paraId="49C88EEB" w14:textId="3CC8CE5B" w:rsidR="00241795" w:rsidRPr="00AE5BC8" w:rsidRDefault="00E860F3" w:rsidP="00E860F3">
      <w:pPr>
        <w:pStyle w:val="3"/>
        <w:rPr>
          <w:rFonts w:ascii="Aptos" w:hAnsi="Aptos"/>
          <w:sz w:val="22"/>
          <w:szCs w:val="22"/>
        </w:rPr>
      </w:pPr>
      <w:r w:rsidRPr="00E860F3">
        <w:rPr>
          <w:rFonts w:ascii="Aptos" w:hAnsi="Aptos"/>
        </w:rPr>
        <w:lastRenderedPageBreak/>
        <w:t>10. Приложения</w:t>
      </w:r>
    </w:p>
    <w:p w14:paraId="15E26745" w14:textId="3C625EC4" w:rsidR="00E860F3" w:rsidRPr="00E860F3" w:rsidRDefault="00E860F3" w:rsidP="00E860F3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Прил. 1 – Соглашение на проживание с питомцами.</w:t>
      </w:r>
    </w:p>
    <w:p w14:paraId="29A086DA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sz w:val="20"/>
          <w:szCs w:val="20"/>
        </w:rPr>
        <w:t>Соглашение на проживание с питомцами</w:t>
      </w:r>
    </w:p>
    <w:p w14:paraId="0E62294C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sz w:val="20"/>
          <w:szCs w:val="20"/>
        </w:rPr>
        <w:t>Уважаемые гости! </w:t>
      </w:r>
      <w:r w:rsidRPr="00E860F3">
        <w:rPr>
          <w:rFonts w:ascii="Aptos" w:hAnsi="Aptos"/>
          <w:sz w:val="20"/>
          <w:szCs w:val="20"/>
        </w:rPr>
        <w:br/>
        <w:t>Для обеспечения комфортного пребывания всех наших гостей просим вас ознакомиться и согласиться с «Правилами проживания гостей с питомцами» отеля.</w:t>
      </w:r>
    </w:p>
    <w:p w14:paraId="66D702C0" w14:textId="77777777" w:rsidR="00E860F3" w:rsidRPr="00E860F3" w:rsidRDefault="00E860F3" w:rsidP="00E860F3">
      <w:pPr>
        <w:spacing w:line="360" w:lineRule="auto"/>
        <w:rPr>
          <w:rFonts w:ascii="Aptos" w:hAnsi="Aptos"/>
          <w:b/>
          <w:bCs/>
          <w:sz w:val="20"/>
          <w:szCs w:val="20"/>
        </w:rPr>
      </w:pPr>
      <w:r w:rsidRPr="00E860F3">
        <w:rPr>
          <w:rFonts w:ascii="Aptos" w:hAnsi="Aptos"/>
          <w:b/>
          <w:bCs/>
          <w:sz w:val="20"/>
          <w:szCs w:val="20"/>
        </w:rPr>
        <w:t>Вакцинация</w:t>
      </w:r>
      <w:r w:rsidRPr="00E860F3">
        <w:rPr>
          <w:rFonts w:ascii="Aptos" w:hAnsi="Aptos"/>
          <w:sz w:val="20"/>
          <w:szCs w:val="20"/>
        </w:rPr>
        <w:t xml:space="preserve">. Я подтверждаю, что все прививки моего питомца актуальны, и предоставлю </w:t>
      </w:r>
      <w:r w:rsidRPr="00E860F3">
        <w:rPr>
          <w:rFonts w:ascii="MS Gothic" w:eastAsia="MS Gothic" w:hAnsi="MS Gothic" w:cs="MS Gothic" w:hint="eastAsia"/>
          <w:sz w:val="20"/>
          <w:szCs w:val="20"/>
        </w:rPr>
        <w:t> </w:t>
      </w:r>
      <w:r w:rsidRPr="00E860F3">
        <w:rPr>
          <w:rFonts w:ascii="Aptos" w:hAnsi="Aptos"/>
          <w:sz w:val="20"/>
          <w:szCs w:val="20"/>
        </w:rPr>
        <w:t>соответствующие документы по запросу. </w:t>
      </w:r>
      <w:r w:rsidRPr="00E860F3">
        <w:rPr>
          <w:rFonts w:ascii="Aptos" w:hAnsi="Aptos"/>
          <w:sz w:val="20"/>
          <w:szCs w:val="20"/>
        </w:rPr>
        <w:br/>
      </w:r>
      <w:r w:rsidRPr="00E860F3">
        <w:rPr>
          <w:rFonts w:ascii="Aptos" w:hAnsi="Aptos"/>
          <w:b/>
          <w:bCs/>
          <w:sz w:val="20"/>
          <w:szCs w:val="20"/>
        </w:rPr>
        <w:t>Поводок и переноска.</w:t>
      </w:r>
      <w:r w:rsidRPr="00E860F3">
        <w:rPr>
          <w:rFonts w:ascii="Aptos" w:hAnsi="Aptos"/>
          <w:sz w:val="20"/>
          <w:szCs w:val="20"/>
        </w:rPr>
        <w:t xml:space="preserve"> Я обязуюсь держать своего питомца на поводке или в переноске во всех </w:t>
      </w:r>
      <w:r w:rsidRPr="00E860F3">
        <w:rPr>
          <w:rFonts w:ascii="MS Gothic" w:eastAsia="MS Gothic" w:hAnsi="MS Gothic" w:cs="MS Gothic" w:hint="eastAsia"/>
          <w:sz w:val="20"/>
          <w:szCs w:val="20"/>
        </w:rPr>
        <w:t> </w:t>
      </w:r>
      <w:r w:rsidRPr="00E860F3">
        <w:rPr>
          <w:rFonts w:ascii="Aptos" w:hAnsi="Aptos"/>
          <w:sz w:val="20"/>
          <w:szCs w:val="20"/>
        </w:rPr>
        <w:t>общественных зонах отеля. </w:t>
      </w:r>
      <w:r w:rsidRPr="00E860F3">
        <w:rPr>
          <w:rFonts w:ascii="Aptos" w:hAnsi="Aptos"/>
          <w:sz w:val="20"/>
          <w:szCs w:val="20"/>
        </w:rPr>
        <w:br/>
      </w:r>
      <w:r w:rsidRPr="00E860F3">
        <w:rPr>
          <w:rFonts w:ascii="Aptos" w:hAnsi="Aptos"/>
          <w:b/>
          <w:bCs/>
          <w:sz w:val="20"/>
          <w:szCs w:val="20"/>
        </w:rPr>
        <w:t>Запрет на посещение общественных пространств отеля.</w:t>
      </w:r>
      <w:r w:rsidRPr="00E860F3">
        <w:rPr>
          <w:rFonts w:ascii="Aptos" w:hAnsi="Aptos"/>
          <w:sz w:val="20"/>
          <w:szCs w:val="20"/>
        </w:rPr>
        <w:t xml:space="preserve"> Я обязуюсь не приводить своего питомца в бары и рестораны на территории отеля. </w:t>
      </w:r>
      <w:r w:rsidRPr="00E860F3">
        <w:rPr>
          <w:rFonts w:ascii="Aptos" w:hAnsi="Aptos"/>
          <w:sz w:val="20"/>
          <w:szCs w:val="20"/>
        </w:rPr>
        <w:br/>
      </w:r>
      <w:r w:rsidRPr="00E860F3">
        <w:rPr>
          <w:rFonts w:ascii="Aptos" w:hAnsi="Aptos"/>
          <w:b/>
          <w:bCs/>
          <w:sz w:val="20"/>
          <w:szCs w:val="20"/>
        </w:rPr>
        <w:t>Присутствие при уборке.</w:t>
      </w:r>
      <w:r w:rsidRPr="00E860F3">
        <w:rPr>
          <w:rFonts w:ascii="Aptos" w:hAnsi="Aptos"/>
          <w:sz w:val="20"/>
          <w:szCs w:val="20"/>
        </w:rPr>
        <w:t xml:space="preserve"> Я обязуюсь присутствовать в номере, когда сотрудник отеля (во время уборки или обслуживания) находится в номере. </w:t>
      </w:r>
      <w:r w:rsidRPr="00E860F3">
        <w:rPr>
          <w:rFonts w:ascii="Aptos" w:hAnsi="Aptos"/>
          <w:sz w:val="20"/>
          <w:szCs w:val="20"/>
        </w:rPr>
        <w:br/>
      </w:r>
      <w:r w:rsidRPr="00E860F3">
        <w:rPr>
          <w:rFonts w:ascii="Aptos" w:hAnsi="Aptos"/>
          <w:b/>
          <w:bCs/>
          <w:sz w:val="20"/>
          <w:szCs w:val="20"/>
        </w:rPr>
        <w:t>Оставление питомца в номере.</w:t>
      </w:r>
      <w:r w:rsidRPr="00E860F3">
        <w:rPr>
          <w:rFonts w:ascii="Aptos" w:hAnsi="Aptos"/>
          <w:sz w:val="20"/>
          <w:szCs w:val="20"/>
        </w:rPr>
        <w:t xml:space="preserve"> Я обязуюсь не оставлять своего питомца одного в номере, когда покидаю отель //ИЛИ// Если я оставляю питомца одного в номере в специальной переноске. </w:t>
      </w:r>
      <w:r w:rsidRPr="00E860F3">
        <w:rPr>
          <w:rFonts w:ascii="Aptos" w:hAnsi="Aptos"/>
          <w:sz w:val="20"/>
          <w:szCs w:val="20"/>
        </w:rPr>
        <w:br/>
      </w:r>
      <w:r w:rsidRPr="00E860F3">
        <w:rPr>
          <w:rFonts w:ascii="Aptos" w:hAnsi="Aptos"/>
          <w:b/>
          <w:bCs/>
          <w:sz w:val="20"/>
          <w:szCs w:val="20"/>
        </w:rPr>
        <w:t>Предотвращение шума и беспокойства.</w:t>
      </w:r>
      <w:r w:rsidRPr="00E860F3">
        <w:rPr>
          <w:rFonts w:ascii="Aptos" w:hAnsi="Aptos"/>
          <w:sz w:val="20"/>
          <w:szCs w:val="20"/>
        </w:rPr>
        <w:t xml:space="preserve"> Я обязуюсь предотвращать шум или любое другое беспокойство, которое может вызвать мой питомец, в интересах других гостей отеля. </w:t>
      </w:r>
      <w:r w:rsidRPr="00E860F3">
        <w:rPr>
          <w:rFonts w:ascii="Aptos" w:hAnsi="Aptos"/>
          <w:sz w:val="20"/>
          <w:szCs w:val="20"/>
        </w:rPr>
        <w:br/>
      </w:r>
      <w:r w:rsidRPr="00E860F3">
        <w:rPr>
          <w:rFonts w:ascii="Aptos" w:hAnsi="Aptos"/>
          <w:b/>
          <w:bCs/>
          <w:sz w:val="20"/>
          <w:szCs w:val="20"/>
        </w:rPr>
        <w:t>Перемещение питомца при жалобах.</w:t>
      </w:r>
      <w:r w:rsidRPr="00E860F3">
        <w:rPr>
          <w:rFonts w:ascii="Aptos" w:hAnsi="Aptos"/>
          <w:sz w:val="20"/>
          <w:szCs w:val="20"/>
        </w:rPr>
        <w:t xml:space="preserve"> Я обязуюсь найти альтернативное место проживания для моего питомца, если он будет вызывать беспокойство и жалобы от других гостей или персонала. </w:t>
      </w:r>
      <w:r w:rsidRPr="00E860F3">
        <w:rPr>
          <w:rFonts w:ascii="Aptos" w:hAnsi="Aptos"/>
          <w:sz w:val="20"/>
          <w:szCs w:val="20"/>
        </w:rPr>
        <w:br/>
      </w:r>
      <w:r w:rsidRPr="00E860F3">
        <w:rPr>
          <w:rFonts w:ascii="Aptos" w:hAnsi="Aptos"/>
          <w:b/>
          <w:bCs/>
          <w:sz w:val="20"/>
          <w:szCs w:val="20"/>
        </w:rPr>
        <w:t>Дополнительные расходы на уборку и ремонт.</w:t>
      </w:r>
      <w:r w:rsidRPr="00E860F3">
        <w:rPr>
          <w:rFonts w:ascii="Aptos" w:hAnsi="Aptos"/>
          <w:sz w:val="20"/>
          <w:szCs w:val="20"/>
        </w:rPr>
        <w:t xml:space="preserve"> Я обязуюсь оплачивать любые дополнительные счета за уборку или ремонт номера, которые послужат следствием поведения моего питомца.  </w:t>
      </w:r>
      <w:r w:rsidRPr="00E860F3">
        <w:rPr>
          <w:rFonts w:ascii="Aptos" w:hAnsi="Aptos"/>
          <w:sz w:val="20"/>
          <w:szCs w:val="20"/>
        </w:rPr>
        <w:br/>
        <w:t>Подписав данное соглашение, я подтверждаю свое согласие с «Правилами проживания гостей с питомцами» отеля и обязуюсь их соблюдать.</w:t>
      </w:r>
    </w:p>
    <w:p w14:paraId="61917E27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b/>
          <w:bCs/>
          <w:sz w:val="20"/>
          <w:szCs w:val="20"/>
        </w:rPr>
        <w:t>Дата</w:t>
      </w:r>
      <w:r w:rsidRPr="00E860F3">
        <w:rPr>
          <w:rFonts w:ascii="Aptos" w:hAnsi="Aptos"/>
          <w:sz w:val="20"/>
          <w:szCs w:val="20"/>
        </w:rPr>
        <w:t xml:space="preserve">___________ </w:t>
      </w:r>
      <w:r w:rsidRPr="00E860F3">
        <w:rPr>
          <w:rFonts w:ascii="Aptos" w:hAnsi="Aptos"/>
          <w:b/>
          <w:bCs/>
          <w:sz w:val="20"/>
          <w:szCs w:val="20"/>
        </w:rPr>
        <w:t>ФИО</w:t>
      </w:r>
      <w:r w:rsidRPr="00E860F3">
        <w:rPr>
          <w:rFonts w:ascii="Aptos" w:hAnsi="Aptos"/>
          <w:sz w:val="20"/>
          <w:szCs w:val="20"/>
        </w:rPr>
        <w:t>_____________________________________________</w:t>
      </w:r>
      <w:r w:rsidRPr="00E860F3">
        <w:rPr>
          <w:rFonts w:ascii="Aptos" w:hAnsi="Aptos"/>
          <w:b/>
          <w:bCs/>
          <w:sz w:val="20"/>
          <w:szCs w:val="20"/>
        </w:rPr>
        <w:t>Подпись</w:t>
      </w:r>
      <w:r w:rsidRPr="00E860F3">
        <w:rPr>
          <w:rFonts w:ascii="Aptos" w:hAnsi="Aptos"/>
          <w:sz w:val="20"/>
          <w:szCs w:val="20"/>
        </w:rPr>
        <w:t>_________________</w:t>
      </w:r>
    </w:p>
    <w:p w14:paraId="25A1886B" w14:textId="77777777" w:rsidR="00E860F3" w:rsidRPr="00E860F3" w:rsidRDefault="00E860F3" w:rsidP="00E860F3">
      <w:pPr>
        <w:spacing w:line="360" w:lineRule="auto"/>
        <w:rPr>
          <w:rFonts w:ascii="Aptos" w:hAnsi="Aptos"/>
          <w:b/>
          <w:bCs/>
          <w:sz w:val="20"/>
          <w:szCs w:val="20"/>
        </w:rPr>
      </w:pPr>
      <w:r w:rsidRPr="00E860F3">
        <w:rPr>
          <w:rFonts w:ascii="Aptos" w:hAnsi="Aptos"/>
          <w:b/>
          <w:bCs/>
          <w:sz w:val="20"/>
          <w:szCs w:val="20"/>
        </w:rPr>
        <w:t>Регистрационная Карта питомца:</w:t>
      </w:r>
    </w:p>
    <w:p w14:paraId="40FB3A14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sz w:val="20"/>
          <w:szCs w:val="20"/>
        </w:rPr>
        <w:t>Имя__________________________________________Порода______________________________________</w:t>
      </w:r>
    </w:p>
    <w:p w14:paraId="00EFD681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sz w:val="20"/>
          <w:szCs w:val="20"/>
        </w:rPr>
        <w:t>Цвет__________________________________________Возраст_____________________________________</w:t>
      </w:r>
    </w:p>
    <w:p w14:paraId="0C04C00C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sz w:val="20"/>
          <w:szCs w:val="20"/>
        </w:rPr>
        <w:t>Отличительные признаки___________________________________________________________________</w:t>
      </w:r>
    </w:p>
    <w:p w14:paraId="2D485425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sz w:val="20"/>
          <w:szCs w:val="20"/>
        </w:rPr>
        <w:t>____________________________________________________________________________________________</w:t>
      </w:r>
    </w:p>
    <w:p w14:paraId="4AD0CEDE" w14:textId="5243D30B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72F15C" wp14:editId="0E6458AE">
                <wp:simplePos x="0" y="0"/>
                <wp:positionH relativeFrom="column">
                  <wp:posOffset>2828925</wp:posOffset>
                </wp:positionH>
                <wp:positionV relativeFrom="paragraph">
                  <wp:posOffset>8890</wp:posOffset>
                </wp:positionV>
                <wp:extent cx="161925" cy="190500"/>
                <wp:effectExtent l="0" t="0" r="28575" b="19050"/>
                <wp:wrapNone/>
                <wp:docPr id="1162228290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8471F" id="Прямоугольник 12" o:spid="_x0000_s1026" style="position:absolute;margin-left:222.75pt;margin-top:.7pt;width:12.7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" fillcolor="white [3212]" strokecolor="black [3213]" strokeweight="1pt"/>
            </w:pict>
          </mc:Fallback>
        </mc:AlternateContent>
      </w:r>
      <w:r w:rsidRPr="00E860F3"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A204F4" wp14:editId="23805AA9">
                <wp:simplePos x="0" y="0"/>
                <wp:positionH relativeFrom="column">
                  <wp:posOffset>1177290</wp:posOffset>
                </wp:positionH>
                <wp:positionV relativeFrom="paragraph">
                  <wp:posOffset>9525</wp:posOffset>
                </wp:positionV>
                <wp:extent cx="161925" cy="190500"/>
                <wp:effectExtent l="0" t="0" r="28575" b="19050"/>
                <wp:wrapNone/>
                <wp:docPr id="801169889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9C4F3" id="Прямоугольник 11" o:spid="_x0000_s1026" style="position:absolute;margin-left:92.7pt;margin-top:.75pt;width:12.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" fillcolor="white [3212]" strokecolor="black [3213]" strokeweight="1pt"/>
            </w:pict>
          </mc:Fallback>
        </mc:AlternateContent>
      </w:r>
      <w:r w:rsidRPr="00E860F3">
        <w:rPr>
          <w:rFonts w:ascii="Aptos" w:hAnsi="Aptos"/>
          <w:sz w:val="20"/>
          <w:szCs w:val="20"/>
        </w:rPr>
        <w:t xml:space="preserve">                                                        Служебная собака                     Собака-поводырь</w:t>
      </w:r>
    </w:p>
    <w:p w14:paraId="479CFE6A" w14:textId="77777777" w:rsidR="00E860F3" w:rsidRPr="00E860F3" w:rsidRDefault="00E860F3" w:rsidP="00E860F3">
      <w:pPr>
        <w:spacing w:line="360" w:lineRule="auto"/>
        <w:rPr>
          <w:rFonts w:ascii="Aptos" w:hAnsi="Aptos"/>
          <w:sz w:val="20"/>
          <w:szCs w:val="20"/>
        </w:rPr>
      </w:pPr>
      <w:r w:rsidRPr="00E860F3">
        <w:rPr>
          <w:rFonts w:ascii="Aptos" w:hAnsi="Aptos"/>
          <w:sz w:val="20"/>
          <w:szCs w:val="20"/>
        </w:rPr>
        <w:t>Дата последней вакцинации от бешенства__________________________________________________</w:t>
      </w:r>
    </w:p>
    <w:p w14:paraId="39190548" w14:textId="77777777" w:rsidR="00E860F3" w:rsidRPr="00E860F3" w:rsidRDefault="00E860F3" w:rsidP="00F06CDD">
      <w:pPr>
        <w:spacing w:line="360" w:lineRule="auto"/>
        <w:rPr>
          <w:rFonts w:ascii="Aptos" w:hAnsi="Aptos"/>
          <w:sz w:val="20"/>
          <w:szCs w:val="20"/>
        </w:rPr>
      </w:pPr>
    </w:p>
    <w:sectPr w:rsidR="00E860F3" w:rsidRPr="00E86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DA4"/>
    <w:multiLevelType w:val="hybridMultilevel"/>
    <w:tmpl w:val="ADBA4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33A2"/>
    <w:multiLevelType w:val="hybridMultilevel"/>
    <w:tmpl w:val="089EE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F129F"/>
    <w:multiLevelType w:val="hybridMultilevel"/>
    <w:tmpl w:val="0AE0A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34627"/>
    <w:multiLevelType w:val="hybridMultilevel"/>
    <w:tmpl w:val="0DBAF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31118"/>
    <w:multiLevelType w:val="hybridMultilevel"/>
    <w:tmpl w:val="E03E5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976A7"/>
    <w:multiLevelType w:val="hybridMultilevel"/>
    <w:tmpl w:val="0736E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0D90"/>
    <w:multiLevelType w:val="hybridMultilevel"/>
    <w:tmpl w:val="AD54D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629F1"/>
    <w:multiLevelType w:val="hybridMultilevel"/>
    <w:tmpl w:val="6134A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17F4E"/>
    <w:multiLevelType w:val="hybridMultilevel"/>
    <w:tmpl w:val="3EA23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976697">
    <w:abstractNumId w:val="6"/>
  </w:num>
  <w:num w:numId="2" w16cid:durableId="1796440045">
    <w:abstractNumId w:val="4"/>
  </w:num>
  <w:num w:numId="3" w16cid:durableId="461505375">
    <w:abstractNumId w:val="5"/>
  </w:num>
  <w:num w:numId="4" w16cid:durableId="1105231407">
    <w:abstractNumId w:val="1"/>
  </w:num>
  <w:num w:numId="5" w16cid:durableId="1412317559">
    <w:abstractNumId w:val="2"/>
  </w:num>
  <w:num w:numId="6" w16cid:durableId="1310330940">
    <w:abstractNumId w:val="7"/>
  </w:num>
  <w:num w:numId="7" w16cid:durableId="146672732">
    <w:abstractNumId w:val="3"/>
  </w:num>
  <w:num w:numId="8" w16cid:durableId="1888223678">
    <w:abstractNumId w:val="0"/>
  </w:num>
  <w:num w:numId="9" w16cid:durableId="15363815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00"/>
    <w:rsid w:val="00215606"/>
    <w:rsid w:val="00241795"/>
    <w:rsid w:val="0034335D"/>
    <w:rsid w:val="003C1E1A"/>
    <w:rsid w:val="00866AAC"/>
    <w:rsid w:val="00900212"/>
    <w:rsid w:val="00AE5BC8"/>
    <w:rsid w:val="00BB2442"/>
    <w:rsid w:val="00CC2A00"/>
    <w:rsid w:val="00DA2423"/>
    <w:rsid w:val="00DB37B5"/>
    <w:rsid w:val="00DF2F0A"/>
    <w:rsid w:val="00E35DE7"/>
    <w:rsid w:val="00E860F3"/>
    <w:rsid w:val="00EC2B12"/>
    <w:rsid w:val="00F0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46496"/>
  <w15:chartTrackingRefBased/>
  <w15:docId w15:val="{EE49D19C-1245-4A06-AD31-F932085B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2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2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2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A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A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A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A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A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A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A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A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A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2A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2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ivchenko, Nikita</cp:lastModifiedBy>
  <cp:revision>10</cp:revision>
  <dcterms:created xsi:type="dcterms:W3CDTF">2025-07-05T23:40:00Z</dcterms:created>
  <dcterms:modified xsi:type="dcterms:W3CDTF">2026-03-09T14:05:00Z</dcterms:modified>
</cp:coreProperties>
</file>