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Onam Storyboard — 5 Scene Prompts &amp; Malayalam Voiceover Script</w:t>
      </w:r>
    </w:p>
    <w:p w:rsidR="00000000" w:rsidDel="00000000" w:rsidP="00000000" w:rsidRDefault="00000000" w:rsidRPr="00000000" w14:paraId="00000002">
      <w:pPr>
        <w:ind w:firstLine="0"/>
        <w:rPr/>
      </w:pPr>
      <w:r w:rsidDel="00000000" w:rsidR="00000000" w:rsidRPr="00000000">
        <w:rPr>
          <w:rtl w:val="0"/>
        </w:rPr>
        <w:br w:type="textWrapping"/>
      </w:r>
      <w:r w:rsidDel="00000000" w:rsidR="00000000" w:rsidRPr="00000000">
        <w:rPr>
          <w:b w:val="1"/>
          <w:bCs w:val="1"/>
          <w:rtl w:val="0"/>
        </w:rPr>
        <w:t xml:space="preserve">Storyboard — 5 Scene Prompts (Onam)</w:t>
      </w:r>
      <w:r w:rsidDel="00000000" w:rsidR="00000000" w:rsidRPr="00000000">
        <w:rPr>
          <w:rtl w:val="0"/>
        </w:rPr>
        <w:br w:type="textWrapping"/>
        <w:br w:type="textWrapping"/>
        <w:t xml:space="preserve">Scene 1 — Pookalam Making</w:t>
        <w:br w:type="textWrapping"/>
        <w:t xml:space="preserve">A group of Kerala women in cream and gold kasavu sarees kneel on a clean courtyard floor, carefully arranging fresh flowers in concentric circular patterns to create a vibrant pookalam. Marigold, chrysanthemum, and rose petals in orange, yellow, and red form the design. Morning light filters through coconut trees. Traditional Kerala home architecture visible in background.</w:t>
        <w:br w:type="textWrapping"/>
        <w:br w:type="textWrapping"/>
        <w:t xml:space="preserve">Negative: kolam, rangoli, diya, pongal pot, sugarcane, north indian attire, mosque</w:t>
        <w:br w:type="textWrapping"/>
        <w:t xml:space="preserve">Style: photorealistic, bright natural morning light, lush green surroundings, 9:16</w:t>
        <w:br w:type="textWrapping"/>
        <w:br w:type="textWrapping"/>
        <w:t xml:space="preserve">Scene 2 — Onam Sadya</w:t>
        <w:br w:type="textWrapping"/>
        <w:t xml:space="preserve">A grand banana leaf feast laid out on the floor of a traditional Kerala home — 26 dishes arranged in precise order on a fresh green banana leaf. A multi-generational family in mundu and kasavu sarees seated cross-legged in rows, eating with hands joyfully. Brass lamps (nilavilakku) glow softly at the sides. Pappadam, avial, payasam clearly visible on the leaf.</w:t>
        <w:br w:type="textWrapping"/>
        <w:br w:type="textWrapping"/>
        <w:t xml:space="preserve">Negative: plate, table, fork, spoon, north indian thali, diwali decor, pongal pot</w:t>
        <w:br w:type="textWrapping"/>
        <w:t xml:space="preserve">Style: warm Kerala interior light, wide establishing shot then close-up, 9:16</w:t>
        <w:br w:type="textWrapping"/>
        <w:br w:type="textWrapping"/>
        <w:t xml:space="preserve">Scene 3 — Vallam Kali (Snake Boat Race)</w:t>
        <w:br w:type="textWrapping"/>
        <w:t xml:space="preserve">A thrilling snake boat (chundan vallam) cuts through the backwaters of Kerala. 100 rowers in white mundu and gold-bordered shirts row in perfect synchronization, chanting vanchipattu. Water splashes dramatically. Spectators on the banks wave and cheer. Green palm trees and blue sky reflect on the still water surrounding the race.</w:t>
        <w:br w:type="textWrapping"/>
        <w:br w:type="textWrapping"/>
        <w:t xml:space="preserve">Negative: sea, ocean, north indian river, motorboat, modern sports attire</w:t>
        <w:br w:type="textWrapping"/>
        <w:t xml:space="preserve">Style: cinematic action, slow-motion splash, aerial + ground level mix, 9:16</w:t>
        <w:br w:type="textWrapping"/>
        <w:br w:type="textWrapping"/>
        <w:t xml:space="preserve">Scene 4 — PhonePe Gift Across Borders</w:t>
        <w:br w:type="textWrapping"/>
        <w:t xml:space="preserve">A young Kerala woman sitting in a modern apartment abroad — laptop with UK time zone visible. She opens PhonePe app on her phone, screen glowing purple (#5F259F). She sends an Onam gift to her parents back in Kerala. Cut to: elderly parents in traditional Kerala home, seated near a nilavilakku lamp, smiling as the PhonePe notification arrives on their phone. Pookalam visible on the floor behind them.</w:t>
        <w:br w:type="textWrapping"/>
        <w:br w:type="textWrapping"/>
        <w:br w:type="textWrapping"/>
        <w:t xml:space="preserve">Scene 5 — Mahabali &amp; PhonePe CTA</w:t>
        <w:br w:type="textWrapping"/>
        <w:t xml:space="preserve">A friendly illustrated Mahabali figure in golden crown and traditional Kerala attire stands beside the PhonePe purple logo. Pookalam border animates around the logo in concentric flower rings. Kerala temple mural art style for Mahabali illustration. Malayalam tagline text fades in. Onam flower confetti — marigold and white — rains down. PhonePe sonic sting plays at the end.</w:t>
        <w:br w:type="textWrapping"/>
        <w:br w:type="textWrapping"/>
        <w:br w:type="textWrapping"/>
      </w:r>
    </w:p>
    <w:p w:rsidR="00000000" w:rsidDel="00000000" w:rsidP="00000000" w:rsidRDefault="00000000" w:rsidRPr="00000000" w14:paraId="00000003">
      <w:pPr>
        <w:ind w:firstLine="0"/>
        <w:rPr/>
      </w:pPr>
      <w:r w:rsidDel="00000000" w:rsidR="00000000" w:rsidRPr="00000000">
        <w:rPr>
          <w:rtl w:val="0"/>
        </w:rPr>
        <w:t xml:space="preserve">🎙️ Malayalam Voiceover Script</w:t>
        <w:br w:type="textWrapping"/>
        <w:br w:type="textWrapping"/>
        <w:t xml:space="preserve">Line 1 — Scene 1 &amp; 2 (0–10 sec)</w:t>
        <w:br w:type="textWrapping"/>
        <w:t xml:space="preserve">ഓണം ആഘോഷിക്കൂ, സ്നേഹം പങ്കുവെക്കൂ...</w:t>
        <w:br w:type="textWrapping"/>
        <w:br w:type="textWrapping"/>
        <w:br w:type="textWrapping"/>
        <w:t xml:space="preserve">Line 2 — Scene 3 &amp; 4 (10–22 sec)</w:t>
        <w:br w:type="textWrapping"/>
        <w:t xml:space="preserve">PhonePe വഴി ഉടനടി സമ്മാനം അയക്കൂ...</w:t>
        <w:br w:type="textWrapping"/>
        <w:t xml:space="preserve">എവിടെ ആയിരുന്നാലും കുടുംബത്തോടൊപ്പം ആകൂ!</w:t>
        <w:br w:type="textWrapping"/>
        <w:br w:type="textWrapping"/>
        <w:br w:type="textWrapping"/>
        <w:t xml:space="preserve">Line 3 — Scene 5 / CTA (22–30 sec)</w:t>
        <w:br w:type="textWrapping"/>
        <w:t xml:space="preserve">ഓണാശംസകൾ! PhonePe-ൽ നിന്ന്.</w:t>
        <w:br w:type="textWrapping"/>
        <w:t xml:space="preserve">നിങ്ങളുടെ വിശ്വസ്ത കൂട്ടുകാരൻ.</w:t>
        <w:br w:type="textWrapping"/>
        <w:br w:type="textWrapping"/>
        <w:br w:type="textWrapping"/>
        <w:t xml:space="preserve">Timestamp Summary</w:t>
        <w:br w:type="textWrapping"/>
        <w:t xml:space="preserve">0–10 sec — ഓണം ആഘോഷിക്കൂ, സ്നേഹം പങ്കുവെക്കൂ — Pookalam + Sadya — Soft, devotional, slow</w:t>
        <w:br w:type="textWrapping"/>
        <w:t xml:space="preserve">10–22 sec — ഉടനടി സമ്മാനം അയക്കൂ — Boat Race + PhonePe — Warm, confident, builds</w:t>
        <w:br w:type="textWrapping"/>
        <w:t xml:space="preserve">22–30 sec — ഓണാശംസകൾ! PhonePe-ൽ നിന്ന് — Mahabali + CTA — Proud, warm, sonic sting</w:t>
        <w:br w:type="textWrapping"/>
      </w:r>
    </w:p>
    <w:sectPr>
      <w:pgSz w:h="15840" w:w="12240" w:orient="portrait"/>
      <w:pgMar w:bottom="1440" w:top="283.46456692913387" w:left="1133.8582677165355" w:right="1178.74015748031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Ky+NCn1ZTq9DQ+uvCYUd3nT5xw==">CgMxLjA4AHIhMV8tQjdPY2NzQldJdXRoZm1iWVprTEFqal9FU3JqYTMt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