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CD2A85" w:rsidRPr="00F36BA3" w:rsidRDefault="00CD2A85" w:rsidP="00CD2A85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  <w:r w:rsidR="002601C0">
        <w:rPr>
          <w:rFonts w:hint="eastAsia"/>
        </w:rPr>
        <w:t>到海关</w:t>
      </w:r>
    </w:p>
    <w:p w:rsidR="00CD2A85" w:rsidRDefault="00CD2A85" w:rsidP="00DC363C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的商品信息上传到重庆</w:t>
      </w:r>
      <w:r w:rsidR="00DC363C">
        <w:rPr>
          <w:rFonts w:hint="eastAsia"/>
        </w:rPr>
        <w:t>海关</w:t>
      </w:r>
    </w:p>
    <w:p w:rsidR="00CD2A85" w:rsidRDefault="00CD2A85" w:rsidP="00CD2A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的商品信息上传到重庆</w:t>
      </w:r>
      <w:r w:rsidR="00C6127F">
        <w:rPr>
          <w:rFonts w:hint="eastAsia"/>
        </w:rPr>
        <w:t>海关</w:t>
      </w:r>
    </w:p>
    <w:p w:rsidR="00CD2A85" w:rsidRDefault="00CD2A85" w:rsidP="00CD2A85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>
        <w:rPr>
          <w:rFonts w:hint="eastAsia"/>
        </w:rPr>
        <w:t>p</w:t>
      </w:r>
      <w:r w:rsidR="00627C93">
        <w:rPr>
          <w:rFonts w:hint="eastAsia"/>
        </w:rPr>
        <w:t>3</w:t>
      </w:r>
      <w:r>
        <w:rPr>
          <w:rFonts w:hint="eastAsia"/>
        </w:rPr>
        <w:t>（重庆</w:t>
      </w:r>
      <w:r w:rsidR="00627C93">
        <w:rPr>
          <w:rFonts w:hint="eastAsia"/>
        </w:rPr>
        <w:t>海关</w:t>
      </w:r>
      <w:r>
        <w:rPr>
          <w:rFonts w:hint="eastAsia"/>
        </w:rPr>
        <w:t>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1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>
        <w:rPr>
          <w:rFonts w:hint="eastAsia"/>
        </w:rPr>
        <w:t>p</w:t>
      </w:r>
      <w:r w:rsidR="00627C93">
        <w:rPr>
          <w:rFonts w:hint="eastAsia"/>
        </w:rPr>
        <w:t>4</w:t>
      </w:r>
      <w:r>
        <w:rPr>
          <w:rFonts w:hint="eastAsia"/>
        </w:rPr>
        <w:t>（重庆</w:t>
      </w:r>
      <w:r w:rsidR="00627C93">
        <w:rPr>
          <w:rFonts w:hint="eastAsia"/>
        </w:rPr>
        <w:t>海关</w:t>
      </w:r>
      <w:r>
        <w:rPr>
          <w:rFonts w:hint="eastAsia"/>
        </w:rPr>
        <w:t>处理）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0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CD2A85" w:rsidRPr="00667264" w:rsidRDefault="00CD2A85" w:rsidP="00CD2A85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667264">
        <w:rPr>
          <w:rFonts w:hint="eastAsia"/>
          <w:color w:val="FF0000"/>
        </w:rPr>
        <w:t>上</w:t>
      </w:r>
      <w:proofErr w:type="gramStart"/>
      <w:r w:rsidRPr="00667264">
        <w:rPr>
          <w:rFonts w:hint="eastAsia"/>
          <w:color w:val="FF0000"/>
        </w:rPr>
        <w:t>传商品</w:t>
      </w:r>
      <w:proofErr w:type="gramEnd"/>
      <w:r w:rsidRPr="00667264">
        <w:rPr>
          <w:rFonts w:hint="eastAsia"/>
          <w:color w:val="FF0000"/>
        </w:rPr>
        <w:t>完成后，将返回的“</w:t>
      </w:r>
      <w:r w:rsidRPr="00667264">
        <w:rPr>
          <w:color w:val="FF0000"/>
        </w:rPr>
        <w:t>outerId</w:t>
      </w:r>
      <w:r w:rsidRPr="00667264">
        <w:rPr>
          <w:rFonts w:hint="eastAsia"/>
          <w:color w:val="FF0000"/>
        </w:rPr>
        <w:t>”更新到商品的“</w:t>
      </w:r>
      <w:r w:rsidRPr="00667264">
        <w:rPr>
          <w:rFonts w:hint="eastAsia"/>
          <w:color w:val="FF0000"/>
        </w:rPr>
        <w:t>p43</w:t>
      </w:r>
      <w:r w:rsidRPr="00667264">
        <w:rPr>
          <w:rFonts w:hint="eastAsia"/>
          <w:color w:val="FF0000"/>
        </w:rPr>
        <w:t>”中</w:t>
      </w:r>
    </w:p>
    <w:p w:rsidR="00CD2A85" w:rsidRDefault="00CD2A85" w:rsidP="00CD2A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>
        <w:rPr>
          <w:rFonts w:hint="eastAsia"/>
        </w:rPr>
        <w:t>p</w:t>
      </w:r>
      <w:r w:rsidR="00667264">
        <w:rPr>
          <w:rFonts w:hint="eastAsia"/>
        </w:rPr>
        <w:t>4</w:t>
      </w:r>
      <w:r w:rsidRPr="003615F2">
        <w:rPr>
          <w:rFonts w:hint="eastAsia"/>
        </w:rPr>
        <w:t>=</w:t>
      </w:r>
      <w:r>
        <w:t>’</w:t>
      </w:r>
      <w:r w:rsidRPr="003615F2">
        <w:rPr>
          <w:rFonts w:hint="eastAsia"/>
        </w:rPr>
        <w:t>1</w:t>
      </w:r>
      <w:r>
        <w:t>’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  <w:r w:rsidR="002660E5">
        <w:rPr>
          <w:rFonts w:hint="eastAsia"/>
        </w:rPr>
        <w:t>到地服</w:t>
      </w:r>
    </w:p>
    <w:p w:rsidR="00100C87" w:rsidRDefault="00F04278" w:rsidP="00DC363C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r w:rsidR="00D83741" w:rsidRPr="00D83741">
        <w:t>outerId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5919F4" w:rsidRDefault="005919F4" w:rsidP="005919F4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的订单上传到重庆</w:t>
      </w:r>
      <w:r w:rsidR="0043260A">
        <w:rPr>
          <w:rFonts w:hint="eastAsia"/>
        </w:rPr>
        <w:t>海关</w:t>
      </w:r>
    </w:p>
    <w:p w:rsidR="005919F4" w:rsidRDefault="005919F4" w:rsidP="005919F4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>
        <w:rPr>
          <w:rFonts w:hint="eastAsia"/>
        </w:rPr>
        <w:t>p</w:t>
      </w:r>
      <w:r w:rsidR="00E02D58">
        <w:rPr>
          <w:rFonts w:hint="eastAsia"/>
        </w:rPr>
        <w:t>3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1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处理）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0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>
        <w:rPr>
          <w:rFonts w:hint="eastAsia"/>
        </w:rPr>
        <w:t>订单</w:t>
      </w:r>
      <w:r w:rsidRPr="007C4F30">
        <w:rPr>
          <w:rFonts w:hint="eastAsia"/>
        </w:rPr>
        <w:t>'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Pr="00B04ED4">
        <w:rPr>
          <w:rFonts w:hint="eastAsia"/>
        </w:rPr>
        <w:t>只</w:t>
      </w:r>
      <w:proofErr w:type="gramStart"/>
      <w:r w:rsidRPr="00B04ED4">
        <w:rPr>
          <w:rFonts w:hint="eastAsia"/>
        </w:rPr>
        <w:t>上传已付款</w:t>
      </w:r>
      <w:proofErr w:type="gramEnd"/>
      <w:r w:rsidRPr="00B04ED4">
        <w:rPr>
          <w:rFonts w:hint="eastAsia"/>
        </w:rPr>
        <w:t>的订单</w:t>
      </w:r>
      <w:r>
        <w:rPr>
          <w:rFonts w:hint="eastAsia"/>
        </w:rPr>
        <w:t>（由</w:t>
      </w:r>
      <w:r>
        <w:rPr>
          <w:rFonts w:hint="eastAsia"/>
        </w:rPr>
        <w:t>ERP</w:t>
      </w:r>
      <w:r>
        <w:rPr>
          <w:rFonts w:hint="eastAsia"/>
        </w:rPr>
        <w:t>后台控制“数据同步”表来指定）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SOSysNo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系统订单号）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后，修改“订单”的“订单保价”：订单保价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ShippingAmount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计算的运费金额）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后，修改“订单”的“税金”：税金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TaxAmount</w:t>
      </w:r>
      <w:r w:rsidRPr="002E55D0">
        <w:rPr>
          <w:rFonts w:hint="eastAsia"/>
          <w:color w:val="A6A6A6" w:themeColor="background1" w:themeShade="A6"/>
        </w:rPr>
        <w:t>（商品</w:t>
      </w:r>
      <w:proofErr w:type="gramStart"/>
      <w:r w:rsidRPr="002E55D0">
        <w:rPr>
          <w:rFonts w:hint="eastAsia"/>
          <w:color w:val="A6A6A6" w:themeColor="background1" w:themeShade="A6"/>
        </w:rPr>
        <w:t>跨贸税总</w:t>
      </w:r>
      <w:proofErr w:type="gramEnd"/>
      <w:r w:rsidRPr="002E55D0">
        <w:rPr>
          <w:rFonts w:hint="eastAsia"/>
          <w:color w:val="A6A6A6" w:themeColor="background1" w:themeShade="A6"/>
        </w:rPr>
        <w:t>金额）</w:t>
      </w:r>
    </w:p>
    <w:p w:rsidR="005919F4" w:rsidRPr="001D76FE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后，修改“数据同步”的此订单记录：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  <w:r>
        <w:t>’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  <w:r w:rsidR="005919F4">
        <w:rPr>
          <w:rFonts w:hint="eastAsia"/>
        </w:rPr>
        <w:t>到地服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1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0</w:t>
      </w:r>
      <w:proofErr w:type="gramStart"/>
      <w:r w:rsidR="0073013D">
        <w:t>’</w:t>
      </w:r>
      <w:proofErr w:type="gramEnd"/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8E0FF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</w:t>
      </w:r>
      <w:proofErr w:type="gramStart"/>
      <w:r w:rsidR="00B04ED4" w:rsidRPr="00B04ED4">
        <w:rPr>
          <w:rFonts w:hint="eastAsia"/>
        </w:rPr>
        <w:t>上传已付款</w:t>
      </w:r>
      <w:proofErr w:type="gramEnd"/>
      <w:r w:rsidR="00B04ED4" w:rsidRPr="00B04ED4">
        <w:rPr>
          <w:rFonts w:hint="eastAsia"/>
        </w:rPr>
        <w:t>的订单</w:t>
      </w:r>
      <w:r w:rsidR="00191122">
        <w:rPr>
          <w:rFonts w:hint="eastAsia"/>
        </w:rPr>
        <w:t>（由</w:t>
      </w:r>
      <w:r w:rsidR="00191122">
        <w:rPr>
          <w:rFonts w:hint="eastAsia"/>
        </w:rPr>
        <w:t>ERP</w:t>
      </w:r>
      <w:r w:rsidR="00191122">
        <w:rPr>
          <w:rFonts w:hint="eastAsia"/>
        </w:rPr>
        <w:t>后台控制“数据同步”表来指定）</w:t>
      </w:r>
    </w:p>
    <w:p w:rsidR="0053131D" w:rsidRPr="002E55D0" w:rsidRDefault="0053131D" w:rsidP="0053131D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SOSysNo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系统订</w:t>
      </w:r>
      <w:r w:rsidRPr="002E55D0">
        <w:rPr>
          <w:rFonts w:hint="eastAsia"/>
          <w:color w:val="A6A6A6" w:themeColor="background1" w:themeShade="A6"/>
        </w:rPr>
        <w:lastRenderedPageBreak/>
        <w:t>单号）</w:t>
      </w:r>
    </w:p>
    <w:p w:rsidR="00A76C3A" w:rsidRPr="002E55D0" w:rsidRDefault="00A76C3A" w:rsidP="00311371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”：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r w:rsidR="00311371" w:rsidRPr="002E55D0">
        <w:rPr>
          <w:color w:val="A6A6A6" w:themeColor="background1" w:themeShade="A6"/>
        </w:rPr>
        <w:t>ShippingAmount</w:t>
      </w:r>
      <w:r w:rsidRPr="002E55D0">
        <w:rPr>
          <w:rFonts w:hint="eastAsia"/>
          <w:color w:val="A6A6A6" w:themeColor="background1" w:themeShade="A6"/>
        </w:rPr>
        <w:t>（</w:t>
      </w:r>
      <w:r w:rsidR="00311371" w:rsidRPr="002E55D0">
        <w:rPr>
          <w:rFonts w:hint="eastAsia"/>
          <w:color w:val="A6A6A6" w:themeColor="background1" w:themeShade="A6"/>
        </w:rPr>
        <w:t>Kjt</w:t>
      </w:r>
      <w:r w:rsidR="00311371" w:rsidRPr="002E55D0">
        <w:rPr>
          <w:rFonts w:hint="eastAsia"/>
          <w:color w:val="A6A6A6" w:themeColor="background1" w:themeShade="A6"/>
        </w:rPr>
        <w:t>计算的运费金额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DE351D" w:rsidRPr="002E55D0" w:rsidRDefault="00DE351D" w:rsidP="00F24935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”：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r w:rsidR="00253F9D" w:rsidRPr="002E55D0">
        <w:rPr>
          <w:color w:val="A6A6A6" w:themeColor="background1" w:themeShade="A6"/>
        </w:rPr>
        <w:t>TaxAmount</w:t>
      </w:r>
      <w:r w:rsidRPr="002E55D0">
        <w:rPr>
          <w:rFonts w:hint="eastAsia"/>
          <w:color w:val="A6A6A6" w:themeColor="background1" w:themeShade="A6"/>
        </w:rPr>
        <w:t>（</w:t>
      </w:r>
      <w:r w:rsidR="00F24935" w:rsidRPr="002E55D0">
        <w:rPr>
          <w:rFonts w:hint="eastAsia"/>
          <w:color w:val="A6A6A6" w:themeColor="background1" w:themeShade="A6"/>
        </w:rPr>
        <w:t>商品</w:t>
      </w:r>
      <w:proofErr w:type="gramStart"/>
      <w:r w:rsidR="00F24935" w:rsidRPr="002E55D0">
        <w:rPr>
          <w:rFonts w:hint="eastAsia"/>
          <w:color w:val="A6A6A6" w:themeColor="background1" w:themeShade="A6"/>
        </w:rPr>
        <w:t>跨贸税总</w:t>
      </w:r>
      <w:proofErr w:type="gramEnd"/>
      <w:r w:rsidR="00F24935" w:rsidRPr="002E55D0">
        <w:rPr>
          <w:rFonts w:hint="eastAsia"/>
          <w:color w:val="A6A6A6" w:themeColor="background1" w:themeShade="A6"/>
        </w:rPr>
        <w:t>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="002E55D0">
        <w:rPr>
          <w:rFonts w:hint="eastAsia"/>
        </w:rPr>
        <w:t>p2</w:t>
      </w:r>
      <w:r>
        <w:rPr>
          <w:rFonts w:hint="eastAsia"/>
        </w:rPr>
        <w:t>=</w:t>
      </w:r>
      <w:r w:rsidR="002E55D0">
        <w:t>’</w:t>
      </w:r>
      <w:r>
        <w:rPr>
          <w:rFonts w:hint="eastAsia"/>
        </w:rPr>
        <w:t>1</w:t>
      </w:r>
      <w:r w:rsidR="002E55D0">
        <w:t>’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:pubCreateOrder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appkey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md5(base64(XML/JSON)+appSecret)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0A3C2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接口</w:t>
      </w:r>
      <w:r w:rsidR="00C43058">
        <w:rPr>
          <w:rFonts w:hint="eastAsia"/>
        </w:rPr>
        <w:t>对应关系</w:t>
      </w:r>
    </w:p>
    <w:p w:rsidR="000A3C28" w:rsidRDefault="000A3C28" w:rsidP="003C5BAD">
      <w:pPr>
        <w:pStyle w:val="2"/>
        <w:numPr>
          <w:ilvl w:val="1"/>
          <w:numId w:val="2"/>
        </w:numPr>
      </w:pPr>
      <w:r>
        <w:rPr>
          <w:rFonts w:hint="eastAsia"/>
        </w:rPr>
        <w:t>重庆海关</w:t>
      </w:r>
      <w:proofErr w:type="gramStart"/>
      <w:r>
        <w:rPr>
          <w:rFonts w:hint="eastAsia"/>
        </w:rPr>
        <w:t>报文表</w:t>
      </w:r>
      <w:proofErr w:type="gramEnd"/>
      <w:r>
        <w:rPr>
          <w:rFonts w:hint="eastAsia"/>
        </w:rPr>
        <w:t>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3AF3" w:rsidTr="00FF645A">
        <w:tc>
          <w:tcPr>
            <w:tcW w:w="2130" w:type="dxa"/>
          </w:tcPr>
          <w:p w:rsidR="00D53AF3" w:rsidRDefault="00D53AF3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D53AF3" w:rsidRDefault="00D53AF3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53AF3" w:rsidRDefault="00D53AF3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53AF3" w:rsidRDefault="00D53AF3" w:rsidP="00FF645A">
            <w:r>
              <w:rPr>
                <w:rFonts w:hint="eastAsia"/>
              </w:rPr>
              <w:t>备注</w:t>
            </w:r>
          </w:p>
        </w:tc>
      </w:tr>
      <w:tr w:rsidR="00D53AF3" w:rsidRPr="00D77403" w:rsidTr="00FF645A">
        <w:tc>
          <w:tcPr>
            <w:tcW w:w="2130" w:type="dxa"/>
          </w:tcPr>
          <w:p w:rsidR="00D53AF3" w:rsidRPr="00D77403" w:rsidRDefault="00D53AF3" w:rsidP="00FF645A">
            <w:pPr>
              <w:rPr>
                <w:shd w:val="pct15" w:color="auto" w:fill="FFFFFF"/>
              </w:rPr>
            </w:pPr>
            <w:r w:rsidRPr="00913D82">
              <w:rPr>
                <w:shd w:val="pct15" w:color="auto" w:fill="FFFFFF"/>
              </w:rPr>
              <w:t>DTC_Message</w:t>
            </w:r>
          </w:p>
        </w:tc>
        <w:tc>
          <w:tcPr>
            <w:tcW w:w="2130" w:type="dxa"/>
          </w:tcPr>
          <w:p w:rsidR="00D53AF3" w:rsidRPr="00D77403" w:rsidRDefault="00D53AF3" w:rsidP="00FF645A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D53AF3" w:rsidRPr="00D77403" w:rsidRDefault="00D53AF3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53AF3" w:rsidRPr="00D77403" w:rsidRDefault="00D53AF3" w:rsidP="00FF645A">
            <w:pPr>
              <w:rPr>
                <w:shd w:val="pct15" w:color="auto" w:fill="FFFFFF"/>
              </w:rPr>
            </w:pPr>
          </w:p>
        </w:tc>
      </w:tr>
      <w:tr w:rsidR="00D53AF3" w:rsidTr="00FF64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D53AF3" w:rsidTr="00FF645A">
              <w:tc>
                <w:tcPr>
                  <w:tcW w:w="2203" w:type="dxa"/>
                </w:tcPr>
                <w:p w:rsidR="00D53AF3" w:rsidRDefault="00D53AF3" w:rsidP="00FF645A">
                  <w:r w:rsidRPr="0010053A">
                    <w:rPr>
                      <w:shd w:val="pct15" w:color="auto" w:fill="FFFFFF"/>
                    </w:rPr>
                    <w:t>MessageHead</w:t>
                  </w:r>
                </w:p>
              </w:tc>
              <w:tc>
                <w:tcPr>
                  <w:tcW w:w="1792" w:type="dxa"/>
                </w:tcPr>
                <w:p w:rsidR="00D53AF3" w:rsidRDefault="00D53AF3" w:rsidP="00FF645A"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D53AF3" w:rsidRDefault="00D53AF3" w:rsidP="00FF645A"/>
              </w:tc>
              <w:tc>
                <w:tcPr>
                  <w:tcW w:w="2677" w:type="dxa"/>
                </w:tcPr>
                <w:p w:rsidR="00D53AF3" w:rsidRDefault="00D53AF3" w:rsidP="00FF645A"/>
              </w:tc>
            </w:tr>
            <w:tr w:rsidR="00D53AF3" w:rsidTr="00FF645A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MessageType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报文类型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MessageId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消息</w:t>
                        </w:r>
                        <w:r w:rsidRPr="00D47A5D">
                          <w:rPr>
                            <w:rFonts w:hint="eastAsia"/>
                          </w:rPr>
                          <w:t>ID</w:t>
                        </w:r>
                      </w:p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每次发送必须唯一，不能重复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ActionType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动作类型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MessageTime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消息时间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SenderId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发送者</w:t>
                        </w:r>
                      </w:p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ReceiverId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接收者</w:t>
                        </w:r>
                      </w:p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 w:rsidRPr="00D47A5D">
                          <w:t>CQITC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SenderAddress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Default="00D53AF3" w:rsidP="00FF645A">
                        <w:r w:rsidRPr="00C415E6">
                          <w:t>ReceiverAddress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PlatFormNo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CustomCode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SeqNo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Note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UserNo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用户名</w:t>
                        </w:r>
                      </w:p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D53AF3" w:rsidTr="00FF645A">
                    <w:tc>
                      <w:tcPr>
                        <w:tcW w:w="2016" w:type="dxa"/>
                      </w:tcPr>
                      <w:p w:rsidR="00D53AF3" w:rsidRPr="00C415E6" w:rsidRDefault="00D53AF3" w:rsidP="00FF645A">
                        <w:r w:rsidRPr="00C415E6">
                          <w:t>Password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Default="00D53AF3" w:rsidP="00FF645A"/>
                    </w:tc>
                    <w:tc>
                      <w:tcPr>
                        <w:tcW w:w="2017" w:type="dxa"/>
                      </w:tcPr>
                      <w:p w:rsidR="00D53AF3" w:rsidRDefault="00D53AF3" w:rsidP="00FF645A">
                        <w:r w:rsidRPr="00D47A5D">
                          <w:rPr>
                            <w:rFonts w:hint="eastAsia"/>
                          </w:rPr>
                          <w:t>企业海关十位编码，采用不可逆加密算法</w:t>
                        </w:r>
                      </w:p>
                    </w:tc>
                  </w:tr>
                </w:tbl>
                <w:p w:rsidR="00D53AF3" w:rsidRDefault="00D53AF3" w:rsidP="00FF645A"/>
              </w:tc>
            </w:tr>
            <w:tr w:rsidR="00D53AF3" w:rsidTr="00FF645A">
              <w:tc>
                <w:tcPr>
                  <w:tcW w:w="2203" w:type="dxa"/>
                </w:tcPr>
                <w:p w:rsidR="00D53AF3" w:rsidRPr="00A71A44" w:rsidRDefault="00D53AF3" w:rsidP="00FF645A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shd w:val="pct15" w:color="auto" w:fill="FFFFFF"/>
                    </w:rPr>
                    <w:t>MessageBody</w:t>
                  </w:r>
                </w:p>
              </w:tc>
              <w:tc>
                <w:tcPr>
                  <w:tcW w:w="1792" w:type="dxa"/>
                </w:tcPr>
                <w:p w:rsidR="00D53AF3" w:rsidRPr="00A71A44" w:rsidRDefault="00D53AF3" w:rsidP="00FF645A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D53AF3" w:rsidRPr="00A71A44" w:rsidRDefault="00D53AF3" w:rsidP="00FF645A">
                  <w:pPr>
                    <w:rPr>
                      <w:color w:val="FF0000"/>
                      <w:shd w:val="pct15" w:color="auto" w:fill="FFFFFF"/>
                    </w:rPr>
                  </w:pPr>
                </w:p>
              </w:tc>
              <w:tc>
                <w:tcPr>
                  <w:tcW w:w="2677" w:type="dxa"/>
                </w:tcPr>
                <w:p w:rsidR="00D53AF3" w:rsidRDefault="00D53AF3" w:rsidP="00FF645A"/>
              </w:tc>
            </w:tr>
            <w:tr w:rsidR="00D53AF3" w:rsidTr="00FF645A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D53AF3" w:rsidTr="00FF645A">
                    <w:tc>
                      <w:tcPr>
                        <w:tcW w:w="2016" w:type="dxa"/>
                      </w:tcPr>
                      <w:p w:rsidR="00D53AF3" w:rsidRPr="005B72FB" w:rsidRDefault="00D53AF3" w:rsidP="00FF645A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shd w:val="pct15" w:color="auto" w:fill="FFFFFF"/>
                          </w:rPr>
                          <w:t>DTCFlow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Pr="005B72FB" w:rsidRDefault="00D53AF3" w:rsidP="00FF645A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rFonts w:hint="eastAsia"/>
                            <w:shd w:val="pct15" w:color="auto" w:fill="FFFFFF"/>
                          </w:rPr>
                          <w:t>Object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D53AF3" w:rsidRPr="005B72FB" w:rsidRDefault="00D53AF3" w:rsidP="00FF645A">
                        <w:pPr>
                          <w:rPr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2017" w:type="dxa"/>
                      </w:tcPr>
                      <w:p w:rsidR="00D53AF3" w:rsidRDefault="00D53AF3" w:rsidP="00FF645A"/>
                    </w:tc>
                  </w:tr>
                  <w:tr w:rsidR="00D53AF3" w:rsidTr="00FF645A">
                    <w:tc>
                      <w:tcPr>
                        <w:tcW w:w="8065" w:type="dxa"/>
                        <w:gridSpan w:val="4"/>
                      </w:tcPr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58"/>
                          <w:gridCol w:w="1958"/>
                          <w:gridCol w:w="1959"/>
                          <w:gridCol w:w="1959"/>
                        </w:tblGrid>
                        <w:tr w:rsidR="00D53AF3" w:rsidTr="00FF645A">
                          <w:tc>
                            <w:tcPr>
                              <w:tcW w:w="1958" w:type="dxa"/>
                            </w:tcPr>
                            <w:p w:rsidR="00D53AF3" w:rsidRPr="005B72FB" w:rsidRDefault="00D53AF3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</w:p>
                          </w:tc>
                          <w:tc>
                            <w:tcPr>
                              <w:tcW w:w="1958" w:type="dxa"/>
                            </w:tcPr>
                            <w:p w:rsidR="00D53AF3" w:rsidRPr="005B72FB" w:rsidRDefault="00D53AF3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rFonts w:hint="eastAsia"/>
                                  <w:shd w:val="pct15" w:color="auto" w:fill="FFFFFF"/>
                                </w:rPr>
                                <w:t>Object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D53AF3" w:rsidRPr="005B72FB" w:rsidRDefault="00D53AF3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D53AF3" w:rsidRDefault="00B517A3" w:rsidP="00FF645A">
                              <w:r>
                                <w:rPr>
                                  <w:rFonts w:hint="eastAsia"/>
                                  <w:shd w:val="pct15" w:color="auto" w:fill="FFFFFF"/>
                                </w:rPr>
                                <w:t>报文内容定义</w:t>
                              </w:r>
                            </w:p>
                          </w:tc>
                        </w:tr>
                      </w:tbl>
                      <w:p w:rsidR="00D53AF3" w:rsidRDefault="00D53AF3" w:rsidP="00FF645A"/>
                    </w:tc>
                  </w:tr>
                </w:tbl>
                <w:p w:rsidR="00D53AF3" w:rsidRDefault="00D53AF3" w:rsidP="00FF645A"/>
              </w:tc>
            </w:tr>
          </w:tbl>
          <w:p w:rsidR="00D53AF3" w:rsidRDefault="00D53AF3" w:rsidP="00FF645A"/>
        </w:tc>
      </w:tr>
    </w:tbl>
    <w:p w:rsidR="000A3C28" w:rsidRPr="000A3C28" w:rsidRDefault="000A3C28" w:rsidP="000A3C28"/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lastRenderedPageBreak/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DB722D" w:rsidRPr="003975AC" w:rsidRDefault="00DB722D" w:rsidP="00DB722D">
      <w:pPr>
        <w:pStyle w:val="3"/>
        <w:numPr>
          <w:ilvl w:val="2"/>
          <w:numId w:val="2"/>
        </w:numPr>
      </w:pPr>
      <w:r>
        <w:rPr>
          <w:rFonts w:hint="eastAsia"/>
        </w:rPr>
        <w:t>商品上传到海关</w:t>
      </w:r>
    </w:p>
    <w:p w:rsidR="00DB722D" w:rsidRDefault="00DB722D" w:rsidP="00DB722D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B722D" w:rsidRDefault="00FF645A" w:rsidP="00DB722D">
      <w:pPr>
        <w:ind w:firstLine="420"/>
      </w:pPr>
      <w:r>
        <w:rPr>
          <w:rFonts w:hint="eastAsia"/>
        </w:rPr>
        <w:t>海关</w:t>
      </w:r>
      <w:r w:rsidRPr="00D47A5D">
        <w:rPr>
          <w:rFonts w:hint="eastAsia"/>
        </w:rPr>
        <w:t>报文类型</w:t>
      </w:r>
      <w:r w:rsidR="00DB722D">
        <w:rPr>
          <w:rFonts w:hint="eastAsia"/>
        </w:rPr>
        <w:t>：</w:t>
      </w:r>
      <w:r w:rsidRPr="00FF645A">
        <w:t>SKU_INFO</w:t>
      </w:r>
      <w:r w:rsidR="00DB722D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5E2B" w:rsidTr="00FF645A">
        <w:tc>
          <w:tcPr>
            <w:tcW w:w="2130" w:type="dxa"/>
          </w:tcPr>
          <w:p w:rsidR="005B5E2B" w:rsidRDefault="005B5E2B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5B5E2B" w:rsidRDefault="005B5E2B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B5E2B" w:rsidRDefault="005B5E2B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5B5E2B" w:rsidRDefault="005B5E2B" w:rsidP="00FF645A">
            <w:r>
              <w:rPr>
                <w:rFonts w:hint="eastAsia"/>
              </w:rPr>
              <w:t>备注</w:t>
            </w:r>
          </w:p>
        </w:tc>
      </w:tr>
      <w:tr w:rsidR="009C3C38" w:rsidTr="00B15AD1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16"/>
              <w:gridCol w:w="2016"/>
              <w:gridCol w:w="2016"/>
              <w:gridCol w:w="2017"/>
            </w:tblGrid>
            <w:tr w:rsidR="009C3C38" w:rsidTr="00B15AD1">
              <w:tc>
                <w:tcPr>
                  <w:tcW w:w="2016" w:type="dxa"/>
                </w:tcPr>
                <w:p w:rsidR="009C3C38" w:rsidRPr="005B72FB" w:rsidRDefault="009C3C38" w:rsidP="00B15AD1">
                  <w:pPr>
                    <w:rPr>
                      <w:shd w:val="pct15" w:color="auto" w:fill="FFFFFF"/>
                    </w:rPr>
                  </w:pPr>
                  <w:r w:rsidRPr="005B72FB">
                    <w:rPr>
                      <w:shd w:val="pct15" w:color="auto" w:fill="FFFFFF"/>
                    </w:rPr>
                    <w:t>DTCFlow</w:t>
                  </w:r>
                </w:p>
              </w:tc>
              <w:tc>
                <w:tcPr>
                  <w:tcW w:w="2016" w:type="dxa"/>
                </w:tcPr>
                <w:p w:rsidR="009C3C38" w:rsidRPr="005B72FB" w:rsidRDefault="009C3C38" w:rsidP="00B15AD1">
                  <w:pPr>
                    <w:rPr>
                      <w:shd w:val="pct15" w:color="auto" w:fill="FFFFFF"/>
                    </w:rPr>
                  </w:pPr>
                  <w:r w:rsidRPr="005B72FB"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16" w:type="dxa"/>
                </w:tcPr>
                <w:p w:rsidR="009C3C38" w:rsidRPr="005B72FB" w:rsidRDefault="009C3C38" w:rsidP="00B15AD1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17" w:type="dxa"/>
                </w:tcPr>
                <w:p w:rsidR="009C3C38" w:rsidRDefault="009C3C38" w:rsidP="00B15AD1"/>
              </w:tc>
            </w:tr>
            <w:tr w:rsidR="009C3C38" w:rsidTr="00B15AD1">
              <w:tc>
                <w:tcPr>
                  <w:tcW w:w="8065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8"/>
                    <w:gridCol w:w="1958"/>
                    <w:gridCol w:w="1959"/>
                    <w:gridCol w:w="1959"/>
                  </w:tblGrid>
                  <w:tr w:rsidR="009C3C38" w:rsidTr="00B15AD1">
                    <w:tc>
                      <w:tcPr>
                        <w:tcW w:w="1958" w:type="dxa"/>
                      </w:tcPr>
                      <w:p w:rsidR="009C3C38" w:rsidRPr="005B72FB" w:rsidRDefault="009C3C38" w:rsidP="00B15AD1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shd w:val="pct15" w:color="auto" w:fill="FFFFFF"/>
                          </w:rPr>
                          <w:t>ORDER_HEAD</w:t>
                        </w:r>
                      </w:p>
                    </w:tc>
                    <w:tc>
                      <w:tcPr>
                        <w:tcW w:w="1958" w:type="dxa"/>
                      </w:tcPr>
                      <w:p w:rsidR="009C3C38" w:rsidRPr="005B72FB" w:rsidRDefault="009C3C38" w:rsidP="00B15AD1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rFonts w:hint="eastAsia"/>
                            <w:shd w:val="pct15" w:color="auto" w:fill="FFFFFF"/>
                          </w:rPr>
                          <w:t>Object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9C3C38" w:rsidRPr="005B72FB" w:rsidRDefault="009C3C38" w:rsidP="00B15AD1">
                        <w:pPr>
                          <w:rPr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:rsidR="009C3C38" w:rsidRDefault="009C3C38" w:rsidP="00B15AD1"/>
                    </w:tc>
                  </w:tr>
                  <w:tr w:rsidR="009C3C38" w:rsidTr="00B15AD1">
                    <w:tc>
                      <w:tcPr>
                        <w:tcW w:w="7834" w:type="dxa"/>
                        <w:gridSpan w:val="4"/>
                      </w:tcPr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84"/>
                          <w:gridCol w:w="1906"/>
                          <w:gridCol w:w="1454"/>
                          <w:gridCol w:w="1564"/>
                        </w:tblGrid>
                        <w:tr w:rsidR="001E30E8" w:rsidTr="00CF68AF">
                          <w:tc>
                            <w:tcPr>
                              <w:tcW w:w="2684" w:type="dxa"/>
                            </w:tcPr>
                            <w:p w:rsidR="001E30E8" w:rsidRDefault="001E30E8" w:rsidP="00B15AD1">
                              <w:r w:rsidRPr="00A71A44">
                                <w:t>ESHOP_ENT_CODE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1E30E8" w:rsidRDefault="001E30E8" w:rsidP="00B15AD1">
                              <w:r w:rsidRPr="001E30E8">
                                <w:t>VARCHAR2(20)</w:t>
                              </w:r>
                              <w:r w:rsidR="00C02752"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1E30E8" w:rsidRDefault="001E30E8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1E30E8" w:rsidRDefault="001E30E8" w:rsidP="00B15AD1">
                              <w:r w:rsidRPr="007E646A">
                                <w:rPr>
                                  <w:rFonts w:hint="eastAsia"/>
                                </w:rPr>
                                <w:t>电商企业代码</w:t>
                              </w:r>
                            </w:p>
                            <w:p w:rsidR="001E30E8" w:rsidRDefault="001E30E8" w:rsidP="00B15AD1">
                              <w:r w:rsidRPr="00D31414">
                                <w:rPr>
                                  <w:rFonts w:hint="eastAsia"/>
                                </w:rPr>
                                <w:t>10</w:t>
                              </w:r>
                              <w:r w:rsidRPr="00D31414">
                                <w:rPr>
                                  <w:rFonts w:hint="eastAsia"/>
                                </w:rPr>
                                <w:t>位海关代码</w:t>
                              </w:r>
                            </w:p>
                            <w:p w:rsidR="001E30E8" w:rsidRDefault="001E30E8" w:rsidP="00B15AD1">
                              <w:r>
                                <w:rPr>
                                  <w:rFonts w:hint="eastAsia"/>
                                </w:rPr>
                                <w:t>日淘：</w:t>
                              </w:r>
                              <w:r w:rsidRPr="00402792">
                                <w:t>50122604x3</w:t>
                              </w:r>
                            </w:p>
                          </w:tc>
                        </w:tr>
                        <w:tr w:rsidR="00C02752" w:rsidTr="00CF68AF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ESHOP_ENT_NAME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C02752" w:rsidRDefault="00C02752" w:rsidP="00B15AD1">
                              <w:r w:rsidRPr="00C02752">
                                <w:t>VARCHAR2(100)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C02752" w:rsidRDefault="00D34465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电商企业名称</w:t>
                              </w:r>
                            </w:p>
                            <w:p w:rsidR="00C02752" w:rsidRDefault="00C02752" w:rsidP="00B15AD1">
                              <w:r w:rsidRPr="00D31414">
                                <w:rPr>
                                  <w:rFonts w:hint="eastAsia"/>
                                </w:rPr>
                                <w:t>企业备案的企业全称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固定：重庆日淘电子商务有限公司</w:t>
                              </w:r>
                            </w:p>
                          </w:tc>
                        </w:tr>
                        <w:tr w:rsidR="00C02752" w:rsidTr="00CF68AF">
                          <w:tc>
                            <w:tcPr>
                              <w:tcW w:w="2684" w:type="dxa"/>
                            </w:tcPr>
                            <w:p w:rsidR="00C02752" w:rsidRPr="00A71A44" w:rsidRDefault="00C02752" w:rsidP="00B15AD1">
                              <w:r w:rsidRPr="00C02752">
                                <w:t>EXTERNAL_NO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C02752" w:rsidRPr="00C02752" w:rsidRDefault="00C02752" w:rsidP="00B15AD1">
                              <w:r w:rsidRPr="00C02752">
                                <w:t>VARCHAR2(30)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C02752" w:rsidRDefault="00D34465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C02752" w:rsidRPr="007E646A" w:rsidRDefault="00C02752" w:rsidP="00B15AD1">
                              <w:r w:rsidRPr="00C02752">
                                <w:rPr>
                                  <w:rFonts w:hint="eastAsia"/>
                                </w:rPr>
                                <w:t>外部系统编号</w:t>
                              </w:r>
                            </w:p>
                          </w:tc>
                        </w:tr>
                        <w:tr w:rsidR="00D34465" w:rsidTr="00CF68AF">
                          <w:tc>
                            <w:tcPr>
                              <w:tcW w:w="2684" w:type="dxa"/>
                            </w:tcPr>
                            <w:p w:rsidR="00D34465" w:rsidRPr="00C02752" w:rsidRDefault="00D34465" w:rsidP="00B15AD1">
                              <w:r w:rsidRPr="00D34465">
                                <w:t>SKU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D34465" w:rsidRPr="00C02752" w:rsidRDefault="0020071F" w:rsidP="00B15AD1">
                              <w:r w:rsidRPr="0020071F">
                                <w:t>VARCHAR2(20)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D34465" w:rsidRDefault="00A65F58" w:rsidP="00B15AD1">
                              <w:r w:rsidRPr="00D77403">
                                <w:rPr>
                                  <w:rFonts w:hint="eastAsia"/>
                                </w:rPr>
                                <w:t>商品</w:t>
                              </w:r>
                              <w:r>
                                <w:rPr>
                                  <w:rFonts w:hint="eastAsia"/>
                                </w:rPr>
                                <w:t>编码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D34465" w:rsidRPr="00C02752" w:rsidRDefault="00D34465" w:rsidP="00B15AD1">
                              <w:r w:rsidRPr="00D34465">
                                <w:rPr>
                                  <w:rFonts w:hint="eastAsia"/>
                                </w:rPr>
                                <w:t>商品货号</w:t>
                              </w:r>
                            </w:p>
                          </w:tc>
                        </w:tr>
                        <w:tr w:rsidR="0020071F" w:rsidTr="00CF68AF">
                          <w:tc>
                            <w:tcPr>
                              <w:tcW w:w="2684" w:type="dxa"/>
                            </w:tcPr>
                            <w:p w:rsidR="0020071F" w:rsidRPr="00D34465" w:rsidRDefault="00B15AD1" w:rsidP="00B15AD1">
                              <w:r w:rsidRPr="00B15AD1">
                                <w:t>GOODS_NAME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20071F" w:rsidRPr="0020071F" w:rsidRDefault="00B15AD1" w:rsidP="00B15AD1">
                              <w:r w:rsidRPr="00B15AD1">
                                <w:t>VARCHAR2(100)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20071F" w:rsidRDefault="00B71B77" w:rsidP="00B15AD1">
                              <w:r w:rsidRPr="006F38F2">
                                <w:rPr>
                                  <w:rFonts w:hint="eastAsia"/>
                                </w:rPr>
                                <w:t>商品名称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20071F" w:rsidRPr="00D34465" w:rsidRDefault="00B15AD1" w:rsidP="00B15AD1">
                              <w:r w:rsidRPr="00B15AD1">
                                <w:rPr>
                                  <w:rFonts w:hint="eastAsia"/>
                                </w:rPr>
                                <w:t>商品名称</w:t>
                              </w:r>
                            </w:p>
                          </w:tc>
                        </w:tr>
                        <w:tr w:rsidR="00B15AD1" w:rsidTr="00CF68AF">
                          <w:tc>
                            <w:tcPr>
                              <w:tcW w:w="2684" w:type="dxa"/>
                            </w:tcPr>
                            <w:p w:rsidR="00B15AD1" w:rsidRPr="00B15AD1" w:rsidRDefault="00B15AD1" w:rsidP="00B15AD1">
                              <w:r w:rsidRPr="00B15AD1">
                                <w:t>GOODS_SPEC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B15AD1" w:rsidRPr="00B15AD1" w:rsidRDefault="00B15AD1" w:rsidP="00B15AD1">
                              <w:r w:rsidRPr="00B15AD1">
                                <w:t>VARCHAR2(600)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B15AD1" w:rsidRDefault="00B71B77" w:rsidP="00B15AD1">
                              <w:r w:rsidRPr="00D35928">
                                <w:rPr>
                                  <w:rFonts w:hint="eastAsia"/>
                                </w:rPr>
                                <w:t>商品规格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B15AD1" w:rsidRPr="00B15AD1" w:rsidRDefault="00B15AD1" w:rsidP="00B15AD1">
                              <w:r w:rsidRPr="00B15AD1">
                                <w:rPr>
                                  <w:rFonts w:hint="eastAsia"/>
                                </w:rPr>
                                <w:t>规格型号</w:t>
                              </w:r>
                            </w:p>
                          </w:tc>
                        </w:tr>
                        <w:tr w:rsidR="00B15AD1" w:rsidTr="00CF68AF">
                          <w:tc>
                            <w:tcPr>
                              <w:tcW w:w="2684" w:type="dxa"/>
                            </w:tcPr>
                            <w:p w:rsidR="00B15AD1" w:rsidRPr="00B15AD1" w:rsidRDefault="00B15AD1" w:rsidP="00B15AD1">
                              <w:r w:rsidRPr="00B15AD1">
                                <w:t>DECLARE_UNIT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B15AD1" w:rsidRPr="00B15AD1" w:rsidRDefault="00B15AD1" w:rsidP="00B15AD1">
                              <w:r w:rsidRPr="00B15AD1">
                                <w:t>VARCHAR2(4)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B15AD1" w:rsidRDefault="00B71B77" w:rsidP="00B15AD1">
                              <w:r w:rsidRPr="00B71B77">
                                <w:rPr>
                                  <w:rFonts w:hint="eastAsia"/>
                                </w:rPr>
                                <w:t>申报单位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B15AD1" w:rsidRPr="00B15AD1" w:rsidRDefault="00B15AD1" w:rsidP="00B15AD1">
                              <w:r w:rsidRPr="00B15AD1">
                                <w:rPr>
                                  <w:rFonts w:hint="eastAsia"/>
                                </w:rPr>
                                <w:t>申报计量单位</w:t>
                              </w:r>
                            </w:p>
                          </w:tc>
                        </w:tr>
                        <w:tr w:rsidR="00B15AD1" w:rsidTr="00CF68AF">
                          <w:tc>
                            <w:tcPr>
                              <w:tcW w:w="2684" w:type="dxa"/>
                            </w:tcPr>
                            <w:p w:rsidR="00B15AD1" w:rsidRPr="00313529" w:rsidRDefault="00B15AD1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313529">
                                <w:rPr>
                                  <w:color w:val="FF0000"/>
                                </w:rPr>
                                <w:t>POST_TAX_NO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B15AD1" w:rsidRPr="00313529" w:rsidRDefault="00B15AD1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313529">
                                <w:rPr>
                                  <w:color w:val="FF0000"/>
                                </w:rPr>
                                <w:t>VARCHAR2(10)</w:t>
                              </w:r>
                              <w:r w:rsidRPr="00313529"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  <w:r w:rsidRPr="00313529">
                                <w:rPr>
                                  <w:rFonts w:hint="eastAsia"/>
                                  <w:color w:val="FF0000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B15AD1" w:rsidRPr="00313529" w:rsidRDefault="00B15AD1" w:rsidP="00B15AD1">
                              <w:pPr>
                                <w:rPr>
                                  <w:rFonts w:hint="eastAsia"/>
                                  <w:color w:val="FF0000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B15AD1" w:rsidRPr="00313529" w:rsidRDefault="00B15AD1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313529">
                                <w:rPr>
                                  <w:rFonts w:hint="eastAsia"/>
                                  <w:color w:val="FF0000"/>
                                </w:rPr>
                                <w:t>行邮税号</w:t>
                              </w:r>
                            </w:p>
                          </w:tc>
                        </w:tr>
                        <w:tr w:rsidR="00B15AD1" w:rsidTr="00CF68AF">
                          <w:tc>
                            <w:tcPr>
                              <w:tcW w:w="2684" w:type="dxa"/>
                            </w:tcPr>
                            <w:p w:rsidR="00B15AD1" w:rsidRPr="00B15AD1" w:rsidRDefault="00B15AD1" w:rsidP="00B15AD1">
                              <w:r w:rsidRPr="00B15AD1">
                                <w:t>LEGAL_UNIT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B15AD1" w:rsidRPr="00B15AD1" w:rsidRDefault="00B15AD1" w:rsidP="00B15AD1">
                              <w:r w:rsidRPr="00B15AD1">
                                <w:t>VARCHAR2(4)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B15AD1" w:rsidRDefault="00B15AD1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B15AD1" w:rsidRDefault="00B15AD1" w:rsidP="00B15AD1">
                              <w:r w:rsidRPr="00B15AD1">
                                <w:rPr>
                                  <w:rFonts w:hint="eastAsia"/>
                                </w:rPr>
                                <w:t>法定计量单位</w:t>
                              </w:r>
                            </w:p>
                            <w:p w:rsidR="00B15AD1" w:rsidRPr="00B15AD1" w:rsidRDefault="00B15AD1" w:rsidP="00B15AD1">
                              <w:proofErr w:type="gramStart"/>
                              <w:r w:rsidRPr="00B15AD1">
                                <w:rPr>
                                  <w:rFonts w:hint="eastAsia"/>
                                </w:rPr>
                                <w:lastRenderedPageBreak/>
                                <w:t>行邮税规定</w:t>
                              </w:r>
                              <w:proofErr w:type="gramEnd"/>
                              <w:r w:rsidRPr="00B15AD1">
                                <w:rPr>
                                  <w:rFonts w:hint="eastAsia"/>
                                </w:rPr>
                                <w:t>的</w:t>
                              </w:r>
                              <w:r w:rsidRPr="00B15AD1">
                                <w:rPr>
                                  <w:rFonts w:hint="eastAsia"/>
                                </w:rPr>
                                <w:t>7</w:t>
                              </w:r>
                              <w:r w:rsidRPr="00B15AD1">
                                <w:rPr>
                                  <w:rFonts w:hint="eastAsia"/>
                                </w:rPr>
                                <w:t>类，必须填写</w:t>
                              </w:r>
                            </w:p>
                          </w:tc>
                        </w:tr>
                        <w:tr w:rsidR="00B15AD1" w:rsidTr="00CF68AF">
                          <w:tc>
                            <w:tcPr>
                              <w:tcW w:w="2684" w:type="dxa"/>
                            </w:tcPr>
                            <w:p w:rsidR="00B15AD1" w:rsidRPr="00B15AD1" w:rsidRDefault="003718F9" w:rsidP="00B15AD1">
                              <w:r w:rsidRPr="003718F9">
                                <w:lastRenderedPageBreak/>
                                <w:t>CONV_LEGAL_UNIT_NUM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B15AD1" w:rsidRPr="00B15AD1" w:rsidRDefault="003718F9" w:rsidP="00B15AD1">
                              <w:r w:rsidRPr="003718F9">
                                <w:t>NUMBER(18,4)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B15AD1" w:rsidRDefault="00B7663E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B15AD1" w:rsidRDefault="003718F9" w:rsidP="00B15AD1">
                              <w:r w:rsidRPr="003718F9">
                                <w:rPr>
                                  <w:rFonts w:hint="eastAsia"/>
                                </w:rPr>
                                <w:t>法定计量单位折算数量</w:t>
                              </w:r>
                            </w:p>
                            <w:p w:rsidR="003718F9" w:rsidRPr="00B15AD1" w:rsidRDefault="003718F9" w:rsidP="00B15AD1">
                              <w:proofErr w:type="gramStart"/>
                              <w:r w:rsidRPr="003718F9">
                                <w:rPr>
                                  <w:rFonts w:hint="eastAsia"/>
                                </w:rPr>
                                <w:t>行邮税规定</w:t>
                              </w:r>
                              <w:proofErr w:type="gramEnd"/>
                              <w:r w:rsidRPr="003718F9">
                                <w:rPr>
                                  <w:rFonts w:hint="eastAsia"/>
                                </w:rPr>
                                <w:t>的</w:t>
                              </w:r>
                              <w:r w:rsidRPr="003718F9">
                                <w:rPr>
                                  <w:rFonts w:hint="eastAsia"/>
                                </w:rPr>
                                <w:t>7</w:t>
                              </w:r>
                              <w:r w:rsidRPr="003718F9">
                                <w:rPr>
                                  <w:rFonts w:hint="eastAsia"/>
                                </w:rPr>
                                <w:t>类，必须填写</w:t>
                              </w:r>
                            </w:p>
                          </w:tc>
                        </w:tr>
                        <w:tr w:rsidR="00B15AD1" w:rsidTr="00CF68AF">
                          <w:tc>
                            <w:tcPr>
                              <w:tcW w:w="2684" w:type="dxa"/>
                            </w:tcPr>
                            <w:p w:rsidR="00B15AD1" w:rsidRPr="0013104E" w:rsidRDefault="003718F9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13104E">
                                <w:rPr>
                                  <w:color w:val="FF0000"/>
                                </w:rPr>
                                <w:t>HS_CODE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B15AD1" w:rsidRPr="0013104E" w:rsidRDefault="003718F9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13104E">
                                <w:rPr>
                                  <w:color w:val="FF0000"/>
                                </w:rPr>
                                <w:t>VARCHAR2(10)</w:t>
                              </w:r>
                              <w:r w:rsidRPr="0013104E"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  <w:r w:rsidRPr="0013104E">
                                <w:rPr>
                                  <w:rFonts w:hint="eastAsia"/>
                                  <w:color w:val="FF0000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B15AD1" w:rsidRPr="0013104E" w:rsidRDefault="00B15AD1" w:rsidP="00B15AD1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B15AD1" w:rsidRPr="0013104E" w:rsidRDefault="003718F9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13104E">
                                <w:rPr>
                                  <w:rFonts w:hint="eastAsia"/>
                                  <w:color w:val="FF0000"/>
                                </w:rPr>
                                <w:t>商品</w:t>
                              </w:r>
                              <w:r w:rsidRPr="0013104E">
                                <w:rPr>
                                  <w:rFonts w:hint="eastAsia"/>
                                  <w:color w:val="FF0000"/>
                                </w:rPr>
                                <w:t>HS</w:t>
                              </w:r>
                              <w:r w:rsidRPr="0013104E">
                                <w:rPr>
                                  <w:rFonts w:hint="eastAsia"/>
                                  <w:color w:val="FF0000"/>
                                </w:rPr>
                                <w:t>编码</w:t>
                              </w:r>
                            </w:p>
                          </w:tc>
                        </w:tr>
                        <w:tr w:rsidR="003718F9" w:rsidTr="00CF68AF">
                          <w:tc>
                            <w:tcPr>
                              <w:tcW w:w="2684" w:type="dxa"/>
                            </w:tcPr>
                            <w:p w:rsidR="003718F9" w:rsidRPr="00B15AD1" w:rsidRDefault="003718F9" w:rsidP="00B15AD1">
                              <w:r w:rsidRPr="003718F9">
                                <w:t>IN_AREA_UNIT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3718F9" w:rsidRPr="00B15AD1" w:rsidRDefault="003718F9" w:rsidP="00B15AD1">
                              <w:r w:rsidRPr="003718F9">
                                <w:t>VARCHAR2(4)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3718F9" w:rsidRDefault="0013104E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3718F9" w:rsidRDefault="003718F9" w:rsidP="00B15AD1">
                              <w:r w:rsidRPr="003718F9">
                                <w:rPr>
                                  <w:rFonts w:hint="eastAsia"/>
                                </w:rPr>
                                <w:t>入区计量单位</w:t>
                              </w:r>
                            </w:p>
                            <w:p w:rsidR="003718F9" w:rsidRPr="00B15AD1" w:rsidRDefault="003718F9" w:rsidP="00B15AD1">
                              <w:r w:rsidRPr="003718F9">
                                <w:rPr>
                                  <w:rFonts w:hint="eastAsia"/>
                                </w:rPr>
                                <w:t>保税必填</w:t>
                              </w:r>
                              <w:r w:rsidRPr="003718F9">
                                <w:rPr>
                                  <w:rFonts w:hint="eastAsia"/>
                                </w:rPr>
                                <w:t>,</w:t>
                              </w:r>
                              <w:proofErr w:type="gramStart"/>
                              <w:r w:rsidRPr="003718F9">
                                <w:rPr>
                                  <w:rFonts w:hint="eastAsia"/>
                                </w:rPr>
                                <w:t>法定第一</w:t>
                              </w:r>
                              <w:proofErr w:type="gramEnd"/>
                              <w:r w:rsidRPr="003718F9">
                                <w:rPr>
                                  <w:rFonts w:hint="eastAsia"/>
                                </w:rPr>
                                <w:t>计量单位</w:t>
                              </w:r>
                            </w:p>
                          </w:tc>
                        </w:tr>
                        <w:tr w:rsidR="003718F9" w:rsidTr="00CF68AF">
                          <w:tc>
                            <w:tcPr>
                              <w:tcW w:w="2684" w:type="dxa"/>
                            </w:tcPr>
                            <w:p w:rsidR="003718F9" w:rsidRPr="00B15AD1" w:rsidRDefault="003718F9" w:rsidP="00B15AD1">
                              <w:r w:rsidRPr="003718F9">
                                <w:t>CONV_IN_AREA_UNIT_NUM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3718F9" w:rsidRPr="00B15AD1" w:rsidRDefault="003718F9" w:rsidP="00B15AD1">
                              <w:r w:rsidRPr="003718F9">
                                <w:t>NUMBER(18,4)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3718F9" w:rsidRDefault="0013104E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3718F9" w:rsidRDefault="003718F9" w:rsidP="00B15AD1">
                              <w:r w:rsidRPr="003718F9">
                                <w:rPr>
                                  <w:rFonts w:hint="eastAsia"/>
                                </w:rPr>
                                <w:t>入区计量单位折算数量</w:t>
                              </w:r>
                            </w:p>
                            <w:p w:rsidR="003718F9" w:rsidRPr="00B15AD1" w:rsidRDefault="003718F9" w:rsidP="00B15AD1">
                              <w:r w:rsidRPr="003718F9">
                                <w:rPr>
                                  <w:rFonts w:hint="eastAsia"/>
                                </w:rPr>
                                <w:t>保税必填</w:t>
                              </w:r>
                            </w:p>
                          </w:tc>
                        </w:tr>
                        <w:tr w:rsidR="003718F9" w:rsidTr="00CF68AF">
                          <w:tc>
                            <w:tcPr>
                              <w:tcW w:w="2684" w:type="dxa"/>
                            </w:tcPr>
                            <w:p w:rsidR="003718F9" w:rsidRPr="0048597F" w:rsidRDefault="00406186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48597F">
                                <w:rPr>
                                  <w:color w:val="FF0000"/>
                                </w:rPr>
                                <w:t>IS_EXPERIMENT_GOODS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3718F9" w:rsidRPr="0048597F" w:rsidRDefault="00406186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48597F">
                                <w:rPr>
                                  <w:color w:val="FF0000"/>
                                </w:rPr>
                                <w:t>NUMBER(1)</w:t>
                              </w:r>
                              <w:r w:rsidRPr="0048597F"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  <w:r w:rsidRPr="0048597F">
                                <w:rPr>
                                  <w:rFonts w:hint="eastAsia"/>
                                  <w:color w:val="FF0000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3718F9" w:rsidRPr="0048597F" w:rsidRDefault="003718F9" w:rsidP="00B15AD1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406186" w:rsidRPr="0048597F" w:rsidRDefault="00406186" w:rsidP="00406186">
                              <w:pPr>
                                <w:rPr>
                                  <w:color w:val="FF0000"/>
                                </w:rPr>
                              </w:pPr>
                              <w:r w:rsidRPr="0048597F">
                                <w:rPr>
                                  <w:rFonts w:hint="eastAsia"/>
                                  <w:color w:val="FF0000"/>
                                </w:rPr>
                                <w:t>是否试点商品</w:t>
                              </w:r>
                              <w:r w:rsidRPr="0048597F">
                                <w:rPr>
                                  <w:rFonts w:hint="eastAsia"/>
                                  <w:color w:val="FF0000"/>
                                </w:rPr>
                                <w:cr/>
                                <w:t>0</w:t>
                              </w:r>
                              <w:r w:rsidRPr="0048597F">
                                <w:rPr>
                                  <w:rFonts w:hint="eastAsia"/>
                                  <w:color w:val="FF0000"/>
                                </w:rPr>
                                <w:t>：</w:t>
                              </w:r>
                              <w:proofErr w:type="gramStart"/>
                              <w:r w:rsidRPr="0048597F">
                                <w:rPr>
                                  <w:rFonts w:hint="eastAsia"/>
                                  <w:color w:val="FF0000"/>
                                </w:rPr>
                                <w:t>否</w:t>
                              </w:r>
                              <w:proofErr w:type="gramEnd"/>
                            </w:p>
                            <w:p w:rsidR="003718F9" w:rsidRPr="0048597F" w:rsidRDefault="00406186" w:rsidP="00406186">
                              <w:pPr>
                                <w:rPr>
                                  <w:color w:val="FF0000"/>
                                </w:rPr>
                              </w:pPr>
                              <w:r w:rsidRPr="0048597F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Pr="0048597F">
                                <w:rPr>
                                  <w:rFonts w:hint="eastAsia"/>
                                  <w:color w:val="FF0000"/>
                                </w:rPr>
                                <w:t>：是</w:t>
                              </w:r>
                            </w:p>
                          </w:tc>
                        </w:tr>
                        <w:tr w:rsidR="00406186" w:rsidTr="00CF68AF">
                          <w:tc>
                            <w:tcPr>
                              <w:tcW w:w="2684" w:type="dxa"/>
                            </w:tcPr>
                            <w:p w:rsidR="00406186" w:rsidRPr="00B15AD1" w:rsidRDefault="0054115A" w:rsidP="00B15AD1">
                              <w:r w:rsidRPr="0054115A">
                                <w:t>ORIGIN_COUNTRY_CODE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406186" w:rsidRPr="00B15AD1" w:rsidRDefault="0054115A" w:rsidP="00B15AD1">
                              <w:r w:rsidRPr="0054115A">
                                <w:t>VARCHAR2(4)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406186" w:rsidRDefault="0054115A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 w:rsidR="004C530F"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406186" w:rsidRPr="00B15AD1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国家地区代码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B15AD1" w:rsidRDefault="0054115A" w:rsidP="00B15AD1">
                              <w:r w:rsidRPr="0054115A">
                                <w:t>IS_CNCA_POR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B15AD1" w:rsidRDefault="0054115A" w:rsidP="00B15AD1">
                              <w:r w:rsidRPr="0054115A">
                                <w:t>NUMBER(1)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Default="004C530F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54115A" w:rsidRPr="00B15AD1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国外生产企业是否在中国注册备案（食药监局、国家认监委）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B15AD1" w:rsidRDefault="0054115A" w:rsidP="00B15AD1">
                              <w:r w:rsidRPr="0054115A">
                                <w:t>CNCA_POR_DOC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B15AD1" w:rsidRDefault="0054115A" w:rsidP="00B15AD1">
                              <w:r w:rsidRPr="0054115A">
                                <w:t>CLOB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Default="0054115A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54115A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食药监局、国家认监委备案附件</w:t>
                              </w:r>
                            </w:p>
                            <w:p w:rsidR="0054115A" w:rsidRPr="00B15AD1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扫描图片转成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t>BASE64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t>字符串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B15AD1" w:rsidRDefault="0054115A" w:rsidP="00B15AD1">
                              <w:r w:rsidRPr="0054115A">
                                <w:t>ORIGIN_PLACE_CERT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B15AD1" w:rsidRDefault="0054115A" w:rsidP="00B15AD1">
                              <w:r w:rsidRPr="0054115A">
                                <w:t>CLOB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Default="004C530F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54115A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原产地证书</w:t>
                              </w:r>
                            </w:p>
                            <w:p w:rsidR="0054115A" w:rsidRPr="00B15AD1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扫描图片转成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t>BASE64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t>字符串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B15AD1" w:rsidRDefault="0054115A" w:rsidP="00B15AD1">
                              <w:r w:rsidRPr="0054115A">
                                <w:t>TEST_REPORT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B15AD1" w:rsidRDefault="0054115A" w:rsidP="00B15AD1">
                              <w:r w:rsidRPr="0054115A">
                                <w:t>CLOB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Default="004C530F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54115A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境外官方及第三方机构的检测报告</w:t>
                              </w:r>
                            </w:p>
                            <w:p w:rsidR="0054115A" w:rsidRPr="00B15AD1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扫描图片转成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t>BASE64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t>字符串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B15AD1" w:rsidRDefault="0054115A" w:rsidP="00B15AD1">
                              <w:r w:rsidRPr="0054115A">
                                <w:t>LEGAL_TICKET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B15AD1" w:rsidRDefault="0054115A" w:rsidP="00B15AD1">
                              <w:r w:rsidRPr="0054115A">
                                <w:t>CLOB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Default="004C530F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54115A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合法采购证明（国外进货发票或小票）</w:t>
                              </w:r>
                            </w:p>
                            <w:p w:rsidR="0054115A" w:rsidRPr="00B15AD1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扫描图片转成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t>BASE64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t>字符串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B15AD1" w:rsidRDefault="0054115A" w:rsidP="00B15AD1">
                              <w:r w:rsidRPr="0054115A">
                                <w:t>MARK_EXCHANGE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B15AD1" w:rsidRDefault="0054115A" w:rsidP="00B15AD1">
                              <w:r w:rsidRPr="0054115A">
                                <w:t>CLOB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Default="004C530F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54115A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外文标签的中文翻译件</w:t>
                              </w:r>
                            </w:p>
                            <w:p w:rsidR="0054115A" w:rsidRPr="00B15AD1" w:rsidRDefault="0054115A" w:rsidP="00B15AD1">
                              <w:r w:rsidRPr="0054115A">
                                <w:rPr>
                                  <w:rFonts w:hint="eastAsia"/>
                                </w:rPr>
                                <w:t>扫描图片转成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lastRenderedPageBreak/>
                                <w:t>BASE64</w:t>
                              </w:r>
                              <w:r w:rsidRPr="0054115A">
                                <w:rPr>
                                  <w:rFonts w:hint="eastAsia"/>
                                </w:rPr>
                                <w:t>字符串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B15AD1" w:rsidRDefault="00B71CBE" w:rsidP="00B15AD1">
                              <w:r w:rsidRPr="00B71CBE">
                                <w:lastRenderedPageBreak/>
                                <w:t>CHECK_ORG_CODE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B15AD1" w:rsidRDefault="00B71CBE" w:rsidP="00B15AD1">
                              <w:r w:rsidRPr="00B71CBE">
                                <w:t>VARCHAR2(10)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Default="004C530F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54115A" w:rsidRPr="00B15AD1" w:rsidRDefault="00B71CBE" w:rsidP="00B15AD1">
                              <w:r w:rsidRPr="00B71CBE">
                                <w:rPr>
                                  <w:rFonts w:hint="eastAsia"/>
                                </w:rPr>
                                <w:t>施检机构的代码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B15AD1" w:rsidRDefault="00B71CBE" w:rsidP="00B15AD1">
                              <w:r w:rsidRPr="00B71CBE">
                                <w:t>SUPPLIER_NAME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B15AD1" w:rsidRDefault="00B71CBE" w:rsidP="00B15AD1">
                              <w:r w:rsidRPr="00B71CBE">
                                <w:t>VARCHAR2(200)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Default="004C530F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54115A" w:rsidRPr="00B15AD1" w:rsidRDefault="00B71CBE" w:rsidP="00B15AD1">
                              <w:r w:rsidRPr="00B71CBE">
                                <w:rPr>
                                  <w:rFonts w:hint="eastAsia"/>
                                </w:rPr>
                                <w:t>供应商名称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B15AD1" w:rsidRDefault="00B71CBE" w:rsidP="00B15AD1">
                              <w:r w:rsidRPr="00B71CBE">
                                <w:t>PRODUCER_NAME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B15AD1" w:rsidRDefault="00B71CBE" w:rsidP="00B15AD1">
                              <w:r w:rsidRPr="00B71CBE">
                                <w:t>VARCHAR2(200)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Default="004C530F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54115A" w:rsidRPr="00B15AD1" w:rsidRDefault="00B71CBE" w:rsidP="00B15AD1">
                              <w:r w:rsidRPr="00B71CBE">
                                <w:rPr>
                                  <w:rFonts w:hint="eastAsia"/>
                                </w:rPr>
                                <w:t>生产企业名称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IS_CNCA_POR_DOC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5E1F78" w:rsidRDefault="00B71CBE" w:rsidP="00375E4B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NUMBER(1)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Pr="005E1F78" w:rsidRDefault="0054115A" w:rsidP="00B15AD1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B71CBE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是否存在食药监局、国家认监委备案附件</w:t>
                              </w:r>
                            </w:p>
                            <w:p w:rsidR="0054115A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0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：否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：是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IS_ORIGIN_PLACE_CERT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NUMBER(1)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Pr="005E1F78" w:rsidRDefault="0054115A" w:rsidP="00B15AD1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B71CBE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是否存在原产地证书</w:t>
                              </w:r>
                            </w:p>
                            <w:p w:rsidR="0054115A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0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：否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：是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IS_TEST_REPORT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NUMBER(1)</w:t>
                              </w:r>
                              <w:r w:rsidR="00375E4B" w:rsidRPr="005E1F78">
                                <w:rPr>
                                  <w:rFonts w:hint="eastAsia"/>
                                  <w:color w:val="FF0000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Pr="005E1F78" w:rsidRDefault="0054115A" w:rsidP="00B15AD1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B71CBE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是否存在境外官方及第三方机构的检测报告</w:t>
                              </w:r>
                            </w:p>
                            <w:p w:rsidR="0054115A" w:rsidRPr="005E1F78" w:rsidRDefault="00B71CBE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0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：否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：是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5E1F78" w:rsidRDefault="00375E4B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IS_LEGAL_TICKET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5E1F78" w:rsidRDefault="00375E4B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NUMBER(1)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Pr="005E1F78" w:rsidRDefault="0054115A" w:rsidP="00B15AD1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375E4B" w:rsidRPr="005E1F78" w:rsidRDefault="00375E4B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是否存在合法采购证明（国外进货发票或小票）</w:t>
                              </w:r>
                            </w:p>
                            <w:p w:rsidR="0054115A" w:rsidRPr="005E1F78" w:rsidRDefault="00375E4B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0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：否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：是</w:t>
                              </w:r>
                            </w:p>
                          </w:tc>
                        </w:tr>
                        <w:tr w:rsidR="0054115A" w:rsidTr="00CF68AF">
                          <w:tc>
                            <w:tcPr>
                              <w:tcW w:w="2684" w:type="dxa"/>
                            </w:tcPr>
                            <w:p w:rsidR="0054115A" w:rsidRPr="005E1F78" w:rsidRDefault="00F77E26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IS_MARK_EXCHANGE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54115A" w:rsidRPr="005E1F78" w:rsidRDefault="00F77E26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color w:val="FF0000"/>
                                </w:rPr>
                                <w:t>NUMBER(1)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54115A" w:rsidRPr="005E1F78" w:rsidRDefault="0054115A" w:rsidP="00B15AD1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F77E26" w:rsidRPr="005E1F78" w:rsidRDefault="00F77E26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是否存外文标签的中文翻译件</w:t>
                              </w:r>
                            </w:p>
                            <w:p w:rsidR="0054115A" w:rsidRPr="005E1F78" w:rsidRDefault="00F77E26" w:rsidP="00B15AD1">
                              <w:pPr>
                                <w:rPr>
                                  <w:color w:val="FF0000"/>
                                </w:rPr>
                              </w:pP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0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：否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Pr="005E1F78">
                                <w:rPr>
                                  <w:rFonts w:hint="eastAsia"/>
                                  <w:color w:val="FF0000"/>
                                </w:rPr>
                                <w:t>：是</w:t>
                              </w:r>
                            </w:p>
                          </w:tc>
                        </w:tr>
                        <w:tr w:rsidR="00375E4B" w:rsidTr="00CF68AF">
                          <w:tc>
                            <w:tcPr>
                              <w:tcW w:w="2684" w:type="dxa"/>
                            </w:tcPr>
                            <w:p w:rsidR="00375E4B" w:rsidRPr="00B15AD1" w:rsidRDefault="0047123D" w:rsidP="00B15AD1">
                              <w:r w:rsidRPr="0047123D">
                                <w:t>SEND_ENT_CODE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375E4B" w:rsidRPr="00B15AD1" w:rsidRDefault="0047123D" w:rsidP="00B15AD1">
                              <w:r w:rsidRPr="0047123D">
                                <w:t>VARCHAR2(20)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，必填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375E4B" w:rsidRDefault="002834F3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375E4B" w:rsidRDefault="0047123D" w:rsidP="00B15AD1">
                              <w:r w:rsidRPr="0047123D">
                                <w:rPr>
                                  <w:rFonts w:hint="eastAsia"/>
                                </w:rPr>
                                <w:t>发送企业代码</w:t>
                              </w:r>
                            </w:p>
                            <w:p w:rsidR="0047123D" w:rsidRDefault="0047123D" w:rsidP="00B15AD1">
                              <w:r w:rsidRPr="0047123D">
                                <w:rPr>
                                  <w:rFonts w:hint="eastAsia"/>
                                </w:rPr>
                                <w:t>发送报文的企业代码</w:t>
                              </w:r>
                            </w:p>
                            <w:p w:rsidR="005E1F78" w:rsidRPr="00B15AD1" w:rsidRDefault="005E1F78" w:rsidP="00B15AD1">
                              <w:r>
                                <w:rPr>
                                  <w:rFonts w:hint="eastAsia"/>
                                </w:rPr>
                                <w:t>日淘：</w:t>
                              </w:r>
                              <w:r w:rsidRPr="00402792">
                                <w:t>50122604x3</w:t>
                              </w:r>
                            </w:p>
                          </w:tc>
                        </w:tr>
                        <w:tr w:rsidR="00375E4B" w:rsidTr="00CF68AF">
                          <w:tc>
                            <w:tcPr>
                              <w:tcW w:w="2684" w:type="dxa"/>
                            </w:tcPr>
                            <w:p w:rsidR="00375E4B" w:rsidRPr="00B15AD1" w:rsidRDefault="0047123D" w:rsidP="00B15AD1">
                              <w:r w:rsidRPr="0047123D">
                                <w:t>GOODS_TYPE_CODE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375E4B" w:rsidRPr="00B15AD1" w:rsidRDefault="0047123D" w:rsidP="00B15AD1">
                              <w:r w:rsidRPr="0047123D">
                                <w:t>VARCHAR2(10)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375E4B" w:rsidRDefault="001811F8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375E4B" w:rsidRPr="00B15AD1" w:rsidRDefault="0047123D" w:rsidP="00B15AD1">
                              <w:r w:rsidRPr="0047123D">
                                <w:rPr>
                                  <w:rFonts w:hint="eastAsia"/>
                                </w:rPr>
                                <w:t>商品分类代码</w:t>
                              </w:r>
                            </w:p>
                          </w:tc>
                        </w:tr>
                        <w:tr w:rsidR="00375E4B" w:rsidTr="00CF68AF">
                          <w:tc>
                            <w:tcPr>
                              <w:tcW w:w="2684" w:type="dxa"/>
                            </w:tcPr>
                            <w:p w:rsidR="00375E4B" w:rsidRPr="00B15AD1" w:rsidRDefault="0047123D" w:rsidP="00B15AD1">
                              <w:r w:rsidRPr="0047123D">
                                <w:t>PRODUCT_BRAND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375E4B" w:rsidRPr="00B15AD1" w:rsidRDefault="0047123D" w:rsidP="00B15AD1">
                              <w:r w:rsidRPr="0047123D">
                                <w:t>VARCHAR2(500)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375E4B" w:rsidRDefault="001811F8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375E4B" w:rsidRPr="00B15AD1" w:rsidRDefault="0047123D" w:rsidP="00B15AD1">
                              <w:r w:rsidRPr="0047123D">
                                <w:rPr>
                                  <w:rFonts w:hint="eastAsia"/>
                                </w:rPr>
                                <w:t>产品品牌</w:t>
                              </w:r>
                            </w:p>
                          </w:tc>
                        </w:tr>
                        <w:tr w:rsidR="00375E4B" w:rsidTr="00CF68AF">
                          <w:tc>
                            <w:tcPr>
                              <w:tcW w:w="2684" w:type="dxa"/>
                            </w:tcPr>
                            <w:p w:rsidR="00375E4B" w:rsidRPr="00B15AD1" w:rsidRDefault="0047123D" w:rsidP="00B15AD1">
                              <w:r w:rsidRPr="0047123D">
                                <w:t>GOODS_NAME_ENGLISH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375E4B" w:rsidRPr="00B15AD1" w:rsidRDefault="0047123D" w:rsidP="00B15AD1">
                              <w:r w:rsidRPr="0047123D">
                                <w:t>VARCHAR2(500)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375E4B" w:rsidRDefault="001811F8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375E4B" w:rsidRPr="00B15AD1" w:rsidRDefault="0047123D" w:rsidP="00B15AD1">
                              <w:r w:rsidRPr="0047123D">
                                <w:rPr>
                                  <w:rFonts w:hint="eastAsia"/>
                                </w:rPr>
                                <w:t>英文原名</w:t>
                              </w:r>
                            </w:p>
                          </w:tc>
                        </w:tr>
                        <w:tr w:rsidR="00375E4B" w:rsidTr="00CF68AF">
                          <w:tc>
                            <w:tcPr>
                              <w:tcW w:w="2684" w:type="dxa"/>
                            </w:tcPr>
                            <w:p w:rsidR="00375E4B" w:rsidRPr="00B15AD1" w:rsidRDefault="0047123D" w:rsidP="00B15AD1">
                              <w:r w:rsidRPr="0047123D">
                                <w:t>GOODS_NAME_CHIESE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375E4B" w:rsidRPr="00B15AD1" w:rsidRDefault="0047123D" w:rsidP="00B15AD1">
                              <w:r w:rsidRPr="0047123D">
                                <w:t>VARCHAR2(500)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375E4B" w:rsidRDefault="001811F8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375E4B" w:rsidRPr="00B15AD1" w:rsidRDefault="0047123D" w:rsidP="00B15AD1">
                              <w:r w:rsidRPr="0047123D">
                                <w:rPr>
                                  <w:rFonts w:hint="eastAsia"/>
                                </w:rPr>
                                <w:t>中文翻译名</w:t>
                              </w:r>
                            </w:p>
                          </w:tc>
                        </w:tr>
                        <w:tr w:rsidR="00375E4B" w:rsidTr="00CF68AF">
                          <w:tc>
                            <w:tcPr>
                              <w:tcW w:w="2684" w:type="dxa"/>
                            </w:tcPr>
                            <w:p w:rsidR="00375E4B" w:rsidRPr="00B15AD1" w:rsidRDefault="00375E4B" w:rsidP="00B15AD1"/>
                          </w:tc>
                          <w:tc>
                            <w:tcPr>
                              <w:tcW w:w="1906" w:type="dxa"/>
                            </w:tcPr>
                            <w:p w:rsidR="00375E4B" w:rsidRPr="00B15AD1" w:rsidRDefault="00375E4B" w:rsidP="00B15AD1"/>
                          </w:tc>
                          <w:tc>
                            <w:tcPr>
                              <w:tcW w:w="1454" w:type="dxa"/>
                            </w:tcPr>
                            <w:p w:rsidR="00375E4B" w:rsidRDefault="00375E4B" w:rsidP="00B15AD1"/>
                          </w:tc>
                          <w:tc>
                            <w:tcPr>
                              <w:tcW w:w="1564" w:type="dxa"/>
                            </w:tcPr>
                            <w:p w:rsidR="00375E4B" w:rsidRPr="00B15AD1" w:rsidRDefault="00375E4B" w:rsidP="00B15AD1"/>
                          </w:tc>
                        </w:tr>
                        <w:tr w:rsidR="00375E4B" w:rsidTr="00CF68AF">
                          <w:tc>
                            <w:tcPr>
                              <w:tcW w:w="2684" w:type="dxa"/>
                            </w:tcPr>
                            <w:p w:rsidR="00375E4B" w:rsidRPr="00B15AD1" w:rsidRDefault="00375E4B" w:rsidP="00B15AD1"/>
                          </w:tc>
                          <w:tc>
                            <w:tcPr>
                              <w:tcW w:w="1906" w:type="dxa"/>
                            </w:tcPr>
                            <w:p w:rsidR="00375E4B" w:rsidRPr="00B15AD1" w:rsidRDefault="00375E4B" w:rsidP="00B15AD1"/>
                          </w:tc>
                          <w:tc>
                            <w:tcPr>
                              <w:tcW w:w="1454" w:type="dxa"/>
                            </w:tcPr>
                            <w:p w:rsidR="00375E4B" w:rsidRDefault="00375E4B" w:rsidP="00B15AD1"/>
                          </w:tc>
                          <w:tc>
                            <w:tcPr>
                              <w:tcW w:w="1564" w:type="dxa"/>
                            </w:tcPr>
                            <w:p w:rsidR="00375E4B" w:rsidRPr="00B15AD1" w:rsidRDefault="00375E4B" w:rsidP="00B15AD1"/>
                          </w:tc>
                        </w:tr>
                        <w:tr w:rsidR="00C02752" w:rsidTr="00CF68AF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CUSTOMS_CODE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申报海关代码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固定：</w:t>
                              </w:r>
                              <w:r>
                                <w:rPr>
                                  <w:rFonts w:hint="eastAsia"/>
                                </w:rPr>
                                <w:t>8015</w:t>
                              </w:r>
                            </w:p>
                          </w:tc>
                        </w:tr>
                        <w:tr w:rsidR="00C02752" w:rsidTr="00CF68AF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t>BIZ_TYPE_CODE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C02752" w:rsidRDefault="00C02752" w:rsidP="00B15AD1">
                              <w:pPr>
                                <w:rPr>
                                  <w:rStyle w:val="a9"/>
                                </w:rPr>
                              </w:pPr>
                              <w:r w:rsidRPr="007E646A">
                                <w:rPr>
                                  <w:rFonts w:hint="eastAsia"/>
                                </w:rPr>
                                <w:t>业务类型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hyperlink w:anchor="_业务类型（海关）" w:history="1">
                                <w:r w:rsidRPr="00343C6C">
                                  <w:rPr>
                                    <w:rStyle w:val="a9"/>
                                    <w:rFonts w:hint="eastAsia"/>
                                  </w:rPr>
                                  <w:t>如下</w:t>
                                </w:r>
                              </w:hyperlink>
                            </w:p>
                            <w:p w:rsidR="00C02752" w:rsidRDefault="00C02752" w:rsidP="00B15AD1">
                              <w:pPr>
                                <w:rPr>
                                  <w:rStyle w:val="a9"/>
                                  <w:color w:val="auto"/>
                                  <w:u w:val="none"/>
                                </w:rPr>
                              </w:pPr>
                              <w:r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直邮：</w:t>
                              </w:r>
                              <w:r>
                                <w:rPr>
                                  <w:rFonts w:hint="eastAsia"/>
                                </w:rPr>
                                <w:t>I10</w:t>
                              </w:r>
                            </w:p>
                            <w:p w:rsidR="00C02752" w:rsidRDefault="00C02752" w:rsidP="00B15AD1">
                              <w:r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保税</w:t>
                              </w:r>
                              <w:r w:rsidRPr="00772751">
                                <w:rPr>
                                  <w:rStyle w:val="a9"/>
                                  <w:rFonts w:hint="eastAsia"/>
                                  <w:color w:val="auto"/>
                                  <w:u w:val="none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I20</w:t>
                              </w:r>
                            </w:p>
                          </w:tc>
                        </w:tr>
                        <w:tr w:rsidR="00C02752" w:rsidTr="00CF68AF">
                          <w:tc>
                            <w:tcPr>
                              <w:tcW w:w="2684" w:type="dxa"/>
                            </w:tcPr>
                            <w:p w:rsidR="00C02752" w:rsidRDefault="00C02752" w:rsidP="00B15AD1">
                              <w:r w:rsidRPr="00A71A44">
                                <w:lastRenderedPageBreak/>
                                <w:t>ORIGINAL_ORDER_NO</w:t>
                              </w:r>
                            </w:p>
                          </w:tc>
                          <w:tc>
                            <w:tcPr>
                              <w:tcW w:w="1906" w:type="dxa"/>
                            </w:tcPr>
                            <w:p w:rsidR="00C02752" w:rsidRDefault="00C02752" w:rsidP="00B15AD1"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c>
                          <w:tc>
                            <w:tcPr>
                              <w:tcW w:w="1454" w:type="dxa"/>
                            </w:tcPr>
                            <w:p w:rsidR="00C02752" w:rsidRDefault="00C02752" w:rsidP="00B15AD1">
                              <w:r w:rsidRPr="00AA49CB"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</w:tc>
                          <w:tc>
                            <w:tcPr>
                              <w:tcW w:w="1564" w:type="dxa"/>
                            </w:tcPr>
                            <w:p w:rsidR="00C02752" w:rsidRDefault="00C02752" w:rsidP="00B15AD1">
                              <w:r w:rsidRPr="007E646A">
                                <w:rPr>
                                  <w:rFonts w:hint="eastAsia"/>
                                </w:rPr>
                                <w:t>原始订单编号</w:t>
                              </w:r>
                            </w:p>
                            <w:p w:rsidR="00C02752" w:rsidRDefault="00C02752" w:rsidP="00B15AD1">
                              <w:r w:rsidRPr="00D31414">
                                <w:rPr>
                                  <w:rFonts w:hint="eastAsia"/>
                                </w:rPr>
                                <w:t>和支付单进行关联</w:t>
                              </w:r>
                            </w:p>
                          </w:tc>
                        </w:tr>
                      </w:tbl>
                      <w:p w:rsidR="009C3C38" w:rsidRDefault="009C3C38" w:rsidP="00B15AD1"/>
                    </w:tc>
                  </w:tr>
                </w:tbl>
                <w:p w:rsidR="009C3C38" w:rsidRDefault="009C3C38" w:rsidP="00B15AD1"/>
              </w:tc>
            </w:tr>
          </w:tbl>
          <w:p w:rsidR="009C3C38" w:rsidRDefault="009C3C38" w:rsidP="00FF645A"/>
        </w:tc>
      </w:tr>
    </w:tbl>
    <w:p w:rsidR="005B5E2B" w:rsidRDefault="005B5E2B" w:rsidP="000401D3"/>
    <w:p w:rsidR="00DB722D" w:rsidRPr="00FF2255" w:rsidRDefault="00DB722D" w:rsidP="00DB722D">
      <w:pPr>
        <w:ind w:firstLine="420"/>
        <w:rPr>
          <w:color w:val="A6A6A6" w:themeColor="background1" w:themeShade="A6"/>
        </w:rPr>
      </w:pPr>
      <w:r w:rsidRPr="00FF2255">
        <w:rPr>
          <w:rFonts w:hint="eastAsia"/>
          <w:color w:val="A6A6A6" w:themeColor="background1" w:themeShade="A6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061"/>
        <w:gridCol w:w="1816"/>
        <w:gridCol w:w="2339"/>
      </w:tblGrid>
      <w:tr w:rsidR="00DB722D" w:rsidRPr="00FF2255" w:rsidTr="00FF645A"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重庆地服属性</w:t>
            </w:r>
          </w:p>
        </w:tc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类型</w:t>
            </w: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本地数据表属性</w:t>
            </w: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备注</w:t>
            </w:r>
          </w:p>
        </w:tc>
      </w:tr>
      <w:tr w:rsidR="00DB722D" w:rsidRPr="00FF2255" w:rsidTr="00FF645A"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  <w:r w:rsidRPr="00FF2255">
              <w:rPr>
                <w:color w:val="A6A6A6" w:themeColor="background1" w:themeShade="A6"/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  <w:r w:rsidRPr="00FF2255">
              <w:rPr>
                <w:rFonts w:hint="eastAsia"/>
                <w:color w:val="A6A6A6" w:themeColor="background1" w:themeShade="A6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</w:tr>
      <w:tr w:rsidR="00DB722D" w:rsidRPr="00FF2255" w:rsidTr="00FF645A"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  <w:r w:rsidRPr="00FF2255">
              <w:rPr>
                <w:color w:val="A6A6A6" w:themeColor="background1" w:themeShade="A6"/>
              </w:rPr>
              <w:t>isSuccess</w:t>
            </w:r>
          </w:p>
        </w:tc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是否成功</w:t>
            </w:r>
            <w:r w:rsidRPr="00FF2255">
              <w:rPr>
                <w:rFonts w:hint="eastAsia"/>
                <w:color w:val="A6A6A6" w:themeColor="background1" w:themeShade="A6"/>
              </w:rPr>
              <w:t>(true/false)</w:t>
            </w:r>
          </w:p>
        </w:tc>
      </w:tr>
      <w:tr w:rsidR="00DB722D" w:rsidRPr="00FF2255" w:rsidTr="00FF645A"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color w:val="A6A6A6" w:themeColor="background1" w:themeShade="A6"/>
              </w:rPr>
              <w:t>body</w:t>
            </w:r>
          </w:p>
        </w:tc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[{skuId:</w:t>
            </w:r>
            <w:r w:rsidRPr="00FF2255">
              <w:rPr>
                <w:rFonts w:hint="eastAsia"/>
                <w:color w:val="A6A6A6" w:themeColor="background1" w:themeShade="A6"/>
              </w:rPr>
              <w:t>商品编号</w:t>
            </w:r>
            <w:r w:rsidRPr="00FF2255">
              <w:rPr>
                <w:rFonts w:hint="eastAsia"/>
                <w:color w:val="A6A6A6" w:themeColor="background1" w:themeShade="A6"/>
              </w:rPr>
              <w:t>, outerId :</w:t>
            </w:r>
            <w:r w:rsidRPr="00FF2255">
              <w:rPr>
                <w:rFonts w:hint="eastAsia"/>
                <w:color w:val="A6A6A6" w:themeColor="background1" w:themeShade="A6"/>
              </w:rPr>
              <w:t>外部编号</w:t>
            </w:r>
            <w:r w:rsidRPr="00FF2255">
              <w:rPr>
                <w:rFonts w:hint="eastAsia"/>
                <w:color w:val="A6A6A6" w:themeColor="background1" w:themeShade="A6"/>
              </w:rPr>
              <w:t>}]</w:t>
            </w:r>
          </w:p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当返回数据中不包含对应的外部编号关系数据时候</w:t>
            </w:r>
            <w:r w:rsidRPr="00FF2255">
              <w:rPr>
                <w:rFonts w:hint="eastAsia"/>
                <w:color w:val="A6A6A6" w:themeColor="background1" w:themeShade="A6"/>
              </w:rPr>
              <w:t>,</w:t>
            </w:r>
            <w:r w:rsidRPr="00FF2255">
              <w:rPr>
                <w:rFonts w:hint="eastAsia"/>
                <w:color w:val="A6A6A6" w:themeColor="background1" w:themeShade="A6"/>
              </w:rPr>
              <w:t>就表示对应外部编号有问题</w:t>
            </w:r>
            <w:r w:rsidRPr="00FF2255">
              <w:rPr>
                <w:rFonts w:hint="eastAsia"/>
                <w:color w:val="A6A6A6" w:themeColor="background1" w:themeShade="A6"/>
              </w:rPr>
              <w:t>.</w:t>
            </w:r>
            <w:r w:rsidRPr="00FF2255">
              <w:rPr>
                <w:rFonts w:hint="eastAsia"/>
                <w:color w:val="A6A6A6" w:themeColor="background1" w:themeShade="A6"/>
              </w:rPr>
              <w:t>需要联系管理员</w:t>
            </w:r>
            <w:r w:rsidRPr="00FF2255">
              <w:rPr>
                <w:rFonts w:hint="eastAsia"/>
                <w:color w:val="A6A6A6" w:themeColor="background1" w:themeShade="A6"/>
              </w:rPr>
              <w:t xml:space="preserve">. </w:t>
            </w:r>
            <w:r w:rsidRPr="00FF2255">
              <w:rPr>
                <w:rFonts w:hint="eastAsia"/>
                <w:color w:val="A6A6A6" w:themeColor="background1" w:themeShade="A6"/>
              </w:rPr>
              <w:t>例如</w:t>
            </w:r>
            <w:r w:rsidRPr="00FF2255">
              <w:rPr>
                <w:rFonts w:hint="eastAsia"/>
                <w:color w:val="A6A6A6" w:themeColor="background1" w:themeShade="A6"/>
              </w:rPr>
              <w:t>:</w:t>
            </w:r>
            <w:r w:rsidRPr="00FF2255">
              <w:rPr>
                <w:rFonts w:hint="eastAsia"/>
                <w:color w:val="A6A6A6" w:themeColor="background1" w:themeShade="A6"/>
              </w:rPr>
              <w:t>传递</w:t>
            </w:r>
            <w:r w:rsidRPr="00FF2255">
              <w:rPr>
                <w:rFonts w:hint="eastAsia"/>
                <w:color w:val="A6A6A6" w:themeColor="background1" w:themeShade="A6"/>
              </w:rPr>
              <w:t>3</w:t>
            </w:r>
            <w:r w:rsidRPr="00FF2255">
              <w:rPr>
                <w:rFonts w:hint="eastAsia"/>
                <w:color w:val="A6A6A6" w:themeColor="background1" w:themeShade="A6"/>
              </w:rPr>
              <w:t>个</w:t>
            </w:r>
            <w:r w:rsidRPr="00FF2255">
              <w:rPr>
                <w:rFonts w:hint="eastAsia"/>
                <w:color w:val="A6A6A6" w:themeColor="background1" w:themeShade="A6"/>
              </w:rPr>
              <w:t>SKU,</w:t>
            </w:r>
            <w:r w:rsidRPr="00FF2255">
              <w:rPr>
                <w:rFonts w:hint="eastAsia"/>
                <w:color w:val="A6A6A6" w:themeColor="background1" w:themeShade="A6"/>
              </w:rPr>
              <w:t>只返回了</w:t>
            </w:r>
            <w:r w:rsidRPr="00FF2255">
              <w:rPr>
                <w:rFonts w:hint="eastAsia"/>
                <w:color w:val="A6A6A6" w:themeColor="background1" w:themeShade="A6"/>
              </w:rPr>
              <w:t>1</w:t>
            </w:r>
            <w:r w:rsidRPr="00FF2255">
              <w:rPr>
                <w:rFonts w:hint="eastAsia"/>
                <w:color w:val="A6A6A6" w:themeColor="background1" w:themeShade="A6"/>
              </w:rPr>
              <w:t>个</w:t>
            </w:r>
            <w:r w:rsidRPr="00FF2255">
              <w:rPr>
                <w:rFonts w:hint="eastAsia"/>
                <w:color w:val="A6A6A6" w:themeColor="background1" w:themeShade="A6"/>
              </w:rPr>
              <w:t>SKU</w:t>
            </w:r>
            <w:r w:rsidRPr="00FF2255">
              <w:rPr>
                <w:rFonts w:hint="eastAsia"/>
                <w:color w:val="A6A6A6" w:themeColor="background1" w:themeShade="A6"/>
              </w:rPr>
              <w:t>对应关系</w:t>
            </w:r>
            <w:r w:rsidRPr="00FF2255">
              <w:rPr>
                <w:rFonts w:hint="eastAsia"/>
                <w:color w:val="A6A6A6" w:themeColor="background1" w:themeShade="A6"/>
              </w:rPr>
              <w:t>,</w:t>
            </w:r>
            <w:r w:rsidRPr="00FF2255">
              <w:rPr>
                <w:rFonts w:hint="eastAsia"/>
                <w:color w:val="A6A6A6" w:themeColor="background1" w:themeShade="A6"/>
              </w:rPr>
              <w:t>就表示另外</w:t>
            </w:r>
            <w:r w:rsidRPr="00FF2255">
              <w:rPr>
                <w:rFonts w:hint="eastAsia"/>
                <w:color w:val="A6A6A6" w:themeColor="background1" w:themeShade="A6"/>
              </w:rPr>
              <w:t>2</w:t>
            </w:r>
            <w:r w:rsidRPr="00FF2255">
              <w:rPr>
                <w:rFonts w:hint="eastAsia"/>
                <w:color w:val="A6A6A6" w:themeColor="background1" w:themeShade="A6"/>
              </w:rPr>
              <w:t>个</w:t>
            </w:r>
            <w:r w:rsidRPr="00FF2255">
              <w:rPr>
                <w:rFonts w:hint="eastAsia"/>
                <w:color w:val="A6A6A6" w:themeColor="background1" w:themeShade="A6"/>
              </w:rPr>
              <w:t>SKU</w:t>
            </w:r>
            <w:r w:rsidRPr="00FF2255">
              <w:rPr>
                <w:rFonts w:hint="eastAsia"/>
                <w:color w:val="A6A6A6" w:themeColor="background1" w:themeShade="A6"/>
              </w:rPr>
              <w:t>有问题</w:t>
            </w:r>
            <w:r w:rsidRPr="00FF2255">
              <w:rPr>
                <w:rFonts w:hint="eastAsia"/>
                <w:color w:val="A6A6A6" w:themeColor="background1" w:themeShade="A6"/>
              </w:rPr>
              <w:t>.</w:t>
            </w:r>
          </w:p>
        </w:tc>
      </w:tr>
      <w:tr w:rsidR="00DB722D" w:rsidRPr="00FF2255" w:rsidTr="00FF645A"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color w:val="A6A6A6" w:themeColor="background1" w:themeShade="A6"/>
              </w:rPr>
              <w:t>error</w:t>
            </w:r>
          </w:p>
        </w:tc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错误信息</w:t>
            </w:r>
          </w:p>
        </w:tc>
      </w:tr>
      <w:tr w:rsidR="00DB722D" w:rsidRPr="00FF2255" w:rsidTr="00FF645A"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color w:val="A6A6A6" w:themeColor="background1" w:themeShade="A6"/>
              </w:rPr>
              <w:t>timestamp</w:t>
            </w:r>
          </w:p>
        </w:tc>
        <w:tc>
          <w:tcPr>
            <w:tcW w:w="2130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  <w:shd w:val="pct15" w:color="auto" w:fill="FFFFFF"/>
              </w:rPr>
            </w:pPr>
          </w:p>
        </w:tc>
        <w:tc>
          <w:tcPr>
            <w:tcW w:w="2131" w:type="dxa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操作时间</w:t>
            </w:r>
          </w:p>
        </w:tc>
      </w:tr>
      <w:tr w:rsidR="00DB722D" w:rsidRPr="00FF2255" w:rsidTr="00FF645A">
        <w:tc>
          <w:tcPr>
            <w:tcW w:w="8522" w:type="dxa"/>
            <w:gridSpan w:val="4"/>
          </w:tcPr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rFonts w:hint="eastAsia"/>
                <w:color w:val="A6A6A6" w:themeColor="background1" w:themeShade="A6"/>
              </w:rPr>
              <w:t>如：</w:t>
            </w:r>
          </w:p>
          <w:p w:rsidR="00DB722D" w:rsidRPr="00FF2255" w:rsidRDefault="00DB722D" w:rsidP="00FF645A">
            <w:pPr>
              <w:rPr>
                <w:color w:val="A6A6A6" w:themeColor="background1" w:themeShade="A6"/>
              </w:rPr>
            </w:pPr>
            <w:r w:rsidRPr="00FF2255">
              <w:rPr>
                <w:color w:val="A6A6A6" w:themeColor="background1" w:themeShade="A6"/>
              </w:rPr>
              <w:t>{"isSuccess":true,"body":"[{"goodsId":"B43JPB087730009","skuId":"B43JPB087730009","outerId":"DB1605230002"}]"}</w:t>
            </w:r>
          </w:p>
        </w:tc>
      </w:tr>
    </w:tbl>
    <w:p w:rsidR="00DB722D" w:rsidRPr="00FF2255" w:rsidRDefault="00DB722D" w:rsidP="00DB722D">
      <w:pPr>
        <w:rPr>
          <w:color w:val="A6A6A6" w:themeColor="background1" w:themeShade="A6"/>
        </w:rPr>
      </w:pPr>
    </w:p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  <w:r w:rsidR="005130D2">
        <w:rPr>
          <w:rFonts w:hint="eastAsia"/>
        </w:rPr>
        <w:t>到地服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r w:rsidR="00847AF6" w:rsidRPr="00847AF6">
        <w:t>subItemAddOrUpdate</w:t>
      </w:r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goodsId</w:t>
                  </w:r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num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desc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postFee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expressFee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emsFee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outerId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lastRenderedPageBreak/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lastRenderedPageBreak/>
                    <w:t>listTime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approveStatus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onsale(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instock(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:onsale</w:t>
                  </w:r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shd w:val="pct15" w:color="auto" w:fill="FFFFFF"/>
                    </w:rPr>
                    <w:t>skuList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r w:rsidRPr="00D77403">
                          <w:t>goodsId</w:t>
                        </w:r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t>skuHgId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isbs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hgzc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t>hgxh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rks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zgm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skuSpecId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outerId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t>numIid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fjm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lastRenderedPageBreak/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lastRenderedPageBreak/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</w:t>
      </w:r>
      <w:r w:rsidR="004D1C2D">
        <w:rPr>
          <w:rFonts w:hint="eastAsia"/>
        </w:rPr>
        <w:t>重庆地服表示，</w:t>
      </w:r>
      <w:r>
        <w:rPr>
          <w:rFonts w:hint="eastAsia"/>
        </w:rPr>
        <w:t>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061"/>
        <w:gridCol w:w="1816"/>
        <w:gridCol w:w="2339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  <w:tr w:rsidR="0088659C" w:rsidRPr="00D77403" w:rsidTr="00FF645A">
        <w:tc>
          <w:tcPr>
            <w:tcW w:w="8522" w:type="dxa"/>
            <w:gridSpan w:val="4"/>
          </w:tcPr>
          <w:p w:rsidR="0088659C" w:rsidRDefault="0088659C" w:rsidP="003775B1">
            <w:r>
              <w:rPr>
                <w:rFonts w:hint="eastAsia"/>
              </w:rPr>
              <w:t>如：</w:t>
            </w:r>
          </w:p>
          <w:p w:rsidR="0088659C" w:rsidRDefault="0088659C" w:rsidP="003775B1">
            <w:r w:rsidRPr="0088659C">
              <w:t>{"isSuccess":true,"body":"[{"goodsId":"B43JPB087730009","skuId":"B43JPB087730009","outerId":"DB1605230002"}]"}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</w:t>
            </w:r>
            <w:r>
              <w:rPr>
                <w:rFonts w:hint="eastAsia"/>
              </w:rPr>
              <w:lastRenderedPageBreak/>
              <w:t>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lastRenderedPageBreak/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lastRenderedPageBreak/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订单</w:t>
      </w:r>
    </w:p>
    <w:p w:rsidR="00682659" w:rsidRDefault="00682659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682659" w:rsidRDefault="00682659" w:rsidP="00D922AA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数据表：订单，订单商品。</w:t>
      </w:r>
    </w:p>
    <w:p w:rsidR="00682659" w:rsidRDefault="00557AC0" w:rsidP="00D922AA">
      <w:pPr>
        <w:pStyle w:val="a8"/>
        <w:ind w:left="425" w:firstLineChars="0" w:firstLine="0"/>
      </w:pPr>
      <w:r>
        <w:rPr>
          <w:rFonts w:hint="eastAsia"/>
        </w:rPr>
        <w:t>海关</w:t>
      </w:r>
      <w:r w:rsidR="00682659">
        <w:rPr>
          <w:rFonts w:hint="eastAsia"/>
        </w:rPr>
        <w:t>接口：。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FF645A">
        <w:tc>
          <w:tcPr>
            <w:tcW w:w="2130" w:type="dxa"/>
          </w:tcPr>
          <w:p w:rsidR="00682659" w:rsidRDefault="00682659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备注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D77403" w:rsidRDefault="00913D82" w:rsidP="00FF645A">
            <w:pPr>
              <w:rPr>
                <w:shd w:val="pct15" w:color="auto" w:fill="FFFFFF"/>
              </w:rPr>
            </w:pPr>
            <w:r w:rsidRPr="00913D82">
              <w:rPr>
                <w:shd w:val="pct15" w:color="auto" w:fill="FFFFFF"/>
              </w:rPr>
              <w:t>DTC_Message</w:t>
            </w:r>
          </w:p>
        </w:tc>
        <w:tc>
          <w:tcPr>
            <w:tcW w:w="2130" w:type="dxa"/>
          </w:tcPr>
          <w:p w:rsidR="00682659" w:rsidRPr="00D77403" w:rsidRDefault="009B088D" w:rsidP="00FF645A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</w:tr>
      <w:tr w:rsidR="00682659" w:rsidTr="00FF64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682659" w:rsidTr="00C415E6">
              <w:tc>
                <w:tcPr>
                  <w:tcW w:w="2203" w:type="dxa"/>
                </w:tcPr>
                <w:p w:rsidR="00682659" w:rsidRDefault="0010053A" w:rsidP="00FF645A">
                  <w:r w:rsidRPr="0010053A">
                    <w:rPr>
                      <w:shd w:val="pct15" w:color="auto" w:fill="FFFFFF"/>
                    </w:rPr>
                    <w:t>MessageHead</w:t>
                  </w:r>
                </w:p>
              </w:tc>
              <w:tc>
                <w:tcPr>
                  <w:tcW w:w="1792" w:type="dxa"/>
                </w:tcPr>
                <w:p w:rsidR="00682659" w:rsidRDefault="0010053A" w:rsidP="00FF645A"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Default="00682659" w:rsidP="00FF64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677" w:type="dxa"/>
                </w:tcPr>
                <w:p w:rsidR="00682659" w:rsidRDefault="00682659" w:rsidP="00FF645A"/>
              </w:tc>
            </w:tr>
            <w:tr w:rsidR="00C415E6" w:rsidTr="00FF645A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MessageType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报文类型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MessageId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消息</w:t>
                        </w:r>
                        <w:r w:rsidRPr="00D47A5D">
                          <w:rPr>
                            <w:rFonts w:hint="eastAsia"/>
                          </w:rPr>
                          <w:t>ID</w:t>
                        </w:r>
                      </w:p>
                      <w:p w:rsidR="00D47A5D" w:rsidRDefault="00D47A5D" w:rsidP="00FF645A">
                        <w:r w:rsidRPr="00D47A5D">
                          <w:rPr>
                            <w:rFonts w:hint="eastAsia"/>
                          </w:rPr>
                          <w:t>每次发送必须唯一，不能重复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ActionType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动作类型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MessageTime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消息时间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SenderId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66326E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发送者</w:t>
                        </w:r>
                      </w:p>
                      <w:p w:rsidR="00D47A5D" w:rsidRDefault="00D47A5D" w:rsidP="00FF645A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66326E" w:rsidRDefault="0066326E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ReceiverId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D47A5D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接收者</w:t>
                        </w:r>
                      </w:p>
                      <w:p w:rsidR="00D47A5D" w:rsidRDefault="00D47A5D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 w:rsidRPr="00D47A5D">
                          <w:t>CQITC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SenderAddress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FF645A">
                        <w:r w:rsidRPr="00C415E6">
                          <w:t>ReceiverAddress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PlatFormNo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CustomCode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SeqNo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Note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C415E6" w:rsidP="00FF645A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UserNo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E553F0" w:rsidP="00FF645A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用户名</w:t>
                        </w:r>
                      </w:p>
                      <w:p w:rsidR="00D47A5D" w:rsidRDefault="00D47A5D" w:rsidP="00FF645A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A54C74" w:rsidRDefault="00A54C74" w:rsidP="00FF645A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FF645A">
                        <w:r w:rsidRPr="00C415E6">
                          <w:t>Password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FF645A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FF645A"/>
                    </w:tc>
                    <w:tc>
                      <w:tcPr>
                        <w:tcW w:w="2017" w:type="dxa"/>
                      </w:tcPr>
                      <w:p w:rsidR="00C415E6" w:rsidRDefault="00D47A5D" w:rsidP="00FF645A">
                        <w:r w:rsidRPr="00D47A5D">
                          <w:rPr>
                            <w:rFonts w:hint="eastAsia"/>
                          </w:rPr>
                          <w:t>企业海关十位编码，采用不可逆加密算法</w:t>
                        </w:r>
                      </w:p>
                    </w:tc>
                  </w:tr>
                </w:tbl>
                <w:p w:rsidR="00C415E6" w:rsidRDefault="00C415E6" w:rsidP="00FF645A"/>
              </w:tc>
            </w:tr>
            <w:tr w:rsidR="00682659" w:rsidTr="00C415E6">
              <w:tc>
                <w:tcPr>
                  <w:tcW w:w="2203" w:type="dxa"/>
                </w:tcPr>
                <w:p w:rsidR="00682659" w:rsidRPr="00A71A44" w:rsidRDefault="00832505" w:rsidP="00FF645A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shd w:val="pct15" w:color="auto" w:fill="FFFFFF"/>
                    </w:rPr>
                    <w:t>MessageBody</w:t>
                  </w:r>
                </w:p>
              </w:tc>
              <w:tc>
                <w:tcPr>
                  <w:tcW w:w="1792" w:type="dxa"/>
                </w:tcPr>
                <w:p w:rsidR="00682659" w:rsidRPr="00A71A44" w:rsidRDefault="00832505" w:rsidP="00FF645A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Pr="00A71A44" w:rsidRDefault="00682659" w:rsidP="00FF645A">
                  <w:pPr>
                    <w:rPr>
                      <w:color w:val="FF0000"/>
                      <w:shd w:val="pct15" w:color="auto" w:fill="FFFFFF"/>
                    </w:rPr>
                  </w:pPr>
                </w:p>
              </w:tc>
              <w:tc>
                <w:tcPr>
                  <w:tcW w:w="2677" w:type="dxa"/>
                </w:tcPr>
                <w:p w:rsidR="00682659" w:rsidRDefault="00682659" w:rsidP="00FF645A"/>
              </w:tc>
            </w:tr>
            <w:tr w:rsidR="00A71A44" w:rsidTr="00FF645A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A71A44" w:rsidTr="00A71A44">
                    <w:tc>
                      <w:tcPr>
                        <w:tcW w:w="2016" w:type="dxa"/>
                      </w:tcPr>
                      <w:p w:rsidR="00A71A44" w:rsidRPr="005B72FB" w:rsidRDefault="00A71A44" w:rsidP="00FF645A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shd w:val="pct15" w:color="auto" w:fill="FFFFFF"/>
                          </w:rPr>
                          <w:t>DTCFlow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FF645A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rFonts w:hint="eastAsia"/>
                            <w:shd w:val="pct15" w:color="auto" w:fill="FFFFFF"/>
                          </w:rPr>
                          <w:t>Object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FF645A">
                        <w:pPr>
                          <w:rPr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2017" w:type="dxa"/>
                      </w:tcPr>
                      <w:p w:rsidR="00A71A44" w:rsidRDefault="00A71A44" w:rsidP="00FF645A"/>
                    </w:tc>
                  </w:tr>
                  <w:tr w:rsidR="00A71A44" w:rsidTr="00FF645A">
                    <w:tc>
                      <w:tcPr>
                        <w:tcW w:w="8065" w:type="dxa"/>
                        <w:gridSpan w:val="4"/>
                      </w:tcPr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58"/>
                          <w:gridCol w:w="1958"/>
                          <w:gridCol w:w="1959"/>
                          <w:gridCol w:w="1959"/>
                        </w:tblGrid>
                        <w:tr w:rsidR="00A71A44" w:rsidTr="00A71A44"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shd w:val="pct15" w:color="auto" w:fill="FFFFFF"/>
                                </w:rPr>
                                <w:t>ORDER_HEAD</w:t>
                              </w:r>
                            </w:p>
                          </w:tc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rFonts w:hint="eastAsia"/>
                                  <w:shd w:val="pct15" w:color="auto" w:fill="FFFFFF"/>
                                </w:rPr>
                                <w:t>Object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Pr="005B72FB" w:rsidRDefault="00A71A44" w:rsidP="00FF645A">
                              <w:pPr>
                                <w:rPr>
                                  <w:shd w:val="pct15" w:color="auto" w:fill="FFFFFF"/>
                                </w:rPr>
                              </w:pP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Default="00A71A44" w:rsidP="00FF645A"/>
                          </w:tc>
                        </w:tr>
                        <w:tr w:rsidR="00A71A44" w:rsidTr="00FF645A">
                          <w:tc>
                            <w:tcPr>
                              <w:tcW w:w="7834" w:type="dxa"/>
                              <w:gridSpan w:val="4"/>
                            </w:tcPr>
                            <w:tbl>
                              <w:tblPr>
                                <w:tblStyle w:val="a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84"/>
                                <w:gridCol w:w="1706"/>
                                <w:gridCol w:w="1609"/>
                                <w:gridCol w:w="1609"/>
                              </w:tblGrid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CUSTOMS_CODE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E553F0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申报海关代码</w:t>
                                    </w:r>
                                  </w:p>
                                  <w:p w:rsidR="00C92109" w:rsidRDefault="00C92109" w:rsidP="00FF645A">
                                    <w:r>
                                      <w:rPr>
                                        <w:rFonts w:hint="eastAsia"/>
                                      </w:rPr>
                                      <w:t>固定：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8015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BIZ_TYPE_CODE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681D4E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4B52DD" w:rsidRDefault="007E646A" w:rsidP="004B52DD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业务类型</w:t>
                                    </w:r>
                                    <w:r w:rsidR="00203E41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hyperlink w:anchor="_业务类型（海关）" w:history="1">
                                      <w:r w:rsidR="00203E41" w:rsidRPr="00343C6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如下</w:t>
                                      </w:r>
                                    </w:hyperlink>
                                  </w:p>
                                  <w:p w:rsidR="00003362" w:rsidRDefault="00003362" w:rsidP="004B52DD">
                                    <w:pPr>
                                      <w:rPr>
                                        <w:rStyle w:val="a9"/>
                                        <w:color w:val="auto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直邮：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I10</w:t>
                                    </w:r>
                                  </w:p>
                                  <w:p w:rsidR="00772751" w:rsidRDefault="00003362" w:rsidP="004B52DD"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772751" w:rsidRPr="00772751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 w:rsidR="00772751">
                                      <w:rPr>
                                        <w:rFonts w:hint="eastAsia"/>
                                      </w:rPr>
                                      <w:t>I20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ORIGINAL_ORDER_NO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72751" w:rsidP="00FF645A">
                                    <w:r w:rsidRPr="00AA49CB">
                                      <w:rPr>
                                        <w:rFonts w:hint="eastAsia"/>
                                      </w:rPr>
                                      <w:t>订单号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原始订单编号</w:t>
                                    </w:r>
                                  </w:p>
                                  <w:p w:rsidR="00D31414" w:rsidRDefault="00D31414" w:rsidP="00FF645A">
                                    <w:r w:rsidRPr="00D31414">
                                      <w:rPr>
                                        <w:rFonts w:hint="eastAsia"/>
                                      </w:rPr>
                                      <w:lastRenderedPageBreak/>
                                      <w:t>和支付单进行关联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lastRenderedPageBreak/>
                                      <w:t>ESHOP_ENT_CODE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92109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电商企业代码</w:t>
                                    </w:r>
                                  </w:p>
                                  <w:p w:rsidR="00D31414" w:rsidRDefault="00D31414" w:rsidP="00FF645A">
                                    <w:r w:rsidRPr="00D31414"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  <w:r w:rsidRPr="00D31414">
                                      <w:rPr>
                                        <w:rFonts w:hint="eastAsia"/>
                                      </w:rPr>
                                      <w:t>位海关代码</w:t>
                                    </w:r>
                                  </w:p>
                                  <w:p w:rsidR="00402792" w:rsidRDefault="00402792" w:rsidP="00FF645A">
                                    <w:r>
                                      <w:rPr>
                                        <w:rFonts w:hint="eastAsia"/>
                                      </w:rPr>
                                      <w:t>日淘：</w:t>
                                    </w:r>
                                    <w:r w:rsidRPr="00402792">
                                      <w:t>50122604x3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ESHOP_ENT_NAME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92109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电商企业名称</w:t>
                                    </w:r>
                                  </w:p>
                                  <w:p w:rsidR="00D31414" w:rsidRDefault="00D31414" w:rsidP="00FF645A">
                                    <w:r w:rsidRPr="00D31414">
                                      <w:rPr>
                                        <w:rFonts w:hint="eastAsia"/>
                                      </w:rPr>
                                      <w:t>企业备案的企业全称</w:t>
                                    </w:r>
                                  </w:p>
                                  <w:p w:rsidR="00C92109" w:rsidRDefault="00C92109" w:rsidP="00FF645A">
                                    <w:r>
                                      <w:rPr>
                                        <w:rFonts w:hint="eastAsia"/>
                                      </w:rPr>
                                      <w:t>固定：重庆日淘电子商务有限公司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DESP_ARRI_COUNTRY_CODE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101A2E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起运国</w:t>
                                    </w:r>
                                    <w:r w:rsidR="00E14B57">
                                      <w:rPr>
                                        <w:rFonts w:hint="eastAsia"/>
                                      </w:rPr>
                                      <w:t>（参见海关的基础参数表格）</w:t>
                                    </w:r>
                                  </w:p>
                                  <w:p w:rsidR="005B6334" w:rsidRDefault="005B6334" w:rsidP="00FF645A">
                                    <w:r>
                                      <w:rPr>
                                        <w:rFonts w:hint="eastAsia"/>
                                      </w:rPr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116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（日本）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SHIP_TOOL_CODE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B12DFB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运输方式</w:t>
                                    </w:r>
                                    <w:r w:rsidR="00A51BFC"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hyperlink w:anchor="_运输方式（海关）_1" w:history="1">
                                      <w:r w:rsidR="00A51BFC" w:rsidRPr="00A51BF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如下</w:t>
                                      </w:r>
                                    </w:hyperlink>
                                  </w:p>
                                  <w:p w:rsidR="00B12DFB" w:rsidRPr="00B12DFB" w:rsidRDefault="00B12DFB" w:rsidP="00FF645A">
                                    <w:r w:rsidRPr="00B12DF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默认：</w:t>
                                    </w:r>
                                    <w:r w:rsidRPr="00B12DF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FF645A">
                                    <w:r w:rsidRPr="00A71A44">
                                      <w:t>RECEIVER_ID_NO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 w:rsidRPr="00254B12">
                                      <w:rPr>
                                        <w:rFonts w:hint="eastAsia"/>
                                      </w:rPr>
                                      <w:t>纳税人识别号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收货人身份证号码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RECEIVER_NAME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收货人姓名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RECEIVER_ADDRESS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>
                                      <w:rPr>
                                        <w:rFonts w:hint="eastAsia"/>
                                      </w:rPr>
                                      <w:t>省份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城市名称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区域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收货地址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收货人地址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RECEIVER_TEL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 w:rsidRPr="00254B12">
                                      <w:rPr>
                                        <w:rFonts w:hint="eastAsia"/>
                                      </w:rPr>
                                      <w:t>手机号码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收货人电话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GOODS_FEE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 w:rsidRPr="00254B12">
                                      <w:rPr>
                                        <w:rFonts w:hint="eastAsia"/>
                                      </w:rPr>
                                      <w:t>订单应付总额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货款总额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FF645A">
                                    <w:r w:rsidRPr="00A71A44">
                                      <w:t>TAX_FEE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FF645A">
                                    <w:r w:rsidRPr="00254B12">
                                      <w:rPr>
                                        <w:rFonts w:hint="eastAsia"/>
                                      </w:rPr>
                                      <w:t>税金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r w:rsidRPr="007E646A">
                                      <w:rPr>
                                        <w:rFonts w:hint="eastAsia"/>
                                      </w:rPr>
                                      <w:t>税金总额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8775D1" w:rsidP="00FF645A">
                                    <w:r w:rsidRPr="008775D1">
                                      <w:t>SORTLINE_ID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07D01" w:rsidP="00FF645A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FF645A">
                                    <w:proofErr w:type="gramStart"/>
                                    <w:r w:rsidRPr="007E646A">
                                      <w:rPr>
                                        <w:rFonts w:hint="eastAsia"/>
                                      </w:rPr>
                                      <w:t>分拣线</w:t>
                                    </w:r>
                                    <w:proofErr w:type="gramEnd"/>
                                    <w:r w:rsidRPr="007E646A"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  <w:p w:rsidR="005B1347" w:rsidRDefault="00521C06" w:rsidP="00FF645A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hyperlink w:anchor="_分拣线标识（海关）" w:history="1">
                                      <w:proofErr w:type="gramStart"/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分拣线</w:t>
                                      </w:r>
                                      <w:proofErr w:type="gramEnd"/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标识</w:t>
                                      </w:r>
                                    </w:hyperlink>
                                  </w:p>
                                  <w:p w:rsidR="00164C4B" w:rsidRDefault="002E3D34" w:rsidP="00FF645A">
                                    <w:r w:rsidRPr="002E3D34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164C4B" w:rsidRPr="00164C4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SORTLINE03</w:t>
                                    </w:r>
                                  </w:p>
                                  <w:p w:rsidR="002E3D34" w:rsidRDefault="002E3D34" w:rsidP="00FF645A">
                                    <w:r w:rsidRPr="002E3D34">
                                      <w:rPr>
                                        <w:rFonts w:hint="eastAsia"/>
                                      </w:rPr>
                                      <w:t>直邮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SORTLINE04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EF3228" w:rsidP="00FF645A">
                                    <w:r w:rsidRPr="00EF3228">
                                      <w:t>TRANSPORT_FEE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A27D2" w:rsidP="00FF645A">
                                    <w:r w:rsidRPr="009A27D2">
                                      <w:rPr>
                                        <w:rFonts w:hint="eastAsia"/>
                                      </w:rPr>
                                      <w:t>配送费用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FF645A">
                                    <w:r w:rsidRPr="009F37B4">
                                      <w:rPr>
                                        <w:rFonts w:hint="eastAsia"/>
                                      </w:rPr>
                                      <w:t>运费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9F37B4" w:rsidP="00FF645A">
                                    <w:r w:rsidRPr="009F37B4">
                                      <w:t>CHECK_TYPE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FF645A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  <w:r w:rsidR="009F37B4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 w:rsidR="009F37B4" w:rsidRPr="009F37B4">
                                      <w:rPr>
                                        <w:rFonts w:hint="eastAsia"/>
                                      </w:rPr>
                                      <w:t>进口必填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FF645A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FF645A">
                                    <w:r w:rsidRPr="009F37B4">
                                      <w:rPr>
                                        <w:rFonts w:hint="eastAsia"/>
                                      </w:rPr>
                                      <w:t>验证类型</w:t>
                                    </w:r>
                                  </w:p>
                                  <w:p w:rsidR="009F37B4" w:rsidRDefault="009F37B4" w:rsidP="009F37B4">
                                    <w:r>
                                      <w:rPr>
                                        <w:rFonts w:hint="eastAsia"/>
                                      </w:rPr>
                                      <w:t>R: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  <w:p w:rsidR="009F37B4" w:rsidRDefault="009F37B4" w:rsidP="009F37B4">
                                    <w:r>
                                      <w:rPr>
                                        <w:rFonts w:hint="eastAsia"/>
                                      </w:rPr>
                                      <w:t>P: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支付人</w:t>
                                    </w:r>
                                  </w:p>
                                  <w:p w:rsidR="001030B6" w:rsidRDefault="001030B6" w:rsidP="009F37B4">
                                    <w:r>
                                      <w:rPr>
                                        <w:rFonts w:hint="eastAsia"/>
                                      </w:rPr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786ED5" w:rsidRDefault="00A71A44" w:rsidP="00FF645A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 w:rsidRPr="00786ED5">
                                      <w:rPr>
                                        <w:shd w:val="pct15" w:color="auto" w:fill="FFFFFF"/>
                                      </w:rPr>
                                      <w:t>ORDER_DETAIL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Pr="00786ED5" w:rsidRDefault="00BD68F4" w:rsidP="00FF645A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hd w:val="pct15" w:color="auto" w:fill="FFFFFF"/>
                                      </w:rPr>
                                      <w:t>Array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FF645A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FF645A"/>
                                </w:tc>
                              </w:tr>
                              <w:tr w:rsidR="00A71A44" w:rsidTr="00FF645A">
                                <w:tc>
                                  <w:tcPr>
                                    <w:tcW w:w="7608" w:type="dxa"/>
                                    <w:gridSpan w:val="4"/>
                                  </w:tcPr>
                                  <w:tbl>
                                    <w:tblPr>
                                      <w:tblStyle w:val="a5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44"/>
                                      <w:gridCol w:w="1844"/>
                                      <w:gridCol w:w="1844"/>
                                      <w:gridCol w:w="1845"/>
                                    </w:tblGrid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SKU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FF645A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商品编号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商品货号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GOODS_SPEC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FF645A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商品规格属性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规格型号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CURRENCY_CODE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币制代码</w:t>
                                          </w:r>
                                        </w:p>
                                        <w:p w:rsidR="00FC09E4" w:rsidRDefault="00FC09E4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lastRenderedPageBreak/>
                                            <w:t>默认：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142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（</w:t>
                                          </w:r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人民币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）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lastRenderedPageBreak/>
                                            <w:t>PRICE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销售单价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商品单价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QTY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购买数量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商品数量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GOODS_FEE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付款金额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商品总价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FF645A">
                                          <w:r w:rsidRPr="00A71A44">
                                            <w:t>TAX_FEE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FF645A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FF645A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税金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FF645A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税款金额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1A44" w:rsidRDefault="00A71A44" w:rsidP="00FF645A"/>
                                </w:tc>
                              </w:tr>
                            </w:tbl>
                            <w:p w:rsidR="00A71A44" w:rsidRDefault="00A71A44" w:rsidP="00FF645A"/>
                          </w:tc>
                        </w:tr>
                      </w:tbl>
                      <w:p w:rsidR="00A71A44" w:rsidRDefault="00A71A44" w:rsidP="00FF645A"/>
                    </w:tc>
                  </w:tr>
                </w:tbl>
                <w:p w:rsidR="00A71A44" w:rsidRDefault="00A71A44" w:rsidP="00FF645A"/>
              </w:tc>
            </w:tr>
          </w:tbl>
          <w:p w:rsidR="00682659" w:rsidRDefault="00682659" w:rsidP="00FF645A"/>
        </w:tc>
      </w:tr>
    </w:tbl>
    <w:p w:rsidR="00682659" w:rsidRDefault="00682659" w:rsidP="00B7378F"/>
    <w:p w:rsidR="00682659" w:rsidRDefault="00682659" w:rsidP="00B7378F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FF645A">
        <w:tc>
          <w:tcPr>
            <w:tcW w:w="2130" w:type="dxa"/>
          </w:tcPr>
          <w:p w:rsidR="00682659" w:rsidRDefault="00682659" w:rsidP="00FF64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FF64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备注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682659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3775B1" w:rsidRDefault="00682659" w:rsidP="00FF645A">
            <w:r w:rsidRPr="003775B1">
              <w:t>body</w:t>
            </w:r>
          </w:p>
        </w:tc>
        <w:tc>
          <w:tcPr>
            <w:tcW w:w="2130" w:type="dxa"/>
          </w:tcPr>
          <w:p w:rsidR="00682659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FF645A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3775B1" w:rsidRDefault="00682659" w:rsidP="00FF645A">
            <w:r w:rsidRPr="003775B1">
              <w:t>error</w:t>
            </w:r>
          </w:p>
        </w:tc>
        <w:tc>
          <w:tcPr>
            <w:tcW w:w="2130" w:type="dxa"/>
          </w:tcPr>
          <w:p w:rsidR="00682659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错误信息</w:t>
            </w:r>
          </w:p>
        </w:tc>
      </w:tr>
      <w:tr w:rsidR="00682659" w:rsidRPr="00D77403" w:rsidTr="00FF645A">
        <w:tc>
          <w:tcPr>
            <w:tcW w:w="2130" w:type="dxa"/>
          </w:tcPr>
          <w:p w:rsidR="00682659" w:rsidRPr="003775B1" w:rsidRDefault="00682659" w:rsidP="00FF645A">
            <w:r w:rsidRPr="003775B1">
              <w:t>timestamp</w:t>
            </w:r>
          </w:p>
        </w:tc>
        <w:tc>
          <w:tcPr>
            <w:tcW w:w="2130" w:type="dxa"/>
          </w:tcPr>
          <w:p w:rsidR="00682659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FF64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FF645A">
            <w:r>
              <w:rPr>
                <w:rFonts w:hint="eastAsia"/>
              </w:rPr>
              <w:t>操作时间</w:t>
            </w:r>
          </w:p>
        </w:tc>
      </w:tr>
      <w:tr w:rsidR="00682659" w:rsidRPr="00D77403" w:rsidTr="00FF645A">
        <w:tc>
          <w:tcPr>
            <w:tcW w:w="8522" w:type="dxa"/>
            <w:gridSpan w:val="4"/>
          </w:tcPr>
          <w:p w:rsidR="00682659" w:rsidRDefault="00682659" w:rsidP="00FF645A">
            <w:r>
              <w:rPr>
                <w:rFonts w:hint="eastAsia"/>
              </w:rPr>
              <w:t>如：</w:t>
            </w:r>
          </w:p>
          <w:p w:rsidR="00682659" w:rsidRDefault="00682659" w:rsidP="00FF645A">
            <w:r w:rsidRPr="00612D85">
              <w:rPr>
                <w:rFonts w:hint="eastAsia"/>
              </w:rPr>
              <w:t>{"isSuccess":true,"body":"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682659" w:rsidRDefault="00682659" w:rsidP="00FF645A">
            <w:r w:rsidRPr="000B4C3A">
              <w:rPr>
                <w:rFonts w:hint="eastAsia"/>
              </w:rPr>
              <w:t>{"isSuccess":false,"body":"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682659" w:rsidRPr="00181C71" w:rsidRDefault="00682659" w:rsidP="00B7378F"/>
    <w:p w:rsidR="00682659" w:rsidRPr="00682659" w:rsidRDefault="00682659" w:rsidP="00682659"/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  <w:r w:rsidR="00682659">
        <w:rPr>
          <w:rFonts w:hint="eastAsia"/>
        </w:rPr>
        <w:t>到地服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</w:t>
      </w:r>
      <w:r w:rsidR="0019769A">
        <w:rPr>
          <w:rFonts w:hint="eastAsia"/>
        </w:rPr>
        <w:t>，订单商品</w:t>
      </w:r>
      <w:r>
        <w:rPr>
          <w:rFonts w:hint="eastAsia"/>
        </w:rPr>
        <w:t>。</w:t>
      </w:r>
    </w:p>
    <w:p w:rsidR="005A2EF4" w:rsidRDefault="003D3030" w:rsidP="005A2EF4">
      <w:pPr>
        <w:ind w:firstLine="420"/>
      </w:pPr>
      <w:r>
        <w:rPr>
          <w:rFonts w:hint="eastAsia"/>
        </w:rPr>
        <w:t>地服</w:t>
      </w:r>
      <w:r w:rsidR="005A2EF4">
        <w:rPr>
          <w:rFonts w:hint="eastAsia"/>
        </w:rPr>
        <w:t>接口：</w:t>
      </w:r>
      <w:r w:rsidR="00880F86">
        <w:rPr>
          <w:rFonts w:hint="eastAsia"/>
        </w:rPr>
        <w:t>subAddSaleOrder</w:t>
      </w:r>
      <w:r w:rsidR="005A2EF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r w:rsidRPr="00EF56AD">
              <w:rPr>
                <w:rFonts w:hint="eastAsia"/>
                <w:shd w:val="pct15" w:color="auto" w:fill="FFFFFF"/>
              </w:rPr>
              <w:t>saleOrderList</w:t>
            </w:r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>
                    <w:rPr>
                      <w:rFonts w:hint="eastAsia"/>
                    </w:rPr>
                    <w:t>uuid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9212CA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9212CA" w:rsidP="00773A5A">
                  <w:r>
                    <w:t>uuid</w:t>
                  </w:r>
                </w:p>
                <w:p w:rsidR="009212CA" w:rsidRDefault="009212CA" w:rsidP="00773A5A">
                  <w:r>
                    <w:rPr>
                      <w:rFonts w:hint="eastAsia"/>
                    </w:rPr>
                    <w:t>老字段，忽略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 w:rsidRPr="00221F34">
                    <w:t>orderCode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</w:t>
                  </w:r>
                  <w:proofErr w:type="gramStart"/>
                  <w:r w:rsidRPr="00885795">
                    <w:rPr>
                      <w:rFonts w:hint="eastAsia"/>
                    </w:rPr>
                    <w:t>号展示</w:t>
                  </w:r>
                  <w:proofErr w:type="gramEnd"/>
                  <w:r w:rsidRPr="00885795">
                    <w:rPr>
                      <w:rFonts w:hint="eastAsia"/>
                    </w:rPr>
                    <w:t>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hgBarcode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Pr="000B31A9" w:rsidRDefault="000B31A9" w:rsidP="000B31A9">
                  <w:pPr>
                    <w:rPr>
                      <w:color w:val="FF0000"/>
                    </w:rPr>
                  </w:pPr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printMsg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0B31A9" w:rsidP="00773A5A"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orderTax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BA0479" w:rsidP="00773A5A">
                  <w:r w:rsidRPr="00BA0479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税费</w:t>
                  </w:r>
                </w:p>
                <w:p w:rsidR="00655999" w:rsidRDefault="00655999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lastRenderedPageBreak/>
                    <w:t>platFromName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r w:rsidRPr="00EB191D">
                    <w:t>shopName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EB191D" w:rsidP="00773A5A"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t>WMS</w:t>
                  </w:r>
                  <w:r w:rsidRPr="00EB191D">
                    <w:rPr>
                      <w:rFonts w:hint="eastAsia"/>
                    </w:rPr>
                    <w:t>中申请表中向海关备案了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r w:rsidRPr="00567182">
                    <w:t>orderStatus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454BC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  <w:p w:rsidR="00AD02F3" w:rsidRDefault="00AD02F3" w:rsidP="00A908B2">
                  <w:r>
                    <w:rPr>
                      <w:rFonts w:hint="eastAsia"/>
                    </w:rPr>
                    <w:t>默认：</w:t>
                  </w:r>
                </w:p>
                <w:p w:rsidR="00D425B9" w:rsidRDefault="00D425B9" w:rsidP="00A908B2">
                  <w:r>
                    <w:rPr>
                      <w:rFonts w:hint="eastAsia"/>
                    </w:rPr>
                    <w:t>WAIT_SELLER_SEND_GOODS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  <w:p w:rsidR="00C43527" w:rsidRDefault="00C43527" w:rsidP="006B0642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r w:rsidRPr="00486F84">
                    <w:t>createDate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下单日期</w:t>
                  </w:r>
                </w:p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r w:rsidRPr="003E6771">
                    <w:t>updateDate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3E6771" w:rsidP="00773A5A">
                  <w:r>
                    <w:rPr>
                      <w:rFonts w:hint="eastAsia"/>
                    </w:rPr>
                    <w:t>更新时间</w:t>
                  </w:r>
                </w:p>
                <w:p w:rsidR="007A31C4" w:rsidRDefault="007A31C4" w:rsidP="00773A5A">
                  <w:r>
                    <w:rPr>
                      <w:rFonts w:hint="eastAsia"/>
                    </w:rPr>
                    <w:t>默认：当前时间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r w:rsidRPr="00773A5A">
                    <w:t>payTime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B25282" w:rsidP="00773A5A">
                  <w:r>
                    <w:rPr>
                      <w:rFonts w:hint="eastAsia"/>
                    </w:rPr>
                    <w:t>付款日期</w:t>
                  </w:r>
                </w:p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r w:rsidRPr="00773A5A">
                    <w:t>logisticsCompanyCode</w:t>
                  </w:r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r w:rsidRPr="00F75234">
                    <w:t>logisticsCompanyName</w:t>
                  </w:r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logisticsNumber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proofErr w:type="gramStart"/>
                  <w:r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postPrice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r w:rsidRPr="00706EEA">
                    <w:t>isDeliveryPay</w:t>
                  </w:r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B25282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706EEA" w:rsidRDefault="00706EEA" w:rsidP="00773A5A"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  <w:p w:rsidR="00B25282" w:rsidRPr="00F75234" w:rsidRDefault="00B25282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r w:rsidRPr="00D57A12">
                    <w:t>bunick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>
                    <w:rPr>
                      <w:rFonts w:hint="eastAsia"/>
                    </w:rPr>
                    <w:t>invoiceName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B6142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</w:p>
                <w:p w:rsidR="00D57A12" w:rsidRDefault="00D57A12" w:rsidP="00D57A12"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  <w:p w:rsidR="00181E79" w:rsidRDefault="00181E79" w:rsidP="00D57A12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 w:rsidRPr="00D57A12">
                    <w:t>invoiceType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D57A12" w:rsidP="00773A5A">
                  <w:r>
                    <w:rPr>
                      <w:rFonts w:hint="eastAsia"/>
                    </w:rPr>
                    <w:t>发票类型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invoiceContent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发票明细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sellersMessage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r>
                    <w:t>WMS:noin.rem2</w:t>
                  </w:r>
                </w:p>
                <w:p w:rsidR="00181E79" w:rsidRDefault="00181E79" w:rsidP="00815250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buyerMessage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 w:rsidRPr="00815250">
                    <w:rPr>
                      <w:rFonts w:hint="eastAsia"/>
                    </w:rPr>
                    <w:t>买家留言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lastRenderedPageBreak/>
                    <w:t>merchantMessage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商家留言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amountReceivable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actualPayment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t>uuid</w:t>
                        </w:r>
                      </w:p>
                      <w:p w:rsidR="009E3536" w:rsidRDefault="009E3536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收货人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固话</w:t>
                        </w:r>
                      </w:p>
                      <w:p w:rsidR="00181E79" w:rsidRDefault="00181E79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mobilePhone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收货地址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C3C06" w:rsidP="00AA49CB">
                        <w:r w:rsidRPr="001C3C06">
                          <w:rPr>
                            <w:rFonts w:hint="eastAsia"/>
                          </w:rPr>
                          <w:t>省份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t>–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rPr>
                            <w:rFonts w:hint="eastAsia"/>
                          </w:rPr>
                          <w:t>省份</w:t>
                        </w:r>
                      </w:p>
                      <w:p w:rsidR="001C3C06" w:rsidRDefault="001C3C06" w:rsidP="00AA49CB">
                        <w:r>
                          <w:rPr>
                            <w:rFonts w:hint="eastAsia"/>
                          </w:rPr>
                          <w:t>根据“收货省份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C3C06" w:rsidRDefault="00B5537D" w:rsidP="00AA49CB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城市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城市名称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根据“收货城市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区域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区域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CE787D">
                          <w:rPr>
                            <w:rFonts w:hint="eastAsia"/>
                          </w:rPr>
                          <w:t>收货区域</w:t>
                        </w:r>
                        <w:r w:rsidRPr="00CE787D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35D4" w:rsidP="00AA49CB">
                        <w:r>
                          <w:rPr>
                            <w:rFonts w:hint="eastAsia"/>
                          </w:rPr>
                          <w:t>邮政编码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84322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  <w:p w:rsidR="00431C8A" w:rsidRDefault="00431C8A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orderDetailCode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7E6EC5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9769A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736E9" w:rsidP="00531C9C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 w:rsidR="00531C9C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outerSkuId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商品</w:t>
                        </w:r>
                        <w:r w:rsidR="005C318A">
                          <w:rPr>
                            <w:rFonts w:hint="eastAsia"/>
                          </w:rPr>
                          <w:t xml:space="preserve"> </w:t>
                        </w:r>
                        <w:r w:rsidR="005C318A">
                          <w:t>–</w:t>
                        </w:r>
                        <w:r w:rsidR="005C318A">
                          <w:rPr>
                            <w:rFonts w:hint="eastAsia"/>
                          </w:rPr>
                          <w:t xml:space="preserve"> p43</w:t>
                        </w:r>
                      </w:p>
                      <w:p w:rsidR="005C318A" w:rsidRDefault="005C318A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5C318A">
                          <w:rPr>
                            <w:rFonts w:hint="eastAsia"/>
                          </w:rPr>
                          <w:t>商品</w:t>
                        </w:r>
                        <w:r w:rsidRPr="005C318A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num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购买数量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商品名称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销售单价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成交单价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gramStart"/>
                        <w:r w:rsidRPr="003A07B0">
                          <w:rPr>
                            <w:rFonts w:hint="eastAsia"/>
                          </w:rPr>
                          <w:t>单实际</w:t>
                        </w:r>
                        <w:proofErr w:type="gramEnd"/>
                        <w:r w:rsidRPr="003A07B0">
                          <w:rPr>
                            <w:rFonts w:hint="eastAsia"/>
                          </w:rPr>
                          <w:t>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discountPrice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红包金额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totalPrice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付款金额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adjustPrice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divideOrderPrice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>
                          <w:rPr>
                            <w:rFonts w:hint="eastAsia"/>
                          </w:rPr>
                          <w:lastRenderedPageBreak/>
                          <w:t>billPrice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t>partMjzDiscount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65199D" w:rsidP="00AA49CB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  <w:tr w:rsidR="00612D85" w:rsidRPr="00D77403" w:rsidTr="00FF645A">
        <w:tc>
          <w:tcPr>
            <w:tcW w:w="8522" w:type="dxa"/>
            <w:gridSpan w:val="4"/>
          </w:tcPr>
          <w:p w:rsidR="000B4C3A" w:rsidRDefault="00612D85" w:rsidP="00AA49CB">
            <w:r>
              <w:rPr>
                <w:rFonts w:hint="eastAsia"/>
              </w:rPr>
              <w:t>如：</w:t>
            </w:r>
          </w:p>
          <w:p w:rsidR="00612D85" w:rsidRDefault="00612D85" w:rsidP="00AA49CB">
            <w:r w:rsidRPr="00612D85">
              <w:rPr>
                <w:rFonts w:hint="eastAsia"/>
              </w:rPr>
              <w:t>{"isSuccess":true,"body":"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0B4C3A" w:rsidRDefault="000B4C3A" w:rsidP="00AA49CB">
            <w:r w:rsidRPr="000B4C3A">
              <w:rPr>
                <w:rFonts w:hint="eastAsia"/>
              </w:rPr>
              <w:t>{"isSuccess":false,"body":"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181C71" w:rsidRPr="00181C71" w:rsidRDefault="00181C71" w:rsidP="005A2EF4">
      <w:pPr>
        <w:ind w:firstLine="420"/>
      </w:pPr>
    </w:p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</w:t>
            </w:r>
            <w:r w:rsidRPr="00705B4D">
              <w:rPr>
                <w:rFonts w:hint="eastAsia"/>
              </w:rPr>
              <w:lastRenderedPageBreak/>
              <w:t>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lastRenderedPageBreak/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</w:t>
                  </w:r>
                  <w:r w:rsidRPr="0081246A">
                    <w:rPr>
                      <w:rFonts w:hint="eastAsia"/>
                    </w:rPr>
                    <w:lastRenderedPageBreak/>
                    <w:t>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lastRenderedPageBreak/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lastRenderedPageBreak/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CommitTime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lastRenderedPageBreak/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lastRenderedPageBreak/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lastRenderedPageBreak/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</w:t>
                  </w:r>
                  <w:r w:rsidRPr="005D2D27">
                    <w:rPr>
                      <w:rFonts w:hint="eastAsia"/>
                    </w:rPr>
                    <w:lastRenderedPageBreak/>
                    <w:t>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lastRenderedPageBreak/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D31414" w:rsidRDefault="00D31414" w:rsidP="003C5BAD">
      <w:pPr>
        <w:pStyle w:val="1"/>
        <w:numPr>
          <w:ilvl w:val="0"/>
          <w:numId w:val="2"/>
        </w:numPr>
      </w:pPr>
      <w:r>
        <w:rPr>
          <w:rFonts w:hint="eastAsia"/>
        </w:rPr>
        <w:t>基础数据</w:t>
      </w:r>
    </w:p>
    <w:p w:rsidR="00203E41" w:rsidRDefault="00203E41" w:rsidP="00203E41">
      <w:pPr>
        <w:pStyle w:val="2"/>
        <w:numPr>
          <w:ilvl w:val="1"/>
          <w:numId w:val="2"/>
        </w:numPr>
      </w:pPr>
      <w:bookmarkStart w:id="2" w:name="_运输方式（海关）"/>
      <w:bookmarkStart w:id="3" w:name="_业务类型（海关）"/>
      <w:bookmarkEnd w:id="2"/>
      <w:bookmarkEnd w:id="3"/>
      <w:r w:rsidRPr="00203E41">
        <w:rPr>
          <w:rFonts w:hint="eastAsia"/>
        </w:rPr>
        <w:t>业务类型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直购进口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proofErr w:type="gramStart"/>
            <w:r>
              <w:rPr>
                <w:rFonts w:hint="eastAsia"/>
              </w:rPr>
              <w:t>网购保税</w:t>
            </w:r>
            <w:proofErr w:type="gramEnd"/>
            <w:r>
              <w:rPr>
                <w:rFonts w:hint="eastAsia"/>
              </w:rPr>
              <w:t>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E30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E40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虚拟商品出口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E50</w:t>
            </w:r>
          </w:p>
        </w:tc>
      </w:tr>
    </w:tbl>
    <w:p w:rsidR="00203E41" w:rsidRPr="00203E41" w:rsidRDefault="00203E41" w:rsidP="00203E41"/>
    <w:p w:rsidR="00D31414" w:rsidRDefault="00D31414" w:rsidP="00D31414">
      <w:pPr>
        <w:pStyle w:val="2"/>
        <w:numPr>
          <w:ilvl w:val="1"/>
          <w:numId w:val="2"/>
        </w:numPr>
      </w:pPr>
      <w:bookmarkStart w:id="4" w:name="_运输方式（海关）_1"/>
      <w:bookmarkEnd w:id="4"/>
      <w:r>
        <w:rPr>
          <w:rFonts w:hint="eastAsia"/>
        </w:rPr>
        <w:t>运输方式（海关）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运输方式代码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运输方式名称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监管仓库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江海运输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铁路运输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汽车运输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航空运输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邮件运输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其它运输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全部运输方式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边境特殊海关作业区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物流中心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物流园区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保税港</w:t>
            </w:r>
            <w:proofErr w:type="gramEnd"/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Z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出口加工</w:t>
            </w:r>
          </w:p>
        </w:tc>
      </w:tr>
    </w:tbl>
    <w:p w:rsidR="005B1347" w:rsidRDefault="00B232DD" w:rsidP="00B232DD">
      <w:pPr>
        <w:pStyle w:val="2"/>
        <w:numPr>
          <w:ilvl w:val="1"/>
          <w:numId w:val="2"/>
        </w:numPr>
      </w:pPr>
      <w:bookmarkStart w:id="5" w:name="_分拣线标识（海关）"/>
      <w:bookmarkEnd w:id="5"/>
      <w:proofErr w:type="gramStart"/>
      <w:r w:rsidRPr="005B1347">
        <w:rPr>
          <w:rFonts w:hint="eastAsia"/>
        </w:rPr>
        <w:t>分拣线</w:t>
      </w:r>
      <w:proofErr w:type="gramEnd"/>
      <w:r w:rsidRPr="005B1347">
        <w:rPr>
          <w:rFonts w:hint="eastAsia"/>
        </w:rPr>
        <w:t>标识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32DD" w:rsidTr="00B232DD">
        <w:tc>
          <w:tcPr>
            <w:tcW w:w="4261" w:type="dxa"/>
          </w:tcPr>
          <w:p w:rsidR="00B232DD" w:rsidRDefault="00B232DD" w:rsidP="00B232DD">
            <w:r>
              <w:rPr>
                <w:rFonts w:hint="eastAsia"/>
              </w:rPr>
              <w:t>SORTLINE01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代表寸滩空港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SORTLINE02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代表重庆西永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SORTLINE03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</w:t>
            </w:r>
            <w:proofErr w:type="gramStart"/>
            <w:r>
              <w:rPr>
                <w:rFonts w:hint="eastAsia"/>
              </w:rPr>
              <w:t>寸滩水港</w:t>
            </w:r>
            <w:proofErr w:type="gramEnd"/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SORTLINE04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代表邮政</w:t>
            </w:r>
            <w:r>
              <w:rPr>
                <w:rFonts w:hint="eastAsia"/>
              </w:rPr>
              <w:t>EMS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SORTLINE05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代表潍坊</w:t>
            </w:r>
            <w:proofErr w:type="gramStart"/>
            <w:r>
              <w:rPr>
                <w:rFonts w:hint="eastAsia"/>
              </w:rPr>
              <w:t>分拣线</w:t>
            </w:r>
            <w:proofErr w:type="gramEnd"/>
            <w:r>
              <w:rPr>
                <w:rFonts w:hint="eastAsia"/>
              </w:rPr>
              <w:t>01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SORTLINE06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代表南彭保仓</w:t>
            </w:r>
            <w:proofErr w:type="gramStart"/>
            <w:r>
              <w:rPr>
                <w:rFonts w:hint="eastAsia"/>
              </w:rPr>
              <w:t>分拣线</w:t>
            </w:r>
            <w:proofErr w:type="gramEnd"/>
          </w:p>
        </w:tc>
      </w:tr>
    </w:tbl>
    <w:p w:rsidR="00B232DD" w:rsidRPr="005B1347" w:rsidRDefault="00B232DD" w:rsidP="005B1347"/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C06" w:rsidRDefault="00521C06" w:rsidP="00C43058">
      <w:r>
        <w:separator/>
      </w:r>
    </w:p>
  </w:endnote>
  <w:endnote w:type="continuationSeparator" w:id="0">
    <w:p w:rsidR="00521C06" w:rsidRDefault="00521C06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C06" w:rsidRDefault="00521C06" w:rsidP="00C43058">
      <w:r>
        <w:separator/>
      </w:r>
    </w:p>
  </w:footnote>
  <w:footnote w:type="continuationSeparator" w:id="0">
    <w:p w:rsidR="00521C06" w:rsidRDefault="00521C06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3362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01D3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3C28"/>
    <w:rsid w:val="000A47B5"/>
    <w:rsid w:val="000A63AA"/>
    <w:rsid w:val="000B2DB1"/>
    <w:rsid w:val="000B31A9"/>
    <w:rsid w:val="000B4C3A"/>
    <w:rsid w:val="000B6D8E"/>
    <w:rsid w:val="000C1A35"/>
    <w:rsid w:val="000C1A7D"/>
    <w:rsid w:val="000C2DEF"/>
    <w:rsid w:val="000C5BD0"/>
    <w:rsid w:val="000C6009"/>
    <w:rsid w:val="000D59E2"/>
    <w:rsid w:val="000E3B5B"/>
    <w:rsid w:val="000E43B8"/>
    <w:rsid w:val="0010053A"/>
    <w:rsid w:val="00100C87"/>
    <w:rsid w:val="00101A2E"/>
    <w:rsid w:val="001030B6"/>
    <w:rsid w:val="0010553B"/>
    <w:rsid w:val="00112026"/>
    <w:rsid w:val="00117C48"/>
    <w:rsid w:val="0013104E"/>
    <w:rsid w:val="0014188D"/>
    <w:rsid w:val="00147283"/>
    <w:rsid w:val="0015121A"/>
    <w:rsid w:val="001517C9"/>
    <w:rsid w:val="001602DF"/>
    <w:rsid w:val="00164C4B"/>
    <w:rsid w:val="00165D53"/>
    <w:rsid w:val="0017545D"/>
    <w:rsid w:val="00176C25"/>
    <w:rsid w:val="001811F8"/>
    <w:rsid w:val="00181C71"/>
    <w:rsid w:val="00181E79"/>
    <w:rsid w:val="00187F78"/>
    <w:rsid w:val="00191122"/>
    <w:rsid w:val="001934DC"/>
    <w:rsid w:val="0019769A"/>
    <w:rsid w:val="001977FF"/>
    <w:rsid w:val="001A5475"/>
    <w:rsid w:val="001B7C77"/>
    <w:rsid w:val="001C3C06"/>
    <w:rsid w:val="001C44C5"/>
    <w:rsid w:val="001C53A4"/>
    <w:rsid w:val="001D25DE"/>
    <w:rsid w:val="001D76FE"/>
    <w:rsid w:val="001E30E8"/>
    <w:rsid w:val="001E5697"/>
    <w:rsid w:val="001F189F"/>
    <w:rsid w:val="001F452D"/>
    <w:rsid w:val="0020071F"/>
    <w:rsid w:val="00203696"/>
    <w:rsid w:val="00203E41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54B12"/>
    <w:rsid w:val="002601C0"/>
    <w:rsid w:val="002621DF"/>
    <w:rsid w:val="002635FE"/>
    <w:rsid w:val="00265D90"/>
    <w:rsid w:val="002660E5"/>
    <w:rsid w:val="00266A27"/>
    <w:rsid w:val="00266FAF"/>
    <w:rsid w:val="00270666"/>
    <w:rsid w:val="00273689"/>
    <w:rsid w:val="00274340"/>
    <w:rsid w:val="002834F3"/>
    <w:rsid w:val="00285C16"/>
    <w:rsid w:val="0028703E"/>
    <w:rsid w:val="00287F6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E3D34"/>
    <w:rsid w:val="002E55D0"/>
    <w:rsid w:val="002E62FA"/>
    <w:rsid w:val="002F12F1"/>
    <w:rsid w:val="002F7A5D"/>
    <w:rsid w:val="00300224"/>
    <w:rsid w:val="003109FE"/>
    <w:rsid w:val="00311371"/>
    <w:rsid w:val="00312031"/>
    <w:rsid w:val="00312DDC"/>
    <w:rsid w:val="00313529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439C8"/>
    <w:rsid w:val="00343C6C"/>
    <w:rsid w:val="00354EEC"/>
    <w:rsid w:val="0036122C"/>
    <w:rsid w:val="003615F2"/>
    <w:rsid w:val="0036338A"/>
    <w:rsid w:val="003718F9"/>
    <w:rsid w:val="00371C41"/>
    <w:rsid w:val="0037208A"/>
    <w:rsid w:val="00372CAD"/>
    <w:rsid w:val="0037376F"/>
    <w:rsid w:val="00375343"/>
    <w:rsid w:val="00375E4B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3030"/>
    <w:rsid w:val="003D785E"/>
    <w:rsid w:val="003E6771"/>
    <w:rsid w:val="003E733D"/>
    <w:rsid w:val="003F0358"/>
    <w:rsid w:val="003F67DD"/>
    <w:rsid w:val="00401101"/>
    <w:rsid w:val="004015A9"/>
    <w:rsid w:val="00402792"/>
    <w:rsid w:val="00406186"/>
    <w:rsid w:val="00412EF9"/>
    <w:rsid w:val="004143CB"/>
    <w:rsid w:val="004146CC"/>
    <w:rsid w:val="00421909"/>
    <w:rsid w:val="00424F9F"/>
    <w:rsid w:val="00431C8A"/>
    <w:rsid w:val="0043260A"/>
    <w:rsid w:val="00433FEA"/>
    <w:rsid w:val="00434E61"/>
    <w:rsid w:val="00440134"/>
    <w:rsid w:val="0044159A"/>
    <w:rsid w:val="004529F4"/>
    <w:rsid w:val="00454938"/>
    <w:rsid w:val="004575D3"/>
    <w:rsid w:val="0046087B"/>
    <w:rsid w:val="004624BF"/>
    <w:rsid w:val="0047123D"/>
    <w:rsid w:val="00475961"/>
    <w:rsid w:val="00475C85"/>
    <w:rsid w:val="0048597F"/>
    <w:rsid w:val="00486F84"/>
    <w:rsid w:val="004903A8"/>
    <w:rsid w:val="0049215B"/>
    <w:rsid w:val="0049404A"/>
    <w:rsid w:val="004A3986"/>
    <w:rsid w:val="004A450E"/>
    <w:rsid w:val="004B06F2"/>
    <w:rsid w:val="004B52DD"/>
    <w:rsid w:val="004C1F17"/>
    <w:rsid w:val="004C2EA6"/>
    <w:rsid w:val="004C3965"/>
    <w:rsid w:val="004C530F"/>
    <w:rsid w:val="004D1C2D"/>
    <w:rsid w:val="004D2C80"/>
    <w:rsid w:val="004E1A10"/>
    <w:rsid w:val="004E4D90"/>
    <w:rsid w:val="004E5187"/>
    <w:rsid w:val="004E56AB"/>
    <w:rsid w:val="00500B01"/>
    <w:rsid w:val="00507E84"/>
    <w:rsid w:val="005130D2"/>
    <w:rsid w:val="00521C06"/>
    <w:rsid w:val="00530F91"/>
    <w:rsid w:val="0053131D"/>
    <w:rsid w:val="00531C9C"/>
    <w:rsid w:val="0053294F"/>
    <w:rsid w:val="00534598"/>
    <w:rsid w:val="0054115A"/>
    <w:rsid w:val="005450C1"/>
    <w:rsid w:val="00551CF8"/>
    <w:rsid w:val="00557AC0"/>
    <w:rsid w:val="005606E2"/>
    <w:rsid w:val="00562A21"/>
    <w:rsid w:val="00566A6B"/>
    <w:rsid w:val="00567182"/>
    <w:rsid w:val="00584900"/>
    <w:rsid w:val="00586559"/>
    <w:rsid w:val="005919F4"/>
    <w:rsid w:val="005A1201"/>
    <w:rsid w:val="005A2D18"/>
    <w:rsid w:val="005A2EF4"/>
    <w:rsid w:val="005A321E"/>
    <w:rsid w:val="005A412C"/>
    <w:rsid w:val="005A589A"/>
    <w:rsid w:val="005B1347"/>
    <w:rsid w:val="005B5E2B"/>
    <w:rsid w:val="005B6334"/>
    <w:rsid w:val="005B72FB"/>
    <w:rsid w:val="005C0C9A"/>
    <w:rsid w:val="005C318A"/>
    <w:rsid w:val="005C398F"/>
    <w:rsid w:val="005C4565"/>
    <w:rsid w:val="005C685C"/>
    <w:rsid w:val="005D2D09"/>
    <w:rsid w:val="005D2D27"/>
    <w:rsid w:val="005D3168"/>
    <w:rsid w:val="005D7022"/>
    <w:rsid w:val="005E1F78"/>
    <w:rsid w:val="005E3ECD"/>
    <w:rsid w:val="005F08E6"/>
    <w:rsid w:val="005F1DD8"/>
    <w:rsid w:val="005F686C"/>
    <w:rsid w:val="005F79D5"/>
    <w:rsid w:val="006003A9"/>
    <w:rsid w:val="006032F6"/>
    <w:rsid w:val="00604EB5"/>
    <w:rsid w:val="006065E9"/>
    <w:rsid w:val="00610CAE"/>
    <w:rsid w:val="00612D85"/>
    <w:rsid w:val="006133AD"/>
    <w:rsid w:val="00616702"/>
    <w:rsid w:val="0061706F"/>
    <w:rsid w:val="00617EC1"/>
    <w:rsid w:val="00621A44"/>
    <w:rsid w:val="006270E5"/>
    <w:rsid w:val="00627C93"/>
    <w:rsid w:val="0063095D"/>
    <w:rsid w:val="00632D6D"/>
    <w:rsid w:val="006335D4"/>
    <w:rsid w:val="0064091B"/>
    <w:rsid w:val="0065199D"/>
    <w:rsid w:val="00655999"/>
    <w:rsid w:val="006564CD"/>
    <w:rsid w:val="006620A4"/>
    <w:rsid w:val="0066326E"/>
    <w:rsid w:val="0066563C"/>
    <w:rsid w:val="00666DA1"/>
    <w:rsid w:val="00667264"/>
    <w:rsid w:val="00681D4E"/>
    <w:rsid w:val="00682659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1CB8"/>
    <w:rsid w:val="00742936"/>
    <w:rsid w:val="007454BC"/>
    <w:rsid w:val="00753282"/>
    <w:rsid w:val="00763048"/>
    <w:rsid w:val="00770DE1"/>
    <w:rsid w:val="00772751"/>
    <w:rsid w:val="00773A5A"/>
    <w:rsid w:val="00781E6D"/>
    <w:rsid w:val="00785B47"/>
    <w:rsid w:val="007868B5"/>
    <w:rsid w:val="00786ED5"/>
    <w:rsid w:val="00787F3F"/>
    <w:rsid w:val="00791ABA"/>
    <w:rsid w:val="00792A19"/>
    <w:rsid w:val="007A0771"/>
    <w:rsid w:val="007A31C4"/>
    <w:rsid w:val="007B1163"/>
    <w:rsid w:val="007B172E"/>
    <w:rsid w:val="007B5EBA"/>
    <w:rsid w:val="007B6043"/>
    <w:rsid w:val="007C4F30"/>
    <w:rsid w:val="007C64DC"/>
    <w:rsid w:val="007E141C"/>
    <w:rsid w:val="007E18AA"/>
    <w:rsid w:val="007E298E"/>
    <w:rsid w:val="007E5AB3"/>
    <w:rsid w:val="007E646A"/>
    <w:rsid w:val="007E6EC5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2CDE"/>
    <w:rsid w:val="00823D26"/>
    <w:rsid w:val="0082568D"/>
    <w:rsid w:val="00830582"/>
    <w:rsid w:val="0083082D"/>
    <w:rsid w:val="00832505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775D1"/>
    <w:rsid w:val="00880F86"/>
    <w:rsid w:val="00881D41"/>
    <w:rsid w:val="00882045"/>
    <w:rsid w:val="008838BA"/>
    <w:rsid w:val="00884081"/>
    <w:rsid w:val="00885795"/>
    <w:rsid w:val="00885B83"/>
    <w:rsid w:val="0088659C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0FF8"/>
    <w:rsid w:val="008E18B7"/>
    <w:rsid w:val="008E2892"/>
    <w:rsid w:val="008E6C01"/>
    <w:rsid w:val="008F3683"/>
    <w:rsid w:val="00901057"/>
    <w:rsid w:val="0090167D"/>
    <w:rsid w:val="009061D2"/>
    <w:rsid w:val="00913D82"/>
    <w:rsid w:val="00916377"/>
    <w:rsid w:val="009206DA"/>
    <w:rsid w:val="009212CA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84322"/>
    <w:rsid w:val="00990622"/>
    <w:rsid w:val="00991CA0"/>
    <w:rsid w:val="00997003"/>
    <w:rsid w:val="009A20E9"/>
    <w:rsid w:val="009A27D2"/>
    <w:rsid w:val="009B088D"/>
    <w:rsid w:val="009B29F0"/>
    <w:rsid w:val="009B430F"/>
    <w:rsid w:val="009B4E93"/>
    <w:rsid w:val="009B500A"/>
    <w:rsid w:val="009B7D31"/>
    <w:rsid w:val="009C057D"/>
    <w:rsid w:val="009C3C38"/>
    <w:rsid w:val="009C51B4"/>
    <w:rsid w:val="009C5C5D"/>
    <w:rsid w:val="009D1690"/>
    <w:rsid w:val="009D4601"/>
    <w:rsid w:val="009D4A2B"/>
    <w:rsid w:val="009E3536"/>
    <w:rsid w:val="009F37B4"/>
    <w:rsid w:val="009F6A49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1BFC"/>
    <w:rsid w:val="00A544F7"/>
    <w:rsid w:val="00A54C74"/>
    <w:rsid w:val="00A571EA"/>
    <w:rsid w:val="00A626A3"/>
    <w:rsid w:val="00A65F58"/>
    <w:rsid w:val="00A70153"/>
    <w:rsid w:val="00A71A44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02F3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AF7D23"/>
    <w:rsid w:val="00B01F39"/>
    <w:rsid w:val="00B045FF"/>
    <w:rsid w:val="00B04ED4"/>
    <w:rsid w:val="00B06A3B"/>
    <w:rsid w:val="00B10CB8"/>
    <w:rsid w:val="00B12DFB"/>
    <w:rsid w:val="00B15AD1"/>
    <w:rsid w:val="00B2157F"/>
    <w:rsid w:val="00B232DD"/>
    <w:rsid w:val="00B251A9"/>
    <w:rsid w:val="00B25282"/>
    <w:rsid w:val="00B261BD"/>
    <w:rsid w:val="00B35C6A"/>
    <w:rsid w:val="00B367A9"/>
    <w:rsid w:val="00B517A3"/>
    <w:rsid w:val="00B5537D"/>
    <w:rsid w:val="00B559EC"/>
    <w:rsid w:val="00B57E6A"/>
    <w:rsid w:val="00B607A7"/>
    <w:rsid w:val="00B60C79"/>
    <w:rsid w:val="00B62012"/>
    <w:rsid w:val="00B64893"/>
    <w:rsid w:val="00B71728"/>
    <w:rsid w:val="00B71B77"/>
    <w:rsid w:val="00B71CBE"/>
    <w:rsid w:val="00B729E9"/>
    <w:rsid w:val="00B7378F"/>
    <w:rsid w:val="00B7426D"/>
    <w:rsid w:val="00B74F4C"/>
    <w:rsid w:val="00B7663E"/>
    <w:rsid w:val="00B776C8"/>
    <w:rsid w:val="00B81756"/>
    <w:rsid w:val="00B822B8"/>
    <w:rsid w:val="00B82FD3"/>
    <w:rsid w:val="00BA0479"/>
    <w:rsid w:val="00BA28DB"/>
    <w:rsid w:val="00BB40DC"/>
    <w:rsid w:val="00BD0F84"/>
    <w:rsid w:val="00BD2DEC"/>
    <w:rsid w:val="00BD4CCB"/>
    <w:rsid w:val="00BD577E"/>
    <w:rsid w:val="00BD67AB"/>
    <w:rsid w:val="00BD68F4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02752"/>
    <w:rsid w:val="00C07D01"/>
    <w:rsid w:val="00C11C4D"/>
    <w:rsid w:val="00C1504B"/>
    <w:rsid w:val="00C23AF4"/>
    <w:rsid w:val="00C242FA"/>
    <w:rsid w:val="00C3083F"/>
    <w:rsid w:val="00C31189"/>
    <w:rsid w:val="00C31B7F"/>
    <w:rsid w:val="00C34424"/>
    <w:rsid w:val="00C376E2"/>
    <w:rsid w:val="00C40EBB"/>
    <w:rsid w:val="00C415E6"/>
    <w:rsid w:val="00C43058"/>
    <w:rsid w:val="00C43527"/>
    <w:rsid w:val="00C450AD"/>
    <w:rsid w:val="00C4580C"/>
    <w:rsid w:val="00C459B4"/>
    <w:rsid w:val="00C57D69"/>
    <w:rsid w:val="00C6127F"/>
    <w:rsid w:val="00C736E9"/>
    <w:rsid w:val="00C81433"/>
    <w:rsid w:val="00C8250C"/>
    <w:rsid w:val="00C82B41"/>
    <w:rsid w:val="00C8551E"/>
    <w:rsid w:val="00C87E4C"/>
    <w:rsid w:val="00C92109"/>
    <w:rsid w:val="00C95C72"/>
    <w:rsid w:val="00C97728"/>
    <w:rsid w:val="00CA44BA"/>
    <w:rsid w:val="00CA45BF"/>
    <w:rsid w:val="00CA4816"/>
    <w:rsid w:val="00CA52C6"/>
    <w:rsid w:val="00CA6B26"/>
    <w:rsid w:val="00CB1112"/>
    <w:rsid w:val="00CB16F3"/>
    <w:rsid w:val="00CB4EDB"/>
    <w:rsid w:val="00CB77D0"/>
    <w:rsid w:val="00CC2671"/>
    <w:rsid w:val="00CC6740"/>
    <w:rsid w:val="00CD2A85"/>
    <w:rsid w:val="00CD2B14"/>
    <w:rsid w:val="00CD7A7C"/>
    <w:rsid w:val="00CE1241"/>
    <w:rsid w:val="00CE274A"/>
    <w:rsid w:val="00CE2A62"/>
    <w:rsid w:val="00CE4B42"/>
    <w:rsid w:val="00CE787D"/>
    <w:rsid w:val="00CE7951"/>
    <w:rsid w:val="00CF26A6"/>
    <w:rsid w:val="00CF358B"/>
    <w:rsid w:val="00CF4A69"/>
    <w:rsid w:val="00CF68AF"/>
    <w:rsid w:val="00D04F4F"/>
    <w:rsid w:val="00D148AF"/>
    <w:rsid w:val="00D17944"/>
    <w:rsid w:val="00D23193"/>
    <w:rsid w:val="00D26360"/>
    <w:rsid w:val="00D26D5E"/>
    <w:rsid w:val="00D27041"/>
    <w:rsid w:val="00D275D8"/>
    <w:rsid w:val="00D27A92"/>
    <w:rsid w:val="00D27C35"/>
    <w:rsid w:val="00D31414"/>
    <w:rsid w:val="00D34188"/>
    <w:rsid w:val="00D34465"/>
    <w:rsid w:val="00D35928"/>
    <w:rsid w:val="00D36682"/>
    <w:rsid w:val="00D425B9"/>
    <w:rsid w:val="00D431E9"/>
    <w:rsid w:val="00D46417"/>
    <w:rsid w:val="00D47A12"/>
    <w:rsid w:val="00D47A5D"/>
    <w:rsid w:val="00D53AF3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22AA"/>
    <w:rsid w:val="00D948B8"/>
    <w:rsid w:val="00DA0D00"/>
    <w:rsid w:val="00DB2166"/>
    <w:rsid w:val="00DB6142"/>
    <w:rsid w:val="00DB722D"/>
    <w:rsid w:val="00DC363C"/>
    <w:rsid w:val="00DC6604"/>
    <w:rsid w:val="00DC791C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2D58"/>
    <w:rsid w:val="00E033C9"/>
    <w:rsid w:val="00E071F7"/>
    <w:rsid w:val="00E10CE0"/>
    <w:rsid w:val="00E11017"/>
    <w:rsid w:val="00E11CF1"/>
    <w:rsid w:val="00E14B57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3F2E"/>
    <w:rsid w:val="00E54546"/>
    <w:rsid w:val="00E54E5D"/>
    <w:rsid w:val="00E553F0"/>
    <w:rsid w:val="00E568BB"/>
    <w:rsid w:val="00E56A35"/>
    <w:rsid w:val="00E71C9B"/>
    <w:rsid w:val="00E71EB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D60EB"/>
    <w:rsid w:val="00EE1E71"/>
    <w:rsid w:val="00EF3228"/>
    <w:rsid w:val="00EF4982"/>
    <w:rsid w:val="00EF4B79"/>
    <w:rsid w:val="00EF56AD"/>
    <w:rsid w:val="00EF7406"/>
    <w:rsid w:val="00EF788B"/>
    <w:rsid w:val="00F04278"/>
    <w:rsid w:val="00F046E1"/>
    <w:rsid w:val="00F10670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77E26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09E4"/>
    <w:rsid w:val="00FC2D44"/>
    <w:rsid w:val="00FC5EBA"/>
    <w:rsid w:val="00FD433F"/>
    <w:rsid w:val="00FE087C"/>
    <w:rsid w:val="00FF09E6"/>
    <w:rsid w:val="00FF0EDA"/>
    <w:rsid w:val="00FF2255"/>
    <w:rsid w:val="00FF2C58"/>
    <w:rsid w:val="00FF50F3"/>
    <w:rsid w:val="00FF645A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9B887-7E9E-4815-93F2-C552B5E4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26</Pages>
  <Words>2730</Words>
  <Characters>15566</Characters>
  <Application>Microsoft Office Word</Application>
  <DocSecurity>0</DocSecurity>
  <Lines>129</Lines>
  <Paragraphs>36</Paragraphs>
  <ScaleCrop>false</ScaleCrop>
  <Company>Sky123.Org</Company>
  <LinksUpToDate>false</LinksUpToDate>
  <CharactersWithSpaces>18260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668</cp:revision>
  <dcterms:created xsi:type="dcterms:W3CDTF">2016-01-08T06:19:00Z</dcterms:created>
  <dcterms:modified xsi:type="dcterms:W3CDTF">2016-06-21T08:08:00Z</dcterms:modified>
</cp:coreProperties>
</file>