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79CC3"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Team Little Indian and Big Friends</w:t>
      </w:r>
    </w:p>
    <w:p w14:paraId="5085D2C2"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Duong Chau (EA)</w:t>
      </w:r>
    </w:p>
    <w:p w14:paraId="38F34839"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 xml:space="preserve">Sai </w:t>
      </w:r>
      <w:proofErr w:type="spellStart"/>
      <w:r w:rsidRPr="00684FBF">
        <w:rPr>
          <w:rFonts w:ascii="Times New Roman" w:hAnsi="Times New Roman" w:cs="Times New Roman"/>
          <w:color w:val="262626"/>
          <w:sz w:val="22"/>
          <w:szCs w:val="22"/>
        </w:rPr>
        <w:t>Badey</w:t>
      </w:r>
      <w:proofErr w:type="spellEnd"/>
      <w:r w:rsidRPr="00684FBF">
        <w:rPr>
          <w:rFonts w:ascii="Times New Roman" w:hAnsi="Times New Roman" w:cs="Times New Roman"/>
          <w:color w:val="262626"/>
          <w:sz w:val="22"/>
          <w:szCs w:val="22"/>
        </w:rPr>
        <w:t xml:space="preserve"> (OP)</w:t>
      </w:r>
    </w:p>
    <w:p w14:paraId="68269430"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Sean Lai (IO)</w:t>
      </w:r>
    </w:p>
    <w:p w14:paraId="2B0FDB57"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p>
    <w:p w14:paraId="1A5E73A5" w14:textId="52F57C2B" w:rsidR="00051998" w:rsidRPr="00684FBF" w:rsidRDefault="00051998" w:rsidP="00051998">
      <w:pPr>
        <w:pStyle w:val="ListParagraph"/>
        <w:widowControl w:val="0"/>
        <w:numPr>
          <w:ilvl w:val="0"/>
          <w:numId w:val="1"/>
        </w:numPr>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b/>
          <w:bCs/>
          <w:color w:val="262626"/>
          <w:sz w:val="22"/>
          <w:szCs w:val="22"/>
        </w:rPr>
        <w:t>Program description</w:t>
      </w:r>
    </w:p>
    <w:p w14:paraId="34874F05" w14:textId="77777777" w:rsidR="006B6CCF" w:rsidRPr="00684FBF" w:rsidRDefault="006B6CCF" w:rsidP="006B6CCF">
      <w:pPr>
        <w:widowControl w:val="0"/>
        <w:autoSpaceDE w:val="0"/>
        <w:autoSpaceDN w:val="0"/>
        <w:adjustRightInd w:val="0"/>
        <w:rPr>
          <w:rFonts w:ascii="Times New Roman" w:hAnsi="Times New Roman" w:cs="Times New Roman"/>
          <w:color w:val="262626"/>
          <w:sz w:val="22"/>
          <w:szCs w:val="22"/>
        </w:rPr>
      </w:pPr>
    </w:p>
    <w:p w14:paraId="45EF30A2" w14:textId="77777777" w:rsidR="00C73F09" w:rsidRPr="00684FBF" w:rsidRDefault="006B6CCF" w:rsidP="006B6CCF">
      <w:pPr>
        <w:widowControl w:val="0"/>
        <w:autoSpaceDE w:val="0"/>
        <w:autoSpaceDN w:val="0"/>
        <w:adjustRightInd w:val="0"/>
        <w:ind w:firstLine="360"/>
        <w:rPr>
          <w:rFonts w:ascii="Times New Roman" w:hAnsi="Times New Roman" w:cs="Times New Roman"/>
          <w:color w:val="262626"/>
          <w:sz w:val="22"/>
          <w:szCs w:val="22"/>
        </w:rPr>
      </w:pPr>
      <w:r w:rsidRPr="00684FBF">
        <w:rPr>
          <w:rFonts w:ascii="Times New Roman" w:hAnsi="Times New Roman" w:cs="Times New Roman"/>
          <w:color w:val="262626"/>
          <w:sz w:val="22"/>
          <w:szCs w:val="22"/>
        </w:rPr>
        <w:t>Our project is a disassembler written in 68K language using the Easy68K program. It will read series of memory image of instructions and decode data back to the 68K assembly language and finally prints the decoded output. The project is designed in a way that it’s split into three parts: I/O, Op-codes, and EA.</w:t>
      </w:r>
    </w:p>
    <w:p w14:paraId="04298B13" w14:textId="77777777" w:rsidR="006B6CCF" w:rsidRPr="00684FBF" w:rsidRDefault="006B6CCF" w:rsidP="00C73F09">
      <w:pPr>
        <w:widowControl w:val="0"/>
        <w:autoSpaceDE w:val="0"/>
        <w:autoSpaceDN w:val="0"/>
        <w:adjustRightInd w:val="0"/>
        <w:rPr>
          <w:rFonts w:ascii="Times New Roman" w:hAnsi="Times New Roman" w:cs="Times New Roman"/>
          <w:color w:val="262626"/>
          <w:sz w:val="22"/>
          <w:szCs w:val="22"/>
        </w:rPr>
      </w:pPr>
    </w:p>
    <w:p w14:paraId="48C911AC" w14:textId="77777777" w:rsidR="006B6CCF" w:rsidRPr="00684FBF" w:rsidRDefault="006B6CCF" w:rsidP="00C73F09">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 xml:space="preserve">The general run through of the program will prompt the user to input an address range that they want the disassembler to decode, and </w:t>
      </w:r>
      <w:r w:rsidR="001B3C88" w:rsidRPr="00684FBF">
        <w:rPr>
          <w:rFonts w:ascii="Times New Roman" w:hAnsi="Times New Roman" w:cs="Times New Roman"/>
          <w:color w:val="262626"/>
          <w:sz w:val="22"/>
          <w:szCs w:val="22"/>
        </w:rPr>
        <w:t xml:space="preserve">the I/O will read each line of instructions to decode using the decode program ran by the OP and EA. If invalid input is detected, the program will prompt the user again until valid inputs are typed in. </w:t>
      </w:r>
    </w:p>
    <w:p w14:paraId="64B7CF0B" w14:textId="77777777" w:rsidR="001B3C88" w:rsidRPr="00684FBF" w:rsidRDefault="001B3C88" w:rsidP="00C73F09">
      <w:pPr>
        <w:widowControl w:val="0"/>
        <w:autoSpaceDE w:val="0"/>
        <w:autoSpaceDN w:val="0"/>
        <w:adjustRightInd w:val="0"/>
        <w:rPr>
          <w:rFonts w:ascii="Times New Roman" w:hAnsi="Times New Roman" w:cs="Times New Roman"/>
          <w:color w:val="262626"/>
          <w:sz w:val="22"/>
          <w:szCs w:val="22"/>
        </w:rPr>
      </w:pPr>
    </w:p>
    <w:p w14:paraId="7A8ED7D9" w14:textId="77777777" w:rsidR="001B3C88" w:rsidRPr="00684FBF" w:rsidRDefault="001B3C88" w:rsidP="00C73F09">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The decoded instruction and effective addresses will be printed back to the user to see in the terminal.  The decode process will repeat it self until the program has reached the ending address. After reaching certain amounts of lines printed, the program will pause until the user hits the Enter key to display the next page of decoded instructions. After all the instructions are printed, the program will ask if the user wants to restart or quit.</w:t>
      </w:r>
    </w:p>
    <w:p w14:paraId="54FB8D87" w14:textId="77777777" w:rsidR="00C73F09" w:rsidRPr="00684FBF" w:rsidRDefault="00C73F09" w:rsidP="00C73F09">
      <w:pPr>
        <w:widowControl w:val="0"/>
        <w:autoSpaceDE w:val="0"/>
        <w:autoSpaceDN w:val="0"/>
        <w:adjustRightInd w:val="0"/>
        <w:rPr>
          <w:rFonts w:ascii="Times New Roman" w:hAnsi="Times New Roman" w:cs="Times New Roman"/>
          <w:color w:val="262626"/>
          <w:sz w:val="22"/>
          <w:szCs w:val="22"/>
        </w:rPr>
      </w:pPr>
    </w:p>
    <w:p w14:paraId="51714AE2"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Program Flow</w:t>
      </w:r>
    </w:p>
    <w:p w14:paraId="0252ADF3" w14:textId="77777777" w:rsidR="00051998" w:rsidRPr="00684FBF" w:rsidRDefault="00051998" w:rsidP="00051998">
      <w:pPr>
        <w:pStyle w:val="ListParagraph"/>
        <w:widowControl w:val="0"/>
        <w:numPr>
          <w:ilvl w:val="0"/>
          <w:numId w:val="3"/>
        </w:numPr>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The I/O person prompts the user with welcome screen, and inputs that specifies the starting and ending address the disassembler will read from.</w:t>
      </w:r>
    </w:p>
    <w:p w14:paraId="38E801B2" w14:textId="77777777" w:rsidR="00051998" w:rsidRPr="00684FBF" w:rsidRDefault="00051998" w:rsidP="00051998">
      <w:pPr>
        <w:pStyle w:val="ListParagraph"/>
        <w:widowControl w:val="0"/>
        <w:numPr>
          <w:ilvl w:val="0"/>
          <w:numId w:val="3"/>
        </w:numPr>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The disassembler will check the input for errors such as out of bound address, odd Hexadecimal address etc</w:t>
      </w:r>
      <w:r w:rsidR="001B3C88" w:rsidRPr="00684FBF">
        <w:rPr>
          <w:rFonts w:ascii="Times New Roman" w:hAnsi="Times New Roman" w:cs="Times New Roman"/>
          <w:color w:val="262626"/>
          <w:sz w:val="22"/>
          <w:szCs w:val="22"/>
        </w:rPr>
        <w:t>.</w:t>
      </w:r>
      <w:r w:rsidRPr="00684FBF">
        <w:rPr>
          <w:rFonts w:ascii="Times New Roman" w:hAnsi="Times New Roman" w:cs="Times New Roman"/>
          <w:color w:val="262626"/>
          <w:sz w:val="22"/>
          <w:szCs w:val="22"/>
        </w:rPr>
        <w:t xml:space="preserve"> and length of address. </w:t>
      </w:r>
    </w:p>
    <w:p w14:paraId="3795C8E8" w14:textId="77777777" w:rsidR="00051998" w:rsidRPr="00684FBF" w:rsidRDefault="00051998" w:rsidP="00051998">
      <w:pPr>
        <w:pStyle w:val="ListParagraph"/>
        <w:widowControl w:val="0"/>
        <w:numPr>
          <w:ilvl w:val="0"/>
          <w:numId w:val="3"/>
        </w:numPr>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If valid addresses are passed in, the addresses in the memory are now being passed to the OP person.</w:t>
      </w:r>
    </w:p>
    <w:p w14:paraId="08494274" w14:textId="77777777" w:rsidR="00051998" w:rsidRPr="00684FBF" w:rsidRDefault="00051998" w:rsidP="00051998">
      <w:pPr>
        <w:pStyle w:val="ListParagraph"/>
        <w:widowControl w:val="0"/>
        <w:numPr>
          <w:ilvl w:val="0"/>
          <w:numId w:val="3"/>
        </w:numPr>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The OP person will attempt to decode the valid instructions and pass the decoded instruction to the I/O person for him to print. OP person will also give the EA of the decoded instruction to the EA person. If the instruction is not valid, invalid message will be printed instead.</w:t>
      </w:r>
    </w:p>
    <w:p w14:paraId="7D870B44" w14:textId="77777777" w:rsidR="00051998" w:rsidRPr="00684FBF" w:rsidRDefault="00051998" w:rsidP="00051998">
      <w:pPr>
        <w:pStyle w:val="ListParagraph"/>
        <w:widowControl w:val="0"/>
        <w:numPr>
          <w:ilvl w:val="0"/>
          <w:numId w:val="3"/>
        </w:numPr>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EA person will use the passed down EA code to decode the operand. If it can’t be decoded, it will be an invalid instruction.</w:t>
      </w:r>
    </w:p>
    <w:p w14:paraId="40C83992" w14:textId="77777777" w:rsidR="00051998" w:rsidRPr="00684FBF" w:rsidRDefault="00051998" w:rsidP="00051998">
      <w:pPr>
        <w:pStyle w:val="ListParagraph"/>
        <w:widowControl w:val="0"/>
        <w:numPr>
          <w:ilvl w:val="0"/>
          <w:numId w:val="3"/>
        </w:numPr>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Now it will loop back to the step 2 until the disassembler reaches the ending address inputted.</w:t>
      </w:r>
    </w:p>
    <w:p w14:paraId="5C557845" w14:textId="77777777" w:rsidR="001B3C88" w:rsidRPr="00684FBF" w:rsidRDefault="001B3C88" w:rsidP="00051998">
      <w:pPr>
        <w:pStyle w:val="ListParagraph"/>
        <w:widowControl w:val="0"/>
        <w:numPr>
          <w:ilvl w:val="0"/>
          <w:numId w:val="3"/>
        </w:numPr>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The program will ask the user if they want to restart or quit.</w:t>
      </w:r>
    </w:p>
    <w:p w14:paraId="55F3CDED"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p>
    <w:p w14:paraId="052FD54B" w14:textId="6CB1C7D0" w:rsidR="00051998" w:rsidRPr="00684FBF" w:rsidRDefault="0082040D" w:rsidP="00051998">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noProof/>
          <w:color w:val="262626"/>
          <w:sz w:val="22"/>
          <w:szCs w:val="22"/>
          <w:lang w:eastAsia="zh-TW"/>
        </w:rPr>
        <w:lastRenderedPageBreak/>
        <w:drawing>
          <wp:inline distT="0" distB="0" distL="0" distR="0" wp14:anchorId="68751069" wp14:editId="1C4E1E0D">
            <wp:extent cx="5486400" cy="710491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104914"/>
                    </a:xfrm>
                    <a:prstGeom prst="rect">
                      <a:avLst/>
                    </a:prstGeom>
                    <a:noFill/>
                    <a:ln>
                      <a:noFill/>
                    </a:ln>
                  </pic:spPr>
                </pic:pic>
              </a:graphicData>
            </a:graphic>
          </wp:inline>
        </w:drawing>
      </w:r>
    </w:p>
    <w:p w14:paraId="171649B5"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 </w:t>
      </w:r>
    </w:p>
    <w:p w14:paraId="37573904" w14:textId="77777777" w:rsidR="00330C52" w:rsidRPr="00684FBF" w:rsidRDefault="00330C52" w:rsidP="00051998">
      <w:pPr>
        <w:widowControl w:val="0"/>
        <w:tabs>
          <w:tab w:val="left" w:pos="220"/>
          <w:tab w:val="left" w:pos="720"/>
        </w:tabs>
        <w:autoSpaceDE w:val="0"/>
        <w:autoSpaceDN w:val="0"/>
        <w:adjustRightInd w:val="0"/>
        <w:rPr>
          <w:rFonts w:ascii="Times New Roman" w:hAnsi="Times New Roman" w:cs="Times New Roman"/>
          <w:color w:val="262626"/>
          <w:sz w:val="22"/>
          <w:szCs w:val="22"/>
        </w:rPr>
      </w:pPr>
    </w:p>
    <w:p w14:paraId="28330DD8" w14:textId="77777777" w:rsidR="00330C52" w:rsidRPr="00684FBF" w:rsidRDefault="00330C52" w:rsidP="00051998">
      <w:pPr>
        <w:widowControl w:val="0"/>
        <w:tabs>
          <w:tab w:val="left" w:pos="220"/>
          <w:tab w:val="left" w:pos="720"/>
        </w:tabs>
        <w:autoSpaceDE w:val="0"/>
        <w:autoSpaceDN w:val="0"/>
        <w:adjustRightInd w:val="0"/>
        <w:rPr>
          <w:rFonts w:ascii="Times New Roman" w:hAnsi="Times New Roman" w:cs="Times New Roman"/>
          <w:color w:val="262626"/>
          <w:sz w:val="22"/>
          <w:szCs w:val="22"/>
        </w:rPr>
      </w:pPr>
    </w:p>
    <w:p w14:paraId="49A6F009" w14:textId="77777777" w:rsidR="00330C52" w:rsidRPr="00684FBF" w:rsidRDefault="00330C52" w:rsidP="00051998">
      <w:pPr>
        <w:widowControl w:val="0"/>
        <w:tabs>
          <w:tab w:val="left" w:pos="220"/>
          <w:tab w:val="left" w:pos="720"/>
        </w:tabs>
        <w:autoSpaceDE w:val="0"/>
        <w:autoSpaceDN w:val="0"/>
        <w:adjustRightInd w:val="0"/>
        <w:rPr>
          <w:rFonts w:ascii="Times New Roman" w:hAnsi="Times New Roman" w:cs="Times New Roman"/>
          <w:color w:val="262626"/>
          <w:sz w:val="22"/>
          <w:szCs w:val="22"/>
        </w:rPr>
      </w:pPr>
    </w:p>
    <w:p w14:paraId="24535792" w14:textId="77777777" w:rsidR="00330C52" w:rsidRPr="00684FBF" w:rsidRDefault="00330C52" w:rsidP="00051998">
      <w:pPr>
        <w:widowControl w:val="0"/>
        <w:tabs>
          <w:tab w:val="left" w:pos="220"/>
          <w:tab w:val="left" w:pos="720"/>
        </w:tabs>
        <w:autoSpaceDE w:val="0"/>
        <w:autoSpaceDN w:val="0"/>
        <w:adjustRightInd w:val="0"/>
        <w:rPr>
          <w:rFonts w:ascii="Times New Roman" w:hAnsi="Times New Roman" w:cs="Times New Roman"/>
          <w:color w:val="262626"/>
          <w:sz w:val="22"/>
          <w:szCs w:val="22"/>
        </w:rPr>
      </w:pPr>
    </w:p>
    <w:p w14:paraId="4D1665B7" w14:textId="77777777" w:rsidR="00051998" w:rsidRPr="00684FBF" w:rsidRDefault="00051998" w:rsidP="00051998">
      <w:pPr>
        <w:widowControl w:val="0"/>
        <w:tabs>
          <w:tab w:val="left" w:pos="220"/>
          <w:tab w:val="left" w:pos="720"/>
        </w:tabs>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 xml:space="preserve">2) </w:t>
      </w:r>
      <w:r w:rsidRPr="00684FBF">
        <w:rPr>
          <w:rFonts w:ascii="Times New Roman" w:hAnsi="Times New Roman" w:cs="Times New Roman"/>
          <w:b/>
          <w:bCs/>
          <w:color w:val="262626"/>
          <w:sz w:val="22"/>
          <w:szCs w:val="22"/>
        </w:rPr>
        <w:t>Specification</w:t>
      </w:r>
      <w:r w:rsidRPr="00684FBF">
        <w:rPr>
          <w:rFonts w:ascii="Times New Roman" w:hAnsi="Times New Roman" w:cs="Times New Roman"/>
          <w:color w:val="262626"/>
          <w:sz w:val="22"/>
          <w:szCs w:val="22"/>
        </w:rPr>
        <w:t xml:space="preserve">: 1~2 </w:t>
      </w:r>
      <w:proofErr w:type="spellStart"/>
      <w:r w:rsidRPr="00684FBF">
        <w:rPr>
          <w:rFonts w:ascii="Times New Roman" w:hAnsi="Times New Roman" w:cs="Times New Roman"/>
          <w:color w:val="262626"/>
          <w:sz w:val="22"/>
          <w:szCs w:val="22"/>
        </w:rPr>
        <w:t>pages.This</w:t>
      </w:r>
      <w:proofErr w:type="spellEnd"/>
      <w:r w:rsidRPr="00684FBF">
        <w:rPr>
          <w:rFonts w:ascii="Times New Roman" w:hAnsi="Times New Roman" w:cs="Times New Roman"/>
          <w:color w:val="262626"/>
          <w:sz w:val="22"/>
          <w:szCs w:val="22"/>
        </w:rPr>
        <w:t xml:space="preserve"> is a simple list of what your program does.</w:t>
      </w:r>
    </w:p>
    <w:p w14:paraId="6F4909D3" w14:textId="77777777" w:rsidR="00051998" w:rsidRPr="00684FBF" w:rsidRDefault="00051998" w:rsidP="00051998">
      <w:pPr>
        <w:widowControl w:val="0"/>
        <w:tabs>
          <w:tab w:val="left" w:pos="220"/>
          <w:tab w:val="left" w:pos="720"/>
        </w:tabs>
        <w:autoSpaceDE w:val="0"/>
        <w:autoSpaceDN w:val="0"/>
        <w:adjustRightInd w:val="0"/>
        <w:rPr>
          <w:rFonts w:ascii="Times New Roman" w:hAnsi="Times New Roman" w:cs="Times New Roman"/>
          <w:color w:val="262626"/>
          <w:sz w:val="22"/>
          <w:szCs w:val="22"/>
        </w:rPr>
      </w:pPr>
    </w:p>
    <w:p w14:paraId="600AD684" w14:textId="7E4F826F" w:rsidR="00051998" w:rsidRPr="00684FBF" w:rsidRDefault="00330C52" w:rsidP="00051998">
      <w:pPr>
        <w:pStyle w:val="ListParagraph"/>
        <w:widowControl w:val="0"/>
        <w:numPr>
          <w:ilvl w:val="0"/>
          <w:numId w:val="4"/>
        </w:numPr>
        <w:tabs>
          <w:tab w:val="left" w:pos="220"/>
          <w:tab w:val="left" w:pos="720"/>
        </w:tabs>
        <w:autoSpaceDE w:val="0"/>
        <w:autoSpaceDN w:val="0"/>
        <w:adjustRightInd w:val="0"/>
        <w:ind w:hanging="720"/>
        <w:rPr>
          <w:rFonts w:ascii="Times New Roman" w:hAnsi="Times New Roman" w:cs="Times New Roman"/>
          <w:color w:val="262626"/>
          <w:sz w:val="22"/>
          <w:szCs w:val="22"/>
        </w:rPr>
      </w:pPr>
      <w:r w:rsidRPr="00684FBF">
        <w:rPr>
          <w:rFonts w:ascii="Times New Roman" w:hAnsi="Times New Roman" w:cs="Times New Roman"/>
          <w:color w:val="262626"/>
          <w:sz w:val="22"/>
          <w:szCs w:val="22"/>
        </w:rPr>
        <w:t>This will be an inverse assembler that can take hex values within addresses and convert them back to instruction codes</w:t>
      </w:r>
    </w:p>
    <w:p w14:paraId="647950F2" w14:textId="7D6AA42E" w:rsidR="00330C52" w:rsidRPr="00684FBF" w:rsidRDefault="00330C52" w:rsidP="00051998">
      <w:pPr>
        <w:pStyle w:val="ListParagraph"/>
        <w:widowControl w:val="0"/>
        <w:numPr>
          <w:ilvl w:val="0"/>
          <w:numId w:val="4"/>
        </w:numPr>
        <w:tabs>
          <w:tab w:val="left" w:pos="220"/>
          <w:tab w:val="left" w:pos="720"/>
        </w:tabs>
        <w:autoSpaceDE w:val="0"/>
        <w:autoSpaceDN w:val="0"/>
        <w:adjustRightInd w:val="0"/>
        <w:ind w:hanging="720"/>
        <w:rPr>
          <w:rFonts w:ascii="Times New Roman" w:hAnsi="Times New Roman" w:cs="Times New Roman"/>
          <w:color w:val="262626"/>
          <w:sz w:val="22"/>
          <w:szCs w:val="22"/>
        </w:rPr>
      </w:pPr>
      <w:r w:rsidRPr="00684FBF">
        <w:rPr>
          <w:rFonts w:ascii="Times New Roman" w:hAnsi="Times New Roman" w:cs="Times New Roman"/>
          <w:color w:val="262626"/>
          <w:sz w:val="22"/>
          <w:szCs w:val="22"/>
        </w:rPr>
        <w:t>The program will not be using the TRAP 60 Facility of the simulator. The disassembler will be using our own algorithm, and will not call Trap functions above 14.</w:t>
      </w:r>
    </w:p>
    <w:p w14:paraId="6D1E6CAC" w14:textId="3DDBB1C1" w:rsidR="00051998" w:rsidRPr="00684FBF" w:rsidRDefault="00330C52" w:rsidP="00051998">
      <w:pPr>
        <w:pStyle w:val="ListParagraph"/>
        <w:widowControl w:val="0"/>
        <w:numPr>
          <w:ilvl w:val="0"/>
          <w:numId w:val="4"/>
        </w:numPr>
        <w:tabs>
          <w:tab w:val="left" w:pos="220"/>
          <w:tab w:val="left" w:pos="720"/>
        </w:tabs>
        <w:autoSpaceDE w:val="0"/>
        <w:autoSpaceDN w:val="0"/>
        <w:adjustRightInd w:val="0"/>
        <w:ind w:hanging="720"/>
        <w:rPr>
          <w:rFonts w:ascii="Times New Roman" w:hAnsi="Times New Roman" w:cs="Times New Roman"/>
          <w:color w:val="262626"/>
          <w:sz w:val="22"/>
          <w:szCs w:val="22"/>
        </w:rPr>
      </w:pPr>
      <w:r w:rsidRPr="00684FBF">
        <w:rPr>
          <w:rFonts w:ascii="Times New Roman" w:hAnsi="Times New Roman" w:cs="Times New Roman"/>
          <w:color w:val="262626"/>
          <w:sz w:val="22"/>
          <w:szCs w:val="22"/>
        </w:rPr>
        <w:t>The program is written from scratch using the Easy68k software, and not cross-pasted from any C++ IDE or any other software.</w:t>
      </w:r>
    </w:p>
    <w:p w14:paraId="433C0203" w14:textId="1AAA5444" w:rsidR="00051998" w:rsidRPr="00684FBF" w:rsidRDefault="00330C52" w:rsidP="00051998">
      <w:pPr>
        <w:pStyle w:val="ListParagraph"/>
        <w:widowControl w:val="0"/>
        <w:numPr>
          <w:ilvl w:val="0"/>
          <w:numId w:val="4"/>
        </w:numPr>
        <w:tabs>
          <w:tab w:val="left" w:pos="220"/>
          <w:tab w:val="left" w:pos="720"/>
        </w:tabs>
        <w:autoSpaceDE w:val="0"/>
        <w:autoSpaceDN w:val="0"/>
        <w:adjustRightInd w:val="0"/>
        <w:ind w:hanging="720"/>
        <w:rPr>
          <w:rFonts w:ascii="Times New Roman" w:hAnsi="Times New Roman" w:cs="Times New Roman"/>
          <w:color w:val="262626"/>
          <w:sz w:val="22"/>
          <w:szCs w:val="22"/>
        </w:rPr>
      </w:pPr>
      <w:r w:rsidRPr="00684FBF">
        <w:rPr>
          <w:rFonts w:ascii="Times New Roman" w:hAnsi="Times New Roman" w:cs="Times New Roman"/>
          <w:color w:val="262626"/>
          <w:sz w:val="22"/>
          <w:szCs w:val="22"/>
        </w:rPr>
        <w:t>Program</w:t>
      </w:r>
      <w:r w:rsidR="00051998" w:rsidRPr="00684FBF">
        <w:rPr>
          <w:rFonts w:ascii="Times New Roman" w:hAnsi="Times New Roman" w:cs="Times New Roman"/>
          <w:color w:val="262626"/>
          <w:sz w:val="22"/>
          <w:szCs w:val="22"/>
        </w:rPr>
        <w:t xml:space="preserve"> should be </w:t>
      </w:r>
      <w:proofErr w:type="spellStart"/>
      <w:r w:rsidR="00051998" w:rsidRPr="00684FBF">
        <w:rPr>
          <w:rFonts w:ascii="Times New Roman" w:hAnsi="Times New Roman" w:cs="Times New Roman"/>
          <w:color w:val="262626"/>
          <w:sz w:val="22"/>
          <w:szCs w:val="22"/>
        </w:rPr>
        <w:t>ORG'ed</w:t>
      </w:r>
      <w:proofErr w:type="spellEnd"/>
      <w:r w:rsidR="00051998" w:rsidRPr="00684FBF">
        <w:rPr>
          <w:rFonts w:ascii="Times New Roman" w:hAnsi="Times New Roman" w:cs="Times New Roman"/>
          <w:color w:val="262626"/>
          <w:sz w:val="22"/>
          <w:szCs w:val="22"/>
        </w:rPr>
        <w:t xml:space="preserve"> at $1000.</w:t>
      </w:r>
    </w:p>
    <w:p w14:paraId="7A12DBBB" w14:textId="5C3F624E" w:rsidR="00330C52" w:rsidRPr="00684FBF" w:rsidRDefault="00330C52" w:rsidP="00051998">
      <w:pPr>
        <w:pStyle w:val="ListParagraph"/>
        <w:widowControl w:val="0"/>
        <w:numPr>
          <w:ilvl w:val="0"/>
          <w:numId w:val="4"/>
        </w:numPr>
        <w:tabs>
          <w:tab w:val="left" w:pos="220"/>
          <w:tab w:val="left" w:pos="720"/>
        </w:tabs>
        <w:autoSpaceDE w:val="0"/>
        <w:autoSpaceDN w:val="0"/>
        <w:adjustRightInd w:val="0"/>
        <w:ind w:hanging="720"/>
        <w:rPr>
          <w:rFonts w:ascii="Times New Roman" w:hAnsi="Times New Roman" w:cs="Times New Roman"/>
          <w:color w:val="262626"/>
          <w:sz w:val="22"/>
          <w:szCs w:val="22"/>
        </w:rPr>
      </w:pPr>
      <w:r w:rsidRPr="00684FBF">
        <w:rPr>
          <w:rFonts w:ascii="Times New Roman" w:hAnsi="Times New Roman" w:cs="Times New Roman"/>
          <w:color w:val="262626"/>
          <w:sz w:val="22"/>
          <w:szCs w:val="22"/>
        </w:rPr>
        <w:t xml:space="preserve">At startup, the program will display the welcome message, and prompt the user to input the start and the ending location of the code to be disassembled. The program will now scan the memory region and output the memory addresses of the instruction. </w:t>
      </w:r>
    </w:p>
    <w:p w14:paraId="7ECA9FC9" w14:textId="1101BDC8" w:rsidR="00051998" w:rsidRPr="00684FBF" w:rsidRDefault="00330C52" w:rsidP="00051998">
      <w:pPr>
        <w:pStyle w:val="ListParagraph"/>
        <w:widowControl w:val="0"/>
        <w:numPr>
          <w:ilvl w:val="0"/>
          <w:numId w:val="4"/>
        </w:numPr>
        <w:tabs>
          <w:tab w:val="left" w:pos="220"/>
          <w:tab w:val="left" w:pos="720"/>
        </w:tabs>
        <w:autoSpaceDE w:val="0"/>
        <w:autoSpaceDN w:val="0"/>
        <w:adjustRightInd w:val="0"/>
        <w:ind w:hanging="720"/>
        <w:rPr>
          <w:rFonts w:ascii="Times New Roman" w:hAnsi="Times New Roman" w:cs="Times New Roman"/>
          <w:color w:val="262626"/>
          <w:sz w:val="22"/>
          <w:szCs w:val="22"/>
        </w:rPr>
      </w:pPr>
      <w:r w:rsidRPr="00684FBF">
        <w:rPr>
          <w:rFonts w:ascii="Times New Roman" w:hAnsi="Times New Roman" w:cs="Times New Roman"/>
          <w:color w:val="262626"/>
          <w:sz w:val="22"/>
          <w:szCs w:val="22"/>
        </w:rPr>
        <w:t>The display will show one screen at the time stopping at 25 lines. It will prompt the user to hit Enter to enter the next page.</w:t>
      </w:r>
    </w:p>
    <w:p w14:paraId="225E1E4A" w14:textId="059E216E" w:rsidR="00051998" w:rsidRPr="00684FBF" w:rsidRDefault="00330C52" w:rsidP="00330C52">
      <w:pPr>
        <w:pStyle w:val="ListParagraph"/>
        <w:widowControl w:val="0"/>
        <w:numPr>
          <w:ilvl w:val="0"/>
          <w:numId w:val="4"/>
        </w:numPr>
        <w:tabs>
          <w:tab w:val="left" w:pos="220"/>
          <w:tab w:val="left" w:pos="720"/>
        </w:tabs>
        <w:autoSpaceDE w:val="0"/>
        <w:autoSpaceDN w:val="0"/>
        <w:adjustRightInd w:val="0"/>
        <w:ind w:hanging="720"/>
        <w:rPr>
          <w:rFonts w:ascii="Times New Roman" w:hAnsi="Times New Roman" w:cs="Times New Roman"/>
          <w:color w:val="262626"/>
          <w:sz w:val="22"/>
          <w:szCs w:val="22"/>
        </w:rPr>
      </w:pPr>
      <w:r w:rsidRPr="00684FBF">
        <w:rPr>
          <w:rFonts w:ascii="Times New Roman" w:hAnsi="Times New Roman" w:cs="Times New Roman"/>
          <w:color w:val="262626"/>
          <w:sz w:val="22"/>
          <w:szCs w:val="22"/>
        </w:rPr>
        <w:t xml:space="preserve">When the program finds an illegal instruction, it will deal with it until it can find instructions again to decode. When the instruction cannot be decoded, the output should display as 1000 DATA $WXYZ. The program will never crash when it can’t decode an instruction. </w:t>
      </w:r>
    </w:p>
    <w:p w14:paraId="0FBCBA2D" w14:textId="3087B577" w:rsidR="00051998" w:rsidRPr="00684FBF" w:rsidRDefault="008F4A34" w:rsidP="00051998">
      <w:pPr>
        <w:pStyle w:val="ListParagraph"/>
        <w:widowControl w:val="0"/>
        <w:numPr>
          <w:ilvl w:val="0"/>
          <w:numId w:val="4"/>
        </w:numPr>
        <w:tabs>
          <w:tab w:val="left" w:pos="220"/>
          <w:tab w:val="left" w:pos="720"/>
        </w:tabs>
        <w:autoSpaceDE w:val="0"/>
        <w:autoSpaceDN w:val="0"/>
        <w:adjustRightInd w:val="0"/>
        <w:ind w:hanging="720"/>
        <w:rPr>
          <w:rFonts w:ascii="Times New Roman" w:hAnsi="Times New Roman" w:cs="Times New Roman"/>
          <w:color w:val="262626"/>
          <w:sz w:val="22"/>
          <w:szCs w:val="22"/>
        </w:rPr>
      </w:pPr>
      <w:r w:rsidRPr="00684FBF">
        <w:rPr>
          <w:rFonts w:ascii="Times New Roman" w:hAnsi="Times New Roman" w:cs="Times New Roman"/>
          <w:color w:val="262626"/>
          <w:sz w:val="22"/>
          <w:szCs w:val="22"/>
        </w:rPr>
        <w:t xml:space="preserve">Program will </w:t>
      </w:r>
      <w:r w:rsidR="00051998" w:rsidRPr="00684FBF">
        <w:rPr>
          <w:rFonts w:ascii="Times New Roman" w:hAnsi="Times New Roman" w:cs="Times New Roman"/>
          <w:color w:val="262626"/>
          <w:sz w:val="22"/>
          <w:szCs w:val="22"/>
        </w:rPr>
        <w:t>do a line by line disassembly, displaying the following columns:</w:t>
      </w:r>
      <w:r w:rsidR="00051998" w:rsidRPr="00684FBF">
        <w:rPr>
          <w:rFonts w:ascii="MS Mincho" w:eastAsia="MS Mincho" w:hAnsi="MS Mincho" w:cs="MS Mincho" w:hint="eastAsia"/>
          <w:color w:val="262626"/>
          <w:sz w:val="22"/>
          <w:szCs w:val="22"/>
        </w:rPr>
        <w:t> </w:t>
      </w:r>
      <w:r w:rsidR="00051998" w:rsidRPr="00684FBF">
        <w:rPr>
          <w:rFonts w:ascii="Times New Roman" w:hAnsi="Times New Roman" w:cs="Times New Roman"/>
          <w:color w:val="262626"/>
          <w:sz w:val="22"/>
          <w:szCs w:val="22"/>
        </w:rPr>
        <w:t>a- Memory location b- Op-code c- Operand</w:t>
      </w:r>
    </w:p>
    <w:p w14:paraId="5CE4C930" w14:textId="77777777" w:rsidR="008F4A34" w:rsidRPr="00684FBF" w:rsidRDefault="008F4A34" w:rsidP="008F4A34">
      <w:pPr>
        <w:pStyle w:val="ListParagraph"/>
        <w:widowControl w:val="0"/>
        <w:autoSpaceDE w:val="0"/>
        <w:autoSpaceDN w:val="0"/>
        <w:adjustRightInd w:val="0"/>
        <w:rPr>
          <w:rFonts w:ascii="Times New Roman" w:hAnsi="Times New Roman" w:cs="Times New Roman"/>
          <w:color w:val="262626"/>
          <w:sz w:val="22"/>
          <w:szCs w:val="22"/>
        </w:rPr>
      </w:pPr>
    </w:p>
    <w:p w14:paraId="563F1A27" w14:textId="77777777" w:rsidR="00051998" w:rsidRPr="00684FBF" w:rsidRDefault="00051998" w:rsidP="00051998">
      <w:pPr>
        <w:pStyle w:val="ListParagraph"/>
        <w:widowControl w:val="0"/>
        <w:numPr>
          <w:ilvl w:val="0"/>
          <w:numId w:val="4"/>
        </w:numPr>
        <w:autoSpaceDE w:val="0"/>
        <w:autoSpaceDN w:val="0"/>
        <w:adjustRightInd w:val="0"/>
        <w:ind w:hanging="720"/>
        <w:rPr>
          <w:rFonts w:ascii="Times New Roman" w:hAnsi="Times New Roman" w:cs="Times New Roman"/>
          <w:color w:val="262626"/>
          <w:sz w:val="22"/>
          <w:szCs w:val="22"/>
        </w:rPr>
      </w:pPr>
      <w:r w:rsidRPr="00684FBF">
        <w:rPr>
          <w:rFonts w:ascii="Times New Roman" w:hAnsi="Times New Roman" w:cs="Times New Roman"/>
          <w:color w:val="262626"/>
          <w:sz w:val="22"/>
          <w:szCs w:val="22"/>
        </w:rPr>
        <w:t>When it completes the disassembly, the program should prompt the user to disassemble another memory image, or prompt the user to quit.</w:t>
      </w:r>
    </w:p>
    <w:p w14:paraId="4DDB20C9"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 </w:t>
      </w:r>
    </w:p>
    <w:p w14:paraId="6A8597F5"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 xml:space="preserve">3) </w:t>
      </w:r>
      <w:r w:rsidRPr="00684FBF">
        <w:rPr>
          <w:rFonts w:ascii="Times New Roman" w:hAnsi="Times New Roman" w:cs="Times New Roman"/>
          <w:b/>
          <w:bCs/>
          <w:color w:val="262626"/>
          <w:sz w:val="22"/>
          <w:szCs w:val="22"/>
        </w:rPr>
        <w:t>Test Plan</w:t>
      </w:r>
      <w:r w:rsidRPr="00684FBF">
        <w:rPr>
          <w:rFonts w:ascii="Times New Roman" w:hAnsi="Times New Roman" w:cs="Times New Roman"/>
          <w:color w:val="262626"/>
          <w:sz w:val="22"/>
          <w:szCs w:val="22"/>
        </w:rPr>
        <w:t xml:space="preserve">: 1~2 </w:t>
      </w:r>
      <w:proofErr w:type="spellStart"/>
      <w:r w:rsidRPr="00684FBF">
        <w:rPr>
          <w:rFonts w:ascii="Times New Roman" w:hAnsi="Times New Roman" w:cs="Times New Roman"/>
          <w:color w:val="262626"/>
          <w:sz w:val="22"/>
          <w:szCs w:val="22"/>
        </w:rPr>
        <w:t>pages.This</w:t>
      </w:r>
      <w:proofErr w:type="spellEnd"/>
      <w:r w:rsidRPr="00684FBF">
        <w:rPr>
          <w:rFonts w:ascii="Times New Roman" w:hAnsi="Times New Roman" w:cs="Times New Roman"/>
          <w:color w:val="262626"/>
          <w:sz w:val="22"/>
          <w:szCs w:val="22"/>
        </w:rPr>
        <w:t xml:space="preserve"> is a description of how you tested the program. It should also contain a description of your team’s coding standards. If you have, please include your testing files as well. </w:t>
      </w:r>
    </w:p>
    <w:p w14:paraId="22238326"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 </w:t>
      </w:r>
    </w:p>
    <w:p w14:paraId="476B06EC"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 xml:space="preserve">4) </w:t>
      </w:r>
      <w:r w:rsidRPr="00684FBF">
        <w:rPr>
          <w:rFonts w:ascii="Times New Roman" w:hAnsi="Times New Roman" w:cs="Times New Roman"/>
          <w:b/>
          <w:bCs/>
          <w:color w:val="262626"/>
          <w:sz w:val="22"/>
          <w:szCs w:val="22"/>
        </w:rPr>
        <w:t>Exception report</w:t>
      </w:r>
      <w:r w:rsidRPr="00684FBF">
        <w:rPr>
          <w:rFonts w:ascii="Times New Roman" w:hAnsi="Times New Roman" w:cs="Times New Roman"/>
          <w:color w:val="262626"/>
          <w:sz w:val="22"/>
          <w:szCs w:val="22"/>
        </w:rPr>
        <w:t>: This is your opportunity to describe problems that you’ve encountered but couldn't fix, or chose not to fix. Anything that you feel deviates from your intended program. Also, this is where you can describe what you were able to complete in the time allotted versus what the assignment asked for. This should definitely include the results of your testing if you found defects but didn't fix them. In an ideal situation, I should be able to just read your documentation and your source listing and give you a grade, without needing to run the program. Of course, I will run the program, but I hope that you get the idea.</w:t>
      </w:r>
    </w:p>
    <w:p w14:paraId="6FF55576" w14:textId="77777777" w:rsidR="00051998" w:rsidRPr="00684FBF" w:rsidRDefault="00051998" w:rsidP="00051998">
      <w:pPr>
        <w:widowControl w:val="0"/>
        <w:autoSpaceDE w:val="0"/>
        <w:autoSpaceDN w:val="0"/>
        <w:adjustRightInd w:val="0"/>
        <w:rPr>
          <w:rFonts w:ascii="Times New Roman" w:hAnsi="Times New Roman" w:cs="Times New Roman"/>
          <w:color w:val="262626"/>
          <w:sz w:val="22"/>
          <w:szCs w:val="22"/>
        </w:rPr>
      </w:pPr>
      <w:r w:rsidRPr="00684FBF">
        <w:rPr>
          <w:rFonts w:ascii="Times New Roman" w:hAnsi="Times New Roman" w:cs="Times New Roman"/>
          <w:color w:val="262626"/>
          <w:sz w:val="22"/>
          <w:szCs w:val="22"/>
        </w:rPr>
        <w:t> </w:t>
      </w:r>
    </w:p>
    <w:p w14:paraId="31DC85E1" w14:textId="77777777" w:rsidR="00FA1ADD" w:rsidRPr="00684FBF" w:rsidRDefault="00051998" w:rsidP="00051998">
      <w:pPr>
        <w:rPr>
          <w:rFonts w:ascii="Times New Roman" w:hAnsi="Times New Roman" w:cs="Times New Roman"/>
          <w:color w:val="262626"/>
          <w:sz w:val="22"/>
          <w:szCs w:val="22"/>
        </w:rPr>
      </w:pPr>
      <w:r w:rsidRPr="00684FBF">
        <w:rPr>
          <w:rFonts w:ascii="Times New Roman" w:hAnsi="Times New Roman" w:cs="Times New Roman"/>
          <w:color w:val="262626"/>
          <w:sz w:val="22"/>
          <w:szCs w:val="22"/>
        </w:rPr>
        <w:t xml:space="preserve">5) </w:t>
      </w:r>
      <w:r w:rsidRPr="00684FBF">
        <w:rPr>
          <w:rFonts w:ascii="Times New Roman" w:hAnsi="Times New Roman" w:cs="Times New Roman"/>
          <w:b/>
          <w:bCs/>
          <w:color w:val="262626"/>
          <w:sz w:val="22"/>
          <w:szCs w:val="22"/>
        </w:rPr>
        <w:t>Team assignments and report</w:t>
      </w:r>
      <w:r w:rsidRPr="00684FBF">
        <w:rPr>
          <w:rFonts w:ascii="Times New Roman" w:hAnsi="Times New Roman" w:cs="Times New Roman"/>
          <w:color w:val="262626"/>
          <w:sz w:val="22"/>
          <w:szCs w:val="22"/>
        </w:rPr>
        <w:t>: A description of how you organized your team’s tasks. That is, "Who did what and how". You should specify the amount of the coding, as a percentage, the member did in the project. This information is VERY important as it will be a source for the separate grading. </w:t>
      </w:r>
    </w:p>
    <w:p w14:paraId="4D88DDFF" w14:textId="77777777" w:rsidR="006F5CBD" w:rsidRPr="00684FBF" w:rsidRDefault="006F5CBD" w:rsidP="00051998">
      <w:pPr>
        <w:rPr>
          <w:rFonts w:ascii="Times New Roman" w:hAnsi="Times New Roman" w:cs="Times New Roman"/>
          <w:color w:val="262626"/>
          <w:sz w:val="22"/>
          <w:szCs w:val="22"/>
        </w:rPr>
      </w:pPr>
    </w:p>
    <w:p w14:paraId="16B95CC7" w14:textId="3F6DBBC5" w:rsidR="006F5CBD" w:rsidRPr="00684FBF" w:rsidRDefault="006F5CBD" w:rsidP="00051998">
      <w:pPr>
        <w:rPr>
          <w:rFonts w:ascii="Times New Roman" w:hAnsi="Times New Roman" w:cs="Times New Roman"/>
          <w:color w:val="262626"/>
          <w:sz w:val="22"/>
          <w:szCs w:val="22"/>
        </w:rPr>
      </w:pPr>
      <w:r w:rsidRPr="00684FBF">
        <w:rPr>
          <w:rFonts w:ascii="Times New Roman" w:hAnsi="Times New Roman" w:cs="Times New Roman"/>
          <w:color w:val="262626"/>
          <w:sz w:val="22"/>
          <w:szCs w:val="22"/>
        </w:rPr>
        <w:t>We separated our work that based on our roles</w:t>
      </w:r>
      <w:r w:rsidR="001D1EEB" w:rsidRPr="00684FBF">
        <w:rPr>
          <w:rFonts w:ascii="Times New Roman" w:hAnsi="Times New Roman" w:cs="Times New Roman"/>
          <w:color w:val="262626"/>
          <w:sz w:val="22"/>
          <w:szCs w:val="22"/>
        </w:rPr>
        <w:t>, but also worked together on a single code after we combined</w:t>
      </w:r>
      <w:r w:rsidRPr="00684FBF">
        <w:rPr>
          <w:rFonts w:ascii="Times New Roman" w:hAnsi="Times New Roman" w:cs="Times New Roman"/>
          <w:color w:val="262626"/>
          <w:sz w:val="22"/>
          <w:szCs w:val="22"/>
        </w:rPr>
        <w:t xml:space="preserve">. </w:t>
      </w:r>
    </w:p>
    <w:p w14:paraId="6028E94D" w14:textId="72BA923D" w:rsidR="006F5CBD" w:rsidRPr="00684FBF" w:rsidRDefault="006F5CBD" w:rsidP="00051998">
      <w:pPr>
        <w:rPr>
          <w:rFonts w:ascii="Times New Roman" w:hAnsi="Times New Roman" w:cs="Times New Roman"/>
          <w:color w:val="262626"/>
          <w:sz w:val="22"/>
          <w:szCs w:val="22"/>
        </w:rPr>
      </w:pPr>
      <w:r w:rsidRPr="00684FBF">
        <w:rPr>
          <w:rFonts w:ascii="Times New Roman" w:hAnsi="Times New Roman" w:cs="Times New Roman"/>
          <w:color w:val="262626"/>
          <w:sz w:val="22"/>
          <w:szCs w:val="22"/>
        </w:rPr>
        <w:t>Sean Lai – I/O 33% Code</w:t>
      </w:r>
    </w:p>
    <w:p w14:paraId="5892EBF4" w14:textId="7A892DAF" w:rsidR="006F5CBD" w:rsidRPr="00684FBF" w:rsidRDefault="006F5CBD" w:rsidP="00051998">
      <w:pPr>
        <w:rPr>
          <w:rFonts w:ascii="Times New Roman" w:hAnsi="Times New Roman" w:cs="Times New Roman"/>
          <w:color w:val="262626"/>
          <w:sz w:val="22"/>
          <w:szCs w:val="22"/>
        </w:rPr>
      </w:pPr>
      <w:r w:rsidRPr="00684FBF">
        <w:rPr>
          <w:rFonts w:ascii="Times New Roman" w:hAnsi="Times New Roman" w:cs="Times New Roman"/>
          <w:color w:val="262626"/>
          <w:sz w:val="22"/>
          <w:szCs w:val="22"/>
        </w:rPr>
        <w:t xml:space="preserve">Sai </w:t>
      </w:r>
      <w:proofErr w:type="spellStart"/>
      <w:r w:rsidRPr="00684FBF">
        <w:rPr>
          <w:rFonts w:ascii="Times New Roman" w:hAnsi="Times New Roman" w:cs="Times New Roman"/>
          <w:color w:val="262626"/>
          <w:sz w:val="22"/>
          <w:szCs w:val="22"/>
        </w:rPr>
        <w:t>Badey</w:t>
      </w:r>
      <w:proofErr w:type="spellEnd"/>
      <w:r w:rsidRPr="00684FBF">
        <w:rPr>
          <w:rFonts w:ascii="Times New Roman" w:hAnsi="Times New Roman" w:cs="Times New Roman"/>
          <w:color w:val="262626"/>
          <w:sz w:val="22"/>
          <w:szCs w:val="22"/>
        </w:rPr>
        <w:t xml:space="preserve"> – OP 33% Code</w:t>
      </w:r>
    </w:p>
    <w:p w14:paraId="1EE9006D" w14:textId="71A3344F" w:rsidR="006F5CBD" w:rsidRPr="00684FBF" w:rsidRDefault="006F5CBD" w:rsidP="00051998">
      <w:pPr>
        <w:rPr>
          <w:rFonts w:ascii="Times New Roman" w:hAnsi="Times New Roman" w:cs="Times New Roman"/>
          <w:color w:val="262626"/>
          <w:sz w:val="22"/>
          <w:szCs w:val="22"/>
        </w:rPr>
      </w:pPr>
      <w:r w:rsidRPr="00684FBF">
        <w:rPr>
          <w:rFonts w:ascii="Times New Roman" w:hAnsi="Times New Roman" w:cs="Times New Roman"/>
          <w:color w:val="262626"/>
          <w:sz w:val="22"/>
          <w:szCs w:val="22"/>
        </w:rPr>
        <w:t>Duong Chau – EA 34% Code</w:t>
      </w:r>
    </w:p>
    <w:p w14:paraId="1D1AADA4" w14:textId="77777777" w:rsidR="006F5CBD" w:rsidRPr="00684FBF" w:rsidRDefault="006F5CBD" w:rsidP="00051998">
      <w:pPr>
        <w:rPr>
          <w:rFonts w:ascii="Times New Roman" w:hAnsi="Times New Roman" w:cs="Times New Roman"/>
          <w:color w:val="262626"/>
          <w:sz w:val="22"/>
          <w:szCs w:val="22"/>
        </w:rPr>
      </w:pPr>
    </w:p>
    <w:p w14:paraId="227D6057" w14:textId="75341FE1" w:rsidR="006F5CBD" w:rsidRPr="00684FBF" w:rsidRDefault="006F5CBD" w:rsidP="00051998">
      <w:pPr>
        <w:rPr>
          <w:rFonts w:ascii="Times New Roman" w:hAnsi="Times New Roman" w:cs="Times New Roman"/>
          <w:color w:val="262626"/>
          <w:sz w:val="22"/>
          <w:szCs w:val="22"/>
        </w:rPr>
      </w:pPr>
      <w:r w:rsidRPr="00684FBF">
        <w:rPr>
          <w:rFonts w:ascii="Times New Roman" w:hAnsi="Times New Roman" w:cs="Times New Roman"/>
          <w:color w:val="262626"/>
          <w:sz w:val="22"/>
          <w:szCs w:val="22"/>
        </w:rPr>
        <w:t xml:space="preserve">We split our task by having individually </w:t>
      </w:r>
      <w:r w:rsidR="001D1EEB" w:rsidRPr="00684FBF">
        <w:rPr>
          <w:rFonts w:ascii="Times New Roman" w:hAnsi="Times New Roman" w:cs="Times New Roman"/>
          <w:color w:val="262626"/>
          <w:sz w:val="22"/>
          <w:szCs w:val="22"/>
        </w:rPr>
        <w:t xml:space="preserve">writing the code first and then meet up and combine our codes. After we combined our code in the early stage, we mostly worked on one single file with version checks, so we can minimize errors. We are all familiar of our own roles and also the team member’s roles very well, so it wasn't too specific on which part of the code we did individually since we worked together in a single program. </w:t>
      </w:r>
    </w:p>
    <w:p w14:paraId="238438A2" w14:textId="77777777" w:rsidR="006F5CBD" w:rsidRPr="00684FBF" w:rsidRDefault="006F5CBD" w:rsidP="00051998">
      <w:pPr>
        <w:rPr>
          <w:rFonts w:ascii="Times New Roman" w:hAnsi="Times New Roman" w:cs="Times New Roman"/>
          <w:color w:val="262626"/>
          <w:sz w:val="22"/>
          <w:szCs w:val="22"/>
        </w:rPr>
      </w:pPr>
    </w:p>
    <w:p w14:paraId="0077B2D1" w14:textId="77777777" w:rsidR="00A13692" w:rsidRPr="00684FBF" w:rsidRDefault="00A13692" w:rsidP="00A13692">
      <w:pPr>
        <w:pStyle w:val="NormalWeb"/>
        <w:spacing w:before="0" w:beforeAutospacing="0" w:after="160" w:afterAutospacing="0"/>
        <w:contextualSpacing/>
        <w:rPr>
          <w:sz w:val="22"/>
          <w:szCs w:val="22"/>
        </w:rPr>
      </w:pPr>
      <w:r w:rsidRPr="00684FBF">
        <w:rPr>
          <w:color w:val="333333"/>
          <w:sz w:val="22"/>
          <w:szCs w:val="22"/>
          <w:shd w:val="clear" w:color="auto" w:fill="FFFFFF"/>
        </w:rPr>
        <w:lastRenderedPageBreak/>
        <w:t xml:space="preserve">3) </w:t>
      </w:r>
      <w:r w:rsidRPr="00684FBF">
        <w:rPr>
          <w:b/>
          <w:bCs/>
          <w:sz w:val="22"/>
          <w:szCs w:val="22"/>
        </w:rPr>
        <w:t>Test Plan</w:t>
      </w:r>
      <w:r w:rsidRPr="00684FBF">
        <w:rPr>
          <w:sz w:val="22"/>
          <w:szCs w:val="22"/>
        </w:rPr>
        <w:t xml:space="preserve">: </w:t>
      </w:r>
    </w:p>
    <w:p w14:paraId="0B13A2AB" w14:textId="77777777" w:rsidR="00A13692" w:rsidRPr="00684FBF" w:rsidRDefault="00A13692" w:rsidP="00A13692">
      <w:pPr>
        <w:pStyle w:val="NormalWeb"/>
        <w:spacing w:before="0" w:beforeAutospacing="0" w:after="160" w:afterAutospacing="0"/>
        <w:contextualSpacing/>
        <w:rPr>
          <w:sz w:val="22"/>
          <w:szCs w:val="22"/>
        </w:rPr>
      </w:pPr>
      <w:r w:rsidRPr="00684FBF">
        <w:rPr>
          <w:color w:val="333333"/>
          <w:sz w:val="22"/>
          <w:szCs w:val="22"/>
          <w:shd w:val="clear" w:color="auto" w:fill="FFFFFF"/>
        </w:rPr>
        <w:t>We tested the program in 3 separate ways. The first way involved inserting the main opcodes into a test data register as we wrote our individual portions of the program. For example, in the OP code section, there was simply the jump tables and the op code uploader functions which called empty EA functions. At the beginning of this, OP codes that we needed to cover were uploaded into the register and we made sure that our program accurately handled it.</w:t>
      </w:r>
    </w:p>
    <w:p w14:paraId="0B542A14" w14:textId="0F8B39F8" w:rsidR="00A13692" w:rsidRPr="00684FBF" w:rsidRDefault="00A13692" w:rsidP="00A13692">
      <w:pPr>
        <w:pStyle w:val="NormalWeb"/>
        <w:spacing w:before="0" w:beforeAutospacing="0" w:after="160" w:afterAutospacing="0"/>
        <w:contextualSpacing/>
        <w:rPr>
          <w:sz w:val="22"/>
          <w:szCs w:val="22"/>
        </w:rPr>
      </w:pPr>
      <w:r w:rsidRPr="00684FBF">
        <w:rPr>
          <w:color w:val="333333"/>
          <w:sz w:val="22"/>
          <w:szCs w:val="22"/>
          <w:shd w:val="clear" w:color="auto" w:fill="FFFFFF"/>
        </w:rPr>
        <w:t>The second manner by which we tested was by uploading the hex codes for each of the test cases into view-&gt;memory when we execut</w:t>
      </w:r>
      <w:bookmarkStart w:id="0" w:name="_GoBack"/>
      <w:bookmarkEnd w:id="0"/>
      <w:r w:rsidRPr="00684FBF">
        <w:rPr>
          <w:color w:val="333333"/>
          <w:sz w:val="22"/>
          <w:szCs w:val="22"/>
          <w:shd w:val="clear" w:color="auto" w:fill="FFFFFF"/>
        </w:rPr>
        <w:t>ed the disassembler. We would move the memory to a specific location (such as 7000) and insert multiple different commands and data written in hex. Then, we ran the disassembler to see what it would catch.</w:t>
      </w:r>
      <w:r w:rsidRPr="00684FBF">
        <w:rPr>
          <w:color w:val="333333"/>
          <w:sz w:val="22"/>
          <w:szCs w:val="22"/>
          <w:shd w:val="clear" w:color="auto" w:fill="FFFFFF"/>
        </w:rPr>
        <w:t xml:space="preserve"> Note: we did not finish this section because we found a much more efficient way to test – test plan 3</w:t>
      </w:r>
      <w:r w:rsidR="00056C43" w:rsidRPr="00684FBF">
        <w:rPr>
          <w:color w:val="333333"/>
          <w:sz w:val="22"/>
          <w:szCs w:val="22"/>
          <w:shd w:val="clear" w:color="auto" w:fill="FFFFFF"/>
        </w:rPr>
        <w:t>.</w:t>
      </w:r>
    </w:p>
    <w:p w14:paraId="36DF09D6" w14:textId="77777777" w:rsidR="00A13692" w:rsidRPr="00684FBF" w:rsidRDefault="00A13692" w:rsidP="00A13692">
      <w:pPr>
        <w:pStyle w:val="NormalWeb"/>
        <w:spacing w:before="0" w:beforeAutospacing="0" w:after="160" w:afterAutospacing="0"/>
        <w:contextualSpacing/>
        <w:rPr>
          <w:sz w:val="22"/>
          <w:szCs w:val="22"/>
        </w:rPr>
      </w:pPr>
      <w:r w:rsidRPr="00684FBF">
        <w:rPr>
          <w:color w:val="333333"/>
          <w:sz w:val="22"/>
          <w:szCs w:val="22"/>
          <w:shd w:val="clear" w:color="auto" w:fill="FFFFFF"/>
        </w:rPr>
        <w:t>The third testing method was by having a large list of most of all the test codes that we were required to get working. We created an assembly language program, executed it to obtain the list file, then used the list file to upload the data when we ran the disassembler. When we uploaded the data in this manner, we were able to test much faster than originally. The second method of testing involved creating the binary of almost every case, then converting each to hex values, then uploading them individually to the memory manually. With this method, we saved a lot of time and caught a lot of issues which crashed the program. By working with the tracing built into the emulator, we tracked down the bugs and we caught them.</w:t>
      </w:r>
    </w:p>
    <w:p w14:paraId="25891A4B" w14:textId="77777777" w:rsidR="00A13692" w:rsidRPr="00684FBF" w:rsidRDefault="00A13692" w:rsidP="00A13692">
      <w:pPr>
        <w:pStyle w:val="NormalWeb"/>
        <w:spacing w:before="0" w:beforeAutospacing="0" w:after="160" w:afterAutospacing="0"/>
        <w:contextualSpacing/>
        <w:rPr>
          <w:sz w:val="22"/>
          <w:szCs w:val="22"/>
        </w:rPr>
      </w:pPr>
      <w:r w:rsidRPr="00684FBF">
        <w:rPr>
          <w:b/>
          <w:bCs/>
          <w:color w:val="333333"/>
          <w:sz w:val="22"/>
          <w:szCs w:val="22"/>
          <w:shd w:val="clear" w:color="auto" w:fill="FFFFFF"/>
        </w:rPr>
        <w:t>Coding Standards:</w:t>
      </w:r>
    </w:p>
    <w:p w14:paraId="17C26C3E" w14:textId="77777777" w:rsidR="00A13692" w:rsidRPr="00684FBF" w:rsidRDefault="00A13692" w:rsidP="00A13692">
      <w:pPr>
        <w:pStyle w:val="NormalWeb"/>
        <w:spacing w:before="0" w:beforeAutospacing="0" w:after="160" w:afterAutospacing="0"/>
        <w:contextualSpacing/>
        <w:rPr>
          <w:sz w:val="22"/>
          <w:szCs w:val="22"/>
        </w:rPr>
      </w:pPr>
      <w:r w:rsidRPr="00684FBF">
        <w:rPr>
          <w:color w:val="333333"/>
          <w:sz w:val="22"/>
          <w:szCs w:val="22"/>
          <w:shd w:val="clear" w:color="auto" w:fill="FFFFFF"/>
        </w:rPr>
        <w:t>The coding standards by which we did our assembler:</w:t>
      </w:r>
    </w:p>
    <w:p w14:paraId="18BF3475" w14:textId="77777777" w:rsidR="00A13692" w:rsidRPr="00684FBF" w:rsidRDefault="00A13692" w:rsidP="00A13692">
      <w:pPr>
        <w:pStyle w:val="NormalWeb"/>
        <w:numPr>
          <w:ilvl w:val="0"/>
          <w:numId w:val="8"/>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We used capitals for all of our commands and our subroutines.</w:t>
      </w:r>
    </w:p>
    <w:p w14:paraId="7A4C2D3D" w14:textId="77777777" w:rsidR="00A13692" w:rsidRPr="00684FBF" w:rsidRDefault="00A13692" w:rsidP="00A13692">
      <w:pPr>
        <w:pStyle w:val="NormalWeb"/>
        <w:numPr>
          <w:ilvl w:val="0"/>
          <w:numId w:val="8"/>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When OP code transitions to EA, there is a subroutine for each command</w:t>
      </w:r>
    </w:p>
    <w:p w14:paraId="57707AF7" w14:textId="77777777" w:rsidR="00A13692" w:rsidRPr="00684FBF" w:rsidRDefault="00A13692" w:rsidP="00A13692">
      <w:pPr>
        <w:pStyle w:val="NormalWeb"/>
        <w:numPr>
          <w:ilvl w:val="0"/>
          <w:numId w:val="8"/>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When there is a memory operation, we used version 1 on the subroutine calls</w:t>
      </w:r>
    </w:p>
    <w:p w14:paraId="112A2EAC" w14:textId="77777777" w:rsidR="00A13692" w:rsidRPr="00684FBF" w:rsidRDefault="00A13692" w:rsidP="00A13692">
      <w:pPr>
        <w:pStyle w:val="NormalWeb"/>
        <w:numPr>
          <w:ilvl w:val="0"/>
          <w:numId w:val="8"/>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When there is a register operation instead of memory, we used version 2</w:t>
      </w:r>
    </w:p>
    <w:p w14:paraId="1A4D4744" w14:textId="77777777" w:rsidR="00A13692" w:rsidRPr="00684FBF" w:rsidRDefault="00A13692" w:rsidP="00A13692">
      <w:pPr>
        <w:pStyle w:val="NormalWeb"/>
        <w:numPr>
          <w:ilvl w:val="0"/>
          <w:numId w:val="8"/>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We used the data registers as following</w:t>
      </w:r>
    </w:p>
    <w:p w14:paraId="21B3B9D2"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D0: used primarily for trap tasks (printing)</w:t>
      </w:r>
    </w:p>
    <w:p w14:paraId="06EC7706"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D1: reserved for temporary use by IO</w:t>
      </w:r>
    </w:p>
    <w:p w14:paraId="389ECA77"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D2: reserved for temporary use by IO</w:t>
      </w:r>
    </w:p>
    <w:p w14:paraId="3ECA144B"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 xml:space="preserve">D3: final 16bit binary code </w:t>
      </w:r>
    </w:p>
    <w:p w14:paraId="69794BA6"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D4: temporary holder for bit shifting - used by OP</w:t>
      </w:r>
    </w:p>
    <w:p w14:paraId="6D58074D"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D5: is used to specify printing Word or Long Address/Data</w:t>
      </w:r>
    </w:p>
    <w:p w14:paraId="651D19AB"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D6: temporary holder for bit shifting - used by EA</w:t>
      </w:r>
    </w:p>
    <w:p w14:paraId="286EA956"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D7: temporary holder for bit shifting - used by EA</w:t>
      </w:r>
    </w:p>
    <w:p w14:paraId="38631784"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 xml:space="preserve">A1: is used for temporary comparison and </w:t>
      </w:r>
    </w:p>
    <w:p w14:paraId="4C8A0389"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A2: loading jump table</w:t>
      </w:r>
    </w:p>
    <w:p w14:paraId="65B67DC7"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A3: the good buffer</w:t>
      </w:r>
    </w:p>
    <w:p w14:paraId="2504216C"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A4: loading jump table</w:t>
      </w:r>
    </w:p>
    <w:p w14:paraId="2A82F5D1"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A5: starting address</w:t>
      </w:r>
    </w:p>
    <w:p w14:paraId="7D1D14A2"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A6: ending address</w:t>
      </w:r>
    </w:p>
    <w:p w14:paraId="5FAD9684" w14:textId="77777777" w:rsidR="00A13692" w:rsidRPr="00684FBF" w:rsidRDefault="00A13692" w:rsidP="00A13692">
      <w:pPr>
        <w:pStyle w:val="NormalWeb"/>
        <w:numPr>
          <w:ilvl w:val="1"/>
          <w:numId w:val="9"/>
        </w:numPr>
        <w:shd w:val="clear" w:color="auto" w:fill="FFFFFF"/>
        <w:spacing w:before="0" w:beforeAutospacing="0" w:after="0" w:afterAutospacing="0"/>
        <w:contextualSpacing/>
        <w:textAlignment w:val="baseline"/>
        <w:rPr>
          <w:color w:val="333333"/>
          <w:sz w:val="22"/>
          <w:szCs w:val="22"/>
        </w:rPr>
      </w:pPr>
      <w:r w:rsidRPr="00684FBF">
        <w:rPr>
          <w:color w:val="333333"/>
          <w:sz w:val="22"/>
          <w:szCs w:val="22"/>
          <w:shd w:val="clear" w:color="auto" w:fill="FFFFFF"/>
        </w:rPr>
        <w:t>A7: the stack - we did not touch this</w:t>
      </w:r>
    </w:p>
    <w:p w14:paraId="217435F9" w14:textId="77777777" w:rsidR="00A13692" w:rsidRPr="00684FBF" w:rsidRDefault="00A13692" w:rsidP="00A13692">
      <w:pPr>
        <w:pStyle w:val="NormalWeb"/>
        <w:numPr>
          <w:ilvl w:val="0"/>
          <w:numId w:val="9"/>
        </w:numPr>
        <w:shd w:val="clear" w:color="auto" w:fill="FFFFFF"/>
        <w:spacing w:before="0" w:beforeAutospacing="0" w:after="160" w:afterAutospacing="0"/>
        <w:contextualSpacing/>
        <w:textAlignment w:val="baseline"/>
        <w:rPr>
          <w:color w:val="333333"/>
          <w:sz w:val="22"/>
          <w:szCs w:val="22"/>
        </w:rPr>
      </w:pPr>
      <w:r w:rsidRPr="00684FBF">
        <w:rPr>
          <w:color w:val="333333"/>
          <w:sz w:val="22"/>
          <w:szCs w:val="22"/>
          <w:shd w:val="clear" w:color="auto" w:fill="FFFFFF"/>
        </w:rPr>
        <w:t>We did not print anything out until we verified that it was legitimate code, if at any point we realized that it was invalid, we immediately jumped out of the deeper levels of the loop and printed the basic invalid string buffer.</w:t>
      </w:r>
    </w:p>
    <w:p w14:paraId="02475A24" w14:textId="77777777" w:rsidR="00A13692" w:rsidRPr="00684FBF" w:rsidRDefault="00A13692" w:rsidP="00A13692">
      <w:pPr>
        <w:rPr>
          <w:rFonts w:ascii="Times New Roman" w:hAnsi="Times New Roman" w:cs="Times New Roman"/>
          <w:sz w:val="22"/>
          <w:szCs w:val="22"/>
        </w:rPr>
      </w:pPr>
    </w:p>
    <w:p w14:paraId="0659D1E7" w14:textId="77777777" w:rsidR="00A13692" w:rsidRPr="00684FBF" w:rsidRDefault="00A13692" w:rsidP="00A13692">
      <w:pPr>
        <w:rPr>
          <w:rFonts w:ascii="Times New Roman" w:hAnsi="Times New Roman" w:cs="Times New Roman"/>
          <w:sz w:val="22"/>
          <w:szCs w:val="22"/>
        </w:rPr>
      </w:pPr>
    </w:p>
    <w:p w14:paraId="3ED62E96" w14:textId="77777777" w:rsidR="00A13692" w:rsidRPr="00684FBF" w:rsidRDefault="00A13692" w:rsidP="00A13692">
      <w:pPr>
        <w:rPr>
          <w:rFonts w:ascii="Times New Roman" w:hAnsi="Times New Roman" w:cs="Times New Roman"/>
          <w:sz w:val="22"/>
          <w:szCs w:val="22"/>
        </w:rPr>
      </w:pPr>
    </w:p>
    <w:p w14:paraId="39C60CA5" w14:textId="77777777" w:rsidR="00A13692" w:rsidRPr="00684FBF" w:rsidRDefault="00A13692" w:rsidP="00A13692">
      <w:pPr>
        <w:rPr>
          <w:rFonts w:ascii="Times New Roman" w:hAnsi="Times New Roman" w:cs="Times New Roman"/>
          <w:sz w:val="22"/>
          <w:szCs w:val="22"/>
        </w:rPr>
      </w:pPr>
    </w:p>
    <w:p w14:paraId="7DDFF087" w14:textId="77777777" w:rsidR="00A13692" w:rsidRPr="00684FBF" w:rsidRDefault="00A13692" w:rsidP="00A13692">
      <w:pPr>
        <w:rPr>
          <w:rFonts w:ascii="Times New Roman" w:hAnsi="Times New Roman" w:cs="Times New Roman"/>
          <w:sz w:val="22"/>
          <w:szCs w:val="22"/>
        </w:rPr>
      </w:pPr>
    </w:p>
    <w:p w14:paraId="131B5C0A" w14:textId="77777777" w:rsidR="00A13692" w:rsidRPr="00684FBF" w:rsidRDefault="00A13692" w:rsidP="00A13692">
      <w:pPr>
        <w:rPr>
          <w:rFonts w:ascii="Times New Roman" w:hAnsi="Times New Roman" w:cs="Times New Roman"/>
          <w:sz w:val="22"/>
          <w:szCs w:val="22"/>
        </w:rPr>
      </w:pPr>
    </w:p>
    <w:p w14:paraId="1BA69BD0" w14:textId="77777777" w:rsidR="00A13692" w:rsidRPr="00684FBF" w:rsidRDefault="00A13692" w:rsidP="00A13692">
      <w:pPr>
        <w:rPr>
          <w:rFonts w:ascii="Times New Roman" w:hAnsi="Times New Roman" w:cs="Times New Roman"/>
          <w:sz w:val="22"/>
          <w:szCs w:val="22"/>
        </w:rPr>
      </w:pPr>
    </w:p>
    <w:p w14:paraId="61B44C88" w14:textId="77777777" w:rsidR="00A13692" w:rsidRPr="00684FBF" w:rsidRDefault="00A13692" w:rsidP="00A13692">
      <w:pPr>
        <w:rPr>
          <w:rFonts w:ascii="Times New Roman" w:hAnsi="Times New Roman" w:cs="Times New Roman"/>
          <w:sz w:val="22"/>
          <w:szCs w:val="22"/>
        </w:rPr>
      </w:pPr>
    </w:p>
    <w:p w14:paraId="5CE8F2AB" w14:textId="77777777" w:rsidR="00A13692" w:rsidRPr="00684FBF" w:rsidRDefault="00A13692" w:rsidP="00A13692">
      <w:pPr>
        <w:rPr>
          <w:rFonts w:ascii="Times New Roman" w:hAnsi="Times New Roman" w:cs="Times New Roman"/>
          <w:sz w:val="22"/>
          <w:szCs w:val="22"/>
        </w:rPr>
      </w:pPr>
      <w:r w:rsidRPr="00684FBF">
        <w:rPr>
          <w:rFonts w:ascii="Times New Roman" w:hAnsi="Times New Roman" w:cs="Times New Roman"/>
          <w:sz w:val="22"/>
          <w:szCs w:val="22"/>
        </w:rPr>
        <w:t>TEST DATA</w:t>
      </w:r>
    </w:p>
    <w:p w14:paraId="6FB26E39"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w:t>
      </w:r>
    </w:p>
    <w:tbl>
      <w:tblPr>
        <w:tblW w:w="0" w:type="auto"/>
        <w:tblLook w:val="04A0" w:firstRow="1" w:lastRow="0" w:firstColumn="1" w:lastColumn="0" w:noHBand="0" w:noVBand="1"/>
      </w:tblPr>
      <w:tblGrid>
        <w:gridCol w:w="3090"/>
        <w:gridCol w:w="700"/>
        <w:gridCol w:w="3805"/>
      </w:tblGrid>
      <w:tr w:rsidR="00A13692" w:rsidRPr="00684FBF" w14:paraId="1B498FFB"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3B745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0001000000000000        </w:t>
            </w:r>
            <w:r w:rsidRPr="00684FBF">
              <w:rPr>
                <w:rFonts w:ascii="Times New Roman" w:eastAsia="Times New Roman" w:hAnsi="Times New Roman" w:cs="Times New Roman"/>
                <w:color w:val="000000"/>
                <w:sz w:val="22"/>
                <w:szCs w:val="22"/>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A521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5D2B0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D0,D0</w:t>
            </w:r>
          </w:p>
        </w:tc>
      </w:tr>
      <w:tr w:rsidR="00A13692" w:rsidRPr="00684FBF" w14:paraId="40E7CC7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5462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0001000001001000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057C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5180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A0, A0  invalid</w:t>
            </w:r>
          </w:p>
        </w:tc>
      </w:tr>
      <w:tr w:rsidR="00A13692" w:rsidRPr="00684FBF" w14:paraId="67CB6EA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9BB7B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0001000010010000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E4A49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A903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(A0),(A0)</w:t>
            </w:r>
          </w:p>
        </w:tc>
      </w:tr>
      <w:tr w:rsidR="00A13692" w:rsidRPr="00684FBF" w14:paraId="229634B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0493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0001000011011000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4BEC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10D8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8D52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(A0)+,(A0)+</w:t>
            </w:r>
          </w:p>
        </w:tc>
      </w:tr>
      <w:tr w:rsidR="00A13692" w:rsidRPr="00684FBF" w14:paraId="767D153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18B3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0001000100100000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6163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C025F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-(A0),-(A0)</w:t>
            </w:r>
          </w:p>
        </w:tc>
      </w:tr>
      <w:tr w:rsidR="00A13692" w:rsidRPr="00684FBF" w14:paraId="3221068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50BA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0001000101101000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C993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F093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invalid</w:t>
            </w:r>
          </w:p>
        </w:tc>
      </w:tr>
      <w:tr w:rsidR="00A13692" w:rsidRPr="00684FBF" w14:paraId="59606B0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034AF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0001000110110000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EF5B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11B0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5321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invalid</w:t>
            </w:r>
          </w:p>
        </w:tc>
      </w:tr>
      <w:tr w:rsidR="00A13692" w:rsidRPr="00684FBF" w14:paraId="2C4F3D6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F8073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0001000111111000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906D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C7713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$ASDF, $ASDF</w:t>
            </w:r>
          </w:p>
        </w:tc>
      </w:tr>
      <w:tr w:rsidR="00A13692" w:rsidRPr="00684FBF" w14:paraId="5618AD1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3338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0001001111111001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0D2BE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13F9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9C64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$ASDFASDF, $ASDFASDF</w:t>
            </w:r>
          </w:p>
        </w:tc>
      </w:tr>
      <w:tr w:rsidR="00A13692" w:rsidRPr="00684FBF" w14:paraId="573DF4A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6469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0001100111111100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BE0D6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19FC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1420E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invalid</w:t>
            </w:r>
          </w:p>
        </w:tc>
      </w:tr>
      <w:tr w:rsidR="00A13692" w:rsidRPr="00684FBF" w14:paraId="2FC15D9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D59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0001000000111100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1174F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103C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11EA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#ADSF, D0</w:t>
            </w:r>
          </w:p>
        </w:tc>
      </w:tr>
      <w:tr w:rsidR="00A13692" w:rsidRPr="00684FBF" w14:paraId="19583084"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0F00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0011000000111100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52BE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303C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217A2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MOVE.W  #ASDF, D0</w:t>
            </w:r>
          </w:p>
        </w:tc>
      </w:tr>
      <w:tr w:rsidR="00A13692" w:rsidRPr="00684FBF" w14:paraId="4D401B8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4A059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0010000000111100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4DF8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203C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BEF81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MOVE.L   #ASDFASDF,D0</w:t>
            </w:r>
          </w:p>
        </w:tc>
      </w:tr>
    </w:tbl>
    <w:p w14:paraId="2F6C6149"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MOVEA</w:t>
      </w:r>
    </w:p>
    <w:tbl>
      <w:tblPr>
        <w:tblW w:w="0" w:type="auto"/>
        <w:tblLook w:val="04A0" w:firstRow="1" w:lastRow="0" w:firstColumn="1" w:lastColumn="0" w:noHBand="0" w:noVBand="1"/>
      </w:tblPr>
      <w:tblGrid>
        <w:gridCol w:w="3090"/>
        <w:gridCol w:w="687"/>
        <w:gridCol w:w="2839"/>
      </w:tblGrid>
      <w:tr w:rsidR="00A13692" w:rsidRPr="00684FBF" w14:paraId="2415ABC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CE83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0001 000 001 000 000    </w:t>
            </w:r>
            <w:r w:rsidRPr="00684FBF">
              <w:rPr>
                <w:rFonts w:ascii="Times New Roman" w:eastAsia="Times New Roman" w:hAnsi="Times New Roman" w:cs="Times New Roman"/>
                <w:color w:val="000000"/>
                <w:sz w:val="22"/>
                <w:szCs w:val="22"/>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45BE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62DB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D0, A0</w:t>
            </w:r>
          </w:p>
        </w:tc>
      </w:tr>
      <w:tr w:rsidR="00A13692" w:rsidRPr="00684FBF" w14:paraId="69AAB1C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C2F1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0001 000 001 001 000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73C8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B8EEB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MOVE.B   A0, A0 </w:t>
            </w:r>
          </w:p>
        </w:tc>
      </w:tr>
      <w:tr w:rsidR="00A13692" w:rsidRPr="00684FBF" w14:paraId="59BF0D0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219D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0001 000 001 010 000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6606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BDA06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(A0), A0</w:t>
            </w:r>
          </w:p>
        </w:tc>
      </w:tr>
      <w:tr w:rsidR="00A13692" w:rsidRPr="00684FBF" w14:paraId="02C72C5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359D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0001 000 001 011 000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ABC4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96304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(A0)+, A0</w:t>
            </w:r>
          </w:p>
        </w:tc>
      </w:tr>
      <w:tr w:rsidR="00A13692" w:rsidRPr="00684FBF" w14:paraId="52EB1E1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FD254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0001 000 001 100 000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BF18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EC07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-(A0), A0</w:t>
            </w:r>
          </w:p>
        </w:tc>
      </w:tr>
      <w:tr w:rsidR="00A13692" w:rsidRPr="00684FBF" w14:paraId="3B56785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EEA91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0001 000 001 101 000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A4C9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B9509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invalid</w:t>
            </w:r>
          </w:p>
        </w:tc>
      </w:tr>
      <w:tr w:rsidR="00A13692" w:rsidRPr="00684FBF" w14:paraId="7C27965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54861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0001 000 001 110 000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9E9D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BC45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invalid</w:t>
            </w:r>
          </w:p>
        </w:tc>
      </w:tr>
      <w:tr w:rsidR="00A13692" w:rsidRPr="00684FBF" w14:paraId="477B320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F80E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0001 000 001 111 000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16DD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FD35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$ASDF, A0</w:t>
            </w:r>
          </w:p>
        </w:tc>
      </w:tr>
      <w:tr w:rsidR="00A13692" w:rsidRPr="00684FBF" w14:paraId="5AC37C5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B21B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0001 001 001 111 001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8536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1279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F4508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$ASDFASDF, A0</w:t>
            </w:r>
          </w:p>
        </w:tc>
      </w:tr>
      <w:tr w:rsidR="00A13692" w:rsidRPr="00684FBF" w14:paraId="46481CF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6730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0001 100 001 111 100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756F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187C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10F6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invalid</w:t>
            </w:r>
          </w:p>
        </w:tc>
      </w:tr>
      <w:tr w:rsidR="00A13692" w:rsidRPr="00684FBF" w14:paraId="12F7FC1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BD49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0001 000 001 111 100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67B32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107C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069C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MOVE.B   #ADSF, A0</w:t>
            </w:r>
          </w:p>
        </w:tc>
      </w:tr>
      <w:tr w:rsidR="00A13692" w:rsidRPr="00684FBF" w14:paraId="1E1673C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F130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lastRenderedPageBreak/>
              <w:t>0011 000 001 111 100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D9425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307C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1EA4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MOVE.W  #ASDF, A0</w:t>
            </w:r>
          </w:p>
        </w:tc>
      </w:tr>
      <w:tr w:rsidR="00A13692" w:rsidRPr="00684FBF" w14:paraId="2670982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3562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0010 000 001 111 100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DFCD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207C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09FE6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MOVE.L   #ASDFASDF,A0</w:t>
            </w:r>
          </w:p>
        </w:tc>
      </w:tr>
    </w:tbl>
    <w:p w14:paraId="4889933D"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MOVEM_0W</w:t>
      </w:r>
    </w:p>
    <w:tbl>
      <w:tblPr>
        <w:tblW w:w="0" w:type="auto"/>
        <w:tblLook w:val="04A0" w:firstRow="1" w:lastRow="0" w:firstColumn="1" w:lastColumn="0" w:noHBand="0" w:noVBand="1"/>
      </w:tblPr>
      <w:tblGrid>
        <w:gridCol w:w="2080"/>
        <w:gridCol w:w="724"/>
        <w:gridCol w:w="3444"/>
      </w:tblGrid>
      <w:tr w:rsidR="00A13692" w:rsidRPr="00684FBF" w14:paraId="4BC4F32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2762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DBC50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2392D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5BF4D48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22AF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6235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7690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244F359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8A5EF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90ED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BB01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#ASDF,(A0)</w:t>
            </w:r>
          </w:p>
        </w:tc>
      </w:tr>
      <w:tr w:rsidR="00A13692" w:rsidRPr="00684FBF" w14:paraId="2E32890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C8273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9553C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AE6B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3A1CD1A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C0678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07B8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48A0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01A4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 -(A0)</w:t>
            </w:r>
          </w:p>
        </w:tc>
      </w:tr>
      <w:tr w:rsidR="00A13692" w:rsidRPr="00684FBF" w14:paraId="50507C4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41F4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0100100010 101 000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FD8C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48A8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D28B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0FA03474"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D852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0100100010 110 000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A8B6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48B0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1CA0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696F0C8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90BA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1B4E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48B8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5DF9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 $ASDF</w:t>
            </w:r>
          </w:p>
        </w:tc>
      </w:tr>
      <w:tr w:rsidR="00A13692" w:rsidRPr="00684FBF" w14:paraId="367633D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416A9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0100100010 111 001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A410B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48B9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22ADE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 $ASDFASDF</w:t>
            </w:r>
          </w:p>
        </w:tc>
      </w:tr>
      <w:tr w:rsidR="00A13692" w:rsidRPr="00684FBF" w14:paraId="5F71DED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F662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0100100010 111 100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E654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48BC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FDB0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bl>
    <w:p w14:paraId="2E7F263E"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MOVEM_0L</w:t>
      </w:r>
    </w:p>
    <w:tbl>
      <w:tblPr>
        <w:tblW w:w="0" w:type="auto"/>
        <w:tblLook w:val="04A0" w:firstRow="1" w:lastRow="0" w:firstColumn="1" w:lastColumn="0" w:noHBand="0" w:noVBand="1"/>
      </w:tblPr>
      <w:tblGrid>
        <w:gridCol w:w="2080"/>
        <w:gridCol w:w="700"/>
        <w:gridCol w:w="4006"/>
      </w:tblGrid>
      <w:tr w:rsidR="00A13692" w:rsidRPr="00684FBF" w14:paraId="55E1386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AD23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F82E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9F0DC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6E3BFA0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EAE5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2823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B411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4831407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F391A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73C4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48D0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0921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#ASDFASDF,(A0)</w:t>
            </w:r>
          </w:p>
        </w:tc>
      </w:tr>
      <w:tr w:rsidR="00A13692" w:rsidRPr="00684FBF" w14:paraId="2C253D8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2F35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BE3E3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48D8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606F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34CE466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5D56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9CD0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CC61B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#ASDFASDF, -(A0)</w:t>
            </w:r>
          </w:p>
        </w:tc>
      </w:tr>
      <w:tr w:rsidR="00A13692" w:rsidRPr="00684FBF" w14:paraId="1B41378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0E1B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F4D8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48E8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EAC3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708B048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FB504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40D7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48F0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C534E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567ED88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A09B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92599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4AA1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#ASDFASDF, $ASDF</w:t>
            </w:r>
          </w:p>
        </w:tc>
      </w:tr>
      <w:tr w:rsidR="00A13692" w:rsidRPr="00684FBF" w14:paraId="6C937BC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4488A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B6CE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E760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#ASDFASDF, $ASDFASDF</w:t>
            </w:r>
          </w:p>
        </w:tc>
      </w:tr>
      <w:tr w:rsidR="00A13692" w:rsidRPr="00684FBF" w14:paraId="7D053BA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178A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0100100011 111 100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FAC5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48FC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0251B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bl>
    <w:p w14:paraId="4CCE90FE"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MOVEM_1W</w:t>
      </w:r>
    </w:p>
    <w:tbl>
      <w:tblPr>
        <w:tblW w:w="0" w:type="auto"/>
        <w:tblLook w:val="04A0" w:firstRow="1" w:lastRow="0" w:firstColumn="1" w:lastColumn="0" w:noHBand="0" w:noVBand="1"/>
      </w:tblPr>
      <w:tblGrid>
        <w:gridCol w:w="2080"/>
        <w:gridCol w:w="761"/>
        <w:gridCol w:w="3444"/>
      </w:tblGrid>
      <w:tr w:rsidR="00A13692" w:rsidRPr="00684FBF" w14:paraId="5C6C1E8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D4EF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EA584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8943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294AAD6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DC4BF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AB5D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EF00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73A85EB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B547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13F90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44F7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#ASDF,(A0)</w:t>
            </w:r>
          </w:p>
        </w:tc>
      </w:tr>
      <w:tr w:rsidR="00A13692" w:rsidRPr="00684FBF" w14:paraId="0119573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77DC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lastRenderedPageBreak/>
              <w:t>0100110010 011 000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23F7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AC80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 (A0)+</w:t>
            </w:r>
          </w:p>
        </w:tc>
      </w:tr>
      <w:tr w:rsidR="00A13692" w:rsidRPr="00684FBF" w14:paraId="2D8CDF3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2BCA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7D53C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4CA0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471C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70B6AC6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D171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0100110010 101 000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C288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4CA8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B5B9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407D5AA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14D8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0100110010 110 000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8FB8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4CB0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74E8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2CAC9BF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0B93E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36F47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4CB8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4C6AD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 $ASDF</w:t>
            </w:r>
          </w:p>
        </w:tc>
      </w:tr>
      <w:tr w:rsidR="00A13692" w:rsidRPr="00684FBF" w14:paraId="0646057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E934D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0100110010 111 001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D069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4CB9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239F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 $ASDFASDF</w:t>
            </w:r>
          </w:p>
        </w:tc>
      </w:tr>
      <w:tr w:rsidR="00A13692" w:rsidRPr="00684FBF" w14:paraId="2F1A922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D103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0100110010 111 100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48B6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4CBC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43AA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bl>
    <w:p w14:paraId="29659D4A"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MOVEM_1L</w:t>
      </w:r>
    </w:p>
    <w:tbl>
      <w:tblPr>
        <w:tblW w:w="0" w:type="auto"/>
        <w:tblLook w:val="04A0" w:firstRow="1" w:lastRow="0" w:firstColumn="1" w:lastColumn="0" w:noHBand="0" w:noVBand="1"/>
      </w:tblPr>
      <w:tblGrid>
        <w:gridCol w:w="2080"/>
        <w:gridCol w:w="736"/>
        <w:gridCol w:w="4006"/>
      </w:tblGrid>
      <w:tr w:rsidR="00A13692" w:rsidRPr="00684FBF" w14:paraId="6EAEAD0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4FDF6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3B0D4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79048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6391A89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31533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2451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32451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61CED7B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CD6B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6C12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4CD0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C498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#ASDFASDF,(A0)</w:t>
            </w:r>
          </w:p>
        </w:tc>
      </w:tr>
      <w:tr w:rsidR="00A13692" w:rsidRPr="00684FBF" w14:paraId="67D5E9C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36E03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5BD6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4CD8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7F330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#ASDFASDF, (A0)+</w:t>
            </w:r>
          </w:p>
        </w:tc>
      </w:tr>
      <w:tr w:rsidR="00A13692" w:rsidRPr="00684FBF" w14:paraId="4CC9923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75C39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D6B5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AFF1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2F06375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FC096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2573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4CE8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D8B0D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56A4EDD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53C9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72A46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4CF0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1AEA8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274D90DB"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59AB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E16A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C713C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#ASDFASDF, $ASDF</w:t>
            </w:r>
          </w:p>
        </w:tc>
      </w:tr>
      <w:tr w:rsidR="00A13692" w:rsidRPr="00684FBF" w14:paraId="3A39328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AEEC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685F7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2C05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MOVEM.W  #ASDFASDF, $ASDFASDF</w:t>
            </w:r>
          </w:p>
        </w:tc>
      </w:tr>
      <w:tr w:rsidR="00A13692" w:rsidRPr="00684FBF" w14:paraId="2C91CBB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440F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0100110011 111 100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DB22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4CFC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85B4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bl>
    <w:p w14:paraId="70402189"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ADD_v1</w:t>
      </w:r>
    </w:p>
    <w:tbl>
      <w:tblPr>
        <w:tblW w:w="0" w:type="auto"/>
        <w:tblLook w:val="04A0" w:firstRow="1" w:lastRow="0" w:firstColumn="1" w:lastColumn="0" w:noHBand="0" w:noVBand="1"/>
      </w:tblPr>
      <w:tblGrid>
        <w:gridCol w:w="2190"/>
        <w:gridCol w:w="736"/>
        <w:gridCol w:w="2564"/>
      </w:tblGrid>
      <w:tr w:rsidR="00A13692" w:rsidRPr="00684FBF" w14:paraId="185CF6A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3759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1101 000 001 000 000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D3D0C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DBD8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D0,D0</w:t>
            </w:r>
          </w:p>
        </w:tc>
      </w:tr>
      <w:tr w:rsidR="00A13692" w:rsidRPr="00684FBF" w14:paraId="51EEF3E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036B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1101 000 001 001 000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1067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90FAB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A0,D0</w:t>
            </w:r>
          </w:p>
        </w:tc>
      </w:tr>
      <w:tr w:rsidR="00A13692" w:rsidRPr="00684FBF" w14:paraId="05374A5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0FD25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1101 000 001 010 000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04286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E82A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(A0),D0</w:t>
            </w:r>
          </w:p>
        </w:tc>
      </w:tr>
      <w:tr w:rsidR="00A13692" w:rsidRPr="00684FBF" w14:paraId="5413FE4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AAC6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1101 000 001 011 000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43D3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C318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(A0)+,D0</w:t>
            </w:r>
          </w:p>
        </w:tc>
      </w:tr>
      <w:tr w:rsidR="00A13692" w:rsidRPr="00684FBF" w14:paraId="60C6D33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DB5A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1101 000 001 100 000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F217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46D0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–(A0),D0</w:t>
            </w:r>
          </w:p>
        </w:tc>
      </w:tr>
      <w:tr w:rsidR="00A13692" w:rsidRPr="00684FBF" w14:paraId="3832C5F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10D8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1101 000 001 101 000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141F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BC07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65D0130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11B4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1101 000 001 110 000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F388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88311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4919E22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7AF7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1101 000 001 111 000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2541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1190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$ASDF,D0</w:t>
            </w:r>
          </w:p>
        </w:tc>
      </w:tr>
      <w:tr w:rsidR="00A13692" w:rsidRPr="00684FBF" w14:paraId="5CCC203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4FC0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lastRenderedPageBreak/>
              <w:t>1101 000 001 111 001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4A16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0F3F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$ASDFASDF,D0</w:t>
            </w:r>
          </w:p>
        </w:tc>
      </w:tr>
      <w:tr w:rsidR="00A13692" w:rsidRPr="00684FBF" w14:paraId="10841C7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D0E3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1101 000 001 111 100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70FD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D07C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7D6B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#ASDF,D0</w:t>
            </w:r>
          </w:p>
        </w:tc>
      </w:tr>
    </w:tbl>
    <w:p w14:paraId="3745DF99"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ADD_v2</w:t>
      </w:r>
    </w:p>
    <w:tbl>
      <w:tblPr>
        <w:tblW w:w="0" w:type="auto"/>
        <w:tblLook w:val="04A0" w:firstRow="1" w:lastRow="0" w:firstColumn="1" w:lastColumn="0" w:noHBand="0" w:noVBand="1"/>
      </w:tblPr>
      <w:tblGrid>
        <w:gridCol w:w="2190"/>
        <w:gridCol w:w="736"/>
        <w:gridCol w:w="2674"/>
      </w:tblGrid>
      <w:tr w:rsidR="00A13692" w:rsidRPr="00684FBF" w14:paraId="157C8C6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FB18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1101 000 101 000 000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B0DD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D140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EE3F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062ED9C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22B65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1101 000 101 001 000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AE60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8598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Invalid </w:t>
            </w:r>
          </w:p>
        </w:tc>
      </w:tr>
      <w:tr w:rsidR="00A13692" w:rsidRPr="00684FBF" w14:paraId="53B1E3A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662D7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1101 000 101 010 000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B1D9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D150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A671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D0, (A0)</w:t>
            </w:r>
          </w:p>
        </w:tc>
      </w:tr>
      <w:tr w:rsidR="00A13692" w:rsidRPr="00684FBF" w14:paraId="7EF2DE54"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65E2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1101 000 101 011 000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06964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C0A7D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D0, (A0)+</w:t>
            </w:r>
          </w:p>
        </w:tc>
      </w:tr>
      <w:tr w:rsidR="00A13692" w:rsidRPr="00684FBF" w14:paraId="1F39E2E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4841D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1101 000 101 100 000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1A7C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D160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F11C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D0, -(A0)</w:t>
            </w:r>
          </w:p>
        </w:tc>
      </w:tr>
      <w:tr w:rsidR="00A13692" w:rsidRPr="00684FBF" w14:paraId="27D89F6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16E3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1101 000 101 101 000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DE85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D168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B7C39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5A9FB48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68EB5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1101 000 101 110 000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870A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D170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A64B3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7E8B74E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DD601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1101 000 101 111 000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BBD29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A668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D0, $ASDF</w:t>
            </w:r>
          </w:p>
        </w:tc>
      </w:tr>
      <w:tr w:rsidR="00A13692" w:rsidRPr="00684FBF" w14:paraId="3124406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10761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1101 000 101 111 001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E543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D179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1033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ADD.W  D0, $ASDFASDF</w:t>
            </w:r>
          </w:p>
        </w:tc>
      </w:tr>
      <w:tr w:rsidR="00A13692" w:rsidRPr="00684FBF" w14:paraId="45910E0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C75B7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1101 000 101 111 100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0D29A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D17C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4508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bl>
    <w:p w14:paraId="68D2E51F"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ADDA</w:t>
      </w:r>
    </w:p>
    <w:tbl>
      <w:tblPr>
        <w:tblW w:w="0" w:type="auto"/>
        <w:tblLook w:val="04A0" w:firstRow="1" w:lastRow="0" w:firstColumn="1" w:lastColumn="0" w:noHBand="0" w:noVBand="1"/>
      </w:tblPr>
      <w:tblGrid>
        <w:gridCol w:w="3090"/>
        <w:gridCol w:w="748"/>
        <w:gridCol w:w="2777"/>
      </w:tblGrid>
      <w:tr w:rsidR="00A13692" w:rsidRPr="00684FBF" w14:paraId="6D97103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ACCF4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1101 000 011 000 000    </w:t>
            </w:r>
            <w:r w:rsidRPr="00684FBF">
              <w:rPr>
                <w:rFonts w:ascii="Times New Roman" w:eastAsia="Times New Roman" w:hAnsi="Times New Roman" w:cs="Times New Roman"/>
                <w:color w:val="000000"/>
                <w:sz w:val="22"/>
                <w:szCs w:val="22"/>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98715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015F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ADDA.W  D0,A0</w:t>
            </w:r>
          </w:p>
        </w:tc>
      </w:tr>
      <w:tr w:rsidR="00A13692" w:rsidRPr="00684FBF" w14:paraId="22FE954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5573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1101 000 011 001 000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FF6EA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4429A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ADDA.W  A0.A0</w:t>
            </w:r>
          </w:p>
        </w:tc>
      </w:tr>
      <w:tr w:rsidR="00A13692" w:rsidRPr="00684FBF" w14:paraId="286D123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0B13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1101 000 011 010 000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A385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D0D0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0E48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ADDA.W  (A0),A0</w:t>
            </w:r>
          </w:p>
        </w:tc>
      </w:tr>
      <w:tr w:rsidR="00A13692" w:rsidRPr="00684FBF" w14:paraId="056D754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FF69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1101 000 011 011 000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48E7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D0D8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A7CA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ADDA.W  (A0)+,A0</w:t>
            </w:r>
          </w:p>
        </w:tc>
      </w:tr>
      <w:tr w:rsidR="00A13692" w:rsidRPr="00684FBF" w14:paraId="23490B4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7FCE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1101 000 011 100 000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ED1B6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12C3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ADDA.W  -(A0),A0</w:t>
            </w:r>
          </w:p>
        </w:tc>
      </w:tr>
      <w:tr w:rsidR="00A13692" w:rsidRPr="00684FBF" w14:paraId="648D673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1599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1101 000 011 101 000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79AD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D0E8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9B72B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INVALID </w:t>
            </w:r>
          </w:p>
        </w:tc>
      </w:tr>
      <w:tr w:rsidR="00A13692" w:rsidRPr="00684FBF" w14:paraId="6906D35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BDAFC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1101 000 011 110 000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D365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D0F0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B7C2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6798007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75F8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1101 000 011 111 000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9194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5BCB6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ADDA.W  $ASDF,A0</w:t>
            </w:r>
          </w:p>
        </w:tc>
      </w:tr>
      <w:tr w:rsidR="00A13692" w:rsidRPr="00684FBF" w14:paraId="17B7C81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7D13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1101 000 011 111 001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01227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93E4A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ADDA.W  $ASDFASDF,A0</w:t>
            </w:r>
          </w:p>
        </w:tc>
      </w:tr>
      <w:tr w:rsidR="00A13692" w:rsidRPr="00684FBF" w14:paraId="2A2A999B"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82EF2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1101 000 011 111 100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D366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D0FC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BD171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ADDA.W  #ASDF,A0</w:t>
            </w:r>
          </w:p>
        </w:tc>
      </w:tr>
      <w:tr w:rsidR="00A13692" w:rsidRPr="00684FBF" w14:paraId="24E9FAE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38C2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1101 000 111 111 100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47A8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D1FC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4D560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ADDA.L   #ASDFASDF,A0</w:t>
            </w:r>
          </w:p>
        </w:tc>
      </w:tr>
    </w:tbl>
    <w:p w14:paraId="3F4A33EC"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ADDQ</w:t>
      </w:r>
    </w:p>
    <w:tbl>
      <w:tblPr>
        <w:tblW w:w="0" w:type="auto"/>
        <w:tblLook w:val="04A0" w:firstRow="1" w:lastRow="0" w:firstColumn="1" w:lastColumn="0" w:noHBand="0" w:noVBand="1"/>
      </w:tblPr>
      <w:tblGrid>
        <w:gridCol w:w="2245"/>
        <w:gridCol w:w="687"/>
        <w:gridCol w:w="2668"/>
      </w:tblGrid>
      <w:tr w:rsidR="00A13692" w:rsidRPr="00684FBF" w14:paraId="5F0917D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6C8B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0101 000 0 00 000 000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3DED9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D18C8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ADDQ.B  #0,D0</w:t>
            </w:r>
          </w:p>
        </w:tc>
      </w:tr>
      <w:tr w:rsidR="00A13692" w:rsidRPr="00684FBF" w14:paraId="41F25984"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E49C8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0101 000 0 00 001 000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55B67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5008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5E1C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ADDQ.B  #0,A0</w:t>
            </w:r>
          </w:p>
        </w:tc>
      </w:tr>
      <w:tr w:rsidR="00A13692" w:rsidRPr="00684FBF" w14:paraId="711028D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103D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lastRenderedPageBreak/>
              <w:t>0101 000 0 00 010 000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CC4E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5010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7B2A3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ADDQ.B  #0,(A0)</w:t>
            </w:r>
          </w:p>
        </w:tc>
      </w:tr>
      <w:tr w:rsidR="00A13692" w:rsidRPr="00684FBF" w14:paraId="667B039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BD9A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0101 000 0 00 011 000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D8FCB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5018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48CD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ADDQ.B  #0,(A0)+</w:t>
            </w:r>
          </w:p>
        </w:tc>
      </w:tr>
      <w:tr w:rsidR="00A13692" w:rsidRPr="00684FBF" w14:paraId="50A7617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4C31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0101 000 0 00 100 000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E46E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5020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26F5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ADDQ.B  #0,-(A0)</w:t>
            </w:r>
          </w:p>
        </w:tc>
      </w:tr>
      <w:tr w:rsidR="00A13692" w:rsidRPr="00684FBF" w14:paraId="64AC316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3A0F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0101 000 0 00 101 000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2480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5028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1B51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7067B54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1242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0101 000 0 00 110 000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04A1D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5030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0AAD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3AEE7E2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157D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0101 000 0 00 111 000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B42CE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5038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C34B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ADDQ.B  #0,$ASDF</w:t>
            </w:r>
          </w:p>
        </w:tc>
      </w:tr>
      <w:tr w:rsidR="00A13692" w:rsidRPr="00684FBF" w14:paraId="4FDEFED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9C6A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0101 000 0 00 111 001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6D6E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5039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F146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ADDQ.B  #0,$ASDFASDF</w:t>
            </w:r>
          </w:p>
        </w:tc>
      </w:tr>
      <w:tr w:rsidR="00A13692" w:rsidRPr="00684FBF" w14:paraId="1CE2E32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E3AAA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0101 000 0 00 111 100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721D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503C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8EB2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bl>
    <w:p w14:paraId="473240A4"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SUBBI</w:t>
      </w:r>
    </w:p>
    <w:tbl>
      <w:tblPr>
        <w:tblW w:w="0" w:type="auto"/>
        <w:tblLook w:val="04A0" w:firstRow="1" w:lastRow="0" w:firstColumn="1" w:lastColumn="0" w:noHBand="0" w:noVBand="1"/>
      </w:tblPr>
      <w:tblGrid>
        <w:gridCol w:w="2135"/>
        <w:gridCol w:w="687"/>
        <w:gridCol w:w="2931"/>
      </w:tblGrid>
      <w:tr w:rsidR="00A13692" w:rsidRPr="00684FBF" w14:paraId="78FD244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E6A0C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00000100 00 000 000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1E96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3CD7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SUBI.B #ASDF,D0</w:t>
            </w:r>
          </w:p>
        </w:tc>
      </w:tr>
      <w:tr w:rsidR="00A13692" w:rsidRPr="00684FBF" w14:paraId="0F33F0FB"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62C9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00000100 10 000 000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93A2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0480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C8C4D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SUBI.L #ASDFASDF,D0</w:t>
            </w:r>
          </w:p>
        </w:tc>
      </w:tr>
      <w:tr w:rsidR="00A13692" w:rsidRPr="00684FBF" w14:paraId="2038130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B0795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00000100 00 001 000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AF1B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0408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8CD4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179EAFC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3EE58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00000100 00 010 000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790A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0410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4599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SUBI.B #ASDF,(A0)</w:t>
            </w:r>
          </w:p>
        </w:tc>
      </w:tr>
      <w:tr w:rsidR="00A13692" w:rsidRPr="00684FBF" w14:paraId="5DC8661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CB4EA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00000100 00 011 000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95F85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0418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53C5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SUBI.B #ASDF,(A0)+</w:t>
            </w:r>
          </w:p>
        </w:tc>
      </w:tr>
      <w:tr w:rsidR="00A13692" w:rsidRPr="00684FBF" w14:paraId="6DF08A4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158B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00000100 00 100 000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4846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0420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49027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SUBI.B #ASDF,-(A0)</w:t>
            </w:r>
          </w:p>
        </w:tc>
      </w:tr>
      <w:tr w:rsidR="00A13692" w:rsidRPr="00684FBF" w14:paraId="5DBB6EB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50FE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00000100 00 101 000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093A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0428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D02A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474E814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948A7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00000100 00 110 000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9226A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0430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243C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688698F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C2812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00000100 00 111 000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E1480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0438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95EBD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SUBI.B #ASDF,$ASDF</w:t>
            </w:r>
          </w:p>
        </w:tc>
      </w:tr>
      <w:tr w:rsidR="00A13692" w:rsidRPr="00684FBF" w14:paraId="3952CD2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7E69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00000100 00 111 001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72AE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0439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5517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SUBI.B #ASDF,$ASDFASDF</w:t>
            </w:r>
          </w:p>
        </w:tc>
      </w:tr>
      <w:tr w:rsidR="00A13692" w:rsidRPr="00684FBF" w14:paraId="5BBC383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95D88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00000100 00 111 100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A111E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043C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7C63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bl>
    <w:p w14:paraId="5EC6A3EC"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ASd_v1   memory shift</w:t>
      </w:r>
    </w:p>
    <w:tbl>
      <w:tblPr>
        <w:tblW w:w="0" w:type="auto"/>
        <w:tblLook w:val="04A0" w:firstRow="1" w:lastRow="0" w:firstColumn="1" w:lastColumn="0" w:noHBand="0" w:noVBand="1"/>
      </w:tblPr>
      <w:tblGrid>
        <w:gridCol w:w="2080"/>
        <w:gridCol w:w="724"/>
        <w:gridCol w:w="1971"/>
      </w:tblGrid>
      <w:tr w:rsidR="00A13692" w:rsidRPr="00684FBF" w14:paraId="7A45747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B892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1110000011 000 000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A412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E0C0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42BC7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324F224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9161C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1110000011 001 000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60EED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E0C8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7053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7088784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E228A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1110000011 010 000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3F418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E0D0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09E5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ASL  (A0)</w:t>
            </w:r>
          </w:p>
        </w:tc>
      </w:tr>
      <w:tr w:rsidR="00A13692" w:rsidRPr="00684FBF" w14:paraId="2C1C9C4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7C215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1110000011 011 000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184B7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E0D8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130E6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ASL  (A0)+</w:t>
            </w:r>
          </w:p>
        </w:tc>
      </w:tr>
      <w:tr w:rsidR="00A13692" w:rsidRPr="00684FBF" w14:paraId="5A7E6FF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A30F6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1110000011 100 000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1C4B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E0E0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3ACF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ASL  -(A0)</w:t>
            </w:r>
          </w:p>
        </w:tc>
      </w:tr>
      <w:tr w:rsidR="00A13692" w:rsidRPr="00684FBF" w14:paraId="32E35CA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995B0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1110000011 101 000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5D34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E0E8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C79D1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33B0EFE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5EA2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lastRenderedPageBreak/>
              <w:t>1110000011 110 000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D3B2B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E0F0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B7E8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2E8AAA0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F0775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1110000011 111 000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F193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E0F8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16962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ASL  $ASDF</w:t>
            </w:r>
          </w:p>
        </w:tc>
      </w:tr>
      <w:tr w:rsidR="00A13692" w:rsidRPr="00684FBF" w14:paraId="0627169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9F5A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1110000011 111 001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123F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E0F9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0C911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ASL  $ASDFASDF</w:t>
            </w:r>
          </w:p>
        </w:tc>
      </w:tr>
      <w:tr w:rsidR="00A13692" w:rsidRPr="00684FBF" w14:paraId="69F2A72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9922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1110000011 111 100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88444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E0FC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FF91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bl>
    <w:p w14:paraId="1D03D39F"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ASd_v2   register shift</w:t>
      </w:r>
    </w:p>
    <w:tbl>
      <w:tblPr>
        <w:tblW w:w="0" w:type="auto"/>
        <w:tblLook w:val="04A0" w:firstRow="1" w:lastRow="0" w:firstColumn="1" w:lastColumn="0" w:noHBand="0" w:noVBand="1"/>
      </w:tblPr>
      <w:tblGrid>
        <w:gridCol w:w="216"/>
        <w:gridCol w:w="216"/>
        <w:gridCol w:w="216"/>
      </w:tblGrid>
      <w:tr w:rsidR="00A13692" w:rsidRPr="00684FBF" w14:paraId="7852CC8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DA3AAD"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9D65D"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18D9F"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0F297C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D20A0"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95BFD"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AC5C9"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362AD9F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6368B"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572646"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4129C"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0FE00E2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F7C247"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4DB75"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C40427"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7B129CF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CD587"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85537"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19E92A"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3B60E7F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1D809C"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DBAD53"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51C05"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E9D940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0147A"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E37B3"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BD4C0"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1F8C811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3C46D"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D3702D"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33B73"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66A65B1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415925"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05E212"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BE894E"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9FBD11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14E76"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BB4D3"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4BFB8" w14:textId="77777777" w:rsidR="00A13692" w:rsidRPr="00684FBF" w:rsidRDefault="00A13692">
            <w:pPr>
              <w:spacing w:after="200" w:line="276" w:lineRule="auto"/>
              <w:rPr>
                <w:rFonts w:ascii="Times New Roman" w:hAnsi="Times New Roman" w:cs="Times New Roman"/>
                <w:sz w:val="22"/>
                <w:szCs w:val="22"/>
              </w:rPr>
            </w:pPr>
          </w:p>
        </w:tc>
      </w:tr>
    </w:tbl>
    <w:p w14:paraId="3C91DBCA" w14:textId="77777777" w:rsidR="00A13692" w:rsidRPr="00684FBF" w:rsidRDefault="00A13692" w:rsidP="00A13692">
      <w:pPr>
        <w:contextualSpacing/>
        <w:rPr>
          <w:rFonts w:ascii="Times New Roman" w:eastAsia="Times New Roman" w:hAnsi="Times New Roman" w:cs="Times New Roman"/>
          <w:sz w:val="22"/>
          <w:szCs w:val="22"/>
        </w:rPr>
      </w:pPr>
    </w:p>
    <w:p w14:paraId="42A9AC33"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LEA</w:t>
      </w:r>
    </w:p>
    <w:tbl>
      <w:tblPr>
        <w:tblW w:w="0" w:type="auto"/>
        <w:tblLook w:val="04A0" w:firstRow="1" w:lastRow="0" w:firstColumn="1" w:lastColumn="0" w:noHBand="0" w:noVBand="1"/>
      </w:tblPr>
      <w:tblGrid>
        <w:gridCol w:w="216"/>
        <w:gridCol w:w="216"/>
        <w:gridCol w:w="216"/>
      </w:tblGrid>
      <w:tr w:rsidR="00A13692" w:rsidRPr="00684FBF" w14:paraId="5A9DDA4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FF5E0"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84194"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88B53E"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5FAB57E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B8598"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11413"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C007B"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57E4E4D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753D7"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837AB"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C8FC9"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178F63A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2AF4C1"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FC46E3"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843D6"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004C5ED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EDC6C4"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F3EA5"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431A15"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5B1A49F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DE1A79"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A3D52"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FF3ED6"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4F763B6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939738"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CF72B"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2EC77"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48BEE7B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D23577"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9D58B"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221FE"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32526354"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C142C"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EBAC5"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FE8CA"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6016C40B"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94E1B"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62B50"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87D2B" w14:textId="77777777" w:rsidR="00A13692" w:rsidRPr="00684FBF" w:rsidRDefault="00A13692">
            <w:pPr>
              <w:spacing w:after="200" w:line="276" w:lineRule="auto"/>
              <w:rPr>
                <w:rFonts w:ascii="Times New Roman" w:hAnsi="Times New Roman" w:cs="Times New Roman"/>
                <w:sz w:val="22"/>
                <w:szCs w:val="22"/>
              </w:rPr>
            </w:pPr>
          </w:p>
        </w:tc>
      </w:tr>
    </w:tbl>
    <w:p w14:paraId="646BC9A3"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ORI</w:t>
      </w:r>
    </w:p>
    <w:tbl>
      <w:tblPr>
        <w:tblW w:w="0" w:type="auto"/>
        <w:tblLook w:val="04A0" w:firstRow="1" w:lastRow="0" w:firstColumn="1" w:lastColumn="0" w:noHBand="0" w:noVBand="1"/>
      </w:tblPr>
      <w:tblGrid>
        <w:gridCol w:w="2245"/>
        <w:gridCol w:w="216"/>
        <w:gridCol w:w="1451"/>
      </w:tblGrid>
      <w:tr w:rsidR="00A13692" w:rsidRPr="00684FBF" w14:paraId="70320AC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364C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0000 0000 00 000 000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E1C14"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E819C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ORI.B #4,D0</w:t>
            </w:r>
          </w:p>
        </w:tc>
      </w:tr>
      <w:tr w:rsidR="00A13692" w:rsidRPr="00684FBF" w14:paraId="0B61AF7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D4A80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0000 0000 00 001 000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FA4E8"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63C3D" w14:textId="77777777" w:rsidR="00A13692" w:rsidRPr="00684FBF" w:rsidRDefault="00A13692">
            <w:pPr>
              <w:spacing w:line="276" w:lineRule="auto"/>
              <w:rPr>
                <w:rFonts w:ascii="Times New Roman" w:hAnsi="Times New Roman" w:cs="Times New Roman"/>
                <w:sz w:val="22"/>
                <w:szCs w:val="22"/>
              </w:rPr>
            </w:pPr>
          </w:p>
        </w:tc>
      </w:tr>
      <w:tr w:rsidR="00A13692" w:rsidRPr="00684FBF" w14:paraId="5906681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95A17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0000 0000 00 010 000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FB995"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F45D2" w14:textId="77777777" w:rsidR="00A13692" w:rsidRPr="00684FBF" w:rsidRDefault="00A13692">
            <w:pPr>
              <w:spacing w:line="276" w:lineRule="auto"/>
              <w:rPr>
                <w:rFonts w:ascii="Times New Roman" w:hAnsi="Times New Roman" w:cs="Times New Roman"/>
                <w:sz w:val="22"/>
                <w:szCs w:val="22"/>
              </w:rPr>
            </w:pPr>
          </w:p>
        </w:tc>
      </w:tr>
      <w:tr w:rsidR="00A13692" w:rsidRPr="00684FBF" w14:paraId="22850A2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3721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0000 0000 00 011 000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E0B90"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EA0A1" w14:textId="77777777" w:rsidR="00A13692" w:rsidRPr="00684FBF" w:rsidRDefault="00A13692">
            <w:pPr>
              <w:spacing w:line="276" w:lineRule="auto"/>
              <w:rPr>
                <w:rFonts w:ascii="Times New Roman" w:hAnsi="Times New Roman" w:cs="Times New Roman"/>
                <w:sz w:val="22"/>
                <w:szCs w:val="22"/>
              </w:rPr>
            </w:pPr>
          </w:p>
        </w:tc>
      </w:tr>
      <w:tr w:rsidR="00A13692" w:rsidRPr="00684FBF" w14:paraId="1960E19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E2F61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0000 0000 00 100 000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8E471"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30B371" w14:textId="77777777" w:rsidR="00A13692" w:rsidRPr="00684FBF" w:rsidRDefault="00A13692">
            <w:pPr>
              <w:spacing w:line="276" w:lineRule="auto"/>
              <w:rPr>
                <w:rFonts w:ascii="Times New Roman" w:hAnsi="Times New Roman" w:cs="Times New Roman"/>
                <w:sz w:val="22"/>
                <w:szCs w:val="22"/>
              </w:rPr>
            </w:pPr>
          </w:p>
        </w:tc>
      </w:tr>
      <w:tr w:rsidR="00A13692" w:rsidRPr="00684FBF" w14:paraId="36C94EE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A90F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0000 0000 00 111 000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8B915"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15AE9" w14:textId="77777777" w:rsidR="00A13692" w:rsidRPr="00684FBF" w:rsidRDefault="00A13692">
            <w:pPr>
              <w:spacing w:line="276" w:lineRule="auto"/>
              <w:rPr>
                <w:rFonts w:ascii="Times New Roman" w:hAnsi="Times New Roman" w:cs="Times New Roman"/>
                <w:sz w:val="22"/>
                <w:szCs w:val="22"/>
              </w:rPr>
            </w:pPr>
          </w:p>
        </w:tc>
      </w:tr>
      <w:tr w:rsidR="00A13692" w:rsidRPr="00684FBF" w14:paraId="6B3DBB1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E5890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0000 0000 00 111 001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5B9F6"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C00F5" w14:textId="77777777" w:rsidR="00A13692" w:rsidRPr="00684FBF" w:rsidRDefault="00A13692">
            <w:pPr>
              <w:spacing w:line="276" w:lineRule="auto"/>
              <w:rPr>
                <w:rFonts w:ascii="Times New Roman" w:hAnsi="Times New Roman" w:cs="Times New Roman"/>
                <w:sz w:val="22"/>
                <w:szCs w:val="22"/>
              </w:rPr>
            </w:pPr>
          </w:p>
        </w:tc>
      </w:tr>
      <w:tr w:rsidR="00A13692" w:rsidRPr="00684FBF" w14:paraId="45CBAD4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FB74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0000 0000 01 000 000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66E8BF"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BCBF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ORI.W #4,D0</w:t>
            </w:r>
          </w:p>
        </w:tc>
      </w:tr>
      <w:tr w:rsidR="00A13692" w:rsidRPr="00684FBF" w14:paraId="47DFCF5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23BC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0000 0000 10 000 000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C1EBC"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3B2D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ORI.L #4,D0</w:t>
            </w:r>
          </w:p>
        </w:tc>
      </w:tr>
      <w:tr w:rsidR="00A13692" w:rsidRPr="00684FBF" w14:paraId="1D8E35D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15CFF"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F9852B"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769710" w14:textId="77777777" w:rsidR="00A13692" w:rsidRPr="00684FBF" w:rsidRDefault="00A13692">
            <w:pPr>
              <w:spacing w:line="276" w:lineRule="auto"/>
              <w:rPr>
                <w:rFonts w:ascii="Times New Roman" w:hAnsi="Times New Roman" w:cs="Times New Roman"/>
                <w:sz w:val="22"/>
                <w:szCs w:val="22"/>
              </w:rPr>
            </w:pPr>
          </w:p>
        </w:tc>
      </w:tr>
    </w:tbl>
    <w:p w14:paraId="73B4BB64"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NEG</w:t>
      </w:r>
    </w:p>
    <w:tbl>
      <w:tblPr>
        <w:tblW w:w="0" w:type="auto"/>
        <w:tblLook w:val="04A0" w:firstRow="1" w:lastRow="0" w:firstColumn="1" w:lastColumn="0" w:noHBand="0" w:noVBand="1"/>
      </w:tblPr>
      <w:tblGrid>
        <w:gridCol w:w="2190"/>
        <w:gridCol w:w="216"/>
        <w:gridCol w:w="1740"/>
      </w:tblGrid>
      <w:tr w:rsidR="00A13692" w:rsidRPr="00684FBF" w14:paraId="4303048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5EB4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0100 0100 00 000 000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A0F277"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2A50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NEG D0,D0</w:t>
            </w:r>
          </w:p>
        </w:tc>
      </w:tr>
      <w:tr w:rsidR="00A13692" w:rsidRPr="00684FBF" w14:paraId="6ED2B3B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1348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lastRenderedPageBreak/>
              <w:t>0100 0100 00 001 000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D86965"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01F6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4E4A98F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4B3D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0100 0100 00 010 000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51D64"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58C0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MULS (A0),D0</w:t>
            </w:r>
          </w:p>
        </w:tc>
      </w:tr>
      <w:tr w:rsidR="00A13692" w:rsidRPr="00684FBF" w14:paraId="0C6ADF8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DB88E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0100 0100 00 011 000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F2CAD"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1DC3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MULS (A0)+,D0</w:t>
            </w:r>
          </w:p>
        </w:tc>
      </w:tr>
      <w:tr w:rsidR="00A13692" w:rsidRPr="00684FBF" w14:paraId="67D070E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D65C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0100 0100 00 100 000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65E2E"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57F14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MULS -(A0),D0</w:t>
            </w:r>
          </w:p>
        </w:tc>
      </w:tr>
      <w:tr w:rsidR="00A13692" w:rsidRPr="00684FBF" w14:paraId="425085A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8869F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0100 0100 00 101 000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71CD4"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9A58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78816E5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3844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0100 0100 00 110 000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9644E7"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E12B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41E40EB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72FAB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0100 0100 00 111 000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902BE"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AF8B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grab 4</w:t>
            </w:r>
          </w:p>
        </w:tc>
      </w:tr>
      <w:tr w:rsidR="00A13692" w:rsidRPr="00684FBF" w14:paraId="71BADBC4"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168AC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0100 0100 00 000 001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7DD60"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46BD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grab 8</w:t>
            </w:r>
          </w:p>
        </w:tc>
      </w:tr>
    </w:tbl>
    <w:p w14:paraId="288DF05B"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AND_v1</w:t>
      </w:r>
    </w:p>
    <w:tbl>
      <w:tblPr>
        <w:tblW w:w="0" w:type="auto"/>
        <w:tblLook w:val="04A0" w:firstRow="1" w:lastRow="0" w:firstColumn="1" w:lastColumn="0" w:noHBand="0" w:noVBand="1"/>
      </w:tblPr>
      <w:tblGrid>
        <w:gridCol w:w="216"/>
        <w:gridCol w:w="216"/>
        <w:gridCol w:w="216"/>
      </w:tblGrid>
      <w:tr w:rsidR="00A13692" w:rsidRPr="00684FBF" w14:paraId="47C1F96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A9A2A"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92590"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F2B2CC"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6F1C779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9AE38"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D9752"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32417"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160C2AB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40790"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42EBF7"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3359A"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36CED1B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06DAC"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0C5798"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8942A8"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52DC92A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12E08"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FB1BD"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2686B"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013CD9E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3234D"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E2CDE"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C3010"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1D4BEF8B"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80A27A"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5EC33"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3499E"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17D4A12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31635E"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DC5A5"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42322"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366B223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7FC4F"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D74F0C"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004BDC"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6BBF77D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C9C61"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80D81"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8AE6A8" w14:textId="77777777" w:rsidR="00A13692" w:rsidRPr="00684FBF" w:rsidRDefault="00A13692">
            <w:pPr>
              <w:spacing w:after="200" w:line="276" w:lineRule="auto"/>
              <w:rPr>
                <w:rFonts w:ascii="Times New Roman" w:hAnsi="Times New Roman" w:cs="Times New Roman"/>
                <w:sz w:val="22"/>
                <w:szCs w:val="22"/>
              </w:rPr>
            </w:pPr>
          </w:p>
        </w:tc>
      </w:tr>
    </w:tbl>
    <w:p w14:paraId="2B6692BC"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AND_v2  </w:t>
      </w:r>
    </w:p>
    <w:tbl>
      <w:tblPr>
        <w:tblW w:w="0" w:type="auto"/>
        <w:tblLook w:val="04A0" w:firstRow="1" w:lastRow="0" w:firstColumn="1" w:lastColumn="0" w:noHBand="0" w:noVBand="1"/>
      </w:tblPr>
      <w:tblGrid>
        <w:gridCol w:w="216"/>
        <w:gridCol w:w="216"/>
        <w:gridCol w:w="216"/>
      </w:tblGrid>
      <w:tr w:rsidR="00A13692" w:rsidRPr="00684FBF" w14:paraId="2A3BF61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80AE5"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6A970"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F1B02"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7C1B04A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5CAC71"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504DF5"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B80DA"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1C2C3F1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E9C97"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A1491"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3ABA2"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1849B94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D4778"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2BB8F0"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289B6"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89C55AB"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558812"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20BFA"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2762C"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5CF0FDB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F593D"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F4403"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C11289"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18A8548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33220"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6AFC5"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1F09B"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4F1019F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0BB4F"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E7281"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BB087"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22B9FE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FDF6F"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EB7798"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7ECFE"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79CC837C"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1E2F0"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8C0DB8"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7217C" w14:textId="77777777" w:rsidR="00A13692" w:rsidRPr="00684FBF" w:rsidRDefault="00A13692">
            <w:pPr>
              <w:spacing w:after="200" w:line="276" w:lineRule="auto"/>
              <w:rPr>
                <w:rFonts w:ascii="Times New Roman" w:hAnsi="Times New Roman" w:cs="Times New Roman"/>
                <w:sz w:val="22"/>
                <w:szCs w:val="22"/>
              </w:rPr>
            </w:pPr>
          </w:p>
        </w:tc>
      </w:tr>
    </w:tbl>
    <w:p w14:paraId="35DD2C66"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EOR</w:t>
      </w:r>
    </w:p>
    <w:tbl>
      <w:tblPr>
        <w:tblW w:w="0" w:type="auto"/>
        <w:tblLook w:val="04A0" w:firstRow="1" w:lastRow="0" w:firstColumn="1" w:lastColumn="0" w:noHBand="0" w:noVBand="1"/>
      </w:tblPr>
      <w:tblGrid>
        <w:gridCol w:w="2190"/>
        <w:gridCol w:w="216"/>
        <w:gridCol w:w="1941"/>
      </w:tblGrid>
      <w:tr w:rsidR="00A13692" w:rsidRPr="00684FBF" w14:paraId="4F413964"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FD24B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1011 000 100 000 000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773EC8"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0232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EOR.B D0,D0</w:t>
            </w:r>
          </w:p>
        </w:tc>
      </w:tr>
      <w:tr w:rsidR="00A13692" w:rsidRPr="00684FBF" w14:paraId="3A17695B"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3859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1011 000 101 011 000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89BF6"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42FB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EOR.W D0, (An)+</w:t>
            </w:r>
          </w:p>
        </w:tc>
      </w:tr>
      <w:tr w:rsidR="00A13692" w:rsidRPr="00684FBF" w14:paraId="0008419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3194C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1011 000 110 010 000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5BCDC"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B159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EOR.L D0, (An)</w:t>
            </w:r>
          </w:p>
        </w:tc>
      </w:tr>
      <w:tr w:rsidR="00A13692" w:rsidRPr="00684FBF" w14:paraId="0898B27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9CBF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1011 000 101 001 000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2E22D"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BD43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6B66AA5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38ECB"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9DC7C"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C599D" w14:textId="77777777" w:rsidR="00A13692" w:rsidRPr="00684FBF" w:rsidRDefault="00A13692">
            <w:pPr>
              <w:spacing w:line="276" w:lineRule="auto"/>
              <w:rPr>
                <w:rFonts w:ascii="Times New Roman" w:hAnsi="Times New Roman" w:cs="Times New Roman"/>
                <w:sz w:val="22"/>
                <w:szCs w:val="22"/>
              </w:rPr>
            </w:pPr>
          </w:p>
        </w:tc>
      </w:tr>
      <w:tr w:rsidR="00A13692" w:rsidRPr="00684FBF" w14:paraId="519A5BB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177F6"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40696"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FD89C0" w14:textId="77777777" w:rsidR="00A13692" w:rsidRPr="00684FBF" w:rsidRDefault="00A13692">
            <w:pPr>
              <w:spacing w:line="276" w:lineRule="auto"/>
              <w:rPr>
                <w:rFonts w:ascii="Times New Roman" w:hAnsi="Times New Roman" w:cs="Times New Roman"/>
                <w:sz w:val="22"/>
                <w:szCs w:val="22"/>
              </w:rPr>
            </w:pPr>
          </w:p>
        </w:tc>
      </w:tr>
      <w:tr w:rsidR="00A13692" w:rsidRPr="00684FBF" w14:paraId="5615E96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BE95CA"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853356"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F32A0" w14:textId="77777777" w:rsidR="00A13692" w:rsidRPr="00684FBF" w:rsidRDefault="00A13692">
            <w:pPr>
              <w:spacing w:line="276" w:lineRule="auto"/>
              <w:rPr>
                <w:rFonts w:ascii="Times New Roman" w:hAnsi="Times New Roman" w:cs="Times New Roman"/>
                <w:sz w:val="22"/>
                <w:szCs w:val="22"/>
              </w:rPr>
            </w:pPr>
          </w:p>
        </w:tc>
      </w:tr>
      <w:tr w:rsidR="00A13692" w:rsidRPr="00684FBF" w14:paraId="0BB0836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921D7"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3F8C3"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B51DF" w14:textId="77777777" w:rsidR="00A13692" w:rsidRPr="00684FBF" w:rsidRDefault="00A13692">
            <w:pPr>
              <w:spacing w:line="276" w:lineRule="auto"/>
              <w:rPr>
                <w:rFonts w:ascii="Times New Roman" w:hAnsi="Times New Roman" w:cs="Times New Roman"/>
                <w:sz w:val="22"/>
                <w:szCs w:val="22"/>
              </w:rPr>
            </w:pPr>
          </w:p>
        </w:tc>
      </w:tr>
      <w:tr w:rsidR="00A13692" w:rsidRPr="00684FBF" w14:paraId="4DDA9EE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D9A0D"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BAED3"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EC724" w14:textId="77777777" w:rsidR="00A13692" w:rsidRPr="00684FBF" w:rsidRDefault="00A13692">
            <w:pPr>
              <w:spacing w:line="276" w:lineRule="auto"/>
              <w:rPr>
                <w:rFonts w:ascii="Times New Roman" w:hAnsi="Times New Roman" w:cs="Times New Roman"/>
                <w:sz w:val="22"/>
                <w:szCs w:val="22"/>
              </w:rPr>
            </w:pPr>
          </w:p>
        </w:tc>
      </w:tr>
      <w:tr w:rsidR="00A13692" w:rsidRPr="00684FBF" w14:paraId="1B545414"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0EA9E8"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906A4"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0A7DB" w14:textId="77777777" w:rsidR="00A13692" w:rsidRPr="00684FBF" w:rsidRDefault="00A13692">
            <w:pPr>
              <w:spacing w:line="276" w:lineRule="auto"/>
              <w:rPr>
                <w:rFonts w:ascii="Times New Roman" w:hAnsi="Times New Roman" w:cs="Times New Roman"/>
                <w:sz w:val="22"/>
                <w:szCs w:val="22"/>
              </w:rPr>
            </w:pPr>
          </w:p>
        </w:tc>
      </w:tr>
    </w:tbl>
    <w:p w14:paraId="0D2A3CBD"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EORI</w:t>
      </w:r>
    </w:p>
    <w:tbl>
      <w:tblPr>
        <w:tblW w:w="0" w:type="auto"/>
        <w:tblLook w:val="04A0" w:firstRow="1" w:lastRow="0" w:firstColumn="1" w:lastColumn="0" w:noHBand="0" w:noVBand="1"/>
      </w:tblPr>
      <w:tblGrid>
        <w:gridCol w:w="216"/>
        <w:gridCol w:w="216"/>
        <w:gridCol w:w="216"/>
      </w:tblGrid>
      <w:tr w:rsidR="00A13692" w:rsidRPr="00684FBF" w14:paraId="74D4BF5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8DE5A"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6E54E"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37CD89"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576A258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D136C"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ECD4F"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71695"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36AAA29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E65E4"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0797FE"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EE602"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C2E278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C0F63"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719F6"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8BD9C5"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56125324"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EE1B4"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55556"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79EC3"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17F15AE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0C5DAE"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28845"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E2916A"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7E2BC12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3885F7"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823DC"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45B34"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B8AC89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9D679A"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C83F2"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E9E47"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ABE9FC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DDE37"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28E8B"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A32491"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66C6904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0350C1"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3DEB4F"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8FE75" w14:textId="77777777" w:rsidR="00A13692" w:rsidRPr="00684FBF" w:rsidRDefault="00A13692">
            <w:pPr>
              <w:spacing w:after="200" w:line="276" w:lineRule="auto"/>
              <w:rPr>
                <w:rFonts w:ascii="Times New Roman" w:hAnsi="Times New Roman" w:cs="Times New Roman"/>
                <w:sz w:val="22"/>
                <w:szCs w:val="22"/>
              </w:rPr>
            </w:pPr>
          </w:p>
        </w:tc>
      </w:tr>
    </w:tbl>
    <w:p w14:paraId="6A9A5327"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NOT</w:t>
      </w:r>
    </w:p>
    <w:tbl>
      <w:tblPr>
        <w:tblW w:w="0" w:type="auto"/>
        <w:tblLook w:val="04A0" w:firstRow="1" w:lastRow="0" w:firstColumn="1" w:lastColumn="0" w:noHBand="0" w:noVBand="1"/>
      </w:tblPr>
      <w:tblGrid>
        <w:gridCol w:w="2190"/>
        <w:gridCol w:w="216"/>
        <w:gridCol w:w="1459"/>
      </w:tblGrid>
      <w:tr w:rsidR="00A13692" w:rsidRPr="00684FBF" w14:paraId="627C898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74EB1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0100 0110 00 000 000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AB43B"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91191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NOT.B D0</w:t>
            </w:r>
          </w:p>
        </w:tc>
      </w:tr>
      <w:tr w:rsidR="00A13692" w:rsidRPr="00684FBF" w14:paraId="703F630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4074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0100 0110 00 001 000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87504F"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0BEA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5BE3041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743F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0100 0110 00 010 000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6F93A"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3FD2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NOT.B (A0)</w:t>
            </w:r>
          </w:p>
        </w:tc>
      </w:tr>
      <w:tr w:rsidR="00A13692" w:rsidRPr="00684FBF" w14:paraId="2465502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2131D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0100 0110 00 011 000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82ABA6"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FDA4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NOT.B (A0)+</w:t>
            </w:r>
          </w:p>
        </w:tc>
      </w:tr>
      <w:tr w:rsidR="00A13692" w:rsidRPr="00684FBF" w14:paraId="39D313DB"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C1904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0100 0110 00 100 000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C9145D"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F177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NOT.B -(A0)</w:t>
            </w:r>
          </w:p>
        </w:tc>
      </w:tr>
      <w:tr w:rsidR="00A13692" w:rsidRPr="00684FBF" w14:paraId="107D9F14"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D8F3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0100 0110 00 111 000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D6A29"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E6D8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grab 4</w:t>
            </w:r>
          </w:p>
        </w:tc>
      </w:tr>
      <w:tr w:rsidR="00A13692" w:rsidRPr="00684FBF" w14:paraId="75C84B0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4C887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0100 0110 00 111 000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C6B5E"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4FADB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grab 8</w:t>
            </w:r>
          </w:p>
        </w:tc>
      </w:tr>
      <w:tr w:rsidR="00A13692" w:rsidRPr="00684FBF" w14:paraId="1DB9611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2333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0100 0110 01 000 000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39455"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E421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NOT.W D0</w:t>
            </w:r>
          </w:p>
        </w:tc>
      </w:tr>
      <w:tr w:rsidR="00A13692" w:rsidRPr="00684FBF" w14:paraId="399BF500"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CD895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0100 0110 10 000 000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19AE7C"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79E9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NOT.L D0</w:t>
            </w:r>
          </w:p>
        </w:tc>
      </w:tr>
      <w:tr w:rsidR="00A13692" w:rsidRPr="00684FBF" w14:paraId="03825B0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2DB4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0100 0110 11 000 000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37B01"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42960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bl>
    <w:p w14:paraId="3AEA90E7"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BTST_v1   </w:t>
      </w:r>
      <w:proofErr w:type="spellStart"/>
      <w:r w:rsidRPr="00684FBF">
        <w:rPr>
          <w:rFonts w:ascii="Times New Roman" w:eastAsia="Times New Roman" w:hAnsi="Times New Roman" w:cs="Times New Roman"/>
          <w:color w:val="000000"/>
          <w:sz w:val="22"/>
          <w:szCs w:val="22"/>
        </w:rPr>
        <w:t>Dn</w:t>
      </w:r>
      <w:proofErr w:type="spellEnd"/>
      <w:r w:rsidRPr="00684FBF">
        <w:rPr>
          <w:rFonts w:ascii="Times New Roman" w:eastAsia="Times New Roman" w:hAnsi="Times New Roman" w:cs="Times New Roman"/>
          <w:color w:val="000000"/>
          <w:sz w:val="22"/>
          <w:szCs w:val="22"/>
        </w:rPr>
        <w:t xml:space="preserve"> to &lt;EA&gt;</w:t>
      </w:r>
    </w:p>
    <w:tbl>
      <w:tblPr>
        <w:tblW w:w="0" w:type="auto"/>
        <w:tblLook w:val="04A0" w:firstRow="1" w:lastRow="0" w:firstColumn="1" w:lastColumn="0" w:noHBand="0" w:noVBand="1"/>
      </w:tblPr>
      <w:tblGrid>
        <w:gridCol w:w="216"/>
        <w:gridCol w:w="216"/>
        <w:gridCol w:w="216"/>
      </w:tblGrid>
      <w:tr w:rsidR="00A13692" w:rsidRPr="00684FBF" w14:paraId="1798E7E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5CFB3"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DE170"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69B"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494C082B"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049F31"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C0FB1"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D2BA90"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110A241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23C02"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24B8CB"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D23A0E"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647F8E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7940B"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975658"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83A78"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64E9EE4B"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420DD"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0D968D"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57803"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3FB2DFD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79FF7"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0B614"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5CDBE"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3CBE90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32C94"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11F6F1"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B58D5"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7B57784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B8735C"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2E6FE2"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86F450"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03DB8E44"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AE261D"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F91D25"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002E3"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9724D1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D8B57"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74AC4"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C29F3" w14:textId="77777777" w:rsidR="00A13692" w:rsidRPr="00684FBF" w:rsidRDefault="00A13692">
            <w:pPr>
              <w:spacing w:after="200" w:line="276" w:lineRule="auto"/>
              <w:rPr>
                <w:rFonts w:ascii="Times New Roman" w:hAnsi="Times New Roman" w:cs="Times New Roman"/>
                <w:sz w:val="22"/>
                <w:szCs w:val="22"/>
              </w:rPr>
            </w:pPr>
          </w:p>
        </w:tc>
      </w:tr>
    </w:tbl>
    <w:p w14:paraId="2103F792"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BTST_v2   #&lt;DATA&gt; to &lt;EA&gt;</w:t>
      </w:r>
    </w:p>
    <w:tbl>
      <w:tblPr>
        <w:tblW w:w="0" w:type="auto"/>
        <w:tblLook w:val="04A0" w:firstRow="1" w:lastRow="0" w:firstColumn="1" w:lastColumn="0" w:noHBand="0" w:noVBand="1"/>
      </w:tblPr>
      <w:tblGrid>
        <w:gridCol w:w="216"/>
        <w:gridCol w:w="216"/>
        <w:gridCol w:w="216"/>
      </w:tblGrid>
      <w:tr w:rsidR="00A13692" w:rsidRPr="00684FBF" w14:paraId="6900583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D66D2"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E4468"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31382"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508C825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45F938"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6CA1D"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47C2C"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6339671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05191"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F5EFFC"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0454E4"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1B0C9F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513BC"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42CB1F"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7241A"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766ADA8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1F93B"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030BBF"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E68AE3"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2B76A22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4EC32F"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2E75E"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306BF"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0B02017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6B68A"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58AD9"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C81F3"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0AB268B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FED435"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1FF09F"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EF38E"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3AA5A80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686EC0"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6DAB05"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6AE9E" w14:textId="77777777" w:rsidR="00A13692" w:rsidRPr="00684FBF" w:rsidRDefault="00A13692">
            <w:pPr>
              <w:spacing w:after="200" w:line="276" w:lineRule="auto"/>
              <w:rPr>
                <w:rFonts w:ascii="Times New Roman" w:hAnsi="Times New Roman" w:cs="Times New Roman"/>
                <w:sz w:val="22"/>
                <w:szCs w:val="22"/>
              </w:rPr>
            </w:pPr>
          </w:p>
        </w:tc>
      </w:tr>
      <w:tr w:rsidR="00A13692" w:rsidRPr="00684FBF" w14:paraId="5B195175"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C236F"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81BB6" w14:textId="77777777" w:rsidR="00A13692" w:rsidRPr="00684FBF" w:rsidRDefault="00A13692">
            <w:pPr>
              <w:spacing w:after="200"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2BEC69" w14:textId="77777777" w:rsidR="00A13692" w:rsidRPr="00684FBF" w:rsidRDefault="00A13692">
            <w:pPr>
              <w:spacing w:after="200" w:line="276" w:lineRule="auto"/>
              <w:rPr>
                <w:rFonts w:ascii="Times New Roman" w:hAnsi="Times New Roman" w:cs="Times New Roman"/>
                <w:sz w:val="22"/>
                <w:szCs w:val="22"/>
              </w:rPr>
            </w:pPr>
          </w:p>
        </w:tc>
      </w:tr>
    </w:tbl>
    <w:p w14:paraId="7556E31F" w14:textId="77777777" w:rsidR="00A13692" w:rsidRPr="00684FBF" w:rsidRDefault="00A13692" w:rsidP="00A13692">
      <w:pPr>
        <w:contextualSpacing/>
        <w:rPr>
          <w:rFonts w:ascii="Times New Roman" w:eastAsia="Times New Roman" w:hAnsi="Times New Roman" w:cs="Times New Roman"/>
          <w:sz w:val="22"/>
          <w:szCs w:val="22"/>
        </w:rPr>
      </w:pPr>
    </w:p>
    <w:p w14:paraId="21541280"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MULS</w:t>
      </w:r>
    </w:p>
    <w:tbl>
      <w:tblPr>
        <w:tblW w:w="0" w:type="auto"/>
        <w:tblLook w:val="04A0" w:firstRow="1" w:lastRow="0" w:firstColumn="1" w:lastColumn="0" w:noHBand="0" w:noVBand="1"/>
      </w:tblPr>
      <w:tblGrid>
        <w:gridCol w:w="2190"/>
        <w:gridCol w:w="748"/>
        <w:gridCol w:w="2587"/>
      </w:tblGrid>
      <w:tr w:rsidR="00A13692" w:rsidRPr="00684FBF" w14:paraId="34DC292E"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6844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lastRenderedPageBreak/>
              <w:t>1100 000 111 000 000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C7D9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C1C0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AEAB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MULS D0,D0</w:t>
            </w:r>
          </w:p>
        </w:tc>
      </w:tr>
      <w:tr w:rsidR="00A13692" w:rsidRPr="00684FBF" w14:paraId="1835C9B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249F5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1100 000 111 001 000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2312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C1C8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3E5D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65E4BC1D"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9526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1100 000 111 010 000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AB46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C1D0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7806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MULS (A0),D0</w:t>
            </w:r>
          </w:p>
        </w:tc>
      </w:tr>
      <w:tr w:rsidR="00A13692" w:rsidRPr="00684FBF" w14:paraId="3D59462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118B3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1100 000 111 011 000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5846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C1D8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6618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MULS (A0)+,D0</w:t>
            </w:r>
          </w:p>
        </w:tc>
      </w:tr>
      <w:tr w:rsidR="00A13692" w:rsidRPr="00684FBF" w14:paraId="03D7AD2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E4F72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1100 000 111 100 000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B24E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C1E0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2BA0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MULS -(A0),D0</w:t>
            </w:r>
          </w:p>
        </w:tc>
      </w:tr>
      <w:tr w:rsidR="00A13692" w:rsidRPr="00684FBF" w14:paraId="1C3D487B"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9BE3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1100 000 111 101 000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A39ED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C1E8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1B44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5DACFB9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25DD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1100 000 111 110 000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7D68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C1F0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ED56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3953D374" w14:textId="77777777" w:rsidTr="00A13692">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D051B"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1100 000 111 111 000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9C58F"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C1F8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CD63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should grab 4 bytes of data</w:t>
            </w:r>
          </w:p>
        </w:tc>
      </w:tr>
      <w:tr w:rsidR="00A13692" w:rsidRPr="00684FBF" w14:paraId="38FC1D3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3D53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1100 000 111 111 001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6A0A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C1F9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FDF71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should grab 8 bytes of data</w:t>
            </w:r>
          </w:p>
        </w:tc>
      </w:tr>
      <w:tr w:rsidR="00A13692" w:rsidRPr="00684FBF" w14:paraId="47E8F738"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8CEB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1100 000 111 111 100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F549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CIFC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FD065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should grab 4 bytes of data</w:t>
            </w:r>
          </w:p>
        </w:tc>
      </w:tr>
      <w:tr w:rsidR="00A13692" w:rsidRPr="00684FBF" w14:paraId="22F9F79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61015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1100 000 111 111 010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DA3A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C1FA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FBFBD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5DF6BFE1"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D5A4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1100 000 111 111 011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DA65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CIFB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25EA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226F43B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BFAF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1100 000 111 111 110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6F87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B601C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0E39540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609E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1100 000 111 111 111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6491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CIFF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9DF7D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7F7878E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58C26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1100 000 111 111 101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6653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CIFD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060EF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bl>
    <w:p w14:paraId="4BC36D6B"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w:t>
      </w:r>
    </w:p>
    <w:p w14:paraId="23497591" w14:textId="77777777" w:rsidR="00A13692" w:rsidRPr="00684FBF" w:rsidRDefault="00A13692" w:rsidP="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DIVS</w:t>
      </w:r>
    </w:p>
    <w:tbl>
      <w:tblPr>
        <w:tblW w:w="0" w:type="auto"/>
        <w:tblLook w:val="04A0" w:firstRow="1" w:lastRow="0" w:firstColumn="1" w:lastColumn="0" w:noHBand="0" w:noVBand="1"/>
      </w:tblPr>
      <w:tblGrid>
        <w:gridCol w:w="2190"/>
        <w:gridCol w:w="216"/>
        <w:gridCol w:w="2269"/>
      </w:tblGrid>
      <w:tr w:rsidR="00A13692" w:rsidRPr="00684FBF" w14:paraId="42538C0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01165"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1000 000 111 000 000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821BD"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D3258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DIVS D0,D0</w:t>
            </w:r>
          </w:p>
        </w:tc>
      </w:tr>
      <w:tr w:rsidR="00A13692" w:rsidRPr="00684FBF" w14:paraId="5E27867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2FB62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1000 000 111 001 000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6C705B"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1F19A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54DC42F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E4D9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1000 000 111 010 000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47FC"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04AA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DIVS (A0),D0</w:t>
            </w:r>
          </w:p>
        </w:tc>
      </w:tr>
      <w:tr w:rsidR="00A13692" w:rsidRPr="00684FBF" w14:paraId="6AB98AF3"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26303"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1000 000 111 011 000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9D3D08"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B5F07"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DIVS (A0)+,D0</w:t>
            </w:r>
          </w:p>
        </w:tc>
      </w:tr>
      <w:tr w:rsidR="00A13692" w:rsidRPr="00684FBF" w14:paraId="0524BAF7"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46C68"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1000 000 111 100 000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8FD3B6"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99F64"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DIVS -(A0),D0</w:t>
            </w:r>
          </w:p>
        </w:tc>
      </w:tr>
      <w:tr w:rsidR="00A13692" w:rsidRPr="00684FBF" w14:paraId="03AF735F"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53E1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1000 000 111 101 000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CDB11"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CF0D1"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1971771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9B74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1000 000 111 110 000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95911"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AAA3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791F7CA9"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2AF82"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1000 000 111 111 000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3D542"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59264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grab 4</w:t>
            </w:r>
          </w:p>
        </w:tc>
      </w:tr>
      <w:tr w:rsidR="00A13692" w:rsidRPr="00684FBF" w14:paraId="7DC58506"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E690A"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1000 000 111 111 001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0720A"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38F1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grab 8</w:t>
            </w:r>
          </w:p>
        </w:tc>
      </w:tr>
      <w:tr w:rsidR="00A13692" w:rsidRPr="00684FBF" w14:paraId="5826EC34"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D3A4E"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1000 000 111 111 100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29761"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6444C"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grab immediate data 4?</w:t>
            </w:r>
          </w:p>
        </w:tc>
      </w:tr>
      <w:tr w:rsidR="00A13692" w:rsidRPr="00684FBF" w14:paraId="2329CEC2"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06380"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lastRenderedPageBreak/>
              <w:t>1000 000 111 111 010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612D3"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CDCA6"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r w:rsidR="00A13692" w:rsidRPr="00684FBF" w14:paraId="7222201A" w14:textId="77777777" w:rsidTr="00A136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DA519"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 xml:space="preserve">1000 000 111 111 011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36189" w14:textId="77777777" w:rsidR="00A13692" w:rsidRPr="00684FBF" w:rsidRDefault="00A13692">
            <w:pPr>
              <w:spacing w:line="276" w:lineRule="auto"/>
              <w:rPr>
                <w:rFonts w:ascii="Times New Roman" w:hAnsi="Times New Roman" w:cs="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19A1D" w14:textId="77777777" w:rsidR="00A13692" w:rsidRPr="00684FBF" w:rsidRDefault="00A13692">
            <w:pPr>
              <w:contextualSpacing/>
              <w:rPr>
                <w:rFonts w:ascii="Times New Roman" w:eastAsia="Times New Roman" w:hAnsi="Times New Roman" w:cs="Times New Roman"/>
                <w:sz w:val="22"/>
                <w:szCs w:val="22"/>
              </w:rPr>
            </w:pPr>
            <w:r w:rsidRPr="00684FBF">
              <w:rPr>
                <w:rFonts w:ascii="Times New Roman" w:eastAsia="Times New Roman" w:hAnsi="Times New Roman" w:cs="Times New Roman"/>
                <w:color w:val="000000"/>
                <w:sz w:val="22"/>
                <w:szCs w:val="22"/>
              </w:rPr>
              <w:t>INVALID</w:t>
            </w:r>
          </w:p>
        </w:tc>
      </w:tr>
    </w:tbl>
    <w:p w14:paraId="22366FEC" w14:textId="77777777" w:rsidR="00A13692" w:rsidRPr="00684FBF" w:rsidRDefault="00A13692" w:rsidP="00A13692">
      <w:pPr>
        <w:rPr>
          <w:rFonts w:ascii="Times New Roman" w:eastAsiaTheme="minorHAnsi" w:hAnsi="Times New Roman" w:cs="Times New Roman"/>
          <w:sz w:val="22"/>
          <w:szCs w:val="22"/>
        </w:rPr>
      </w:pPr>
    </w:p>
    <w:p w14:paraId="1D70688F" w14:textId="77777777" w:rsidR="00A13692" w:rsidRPr="00684FBF" w:rsidRDefault="00A13692" w:rsidP="00A13692">
      <w:pPr>
        <w:pStyle w:val="NormalWeb"/>
        <w:spacing w:before="0" w:beforeAutospacing="0" w:after="160" w:afterAutospacing="0"/>
        <w:rPr>
          <w:sz w:val="22"/>
          <w:szCs w:val="22"/>
        </w:rPr>
      </w:pPr>
      <w:r w:rsidRPr="00684FBF">
        <w:rPr>
          <w:color w:val="333333"/>
          <w:sz w:val="22"/>
          <w:szCs w:val="22"/>
          <w:shd w:val="clear" w:color="auto" w:fill="FFFFFF"/>
        </w:rPr>
        <w:t xml:space="preserve">4) </w:t>
      </w:r>
      <w:r w:rsidRPr="00684FBF">
        <w:rPr>
          <w:b/>
          <w:bCs/>
          <w:color w:val="333333"/>
          <w:sz w:val="22"/>
          <w:szCs w:val="22"/>
          <w:shd w:val="clear" w:color="auto" w:fill="FFFFFF"/>
        </w:rPr>
        <w:t>Exception report</w:t>
      </w:r>
      <w:r w:rsidRPr="00684FBF">
        <w:rPr>
          <w:color w:val="333333"/>
          <w:sz w:val="22"/>
          <w:szCs w:val="22"/>
          <w:shd w:val="clear" w:color="auto" w:fill="FFFFFF"/>
        </w:rPr>
        <w:t xml:space="preserve">: </w:t>
      </w:r>
    </w:p>
    <w:p w14:paraId="7C67F5C9" w14:textId="77777777" w:rsidR="00A13692" w:rsidRPr="00684FBF" w:rsidRDefault="00A13692" w:rsidP="00A13692">
      <w:pPr>
        <w:pStyle w:val="NormalWeb"/>
        <w:spacing w:before="0" w:beforeAutospacing="0" w:after="0" w:afterAutospacing="0"/>
        <w:rPr>
          <w:sz w:val="22"/>
          <w:szCs w:val="22"/>
        </w:rPr>
      </w:pPr>
      <w:r w:rsidRPr="00684FBF">
        <w:rPr>
          <w:color w:val="000000"/>
          <w:sz w:val="22"/>
          <w:szCs w:val="22"/>
        </w:rPr>
        <w:t>We ran into an issue with the following bugs and we do not know why it is the way it is:</w:t>
      </w:r>
    </w:p>
    <w:p w14:paraId="3B4D16EE" w14:textId="77777777" w:rsidR="00A13692" w:rsidRPr="00684FBF" w:rsidRDefault="00A13692" w:rsidP="00A13692">
      <w:pPr>
        <w:pStyle w:val="NormalWeb"/>
        <w:numPr>
          <w:ilvl w:val="0"/>
          <w:numId w:val="11"/>
        </w:numPr>
        <w:spacing w:before="0" w:beforeAutospacing="0" w:after="0" w:afterAutospacing="0"/>
        <w:textAlignment w:val="baseline"/>
        <w:rPr>
          <w:color w:val="000000"/>
          <w:sz w:val="22"/>
          <w:szCs w:val="22"/>
        </w:rPr>
      </w:pPr>
      <w:r w:rsidRPr="00684FBF">
        <w:rPr>
          <w:color w:val="000000"/>
          <w:sz w:val="22"/>
          <w:szCs w:val="22"/>
        </w:rPr>
        <w:t xml:space="preserve">SUBI.B </w:t>
      </w:r>
      <w:r w:rsidRPr="00684FBF">
        <w:rPr>
          <w:rStyle w:val="apple-tab-span"/>
          <w:color w:val="000000"/>
          <w:sz w:val="22"/>
          <w:szCs w:val="22"/>
        </w:rPr>
        <w:tab/>
      </w:r>
      <w:r w:rsidRPr="00684FBF">
        <w:rPr>
          <w:color w:val="000000"/>
          <w:sz w:val="22"/>
          <w:szCs w:val="22"/>
        </w:rPr>
        <w:t>#$02,(A6)</w:t>
      </w:r>
      <w:r w:rsidRPr="00684FBF">
        <w:rPr>
          <w:rStyle w:val="apple-tab-span"/>
          <w:color w:val="000000"/>
          <w:sz w:val="22"/>
          <w:szCs w:val="22"/>
        </w:rPr>
        <w:tab/>
      </w:r>
      <w:r w:rsidRPr="00684FBF">
        <w:rPr>
          <w:color w:val="000000"/>
          <w:sz w:val="22"/>
          <w:szCs w:val="22"/>
        </w:rPr>
        <w:t xml:space="preserve">has the hex value of 5516 which does not match the syntax of SUBI. Therefore this will result in </w:t>
      </w:r>
      <w:proofErr w:type="spellStart"/>
      <w:r w:rsidRPr="00684FBF">
        <w:rPr>
          <w:color w:val="000000"/>
          <w:sz w:val="22"/>
          <w:szCs w:val="22"/>
        </w:rPr>
        <w:t>a</w:t>
      </w:r>
      <w:proofErr w:type="spellEnd"/>
      <w:r w:rsidRPr="00684FBF">
        <w:rPr>
          <w:color w:val="000000"/>
          <w:sz w:val="22"/>
          <w:szCs w:val="22"/>
        </w:rPr>
        <w:t xml:space="preserve"> error and print out the default Error Message instead of having the command decoded</w:t>
      </w:r>
    </w:p>
    <w:p w14:paraId="17758C7E" w14:textId="77777777" w:rsidR="00A13692" w:rsidRPr="00684FBF" w:rsidRDefault="00A13692" w:rsidP="00A13692">
      <w:pPr>
        <w:pStyle w:val="NormalWeb"/>
        <w:numPr>
          <w:ilvl w:val="0"/>
          <w:numId w:val="11"/>
        </w:numPr>
        <w:spacing w:before="0" w:beforeAutospacing="0" w:after="0" w:afterAutospacing="0"/>
        <w:textAlignment w:val="baseline"/>
        <w:rPr>
          <w:color w:val="000000"/>
          <w:sz w:val="22"/>
          <w:szCs w:val="22"/>
        </w:rPr>
      </w:pPr>
      <w:r w:rsidRPr="00684FBF">
        <w:rPr>
          <w:color w:val="000000"/>
          <w:sz w:val="22"/>
          <w:szCs w:val="22"/>
        </w:rPr>
        <w:t>ADD.L</w:t>
      </w:r>
      <w:r w:rsidRPr="00684FBF">
        <w:rPr>
          <w:rStyle w:val="apple-tab-span"/>
          <w:color w:val="000000"/>
          <w:sz w:val="22"/>
          <w:szCs w:val="22"/>
        </w:rPr>
        <w:tab/>
      </w:r>
      <w:r w:rsidRPr="00684FBF">
        <w:rPr>
          <w:rStyle w:val="apple-tab-span"/>
          <w:color w:val="000000"/>
          <w:sz w:val="22"/>
          <w:szCs w:val="22"/>
        </w:rPr>
        <w:tab/>
      </w:r>
      <w:r w:rsidRPr="00684FBF">
        <w:rPr>
          <w:color w:val="000000"/>
          <w:sz w:val="22"/>
          <w:szCs w:val="22"/>
        </w:rPr>
        <w:t>#$1234,D3</w:t>
      </w:r>
      <w:r w:rsidRPr="00684FBF">
        <w:rPr>
          <w:rStyle w:val="apple-tab-span"/>
          <w:color w:val="000000"/>
          <w:sz w:val="22"/>
          <w:szCs w:val="22"/>
        </w:rPr>
        <w:tab/>
      </w:r>
      <w:r w:rsidRPr="00684FBF">
        <w:rPr>
          <w:color w:val="000000"/>
          <w:sz w:val="22"/>
          <w:szCs w:val="22"/>
        </w:rPr>
        <w:t>this will turn the code to ADDI.L by default and will mess up the command list. A couple of the following command in the list will print out the default Error Message.</w:t>
      </w:r>
    </w:p>
    <w:p w14:paraId="139B840F" w14:textId="77777777" w:rsidR="00A13692" w:rsidRPr="00684FBF" w:rsidRDefault="00A13692" w:rsidP="00A13692">
      <w:pPr>
        <w:rPr>
          <w:rFonts w:ascii="Times New Roman" w:hAnsi="Times New Roman" w:cs="Times New Roman"/>
          <w:sz w:val="22"/>
          <w:szCs w:val="22"/>
        </w:rPr>
      </w:pPr>
    </w:p>
    <w:p w14:paraId="559A3D21" w14:textId="77777777" w:rsidR="00A13692" w:rsidRPr="00684FBF" w:rsidRDefault="00A13692" w:rsidP="00051998">
      <w:pPr>
        <w:rPr>
          <w:rFonts w:ascii="Times New Roman" w:hAnsi="Times New Roman" w:cs="Times New Roman"/>
          <w:color w:val="262626"/>
          <w:sz w:val="22"/>
          <w:szCs w:val="22"/>
        </w:rPr>
      </w:pPr>
    </w:p>
    <w:sectPr w:rsidR="00A13692" w:rsidRPr="00684FBF" w:rsidSect="005363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74E50A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C738DF"/>
    <w:multiLevelType w:val="hybridMultilevel"/>
    <w:tmpl w:val="F2E6E07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A33D2"/>
    <w:multiLevelType w:val="multilevel"/>
    <w:tmpl w:val="82847E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8C66456"/>
    <w:multiLevelType w:val="multilevel"/>
    <w:tmpl w:val="E8F23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FAC1F5F"/>
    <w:multiLevelType w:val="hybridMultilevel"/>
    <w:tmpl w:val="63681000"/>
    <w:lvl w:ilvl="0" w:tplc="0542F2B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F2CAC"/>
    <w:multiLevelType w:val="hybridMultilevel"/>
    <w:tmpl w:val="0DFA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647556"/>
    <w:multiLevelType w:val="hybridMultilevel"/>
    <w:tmpl w:val="B9FEE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31670"/>
    <w:multiLevelType w:val="hybridMultilevel"/>
    <w:tmpl w:val="E97AAE02"/>
    <w:lvl w:ilvl="0" w:tplc="0542F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7"/>
  </w:num>
  <w:num w:numId="6">
    <w:abstractNumId w:val="4"/>
  </w:num>
  <w:num w:numId="7">
    <w:abstractNumId w:val="3"/>
  </w:num>
  <w:num w:numId="8">
    <w:abstractNumId w:val="3"/>
    <w:lvlOverride w:ilvl="0"/>
    <w:lvlOverride w:ilvl="1"/>
    <w:lvlOverride w:ilvl="2"/>
    <w:lvlOverride w:ilvl="3"/>
    <w:lvlOverride w:ilvl="4"/>
    <w:lvlOverride w:ilvl="5"/>
    <w:lvlOverride w:ilvl="6"/>
    <w:lvlOverride w:ilvl="7"/>
    <w:lvlOverride w:ilvl="8"/>
  </w:num>
  <w:num w:numId="9">
    <w:abstractNumId w:val="3"/>
    <w:lvlOverride w:ilvl="0">
      <w:lvl w:ilvl="0">
        <w:start w:val="1"/>
        <w:numFmt w:val="decimal"/>
        <w:lvlText w:val=""/>
        <w:lvlJc w:val="left"/>
        <w:pPr>
          <w:ind w:left="0" w:firstLine="0"/>
        </w:pPr>
        <w:rPr>
          <w:rFonts w:ascii="Symbol" w:hAnsi="Symbol" w:hint="default"/>
          <w:sz w:val="20"/>
        </w:rPr>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start w:val="1"/>
        <w:numFmt w:val="decimal"/>
        <w:lvlText w:val=""/>
        <w:lvlJc w:val="left"/>
        <w:pPr>
          <w:ind w:left="0" w:firstLine="0"/>
        </w:pPr>
        <w:rPr>
          <w:rFonts w:ascii="Wingdings" w:hAnsi="Wingdings" w:hint="default"/>
          <w:sz w:val="20"/>
        </w:rPr>
      </w:lvl>
    </w:lvlOverride>
    <w:lvlOverride w:ilvl="3">
      <w:lvl w:ilvl="3">
        <w:start w:val="1"/>
        <w:numFmt w:val="decimal"/>
        <w:lvlText w:val=""/>
        <w:lvlJc w:val="left"/>
        <w:pPr>
          <w:ind w:left="0" w:firstLine="0"/>
        </w:pPr>
        <w:rPr>
          <w:rFonts w:ascii="Wingdings" w:hAnsi="Wingdings" w:hint="default"/>
          <w:sz w:val="20"/>
        </w:rPr>
      </w:lvl>
    </w:lvlOverride>
    <w:lvlOverride w:ilvl="4">
      <w:lvl w:ilvl="4">
        <w:start w:val="1"/>
        <w:numFmt w:val="decimal"/>
        <w:lvlText w:val=""/>
        <w:lvlJc w:val="left"/>
        <w:pPr>
          <w:ind w:left="0" w:firstLine="0"/>
        </w:pPr>
        <w:rPr>
          <w:rFonts w:ascii="Wingdings" w:hAnsi="Wingdings" w:hint="default"/>
          <w:sz w:val="20"/>
        </w:rPr>
      </w:lvl>
    </w:lvlOverride>
    <w:lvlOverride w:ilvl="5">
      <w:lvl w:ilvl="5">
        <w:start w:val="1"/>
        <w:numFmt w:val="decimal"/>
        <w:lvlText w:val=""/>
        <w:lvlJc w:val="left"/>
        <w:pPr>
          <w:ind w:left="0" w:firstLine="0"/>
        </w:pPr>
        <w:rPr>
          <w:rFonts w:ascii="Wingdings" w:hAnsi="Wingdings" w:hint="default"/>
          <w:sz w:val="20"/>
        </w:rPr>
      </w:lvl>
    </w:lvlOverride>
    <w:lvlOverride w:ilvl="6">
      <w:lvl w:ilvl="6">
        <w:start w:val="1"/>
        <w:numFmt w:val="decimal"/>
        <w:lvlText w:val=""/>
        <w:lvlJc w:val="left"/>
        <w:pPr>
          <w:ind w:left="0" w:firstLine="0"/>
        </w:pPr>
        <w:rPr>
          <w:rFonts w:ascii="Wingdings" w:hAnsi="Wingdings" w:hint="default"/>
          <w:sz w:val="20"/>
        </w:rPr>
      </w:lvl>
    </w:lvlOverride>
    <w:lvlOverride w:ilvl="7">
      <w:lvl w:ilvl="7">
        <w:start w:val="1"/>
        <w:numFmt w:val="decimal"/>
        <w:lvlText w:val=""/>
        <w:lvlJc w:val="left"/>
        <w:pPr>
          <w:ind w:left="0" w:firstLine="0"/>
        </w:pPr>
        <w:rPr>
          <w:rFonts w:ascii="Wingdings" w:hAnsi="Wingdings" w:hint="default"/>
          <w:sz w:val="20"/>
        </w:rPr>
      </w:lvl>
    </w:lvlOverride>
    <w:lvlOverride w:ilvl="8">
      <w:lvl w:ilvl="8">
        <w:start w:val="1"/>
        <w:numFmt w:val="decimal"/>
        <w:lvlText w:val=""/>
        <w:lvlJc w:val="left"/>
        <w:pPr>
          <w:ind w:left="0" w:firstLine="0"/>
        </w:pPr>
        <w:rPr>
          <w:rFonts w:ascii="Wingdings" w:hAnsi="Wingdings" w:hint="default"/>
          <w:sz w:val="20"/>
        </w:rPr>
      </w:lvl>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998"/>
    <w:rsid w:val="00051998"/>
    <w:rsid w:val="00056C43"/>
    <w:rsid w:val="001B3C88"/>
    <w:rsid w:val="001D1EEB"/>
    <w:rsid w:val="00330C52"/>
    <w:rsid w:val="005363D6"/>
    <w:rsid w:val="00684FBF"/>
    <w:rsid w:val="006B6CCF"/>
    <w:rsid w:val="006F5CBD"/>
    <w:rsid w:val="0082040D"/>
    <w:rsid w:val="008F4A34"/>
    <w:rsid w:val="00A13692"/>
    <w:rsid w:val="00C73F09"/>
    <w:rsid w:val="00FA1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793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98"/>
    <w:pPr>
      <w:ind w:left="720"/>
      <w:contextualSpacing/>
    </w:pPr>
  </w:style>
  <w:style w:type="paragraph" w:styleId="BalloonText">
    <w:name w:val="Balloon Text"/>
    <w:basedOn w:val="Normal"/>
    <w:link w:val="BalloonTextChar"/>
    <w:uiPriority w:val="99"/>
    <w:semiHidden/>
    <w:unhideWhenUsed/>
    <w:rsid w:val="0082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40D"/>
    <w:rPr>
      <w:rFonts w:ascii="Lucida Grande" w:hAnsi="Lucida Grande" w:cs="Lucida Grande"/>
      <w:sz w:val="18"/>
      <w:szCs w:val="18"/>
    </w:rPr>
  </w:style>
  <w:style w:type="paragraph" w:styleId="NormalWeb">
    <w:name w:val="Normal (Web)"/>
    <w:basedOn w:val="Normal"/>
    <w:uiPriority w:val="99"/>
    <w:semiHidden/>
    <w:unhideWhenUsed/>
    <w:rsid w:val="00A1369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136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98"/>
    <w:pPr>
      <w:ind w:left="720"/>
      <w:contextualSpacing/>
    </w:pPr>
  </w:style>
  <w:style w:type="paragraph" w:styleId="BalloonText">
    <w:name w:val="Balloon Text"/>
    <w:basedOn w:val="Normal"/>
    <w:link w:val="BalloonTextChar"/>
    <w:uiPriority w:val="99"/>
    <w:semiHidden/>
    <w:unhideWhenUsed/>
    <w:rsid w:val="0082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40D"/>
    <w:rPr>
      <w:rFonts w:ascii="Lucida Grande" w:hAnsi="Lucida Grande" w:cs="Lucida Grande"/>
      <w:sz w:val="18"/>
      <w:szCs w:val="18"/>
    </w:rPr>
  </w:style>
  <w:style w:type="paragraph" w:styleId="NormalWeb">
    <w:name w:val="Normal (Web)"/>
    <w:basedOn w:val="Normal"/>
    <w:uiPriority w:val="99"/>
    <w:semiHidden/>
    <w:unhideWhenUsed/>
    <w:rsid w:val="00A1369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13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543246">
      <w:bodyDiv w:val="1"/>
      <w:marLeft w:val="0"/>
      <w:marRight w:val="0"/>
      <w:marTop w:val="0"/>
      <w:marBottom w:val="0"/>
      <w:divBdr>
        <w:top w:val="none" w:sz="0" w:space="0" w:color="auto"/>
        <w:left w:val="none" w:sz="0" w:space="0" w:color="auto"/>
        <w:bottom w:val="none" w:sz="0" w:space="0" w:color="auto"/>
        <w:right w:val="none" w:sz="0" w:space="0" w:color="auto"/>
      </w:divBdr>
    </w:div>
    <w:div w:id="1313094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14</Pages>
  <Words>2462</Words>
  <Characters>14039</Characters>
  <Application>Microsoft Office Word</Application>
  <DocSecurity>0</DocSecurity>
  <Lines>116</Lines>
  <Paragraphs>32</Paragraphs>
  <ScaleCrop>false</ScaleCrop>
  <Company/>
  <LinksUpToDate>false</LinksUpToDate>
  <CharactersWithSpaces>16469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dc:creator>
  <cp:keywords/>
  <dc:description/>
  <cp:lastModifiedBy>nemo99merlin</cp:lastModifiedBy>
  <cp:revision>8</cp:revision>
  <dcterms:created xsi:type="dcterms:W3CDTF">2014-12-05T23:36:00Z</dcterms:created>
  <dcterms:modified xsi:type="dcterms:W3CDTF">2014-12-11T07:56:00Z</dcterms:modified>
</cp:coreProperties>
</file>