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📝 Pre-Course Quiz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Pre-Course Assessment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To assess the learner's baseline knowledge of web development concepts, Python, and other relevant skills.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Format:</w:t>
      </w:r>
      <w:r>
        <w:rPr>
          <w:rFonts w:ascii="Georgia" w:cs="Georgia" w:eastAsia="Georgia" w:hAnsi="Georgia"/>
          <w:sz w:val="24"/>
          <w:szCs w:val="24"/>
        </w:rPr>
        <w:t xml:space="preserve"> Multiple-choice questions, True/False, Short Answer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Questions:</w:t>
      </w:r>
      <w:r>
        <w:rPr>
          <w:rFonts w:ascii="Georgia" w:cs="Georgia" w:eastAsia="Georgia" w:hAnsi="Georgia"/>
          <w:sz w:val="24"/>
          <w:szCs w:val="24"/>
        </w:rPr>
        <w:t xml:space="preserve"> 10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Estimated Time:</w:t>
      </w:r>
      <w:r>
        <w:rPr>
          <w:rFonts w:ascii="Georgia" w:cs="Georgia" w:eastAsia="Georgia" w:hAnsi="Georgia"/>
          <w:sz w:val="24"/>
          <w:szCs w:val="24"/>
        </w:rPr>
        <w:t xml:space="preserve"> 10–15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📘 Multiple-Choice Questions (6)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What is the purpose of a web framework like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To handle server-side requests and responses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To create and manage databases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To speed up front-end development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To provide security features for websites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Which of the following is required to install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Node.js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Python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Java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Ruby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Which command is used to create a new Django project?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startproject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django-admin startproject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create django project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 create project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What is a model in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A template used to generate HTML pages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A structure for handling HTTP requests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A Python class that represents a database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A type of view for rendering dynamic content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Which Django component is responsible for routing URLs to the correct view?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Middleware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Model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URLconf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What does the term "ORM" in Django refer to?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Object-Relational Mapping — a way to interact with databases using Python classes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Open Resource Management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Online Resource Manipulation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Object Rendering Module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📗 True / False Questions (2)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Django automatically creates a `database.sqlite3` file when you first run migrations.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In Django, views are responsible for rendering HTML templates and processing forms.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📙 Short Answer Questions (2)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What is the purpose of `settings.py` in a Django project?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Describe the difference between a function-based view (FBV) and a class-based view (CBV).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🧾 Answer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— 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— A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— True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—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settings.py</w:t>
      </w:r>
      <w:r>
        <w:rPr>
          <w:rFonts w:ascii="Georgia" w:cs="Georgia" w:eastAsia="Georgia" w:hAnsi="Georgia"/>
          <w:sz w:val="24"/>
          <w:szCs w:val="24"/>
        </w:rPr>
        <w:t xml:space="preserve"> contains configuration settings for a Django project, such as database settings, static and media files locations, and installed apps.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—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function-based view (FBV)</w:t>
      </w:r>
      <w:r>
        <w:rPr>
          <w:rFonts w:ascii="Georgia" w:cs="Georgia" w:eastAsia="Georgia" w:hAnsi="Georgia"/>
          <w:sz w:val="24"/>
          <w:szCs w:val="24"/>
        </w:rPr>
        <w:t xml:space="preserve"> is a traditional view in Django that is defined as a Python function.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class-based view (CBV)</w:t>
      </w:r>
      <w:r>
        <w:rPr>
          <w:rFonts w:ascii="Georgia" w:cs="Georgia" w:eastAsia="Georgia" w:hAnsi="Georgia"/>
          <w:sz w:val="24"/>
          <w:szCs w:val="24"/>
        </w:rPr>
        <w:t xml:space="preserve"> is an object-oriented approach to creating views, providing more reusable and extendable code for complex views.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Pre-Course Quiz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quiz helps to assess your existing knowledge of web development and Django. Don’t worry if you find some of the questions challenging — that’s exactly what the course is here for!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Pre-Course Quiz</w:t>
      </w:r>
      <w:r>
        <w:rPr>
          <w:rFonts w:ascii="Georgia" w:cs="Georgia" w:eastAsia="Georgia" w:hAnsi="Georgia"/>
          <w:sz w:val="24"/>
          <w:szCs w:val="24"/>
        </w:rPr>
        <w:t xml:space="preserve"> can be placed at the beginning of your Django course materials to give you an idea of the learners' current skill level.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2025-12-04T07:20:40.244Z</dcterms:created>
  <dcterms:modified xsi:type="dcterms:W3CDTF">2025-12-04T07:20:40.244Z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