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r>
        <w:rPr>
          <w:rFonts w:ascii="Aptos Display" w:hAnsi="Aptos Display"/>
          <w:b/>
          <w:sz w:val="60"/>
        </w:rPr>
        <w:t>VILLA DEL CHEF</w:t>
      </w:r>
    </w:p>
    <w:p>
      <w:pPr>
        <w:jc w:val="center"/>
      </w:pPr>
      <w:r>
        <w:rPr>
          <w:b/>
          <w:sz w:val="34"/>
        </w:rPr>
        <w:t>Documento Maestro de Diseño, Narrativa y Sistemas</w:t>
      </w:r>
    </w:p>
    <w:p>
      <w:pPr>
        <w:jc w:val="center"/>
      </w:pPr>
      <w:r>
        <w:rPr>
          <w:i/>
        </w:rPr>
        <w:t>Base para desarrollo en Unity, diseño de contenido y asistencia de agentes/copilotos</w:t>
      </w:r>
    </w:p>
    <w:p/>
    <w:p/>
    <w:p/>
    <w:p/>
    <w:p/>
    <w:p>
      <w:pPr>
        <w:jc w:val="center"/>
      </w:pPr>
      <w:r>
        <w:t>Versión ampliada de trabajo — recetas, eventos, diálogos y QA de caja blanca/caja negra</w:t>
      </w:r>
    </w:p>
    <w:p>
      <w:r>
        <w:br w:type="page"/>
      </w:r>
    </w:p>
    <w:p>
      <w:pPr>
        <w:pStyle w:val="Heading1"/>
      </w:pPr>
      <w:r>
        <w:t>0. Propósito del documento</w:t>
      </w:r>
    </w:p>
    <w:p>
      <w:pPr>
        <w:spacing w:after="100" w:line="259" w:lineRule="auto"/>
      </w:pPr>
      <w:r>
        <w:t>Este documento consolida la visión de Villa del Chef para que una persona, un agente de IA, un copiloto de programación o un colaborador pueda comprender el proyecto sin depender de conversaciones previas. Debe interpretarse como una guía de diseño viva: separa las decisiones ya confirmadas de las ideas todavía abiertas y evita que sistemas descartados reaparezcan por accidente.</w:t>
      </w:r>
    </w:p>
    <w:p>
      <w:pPr>
        <w:spacing w:after="100" w:line="259" w:lineRule="auto"/>
      </w:pPr>
      <w:r>
        <w:t>La inspiración emocional proviene de juegos de restaurante de la infancia como ChefVille/Chef Town, pero Villa del Chef no busca ser una copia. El objetivo es recuperar la sensación de empezar con un local pequeño, cocinar, atender y crecer, mientras se añaden ideas propias: construcción más libre, personajes seleccionables, vestuario por spritesheet, diálogos chilenos, grupos reales de clientes, Milagros con recarga y fatiga breve, música ambiental vinculada a personalidades, intercambio de recetas, competencias y multijugador futuro.</w:t>
      </w:r>
    </w:p>
    <w:p>
      <w:pPr>
        <w:spacing w:after="100" w:line="259" w:lineRule="auto"/>
      </w:pPr>
      <w:r>
        <w:t>La prioridad de cualquier implementación es conservar la identidad propia del proyecto. Cuando exista una duda entre imitar una referencia externa o respetar una regla definida aquí, debe prevalecer la regla de Villa del Chef.</w:t>
      </w:r>
    </w:p>
    <w:p>
      <w:pPr>
        <w:pStyle w:val="Heading2"/>
      </w:pPr>
      <w:r>
        <w:t>0.1 Decisiones no negociables actuales</w:t>
      </w:r>
    </w:p>
    <w:p>
      <w:pPr>
        <w:pStyle w:val="ListBullet"/>
        <w:spacing w:after="40"/>
      </w:pPr>
      <w:r>
        <w:t>El jugador comienza con una base simple de restaurante ya construida y funcional; no parte desde un terreno totalmente vacío.</w:t>
      </w:r>
    </w:p>
    <w:p>
      <w:pPr>
        <w:pStyle w:val="ListBullet"/>
        <w:spacing w:after="40"/>
      </w:pPr>
      <w:r>
        <w:t>El restaurante puede abrirse y cerrarse manualmente. Al cerrar, dejan de entrar nuevos clientes, pero quienes ya están dentro terminan su comida, esperan su plato, pagan y se retiran con normalidad.</w:t>
      </w:r>
    </w:p>
    <w:p>
      <w:pPr>
        <w:pStyle w:val="ListBullet"/>
        <w:spacing w:after="40"/>
      </w:pPr>
      <w:r>
        <w:t>Los clientes llegan solos o en grupos. Un grupo reserva la mesa completa aunque queden sillas vacías.</w:t>
      </w:r>
    </w:p>
    <w:p>
      <w:pPr>
        <w:pStyle w:val="ListBullet"/>
        <w:spacing w:after="40"/>
      </w:pPr>
      <w:r>
        <w:t>No existe barra de energía.</w:t>
      </w:r>
    </w:p>
    <w:p>
      <w:pPr>
        <w:pStyle w:val="ListBullet"/>
        <w:spacing w:after="40"/>
      </w:pPr>
      <w:r>
        <w:t>No existen gemas ni tickets como monedas paralelas.</w:t>
      </w:r>
    </w:p>
    <w:p>
      <w:pPr>
        <w:pStyle w:val="ListBullet"/>
        <w:spacing w:after="40"/>
      </w:pPr>
      <w:r>
        <w:t>El dinero es la moneda económica principal. Nivel y prestigio son progresiones, no monedas premium.</w:t>
      </w:r>
    </w:p>
    <w:p>
      <w:pPr>
        <w:pStyle w:val="ListBullet"/>
        <w:spacing w:after="40"/>
      </w:pPr>
      <w:r>
        <w:t>Los Milagros son habilidades temporales con recarga propia y fatiga corta posterior. La recarga depende de cada Milagro.</w:t>
      </w:r>
    </w:p>
    <w:p>
      <w:pPr>
        <w:pStyle w:val="ListBullet"/>
        <w:spacing w:after="40"/>
      </w:pPr>
      <w:r>
        <w:t>El personaje principal elegido al comenzar la partida queda fijo por ahora. Los ayudantes sí pueden cambiarse.</w:t>
      </w:r>
    </w:p>
    <w:p>
      <w:pPr>
        <w:pStyle w:val="ListBullet"/>
        <w:spacing w:after="40"/>
      </w:pPr>
      <w:r>
        <w:t>Las claves de vestuario internas son rnormal, rnchef y rbchef.</w:t>
      </w:r>
    </w:p>
    <w:p>
      <w:pPr>
        <w:pStyle w:val="ListBullet"/>
        <w:spacing w:after="40"/>
      </w:pPr>
      <w:r>
        <w:t>Los diálogos deben sentirse chilenos y naturales, sin convertir cada frase en una caricatura de modismos.</w:t>
      </w:r>
    </w:p>
    <w:p>
      <w:pPr>
        <w:pStyle w:val="ListBullet"/>
        <w:spacing w:after="40"/>
      </w:pPr>
      <w:r>
        <w:t>La claridad visual de la referencia puede inspirar la interfaz, pero el diseño gráfico final debe ser propio y en pixel art.</w:t>
      </w:r>
    </w:p>
    <w:p>
      <w:pPr>
        <w:pStyle w:val="Heading1"/>
      </w:pPr>
      <w:r>
        <w:t>1. Visión general de Villa del Chef</w:t>
      </w:r>
    </w:p>
    <w:p>
      <w:pPr>
        <w:spacing w:after="100" w:line="259" w:lineRule="auto"/>
      </w:pPr>
      <w:r>
        <w:t>Villa del Chef es un juego 2D de gestión de restaurante, cocina, construcción libre y progresión de personajes, con una capa social y multijugador proyectada para etapas posteriores. El jugador comienza con un local pequeño en una zona relativamente apartada, suficiente para cocinar y recibir a pocos clientes. Desde ahí puede transformar el espacio en un restaurante grande, especializado y personalizado.</w:t>
      </w:r>
    </w:p>
    <w:p>
      <w:pPr>
        <w:spacing w:after="100" w:line="259" w:lineRule="auto"/>
      </w:pPr>
      <w:r>
        <w:t>El corazón del juego es la sensación de evolución. El jugador debe recordar claramente cómo era su local cuando tenía dos mesas y una cocina básica, y comparar esa imagen con un restaurante avanzado lleno de estaciones, empleados, decoración, recetas dominadas y clientes especiales. La progresión debe ser visible en el espacio, no solo en números.</w:t>
      </w:r>
    </w:p>
    <w:p>
      <w:pPr>
        <w:spacing w:after="100" w:line="259" w:lineRule="auto"/>
      </w:pPr>
      <w:r>
        <w:t>La experiencia pretende ser acogedora y administrable, pero con momentos de presión. Cocinar, atender y construir deben convivir. El jugador puede concentrarse en decorar, aprender recetas, optimizar el servicio o competir, sin que una sola forma de jugar sea obligatoria.</w:t>
      </w:r>
    </w:p>
    <w:p>
      <w:pPr>
        <w:pStyle w:val="Heading2"/>
      </w:pPr>
      <w:r>
        <w:t>1.1 Fantasía principal del jugador</w:t>
      </w:r>
    </w:p>
    <w:p>
      <w:pPr>
        <w:spacing w:after="100" w:line="259" w:lineRule="auto"/>
      </w:pPr>
      <w:r>
        <w:t>La fantasía central puede resumirse así: “Junté lo suficiente para abrir mi propio restaurante. Empiezo con poco, aprendo a manejarlo, conozco gente, desbloqueo recetas, construyo mi espacio a mi manera y convierto un local humilde en mi propia Villa del Chef.”</w:t>
      </w:r>
    </w:p>
    <w:p>
      <w:pPr>
        <w:spacing w:after="100" w:line="259" w:lineRule="auto"/>
      </w:pPr>
      <w:r>
        <w:t>La historia no necesita una trama dramática compleja para funcionar. Debe acompañar la progresión, presentar mecánicas y dar personalidad a los personajes. El juego debe permitir pausas entre capítulos para que el jugador administre libremente su restaurante.</w:t>
      </w:r>
    </w:p>
    <w:p>
      <w:pPr>
        <w:pStyle w:val="Heading2"/>
      </w:pPr>
      <w:r>
        <w:t>1.2 Pilares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Pilar</w:t>
            </w:r>
          </w:p>
        </w:tc>
        <w:tc>
          <w:tcPr>
            <w:tcW w:type="dxa" w:w="5112"/>
            <w:vAlign w:val="center"/>
            <w:shd w:fill="D9EAD3"/>
          </w:tcPr>
          <w:p>
            <w:r>
              <w:rPr>
                <w:b/>
                <w:sz w:val="18"/>
              </w:rPr>
              <w:t>Descripción</w:t>
            </w:r>
          </w:p>
        </w:tc>
      </w:tr>
      <w:tr>
        <w:tc>
          <w:tcPr>
            <w:tcW w:type="dxa" w:w="5112"/>
            <w:vAlign w:val="center"/>
          </w:tcPr>
          <w:p>
            <w:r>
              <w:rPr>
                <w:sz w:val="18"/>
              </w:rPr>
              <w:t>Cocinar</w:t>
            </w:r>
          </w:p>
        </w:tc>
        <w:tc>
          <w:tcPr>
            <w:tcW w:type="dxa" w:w="5112"/>
            <w:vAlign w:val="center"/>
          </w:tcPr>
          <w:p>
            <w:r>
              <w:rPr>
                <w:sz w:val="18"/>
              </w:rPr>
              <w:t>Elegir estaciones, usar ingredientes, preparar recetas, dominar platos y producir comida para el servicio.</w:t>
            </w:r>
          </w:p>
        </w:tc>
      </w:tr>
      <w:tr>
        <w:tc>
          <w:tcPr>
            <w:tcW w:type="dxa" w:w="5112"/>
            <w:vAlign w:val="center"/>
          </w:tcPr>
          <w:p>
            <w:r>
              <w:rPr>
                <w:sz w:val="18"/>
              </w:rPr>
              <w:t>Atender</w:t>
            </w:r>
          </w:p>
        </w:tc>
        <w:tc>
          <w:tcPr>
            <w:tcW w:type="dxa" w:w="5112"/>
            <w:vAlign w:val="center"/>
          </w:tcPr>
          <w:p>
            <w:r>
              <w:rPr>
                <w:sz w:val="18"/>
              </w:rPr>
              <w:t>Gestionar grupos de clientes, mesas, espera, pedidos, entrega y satisfacción.</w:t>
            </w:r>
          </w:p>
        </w:tc>
      </w:tr>
      <w:tr>
        <w:tc>
          <w:tcPr>
            <w:tcW w:type="dxa" w:w="5112"/>
            <w:vAlign w:val="center"/>
          </w:tcPr>
          <w:p>
            <w:r>
              <w:rPr>
                <w:sz w:val="18"/>
              </w:rPr>
              <w:t>Construir</w:t>
            </w:r>
          </w:p>
        </w:tc>
        <w:tc>
          <w:tcPr>
            <w:tcW w:type="dxa" w:w="5112"/>
            <w:vAlign w:val="center"/>
          </w:tcPr>
          <w:p>
            <w:r>
              <w:rPr>
                <w:sz w:val="18"/>
              </w:rPr>
              <w:t>Expandir pisos, muros, salas, cocina, comedor y decoración libremente sobre una grilla.</w:t>
            </w:r>
          </w:p>
        </w:tc>
      </w:tr>
      <w:tr>
        <w:tc>
          <w:tcPr>
            <w:tcW w:type="dxa" w:w="5112"/>
            <w:vAlign w:val="center"/>
          </w:tcPr>
          <w:p>
            <w:r>
              <w:rPr>
                <w:sz w:val="18"/>
              </w:rPr>
              <w:t>Progresar</w:t>
            </w:r>
          </w:p>
        </w:tc>
        <w:tc>
          <w:tcPr>
            <w:tcW w:type="dxa" w:w="5112"/>
            <w:vAlign w:val="center"/>
          </w:tcPr>
          <w:p>
            <w:r>
              <w:rPr>
                <w:sz w:val="18"/>
              </w:rPr>
              <w:t>Ganar nivel, prestigio, recetas, objetos, estaciones, terrenos y Milagros.</w:t>
            </w:r>
          </w:p>
        </w:tc>
      </w:tr>
      <w:tr>
        <w:tc>
          <w:tcPr>
            <w:tcW w:type="dxa" w:w="5112"/>
            <w:vAlign w:val="center"/>
          </w:tcPr>
          <w:p>
            <w:r>
              <w:rPr>
                <w:sz w:val="18"/>
              </w:rPr>
              <w:t>Personajes</w:t>
            </w:r>
          </w:p>
        </w:tc>
        <w:tc>
          <w:tcPr>
            <w:tcW w:type="dxa" w:w="5112"/>
            <w:vAlign w:val="center"/>
          </w:tcPr>
          <w:p>
            <w:r>
              <w:rPr>
                <w:sz w:val="18"/>
              </w:rPr>
              <w:t>Elegir protagonista, contratar ayudantes, usar uniformes, personalidades y habilidades.</w:t>
            </w:r>
          </w:p>
        </w:tc>
      </w:tr>
      <w:tr>
        <w:tc>
          <w:tcPr>
            <w:tcW w:type="dxa" w:w="5112"/>
            <w:vAlign w:val="center"/>
          </w:tcPr>
          <w:p>
            <w:r>
              <w:rPr>
                <w:sz w:val="18"/>
              </w:rPr>
              <w:t>Socializar</w:t>
            </w:r>
          </w:p>
        </w:tc>
        <w:tc>
          <w:tcPr>
            <w:tcW w:type="dxa" w:w="5112"/>
            <w:vAlign w:val="center"/>
          </w:tcPr>
          <w:p>
            <w:r>
              <w:rPr>
                <w:sz w:val="18"/>
              </w:rPr>
              <w:t>Intercambiar recetas, visitar, cooperar o competir en etapas futuras.</w:t>
            </w:r>
          </w:p>
        </w:tc>
      </w:tr>
    </w:tbl>
    <w:p/>
    <w:p>
      <w:pPr>
        <w:pStyle w:val="Heading1"/>
      </w:pPr>
      <w:r>
        <w:t>2. Inicio de partida y prólogo</w:t>
      </w:r>
    </w:p>
    <w:p>
      <w:pPr>
        <w:pStyle w:val="Heading2"/>
      </w:pPr>
      <w:r>
        <w:t>2.1 Portada</w:t>
      </w:r>
    </w:p>
    <w:p>
      <w:pPr>
        <w:spacing w:after="100" w:line="259" w:lineRule="auto"/>
      </w:pPr>
      <w:r>
        <w:t>La portada ya existe como concepto principal. Debe mostrar personajes en miniatura realizando pequeñas animaciones: caminar, saludar, festejar, cocinar, llevar platos o interactuar entre ellos. La intención es transmitir inmediatamente que el juego está vivo. El texto principal puede ser “Presiona para comenzar”.</w:t>
      </w:r>
    </w:p>
    <w:p>
      <w:pPr>
        <w:spacing w:after="100" w:line="259" w:lineRule="auto"/>
      </w:pPr>
      <w:r>
        <w:t>Con el tiempo, la portada podría reflejar parte del progreso del jugador, por ejemplo mostrando personajes desbloqueados o una versión simplificada del restaurante. Esta idea es futura y no debe bloquear el MVP.</w:t>
      </w:r>
    </w:p>
    <w:p>
      <w:pPr>
        <w:pStyle w:val="Heading2"/>
      </w:pPr>
      <w:r>
        <w:t>2.2 Escenario 0: identidad del jugador</w:t>
      </w:r>
    </w:p>
    <w:p>
      <w:pPr>
        <w:spacing w:after="100" w:line="259" w:lineRule="auto"/>
      </w:pPr>
      <w:r>
        <w:t>El juego comienza con una pantalla simple y una voz misteriosa o “voz fantasma”. Su función es abrir la historia y guiar la creación de la identidad, no explicar todos los sistemas del juego.</w:t>
      </w:r>
    </w:p>
    <w:p>
      <w:pPr>
        <w:pStyle w:val="Dialogue"/>
        <w:spacing w:after="60"/>
        <w:ind w:left="360"/>
      </w:pPr>
      <w:r>
        <w:rPr>
          <w:b/>
        </w:rPr>
        <w:t xml:space="preserve">VOZ: </w:t>
      </w:r>
      <w:r>
        <w:t>Hola... antes de partir necesito saber algo. ¿Cómo te llamas?</w:t>
      </w:r>
    </w:p>
    <w:p>
      <w:pPr>
        <w:spacing w:after="100" w:line="259" w:lineRule="auto"/>
      </w:pPr>
      <w:r>
        <w:t>El jugador ingresa su nombre. Después selecciona uno de los personajes ya creados. El personaje elegido pasa a ser el protagonista de esa partida y no se cambia por ahora. Luego se elige el vestuario inicial disponible.</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8"/>
              </w:rPr>
              <w:t>Clave interna</w:t>
            </w:r>
          </w:p>
        </w:tc>
        <w:tc>
          <w:tcPr>
            <w:tcW w:type="dxa" w:w="3408"/>
            <w:vAlign w:val="center"/>
            <w:shd w:fill="D9EAD3"/>
          </w:tcPr>
          <w:p>
            <w:r>
              <w:rPr>
                <w:b/>
                <w:sz w:val="18"/>
              </w:rPr>
              <w:t>Nombre para el jugador</w:t>
            </w:r>
          </w:p>
        </w:tc>
        <w:tc>
          <w:tcPr>
            <w:tcW w:type="dxa" w:w="3408"/>
            <w:vAlign w:val="center"/>
            <w:shd w:fill="D9EAD3"/>
          </w:tcPr>
          <w:p>
            <w:r>
              <w:rPr>
                <w:b/>
                <w:sz w:val="18"/>
              </w:rPr>
              <w:t>Uso</w:t>
            </w:r>
          </w:p>
        </w:tc>
      </w:tr>
      <w:tr>
        <w:tc>
          <w:tcPr>
            <w:tcW w:type="dxa" w:w="3408"/>
            <w:vAlign w:val="center"/>
          </w:tcPr>
          <w:p>
            <w:r>
              <w:rPr>
                <w:sz w:val="18"/>
              </w:rPr>
              <w:t>rnormal</w:t>
            </w:r>
          </w:p>
        </w:tc>
        <w:tc>
          <w:tcPr>
            <w:tcW w:type="dxa" w:w="3408"/>
            <w:vAlign w:val="center"/>
          </w:tcPr>
          <w:p>
            <w:r>
              <w:rPr>
                <w:sz w:val="18"/>
              </w:rPr>
              <w:t>Ropa normal</w:t>
            </w:r>
          </w:p>
        </w:tc>
        <w:tc>
          <w:tcPr>
            <w:tcW w:type="dxa" w:w="3408"/>
            <w:vAlign w:val="center"/>
          </w:tcPr>
          <w:p>
            <w:r>
              <w:rPr>
                <w:sz w:val="18"/>
              </w:rPr>
              <w:t>Versión base/casual del personaje.</w:t>
            </w:r>
          </w:p>
        </w:tc>
      </w:tr>
      <w:tr>
        <w:tc>
          <w:tcPr>
            <w:tcW w:type="dxa" w:w="3408"/>
            <w:vAlign w:val="center"/>
          </w:tcPr>
          <w:p>
            <w:r>
              <w:rPr>
                <w:sz w:val="18"/>
              </w:rPr>
              <w:t>rnchef</w:t>
            </w:r>
          </w:p>
        </w:tc>
        <w:tc>
          <w:tcPr>
            <w:tcW w:type="dxa" w:w="3408"/>
            <w:vAlign w:val="center"/>
          </w:tcPr>
          <w:p>
            <w:r>
              <w:rPr>
                <w:sz w:val="18"/>
              </w:rPr>
              <w:t>Uniforme negro de chef</w:t>
            </w:r>
          </w:p>
        </w:tc>
        <w:tc>
          <w:tcPr>
            <w:tcW w:type="dxa" w:w="3408"/>
            <w:vAlign w:val="center"/>
          </w:tcPr>
          <w:p>
            <w:r>
              <w:rPr>
                <w:sz w:val="18"/>
              </w:rPr>
              <w:t>Spritesheet del personaje con uniforme negro.</w:t>
            </w:r>
          </w:p>
        </w:tc>
      </w:tr>
      <w:tr>
        <w:tc>
          <w:tcPr>
            <w:tcW w:type="dxa" w:w="3408"/>
            <w:vAlign w:val="center"/>
          </w:tcPr>
          <w:p>
            <w:r>
              <w:rPr>
                <w:sz w:val="18"/>
              </w:rPr>
              <w:t>rbchef</w:t>
            </w:r>
          </w:p>
        </w:tc>
        <w:tc>
          <w:tcPr>
            <w:tcW w:type="dxa" w:w="3408"/>
            <w:vAlign w:val="center"/>
          </w:tcPr>
          <w:p>
            <w:r>
              <w:rPr>
                <w:sz w:val="18"/>
              </w:rPr>
              <w:t>Uniforme blanco de chef</w:t>
            </w:r>
          </w:p>
        </w:tc>
        <w:tc>
          <w:tcPr>
            <w:tcW w:type="dxa" w:w="3408"/>
            <w:vAlign w:val="center"/>
          </w:tcPr>
          <w:p>
            <w:r>
              <w:rPr>
                <w:sz w:val="18"/>
              </w:rPr>
              <w:t>Spritesheet del personaje con uniforme blanco.</w:t>
            </w:r>
          </w:p>
        </w:tc>
      </w:tr>
    </w:tbl>
    <w:p/>
    <w:p>
      <w:pPr>
        <w:pStyle w:val="Dialogue"/>
        <w:spacing w:after="60"/>
        <w:ind w:left="360"/>
      </w:pPr>
      <w:r>
        <w:rPr>
          <w:b/>
        </w:rPr>
        <w:t xml:space="preserve">VOZ: </w:t>
      </w:r>
      <w:r>
        <w:t>Listo entonces. De aquí pa’ delante, esta historia es tuya.</w:t>
      </w:r>
    </w:p>
    <w:p>
      <w:pPr>
        <w:spacing w:after="100" w:line="259" w:lineRule="auto"/>
      </w:pPr>
      <w:r>
        <w:t>La pantalla cambia a “Capítulo 1: Un lugar propio”.</w:t>
      </w:r>
    </w:p>
    <w:p>
      <w:pPr>
        <w:pStyle w:val="Heading2"/>
      </w:pPr>
      <w:r>
        <w:t>2.3 Escenario 1: llegada al local</w:t>
      </w:r>
    </w:p>
    <w:p>
      <w:pPr>
        <w:spacing w:after="100" w:line="259" w:lineRule="auto"/>
      </w:pPr>
      <w:r>
        <w:t>El protagonista ha ahorrado durante bastante tiempo y finalmente consigue un lugar para iniciar su restaurante. El local está en una zona alejada o poco desarrollada, pero no está destruido: tiene una base modesta y funcional. El jugador debe sentir que compró una oportunidad, no una ruina.</w:t>
      </w:r>
    </w:p>
    <w:p>
      <w:pPr>
        <w:pStyle w:val="Dialogue"/>
        <w:spacing w:after="60"/>
        <w:ind w:left="360"/>
      </w:pPr>
      <w:r>
        <w:rPr>
          <w:b/>
        </w:rPr>
        <w:t xml:space="preserve">PROTAGONISTA: </w:t>
      </w:r>
      <w:r>
        <w:t>Chuta... es más chico de lo que me acordaba.</w:t>
      </w:r>
    </w:p>
    <w:p>
      <w:pPr>
        <w:pStyle w:val="Dialogue"/>
        <w:spacing w:after="60"/>
        <w:ind w:left="360"/>
      </w:pPr>
      <w:r>
        <w:rPr>
          <w:b/>
        </w:rPr>
        <w:t xml:space="preserve">PROTAGONISTA: </w:t>
      </w:r>
      <w:r>
        <w:t>Pero igual tiene lo necesario. Ya fue, hay que hacerlo funcionar.</w:t>
      </w:r>
    </w:p>
    <w:p>
      <w:pPr>
        <w:spacing w:after="100" w:line="259" w:lineRule="auto"/>
      </w:pPr>
      <w:r>
        <w:t>La cámara presenta el local: dos mesas pequeñas, unas pocas sillas, una estación de cocina básica, un mesón o mostrador, una pequeña zona de almacenamiento y un terreno exterior utilizable. A partir de este punto, la construcción se vuelve progresivamente libre.</w:t>
      </w:r>
    </w:p>
    <w:p>
      <w:pPr>
        <w:pStyle w:val="Heading1"/>
      </w:pPr>
      <w:r>
        <w:t>3. Estructura física inicial del restaurante</w:t>
      </w:r>
    </w:p>
    <w:p>
      <w:pPr>
        <w:spacing w:after="100" w:line="259" w:lineRule="auto"/>
      </w:pPr>
      <w:r>
        <w:t>El restaurante inicial debe ser una maqueta funcional que enseñe el loop sin abrumar. Debe dejar espacio visual suficiente para que el jugador imagine ampliaciones. No debe parecer terminado.</w:t>
      </w:r>
    </w:p>
    <w:p>
      <w:pPr>
        <w:pStyle w:val="ListBullet"/>
        <w:spacing w:after="40"/>
      </w:pPr>
      <w:r>
        <w:t>Comedor pequeño con aproximadamente dos mesas de dos personas.</w:t>
      </w:r>
    </w:p>
    <w:p>
      <w:pPr>
        <w:pStyle w:val="ListBullet"/>
        <w:spacing w:after="40"/>
      </w:pPr>
      <w:r>
        <w:t>Una estación de cocina básica.</w:t>
      </w:r>
    </w:p>
    <w:p>
      <w:pPr>
        <w:pStyle w:val="ListBullet"/>
        <w:spacing w:after="40"/>
      </w:pPr>
      <w:r>
        <w:t>Un mesón o mostrador para platos terminados.</w:t>
      </w:r>
    </w:p>
    <w:p>
      <w:pPr>
        <w:pStyle w:val="ListBullet"/>
        <w:spacing w:after="40"/>
      </w:pPr>
      <w:r>
        <w:t>Acceso/entrada claramente visible.</w:t>
      </w:r>
    </w:p>
    <w:p>
      <w:pPr>
        <w:pStyle w:val="ListBullet"/>
        <w:spacing w:after="40"/>
      </w:pPr>
      <w:r>
        <w:t>Una pequeña parcela o área exterior vinculada a ingredientes.</w:t>
      </w:r>
    </w:p>
    <w:p>
      <w:pPr>
        <w:pStyle w:val="ListBullet"/>
        <w:spacing w:after="40"/>
      </w:pPr>
      <w:r>
        <w:t>Espacio libre para colocar nuevos pisos, muros y muebles.</w:t>
      </w:r>
    </w:p>
    <w:p>
      <w:pPr>
        <w:pStyle w:val="ListBullet"/>
        <w:spacing w:after="40"/>
      </w:pPr>
      <w:r>
        <w:t>Decoración mínima para no imponer un estilo definitivo.</w:t>
      </w:r>
    </w:p>
    <w:p>
      <w:pPr>
        <w:spacing w:after="100" w:line="259" w:lineRule="auto"/>
      </w:pPr>
      <w:r>
        <w:t>El jugador puede modificar el espacio posteriormente: mover mesas, ampliar comedor, levantar más muros, crear una cocina separada, agregar terraza o nuevas áreas. La base inicial solo garantiza que el tutorial y la primera jornada funcionen.</w:t>
      </w:r>
    </w:p>
    <w:p>
      <w:pPr>
        <w:pStyle w:val="Heading1"/>
      </w:pPr>
      <w:r>
        <w:t>4. Flujo central de cocina</w:t>
      </w:r>
    </w:p>
    <w:p>
      <w:pPr>
        <w:spacing w:after="100" w:line="259" w:lineRule="auto"/>
      </w:pPr>
      <w:r>
        <w:t>La cocina debe conservar un flujo visual simple y comprensible: ingrediente → estación → receta → preparación → plato terminado → mostrador → servicio a mesa. Esta cadena es central y debe reflejarse tanto en lógica como en interfaz.</w:t>
      </w:r>
    </w:p>
    <w:p>
      <w:pPr>
        <w:pStyle w:val="Heading2"/>
      </w:pPr>
      <w:r>
        <w:t>4.1 Orden de creación de un platillo</w:t>
      </w:r>
    </w:p>
    <w:p>
      <w:pPr>
        <w:pStyle w:val="ListNumber"/>
        <w:spacing w:after="40"/>
      </w:pPr>
      <w:r>
        <w:t>El jugador obtiene o compra los ingredientes necesarios.</w:t>
      </w:r>
    </w:p>
    <w:p>
      <w:pPr>
        <w:pStyle w:val="ListNumber"/>
        <w:spacing w:after="40"/>
      </w:pPr>
      <w:r>
        <w:t>Toca una estación de cocina disponible.</w:t>
      </w:r>
    </w:p>
    <w:p>
      <w:pPr>
        <w:pStyle w:val="ListNumber"/>
        <w:spacing w:after="40"/>
      </w:pPr>
      <w:r>
        <w:t>La estación abre únicamente las recetas compatibles con ella.</w:t>
      </w:r>
    </w:p>
    <w:p>
      <w:pPr>
        <w:pStyle w:val="ListNumber"/>
        <w:spacing w:after="40"/>
      </w:pPr>
      <w:r>
        <w:t>El jugador revisa ingredientes, tiempo, dominio y condiciones.</w:t>
      </w:r>
    </w:p>
    <w:p>
      <w:pPr>
        <w:pStyle w:val="ListNumber"/>
        <w:spacing w:after="40"/>
      </w:pPr>
      <w:r>
        <w:t>Al confirmar, los ingredientes se descuentan del inventario.</w:t>
      </w:r>
    </w:p>
    <w:p>
      <w:pPr>
        <w:pStyle w:val="ListNumber"/>
        <w:spacing w:after="40"/>
      </w:pPr>
      <w:r>
        <w:t>La estación entra en estado de preparación y muestra temporizador/progreso.</w:t>
      </w:r>
    </w:p>
    <w:p>
      <w:pPr>
        <w:pStyle w:val="ListNumber"/>
        <w:spacing w:after="40"/>
      </w:pPr>
      <w:r>
        <w:t>Cuando termina, el plato queda listo para recoger o mover al mostrador.</w:t>
      </w:r>
    </w:p>
    <w:p>
      <w:pPr>
        <w:pStyle w:val="ListNumber"/>
        <w:spacing w:after="40"/>
      </w:pPr>
      <w:r>
        <w:t>El plato pasa al mostrador o zona de entrega.</w:t>
      </w:r>
    </w:p>
    <w:p>
      <w:pPr>
        <w:pStyle w:val="ListNumber"/>
        <w:spacing w:after="40"/>
      </w:pPr>
      <w:r>
        <w:t>El jugador o un ayudante lleva el plato a la mesa correspondiente.</w:t>
      </w:r>
    </w:p>
    <w:p>
      <w:pPr>
        <w:pStyle w:val="ListNumber"/>
        <w:spacing w:after="40"/>
      </w:pPr>
      <w:r>
        <w:t>El cliente consume, paga y el servicio finaliza.</w:t>
      </w:r>
    </w:p>
    <w:p>
      <w:pPr>
        <w:pStyle w:val="Heading2"/>
      </w:pPr>
      <w:r>
        <w:t>4.2 Estaciones y especialización</w:t>
      </w:r>
    </w:p>
    <w:p>
      <w:pPr>
        <w:spacing w:after="100" w:line="259" w:lineRule="auto"/>
      </w:pPr>
      <w:r>
        <w:t>No debe existir una lista universal de todas las recetas. Cada estación actúa como una categoría física. Esta relación ayuda a que el jugador comprenda el mundo sin leer demasiado.</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Estación</w:t>
            </w:r>
          </w:p>
        </w:tc>
        <w:tc>
          <w:tcPr>
            <w:tcW w:type="dxa" w:w="5112"/>
            <w:vAlign w:val="center"/>
            <w:shd w:fill="D9EAD3"/>
          </w:tcPr>
          <w:p>
            <w:r>
              <w:rPr>
                <w:b/>
                <w:sz w:val="18"/>
              </w:rPr>
              <w:t>Ejemplos de recetas</w:t>
            </w:r>
          </w:p>
        </w:tc>
      </w:tr>
      <w:tr>
        <w:tc>
          <w:tcPr>
            <w:tcW w:type="dxa" w:w="5112"/>
            <w:vAlign w:val="center"/>
          </w:tcPr>
          <w:p>
            <w:r>
              <w:rPr>
                <w:sz w:val="18"/>
              </w:rPr>
              <w:t>Cocina / olla</w:t>
            </w:r>
          </w:p>
        </w:tc>
        <w:tc>
          <w:tcPr>
            <w:tcW w:type="dxa" w:w="5112"/>
            <w:vAlign w:val="center"/>
          </w:tcPr>
          <w:p>
            <w:r>
              <w:rPr>
                <w:sz w:val="18"/>
              </w:rPr>
              <w:t>Cazuela, arroz, sopas, porotos, tallarines.</w:t>
            </w:r>
          </w:p>
        </w:tc>
      </w:tr>
      <w:tr>
        <w:tc>
          <w:tcPr>
            <w:tcW w:type="dxa" w:w="5112"/>
            <w:vAlign w:val="center"/>
          </w:tcPr>
          <w:p>
            <w:r>
              <w:rPr>
                <w:sz w:val="18"/>
              </w:rPr>
              <w:t>Horno</w:t>
            </w:r>
          </w:p>
        </w:tc>
        <w:tc>
          <w:tcPr>
            <w:tcW w:type="dxa" w:w="5112"/>
            <w:vAlign w:val="center"/>
          </w:tcPr>
          <w:p>
            <w:r>
              <w:rPr>
                <w:sz w:val="18"/>
              </w:rPr>
              <w:t>Empanadas, pan amasado, pastel de choclo, lasaña, pizza.</w:t>
            </w:r>
          </w:p>
        </w:tc>
      </w:tr>
      <w:tr>
        <w:tc>
          <w:tcPr>
            <w:tcW w:type="dxa" w:w="5112"/>
            <w:vAlign w:val="center"/>
          </w:tcPr>
          <w:p>
            <w:r>
              <w:rPr>
                <w:sz w:val="18"/>
              </w:rPr>
              <w:t>Parrilla</w:t>
            </w:r>
          </w:p>
        </w:tc>
        <w:tc>
          <w:tcPr>
            <w:tcW w:type="dxa" w:w="5112"/>
            <w:vAlign w:val="center"/>
          </w:tcPr>
          <w:p>
            <w:r>
              <w:rPr>
                <w:sz w:val="18"/>
              </w:rPr>
              <w:t>Churrasco, carnes, brochetas, productos a la plancha.</w:t>
            </w:r>
          </w:p>
        </w:tc>
      </w:tr>
      <w:tr>
        <w:tc>
          <w:tcPr>
            <w:tcW w:type="dxa" w:w="5112"/>
            <w:vAlign w:val="center"/>
          </w:tcPr>
          <w:p>
            <w:r>
              <w:rPr>
                <w:sz w:val="18"/>
              </w:rPr>
              <w:t>Freidora futura</w:t>
            </w:r>
          </w:p>
        </w:tc>
        <w:tc>
          <w:tcPr>
            <w:tcW w:type="dxa" w:w="5112"/>
            <w:vAlign w:val="center"/>
          </w:tcPr>
          <w:p>
            <w:r>
              <w:rPr>
                <w:sz w:val="18"/>
              </w:rPr>
              <w:t>Papas fritas, sopaipillas, preparaciones fritas.</w:t>
            </w:r>
          </w:p>
        </w:tc>
      </w:tr>
      <w:tr>
        <w:tc>
          <w:tcPr>
            <w:tcW w:type="dxa" w:w="5112"/>
            <w:vAlign w:val="center"/>
          </w:tcPr>
          <w:p>
            <w:r>
              <w:rPr>
                <w:sz w:val="18"/>
              </w:rPr>
              <w:t>Estación fría futura</w:t>
            </w:r>
          </w:p>
        </w:tc>
        <w:tc>
          <w:tcPr>
            <w:tcW w:type="dxa" w:w="5112"/>
            <w:vAlign w:val="center"/>
          </w:tcPr>
          <w:p>
            <w:r>
              <w:rPr>
                <w:sz w:val="18"/>
              </w:rPr>
              <w:t>Ensaladas, postres fríos, bebidas.</w:t>
            </w:r>
          </w:p>
        </w:tc>
      </w:tr>
    </w:tbl>
    <w:p/>
    <w:p>
      <w:pPr>
        <w:spacing w:after="100" w:line="259" w:lineRule="auto"/>
      </w:pPr>
      <w:r>
        <w:t>Las estaciones pueden tener versiones superiores más rápidas, de mayor capacidad o con pequeñas mejoras. No debe convertirse en un sistema de microtransacciones; las mejoras se pagan con dinero del juego y/o requieren nivel/prestigio.</w:t>
      </w:r>
    </w:p>
    <w:p>
      <w:pPr>
        <w:pStyle w:val="Heading2"/>
      </w:pPr>
      <w:r>
        <w:t>4.3 Estados visuales de una estación</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Estado</w:t>
            </w:r>
          </w:p>
        </w:tc>
        <w:tc>
          <w:tcPr>
            <w:tcW w:type="dxa" w:w="5112"/>
            <w:vAlign w:val="center"/>
            <w:shd w:fill="D9EAD3"/>
          </w:tcPr>
          <w:p>
            <w:r>
              <w:rPr>
                <w:b/>
                <w:sz w:val="18"/>
              </w:rPr>
              <w:t>Representación</w:t>
            </w:r>
          </w:p>
        </w:tc>
      </w:tr>
      <w:tr>
        <w:tc>
          <w:tcPr>
            <w:tcW w:type="dxa" w:w="5112"/>
            <w:vAlign w:val="center"/>
          </w:tcPr>
          <w:p>
            <w:r>
              <w:rPr>
                <w:sz w:val="18"/>
              </w:rPr>
              <w:t>Disponible</w:t>
            </w:r>
          </w:p>
        </w:tc>
        <w:tc>
          <w:tcPr>
            <w:tcW w:type="dxa" w:w="5112"/>
            <w:vAlign w:val="center"/>
          </w:tcPr>
          <w:p>
            <w:r>
              <w:rPr>
                <w:sz w:val="18"/>
              </w:rPr>
              <w:t>Estación limpia, sin iconos de alerta.</w:t>
            </w:r>
          </w:p>
        </w:tc>
      </w:tr>
      <w:tr>
        <w:tc>
          <w:tcPr>
            <w:tcW w:type="dxa" w:w="5112"/>
            <w:vAlign w:val="center"/>
          </w:tcPr>
          <w:p>
            <w:r>
              <w:rPr>
                <w:sz w:val="18"/>
              </w:rPr>
              <w:t>Seleccionada</w:t>
            </w:r>
          </w:p>
        </w:tc>
        <w:tc>
          <w:tcPr>
            <w:tcW w:type="dxa" w:w="5112"/>
            <w:vAlign w:val="center"/>
          </w:tcPr>
          <w:p>
            <w:r>
              <w:rPr>
                <w:sz w:val="18"/>
              </w:rPr>
              <w:t>Contorno o resaltado pixel art.</w:t>
            </w:r>
          </w:p>
        </w:tc>
      </w:tr>
      <w:tr>
        <w:tc>
          <w:tcPr>
            <w:tcW w:type="dxa" w:w="5112"/>
            <w:vAlign w:val="center"/>
          </w:tcPr>
          <w:p>
            <w:r>
              <w:rPr>
                <w:sz w:val="18"/>
              </w:rPr>
              <w:t>Cocinando</w:t>
            </w:r>
          </w:p>
        </w:tc>
        <w:tc>
          <w:tcPr>
            <w:tcW w:type="dxa" w:w="5112"/>
            <w:vAlign w:val="center"/>
          </w:tcPr>
          <w:p>
            <w:r>
              <w:rPr>
                <w:sz w:val="18"/>
              </w:rPr>
              <w:t>Temporizador y barra de progreso visible.</w:t>
            </w:r>
          </w:p>
        </w:tc>
      </w:tr>
      <w:tr>
        <w:tc>
          <w:tcPr>
            <w:tcW w:type="dxa" w:w="5112"/>
            <w:vAlign w:val="center"/>
          </w:tcPr>
          <w:p>
            <w:r>
              <w:rPr>
                <w:sz w:val="18"/>
              </w:rPr>
              <w:t>Lista</w:t>
            </w:r>
          </w:p>
        </w:tc>
        <w:tc>
          <w:tcPr>
            <w:tcW w:type="dxa" w:w="5112"/>
            <w:vAlign w:val="center"/>
          </w:tcPr>
          <w:p>
            <w:r>
              <w:rPr>
                <w:sz w:val="18"/>
              </w:rPr>
              <w:t>Icono de plato o texto “Listo” con animación breve.</w:t>
            </w:r>
          </w:p>
        </w:tc>
      </w:tr>
      <w:tr>
        <w:tc>
          <w:tcPr>
            <w:tcW w:type="dxa" w:w="5112"/>
            <w:vAlign w:val="center"/>
          </w:tcPr>
          <w:p>
            <w:r>
              <w:rPr>
                <w:sz w:val="18"/>
              </w:rPr>
              <w:t>Bloqueada</w:t>
            </w:r>
          </w:p>
        </w:tc>
        <w:tc>
          <w:tcPr>
            <w:tcW w:type="dxa" w:w="5112"/>
            <w:vAlign w:val="center"/>
          </w:tcPr>
          <w:p>
            <w:r>
              <w:rPr>
                <w:sz w:val="18"/>
              </w:rPr>
              <w:t>Indicación del requisito: nivel, receta o estación.</w:t>
            </w:r>
          </w:p>
        </w:tc>
      </w:tr>
      <w:tr>
        <w:tc>
          <w:tcPr>
            <w:tcW w:type="dxa" w:w="5112"/>
            <w:vAlign w:val="center"/>
          </w:tcPr>
          <w:p>
            <w:r>
              <w:rPr>
                <w:sz w:val="18"/>
              </w:rPr>
              <w:t>Sin ingredientes</w:t>
            </w:r>
          </w:p>
        </w:tc>
        <w:tc>
          <w:tcPr>
            <w:tcW w:type="dxa" w:w="5112"/>
            <w:vAlign w:val="center"/>
          </w:tcPr>
          <w:p>
            <w:r>
              <w:rPr>
                <w:sz w:val="18"/>
              </w:rPr>
              <w:t>Ingredientes faltantes marcados directamente en la tarjeta.</w:t>
            </w:r>
          </w:p>
        </w:tc>
      </w:tr>
    </w:tbl>
    <w:p/>
    <w:p>
      <w:pPr>
        <w:pStyle w:val="Heading1"/>
      </w:pPr>
      <w:r>
        <w:t>5. Recetas y gastronomía chilena</w:t>
      </w:r>
    </w:p>
    <w:p>
      <w:pPr>
        <w:spacing w:after="100" w:line="259" w:lineRule="auto"/>
      </w:pPr>
      <w:r>
        <w:t>Villa del Chef debe tener una identidad gastronómica propia desde temprano. Las recetas chilenas pueden ser parte fuerte del comienzo, mientras recetas internacionales se incorporan después mediante niveles, zonas, comerciantes o eventos. Esto permite que el juego tenga una raíz reconocible sin limitar su expansión.</w:t>
      </w:r>
    </w:p>
    <w:p>
      <w:pPr>
        <w:pStyle w:val="Heading2"/>
      </w:pPr>
      <w:r>
        <w:t>5.1 Recetas chilenas sugeridas para etapas iniciales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8"/>
              </w:rPr>
              <w:t>Receta</w:t>
            </w:r>
          </w:p>
        </w:tc>
        <w:tc>
          <w:tcPr>
            <w:tcW w:type="dxa" w:w="2556"/>
            <w:vAlign w:val="center"/>
            <w:shd w:fill="D9EAD3"/>
          </w:tcPr>
          <w:p>
            <w:r>
              <w:rPr>
                <w:b/>
                <w:sz w:val="18"/>
              </w:rPr>
              <w:t>Tipo</w:t>
            </w:r>
          </w:p>
        </w:tc>
        <w:tc>
          <w:tcPr>
            <w:tcW w:type="dxa" w:w="2556"/>
            <w:vAlign w:val="center"/>
            <w:shd w:fill="D9EAD3"/>
          </w:tcPr>
          <w:p>
            <w:r>
              <w:rPr>
                <w:b/>
                <w:sz w:val="18"/>
              </w:rPr>
              <w:t>Ingredientes orientativos</w:t>
            </w:r>
          </w:p>
        </w:tc>
        <w:tc>
          <w:tcPr>
            <w:tcW w:type="dxa" w:w="2556"/>
            <w:vAlign w:val="center"/>
            <w:shd w:fill="D9EAD3"/>
          </w:tcPr>
          <w:p>
            <w:r>
              <w:rPr>
                <w:b/>
                <w:sz w:val="18"/>
              </w:rPr>
              <w:t>Estación</w:t>
            </w:r>
          </w:p>
        </w:tc>
      </w:tr>
      <w:tr>
        <w:tc>
          <w:tcPr>
            <w:tcW w:type="dxa" w:w="2556"/>
            <w:vAlign w:val="center"/>
          </w:tcPr>
          <w:p>
            <w:r>
              <w:rPr>
                <w:sz w:val="18"/>
              </w:rPr>
              <w:t>Completo italiano</w:t>
            </w:r>
          </w:p>
        </w:tc>
        <w:tc>
          <w:tcPr>
            <w:tcW w:type="dxa" w:w="2556"/>
            <w:vAlign w:val="center"/>
          </w:tcPr>
          <w:p>
            <w:r>
              <w:rPr>
                <w:sz w:val="18"/>
              </w:rPr>
              <w:t>Comida rápida</w:t>
            </w:r>
          </w:p>
        </w:tc>
        <w:tc>
          <w:tcPr>
            <w:tcW w:type="dxa" w:w="2556"/>
            <w:vAlign w:val="center"/>
          </w:tcPr>
          <w:p>
            <w:r>
              <w:rPr>
                <w:sz w:val="18"/>
              </w:rPr>
              <w:t>Pan, vienesa, tomate, palta, mayonesa</w:t>
            </w:r>
          </w:p>
        </w:tc>
        <w:tc>
          <w:tcPr>
            <w:tcW w:type="dxa" w:w="2556"/>
            <w:vAlign w:val="center"/>
          </w:tcPr>
          <w:p>
            <w:r>
              <w:rPr>
                <w:sz w:val="18"/>
              </w:rPr>
              <w:t>Plancha/estación rápida</w:t>
            </w:r>
          </w:p>
        </w:tc>
      </w:tr>
      <w:tr>
        <w:tc>
          <w:tcPr>
            <w:tcW w:type="dxa" w:w="2556"/>
            <w:vAlign w:val="center"/>
          </w:tcPr>
          <w:p>
            <w:r>
              <w:rPr>
                <w:sz w:val="18"/>
              </w:rPr>
              <w:t>Empanada de pino</w:t>
            </w:r>
          </w:p>
        </w:tc>
        <w:tc>
          <w:tcPr>
            <w:tcW w:type="dxa" w:w="2556"/>
            <w:vAlign w:val="center"/>
          </w:tcPr>
          <w:p>
            <w:r>
              <w:rPr>
                <w:sz w:val="18"/>
              </w:rPr>
              <w:t>Horneado</w:t>
            </w:r>
          </w:p>
        </w:tc>
        <w:tc>
          <w:tcPr>
            <w:tcW w:type="dxa" w:w="2556"/>
            <w:vAlign w:val="center"/>
          </w:tcPr>
          <w:p>
            <w:r>
              <w:rPr>
                <w:sz w:val="18"/>
              </w:rPr>
              <w:t>Harina, carne, cebolla, huevo</w:t>
            </w:r>
          </w:p>
        </w:tc>
        <w:tc>
          <w:tcPr>
            <w:tcW w:type="dxa" w:w="2556"/>
            <w:vAlign w:val="center"/>
          </w:tcPr>
          <w:p>
            <w:r>
              <w:rPr>
                <w:sz w:val="18"/>
              </w:rPr>
              <w:t>Horno</w:t>
            </w:r>
          </w:p>
        </w:tc>
      </w:tr>
      <w:tr>
        <w:tc>
          <w:tcPr>
            <w:tcW w:type="dxa" w:w="2556"/>
            <w:vAlign w:val="center"/>
          </w:tcPr>
          <w:p>
            <w:r>
              <w:rPr>
                <w:sz w:val="18"/>
              </w:rPr>
              <w:t>Cazuela</w:t>
            </w:r>
          </w:p>
        </w:tc>
        <w:tc>
          <w:tcPr>
            <w:tcW w:type="dxa" w:w="2556"/>
            <w:vAlign w:val="center"/>
          </w:tcPr>
          <w:p>
            <w:r>
              <w:rPr>
                <w:sz w:val="18"/>
              </w:rPr>
              <w:t>Plato caliente</w:t>
            </w:r>
          </w:p>
        </w:tc>
        <w:tc>
          <w:tcPr>
            <w:tcW w:type="dxa" w:w="2556"/>
            <w:vAlign w:val="center"/>
          </w:tcPr>
          <w:p>
            <w:r>
              <w:rPr>
                <w:sz w:val="18"/>
              </w:rPr>
              <w:t>Pollo/carne, papa, zapallo, choclo</w:t>
            </w:r>
          </w:p>
        </w:tc>
        <w:tc>
          <w:tcPr>
            <w:tcW w:type="dxa" w:w="2556"/>
            <w:vAlign w:val="center"/>
          </w:tcPr>
          <w:p>
            <w:r>
              <w:rPr>
                <w:sz w:val="18"/>
              </w:rPr>
              <w:t>Olla/cocina</w:t>
            </w:r>
          </w:p>
        </w:tc>
      </w:tr>
      <w:tr>
        <w:tc>
          <w:tcPr>
            <w:tcW w:type="dxa" w:w="2556"/>
            <w:vAlign w:val="center"/>
          </w:tcPr>
          <w:p>
            <w:r>
              <w:rPr>
                <w:sz w:val="18"/>
              </w:rPr>
              <w:t>Pastel de choclo</w:t>
            </w:r>
          </w:p>
        </w:tc>
        <w:tc>
          <w:tcPr>
            <w:tcW w:type="dxa" w:w="2556"/>
            <w:vAlign w:val="center"/>
          </w:tcPr>
          <w:p>
            <w:r>
              <w:rPr>
                <w:sz w:val="18"/>
              </w:rPr>
              <w:t>Horneado</w:t>
            </w:r>
          </w:p>
        </w:tc>
        <w:tc>
          <w:tcPr>
            <w:tcW w:type="dxa" w:w="2556"/>
            <w:vAlign w:val="center"/>
          </w:tcPr>
          <w:p>
            <w:r>
              <w:rPr>
                <w:sz w:val="18"/>
              </w:rPr>
              <w:t>Choclo, carne, cebolla, pollo opcional</w:t>
            </w:r>
          </w:p>
        </w:tc>
        <w:tc>
          <w:tcPr>
            <w:tcW w:type="dxa" w:w="2556"/>
            <w:vAlign w:val="center"/>
          </w:tcPr>
          <w:p>
            <w:r>
              <w:rPr>
                <w:sz w:val="18"/>
              </w:rPr>
              <w:t>Horno</w:t>
            </w:r>
          </w:p>
        </w:tc>
      </w:tr>
      <w:tr>
        <w:tc>
          <w:tcPr>
            <w:tcW w:type="dxa" w:w="2556"/>
            <w:vAlign w:val="center"/>
          </w:tcPr>
          <w:p>
            <w:r>
              <w:rPr>
                <w:sz w:val="18"/>
              </w:rPr>
              <w:t>Porotos con riendas</w:t>
            </w:r>
          </w:p>
        </w:tc>
        <w:tc>
          <w:tcPr>
            <w:tcW w:type="dxa" w:w="2556"/>
            <w:vAlign w:val="center"/>
          </w:tcPr>
          <w:p>
            <w:r>
              <w:rPr>
                <w:sz w:val="18"/>
              </w:rPr>
              <w:t>Plato caliente</w:t>
            </w:r>
          </w:p>
        </w:tc>
        <w:tc>
          <w:tcPr>
            <w:tcW w:type="dxa" w:w="2556"/>
            <w:vAlign w:val="center"/>
          </w:tcPr>
          <w:p>
            <w:r>
              <w:rPr>
                <w:sz w:val="18"/>
              </w:rPr>
              <w:t>Porotos, tallarines, zapallo</w:t>
            </w:r>
          </w:p>
        </w:tc>
        <w:tc>
          <w:tcPr>
            <w:tcW w:type="dxa" w:w="2556"/>
            <w:vAlign w:val="center"/>
          </w:tcPr>
          <w:p>
            <w:r>
              <w:rPr>
                <w:sz w:val="18"/>
              </w:rPr>
              <w:t>Olla/cocina</w:t>
            </w:r>
          </w:p>
        </w:tc>
      </w:tr>
      <w:tr>
        <w:tc>
          <w:tcPr>
            <w:tcW w:type="dxa" w:w="2556"/>
            <w:vAlign w:val="center"/>
          </w:tcPr>
          <w:p>
            <w:r>
              <w:rPr>
                <w:sz w:val="18"/>
              </w:rPr>
              <w:t>Churrasco</w:t>
            </w:r>
          </w:p>
        </w:tc>
        <w:tc>
          <w:tcPr>
            <w:tcW w:type="dxa" w:w="2556"/>
            <w:vAlign w:val="center"/>
          </w:tcPr>
          <w:p>
            <w:r>
              <w:rPr>
                <w:sz w:val="18"/>
              </w:rPr>
              <w:t>Sándwich</w:t>
            </w:r>
          </w:p>
        </w:tc>
        <w:tc>
          <w:tcPr>
            <w:tcW w:type="dxa" w:w="2556"/>
            <w:vAlign w:val="center"/>
          </w:tcPr>
          <w:p>
            <w:r>
              <w:rPr>
                <w:sz w:val="18"/>
              </w:rPr>
              <w:t>Pan, carne, tomate, palta</w:t>
            </w:r>
          </w:p>
        </w:tc>
        <w:tc>
          <w:tcPr>
            <w:tcW w:type="dxa" w:w="2556"/>
            <w:vAlign w:val="center"/>
          </w:tcPr>
          <w:p>
            <w:r>
              <w:rPr>
                <w:sz w:val="18"/>
              </w:rPr>
              <w:t>Plancha/parrilla</w:t>
            </w:r>
          </w:p>
        </w:tc>
      </w:tr>
      <w:tr>
        <w:tc>
          <w:tcPr>
            <w:tcW w:type="dxa" w:w="2556"/>
            <w:vAlign w:val="center"/>
          </w:tcPr>
          <w:p>
            <w:r>
              <w:rPr>
                <w:sz w:val="18"/>
              </w:rPr>
              <w:t>Sopaipillas</w:t>
            </w:r>
          </w:p>
        </w:tc>
        <w:tc>
          <w:tcPr>
            <w:tcW w:type="dxa" w:w="2556"/>
            <w:vAlign w:val="center"/>
          </w:tcPr>
          <w:p>
            <w:r>
              <w:rPr>
                <w:sz w:val="18"/>
              </w:rPr>
              <w:t>Frito</w:t>
            </w:r>
          </w:p>
        </w:tc>
        <w:tc>
          <w:tcPr>
            <w:tcW w:type="dxa" w:w="2556"/>
            <w:vAlign w:val="center"/>
          </w:tcPr>
          <w:p>
            <w:r>
              <w:rPr>
                <w:sz w:val="18"/>
              </w:rPr>
              <w:t>Harina, zapallo, aceite</w:t>
            </w:r>
          </w:p>
        </w:tc>
        <w:tc>
          <w:tcPr>
            <w:tcW w:type="dxa" w:w="2556"/>
            <w:vAlign w:val="center"/>
          </w:tcPr>
          <w:p>
            <w:r>
              <w:rPr>
                <w:sz w:val="18"/>
              </w:rPr>
              <w:t>Freidora</w:t>
            </w:r>
          </w:p>
        </w:tc>
      </w:tr>
      <w:tr>
        <w:tc>
          <w:tcPr>
            <w:tcW w:type="dxa" w:w="2556"/>
            <w:vAlign w:val="center"/>
          </w:tcPr>
          <w:p>
            <w:r>
              <w:rPr>
                <w:sz w:val="18"/>
              </w:rPr>
              <w:t>Pan amasado</w:t>
            </w:r>
          </w:p>
        </w:tc>
        <w:tc>
          <w:tcPr>
            <w:tcW w:type="dxa" w:w="2556"/>
            <w:vAlign w:val="center"/>
          </w:tcPr>
          <w:p>
            <w:r>
              <w:rPr>
                <w:sz w:val="18"/>
              </w:rPr>
              <w:t>Panadería</w:t>
            </w:r>
          </w:p>
        </w:tc>
        <w:tc>
          <w:tcPr>
            <w:tcW w:type="dxa" w:w="2556"/>
            <w:vAlign w:val="center"/>
          </w:tcPr>
          <w:p>
            <w:r>
              <w:rPr>
                <w:sz w:val="18"/>
              </w:rPr>
              <w:t>Harina, levadura, agua</w:t>
            </w:r>
          </w:p>
        </w:tc>
        <w:tc>
          <w:tcPr>
            <w:tcW w:type="dxa" w:w="2556"/>
            <w:vAlign w:val="center"/>
          </w:tcPr>
          <w:p>
            <w:r>
              <w:rPr>
                <w:sz w:val="18"/>
              </w:rPr>
              <w:t>Horno</w:t>
            </w:r>
          </w:p>
        </w:tc>
      </w:tr>
      <w:tr>
        <w:tc>
          <w:tcPr>
            <w:tcW w:type="dxa" w:w="2556"/>
            <w:vAlign w:val="center"/>
          </w:tcPr>
          <w:p>
            <w:r>
              <w:rPr>
                <w:sz w:val="18"/>
              </w:rPr>
              <w:t>Mote con huesillos</w:t>
            </w:r>
          </w:p>
        </w:tc>
        <w:tc>
          <w:tcPr>
            <w:tcW w:type="dxa" w:w="2556"/>
            <w:vAlign w:val="center"/>
          </w:tcPr>
          <w:p>
            <w:r>
              <w:rPr>
                <w:sz w:val="18"/>
              </w:rPr>
              <w:t>Bebida/postre</w:t>
            </w:r>
          </w:p>
        </w:tc>
        <w:tc>
          <w:tcPr>
            <w:tcW w:type="dxa" w:w="2556"/>
            <w:vAlign w:val="center"/>
          </w:tcPr>
          <w:p>
            <w:r>
              <w:rPr>
                <w:sz w:val="18"/>
              </w:rPr>
              <w:t>Mote, huesillos, azúcar</w:t>
            </w:r>
          </w:p>
        </w:tc>
        <w:tc>
          <w:tcPr>
            <w:tcW w:type="dxa" w:w="2556"/>
            <w:vAlign w:val="center"/>
          </w:tcPr>
          <w:p>
            <w:r>
              <w:rPr>
                <w:sz w:val="18"/>
              </w:rPr>
              <w:t>Estación especial</w:t>
            </w:r>
          </w:p>
        </w:tc>
      </w:tr>
      <w:tr>
        <w:tc>
          <w:tcPr>
            <w:tcW w:type="dxa" w:w="2556"/>
            <w:vAlign w:val="center"/>
          </w:tcPr>
          <w:p>
            <w:r>
              <w:rPr>
                <w:sz w:val="18"/>
              </w:rPr>
              <w:t>Pebre</w:t>
            </w:r>
          </w:p>
        </w:tc>
        <w:tc>
          <w:tcPr>
            <w:tcW w:type="dxa" w:w="2556"/>
            <w:vAlign w:val="center"/>
          </w:tcPr>
          <w:p>
            <w:r>
              <w:rPr>
                <w:sz w:val="18"/>
              </w:rPr>
              <w:t>Acompañamiento</w:t>
            </w:r>
          </w:p>
        </w:tc>
        <w:tc>
          <w:tcPr>
            <w:tcW w:type="dxa" w:w="2556"/>
            <w:vAlign w:val="center"/>
          </w:tcPr>
          <w:p>
            <w:r>
              <w:rPr>
                <w:sz w:val="18"/>
              </w:rPr>
              <w:t>Tomate, cebolla, cilantro, ají</w:t>
            </w:r>
          </w:p>
        </w:tc>
        <w:tc>
          <w:tcPr>
            <w:tcW w:type="dxa" w:w="2556"/>
            <w:vAlign w:val="center"/>
          </w:tcPr>
          <w:p>
            <w:r>
              <w:rPr>
                <w:sz w:val="18"/>
              </w:rPr>
              <w:t>Preparación fría</w:t>
            </w:r>
          </w:p>
        </w:tc>
      </w:tr>
    </w:tbl>
    <w:p/>
    <w:p>
      <w:pPr>
        <w:spacing w:after="100" w:line="259" w:lineRule="auto"/>
      </w:pPr>
      <w:r>
        <w:t>Los ingredientes exactos, porciones y tiempos deben balancearse durante prototipado. Esta lista funciona como base temática, no como receta culinaria literal.</w:t>
      </w:r>
    </w:p>
    <w:p>
      <w:pPr>
        <w:pStyle w:val="Heading2"/>
      </w:pPr>
      <w:r>
        <w:t>5.2 Desbloqueo de recetas</w:t>
      </w:r>
    </w:p>
    <w:p>
      <w:pPr>
        <w:spacing w:after="100" w:line="259" w:lineRule="auto"/>
      </w:pPr>
      <w:r>
        <w:t>Las recetas pueden obtenerse por diferentes vías para evitar que toda la progresión dependa exclusivamente del nivel:</w:t>
      </w:r>
    </w:p>
    <w:p>
      <w:pPr>
        <w:pStyle w:val="ListBullet"/>
        <w:spacing w:after="40"/>
      </w:pPr>
      <w:r>
        <w:t>Subida de nivel.</w:t>
      </w:r>
    </w:p>
    <w:p>
      <w:pPr>
        <w:pStyle w:val="ListBullet"/>
        <w:spacing w:after="40"/>
      </w:pPr>
      <w:r>
        <w:t>Comerciante de recetas.</w:t>
      </w:r>
    </w:p>
    <w:p>
      <w:pPr>
        <w:pStyle w:val="ListBullet"/>
        <w:spacing w:after="40"/>
      </w:pPr>
      <w:r>
        <w:t>Dominio de otras recetas.</w:t>
      </w:r>
    </w:p>
    <w:p>
      <w:pPr>
        <w:pStyle w:val="ListBullet"/>
        <w:spacing w:after="40"/>
      </w:pPr>
      <w:r>
        <w:t>Eventos de historia.</w:t>
      </w:r>
    </w:p>
    <w:p>
      <w:pPr>
        <w:pStyle w:val="ListBullet"/>
        <w:spacing w:after="40"/>
      </w:pPr>
      <w:r>
        <w:t>Regiones o zonas nuevas.</w:t>
      </w:r>
    </w:p>
    <w:p>
      <w:pPr>
        <w:pStyle w:val="ListBullet"/>
        <w:spacing w:after="40"/>
      </w:pPr>
      <w:r>
        <w:t>Intercambio entre jugadores en una etapa multijugador.</w:t>
      </w:r>
    </w:p>
    <w:p>
      <w:pPr>
        <w:pStyle w:val="ListBullet"/>
        <w:spacing w:after="40"/>
      </w:pPr>
      <w:r>
        <w:t>Desafíos o competencias.</w:t>
      </w:r>
    </w:p>
    <w:p>
      <w:pPr>
        <w:pStyle w:val="ListBullet"/>
        <w:spacing w:after="40"/>
      </w:pPr>
      <w:r>
        <w:t>Descubrimiento mediante combinación de ingredientes en sistemas futuros.</w:t>
      </w:r>
    </w:p>
    <w:p>
      <w:pPr>
        <w:pStyle w:val="Heading1"/>
      </w:pPr>
      <w:r>
        <w:t>6. Dominio de recetas</w:t>
      </w:r>
    </w:p>
    <w:p>
      <w:pPr>
        <w:spacing w:after="100" w:line="259" w:lineRule="auto"/>
      </w:pPr>
      <w:r>
        <w:t>Cada receta puede mejorar por repetición. El objetivo del dominio es dar valor a seguir preparando platos conocidos incluso cuando ya existen recetas nuevas. Debe sentirse como experiencia culinaria, no como obligación de molienda excesiva.</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8"/>
              </w:rPr>
              <w:t>Nivel de dominio</w:t>
            </w:r>
          </w:p>
        </w:tc>
        <w:tc>
          <w:tcPr>
            <w:tcW w:type="dxa" w:w="3408"/>
            <w:vAlign w:val="center"/>
            <w:shd w:fill="D9EAD3"/>
          </w:tcPr>
          <w:p>
            <w:r>
              <w:rPr>
                <w:b/>
                <w:sz w:val="18"/>
              </w:rPr>
              <w:t>Nombre sugerido</w:t>
            </w:r>
          </w:p>
        </w:tc>
        <w:tc>
          <w:tcPr>
            <w:tcW w:type="dxa" w:w="3408"/>
            <w:vAlign w:val="center"/>
            <w:shd w:fill="D9EAD3"/>
          </w:tcPr>
          <w:p>
            <w:r>
              <w:rPr>
                <w:b/>
                <w:sz w:val="18"/>
              </w:rPr>
              <w:t>Ejemplo de efecto</w:t>
            </w:r>
          </w:p>
        </w:tc>
      </w:tr>
      <w:tr>
        <w:tc>
          <w:tcPr>
            <w:tcW w:type="dxa" w:w="3408"/>
            <w:vAlign w:val="center"/>
          </w:tcPr>
          <w:p>
            <w:r>
              <w:rPr>
                <w:sz w:val="18"/>
              </w:rPr>
              <w:t>★☆☆☆☆</w:t>
            </w:r>
          </w:p>
        </w:tc>
        <w:tc>
          <w:tcPr>
            <w:tcW w:type="dxa" w:w="3408"/>
            <w:vAlign w:val="center"/>
          </w:tcPr>
          <w:p>
            <w:r>
              <w:rPr>
                <w:sz w:val="18"/>
              </w:rPr>
              <w:t>Principiante</w:t>
            </w:r>
          </w:p>
        </w:tc>
        <w:tc>
          <w:tcPr>
            <w:tcW w:type="dxa" w:w="3408"/>
            <w:vAlign w:val="center"/>
          </w:tcPr>
          <w:p>
            <w:r>
              <w:rPr>
                <w:sz w:val="18"/>
              </w:rPr>
              <w:t>Sin bono o tutorial del plato.</w:t>
            </w:r>
          </w:p>
        </w:tc>
      </w:tr>
      <w:tr>
        <w:tc>
          <w:tcPr>
            <w:tcW w:type="dxa" w:w="3408"/>
            <w:vAlign w:val="center"/>
          </w:tcPr>
          <w:p>
            <w:r>
              <w:rPr>
                <w:sz w:val="18"/>
              </w:rPr>
              <w:t>★★☆☆☆</w:t>
            </w:r>
          </w:p>
        </w:tc>
        <w:tc>
          <w:tcPr>
            <w:tcW w:type="dxa" w:w="3408"/>
            <w:vAlign w:val="center"/>
          </w:tcPr>
          <w:p>
            <w:r>
              <w:rPr>
                <w:sz w:val="18"/>
              </w:rPr>
              <w:t>Conocido</w:t>
            </w:r>
          </w:p>
        </w:tc>
        <w:tc>
          <w:tcPr>
            <w:tcW w:type="dxa" w:w="3408"/>
            <w:vAlign w:val="center"/>
          </w:tcPr>
          <w:p>
            <w:r>
              <w:rPr>
                <w:sz w:val="18"/>
              </w:rPr>
              <w:t>Pequeña reducción de tiempo.</w:t>
            </w:r>
          </w:p>
        </w:tc>
      </w:tr>
      <w:tr>
        <w:tc>
          <w:tcPr>
            <w:tcW w:type="dxa" w:w="3408"/>
            <w:vAlign w:val="center"/>
          </w:tcPr>
          <w:p>
            <w:r>
              <w:rPr>
                <w:sz w:val="18"/>
              </w:rPr>
              <w:t>★★★☆☆</w:t>
            </w:r>
          </w:p>
        </w:tc>
        <w:tc>
          <w:tcPr>
            <w:tcW w:type="dxa" w:w="3408"/>
            <w:vAlign w:val="center"/>
          </w:tcPr>
          <w:p>
            <w:r>
              <w:rPr>
                <w:sz w:val="18"/>
              </w:rPr>
              <w:t>Experimentado</w:t>
            </w:r>
          </w:p>
        </w:tc>
        <w:tc>
          <w:tcPr>
            <w:tcW w:type="dxa" w:w="3408"/>
            <w:vAlign w:val="center"/>
          </w:tcPr>
          <w:p>
            <w:r>
              <w:rPr>
                <w:sz w:val="18"/>
              </w:rPr>
              <w:t>Mejor consistencia/calidad o prestigio.</w:t>
            </w:r>
          </w:p>
        </w:tc>
      </w:tr>
      <w:tr>
        <w:tc>
          <w:tcPr>
            <w:tcW w:type="dxa" w:w="3408"/>
            <w:vAlign w:val="center"/>
          </w:tcPr>
          <w:p>
            <w:r>
              <w:rPr>
                <w:sz w:val="18"/>
              </w:rPr>
              <w:t>★★★★☆</w:t>
            </w:r>
          </w:p>
        </w:tc>
        <w:tc>
          <w:tcPr>
            <w:tcW w:type="dxa" w:w="3408"/>
            <w:vAlign w:val="center"/>
          </w:tcPr>
          <w:p>
            <w:r>
              <w:rPr>
                <w:sz w:val="18"/>
              </w:rPr>
              <w:t>Especialista</w:t>
            </w:r>
          </w:p>
        </w:tc>
        <w:tc>
          <w:tcPr>
            <w:tcW w:type="dxa" w:w="3408"/>
            <w:vAlign w:val="center"/>
          </w:tcPr>
          <w:p>
            <w:r>
              <w:rPr>
                <w:sz w:val="18"/>
              </w:rPr>
              <w:t>Bono menor de calidad o eficiencia.</w:t>
            </w:r>
          </w:p>
        </w:tc>
      </w:tr>
      <w:tr>
        <w:tc>
          <w:tcPr>
            <w:tcW w:type="dxa" w:w="3408"/>
            <w:vAlign w:val="center"/>
          </w:tcPr>
          <w:p>
            <w:r>
              <w:rPr>
                <w:sz w:val="18"/>
              </w:rPr>
              <w:t>★★★★★</w:t>
            </w:r>
          </w:p>
        </w:tc>
        <w:tc>
          <w:tcPr>
            <w:tcW w:type="dxa" w:w="3408"/>
            <w:vAlign w:val="center"/>
          </w:tcPr>
          <w:p>
            <w:r>
              <w:rPr>
                <w:sz w:val="18"/>
              </w:rPr>
              <w:t>Maestro</w:t>
            </w:r>
          </w:p>
        </w:tc>
        <w:tc>
          <w:tcPr>
            <w:tcW w:type="dxa" w:w="3408"/>
            <w:vAlign w:val="center"/>
          </w:tcPr>
          <w:p>
            <w:r>
              <w:rPr>
                <w:sz w:val="18"/>
              </w:rPr>
              <w:t>Plato dominado, posible desbloqueo especial.</w:t>
            </w:r>
          </w:p>
        </w:tc>
      </w:tr>
    </w:tbl>
    <w:p/>
    <w:p>
      <w:pPr>
        <w:spacing w:after="100" w:line="259" w:lineRule="auto"/>
      </w:pPr>
      <w:r>
        <w:t>Los efectos concretos todavía son una zona gris. No deben copiarse automáticamente de otros juegos. El dominio puede afectar tiempo, calidad, prestigio, probabilidad de preparación perfecta, variantes o desbloqueo de Milagros. El agente de implementación no debe fijar valores finales sin validación de balance.</w:t>
      </w:r>
    </w:p>
    <w:p>
      <w:pPr>
        <w:pStyle w:val="Heading1"/>
      </w:pPr>
      <w:r>
        <w:t>7. Ingredientes, abastecimiento y zonas de obtención</w:t>
      </w:r>
    </w:p>
    <w:p>
      <w:pPr>
        <w:spacing w:after="100" w:line="259" w:lineRule="auto"/>
      </w:pPr>
      <w:r>
        <w:t>Los ingredientes no deben existir solo como una lista de tienda. El mundo debe comunicar de dónde vienen. Parte puede cultivarse, parte comprarse y parte obtenerse en zonas o comercios especiales.</w:t>
      </w:r>
    </w:p>
    <w:p>
      <w:pPr>
        <w:pStyle w:val="Heading2"/>
      </w:pPr>
      <w:r>
        <w:t>7.1 Categorías de obtención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8"/>
              </w:rPr>
              <w:t>Categoría</w:t>
            </w:r>
          </w:p>
        </w:tc>
        <w:tc>
          <w:tcPr>
            <w:tcW w:type="dxa" w:w="3408"/>
            <w:vAlign w:val="center"/>
            <w:shd w:fill="D9EAD3"/>
          </w:tcPr>
          <w:p>
            <w:r>
              <w:rPr>
                <w:b/>
                <w:sz w:val="18"/>
              </w:rPr>
              <w:t>Ejemplos</w:t>
            </w:r>
          </w:p>
        </w:tc>
        <w:tc>
          <w:tcPr>
            <w:tcW w:type="dxa" w:w="3408"/>
            <w:vAlign w:val="center"/>
            <w:shd w:fill="D9EAD3"/>
          </w:tcPr>
          <w:p>
            <w:r>
              <w:rPr>
                <w:b/>
                <w:sz w:val="18"/>
              </w:rPr>
              <w:t>Origen</w:t>
            </w:r>
          </w:p>
        </w:tc>
      </w:tr>
      <w:tr>
        <w:tc>
          <w:tcPr>
            <w:tcW w:type="dxa" w:w="3408"/>
            <w:vAlign w:val="center"/>
          </w:tcPr>
          <w:p>
            <w:r>
              <w:rPr>
                <w:sz w:val="18"/>
              </w:rPr>
              <w:t>Cultivables</w:t>
            </w:r>
          </w:p>
        </w:tc>
        <w:tc>
          <w:tcPr>
            <w:tcW w:type="dxa" w:w="3408"/>
            <w:vAlign w:val="center"/>
          </w:tcPr>
          <w:p>
            <w:r>
              <w:rPr>
                <w:sz w:val="18"/>
              </w:rPr>
              <w:t>Tomate, lechuga, papa, cebolla, zanahoria</w:t>
            </w:r>
          </w:p>
        </w:tc>
        <w:tc>
          <w:tcPr>
            <w:tcW w:type="dxa" w:w="3408"/>
            <w:vAlign w:val="center"/>
          </w:tcPr>
          <w:p>
            <w:r>
              <w:rPr>
                <w:sz w:val="18"/>
              </w:rPr>
              <w:t>Parcela/huerto.</w:t>
            </w:r>
          </w:p>
        </w:tc>
      </w:tr>
      <w:tr>
        <w:tc>
          <w:tcPr>
            <w:tcW w:type="dxa" w:w="3408"/>
            <w:vAlign w:val="center"/>
          </w:tcPr>
          <w:p>
            <w:r>
              <w:rPr>
                <w:sz w:val="18"/>
              </w:rPr>
              <w:t>Comprables</w:t>
            </w:r>
          </w:p>
        </w:tc>
        <w:tc>
          <w:tcPr>
            <w:tcW w:type="dxa" w:w="3408"/>
            <w:vAlign w:val="center"/>
          </w:tcPr>
          <w:p>
            <w:r>
              <w:rPr>
                <w:sz w:val="18"/>
              </w:rPr>
              <w:t>Carne, queso, aceite, harina</w:t>
            </w:r>
          </w:p>
        </w:tc>
        <w:tc>
          <w:tcPr>
            <w:tcW w:type="dxa" w:w="3408"/>
            <w:vAlign w:val="center"/>
          </w:tcPr>
          <w:p>
            <w:r>
              <w:rPr>
                <w:sz w:val="18"/>
              </w:rPr>
              <w:t>Mercado o tiendas locales.</w:t>
            </w:r>
          </w:p>
        </w:tc>
      </w:tr>
      <w:tr>
        <w:tc>
          <w:tcPr>
            <w:tcW w:type="dxa" w:w="3408"/>
            <w:vAlign w:val="center"/>
          </w:tcPr>
          <w:p>
            <w:r>
              <w:rPr>
                <w:sz w:val="18"/>
              </w:rPr>
              <w:t>Recolectables</w:t>
            </w:r>
          </w:p>
        </w:tc>
        <w:tc>
          <w:tcPr>
            <w:tcW w:type="dxa" w:w="3408"/>
            <w:vAlign w:val="center"/>
          </w:tcPr>
          <w:p>
            <w:r>
              <w:rPr>
                <w:sz w:val="18"/>
              </w:rPr>
              <w:t>Hierbas, hongos, frutas</w:t>
            </w:r>
          </w:p>
        </w:tc>
        <w:tc>
          <w:tcPr>
            <w:tcW w:type="dxa" w:w="3408"/>
            <w:vAlign w:val="center"/>
          </w:tcPr>
          <w:p>
            <w:r>
              <w:rPr>
                <w:sz w:val="18"/>
              </w:rPr>
              <w:t>Zonas del mapa o eventos.</w:t>
            </w:r>
          </w:p>
        </w:tc>
      </w:tr>
      <w:tr>
        <w:tc>
          <w:tcPr>
            <w:tcW w:type="dxa" w:w="3408"/>
            <w:vAlign w:val="center"/>
          </w:tcPr>
          <w:p>
            <w:r>
              <w:rPr>
                <w:sz w:val="18"/>
              </w:rPr>
              <w:t>Regionales</w:t>
            </w:r>
          </w:p>
        </w:tc>
        <w:tc>
          <w:tcPr>
            <w:tcW w:type="dxa" w:w="3408"/>
            <w:vAlign w:val="center"/>
          </w:tcPr>
          <w:p>
            <w:r>
              <w:rPr>
                <w:sz w:val="18"/>
              </w:rPr>
              <w:t>Productos de costa/norte/sur</w:t>
            </w:r>
          </w:p>
        </w:tc>
        <w:tc>
          <w:tcPr>
            <w:tcW w:type="dxa" w:w="3408"/>
            <w:vAlign w:val="center"/>
          </w:tcPr>
          <w:p>
            <w:r>
              <w:rPr>
                <w:sz w:val="18"/>
              </w:rPr>
              <w:t>Desbloqueo por zonas.</w:t>
            </w:r>
          </w:p>
        </w:tc>
      </w:tr>
      <w:tr>
        <w:tc>
          <w:tcPr>
            <w:tcW w:type="dxa" w:w="3408"/>
            <w:vAlign w:val="center"/>
          </w:tcPr>
          <w:p>
            <w:r>
              <w:rPr>
                <w:sz w:val="18"/>
              </w:rPr>
              <w:t>Especiales</w:t>
            </w:r>
          </w:p>
        </w:tc>
        <w:tc>
          <w:tcPr>
            <w:tcW w:type="dxa" w:w="3408"/>
            <w:vAlign w:val="center"/>
          </w:tcPr>
          <w:p>
            <w:r>
              <w:rPr>
                <w:sz w:val="18"/>
              </w:rPr>
              <w:t>Ingredientes raros</w:t>
            </w:r>
          </w:p>
        </w:tc>
        <w:tc>
          <w:tcPr>
            <w:tcW w:type="dxa" w:w="3408"/>
            <w:vAlign w:val="center"/>
          </w:tcPr>
          <w:p>
            <w:r>
              <w:rPr>
                <w:sz w:val="18"/>
              </w:rPr>
              <w:t>Comerciante, evento, desafío.</w:t>
            </w:r>
          </w:p>
        </w:tc>
      </w:tr>
    </w:tbl>
    <w:p/>
    <w:p>
      <w:pPr>
        <w:spacing w:after="100" w:line="259" w:lineRule="auto"/>
      </w:pPr>
      <w:r>
        <w:t>Cada objeto o ingrediente nuevo puede abrir posibilidades de crafteo o nuevas recetas. La relación “descubro un recurso → aparecen nuevas posibilidades” debe ser una fuente importante de motivación.</w:t>
      </w:r>
    </w:p>
    <w:p>
      <w:pPr>
        <w:pStyle w:val="Heading1"/>
      </w:pPr>
      <w:r>
        <w:t>8. Mostradores y flujo de platos</w:t>
      </w:r>
    </w:p>
    <w:p>
      <w:pPr>
        <w:spacing w:after="100" w:line="259" w:lineRule="auto"/>
      </w:pPr>
      <w:r>
        <w:t>El mostrador funciona como puente entre producción y servicio. Los platos terminados deben verse físicamente cuando sea posible. Esto crea lectura visual y también un cuello de botella administrable.</w:t>
      </w:r>
    </w:p>
    <w:p>
      <w:pPr>
        <w:pStyle w:val="ListBullet"/>
        <w:spacing w:after="40"/>
      </w:pPr>
      <w:r>
        <w:t>La cocina produce platos.</w:t>
      </w:r>
    </w:p>
    <w:p>
      <w:pPr>
        <w:pStyle w:val="ListBullet"/>
        <w:spacing w:after="40"/>
      </w:pPr>
      <w:r>
        <w:t>Los platos terminados ocupan espacio de mostrador.</w:t>
      </w:r>
    </w:p>
    <w:p>
      <w:pPr>
        <w:pStyle w:val="ListBullet"/>
        <w:spacing w:after="40"/>
      </w:pPr>
      <w:r>
        <w:t>Los ayudantes o el protagonista los retiran para servirlos.</w:t>
      </w:r>
    </w:p>
    <w:p>
      <w:pPr>
        <w:pStyle w:val="ListBullet"/>
        <w:spacing w:after="40"/>
      </w:pPr>
      <w:r>
        <w:t>Si el mostrador está lleno, el jugador debe administrar producción o ampliar capacidad.</w:t>
      </w:r>
    </w:p>
    <w:p>
      <w:pPr>
        <w:pStyle w:val="ListBullet"/>
        <w:spacing w:after="40"/>
      </w:pPr>
      <w:r>
        <w:t>El estado del mostrador debe entenderse visualmente sin abrir siempre un menú.</w:t>
      </w:r>
    </w:p>
    <w:p>
      <w:pPr>
        <w:spacing w:after="100" w:line="259" w:lineRule="auto"/>
      </w:pPr>
      <w:r>
        <w:t>Esta mecánica permite tres tipos de saturación: cocina lenta, mostrador lleno o servicio lento. De esta forma, contratar ayudantes y mejorar el espacio tiene un efecto real en el funcionamiento del restaurante.</w:t>
      </w:r>
    </w:p>
    <w:p>
      <w:pPr>
        <w:pStyle w:val="Heading1"/>
      </w:pPr>
      <w:r>
        <w:t>9. Sistema de clientes y grupos</w:t>
      </w:r>
    </w:p>
    <w:p>
      <w:pPr>
        <w:spacing w:after="100" w:line="259" w:lineRule="auto"/>
      </w:pPr>
      <w:r>
        <w:t>El cliente individual no se trata como una silla independiente, sino como miembro de un grupo. Esta regla es esencial para el diseño de mesas y para el comportamiento de la IA.</w:t>
      </w:r>
    </w:p>
    <w:p>
      <w:pPr>
        <w:pStyle w:val="Heading2"/>
      </w:pPr>
      <w:r>
        <w:t>9.1 Regla de ocupación de mesas</w:t>
      </w:r>
    </w:p>
    <w:p>
      <w:pPr>
        <w:spacing w:after="100" w:line="259" w:lineRule="auto"/>
      </w:pPr>
      <w:r>
        <w:t>Cuando una persona o grupo es asignado a una mesa, la mesa completa queda ocupada hasta que todos sus integrantes terminen y se retiren. Si una persona sola ocupa una mesa de dos, la segunda silla no se comparte con un desconocido. Si una pareja ocupa una mesa de cuatro, la mesa sigue reservada para esa pareja.</w:t>
      </w:r>
    </w:p>
    <w:p>
      <w:pPr>
        <w:spacing w:after="100" w:line="259" w:lineRule="auto"/>
      </w:pPr>
      <w:r>
        <w:t>El algoritmo debe buscar preferentemente la mesa más pequeña que pueda contener al grupo, pero si no existe, puede usar una mesa mayor. Esta decisión genera estrategia espacial: demasiadas mesas grandes pueden desperdiciar capacidad con grupos pequeños; demasiadas mesas chicas dificultan atender familias o grupos.</w:t>
      </w:r>
    </w:p>
    <w:p>
      <w:pPr>
        <w:pStyle w:val="Heading2"/>
      </w:pPr>
      <w:r>
        <w:t>9.2 Ejemplo de asignación</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8"/>
              </w:rPr>
              <w:t>Grupo</w:t>
            </w:r>
          </w:p>
        </w:tc>
        <w:tc>
          <w:tcPr>
            <w:tcW w:type="dxa" w:w="3408"/>
            <w:vAlign w:val="center"/>
            <w:shd w:fill="D9EAD3"/>
          </w:tcPr>
          <w:p>
            <w:r>
              <w:rPr>
                <w:b/>
                <w:sz w:val="18"/>
              </w:rPr>
              <w:t>Mesas disponibles</w:t>
            </w:r>
          </w:p>
        </w:tc>
        <w:tc>
          <w:tcPr>
            <w:tcW w:type="dxa" w:w="3408"/>
            <w:vAlign w:val="center"/>
            <w:shd w:fill="D9EAD3"/>
          </w:tcPr>
          <w:p>
            <w:r>
              <w:rPr>
                <w:b/>
                <w:sz w:val="18"/>
              </w:rPr>
              <w:t>Preferencia</w:t>
            </w:r>
          </w:p>
        </w:tc>
      </w:tr>
      <w:tr>
        <w:tc>
          <w:tcPr>
            <w:tcW w:type="dxa" w:w="3408"/>
            <w:vAlign w:val="center"/>
          </w:tcPr>
          <w:p>
            <w:r>
              <w:rPr>
                <w:sz w:val="18"/>
              </w:rPr>
              <w:t>1 persona</w:t>
            </w:r>
          </w:p>
        </w:tc>
        <w:tc>
          <w:tcPr>
            <w:tcW w:type="dxa" w:w="3408"/>
            <w:vAlign w:val="center"/>
          </w:tcPr>
          <w:p>
            <w:r>
              <w:rPr>
                <w:sz w:val="18"/>
              </w:rPr>
              <w:t>2, 4 y 6 asientos</w:t>
            </w:r>
          </w:p>
        </w:tc>
        <w:tc>
          <w:tcPr>
            <w:tcW w:type="dxa" w:w="3408"/>
            <w:vAlign w:val="center"/>
          </w:tcPr>
          <w:p>
            <w:r>
              <w:rPr>
                <w:sz w:val="18"/>
              </w:rPr>
              <w:t>Mesa de 2 primero.</w:t>
            </w:r>
          </w:p>
        </w:tc>
      </w:tr>
      <w:tr>
        <w:tc>
          <w:tcPr>
            <w:tcW w:type="dxa" w:w="3408"/>
            <w:vAlign w:val="center"/>
          </w:tcPr>
          <w:p>
            <w:r>
              <w:rPr>
                <w:sz w:val="18"/>
              </w:rPr>
              <w:t>2 personas</w:t>
            </w:r>
          </w:p>
        </w:tc>
        <w:tc>
          <w:tcPr>
            <w:tcW w:type="dxa" w:w="3408"/>
            <w:vAlign w:val="center"/>
          </w:tcPr>
          <w:p>
            <w:r>
              <w:rPr>
                <w:sz w:val="18"/>
              </w:rPr>
              <w:t>2, 4 y 6</w:t>
            </w:r>
          </w:p>
        </w:tc>
        <w:tc>
          <w:tcPr>
            <w:tcW w:type="dxa" w:w="3408"/>
            <w:vAlign w:val="center"/>
          </w:tcPr>
          <w:p>
            <w:r>
              <w:rPr>
                <w:sz w:val="18"/>
              </w:rPr>
              <w:t>Mesa de 2 primero.</w:t>
            </w:r>
          </w:p>
        </w:tc>
      </w:tr>
      <w:tr>
        <w:tc>
          <w:tcPr>
            <w:tcW w:type="dxa" w:w="3408"/>
            <w:vAlign w:val="center"/>
          </w:tcPr>
          <w:p>
            <w:r>
              <w:rPr>
                <w:sz w:val="18"/>
              </w:rPr>
              <w:t>3 personas</w:t>
            </w:r>
          </w:p>
        </w:tc>
        <w:tc>
          <w:tcPr>
            <w:tcW w:type="dxa" w:w="3408"/>
            <w:vAlign w:val="center"/>
          </w:tcPr>
          <w:p>
            <w:r>
              <w:rPr>
                <w:sz w:val="18"/>
              </w:rPr>
              <w:t>4 y 6</w:t>
            </w:r>
          </w:p>
        </w:tc>
        <w:tc>
          <w:tcPr>
            <w:tcW w:type="dxa" w:w="3408"/>
            <w:vAlign w:val="center"/>
          </w:tcPr>
          <w:p>
            <w:r>
              <w:rPr>
                <w:sz w:val="18"/>
              </w:rPr>
              <w:t>Mesa de 4.</w:t>
            </w:r>
          </w:p>
        </w:tc>
      </w:tr>
      <w:tr>
        <w:tc>
          <w:tcPr>
            <w:tcW w:type="dxa" w:w="3408"/>
            <w:vAlign w:val="center"/>
          </w:tcPr>
          <w:p>
            <w:r>
              <w:rPr>
                <w:sz w:val="18"/>
              </w:rPr>
              <w:t>4 personas</w:t>
            </w:r>
          </w:p>
        </w:tc>
        <w:tc>
          <w:tcPr>
            <w:tcW w:type="dxa" w:w="3408"/>
            <w:vAlign w:val="center"/>
          </w:tcPr>
          <w:p>
            <w:r>
              <w:rPr>
                <w:sz w:val="18"/>
              </w:rPr>
              <w:t>4 y 6</w:t>
            </w:r>
          </w:p>
        </w:tc>
        <w:tc>
          <w:tcPr>
            <w:tcW w:type="dxa" w:w="3408"/>
            <w:vAlign w:val="center"/>
          </w:tcPr>
          <w:p>
            <w:r>
              <w:rPr>
                <w:sz w:val="18"/>
              </w:rPr>
              <w:t>Mesa de 4.</w:t>
            </w:r>
          </w:p>
        </w:tc>
      </w:tr>
      <w:tr>
        <w:tc>
          <w:tcPr>
            <w:tcW w:type="dxa" w:w="3408"/>
            <w:vAlign w:val="center"/>
          </w:tcPr>
          <w:p>
            <w:r>
              <w:rPr>
                <w:sz w:val="18"/>
              </w:rPr>
              <w:t>5 personas</w:t>
            </w:r>
          </w:p>
        </w:tc>
        <w:tc>
          <w:tcPr>
            <w:tcW w:type="dxa" w:w="3408"/>
            <w:vAlign w:val="center"/>
          </w:tcPr>
          <w:p>
            <w:r>
              <w:rPr>
                <w:sz w:val="18"/>
              </w:rPr>
              <w:t>6</w:t>
            </w:r>
          </w:p>
        </w:tc>
        <w:tc>
          <w:tcPr>
            <w:tcW w:type="dxa" w:w="3408"/>
            <w:vAlign w:val="center"/>
          </w:tcPr>
          <w:p>
            <w:r>
              <w:rPr>
                <w:sz w:val="18"/>
              </w:rPr>
              <w:t>Mesa de 6.</w:t>
            </w:r>
          </w:p>
        </w:tc>
      </w:tr>
    </w:tbl>
    <w:p/>
    <w:p>
      <w:pPr>
        <w:pStyle w:val="Heading2"/>
      </w:pPr>
      <w:r>
        <w:t>9.3 Movimiento del grupo</w:t>
      </w:r>
    </w:p>
    <w:p>
      <w:pPr>
        <w:spacing w:after="100" w:line="259" w:lineRule="auto"/>
      </w:pPr>
      <w:r>
        <w:t>El grupo entra unido. Puede existir un líder lógico que solicita mesa y los demás siguen su ruta. Una vez asignada la mesa, cada miembro ocupa una silla compatible con su posición. El grupo no debe dividirse en mesas distintas salvo que una mecánica futura lo defina explícitamente.</w:t>
      </w:r>
    </w:p>
    <w:p>
      <w:pPr>
        <w:spacing w:after="100" w:line="259" w:lineRule="auto"/>
      </w:pPr>
      <w:r>
        <w:t>Al retirarse, pueden levantarse con pequeñas diferencias de tiempo para que la animación se sienta natural, pero la mesa no se libera hasta que el grupo completo esté fuera o haya finalizado su estado de visita.</w:t>
      </w:r>
    </w:p>
    <w:p>
      <w:pPr>
        <w:pStyle w:val="Heading2"/>
      </w:pPr>
      <w:r>
        <w:t>9.4 Cola de espera futura</w:t>
      </w:r>
    </w:p>
    <w:p>
      <w:pPr>
        <w:spacing w:after="100" w:line="259" w:lineRule="auto"/>
      </w:pPr>
      <w:r>
        <w:t>Cuando no haya una mesa compatible, el grupo podría esperar en la entrada. Esta función es futura. La espera puede usar una barra de paciencia y permitir que el jugador decida ampliar o reorganizar el restaurante. Si la paciencia se agota, el grupo se retira. Esta idea debe implementarse solo cuando el comportamiento básico de grupos sea estable.</w:t>
      </w:r>
    </w:p>
    <w:p>
      <w:pPr>
        <w:pStyle w:val="Heading1"/>
      </w:pPr>
      <w:r>
        <w:t>10. Estados y movimiento de NPC</w:t>
      </w:r>
    </w:p>
    <w:p>
      <w:pPr>
        <w:spacing w:after="100" w:line="259" w:lineRule="auto"/>
      </w:pPr>
      <w:r>
        <w:t>Los NPC deben tener movimientos legibles y coherentes con su función. La IA no necesita ser extremadamente compleja en el MVP, pero sí debe respetar estados claros para evitar comportamientos erráticos.</w:t>
      </w:r>
    </w:p>
    <w:p>
      <w:pPr>
        <w:pStyle w:val="Heading2"/>
      </w:pPr>
      <w:r>
        <w:t>10.1 Cliente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Estado</w:t>
            </w:r>
          </w:p>
        </w:tc>
        <w:tc>
          <w:tcPr>
            <w:tcW w:type="dxa" w:w="5112"/>
            <w:vAlign w:val="center"/>
            <w:shd w:fill="D9EAD3"/>
          </w:tcPr>
          <w:p>
            <w:r>
              <w:rPr>
                <w:b/>
                <w:sz w:val="18"/>
              </w:rPr>
              <w:t>Comportamiento</w:t>
            </w:r>
          </w:p>
        </w:tc>
      </w:tr>
      <w:tr>
        <w:tc>
          <w:tcPr>
            <w:tcW w:type="dxa" w:w="5112"/>
            <w:vAlign w:val="center"/>
          </w:tcPr>
          <w:p>
            <w:r>
              <w:rPr>
                <w:sz w:val="18"/>
              </w:rPr>
              <w:t>Entrando</w:t>
            </w:r>
          </w:p>
        </w:tc>
        <w:tc>
          <w:tcPr>
            <w:tcW w:type="dxa" w:w="5112"/>
            <w:vAlign w:val="center"/>
          </w:tcPr>
          <w:p>
            <w:r>
              <w:rPr>
                <w:sz w:val="18"/>
              </w:rPr>
              <w:t>Camina desde el punto de aparición a recepción/mesa.</w:t>
            </w:r>
          </w:p>
        </w:tc>
      </w:tr>
      <w:tr>
        <w:tc>
          <w:tcPr>
            <w:tcW w:type="dxa" w:w="5112"/>
            <w:vAlign w:val="center"/>
          </w:tcPr>
          <w:p>
            <w:r>
              <w:rPr>
                <w:sz w:val="18"/>
              </w:rPr>
              <w:t>Buscando mesa</w:t>
            </w:r>
          </w:p>
        </w:tc>
        <w:tc>
          <w:tcPr>
            <w:tcW w:type="dxa" w:w="5112"/>
            <w:vAlign w:val="center"/>
          </w:tcPr>
          <w:p>
            <w:r>
              <w:rPr>
                <w:sz w:val="18"/>
              </w:rPr>
              <w:t>Solicita una mesa compatible con su grupo.</w:t>
            </w:r>
          </w:p>
        </w:tc>
      </w:tr>
      <w:tr>
        <w:tc>
          <w:tcPr>
            <w:tcW w:type="dxa" w:w="5112"/>
            <w:vAlign w:val="center"/>
          </w:tcPr>
          <w:p>
            <w:r>
              <w:rPr>
                <w:sz w:val="18"/>
              </w:rPr>
              <w:t>Caminando a mesa</w:t>
            </w:r>
          </w:p>
        </w:tc>
        <w:tc>
          <w:tcPr>
            <w:tcW w:type="dxa" w:w="5112"/>
            <w:vAlign w:val="center"/>
          </w:tcPr>
          <w:p>
            <w:r>
              <w:rPr>
                <w:sz w:val="18"/>
              </w:rPr>
              <w:t>Sigue ruta asignada; miembros acompañan al líder.</w:t>
            </w:r>
          </w:p>
        </w:tc>
      </w:tr>
      <w:tr>
        <w:tc>
          <w:tcPr>
            <w:tcW w:type="dxa" w:w="5112"/>
            <w:vAlign w:val="center"/>
          </w:tcPr>
          <w:p>
            <w:r>
              <w:rPr>
                <w:sz w:val="18"/>
              </w:rPr>
              <w:t>Sentado</w:t>
            </w:r>
          </w:p>
        </w:tc>
        <w:tc>
          <w:tcPr>
            <w:tcW w:type="dxa" w:w="5112"/>
            <w:vAlign w:val="center"/>
          </w:tcPr>
          <w:p>
            <w:r>
              <w:rPr>
                <w:sz w:val="18"/>
              </w:rPr>
              <w:t>Ocupa silla; mesa queda bloqueada.</w:t>
            </w:r>
          </w:p>
        </w:tc>
      </w:tr>
      <w:tr>
        <w:tc>
          <w:tcPr>
            <w:tcW w:type="dxa" w:w="5112"/>
            <w:vAlign w:val="center"/>
          </w:tcPr>
          <w:p>
            <w:r>
              <w:rPr>
                <w:sz w:val="18"/>
              </w:rPr>
              <w:t>Pidiendo</w:t>
            </w:r>
          </w:p>
        </w:tc>
        <w:tc>
          <w:tcPr>
            <w:tcW w:type="dxa" w:w="5112"/>
            <w:vAlign w:val="center"/>
          </w:tcPr>
          <w:p>
            <w:r>
              <w:rPr>
                <w:sz w:val="18"/>
              </w:rPr>
              <w:t>Muestra icono/burbuja con plato.</w:t>
            </w:r>
          </w:p>
        </w:tc>
      </w:tr>
      <w:tr>
        <w:tc>
          <w:tcPr>
            <w:tcW w:type="dxa" w:w="5112"/>
            <w:vAlign w:val="center"/>
          </w:tcPr>
          <w:p>
            <w:r>
              <w:rPr>
                <w:sz w:val="18"/>
              </w:rPr>
              <w:t>Esperando</w:t>
            </w:r>
          </w:p>
        </w:tc>
        <w:tc>
          <w:tcPr>
            <w:tcW w:type="dxa" w:w="5112"/>
            <w:vAlign w:val="center"/>
          </w:tcPr>
          <w:p>
            <w:r>
              <w:rPr>
                <w:sz w:val="18"/>
              </w:rPr>
              <w:t>Mantiene animación idle y paciencia.</w:t>
            </w:r>
          </w:p>
        </w:tc>
      </w:tr>
      <w:tr>
        <w:tc>
          <w:tcPr>
            <w:tcW w:type="dxa" w:w="5112"/>
            <w:vAlign w:val="center"/>
          </w:tcPr>
          <w:p>
            <w:r>
              <w:rPr>
                <w:sz w:val="18"/>
              </w:rPr>
              <w:t>Comiendo</w:t>
            </w:r>
          </w:p>
        </w:tc>
        <w:tc>
          <w:tcPr>
            <w:tcW w:type="dxa" w:w="5112"/>
            <w:vAlign w:val="center"/>
          </w:tcPr>
          <w:p>
            <w:r>
              <w:rPr>
                <w:sz w:val="18"/>
              </w:rPr>
              <w:t>Animación de consumo/mesa.</w:t>
            </w:r>
          </w:p>
        </w:tc>
      </w:tr>
      <w:tr>
        <w:tc>
          <w:tcPr>
            <w:tcW w:type="dxa" w:w="5112"/>
            <w:vAlign w:val="center"/>
          </w:tcPr>
          <w:p>
            <w:r>
              <w:rPr>
                <w:sz w:val="18"/>
              </w:rPr>
              <w:t>Pagando</w:t>
            </w:r>
          </w:p>
        </w:tc>
        <w:tc>
          <w:tcPr>
            <w:tcW w:type="dxa" w:w="5112"/>
            <w:vAlign w:val="center"/>
          </w:tcPr>
          <w:p>
            <w:r>
              <w:rPr>
                <w:sz w:val="18"/>
              </w:rPr>
              <w:t>Genera dinero/propina y feedback.</w:t>
            </w:r>
          </w:p>
        </w:tc>
      </w:tr>
      <w:tr>
        <w:tc>
          <w:tcPr>
            <w:tcW w:type="dxa" w:w="5112"/>
            <w:vAlign w:val="center"/>
          </w:tcPr>
          <w:p>
            <w:r>
              <w:rPr>
                <w:sz w:val="18"/>
              </w:rPr>
              <w:t>Saliendo</w:t>
            </w:r>
          </w:p>
        </w:tc>
        <w:tc>
          <w:tcPr>
            <w:tcW w:type="dxa" w:w="5112"/>
            <w:vAlign w:val="center"/>
          </w:tcPr>
          <w:p>
            <w:r>
              <w:rPr>
                <w:sz w:val="18"/>
              </w:rPr>
              <w:t>Camina a salida; libera grupo al terminar.</w:t>
            </w:r>
          </w:p>
        </w:tc>
      </w:tr>
    </w:tbl>
    <w:p/>
    <w:p>
      <w:pPr>
        <w:pStyle w:val="Heading2"/>
      </w:pPr>
      <w:r>
        <w:t>10.2 Trabajador/ayudante</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Estado</w:t>
            </w:r>
          </w:p>
        </w:tc>
        <w:tc>
          <w:tcPr>
            <w:tcW w:type="dxa" w:w="5112"/>
            <w:vAlign w:val="center"/>
            <w:shd w:fill="D9EAD3"/>
          </w:tcPr>
          <w:p>
            <w:r>
              <w:rPr>
                <w:b/>
                <w:sz w:val="18"/>
              </w:rPr>
              <w:t>Comportamiento</w:t>
            </w:r>
          </w:p>
        </w:tc>
      </w:tr>
      <w:tr>
        <w:tc>
          <w:tcPr>
            <w:tcW w:type="dxa" w:w="5112"/>
            <w:vAlign w:val="center"/>
          </w:tcPr>
          <w:p>
            <w:r>
              <w:rPr>
                <w:sz w:val="18"/>
              </w:rPr>
              <w:t>Disponible</w:t>
            </w:r>
          </w:p>
        </w:tc>
        <w:tc>
          <w:tcPr>
            <w:tcW w:type="dxa" w:w="5112"/>
            <w:vAlign w:val="center"/>
          </w:tcPr>
          <w:p>
            <w:r>
              <w:rPr>
                <w:sz w:val="18"/>
              </w:rPr>
              <w:t>Idle o pequeña animación contextual.</w:t>
            </w:r>
          </w:p>
        </w:tc>
      </w:tr>
      <w:tr>
        <w:tc>
          <w:tcPr>
            <w:tcW w:type="dxa" w:w="5112"/>
            <w:vAlign w:val="center"/>
          </w:tcPr>
          <w:p>
            <w:r>
              <w:rPr>
                <w:sz w:val="18"/>
              </w:rPr>
              <w:t>Buscando tarea</w:t>
            </w:r>
          </w:p>
        </w:tc>
        <w:tc>
          <w:tcPr>
            <w:tcW w:type="dxa" w:w="5112"/>
            <w:vAlign w:val="center"/>
          </w:tcPr>
          <w:p>
            <w:r>
              <w:rPr>
                <w:sz w:val="18"/>
              </w:rPr>
              <w:t>Consulta pedido/plato/mesa según rol.</w:t>
            </w:r>
          </w:p>
        </w:tc>
      </w:tr>
      <w:tr>
        <w:tc>
          <w:tcPr>
            <w:tcW w:type="dxa" w:w="5112"/>
            <w:vAlign w:val="center"/>
          </w:tcPr>
          <w:p>
            <w:r>
              <w:rPr>
                <w:sz w:val="18"/>
              </w:rPr>
              <w:t>Recogiendo plato</w:t>
            </w:r>
          </w:p>
        </w:tc>
        <w:tc>
          <w:tcPr>
            <w:tcW w:type="dxa" w:w="5112"/>
            <w:vAlign w:val="center"/>
          </w:tcPr>
          <w:p>
            <w:r>
              <w:rPr>
                <w:sz w:val="18"/>
              </w:rPr>
              <w:t>Se dirige al mostrador.</w:t>
            </w:r>
          </w:p>
        </w:tc>
      </w:tr>
      <w:tr>
        <w:tc>
          <w:tcPr>
            <w:tcW w:type="dxa" w:w="5112"/>
            <w:vAlign w:val="center"/>
          </w:tcPr>
          <w:p>
            <w:r>
              <w:rPr>
                <w:sz w:val="18"/>
              </w:rPr>
              <w:t>Sirviendo</w:t>
            </w:r>
          </w:p>
        </w:tc>
        <w:tc>
          <w:tcPr>
            <w:tcW w:type="dxa" w:w="5112"/>
            <w:vAlign w:val="center"/>
          </w:tcPr>
          <w:p>
            <w:r>
              <w:rPr>
                <w:sz w:val="18"/>
              </w:rPr>
              <w:t>Camina a la mesa objetivo y entrega.</w:t>
            </w:r>
          </w:p>
        </w:tc>
      </w:tr>
      <w:tr>
        <w:tc>
          <w:tcPr>
            <w:tcW w:type="dxa" w:w="5112"/>
            <w:vAlign w:val="center"/>
          </w:tcPr>
          <w:p>
            <w:r>
              <w:rPr>
                <w:sz w:val="18"/>
              </w:rPr>
              <w:t>Cocinando futuro</w:t>
            </w:r>
          </w:p>
        </w:tc>
        <w:tc>
          <w:tcPr>
            <w:tcW w:type="dxa" w:w="5112"/>
            <w:vAlign w:val="center"/>
          </w:tcPr>
          <w:p>
            <w:r>
              <w:rPr>
                <w:sz w:val="18"/>
              </w:rPr>
              <w:t>Opera una estación si su rol lo permite.</w:t>
            </w:r>
          </w:p>
        </w:tc>
      </w:tr>
      <w:tr>
        <w:tc>
          <w:tcPr>
            <w:tcW w:type="dxa" w:w="5112"/>
            <w:vAlign w:val="center"/>
          </w:tcPr>
          <w:p>
            <w:r>
              <w:rPr>
                <w:sz w:val="18"/>
              </w:rPr>
              <w:t>Fatigado por Milagro</w:t>
            </w:r>
          </w:p>
        </w:tc>
        <w:tc>
          <w:tcPr>
            <w:tcW w:type="dxa" w:w="5112"/>
            <w:vAlign w:val="center"/>
          </w:tcPr>
          <w:p>
            <w:r>
              <w:rPr>
                <w:sz w:val="18"/>
              </w:rPr>
              <w:t>Movimiento/trabajo temporalmente más lento.</w:t>
            </w:r>
          </w:p>
        </w:tc>
      </w:tr>
      <w:tr>
        <w:tc>
          <w:tcPr>
            <w:tcW w:type="dxa" w:w="5112"/>
            <w:vAlign w:val="center"/>
          </w:tcPr>
          <w:p>
            <w:r>
              <w:rPr>
                <w:sz w:val="18"/>
              </w:rPr>
              <w:t>Descanso breve</w:t>
            </w:r>
          </w:p>
        </w:tc>
        <w:tc>
          <w:tcPr>
            <w:tcW w:type="dxa" w:w="5112"/>
            <w:vAlign w:val="center"/>
          </w:tcPr>
          <w:p>
            <w:r>
              <w:rPr>
                <w:sz w:val="18"/>
              </w:rPr>
              <w:t>Animación o pausa posterior al Milagro.</w:t>
            </w:r>
          </w:p>
        </w:tc>
      </w:tr>
    </w:tbl>
    <w:p/>
    <w:p>
      <w:pPr>
        <w:pStyle w:val="Heading2"/>
      </w:pPr>
      <w:r>
        <w:t>10.3 Reglas visuales de movimiento</w:t>
      </w:r>
    </w:p>
    <w:p>
      <w:pPr>
        <w:pStyle w:val="ListBullet"/>
        <w:spacing w:after="40"/>
      </w:pPr>
      <w:r>
        <w:t>El jugador debe poder distinguir caminar, idle, cocinar, servir, comer y celebrar.</w:t>
      </w:r>
    </w:p>
    <w:p>
      <w:pPr>
        <w:pStyle w:val="ListBullet"/>
        <w:spacing w:after="40"/>
      </w:pPr>
      <w:r>
        <w:t>Los spritesheets deben mantener proporciones constantes entre vestuarios.</w:t>
      </w:r>
    </w:p>
    <w:p>
      <w:pPr>
        <w:pStyle w:val="ListBullet"/>
        <w:spacing w:after="40"/>
      </w:pPr>
      <w:r>
        <w:t>La ruta debe evitar atravesar muebles y, si es posible, otros NPC de forma absurda.</w:t>
      </w:r>
    </w:p>
    <w:p>
      <w:pPr>
        <w:pStyle w:val="ListBullet"/>
        <w:spacing w:after="40"/>
      </w:pPr>
      <w:r>
        <w:t>Las interacciones importantes deben tener pequeños gestos o pausas para ser legibles.</w:t>
      </w:r>
    </w:p>
    <w:p>
      <w:pPr>
        <w:pStyle w:val="ListBullet"/>
        <w:spacing w:after="40"/>
      </w:pPr>
      <w:r>
        <w:t>El movimiento puede ser ligeramente estilizado; no se busca simulación física realista.</w:t>
      </w:r>
    </w:p>
    <w:p>
      <w:pPr>
        <w:pStyle w:val="Heading1"/>
      </w:pPr>
      <w:r>
        <w:t>11. Primer ayudante y contratación</w:t>
      </w:r>
    </w:p>
    <w:p>
      <w:pPr>
        <w:spacing w:after="100" w:line="259" w:lineRule="auto"/>
      </w:pPr>
      <w:r>
        <w:t>Después de que el jugador atienda sus primeras mesas, aparece una silueta negra que observa el local. La silueta introduce el concepto de trabajador sin imponer una persona concreta. Luego se abre una ventana con los NPC disponibles para que el jugador elija quién lo acompañará.</w:t>
      </w:r>
    </w:p>
    <w:p>
      <w:pPr>
        <w:pStyle w:val="Dialogue"/>
        <w:spacing w:after="60"/>
        <w:ind w:left="360"/>
      </w:pPr>
      <w:r>
        <w:rPr>
          <w:b/>
        </w:rPr>
        <w:t xml:space="preserve">DESCONOCIDO: </w:t>
      </w:r>
      <w:r>
        <w:t>Oye, ¿tú estai llevando este lugar solo?</w:t>
      </w:r>
    </w:p>
    <w:p>
      <w:pPr>
        <w:pStyle w:val="Dialogue"/>
        <w:spacing w:after="60"/>
        <w:ind w:left="360"/>
      </w:pPr>
      <w:r>
        <w:rPr>
          <w:b/>
        </w:rPr>
        <w:t xml:space="preserve">PROTAGONISTA: </w:t>
      </w:r>
      <w:r>
        <w:t>Por ahora. ¿Por qué?</w:t>
      </w:r>
    </w:p>
    <w:p>
      <w:pPr>
        <w:pStyle w:val="Dialogue"/>
        <w:spacing w:after="60"/>
        <w:ind w:left="360"/>
      </w:pPr>
      <w:r>
        <w:rPr>
          <w:b/>
        </w:rPr>
        <w:t xml:space="preserve">DESCONOCIDO: </w:t>
      </w:r>
      <w:r>
        <w:t>Porque desde afuera se veía medio caótico. Si necesitai una mano atendiendo mesas, podría ayudarte.</w:t>
      </w:r>
    </w:p>
    <w:p>
      <w:pPr>
        <w:spacing w:after="100" w:line="259" w:lineRule="auto"/>
      </w:pPr>
      <w:r>
        <w:t>El jugador puede aceptar o rechazar. Si rechaza, el sistema de contratación queda disponible después. Si acepta, la silueta se reemplaza por el NPC elegido y ese personaje comienza a trabajar como ayudante.</w:t>
      </w:r>
    </w:p>
    <w:p>
      <w:pPr>
        <w:spacing w:after="100" w:line="259" w:lineRule="auto"/>
      </w:pPr>
      <w:r>
        <w:t>El protagonista no se cambia por ahora. El ayudante sí puede sustituirse posteriormente desde el menú de personal.</w:t>
      </w:r>
    </w:p>
    <w:p>
      <w:pPr>
        <w:pStyle w:val="Heading1"/>
      </w:pPr>
      <w:r>
        <w:t>12. Sistema de vestuario y sprites</w:t>
      </w:r>
    </w:p>
    <w:p>
      <w:pPr>
        <w:spacing w:after="100" w:line="259" w:lineRule="auto"/>
      </w:pPr>
      <w:r>
        <w:t>La ropa es una capa de identidad visual del mismo personaje, no un personaje distinto. Las claves internas ya definidas son rnormal, rnchef y rbchef. Cada conjunto debe tener frames equivalentes para que cambiar vestuario no altere la lógica de animación.</w:t>
      </w:r>
    </w:p>
    <w:p>
      <w:pPr>
        <w:spacing w:after="100" w:line="259" w:lineRule="auto"/>
      </w:pPr>
      <w:r>
        <w:t>Idealmente, un controlador de personaje utiliza el mismo estado de animación y cambia el spritesheet o conjunto de sprites según la clave activa. Las animaciones mínimas esperadas son idle, caminar, cocinar, servir, interactuar y celebrar. Pueden añadirse limpiar, cargar cajas o cansancio más adelante.</w:t>
      </w:r>
    </w:p>
    <w:p>
      <w:pPr>
        <w:pStyle w:val="Heading1"/>
      </w:pPr>
      <w:r>
        <w:t>13. Abrir y cerrar el restaurante</w:t>
      </w:r>
    </w:p>
    <w:p>
      <w:pPr>
        <w:spacing w:after="100" w:line="259" w:lineRule="auto"/>
      </w:pPr>
      <w:r>
        <w:t>El botón Abrir/Cerrar es una acción principal. Cuando el restaurante está cerrado, el jugador puede construir, reorganizar, comprar y preparar sin que entren clientes nuevos. Cuando abre, se activa el flujo de llegada de grupos.</w:t>
      </w:r>
    </w:p>
    <w:p>
      <w:pPr>
        <w:spacing w:after="100" w:line="259" w:lineRule="auto"/>
      </w:pPr>
      <w:r>
        <w:t>Al cerrar durante servicio:</w:t>
      </w:r>
    </w:p>
    <w:p>
      <w:pPr>
        <w:pStyle w:val="ListBullet"/>
        <w:spacing w:after="40"/>
      </w:pPr>
      <w:r>
        <w:t>Se detiene el spawn de nuevos grupos.</w:t>
      </w:r>
    </w:p>
    <w:p>
      <w:pPr>
        <w:pStyle w:val="ListBullet"/>
        <w:spacing w:after="40"/>
      </w:pPr>
      <w:r>
        <w:t>Los clientes que ya están dentro continúan esperando, comiendo o pagando.</w:t>
      </w:r>
    </w:p>
    <w:p>
      <w:pPr>
        <w:pStyle w:val="ListBullet"/>
        <w:spacing w:after="40"/>
      </w:pPr>
      <w:r>
        <w:t>Los pedidos pendientes deben seguir pudiendo completarse.</w:t>
      </w:r>
    </w:p>
    <w:p>
      <w:pPr>
        <w:pStyle w:val="ListBullet"/>
        <w:spacing w:after="40"/>
      </w:pPr>
      <w:r>
        <w:t>El restaurante cambia a “cerrado” solo para nuevas entradas, no expulsa NPC.</w:t>
      </w:r>
    </w:p>
    <w:p>
      <w:pPr>
        <w:pStyle w:val="ListBullet"/>
        <w:spacing w:after="40"/>
      </w:pPr>
      <w:r>
        <w:t>Cuando el último grupo sale, el local queda completamente vacío para reorganización.</w:t>
      </w:r>
    </w:p>
    <w:p>
      <w:pPr>
        <w:pStyle w:val="Heading1"/>
      </w:pPr>
      <w:r>
        <w:t>14. Construcción libre y expansión</w:t>
      </w:r>
    </w:p>
    <w:p>
      <w:pPr>
        <w:spacing w:after="100" w:line="259" w:lineRule="auto"/>
      </w:pPr>
      <w:r>
        <w:t>La construcción es una de las diferencias principales respecto de referencias más rígidas. El jugador debe poder ampliar la base como quiera: añadir piso, muros, puertas, cocina, comedor, terraza u otras habitaciones dentro de las restricciones del sistema de grilla.</w:t>
      </w:r>
    </w:p>
    <w:p>
      <w:pPr>
        <w:pStyle w:val="Heading2"/>
      </w:pPr>
      <w:r>
        <w:t>14.1 Modo construcción</w:t>
      </w:r>
    </w:p>
    <w:p>
      <w:pPr>
        <w:pStyle w:val="ListBullet"/>
        <w:spacing w:after="40"/>
      </w:pPr>
      <w:r>
        <w:t>Mostrar grilla al activarse.</w:t>
      </w:r>
    </w:p>
    <w:p>
      <w:pPr>
        <w:pStyle w:val="ListBullet"/>
        <w:spacing w:after="40"/>
      </w:pPr>
      <w:r>
        <w:t>Separar categorías: suelo, muros, puertas/ventanas, mesas/sillas, cocina, decoración y exterior.</w:t>
      </w:r>
    </w:p>
    <w:p>
      <w:pPr>
        <w:pStyle w:val="ListBullet"/>
        <w:spacing w:after="40"/>
      </w:pPr>
      <w:r>
        <w:t>Mostrar objeto fantasma antes de confirmar.</w:t>
      </w:r>
    </w:p>
    <w:p>
      <w:pPr>
        <w:pStyle w:val="ListBullet"/>
        <w:spacing w:after="40"/>
      </w:pPr>
      <w:r>
        <w:t>Marcar casillas válidas e inválidas.</w:t>
      </w:r>
    </w:p>
    <w:p>
      <w:pPr>
        <w:pStyle w:val="ListBullet"/>
        <w:spacing w:after="40"/>
      </w:pPr>
      <w:r>
        <w:t>Indicar precio y requisito antes de colocar.</w:t>
      </w:r>
    </w:p>
    <w:p>
      <w:pPr>
        <w:pStyle w:val="ListBullet"/>
        <w:spacing w:after="40"/>
      </w:pPr>
      <w:r>
        <w:t>Permitir mover o vender/guardar objetos según diseño final.</w:t>
      </w:r>
    </w:p>
    <w:p>
      <w:pPr>
        <w:pStyle w:val="Heading2"/>
      </w:pPr>
      <w:r>
        <w:t>14.2 Compra de terreno</w:t>
      </w:r>
    </w:p>
    <w:p>
      <w:pPr>
        <w:spacing w:after="100" w:line="259" w:lineRule="auto"/>
      </w:pPr>
      <w:r>
        <w:t>La expansión exterior puede realizarse por parcelas. El jugador parte con una zona limitada y compra terrenos adyacentes con dinero y/o requisitos de prestigio/nivel. Una vez adquirido el terreno, el jugador decide qué construir en él. No se busca que cada expansión tenga una habitación predeterminada.</w:t>
      </w:r>
    </w:p>
    <w:p>
      <w:pPr>
        <w:pStyle w:val="Heading1"/>
      </w:pPr>
      <w:r>
        <w:t>15. Interfaz visual</w:t>
      </w:r>
    </w:p>
    <w:p>
      <w:pPr>
        <w:spacing w:after="100" w:line="259" w:lineRule="auto"/>
      </w:pPr>
      <w:r>
        <w:t>La interfaz debe aprender de la claridad de juegos de restaurante clásicos, pero debe rehacerse en pixel art con identidad propia. El jugador debe comprender qué ocurre con una mirada. La UI no debe sobrecargar la pantalla con monedas paralelas o textos permanentes.</w:t>
      </w:r>
    </w:p>
    <w:p>
      <w:pPr>
        <w:pStyle w:val="Heading2"/>
      </w:pPr>
      <w:r>
        <w:t>15.1 HUD permanente</w:t>
      </w:r>
    </w:p>
    <w:p>
      <w:pPr>
        <w:spacing w:after="100" w:line="259" w:lineRule="auto"/>
      </w:pPr>
      <w:r>
        <w:t>Elementos recomendados: nivel, dinero, prestigio, nombre del restaurante y botón Abrir/Cerrar. Los Milagros pueden mostrarse como iconos propios cerca del personaje o en un sector secundario del HUD.</w:t>
      </w:r>
    </w:p>
    <w:p>
      <w:pPr>
        <w:spacing w:after="100" w:line="259" w:lineRule="auto"/>
      </w:pPr>
      <w:r>
        <w:t>No deben mostrarse energía, gemas ni tickets porque esos sistemas están descartados.</w:t>
      </w:r>
    </w:p>
    <w:p>
      <w:pPr>
        <w:pStyle w:val="Heading2"/>
      </w:pPr>
      <w:r>
        <w:t>15.2 Interfaz contextual</w:t>
      </w:r>
    </w:p>
    <w:p>
      <w:pPr>
        <w:spacing w:after="100" w:line="259" w:lineRule="auto"/>
      </w:pPr>
      <w:r>
        <w:t>Tocar un objeto abre solo información relacionada con ese objeto:</w:t>
      </w:r>
    </w:p>
    <w:p>
      <w:pPr>
        <w:pStyle w:val="ListBullet"/>
        <w:spacing w:after="40"/>
      </w:pPr>
      <w:r>
        <w:t>Cocina: recetas compatibles, ingredientes, tiempo y dominio.</w:t>
      </w:r>
    </w:p>
    <w:p>
      <w:pPr>
        <w:pStyle w:val="ListBullet"/>
        <w:spacing w:after="40"/>
      </w:pPr>
      <w:r>
        <w:t>Mostrador: platos disponibles y capacidad.</w:t>
      </w:r>
    </w:p>
    <w:p>
      <w:pPr>
        <w:pStyle w:val="ListBullet"/>
        <w:spacing w:after="40"/>
      </w:pPr>
      <w:r>
        <w:t>Mesa: grupo, pedido, estado y paciencia.</w:t>
      </w:r>
    </w:p>
    <w:p>
      <w:pPr>
        <w:pStyle w:val="ListBullet"/>
        <w:spacing w:after="40"/>
      </w:pPr>
      <w:r>
        <w:t>Trabajador: rol, vestuario, Milagro y opciones.</w:t>
      </w:r>
    </w:p>
    <w:p>
      <w:pPr>
        <w:pStyle w:val="ListBullet"/>
        <w:spacing w:after="40"/>
      </w:pPr>
      <w:r>
        <w:t>Parcela: cultivo, tiempo y acción de cosecha/siembra.</w:t>
      </w:r>
    </w:p>
    <w:p>
      <w:pPr>
        <w:pStyle w:val="ListBullet"/>
        <w:spacing w:after="40"/>
      </w:pPr>
      <w:r>
        <w:t>Terreno: compra o expansión.</w:t>
      </w:r>
    </w:p>
    <w:p>
      <w:pPr>
        <w:pStyle w:val="ListBullet"/>
        <w:spacing w:after="40"/>
      </w:pPr>
      <w:r>
        <w:t>Decoración: mover, rotar o guardar según sistema final.</w:t>
      </w:r>
    </w:p>
    <w:p>
      <w:pPr>
        <w:pStyle w:val="Heading2"/>
      </w:pPr>
      <w:r>
        <w:t>15.3 Popups importantes</w:t>
      </w:r>
    </w:p>
    <w:p>
      <w:pPr>
        <w:pStyle w:val="ListBullet"/>
        <w:spacing w:after="40"/>
      </w:pPr>
      <w:r>
        <w:t>Nueva receta.</w:t>
      </w:r>
    </w:p>
    <w:p>
      <w:pPr>
        <w:pStyle w:val="ListBullet"/>
        <w:spacing w:after="40"/>
      </w:pPr>
      <w:r>
        <w:t>Nuevo nivel.</w:t>
      </w:r>
    </w:p>
    <w:p>
      <w:pPr>
        <w:pStyle w:val="ListBullet"/>
        <w:spacing w:after="40"/>
      </w:pPr>
      <w:r>
        <w:t>Nuevo Milagro.</w:t>
      </w:r>
    </w:p>
    <w:p>
      <w:pPr>
        <w:pStyle w:val="ListBullet"/>
        <w:spacing w:after="40"/>
      </w:pPr>
      <w:r>
        <w:t>Nuevo trabajador.</w:t>
      </w:r>
    </w:p>
    <w:p>
      <w:pPr>
        <w:pStyle w:val="ListBullet"/>
        <w:spacing w:after="40"/>
      </w:pPr>
      <w:r>
        <w:t>Plato dominado.</w:t>
      </w:r>
    </w:p>
    <w:p>
      <w:pPr>
        <w:pStyle w:val="ListBullet"/>
        <w:spacing w:after="40"/>
      </w:pPr>
      <w:r>
        <w:t>Capítulo completado.</w:t>
      </w:r>
    </w:p>
    <w:p>
      <w:pPr>
        <w:pStyle w:val="ListBullet"/>
        <w:spacing w:after="40"/>
      </w:pPr>
      <w:r>
        <w:t>Expansión desbloqueada.</w:t>
      </w:r>
    </w:p>
    <w:p>
      <w:pPr>
        <w:pStyle w:val="ListBullet"/>
        <w:spacing w:after="40"/>
      </w:pPr>
      <w:r>
        <w:t>Evento o competencia.</w:t>
      </w:r>
    </w:p>
    <w:p>
      <w:pPr>
        <w:spacing w:after="100" w:line="259" w:lineRule="auto"/>
      </w:pPr>
      <w:r>
        <w:t>Estos popups pueden usar animaciones breves, iconos grandes y texto corto. No deben encadenarse uno tras otro durante varios minutos.</w:t>
      </w:r>
    </w:p>
    <w:p>
      <w:pPr>
        <w:pStyle w:val="Heading1"/>
      </w:pPr>
      <w:r>
        <w:t>16. Economía, nivel y prestigio</w:t>
      </w:r>
    </w:p>
    <w:p>
      <w:pPr>
        <w:spacing w:after="100" w:line="259" w:lineRule="auto"/>
      </w:pPr>
      <w:r>
        <w:t>La economía debe ser legible. No se desea replicar economías móviles con múltiples monedas. El dinero es el recurso de compra principal. Nivel y prestigio sirven como requisitos o progresión, no como monedas gastables.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Sistema</w:t>
            </w:r>
          </w:p>
        </w:tc>
        <w:tc>
          <w:tcPr>
            <w:tcW w:type="dxa" w:w="5112"/>
            <w:vAlign w:val="center"/>
            <w:shd w:fill="D9EAD3"/>
          </w:tcPr>
          <w:p>
            <w:r>
              <w:rPr>
                <w:b/>
                <w:sz w:val="18"/>
              </w:rPr>
              <w:t>Función</w:t>
            </w:r>
          </w:p>
        </w:tc>
      </w:tr>
      <w:tr>
        <w:tc>
          <w:tcPr>
            <w:tcW w:type="dxa" w:w="5112"/>
            <w:vAlign w:val="center"/>
          </w:tcPr>
          <w:p>
            <w:r>
              <w:rPr>
                <w:sz w:val="18"/>
              </w:rPr>
              <w:t>Dinero</w:t>
            </w:r>
          </w:p>
        </w:tc>
        <w:tc>
          <w:tcPr>
            <w:tcW w:type="dxa" w:w="5112"/>
            <w:vAlign w:val="center"/>
          </w:tcPr>
          <w:p>
            <w:r>
              <w:rPr>
                <w:sz w:val="18"/>
              </w:rPr>
              <w:t>Compra ingredientes, muebles, estaciones, terrenos y mejoras.</w:t>
            </w:r>
          </w:p>
        </w:tc>
      </w:tr>
      <w:tr>
        <w:tc>
          <w:tcPr>
            <w:tcW w:type="dxa" w:w="5112"/>
            <w:vAlign w:val="center"/>
          </w:tcPr>
          <w:p>
            <w:r>
              <w:rPr>
                <w:sz w:val="18"/>
              </w:rPr>
              <w:t>Nivel</w:t>
            </w:r>
          </w:p>
        </w:tc>
        <w:tc>
          <w:tcPr>
            <w:tcW w:type="dxa" w:w="5112"/>
            <w:vAlign w:val="center"/>
          </w:tcPr>
          <w:p>
            <w:r>
              <w:rPr>
                <w:sz w:val="18"/>
              </w:rPr>
              <w:t>Desbloquea contenido general y refleja experiencia.</w:t>
            </w:r>
          </w:p>
        </w:tc>
      </w:tr>
      <w:tr>
        <w:tc>
          <w:tcPr>
            <w:tcW w:type="dxa" w:w="5112"/>
            <w:vAlign w:val="center"/>
          </w:tcPr>
          <w:p>
            <w:r>
              <w:rPr>
                <w:sz w:val="18"/>
              </w:rPr>
              <w:t>Prestigio</w:t>
            </w:r>
          </w:p>
        </w:tc>
        <w:tc>
          <w:tcPr>
            <w:tcW w:type="dxa" w:w="5112"/>
            <w:vAlign w:val="center"/>
          </w:tcPr>
          <w:p>
            <w:r>
              <w:rPr>
                <w:sz w:val="18"/>
              </w:rPr>
              <w:t>Refleja reputación del restaurante y puede habilitar clientes, zonas o contenido especial.</w:t>
            </w:r>
          </w:p>
        </w:tc>
      </w:tr>
    </w:tbl>
    <w:p/>
    <w:p>
      <w:pPr>
        <w:spacing w:after="100" w:line="259" w:lineRule="auto"/>
      </w:pPr>
      <w:r>
        <w:t>Las propinas pueden ser dinero adicional y estar afectadas por satisfacción, ambiente, música o velocidad de servicio. No deben convertirse en una moneda separada.</w:t>
      </w:r>
    </w:p>
    <w:p>
      <w:pPr>
        <w:pStyle w:val="Heading1"/>
      </w:pPr>
      <w:r>
        <w:t>17. Milagros</w:t>
      </w:r>
    </w:p>
    <w:p>
      <w:pPr>
        <w:spacing w:after="100" w:line="259" w:lineRule="auto"/>
      </w:pPr>
      <w:r>
        <w:t>Los Milagros son habilidades temporales especiales. No son magia literal obligatoriamente; pueden representar concentración, destreza, percepción o un estado excepcional de rendimiento. Cada Milagro tiene su propia duración, recarga y fatiga posterior.</w:t>
      </w:r>
    </w:p>
    <w:p>
      <w:pPr>
        <w:spacing w:after="100" w:line="259" w:lineRule="auto"/>
      </w:pPr>
      <w:r>
        <w:t>No existe barra de energía. La fatiga es un estado temporal específico posterior al uso del Milagro.</w:t>
      </w:r>
    </w:p>
    <w:p>
      <w:pPr>
        <w:pStyle w:val="Heading2"/>
      </w:pPr>
      <w:r>
        <w:t>17.1 Flujo</w:t>
      </w:r>
    </w:p>
    <w:p>
      <w:pPr>
        <w:pStyle w:val="ListNumber"/>
        <w:spacing w:after="40"/>
      </w:pPr>
      <w:r>
        <w:t>El Milagro está disponible.</w:t>
      </w:r>
    </w:p>
    <w:p>
      <w:pPr>
        <w:pStyle w:val="ListNumber"/>
        <w:spacing w:after="40"/>
      </w:pPr>
      <w:r>
        <w:t>El jugador decide activarlo.</w:t>
      </w:r>
    </w:p>
    <w:p>
      <w:pPr>
        <w:pStyle w:val="ListNumber"/>
        <w:spacing w:after="40"/>
      </w:pPr>
      <w:r>
        <w:t>El personaje recibe el efecto durante un tiempo definido.</w:t>
      </w:r>
    </w:p>
    <w:p>
      <w:pPr>
        <w:pStyle w:val="ListNumber"/>
        <w:spacing w:after="40"/>
      </w:pPr>
      <w:r>
        <w:t>La recarga comienza al activarse o según la regla final del Milagro.</w:t>
      </w:r>
    </w:p>
    <w:p>
      <w:pPr>
        <w:pStyle w:val="ListNumber"/>
        <w:spacing w:after="40"/>
      </w:pPr>
      <w:r>
        <w:t>Al terminar el efecto, entra en fatiga breve.</w:t>
      </w:r>
    </w:p>
    <w:p>
      <w:pPr>
        <w:pStyle w:val="ListNumber"/>
        <w:spacing w:after="40"/>
      </w:pPr>
      <w:r>
        <w:t>Durante la fatiga baja ligeramente el movimiento/trabajo y no se activa otro Milagro.</w:t>
      </w:r>
    </w:p>
    <w:p>
      <w:pPr>
        <w:pStyle w:val="ListNumber"/>
        <w:spacing w:after="40"/>
      </w:pPr>
      <w:r>
        <w:t>Después vuelve automáticamente a estado normal.</w:t>
      </w:r>
    </w:p>
    <w:p>
      <w:pPr>
        <w:pStyle w:val="ListNumber"/>
        <w:spacing w:after="40"/>
      </w:pPr>
      <w:r>
        <w:t>Cuando termina el cooldown, el Milagro vuelve a estar disponible.</w:t>
      </w:r>
    </w:p>
    <w:p>
      <w:pPr>
        <w:pStyle w:val="Heading2"/>
      </w:pPr>
      <w:r>
        <w:t>17.2 Ejemplos provisionales</w:t>
      </w:r>
    </w:p>
    <w:tbl>
      <w:tblPr>
        <w:tblStyle w:val="TableGrid"/>
        <w:tblW w:type="auto" w:w="0"/>
        <w:jc w:val="center"/>
        <w:tblLook w:firstColumn="1" w:firstRow="1" w:lastColumn="0" w:lastRow="0" w:noHBand="0" w:noVBand="1" w:val="04A0"/>
      </w:tblPr>
      <w:tblGrid>
        <w:gridCol w:w="3408"/>
        <w:gridCol w:w="3408"/>
        <w:gridCol w:w="3408"/>
      </w:tblGrid>
      <w:tr>
        <w:tc>
          <w:tcPr>
            <w:tcW w:type="dxa" w:w="3408"/>
            <w:vAlign w:val="center"/>
            <w:shd w:fill="D9EAD3"/>
          </w:tcPr>
          <w:p>
            <w:r>
              <w:rPr>
                <w:b/>
                <w:sz w:val="18"/>
              </w:rPr>
              <w:t>Milagro</w:t>
            </w:r>
          </w:p>
        </w:tc>
        <w:tc>
          <w:tcPr>
            <w:tcW w:type="dxa" w:w="3408"/>
            <w:vAlign w:val="center"/>
            <w:shd w:fill="D9EAD3"/>
          </w:tcPr>
          <w:p>
            <w:r>
              <w:rPr>
                <w:b/>
                <w:sz w:val="18"/>
              </w:rPr>
              <w:t>Efecto</w:t>
            </w:r>
          </w:p>
        </w:tc>
        <w:tc>
          <w:tcPr>
            <w:tcW w:type="dxa" w:w="3408"/>
            <w:vAlign w:val="center"/>
            <w:shd w:fill="D9EAD3"/>
          </w:tcPr>
          <w:p>
            <w:r>
              <w:rPr>
                <w:b/>
                <w:sz w:val="18"/>
              </w:rPr>
              <w:t>Recarga/duración</w:t>
            </w:r>
          </w:p>
        </w:tc>
      </w:tr>
      <w:tr>
        <w:tc>
          <w:tcPr>
            <w:tcW w:type="dxa" w:w="3408"/>
            <w:vAlign w:val="center"/>
          </w:tcPr>
          <w:p>
            <w:r>
              <w:rPr>
                <w:sz w:val="18"/>
              </w:rPr>
              <w:t>Enfoque total</w:t>
            </w:r>
          </w:p>
        </w:tc>
        <w:tc>
          <w:tcPr>
            <w:tcW w:type="dxa" w:w="3408"/>
            <w:vAlign w:val="center"/>
          </w:tcPr>
          <w:p>
            <w:r>
              <w:rPr>
                <w:sz w:val="18"/>
              </w:rPr>
              <w:t>Termina preparaciones más rápido y mejora precisión.</w:t>
            </w:r>
          </w:p>
        </w:tc>
        <w:tc>
          <w:tcPr>
            <w:tcW w:type="dxa" w:w="3408"/>
            <w:vAlign w:val="center"/>
          </w:tcPr>
          <w:p>
            <w:r>
              <w:rPr>
                <w:sz w:val="18"/>
              </w:rPr>
              <w:t>A definir por balance.</w:t>
            </w:r>
          </w:p>
        </w:tc>
      </w:tr>
      <w:tr>
        <w:tc>
          <w:tcPr>
            <w:tcW w:type="dxa" w:w="3408"/>
            <w:vAlign w:val="center"/>
          </w:tcPr>
          <w:p>
            <w:r>
              <w:rPr>
                <w:sz w:val="18"/>
              </w:rPr>
              <w:t>Manos rápidas</w:t>
            </w:r>
          </w:p>
        </w:tc>
        <w:tc>
          <w:tcPr>
            <w:tcW w:type="dxa" w:w="3408"/>
            <w:vAlign w:val="center"/>
          </w:tcPr>
          <w:p>
            <w:r>
              <w:rPr>
                <w:sz w:val="18"/>
              </w:rPr>
              <w:t>Aumenta temporalmente velocidad de cocina.</w:t>
            </w:r>
          </w:p>
        </w:tc>
        <w:tc>
          <w:tcPr>
            <w:tcW w:type="dxa" w:w="3408"/>
            <w:vAlign w:val="center"/>
          </w:tcPr>
          <w:p>
            <w:r>
              <w:rPr>
                <w:sz w:val="18"/>
              </w:rPr>
              <w:t>A definir.</w:t>
            </w:r>
          </w:p>
        </w:tc>
      </w:tr>
      <w:tr>
        <w:tc>
          <w:tcPr>
            <w:tcW w:type="dxa" w:w="3408"/>
            <w:vAlign w:val="center"/>
          </w:tcPr>
          <w:p>
            <w:r>
              <w:rPr>
                <w:sz w:val="18"/>
              </w:rPr>
              <w:t>Tiempo lento</w:t>
            </w:r>
          </w:p>
        </w:tc>
        <w:tc>
          <w:tcPr>
            <w:tcW w:type="dxa" w:w="3408"/>
            <w:vAlign w:val="center"/>
          </w:tcPr>
          <w:p>
            <w:r>
              <w:rPr>
                <w:sz w:val="18"/>
              </w:rPr>
              <w:t>La percepción del jugador ralentiza la acción para responder mejor.</w:t>
            </w:r>
          </w:p>
        </w:tc>
        <w:tc>
          <w:tcPr>
            <w:tcW w:type="dxa" w:w="3408"/>
            <w:vAlign w:val="center"/>
          </w:tcPr>
          <w:p>
            <w:r>
              <w:rPr>
                <w:sz w:val="18"/>
              </w:rPr>
              <w:t>Recarga más alta por potencia.</w:t>
            </w:r>
          </w:p>
        </w:tc>
      </w:tr>
      <w:tr>
        <w:tc>
          <w:tcPr>
            <w:tcW w:type="dxa" w:w="3408"/>
            <w:vAlign w:val="center"/>
          </w:tcPr>
          <w:p>
            <w:r>
              <w:rPr>
                <w:sz w:val="18"/>
              </w:rPr>
              <w:t>Servicio impecable</w:t>
            </w:r>
          </w:p>
        </w:tc>
        <w:tc>
          <w:tcPr>
            <w:tcW w:type="dxa" w:w="3408"/>
            <w:vAlign w:val="center"/>
          </w:tcPr>
          <w:p>
            <w:r>
              <w:rPr>
                <w:sz w:val="18"/>
              </w:rPr>
              <w:t>Aumenta velocidad de atención y entrega.</w:t>
            </w:r>
          </w:p>
        </w:tc>
        <w:tc>
          <w:tcPr>
            <w:tcW w:type="dxa" w:w="3408"/>
            <w:vAlign w:val="center"/>
          </w:tcPr>
          <w:p>
            <w:r>
              <w:rPr>
                <w:sz w:val="18"/>
              </w:rPr>
              <w:t>A definir.</w:t>
            </w:r>
          </w:p>
        </w:tc>
      </w:tr>
    </w:tbl>
    <w:p/>
    <w:p>
      <w:pPr>
        <w:spacing w:after="100" w:line="259" w:lineRule="auto"/>
      </w:pPr>
      <w:r>
        <w:t>Los números comentados durante diseño son ejemplos, no valores finales. La regla importante es que un Milagro más fuerte debe tener una recarga más exigente y una fatiga breve, no una penalización larga.</w:t>
      </w:r>
    </w:p>
    <w:p>
      <w:pPr>
        <w:pStyle w:val="Heading2"/>
      </w:pPr>
      <w:r>
        <w:t>17.3 Desbloqueo: zona gris</w:t>
      </w:r>
    </w:p>
    <w:p>
      <w:pPr>
        <w:spacing w:after="100" w:line="259" w:lineRule="auto"/>
      </w:pPr>
      <w:r>
        <w:t>Todavía no está cerrado cómo aparece cada Milagro. Se han considerado tres enfoques: por personaje, por acciones/desempeño o por hitos. La opción más coherente actualmente es desbloquearlos por hazañas o progreso significativo, pero no se debe implementar como decisión definitiva sin revisión.</w:t>
      </w:r>
    </w:p>
    <w:p>
      <w:pPr>
        <w:pStyle w:val="ListBullet"/>
        <w:spacing w:after="40"/>
      </w:pPr>
      <w:r>
        <w:t>Ejemplo: dominar varias recetas para desbloquear Enfoque.</w:t>
      </w:r>
    </w:p>
    <w:p>
      <w:pPr>
        <w:pStyle w:val="ListBullet"/>
        <w:spacing w:after="40"/>
      </w:pPr>
      <w:r>
        <w:t>Ejemplo: atender cierta cantidad de mesas para desbloquear Servicio Express.</w:t>
      </w:r>
    </w:p>
    <w:p>
      <w:pPr>
        <w:pStyle w:val="ListBullet"/>
        <w:spacing w:after="40"/>
      </w:pPr>
      <w:r>
        <w:t>Ejemplo: completar minijuegos perfectos para desbloquear Tiempo Lento.</w:t>
      </w:r>
    </w:p>
    <w:p>
      <w:pPr>
        <w:pStyle w:val="ListBullet"/>
        <w:spacing w:after="40"/>
      </w:pPr>
      <w:r>
        <w:t>El azar puede existir como bonus menor, no como única forma de obtener habilidades.</w:t>
      </w:r>
    </w:p>
    <w:p>
      <w:pPr>
        <w:pStyle w:val="Heading1"/>
      </w:pPr>
      <w:r>
        <w:t>18. Narrativa y tono chileno</w:t>
      </w:r>
    </w:p>
    <w:p>
      <w:pPr>
        <w:spacing w:after="100" w:line="259" w:lineRule="auto"/>
      </w:pPr>
      <w:r>
        <w:t>Los diálogos deben sonar chilenos, pero naturales. Se pueden usar expresiones como “chuta”, “ya po”, “piola”, “al tiro”, “caleta” o “quedé hecho bolsa” cuando correspondan al personaje y la situación. No todas las líneas necesitan modismos.</w:t>
      </w:r>
    </w:p>
    <w:p>
      <w:pPr>
        <w:spacing w:after="100" w:line="259" w:lineRule="auto"/>
      </w:pPr>
      <w:r>
        <w:t>El tono general debe sentirse cercano, con humor cotidiano y sin exceso de dramatismo. La narrativa existe para dar contexto y presentar sistemas, no para interrumpir constantemente el gameplay.</w:t>
      </w:r>
    </w:p>
    <w:p>
      <w:pPr>
        <w:pStyle w:val="Heading2"/>
      </w:pPr>
      <w:r>
        <w:t>18.1 Capítulos propuestos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Capítulo</w:t>
            </w:r>
          </w:p>
        </w:tc>
        <w:tc>
          <w:tcPr>
            <w:tcW w:type="dxa" w:w="5112"/>
            <w:vAlign w:val="center"/>
            <w:shd w:fill="D9EAD3"/>
          </w:tcPr>
          <w:p>
            <w:r>
              <w:rPr>
                <w:b/>
                <w:sz w:val="18"/>
              </w:rPr>
              <w:t>Función de diseño</w:t>
            </w:r>
          </w:p>
        </w:tc>
      </w:tr>
      <w:tr>
        <w:tc>
          <w:tcPr>
            <w:tcW w:type="dxa" w:w="5112"/>
            <w:vAlign w:val="center"/>
          </w:tcPr>
          <w:p>
            <w:r>
              <w:rPr>
                <w:sz w:val="18"/>
              </w:rPr>
              <w:t>Prólogo — Así comienza mi historia</w:t>
            </w:r>
          </w:p>
        </w:tc>
        <w:tc>
          <w:tcPr>
            <w:tcW w:type="dxa" w:w="5112"/>
            <w:vAlign w:val="center"/>
          </w:tcPr>
          <w:p>
            <w:r>
              <w:rPr>
                <w:sz w:val="18"/>
              </w:rPr>
              <w:t>Nombre, personaje y vestuario.</w:t>
            </w:r>
          </w:p>
        </w:tc>
      </w:tr>
      <w:tr>
        <w:tc>
          <w:tcPr>
            <w:tcW w:type="dxa" w:w="5112"/>
            <w:vAlign w:val="center"/>
          </w:tcPr>
          <w:p>
            <w:r>
              <w:rPr>
                <w:sz w:val="18"/>
              </w:rPr>
              <w:t>1 — Un lugar propio</w:t>
            </w:r>
          </w:p>
        </w:tc>
        <w:tc>
          <w:tcPr>
            <w:tcW w:type="dxa" w:w="5112"/>
            <w:vAlign w:val="center"/>
          </w:tcPr>
          <w:p>
            <w:r>
              <w:rPr>
                <w:sz w:val="18"/>
              </w:rPr>
              <w:t>Llegada y presentación del local.</w:t>
            </w:r>
          </w:p>
        </w:tc>
      </w:tr>
      <w:tr>
        <w:tc>
          <w:tcPr>
            <w:tcW w:type="dxa" w:w="5112"/>
            <w:vAlign w:val="center"/>
          </w:tcPr>
          <w:p>
            <w:r>
              <w:rPr>
                <w:sz w:val="18"/>
              </w:rPr>
              <w:t>2 — El primer servicio</w:t>
            </w:r>
          </w:p>
        </w:tc>
        <w:tc>
          <w:tcPr>
            <w:tcW w:type="dxa" w:w="5112"/>
            <w:vAlign w:val="center"/>
          </w:tcPr>
          <w:p>
            <w:r>
              <w:rPr>
                <w:sz w:val="18"/>
              </w:rPr>
              <w:t>Cocina, mostrador y primer cliente.</w:t>
            </w:r>
          </w:p>
        </w:tc>
      </w:tr>
      <w:tr>
        <w:tc>
          <w:tcPr>
            <w:tcW w:type="dxa" w:w="5112"/>
            <w:vAlign w:val="center"/>
          </w:tcPr>
          <w:p>
            <w:r>
              <w:rPr>
                <w:sz w:val="18"/>
              </w:rPr>
              <w:t>3 — Una mano nunca está de más</w:t>
            </w:r>
          </w:p>
        </w:tc>
        <w:tc>
          <w:tcPr>
            <w:tcW w:type="dxa" w:w="5112"/>
            <w:vAlign w:val="center"/>
          </w:tcPr>
          <w:p>
            <w:r>
              <w:rPr>
                <w:sz w:val="18"/>
              </w:rPr>
              <w:t>Primer ayudante.</w:t>
            </w:r>
          </w:p>
        </w:tc>
      </w:tr>
      <w:tr>
        <w:tc>
          <w:tcPr>
            <w:tcW w:type="dxa" w:w="5112"/>
            <w:vAlign w:val="center"/>
          </w:tcPr>
          <w:p>
            <w:r>
              <w:rPr>
                <w:sz w:val="18"/>
              </w:rPr>
              <w:t>4 — ¿Y si plantamos nosotros?</w:t>
            </w:r>
          </w:p>
        </w:tc>
        <w:tc>
          <w:tcPr>
            <w:tcW w:type="dxa" w:w="5112"/>
            <w:vAlign w:val="center"/>
          </w:tcPr>
          <w:p>
            <w:r>
              <w:rPr>
                <w:sz w:val="18"/>
              </w:rPr>
              <w:t>Agricultura/ingredientes.</w:t>
            </w:r>
          </w:p>
        </w:tc>
      </w:tr>
      <w:tr>
        <w:tc>
          <w:tcPr>
            <w:tcW w:type="dxa" w:w="5112"/>
            <w:vAlign w:val="center"/>
          </w:tcPr>
          <w:p>
            <w:r>
              <w:rPr>
                <w:sz w:val="18"/>
              </w:rPr>
              <w:t>5 — Ya nos quedó chico</w:t>
            </w:r>
          </w:p>
        </w:tc>
        <w:tc>
          <w:tcPr>
            <w:tcW w:type="dxa" w:w="5112"/>
            <w:vAlign w:val="center"/>
          </w:tcPr>
          <w:p>
            <w:r>
              <w:rPr>
                <w:sz w:val="18"/>
              </w:rPr>
              <w:t>Expansión y construcción.</w:t>
            </w:r>
          </w:p>
        </w:tc>
      </w:tr>
      <w:tr>
        <w:tc>
          <w:tcPr>
            <w:tcW w:type="dxa" w:w="5112"/>
            <w:vAlign w:val="center"/>
          </w:tcPr>
          <w:p>
            <w:r>
              <w:rPr>
                <w:sz w:val="18"/>
              </w:rPr>
              <w:t>6 — Hay que ponerle nombre</w:t>
            </w:r>
          </w:p>
        </w:tc>
        <w:tc>
          <w:tcPr>
            <w:tcW w:type="dxa" w:w="5112"/>
            <w:vAlign w:val="center"/>
          </w:tcPr>
          <w:p>
            <w:r>
              <w:rPr>
                <w:sz w:val="18"/>
              </w:rPr>
              <w:t>Perfil/nombre del restaurante.</w:t>
            </w:r>
          </w:p>
        </w:tc>
      </w:tr>
      <w:tr>
        <w:tc>
          <w:tcPr>
            <w:tcW w:type="dxa" w:w="5112"/>
            <w:vAlign w:val="center"/>
          </w:tcPr>
          <w:p>
            <w:r>
              <w:rPr>
                <w:sz w:val="18"/>
              </w:rPr>
              <w:t>7 — La gente está hablando</w:t>
            </w:r>
          </w:p>
        </w:tc>
        <w:tc>
          <w:tcPr>
            <w:tcW w:type="dxa" w:w="5112"/>
            <w:vAlign w:val="center"/>
          </w:tcPr>
          <w:p>
            <w:r>
              <w:rPr>
                <w:sz w:val="18"/>
              </w:rPr>
              <w:t>Prestigio y clientes especiales.</w:t>
            </w:r>
          </w:p>
        </w:tc>
      </w:tr>
      <w:tr>
        <w:tc>
          <w:tcPr>
            <w:tcW w:type="dxa" w:w="5112"/>
            <w:vAlign w:val="center"/>
          </w:tcPr>
          <w:p>
            <w:r>
              <w:rPr>
                <w:sz w:val="18"/>
              </w:rPr>
              <w:t>8 — Recetas de por ahí</w:t>
            </w:r>
          </w:p>
        </w:tc>
        <w:tc>
          <w:tcPr>
            <w:tcW w:type="dxa" w:w="5112"/>
            <w:vAlign w:val="center"/>
          </w:tcPr>
          <w:p>
            <w:r>
              <w:rPr>
                <w:sz w:val="18"/>
              </w:rPr>
              <w:t>Comerciante de recetas.</w:t>
            </w:r>
          </w:p>
        </w:tc>
      </w:tr>
      <w:tr>
        <w:tc>
          <w:tcPr>
            <w:tcW w:type="dxa" w:w="5112"/>
            <w:vAlign w:val="center"/>
          </w:tcPr>
          <w:p>
            <w:r>
              <w:rPr>
                <w:sz w:val="18"/>
              </w:rPr>
              <w:t>9 — Encontrando tu ritmo</w:t>
            </w:r>
          </w:p>
        </w:tc>
        <w:tc>
          <w:tcPr>
            <w:tcW w:type="dxa" w:w="5112"/>
            <w:vAlign w:val="center"/>
          </w:tcPr>
          <w:p>
            <w:r>
              <w:rPr>
                <w:sz w:val="18"/>
              </w:rPr>
              <w:t>Milagros.</w:t>
            </w:r>
          </w:p>
        </w:tc>
      </w:tr>
      <w:tr>
        <w:tc>
          <w:tcPr>
            <w:tcW w:type="dxa" w:w="5112"/>
            <w:vAlign w:val="center"/>
          </w:tcPr>
          <w:p>
            <w:r>
              <w:rPr>
                <w:sz w:val="18"/>
              </w:rPr>
              <w:t>10 — No somos los únicos</w:t>
            </w:r>
          </w:p>
        </w:tc>
        <w:tc>
          <w:tcPr>
            <w:tcW w:type="dxa" w:w="5112"/>
            <w:vAlign w:val="center"/>
          </w:tcPr>
          <w:p>
            <w:r>
              <w:rPr>
                <w:sz w:val="18"/>
              </w:rPr>
              <w:t>Rival/competencia.</w:t>
            </w:r>
          </w:p>
        </w:tc>
      </w:tr>
      <w:tr>
        <w:tc>
          <w:tcPr>
            <w:tcW w:type="dxa" w:w="5112"/>
            <w:vAlign w:val="center"/>
          </w:tcPr>
          <w:p>
            <w:r>
              <w:rPr>
                <w:sz w:val="18"/>
              </w:rPr>
              <w:t>11 — A ver quién puede más</w:t>
            </w:r>
          </w:p>
        </w:tc>
        <w:tc>
          <w:tcPr>
            <w:tcW w:type="dxa" w:w="5112"/>
            <w:vAlign w:val="center"/>
          </w:tcPr>
          <w:p>
            <w:r>
              <w:rPr>
                <w:sz w:val="18"/>
              </w:rPr>
              <w:t>Modo VS.</w:t>
            </w:r>
          </w:p>
        </w:tc>
      </w:tr>
      <w:tr>
        <w:tc>
          <w:tcPr>
            <w:tcW w:type="dxa" w:w="5112"/>
            <w:vAlign w:val="center"/>
          </w:tcPr>
          <w:p>
            <w:r>
              <w:rPr>
                <w:sz w:val="18"/>
              </w:rPr>
              <w:t>12 — Villa del Chef</w:t>
            </w:r>
          </w:p>
        </w:tc>
        <w:tc>
          <w:tcPr>
            <w:tcW w:type="dxa" w:w="5112"/>
            <w:vAlign w:val="center"/>
          </w:tcPr>
          <w:p>
            <w:r>
              <w:rPr>
                <w:sz w:val="18"/>
              </w:rPr>
              <w:t>Expansión avanzada de la villa.</w:t>
            </w:r>
          </w:p>
        </w:tc>
      </w:tr>
    </w:tbl>
    <w:p/>
    <w:p>
      <w:pPr>
        <w:pStyle w:val="Heading1"/>
      </w:pPr>
      <w:r>
        <w:t>19. Música y ambiente</w:t>
      </w:r>
    </w:p>
    <w:p>
      <w:pPr>
        <w:spacing w:after="100" w:line="259" w:lineRule="auto"/>
      </w:pPr>
      <w:r>
        <w:t>Una idea propia importante es permitir música elegida por el jugador mediante servicios de streaming cuando sea técnicamente y legalmente viable. La interfaz puede representarse como un televisor o reproductor pixel art dentro del restaurante, mostrando iconos de reproducción y la canción actual.</w:t>
      </w:r>
    </w:p>
    <w:p>
      <w:pPr>
        <w:spacing w:after="100" w:line="259" w:lineRule="auto"/>
      </w:pPr>
      <w:r>
        <w:t>La integración real con Spotify, YouTube Music u otros servicios debe tratarse como función futura sujeta a APIs, autenticación, permisos y términos de servicio. Para prototipos puede usarse música local o pistas internas.</w:t>
      </w:r>
    </w:p>
    <w:p>
      <w:pPr>
        <w:pStyle w:val="Heading2"/>
      </w:pPr>
      <w:r>
        <w:t>19.1 Música y personalidades</w:t>
      </w:r>
    </w:p>
    <w:p>
      <w:pPr>
        <w:spacing w:after="100" w:line="259" w:lineRule="auto"/>
      </w:pPr>
      <w:r>
        <w:t>Más adelante, los NPC pueden tener gustos musicales. Un ambiente musical compatible con determinados clientes puede aumentar su motivación, satisfacción o propina. La música también puede atraer ciertos perfiles de cliente. Los efectos deben ser modestos para no obligar al jugador a escuchar un género específico.</w:t>
      </w:r>
    </w:p>
    <w:p>
      <w:pPr>
        <w:pStyle w:val="Heading1"/>
      </w:pPr>
      <w:r>
        <w:t>20. Personalidades y relaciones</w:t>
      </w:r>
    </w:p>
    <w:p>
      <w:pPr>
        <w:spacing w:after="100" w:line="259" w:lineRule="auto"/>
      </w:pPr>
      <w:r>
        <w:t>Los personajes pueden evolucionar desde simples sprites a individuos con rasgos, preferencias y pequeñas relaciones. Esta capa es futura, pero debe considerarse al diseñar datos para no cerrar posibilidades.</w:t>
      </w:r>
    </w:p>
    <w:p>
      <w:pPr>
        <w:pStyle w:val="ListBullet"/>
        <w:spacing w:after="40"/>
      </w:pPr>
      <w:r>
        <w:t>Nombre y retrato.</w:t>
      </w:r>
    </w:p>
    <w:p>
      <w:pPr>
        <w:pStyle w:val="ListBullet"/>
        <w:spacing w:after="40"/>
      </w:pPr>
      <w:r>
        <w:t>Rasgos de personalidad.</w:t>
      </w:r>
    </w:p>
    <w:p>
      <w:pPr>
        <w:pStyle w:val="ListBullet"/>
        <w:spacing w:after="40"/>
      </w:pPr>
      <w:r>
        <w:t>Rol preferido.</w:t>
      </w:r>
    </w:p>
    <w:p>
      <w:pPr>
        <w:pStyle w:val="ListBullet"/>
        <w:spacing w:after="40"/>
      </w:pPr>
      <w:r>
        <w:t>Comida favorita.</w:t>
      </w:r>
    </w:p>
    <w:p>
      <w:pPr>
        <w:pStyle w:val="ListBullet"/>
        <w:spacing w:after="40"/>
      </w:pPr>
      <w:r>
        <w:t>Música favorita.</w:t>
      </w:r>
    </w:p>
    <w:p>
      <w:pPr>
        <w:pStyle w:val="ListBullet"/>
        <w:spacing w:after="40"/>
      </w:pPr>
      <w:r>
        <w:t>Milagro o afinidad futura.</w:t>
      </w:r>
    </w:p>
    <w:p>
      <w:pPr>
        <w:pStyle w:val="ListBullet"/>
        <w:spacing w:after="40"/>
      </w:pPr>
      <w:r>
        <w:t>Relación con protagonista y otros NPC.</w:t>
      </w:r>
    </w:p>
    <w:p>
      <w:pPr>
        <w:pStyle w:val="ListBullet"/>
        <w:spacing w:after="40"/>
      </w:pPr>
      <w:r>
        <w:t>Frases contextuales.</w:t>
      </w:r>
    </w:p>
    <w:p>
      <w:pPr>
        <w:spacing w:after="100" w:line="259" w:lineRule="auto"/>
      </w:pPr>
      <w:r>
        <w:t>Las relaciones pueden generar pequeños bonos de trabajo en equipo o diálogos, pero no son necesarias para el MVP.</w:t>
      </w:r>
    </w:p>
    <w:p>
      <w:pPr>
        <w:pStyle w:val="Heading1"/>
      </w:pPr>
      <w:r>
        <w:t>21. Comerciante de recetas</w:t>
      </w:r>
    </w:p>
    <w:p>
      <w:pPr>
        <w:spacing w:after="100" w:line="259" w:lineRule="auto"/>
      </w:pPr>
      <w:r>
        <w:t>El comerciante aparece como NPC reconocible y vende recetas exclusivas o difíciles de conseguir. Puede llegar en determinados días, aparecer en una zona específica o desbloquearse por historia.</w:t>
      </w:r>
    </w:p>
    <w:p>
      <w:pPr>
        <w:pStyle w:val="Dialogue"/>
        <w:spacing w:after="60"/>
        <w:ind w:left="360"/>
      </w:pPr>
      <w:r>
        <w:rPr>
          <w:b/>
        </w:rPr>
        <w:t xml:space="preserve">COMERCIANTE: </w:t>
      </w:r>
      <w:r>
        <w:t>Buenas. ¿Tú eri el del restaurante nuevo?</w:t>
      </w:r>
    </w:p>
    <w:p>
      <w:pPr>
        <w:pStyle w:val="Dialogue"/>
        <w:spacing w:after="60"/>
        <w:ind w:left="360"/>
      </w:pPr>
      <w:r>
        <w:rPr>
          <w:b/>
        </w:rPr>
        <w:t xml:space="preserve">PROTAGONISTA: </w:t>
      </w:r>
      <w:r>
        <w:t>Depende. ¿Viene a cobrar algo?</w:t>
      </w:r>
    </w:p>
    <w:p>
      <w:pPr>
        <w:pStyle w:val="Dialogue"/>
        <w:spacing w:after="60"/>
        <w:ind w:left="360"/>
      </w:pPr>
      <w:r>
        <w:rPr>
          <w:b/>
        </w:rPr>
        <w:t xml:space="preserve">COMERCIANTE: </w:t>
      </w:r>
      <w:r>
        <w:t>Ja. No todavía. Me contaron que andai buscando recetas.</w:t>
      </w:r>
    </w:p>
    <w:p>
      <w:pPr>
        <w:spacing w:after="100" w:line="259" w:lineRule="auto"/>
      </w:pPr>
      <w:r>
        <w:t>Su función evita que todas las recetas dependan del nivel. También sirve como personaje recurrente y como conexión con otras regiones culinarias.</w:t>
      </w:r>
    </w:p>
    <w:p>
      <w:pPr>
        <w:pStyle w:val="Heading1"/>
      </w:pPr>
      <w:r>
        <w:t>22. Modos de juego</w:t>
      </w:r>
    </w:p>
    <w:p>
      <w:pPr>
        <w:pStyle w:val="Heading2"/>
      </w:pPr>
      <w:r>
        <w:t>22.1 Modo principal</w:t>
      </w:r>
    </w:p>
    <w:p>
      <w:pPr>
        <w:spacing w:after="100" w:line="259" w:lineRule="auto"/>
      </w:pPr>
      <w:r>
        <w:t>Administración libre del restaurante con historia ligera, construcción, cocina, clientes, trabajadores, recetas y progresión. Debe ser completamente disfrutable en solitario.</w:t>
      </w:r>
    </w:p>
    <w:p>
      <w:pPr>
        <w:pStyle w:val="Heading2"/>
      </w:pPr>
      <w:r>
        <w:t>22.2 Cooperativo futuro</w:t>
      </w:r>
    </w:p>
    <w:p>
      <w:pPr>
        <w:spacing w:after="100" w:line="259" w:lineRule="auto"/>
      </w:pPr>
      <w:r>
        <w:t>Dos o más jugadores podrían trabajar en un mismo restaurante. Uno puede cocinar mientras otro atiende, pero ambos deberían conservar libertad de rol. La conexión por red local, Wi‑Fi o tecnologías compatibles debe estudiarse técnicamente más adelante; Bluetooth se considera una posibilidad inicial del concepto, no una decisión técnica cerrada.</w:t>
      </w:r>
    </w:p>
    <w:p>
      <w:pPr>
        <w:pStyle w:val="Heading2"/>
      </w:pPr>
      <w:r>
        <w:t>22.3 Restaurantes separados / versus</w:t>
      </w:r>
    </w:p>
    <w:p>
      <w:pPr>
        <w:spacing w:after="100" w:line="259" w:lineRule="auto"/>
      </w:pPr>
      <w:r>
        <w:t>Los jugadores pueden administrar restaurantes separados y competir bajo reglas comunes. Esto permite mantener el diseño de construcción y gestión individual sin mezclar estados de restaurante permanentemente.</w:t>
      </w:r>
    </w:p>
    <w:p>
      <w:pPr>
        <w:pStyle w:val="Heading2"/>
      </w:pPr>
      <w:r>
        <w:t>22.4 Competencia Chef VS Chef</w:t>
      </w:r>
    </w:p>
    <w:p>
      <w:pPr>
        <w:spacing w:after="100" w:line="259" w:lineRule="auto"/>
      </w:pPr>
      <w:r>
        <w:t>Modo de partida corta de aproximadamente tres minutos. El objetivo base es atender más clientes o completar más platos dentro del tiempo. Puede tener variantes de velocidad, precisión, receta específica o ingrediente sorpresa.</w:t>
      </w:r>
    </w:p>
    <w:p>
      <w:pPr>
        <w:spacing w:after="100" w:line="259" w:lineRule="auto"/>
      </w:pPr>
      <w:r>
        <w:t>Las competencias deben normalizar condiciones para que una persona con un restaurante avanzado no gane únicamente por tener más muebles o estaciones. Los detalles de balance son una zona gris futura.</w:t>
      </w:r>
    </w:p>
    <w:p>
      <w:pPr>
        <w:pStyle w:val="Heading2"/>
      </w:pPr>
      <w:r>
        <w:t>22.5 Intercambio de recetas</w:t>
      </w:r>
    </w:p>
    <w:p>
      <w:pPr>
        <w:spacing w:after="100" w:line="259" w:lineRule="auto"/>
      </w:pPr>
      <w:r>
        <w:t>Los jugadores podrán intercambiar recetas para desbloquear platos entre sí. Debe definirse más adelante si una receta se consume, se copia o requiere condiciones. Por defecto, conviene evitar castigar al jugador perdiendo permanentemente una receta dominada.</w:t>
      </w:r>
    </w:p>
    <w:p>
      <w:pPr>
        <w:pStyle w:val="Heading1"/>
      </w:pPr>
      <w:r>
        <w:t>23. Sistema de misiones y tutorial</w:t>
      </w:r>
    </w:p>
    <w:p>
      <w:pPr>
        <w:spacing w:after="100" w:line="259" w:lineRule="auto"/>
      </w:pPr>
      <w:r>
        <w:t>Las misiones deben enseñar mediante acciones reales, no mediante ventanas de texto interminables. El tutorial actual conceptual puede transformarse en capítulos narrativos donde cada acción desbloquea la siguiente.</w:t>
      </w:r>
    </w:p>
    <w:p>
      <w:pPr>
        <w:spacing w:after="100" w:line="259" w:lineRule="auto"/>
      </w:pPr>
      <w:r>
        <w:t>Patrón recomendado: diálogo breve → objetivo visible → acción del jugador → reacción → recompensa → libertad temporal.</w:t>
      </w:r>
    </w:p>
    <w:p>
      <w:pPr>
        <w:pStyle w:val="Heading2"/>
      </w:pPr>
      <w:r>
        <w:t>23.1 Tipos</w:t>
      </w:r>
    </w:p>
    <w:p>
      <w:pPr>
        <w:pStyle w:val="ListBullet"/>
        <w:spacing w:after="40"/>
      </w:pPr>
      <w:r>
        <w:t>Historia: introduce sistemas y avanza capítulos.</w:t>
      </w:r>
    </w:p>
    <w:p>
      <w:pPr>
        <w:pStyle w:val="ListBullet"/>
        <w:spacing w:after="40"/>
      </w:pPr>
      <w:r>
        <w:t>Secundarias: NPC, recetas, ingredientes o decoración.</w:t>
      </w:r>
    </w:p>
    <w:p>
      <w:pPr>
        <w:pStyle w:val="ListBullet"/>
        <w:spacing w:after="40"/>
      </w:pPr>
      <w:r>
        <w:t>Diarias: objetivos pequeños opcionales.</w:t>
      </w:r>
    </w:p>
    <w:p>
      <w:pPr>
        <w:pStyle w:val="ListBullet"/>
        <w:spacing w:after="40"/>
      </w:pPr>
      <w:r>
        <w:t>Desafíos: acciones específicas o competencias.</w:t>
      </w:r>
    </w:p>
    <w:p>
      <w:pPr>
        <w:pStyle w:val="Heading1"/>
      </w:pPr>
      <w:r>
        <w:t>24. Clientes especiales y variedad</w:t>
      </w:r>
    </w:p>
    <w:p>
      <w:pPr>
        <w:spacing w:after="100" w:line="259" w:lineRule="auto"/>
      </w:pPr>
      <w:r>
        <w:t>A medida que crece el prestigio, el restaurante puede recibir clientes con comportamientos diferentes. No deben aparecer todos al inicio.</w:t>
      </w:r>
    </w:p>
    <w:p>
      <w:pPr>
        <w:pStyle w:val="ListBullet"/>
        <w:spacing w:after="40"/>
      </w:pPr>
      <w:r>
        <w:t>Cliente normal.</w:t>
      </w:r>
    </w:p>
    <w:p>
      <w:pPr>
        <w:pStyle w:val="ListBullet"/>
        <w:spacing w:after="40"/>
      </w:pPr>
      <w:r>
        <w:t>Cliente apurado: menor paciencia, mejor propina.</w:t>
      </w:r>
    </w:p>
    <w:p>
      <w:pPr>
        <w:pStyle w:val="ListBullet"/>
        <w:spacing w:after="40"/>
      </w:pPr>
      <w:r>
        <w:t>Cliente gourmet: busca recetas complejas.</w:t>
      </w:r>
    </w:p>
    <w:p>
      <w:pPr>
        <w:pStyle w:val="ListBullet"/>
        <w:spacing w:after="40"/>
      </w:pPr>
      <w:r>
        <w:t>Cliente familiar/grupo grande.</w:t>
      </w:r>
    </w:p>
    <w:p>
      <w:pPr>
        <w:pStyle w:val="ListBullet"/>
        <w:spacing w:after="40"/>
      </w:pPr>
      <w:r>
        <w:t>Cliente habitual: regresa y desarrolla frases propias.</w:t>
      </w:r>
    </w:p>
    <w:p>
      <w:pPr>
        <w:pStyle w:val="ListBullet"/>
        <w:spacing w:after="40"/>
      </w:pPr>
      <w:r>
        <w:t>Crítico gastronómico: evento especial de reputación.</w:t>
      </w:r>
    </w:p>
    <w:p>
      <w:pPr>
        <w:pStyle w:val="ListBullet"/>
        <w:spacing w:after="40"/>
      </w:pPr>
      <w:r>
        <w:t>Turista: busca recetas regionales.</w:t>
      </w:r>
    </w:p>
    <w:p>
      <w:pPr>
        <w:pStyle w:val="ListBullet"/>
        <w:spacing w:after="40"/>
      </w:pPr>
      <w:r>
        <w:t>Cliente especial/famoso: evento raro.</w:t>
      </w:r>
    </w:p>
    <w:p>
      <w:pPr>
        <w:pStyle w:val="Heading1"/>
      </w:pPr>
      <w:r>
        <w:t>25. Ambiente, decoración y estilo del restaurante</w:t>
      </w:r>
    </w:p>
    <w:p>
      <w:pPr>
        <w:spacing w:after="100" w:line="259" w:lineRule="auto"/>
      </w:pPr>
      <w:r>
        <w:t>La decoración debe importar principalmente por personalización. Puede otorgar bonos pequeños a ambiente, paciencia o prestigio, pero no debe obligar al jugador a llenar el restaurante con un objeto específico porque “da más puntos”.</w:t>
      </w:r>
    </w:p>
    <w:p>
      <w:pPr>
        <w:spacing w:after="100" w:line="259" w:lineRule="auto"/>
      </w:pPr>
      <w:r>
        <w:t>El estilo predominante puede derivarse automáticamente de las decoraciones: natural, elegante, rock, café, gamer, nocturno, oriental, familiar, etc. Esto puede influir en la probabilidad de ciertos clientes o en la satisfacción de personalidades compatibles.</w:t>
      </w:r>
    </w:p>
    <w:p>
      <w:pPr>
        <w:pStyle w:val="Heading1"/>
      </w:pPr>
      <w:r>
        <w:t>26. Zonas del mundo y crecimiento de la Villa</w:t>
      </w:r>
    </w:p>
    <w:p>
      <w:pPr>
        <w:spacing w:after="100" w:line="259" w:lineRule="auto"/>
      </w:pPr>
      <w:r>
        <w:t>El nombre Villa del Chef puede crecer desde un simple restaurante hacia un pequeño entorno culinario. Esto no debe estar disponible desde el primer día. La expansión puede introducir nuevas zonas alrededor del restaurante.</w:t>
      </w:r>
    </w:p>
    <w:p>
      <w:pPr>
        <w:pStyle w:val="ListBullet"/>
        <w:spacing w:after="40"/>
      </w:pPr>
      <w:r>
        <w:t>Mercado de ingredientes.</w:t>
      </w:r>
    </w:p>
    <w:p>
      <w:pPr>
        <w:pStyle w:val="ListBullet"/>
        <w:spacing w:after="40"/>
      </w:pPr>
      <w:r>
        <w:t>Mueblería/decoración.</w:t>
      </w:r>
    </w:p>
    <w:p>
      <w:pPr>
        <w:pStyle w:val="ListBullet"/>
        <w:spacing w:after="40"/>
      </w:pPr>
      <w:r>
        <w:t>Comerciante de recetas.</w:t>
      </w:r>
    </w:p>
    <w:p>
      <w:pPr>
        <w:pStyle w:val="ListBullet"/>
        <w:spacing w:after="40"/>
      </w:pPr>
      <w:r>
        <w:t>Huertos y exterior.</w:t>
      </w:r>
    </w:p>
    <w:p>
      <w:pPr>
        <w:pStyle w:val="ListBullet"/>
        <w:spacing w:after="40"/>
      </w:pPr>
      <w:r>
        <w:t>Zona social.</w:t>
      </w:r>
    </w:p>
    <w:p>
      <w:pPr>
        <w:pStyle w:val="ListBullet"/>
        <w:spacing w:after="40"/>
      </w:pPr>
      <w:r>
        <w:t>Área de competencias.</w:t>
      </w:r>
    </w:p>
    <w:p>
      <w:pPr>
        <w:pStyle w:val="ListBullet"/>
        <w:spacing w:after="40"/>
      </w:pPr>
      <w:r>
        <w:t>Nuevos locales o servicios futuros.</w:t>
      </w:r>
    </w:p>
    <w:p>
      <w:pPr>
        <w:spacing w:after="100" w:line="259" w:lineRule="auto"/>
      </w:pPr>
      <w:r>
        <w:t>También puede existir progresión regional inspirada en zonas de Chile: norte, centro, costa y sur, cada una con ingredientes o recetas temáticas. Esto es una posibilidad de expansión, no una obligación inmediata.</w:t>
      </w:r>
    </w:p>
    <w:p>
      <w:pPr>
        <w:pStyle w:val="Heading1"/>
      </w:pPr>
      <w:r>
        <w:t>27. Diseño sonoro y feedback</w:t>
      </w:r>
    </w:p>
    <w:p>
      <w:pPr>
        <w:spacing w:after="100" w:line="259" w:lineRule="auto"/>
      </w:pPr>
      <w:r>
        <w:t>El sonido debe reforzar acciones: monedas, cocción, plato listo, cliente satisfecho, nivel, desbloqueo, pasos y ambiente. Los sonidos de selección de personajes pueden variar por personaje o voz, pero no se necesita doblaje completo.</w:t>
      </w:r>
    </w:p>
    <w:p>
      <w:pPr>
        <w:spacing w:after="100" w:line="259" w:lineRule="auto"/>
      </w:pPr>
      <w:r>
        <w:t>Los diálogos pueden mostrarse en cajas de texto con sonidos cortos o “blips” según género/personaje, tal como se planteó para la selección de NPC. Esto permite personalidad sin costo elevado de grabación.</w:t>
      </w:r>
    </w:p>
    <w:p>
      <w:pPr>
        <w:pStyle w:val="Heading1"/>
      </w:pPr>
      <w:r>
        <w:t>28. Arquitectura conceptual de datos para agentes</w:t>
      </w:r>
    </w:p>
    <w:p>
      <w:pPr>
        <w:spacing w:after="100" w:line="259" w:lineRule="auto"/>
      </w:pPr>
      <w:r>
        <w:t>Para que un copiloto implemente sistemas sin mezclar responsabilidades, conviene mantener entidades de datos claras. Esta sección no obliga una clase C# exacta, pero define conceptos que deben existir.</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Entidad</w:t>
            </w:r>
          </w:p>
        </w:tc>
        <w:tc>
          <w:tcPr>
            <w:tcW w:type="dxa" w:w="5112"/>
            <w:vAlign w:val="center"/>
            <w:shd w:fill="D9EAD3"/>
          </w:tcPr>
          <w:p>
            <w:r>
              <w:rPr>
                <w:b/>
                <w:sz w:val="18"/>
              </w:rPr>
              <w:t>Datos clave</w:t>
            </w:r>
          </w:p>
        </w:tc>
      </w:tr>
      <w:tr>
        <w:tc>
          <w:tcPr>
            <w:tcW w:type="dxa" w:w="5112"/>
            <w:vAlign w:val="center"/>
          </w:tcPr>
          <w:p>
            <w:r>
              <w:rPr>
                <w:sz w:val="18"/>
              </w:rPr>
              <w:t>CharacterData</w:t>
            </w:r>
          </w:p>
        </w:tc>
        <w:tc>
          <w:tcPr>
            <w:tcW w:type="dxa" w:w="5112"/>
            <w:vAlign w:val="center"/>
          </w:tcPr>
          <w:p>
            <w:r>
              <w:rPr>
                <w:sz w:val="18"/>
              </w:rPr>
              <w:t>ID, nombre, sprites rnormal/rnchef/rbchef, personalidad, Milagros, rol.</w:t>
            </w:r>
          </w:p>
        </w:tc>
      </w:tr>
      <w:tr>
        <w:tc>
          <w:tcPr>
            <w:tcW w:type="dxa" w:w="5112"/>
            <w:vAlign w:val="center"/>
          </w:tcPr>
          <w:p>
            <w:r>
              <w:rPr>
                <w:sz w:val="18"/>
              </w:rPr>
              <w:t>RecipeData</w:t>
            </w:r>
          </w:p>
        </w:tc>
        <w:tc>
          <w:tcPr>
            <w:tcW w:type="dxa" w:w="5112"/>
            <w:vAlign w:val="center"/>
          </w:tcPr>
          <w:p>
            <w:r>
              <w:rPr>
                <w:sz w:val="18"/>
              </w:rPr>
              <w:t>ID, nombre, estación, ingredientes, tiempo, dominio, desbloqueo.</w:t>
            </w:r>
          </w:p>
        </w:tc>
      </w:tr>
      <w:tr>
        <w:tc>
          <w:tcPr>
            <w:tcW w:type="dxa" w:w="5112"/>
            <w:vAlign w:val="center"/>
          </w:tcPr>
          <w:p>
            <w:r>
              <w:rPr>
                <w:sz w:val="18"/>
              </w:rPr>
              <w:t>IngredientData</w:t>
            </w:r>
          </w:p>
        </w:tc>
        <w:tc>
          <w:tcPr>
            <w:tcW w:type="dxa" w:w="5112"/>
            <w:vAlign w:val="center"/>
          </w:tcPr>
          <w:p>
            <w:r>
              <w:rPr>
                <w:sz w:val="18"/>
              </w:rPr>
              <w:t>ID, origen, precio, categoría.</w:t>
            </w:r>
          </w:p>
        </w:tc>
      </w:tr>
      <w:tr>
        <w:tc>
          <w:tcPr>
            <w:tcW w:type="dxa" w:w="5112"/>
            <w:vAlign w:val="center"/>
          </w:tcPr>
          <w:p>
            <w:r>
              <w:rPr>
                <w:sz w:val="18"/>
              </w:rPr>
              <w:t>TableData</w:t>
            </w:r>
          </w:p>
        </w:tc>
        <w:tc>
          <w:tcPr>
            <w:tcW w:type="dxa" w:w="5112"/>
            <w:vAlign w:val="center"/>
          </w:tcPr>
          <w:p>
            <w:r>
              <w:rPr>
                <w:sz w:val="18"/>
              </w:rPr>
              <w:t>Capacidad, ocupada, grupo asignado.</w:t>
            </w:r>
          </w:p>
        </w:tc>
      </w:tr>
      <w:tr>
        <w:tc>
          <w:tcPr>
            <w:tcW w:type="dxa" w:w="5112"/>
            <w:vAlign w:val="center"/>
          </w:tcPr>
          <w:p>
            <w:r>
              <w:rPr>
                <w:sz w:val="18"/>
              </w:rPr>
              <w:t>CustomerParty</w:t>
            </w:r>
          </w:p>
        </w:tc>
        <w:tc>
          <w:tcPr>
            <w:tcW w:type="dxa" w:w="5112"/>
            <w:vAlign w:val="center"/>
          </w:tcPr>
          <w:p>
            <w:r>
              <w:rPr>
                <w:sz w:val="18"/>
              </w:rPr>
              <w:t>ID, miembros, tamaño, mesa, estado, pedido, paciencia.</w:t>
            </w:r>
          </w:p>
        </w:tc>
      </w:tr>
      <w:tr>
        <w:tc>
          <w:tcPr>
            <w:tcW w:type="dxa" w:w="5112"/>
            <w:vAlign w:val="center"/>
          </w:tcPr>
          <w:p>
            <w:r>
              <w:rPr>
                <w:sz w:val="18"/>
              </w:rPr>
              <w:t>StationData</w:t>
            </w:r>
          </w:p>
        </w:tc>
        <w:tc>
          <w:tcPr>
            <w:tcW w:type="dxa" w:w="5112"/>
            <w:vAlign w:val="center"/>
          </w:tcPr>
          <w:p>
            <w:r>
              <w:rPr>
                <w:sz w:val="18"/>
              </w:rPr>
              <w:t>Tipo, recetas compatibles, estado, capacidad.</w:t>
            </w:r>
          </w:p>
        </w:tc>
      </w:tr>
      <w:tr>
        <w:tc>
          <w:tcPr>
            <w:tcW w:type="dxa" w:w="5112"/>
            <w:vAlign w:val="center"/>
          </w:tcPr>
          <w:p>
            <w:r>
              <w:rPr>
                <w:sz w:val="18"/>
              </w:rPr>
              <w:t>MiracleData</w:t>
            </w:r>
          </w:p>
        </w:tc>
        <w:tc>
          <w:tcPr>
            <w:tcW w:type="dxa" w:w="5112"/>
            <w:vAlign w:val="center"/>
          </w:tcPr>
          <w:p>
            <w:r>
              <w:rPr>
                <w:sz w:val="18"/>
              </w:rPr>
              <w:t>Nombre, efecto, duración, cooldown, fatiga.</w:t>
            </w:r>
          </w:p>
        </w:tc>
      </w:tr>
      <w:tr>
        <w:tc>
          <w:tcPr>
            <w:tcW w:type="dxa" w:w="5112"/>
            <w:vAlign w:val="center"/>
          </w:tcPr>
          <w:p>
            <w:r>
              <w:rPr>
                <w:sz w:val="18"/>
              </w:rPr>
              <w:t>RestaurantProgress</w:t>
            </w:r>
          </w:p>
        </w:tc>
        <w:tc>
          <w:tcPr>
            <w:tcW w:type="dxa" w:w="5112"/>
            <w:vAlign w:val="center"/>
          </w:tcPr>
          <w:p>
            <w:r>
              <w:rPr>
                <w:sz w:val="18"/>
              </w:rPr>
              <w:t>Dinero, nivel, prestigio, terrenos, recetas, objetos.</w:t>
            </w:r>
          </w:p>
        </w:tc>
      </w:tr>
    </w:tbl>
    <w:p/>
    <w:p>
      <w:pPr>
        <w:pStyle w:val="Heading1"/>
      </w:pPr>
      <w:r>
        <w:t>29. Zonas grises y decisiones pendientes</w:t>
      </w:r>
    </w:p>
    <w:p>
      <w:pPr>
        <w:spacing w:after="100" w:line="259" w:lineRule="auto"/>
      </w:pPr>
      <w:r>
        <w:t>Una zona gris es una idea válida pero todavía no confirmada. Los agentes no deben convertir estas ideas en reglas definitivas sin aprobación. Deben implementar de forma modular o dejar configurables los valores.</w:t>
      </w:r>
    </w:p>
    <w:tbl>
      <w:tblPr>
        <w:tblStyle w:val="TableGrid"/>
        <w:tblW w:type="auto" w:w="0"/>
        <w:jc w:val="center"/>
        <w:tblLook w:firstColumn="1" w:firstRow="1" w:lastColumn="0" w:lastRow="0" w:noHBand="0" w:noVBand="1" w:val="04A0"/>
      </w:tblPr>
      <w:tblGrid>
        <w:gridCol w:w="5112"/>
        <w:gridCol w:w="5112"/>
      </w:tblGrid>
      <w:tr>
        <w:tc>
          <w:tcPr>
            <w:tcW w:type="dxa" w:w="5112"/>
            <w:vAlign w:val="center"/>
            <w:shd w:fill="D9EAD3"/>
          </w:tcPr>
          <w:p>
            <w:r>
              <w:rPr>
                <w:b/>
                <w:sz w:val="18"/>
              </w:rPr>
              <w:t>Tema</w:t>
            </w:r>
          </w:p>
        </w:tc>
        <w:tc>
          <w:tcPr>
            <w:tcW w:type="dxa" w:w="5112"/>
            <w:vAlign w:val="center"/>
            <w:shd w:fill="D9EAD3"/>
          </w:tcPr>
          <w:p>
            <w:r>
              <w:rPr>
                <w:b/>
                <w:sz w:val="18"/>
              </w:rPr>
              <w:t>Estado actual</w:t>
            </w:r>
          </w:p>
        </w:tc>
      </w:tr>
      <w:tr>
        <w:tc>
          <w:tcPr>
            <w:tcW w:type="dxa" w:w="5112"/>
            <w:vAlign w:val="center"/>
          </w:tcPr>
          <w:p>
            <w:r>
              <w:rPr>
                <w:sz w:val="18"/>
              </w:rPr>
              <w:t>Desbloqueo exacto de Milagros</w:t>
            </w:r>
          </w:p>
        </w:tc>
        <w:tc>
          <w:tcPr>
            <w:tcW w:type="dxa" w:w="5112"/>
            <w:vAlign w:val="center"/>
          </w:tcPr>
          <w:p>
            <w:r>
              <w:rPr>
                <w:sz w:val="18"/>
              </w:rPr>
              <w:t>Pendiente; preferencia por hitos/hazañas, no aleatorio puro.</w:t>
            </w:r>
          </w:p>
        </w:tc>
      </w:tr>
      <w:tr>
        <w:tc>
          <w:tcPr>
            <w:tcW w:type="dxa" w:w="5112"/>
            <w:vAlign w:val="center"/>
          </w:tcPr>
          <w:p>
            <w:r>
              <w:rPr>
                <w:sz w:val="18"/>
              </w:rPr>
              <w:t>Valores de cooldown y fatiga</w:t>
            </w:r>
          </w:p>
        </w:tc>
        <w:tc>
          <w:tcPr>
            <w:tcW w:type="dxa" w:w="5112"/>
            <w:vAlign w:val="center"/>
          </w:tcPr>
          <w:p>
            <w:r>
              <w:rPr>
                <w:sz w:val="18"/>
              </w:rPr>
              <w:t>Pendiente de balance.</w:t>
            </w:r>
          </w:p>
        </w:tc>
      </w:tr>
      <w:tr>
        <w:tc>
          <w:tcPr>
            <w:tcW w:type="dxa" w:w="5112"/>
            <w:vAlign w:val="center"/>
          </w:tcPr>
          <w:p>
            <w:r>
              <w:rPr>
                <w:sz w:val="18"/>
              </w:rPr>
              <w:t>Bonos exactos del dominio de recetas</w:t>
            </w:r>
          </w:p>
        </w:tc>
        <w:tc>
          <w:tcPr>
            <w:tcW w:type="dxa" w:w="5112"/>
            <w:vAlign w:val="center"/>
          </w:tcPr>
          <w:p>
            <w:r>
              <w:rPr>
                <w:sz w:val="18"/>
              </w:rPr>
              <w:t>Pendiente.</w:t>
            </w:r>
          </w:p>
        </w:tc>
      </w:tr>
      <w:tr>
        <w:tc>
          <w:tcPr>
            <w:tcW w:type="dxa" w:w="5112"/>
            <w:vAlign w:val="center"/>
          </w:tcPr>
          <w:p>
            <w:r>
              <w:rPr>
                <w:sz w:val="18"/>
              </w:rPr>
              <w:t>Calidad de platos/minijuegos</w:t>
            </w:r>
          </w:p>
        </w:tc>
        <w:tc>
          <w:tcPr>
            <w:tcW w:type="dxa" w:w="5112"/>
            <w:vAlign w:val="center"/>
          </w:tcPr>
          <w:p>
            <w:r>
              <w:rPr>
                <w:sz w:val="18"/>
              </w:rPr>
              <w:t>Idea futura; no obligatoria para MVP.</w:t>
            </w:r>
          </w:p>
        </w:tc>
      </w:tr>
      <w:tr>
        <w:tc>
          <w:tcPr>
            <w:tcW w:type="dxa" w:w="5112"/>
            <w:vAlign w:val="center"/>
          </w:tcPr>
          <w:p>
            <w:r>
              <w:rPr>
                <w:sz w:val="18"/>
              </w:rPr>
              <w:t>Cola de espera de clientes</w:t>
            </w:r>
          </w:p>
        </w:tc>
        <w:tc>
          <w:tcPr>
            <w:tcW w:type="dxa" w:w="5112"/>
            <w:vAlign w:val="center"/>
          </w:tcPr>
          <w:p>
            <w:r>
              <w:rPr>
                <w:sz w:val="18"/>
              </w:rPr>
              <w:t>Futura.</w:t>
            </w:r>
          </w:p>
        </w:tc>
      </w:tr>
      <w:tr>
        <w:tc>
          <w:tcPr>
            <w:tcW w:type="dxa" w:w="5112"/>
            <w:vAlign w:val="center"/>
          </w:tcPr>
          <w:p>
            <w:r>
              <w:rPr>
                <w:sz w:val="18"/>
              </w:rPr>
              <w:t>Clima y demanda de platos</w:t>
            </w:r>
          </w:p>
        </w:tc>
        <w:tc>
          <w:tcPr>
            <w:tcW w:type="dxa" w:w="5112"/>
            <w:vAlign w:val="center"/>
          </w:tcPr>
          <w:p>
            <w:r>
              <w:rPr>
                <w:sz w:val="18"/>
              </w:rPr>
              <w:t>Futuro.</w:t>
            </w:r>
          </w:p>
        </w:tc>
      </w:tr>
      <w:tr>
        <w:tc>
          <w:tcPr>
            <w:tcW w:type="dxa" w:w="5112"/>
            <w:vAlign w:val="center"/>
          </w:tcPr>
          <w:p>
            <w:r>
              <w:rPr>
                <w:sz w:val="18"/>
              </w:rPr>
              <w:t>Integración Spotify/YouTube Music</w:t>
            </w:r>
          </w:p>
        </w:tc>
        <w:tc>
          <w:tcPr>
            <w:tcW w:type="dxa" w:w="5112"/>
            <w:vAlign w:val="center"/>
          </w:tcPr>
          <w:p>
            <w:r>
              <w:rPr>
                <w:sz w:val="18"/>
              </w:rPr>
              <w:t>Futura, sujeta a APIs/permisos.</w:t>
            </w:r>
          </w:p>
        </w:tc>
      </w:tr>
      <w:tr>
        <w:tc>
          <w:tcPr>
            <w:tcW w:type="dxa" w:w="5112"/>
            <w:vAlign w:val="center"/>
          </w:tcPr>
          <w:p>
            <w:r>
              <w:rPr>
                <w:sz w:val="18"/>
              </w:rPr>
              <w:t>Bluetooth/Wi‑Fi multijugador</w:t>
            </w:r>
          </w:p>
        </w:tc>
        <w:tc>
          <w:tcPr>
            <w:tcW w:type="dxa" w:w="5112"/>
            <w:vAlign w:val="center"/>
          </w:tcPr>
          <w:p>
            <w:r>
              <w:rPr>
                <w:sz w:val="18"/>
              </w:rPr>
              <w:t>Concepto, decisión técnica pendiente.</w:t>
            </w:r>
          </w:p>
        </w:tc>
      </w:tr>
      <w:tr>
        <w:tc>
          <w:tcPr>
            <w:tcW w:type="dxa" w:w="5112"/>
            <w:vAlign w:val="center"/>
          </w:tcPr>
          <w:p>
            <w:r>
              <w:rPr>
                <w:sz w:val="18"/>
              </w:rPr>
              <w:t>Relaciones profundas entre NPC</w:t>
            </w:r>
          </w:p>
        </w:tc>
        <w:tc>
          <w:tcPr>
            <w:tcW w:type="dxa" w:w="5112"/>
            <w:vAlign w:val="center"/>
          </w:tcPr>
          <w:p>
            <w:r>
              <w:rPr>
                <w:sz w:val="18"/>
              </w:rPr>
              <w:t>Futuro.</w:t>
            </w:r>
          </w:p>
        </w:tc>
      </w:tr>
      <w:tr>
        <w:tc>
          <w:tcPr>
            <w:tcW w:type="dxa" w:w="5112"/>
            <w:vAlign w:val="center"/>
          </w:tcPr>
          <w:p>
            <w:r>
              <w:rPr>
                <w:sz w:val="18"/>
              </w:rPr>
              <w:t>Segundo piso/terraza</w:t>
            </w:r>
          </w:p>
        </w:tc>
        <w:tc>
          <w:tcPr>
            <w:tcW w:type="dxa" w:w="5112"/>
            <w:vAlign w:val="center"/>
          </w:tcPr>
          <w:p>
            <w:r>
              <w:rPr>
                <w:sz w:val="18"/>
              </w:rPr>
              <w:t>Deseable para expansión, implementación pendiente.</w:t>
            </w:r>
          </w:p>
        </w:tc>
      </w:tr>
      <w:tr>
        <w:tc>
          <w:tcPr>
            <w:tcW w:type="dxa" w:w="5112"/>
            <w:vAlign w:val="center"/>
          </w:tcPr>
          <w:p>
            <w:r>
              <w:rPr>
                <w:sz w:val="18"/>
              </w:rPr>
              <w:t>Intercambio de recetas</w:t>
            </w:r>
          </w:p>
        </w:tc>
        <w:tc>
          <w:tcPr>
            <w:tcW w:type="dxa" w:w="5112"/>
            <w:vAlign w:val="center"/>
          </w:tcPr>
          <w:p>
            <w:r>
              <w:rPr>
                <w:sz w:val="18"/>
              </w:rPr>
              <w:t>Concepto confirmado, reglas exactas pendientes.</w:t>
            </w:r>
          </w:p>
        </w:tc>
      </w:tr>
    </w:tbl>
    <w:p/>
    <w:p>
      <w:pPr>
        <w:pStyle w:val="Heading1"/>
      </w:pPr>
      <w:r>
        <w:t>30. Sistemas descartados</w:t>
      </w:r>
    </w:p>
    <w:p>
      <w:pPr>
        <w:spacing w:after="100" w:line="259" w:lineRule="auto"/>
      </w:pPr>
      <w:r>
        <w:t>Esta lista debe consultarse antes de proponer nuevas interfaces o economías. Son decisiones descartadas actualmente:</w:t>
      </w:r>
    </w:p>
    <w:p>
      <w:pPr>
        <w:pStyle w:val="ListBullet"/>
        <w:spacing w:after="40"/>
      </w:pPr>
      <w:r>
        <w:t>Barra de energía general del personaje.</w:t>
      </w:r>
    </w:p>
    <w:p>
      <w:pPr>
        <w:pStyle w:val="ListBullet"/>
        <w:spacing w:after="40"/>
      </w:pPr>
      <w:r>
        <w:t>Gemas como moneda premium.</w:t>
      </w:r>
    </w:p>
    <w:p>
      <w:pPr>
        <w:pStyle w:val="ListBullet"/>
        <w:spacing w:after="40"/>
      </w:pPr>
      <w:r>
        <w:t>Tickets como moneda o llave paralela.</w:t>
      </w:r>
    </w:p>
    <w:p>
      <w:pPr>
        <w:pStyle w:val="ListBullet"/>
        <w:spacing w:after="40"/>
      </w:pPr>
      <w:r>
        <w:t>Esperas artificiales que se saltan pagando moneda premium.</w:t>
      </w:r>
    </w:p>
    <w:p>
      <w:pPr>
        <w:pStyle w:val="ListBullet"/>
        <w:spacing w:after="40"/>
      </w:pPr>
      <w:r>
        <w:t>Copiar literalmente interfaces, nombres, arte o economía de ChefVille/Chef Town.</w:t>
      </w:r>
    </w:p>
    <w:p>
      <w:pPr>
        <w:pStyle w:val="ListBullet"/>
        <w:spacing w:after="40"/>
      </w:pPr>
      <w:r>
        <w:t>Forzar al jugador a compartir mesas entre desconocidos para aprovechar sillas vacías.</w:t>
      </w:r>
    </w:p>
    <w:p>
      <w:pPr>
        <w:pStyle w:val="ListBullet"/>
        <w:spacing w:after="40"/>
      </w:pPr>
      <w:r>
        <w:t>Expulsar a clientes al cerrar el restaurante.</w:t>
      </w:r>
    </w:p>
    <w:p>
      <w:pPr>
        <w:pStyle w:val="Heading1"/>
      </w:pPr>
      <w:r>
        <w:t>31. Prioridad de desarrollo sugerida</w:t>
      </w:r>
    </w:p>
    <w:p>
      <w:pPr>
        <w:spacing w:after="100" w:line="259" w:lineRule="auto"/>
      </w:pPr>
      <w:r>
        <w:t>Para evitar que el proyecto crezca demasiado antes de ser jugable, la implementación puede dividirse en capas.</w:t>
      </w:r>
    </w:p>
    <w:p>
      <w:pPr>
        <w:pStyle w:val="Heading2"/>
      </w:pPr>
      <w:r>
        <w:t>31.1 MVP</w:t>
      </w:r>
    </w:p>
    <w:p>
      <w:pPr>
        <w:pStyle w:val="ListBullet"/>
        <w:spacing w:after="40"/>
      </w:pPr>
      <w:r>
        <w:t>Portada y creación de partida.</w:t>
      </w:r>
    </w:p>
    <w:p>
      <w:pPr>
        <w:pStyle w:val="ListBullet"/>
        <w:spacing w:after="40"/>
      </w:pPr>
      <w:r>
        <w:t>Selección de protagonista y vestuario.</w:t>
      </w:r>
    </w:p>
    <w:p>
      <w:pPr>
        <w:pStyle w:val="ListBullet"/>
        <w:spacing w:after="40"/>
      </w:pPr>
      <w:r>
        <w:t>Base inicial del restaurante.</w:t>
      </w:r>
    </w:p>
    <w:p>
      <w:pPr>
        <w:pStyle w:val="ListBullet"/>
        <w:spacing w:after="40"/>
      </w:pPr>
      <w:r>
        <w:t>Movimiento de personaje y NPC.</w:t>
      </w:r>
    </w:p>
    <w:p>
      <w:pPr>
        <w:pStyle w:val="ListBullet"/>
        <w:spacing w:after="40"/>
      </w:pPr>
      <w:r>
        <w:t>Mesas, grupos y ocupación completa.</w:t>
      </w:r>
    </w:p>
    <w:p>
      <w:pPr>
        <w:pStyle w:val="ListBullet"/>
        <w:spacing w:after="40"/>
      </w:pPr>
      <w:r>
        <w:t>Estaciones, recetas, ingredientes y temporizadores.</w:t>
      </w:r>
    </w:p>
    <w:p>
      <w:pPr>
        <w:pStyle w:val="ListBullet"/>
        <w:spacing w:after="40"/>
      </w:pPr>
      <w:r>
        <w:t>Mostrador y servicio.</w:t>
      </w:r>
    </w:p>
    <w:p>
      <w:pPr>
        <w:pStyle w:val="ListBullet"/>
        <w:spacing w:after="40"/>
      </w:pPr>
      <w:r>
        <w:t>Abrir/cerrar restaurante.</w:t>
      </w:r>
    </w:p>
    <w:p>
      <w:pPr>
        <w:pStyle w:val="ListBullet"/>
        <w:spacing w:after="40"/>
      </w:pPr>
      <w:r>
        <w:t>Dinero, nivel y prestigio básicos.</w:t>
      </w:r>
    </w:p>
    <w:p>
      <w:pPr>
        <w:pStyle w:val="ListBullet"/>
        <w:spacing w:after="40"/>
      </w:pPr>
      <w:r>
        <w:t>Construcción por grilla.</w:t>
      </w:r>
    </w:p>
    <w:p>
      <w:pPr>
        <w:pStyle w:val="ListBullet"/>
        <w:spacing w:after="40"/>
      </w:pPr>
      <w:r>
        <w:t>Primer ayudante.</w:t>
      </w:r>
    </w:p>
    <w:p>
      <w:pPr>
        <w:pStyle w:val="ListBullet"/>
        <w:spacing w:after="40"/>
      </w:pPr>
      <w:r>
        <w:t>Guardado.</w:t>
      </w:r>
    </w:p>
    <w:p>
      <w:pPr>
        <w:pStyle w:val="Heading2"/>
      </w:pPr>
      <w:r>
        <w:t>31.2 Segunda etapa</w:t>
      </w:r>
    </w:p>
    <w:p>
      <w:pPr>
        <w:pStyle w:val="ListBullet"/>
        <w:spacing w:after="40"/>
      </w:pPr>
      <w:r>
        <w:t>Dominio de recetas.</w:t>
      </w:r>
    </w:p>
    <w:p>
      <w:pPr>
        <w:pStyle w:val="ListBullet"/>
        <w:spacing w:after="40"/>
      </w:pPr>
      <w:r>
        <w:t>Comerciante de recetas.</w:t>
      </w:r>
    </w:p>
    <w:p>
      <w:pPr>
        <w:pStyle w:val="ListBullet"/>
        <w:spacing w:after="40"/>
      </w:pPr>
      <w:r>
        <w:t>Más ingredientes/estaciones.</w:t>
      </w:r>
    </w:p>
    <w:p>
      <w:pPr>
        <w:pStyle w:val="ListBullet"/>
        <w:spacing w:after="40"/>
      </w:pPr>
      <w:r>
        <w:t>Milagros.</w:t>
      </w:r>
    </w:p>
    <w:p>
      <w:pPr>
        <w:pStyle w:val="ListBullet"/>
        <w:spacing w:after="40"/>
      </w:pPr>
      <w:r>
        <w:t>Personalidades simples.</w:t>
      </w:r>
    </w:p>
    <w:p>
      <w:pPr>
        <w:pStyle w:val="ListBullet"/>
        <w:spacing w:after="40"/>
      </w:pPr>
      <w:r>
        <w:t>Clientes especiales.</w:t>
      </w:r>
    </w:p>
    <w:p>
      <w:pPr>
        <w:pStyle w:val="ListBullet"/>
        <w:spacing w:after="40"/>
      </w:pPr>
      <w:r>
        <w:t>Más zonas y expansión.</w:t>
      </w:r>
    </w:p>
    <w:p>
      <w:pPr>
        <w:pStyle w:val="Heading2"/>
      </w:pPr>
      <w:r>
        <w:t>31.3 Etapa avanzada</w:t>
      </w:r>
    </w:p>
    <w:p>
      <w:pPr>
        <w:pStyle w:val="ListBullet"/>
        <w:spacing w:after="40"/>
      </w:pPr>
      <w:r>
        <w:t>Integración musical externa.</w:t>
      </w:r>
    </w:p>
    <w:p>
      <w:pPr>
        <w:pStyle w:val="ListBullet"/>
        <w:spacing w:after="40"/>
      </w:pPr>
      <w:r>
        <w:t>Relaciones de NPC.</w:t>
      </w:r>
    </w:p>
    <w:p>
      <w:pPr>
        <w:pStyle w:val="ListBullet"/>
        <w:spacing w:after="40"/>
      </w:pPr>
      <w:r>
        <w:t>Cooperativo/multijugador.</w:t>
      </w:r>
    </w:p>
    <w:p>
      <w:pPr>
        <w:pStyle w:val="ListBullet"/>
        <w:spacing w:after="40"/>
      </w:pPr>
      <w:r>
        <w:t>Intercambio de recetas.</w:t>
      </w:r>
    </w:p>
    <w:p>
      <w:pPr>
        <w:pStyle w:val="ListBullet"/>
        <w:spacing w:after="40"/>
      </w:pPr>
      <w:r>
        <w:t>Competencias Chef VS Chef.</w:t>
      </w:r>
    </w:p>
    <w:p>
      <w:pPr>
        <w:pStyle w:val="ListBullet"/>
        <w:spacing w:after="40"/>
      </w:pPr>
      <w:r>
        <w:t>Viajes/regiones y eventos avanzados.</w:t>
      </w:r>
    </w:p>
    <w:p>
      <w:pPr>
        <w:pStyle w:val="Heading1"/>
      </w:pPr>
      <w:r>
        <w:t>32. Ejemplo completo de primera sesión</w:t>
      </w:r>
    </w:p>
    <w:p>
      <w:pPr>
        <w:spacing w:after="100" w:line="259" w:lineRule="auto"/>
      </w:pPr>
      <w:r>
        <w:t>La siguiente secuencia muestra cómo debería sentirse una partida inicial sin convertir el comienzo en un tutorial interminable.</w:t>
      </w:r>
    </w:p>
    <w:p>
      <w:pPr>
        <w:pStyle w:val="ListNumber"/>
        <w:spacing w:after="40"/>
      </w:pPr>
      <w:r>
        <w:t>El jugador presiona la portada.</w:t>
      </w:r>
    </w:p>
    <w:p>
      <w:pPr>
        <w:pStyle w:val="ListNumber"/>
        <w:spacing w:after="40"/>
      </w:pPr>
      <w:r>
        <w:t>La voz pregunta el nombre.</w:t>
      </w:r>
    </w:p>
    <w:p>
      <w:pPr>
        <w:pStyle w:val="ListNumber"/>
        <w:spacing w:after="40"/>
      </w:pPr>
      <w:r>
        <w:t>Elige protagonista.</w:t>
      </w:r>
    </w:p>
    <w:p>
      <w:pPr>
        <w:pStyle w:val="ListNumber"/>
        <w:spacing w:after="40"/>
      </w:pPr>
      <w:r>
        <w:t>Elige rnormal, rnchef o rbchef.</w:t>
      </w:r>
    </w:p>
    <w:p>
      <w:pPr>
        <w:pStyle w:val="ListNumber"/>
        <w:spacing w:after="40"/>
      </w:pPr>
      <w:r>
        <w:t>Llega al local pequeño.</w:t>
      </w:r>
    </w:p>
    <w:p>
      <w:pPr>
        <w:pStyle w:val="ListNumber"/>
        <w:spacing w:after="40"/>
      </w:pPr>
      <w:r>
        <w:t>Explora la base y una parcela.</w:t>
      </w:r>
    </w:p>
    <w:p>
      <w:pPr>
        <w:pStyle w:val="ListNumber"/>
        <w:spacing w:after="40"/>
      </w:pPr>
      <w:r>
        <w:t>Obtiene sus primeros ingredientes.</w:t>
      </w:r>
    </w:p>
    <w:p>
      <w:pPr>
        <w:pStyle w:val="ListNumber"/>
        <w:spacing w:after="40"/>
      </w:pPr>
      <w:r>
        <w:t>Toca la cocina y selecciona una receta.</w:t>
      </w:r>
    </w:p>
    <w:p>
      <w:pPr>
        <w:pStyle w:val="ListNumber"/>
        <w:spacing w:after="40"/>
      </w:pPr>
      <w:r>
        <w:t>Observa el tiempo de preparación.</w:t>
      </w:r>
    </w:p>
    <w:p>
      <w:pPr>
        <w:pStyle w:val="ListNumber"/>
        <w:spacing w:after="40"/>
      </w:pPr>
      <w:r>
        <w:t>El plato pasa al mostrador.</w:t>
      </w:r>
    </w:p>
    <w:p>
      <w:pPr>
        <w:pStyle w:val="ListNumber"/>
        <w:spacing w:after="40"/>
      </w:pPr>
      <w:r>
        <w:t>Aparece un primer posible cliente.</w:t>
      </w:r>
    </w:p>
    <w:p>
      <w:pPr>
        <w:pStyle w:val="ListNumber"/>
        <w:spacing w:after="40"/>
      </w:pPr>
      <w:r>
        <w:t>El jugador abre el restaurante.</w:t>
      </w:r>
    </w:p>
    <w:p>
      <w:pPr>
        <w:pStyle w:val="ListNumber"/>
        <w:spacing w:after="40"/>
      </w:pPr>
      <w:r>
        <w:t>El cliente se sienta y realiza pedido.</w:t>
      </w:r>
    </w:p>
    <w:p>
      <w:pPr>
        <w:pStyle w:val="ListNumber"/>
        <w:spacing w:after="40"/>
      </w:pPr>
      <w:r>
        <w:t>El jugador sirve y recibe dinero/prestigio.</w:t>
      </w:r>
    </w:p>
    <w:p>
      <w:pPr>
        <w:pStyle w:val="ListNumber"/>
        <w:spacing w:after="40"/>
      </w:pPr>
      <w:r>
        <w:t>Atiende varias mesas pequeñas.</w:t>
      </w:r>
    </w:p>
    <w:p>
      <w:pPr>
        <w:pStyle w:val="ListNumber"/>
        <w:spacing w:after="40"/>
      </w:pPr>
      <w:r>
        <w:t>Aparece la silueta del ayudante.</w:t>
      </w:r>
    </w:p>
    <w:p>
      <w:pPr>
        <w:pStyle w:val="ListNumber"/>
        <w:spacing w:after="40"/>
      </w:pPr>
      <w:r>
        <w:t>Elige NPC o decide continuar solo.</w:t>
      </w:r>
    </w:p>
    <w:p>
      <w:pPr>
        <w:pStyle w:val="ListNumber"/>
        <w:spacing w:after="40"/>
      </w:pPr>
      <w:r>
        <w:t>Se abre libertad para construir, comprar y seguir cocinando.</w:t>
      </w:r>
    </w:p>
    <w:p>
      <w:pPr>
        <w:pStyle w:val="Heading1"/>
      </w:pPr>
      <w:r>
        <w:t>33. Reglas para cualquier agente/copiloto que trabaje en el proyecto</w:t>
      </w:r>
    </w:p>
    <w:p>
      <w:pPr>
        <w:pStyle w:val="ListBullet"/>
        <w:spacing w:after="40"/>
      </w:pPr>
      <w:r>
        <w:t>No agregar energía, gemas o tickets sin autorización explícita.</w:t>
      </w:r>
    </w:p>
    <w:p>
      <w:pPr>
        <w:pStyle w:val="ListBullet"/>
        <w:spacing w:after="40"/>
      </w:pPr>
      <w:r>
        <w:t>No cambiar las claves rnormal, rnchef y rbchef.</w:t>
      </w:r>
    </w:p>
    <w:p>
      <w:pPr>
        <w:pStyle w:val="ListBullet"/>
        <w:spacing w:after="40"/>
      </w:pPr>
      <w:r>
        <w:t>No convertir cada NPC en un cliente individual que comparte mesas; usar grupos.</w:t>
      </w:r>
    </w:p>
    <w:p>
      <w:pPr>
        <w:pStyle w:val="ListBullet"/>
        <w:spacing w:after="40"/>
      </w:pPr>
      <w:r>
        <w:t>No hacer que cerrar el restaurante expulse grupos activos.</w:t>
      </w:r>
    </w:p>
    <w:p>
      <w:pPr>
        <w:pStyle w:val="ListBullet"/>
        <w:spacing w:after="40"/>
      </w:pPr>
      <w:r>
        <w:t>No diseñar Milagros como consumibles premium; son habilidades con cooldown.</w:t>
      </w:r>
    </w:p>
    <w:p>
      <w:pPr>
        <w:pStyle w:val="ListBullet"/>
        <w:spacing w:after="40"/>
      </w:pPr>
      <w:r>
        <w:t>Mantener la UI contextual y visualmente clara.</w:t>
      </w:r>
    </w:p>
    <w:p>
      <w:pPr>
        <w:pStyle w:val="ListBullet"/>
        <w:spacing w:after="40"/>
      </w:pPr>
      <w:r>
        <w:t>Tratar los valores de balance como configurables.</w:t>
      </w:r>
    </w:p>
    <w:p>
      <w:pPr>
        <w:pStyle w:val="ListBullet"/>
        <w:spacing w:after="40"/>
      </w:pPr>
      <w:r>
        <w:t>Priorizar modularidad: recetas, estaciones, personajes y Milagros deberían poder añadirse sin reescribir sistemas centrales.</w:t>
      </w:r>
    </w:p>
    <w:p>
      <w:pPr>
        <w:pStyle w:val="ListBullet"/>
        <w:spacing w:after="40"/>
      </w:pPr>
      <w:r>
        <w:t>Los diálogos chilenos deben ser naturales y variables según personaje.</w:t>
      </w:r>
    </w:p>
    <w:p>
      <w:pPr>
        <w:pStyle w:val="ListBullet"/>
        <w:spacing w:after="40"/>
      </w:pPr>
      <w:r>
        <w:t>La referencia externa sirve para comprender patrones; no debe copiarse arte, UI o economía literalmente.</w:t>
      </w:r>
    </w:p>
    <w:p>
      <w:pPr>
        <w:pStyle w:val="ListBullet"/>
        <w:spacing w:after="40"/>
      </w:pPr>
      <w:r>
        <w:t>Consultar la sección de zonas grises antes de asumir decisiones no confirmadas.</w:t>
      </w:r>
    </w:p>
    <w:p>
      <w:pPr>
        <w:pStyle w:val="Heading1"/>
      </w:pPr>
      <w:r>
        <w:t>34. Conclusión</w:t>
      </w:r>
    </w:p>
    <w:p>
      <w:pPr>
        <w:spacing w:after="100" w:line="259" w:lineRule="auto"/>
      </w:pPr>
      <w:r>
        <w:t>Villa del Chef debe sentirse como la evolución de una idea nostálgica hacia un juego propio. La referencia inicial ayuda a entender el ritmo de cocina y expansión, pero la identidad del proyecto está en las decisiones añadidas: construcción libre, grupos de clientes que ocupan mesas completas, personajes seleccionables y persistentes, vestuarios por spritesheet, diálogo chileno, Milagros con recarga/fatiga breve, recetas chilenas, música y personalidades, intercambio y competencias futuras.</w:t>
      </w:r>
    </w:p>
    <w:p>
      <w:pPr>
        <w:spacing w:after="100" w:line="259" w:lineRule="auto"/>
      </w:pPr>
      <w:r>
        <w:t>La meta no es llenar el juego de sistemas desde el comienzo, sino construir un núcleo donde cocinar, atender y ampliar sea agradable. Cada expansión futura debe reforzar alguno de esos tres verbos o enriquecer a los personajes. Si una nueva idea complica el juego sin mejorar cocina, gestión, construcción, colección o interacción social, debe considerarse opcional o posponerse.</w:t>
      </w:r>
    </w:p>
    <w:p>
      <w:pPr>
        <w:spacing w:after="100" w:line="259" w:lineRule="auto"/>
      </w:pPr>
      <w:r>
        <w:t>Este documento debe actualizarse a medida que se confirmen las zonas grises. Para cualquier implementación futura, las decisiones explícitas de este documento tienen prioridad sobre ideas antiguas descartadas.</w:t>
      </w:r>
    </w:p>
    <w:p>
      <w:pPr>
        <w:pStyle w:val="Heading1"/>
      </w:pPr>
      <w:r>
        <w:t>Anexo A. Biblioteca inicial sugerida de recetas chilenas</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vAlign w:val="center"/>
            <w:shd w:fill="D9EAD3"/>
          </w:tcPr>
          <w:p>
            <w:r>
              <w:rPr>
                <w:b/>
                <w:sz w:val="18"/>
              </w:rPr>
              <w:t>Receta</w:t>
            </w:r>
          </w:p>
        </w:tc>
        <w:tc>
          <w:tcPr>
            <w:tcW w:type="dxa" w:w="2556"/>
            <w:vAlign w:val="center"/>
            <w:shd w:fill="D9EAD3"/>
          </w:tcPr>
          <w:p>
            <w:r>
              <w:rPr>
                <w:b/>
                <w:sz w:val="18"/>
              </w:rPr>
              <w:t>Ingredientes base</w:t>
            </w:r>
          </w:p>
        </w:tc>
        <w:tc>
          <w:tcPr>
            <w:tcW w:type="dxa" w:w="2556"/>
            <w:vAlign w:val="center"/>
            <w:shd w:fill="D9EAD3"/>
          </w:tcPr>
          <w:p>
            <w:r>
              <w:rPr>
                <w:b/>
                <w:sz w:val="18"/>
              </w:rPr>
              <w:t>Estación</w:t>
            </w:r>
          </w:p>
        </w:tc>
        <w:tc>
          <w:tcPr>
            <w:tcW w:type="dxa" w:w="2556"/>
            <w:vAlign w:val="center"/>
            <w:shd w:fill="D9EAD3"/>
          </w:tcPr>
          <w:p>
            <w:r>
              <w:rPr>
                <w:b/>
                <w:sz w:val="18"/>
              </w:rPr>
              <w:t>Ritmo</w:t>
            </w:r>
          </w:p>
        </w:tc>
      </w:tr>
      <w:tr>
        <w:tc>
          <w:tcPr>
            <w:tcW w:type="dxa" w:w="2556"/>
            <w:vAlign w:val="center"/>
          </w:tcPr>
          <w:p>
            <w:r>
              <w:rPr>
                <w:sz w:val="18"/>
              </w:rPr>
              <w:t>Completo italiano</w:t>
            </w:r>
          </w:p>
        </w:tc>
        <w:tc>
          <w:tcPr>
            <w:tcW w:type="dxa" w:w="2556"/>
            <w:vAlign w:val="center"/>
          </w:tcPr>
          <w:p>
            <w:r>
              <w:rPr>
                <w:sz w:val="18"/>
              </w:rPr>
              <w:t>Pan, vienesa, tomate, palta, mayonesa</w:t>
            </w:r>
          </w:p>
        </w:tc>
        <w:tc>
          <w:tcPr>
            <w:tcW w:type="dxa" w:w="2556"/>
            <w:vAlign w:val="center"/>
          </w:tcPr>
          <w:p>
            <w:r>
              <w:rPr>
                <w:sz w:val="18"/>
              </w:rPr>
              <w:t>Plancha</w:t>
            </w:r>
          </w:p>
        </w:tc>
        <w:tc>
          <w:tcPr>
            <w:tcW w:type="dxa" w:w="2556"/>
            <w:vAlign w:val="center"/>
          </w:tcPr>
          <w:p>
            <w:r>
              <w:rPr>
                <w:sz w:val="18"/>
              </w:rPr>
              <w:t>Rápida</w:t>
            </w:r>
          </w:p>
        </w:tc>
      </w:tr>
      <w:tr>
        <w:tc>
          <w:tcPr>
            <w:tcW w:type="dxa" w:w="2556"/>
            <w:vAlign w:val="center"/>
          </w:tcPr>
          <w:p>
            <w:r>
              <w:rPr>
                <w:sz w:val="18"/>
              </w:rPr>
              <w:t>Completo dinámico</w:t>
            </w:r>
          </w:p>
        </w:tc>
        <w:tc>
          <w:tcPr>
            <w:tcW w:type="dxa" w:w="2556"/>
            <w:vAlign w:val="center"/>
          </w:tcPr>
          <w:p>
            <w:r>
              <w:rPr>
                <w:sz w:val="18"/>
              </w:rPr>
              <w:t>Pan, vienesa, tomate, palta, chucrut/salsa</w:t>
            </w:r>
          </w:p>
        </w:tc>
        <w:tc>
          <w:tcPr>
            <w:tcW w:type="dxa" w:w="2556"/>
            <w:vAlign w:val="center"/>
          </w:tcPr>
          <w:p>
            <w:r>
              <w:rPr>
                <w:sz w:val="18"/>
              </w:rPr>
              <w:t>Plancha</w:t>
            </w:r>
          </w:p>
        </w:tc>
        <w:tc>
          <w:tcPr>
            <w:tcW w:type="dxa" w:w="2556"/>
            <w:vAlign w:val="center"/>
          </w:tcPr>
          <w:p>
            <w:r>
              <w:rPr>
                <w:sz w:val="18"/>
              </w:rPr>
              <w:t>Rápida</w:t>
            </w:r>
          </w:p>
        </w:tc>
      </w:tr>
      <w:tr>
        <w:tc>
          <w:tcPr>
            <w:tcW w:type="dxa" w:w="2556"/>
            <w:vAlign w:val="center"/>
          </w:tcPr>
          <w:p>
            <w:r>
              <w:rPr>
                <w:sz w:val="18"/>
              </w:rPr>
              <w:t>Churrasco italiano</w:t>
            </w:r>
          </w:p>
        </w:tc>
        <w:tc>
          <w:tcPr>
            <w:tcW w:type="dxa" w:w="2556"/>
            <w:vAlign w:val="center"/>
          </w:tcPr>
          <w:p>
            <w:r>
              <w:rPr>
                <w:sz w:val="18"/>
              </w:rPr>
              <w:t>Pan, carne, tomate, palta, mayonesa</w:t>
            </w:r>
          </w:p>
        </w:tc>
        <w:tc>
          <w:tcPr>
            <w:tcW w:type="dxa" w:w="2556"/>
            <w:vAlign w:val="center"/>
          </w:tcPr>
          <w:p>
            <w:r>
              <w:rPr>
                <w:sz w:val="18"/>
              </w:rPr>
              <w:t>Parrilla/plancha</w:t>
            </w:r>
          </w:p>
        </w:tc>
        <w:tc>
          <w:tcPr>
            <w:tcW w:type="dxa" w:w="2556"/>
            <w:vAlign w:val="center"/>
          </w:tcPr>
          <w:p>
            <w:r>
              <w:rPr>
                <w:sz w:val="18"/>
              </w:rPr>
              <w:t>Media</w:t>
            </w:r>
          </w:p>
        </w:tc>
      </w:tr>
      <w:tr>
        <w:tc>
          <w:tcPr>
            <w:tcW w:type="dxa" w:w="2556"/>
            <w:vAlign w:val="center"/>
          </w:tcPr>
          <w:p>
            <w:r>
              <w:rPr>
                <w:sz w:val="18"/>
              </w:rPr>
              <w:t>Barros Luco</w:t>
            </w:r>
          </w:p>
        </w:tc>
        <w:tc>
          <w:tcPr>
            <w:tcW w:type="dxa" w:w="2556"/>
            <w:vAlign w:val="center"/>
          </w:tcPr>
          <w:p>
            <w:r>
              <w:rPr>
                <w:sz w:val="18"/>
              </w:rPr>
              <w:t>Pan, carne, queso</w:t>
            </w:r>
          </w:p>
        </w:tc>
        <w:tc>
          <w:tcPr>
            <w:tcW w:type="dxa" w:w="2556"/>
            <w:vAlign w:val="center"/>
          </w:tcPr>
          <w:p>
            <w:r>
              <w:rPr>
                <w:sz w:val="18"/>
              </w:rPr>
              <w:t>Plancha</w:t>
            </w:r>
          </w:p>
        </w:tc>
        <w:tc>
          <w:tcPr>
            <w:tcW w:type="dxa" w:w="2556"/>
            <w:vAlign w:val="center"/>
          </w:tcPr>
          <w:p>
            <w:r>
              <w:rPr>
                <w:sz w:val="18"/>
              </w:rPr>
              <w:t>Media</w:t>
            </w:r>
          </w:p>
        </w:tc>
      </w:tr>
      <w:tr>
        <w:tc>
          <w:tcPr>
            <w:tcW w:type="dxa" w:w="2556"/>
            <w:vAlign w:val="center"/>
          </w:tcPr>
          <w:p>
            <w:r>
              <w:rPr>
                <w:sz w:val="18"/>
              </w:rPr>
              <w:t>Barros Jarpa</w:t>
            </w:r>
          </w:p>
        </w:tc>
        <w:tc>
          <w:tcPr>
            <w:tcW w:type="dxa" w:w="2556"/>
            <w:vAlign w:val="center"/>
          </w:tcPr>
          <w:p>
            <w:r>
              <w:rPr>
                <w:sz w:val="18"/>
              </w:rPr>
              <w:t>Pan, jamón, queso</w:t>
            </w:r>
          </w:p>
        </w:tc>
        <w:tc>
          <w:tcPr>
            <w:tcW w:type="dxa" w:w="2556"/>
            <w:vAlign w:val="center"/>
          </w:tcPr>
          <w:p>
            <w:r>
              <w:rPr>
                <w:sz w:val="18"/>
              </w:rPr>
              <w:t>Plancha</w:t>
            </w:r>
          </w:p>
        </w:tc>
        <w:tc>
          <w:tcPr>
            <w:tcW w:type="dxa" w:w="2556"/>
            <w:vAlign w:val="center"/>
          </w:tcPr>
          <w:p>
            <w:r>
              <w:rPr>
                <w:sz w:val="18"/>
              </w:rPr>
              <w:t>Rápida</w:t>
            </w:r>
          </w:p>
        </w:tc>
      </w:tr>
      <w:tr>
        <w:tc>
          <w:tcPr>
            <w:tcW w:type="dxa" w:w="2556"/>
            <w:vAlign w:val="center"/>
          </w:tcPr>
          <w:p>
            <w:r>
              <w:rPr>
                <w:sz w:val="18"/>
              </w:rPr>
              <w:t>Empanada de pino</w:t>
            </w:r>
          </w:p>
        </w:tc>
        <w:tc>
          <w:tcPr>
            <w:tcW w:type="dxa" w:w="2556"/>
            <w:vAlign w:val="center"/>
          </w:tcPr>
          <w:p>
            <w:r>
              <w:rPr>
                <w:sz w:val="18"/>
              </w:rPr>
              <w:t>Masa, carne, cebolla, huevo</w:t>
            </w:r>
          </w:p>
        </w:tc>
        <w:tc>
          <w:tcPr>
            <w:tcW w:type="dxa" w:w="2556"/>
            <w:vAlign w:val="center"/>
          </w:tcPr>
          <w:p>
            <w:r>
              <w:rPr>
                <w:sz w:val="18"/>
              </w:rPr>
              <w:t>Horno</w:t>
            </w:r>
          </w:p>
        </w:tc>
        <w:tc>
          <w:tcPr>
            <w:tcW w:type="dxa" w:w="2556"/>
            <w:vAlign w:val="center"/>
          </w:tcPr>
          <w:p>
            <w:r>
              <w:rPr>
                <w:sz w:val="18"/>
              </w:rPr>
              <w:t>Media</w:t>
            </w:r>
          </w:p>
        </w:tc>
      </w:tr>
      <w:tr>
        <w:tc>
          <w:tcPr>
            <w:tcW w:type="dxa" w:w="2556"/>
            <w:vAlign w:val="center"/>
          </w:tcPr>
          <w:p>
            <w:r>
              <w:rPr>
                <w:sz w:val="18"/>
              </w:rPr>
              <w:t>Empanada de queso</w:t>
            </w:r>
          </w:p>
        </w:tc>
        <w:tc>
          <w:tcPr>
            <w:tcW w:type="dxa" w:w="2556"/>
            <w:vAlign w:val="center"/>
          </w:tcPr>
          <w:p>
            <w:r>
              <w:rPr>
                <w:sz w:val="18"/>
              </w:rPr>
              <w:t>Masa, queso</w:t>
            </w:r>
          </w:p>
        </w:tc>
        <w:tc>
          <w:tcPr>
            <w:tcW w:type="dxa" w:w="2556"/>
            <w:vAlign w:val="center"/>
          </w:tcPr>
          <w:p>
            <w:r>
              <w:rPr>
                <w:sz w:val="18"/>
              </w:rPr>
              <w:t>Horno/freidora</w:t>
            </w:r>
          </w:p>
        </w:tc>
        <w:tc>
          <w:tcPr>
            <w:tcW w:type="dxa" w:w="2556"/>
            <w:vAlign w:val="center"/>
          </w:tcPr>
          <w:p>
            <w:r>
              <w:rPr>
                <w:sz w:val="18"/>
              </w:rPr>
              <w:t>Rápida</w:t>
            </w:r>
          </w:p>
        </w:tc>
      </w:tr>
      <w:tr>
        <w:tc>
          <w:tcPr>
            <w:tcW w:type="dxa" w:w="2556"/>
            <w:vAlign w:val="center"/>
          </w:tcPr>
          <w:p>
            <w:r>
              <w:rPr>
                <w:sz w:val="18"/>
              </w:rPr>
              <w:t>Cazuela de pollo</w:t>
            </w:r>
          </w:p>
        </w:tc>
        <w:tc>
          <w:tcPr>
            <w:tcW w:type="dxa" w:w="2556"/>
            <w:vAlign w:val="center"/>
          </w:tcPr>
          <w:p>
            <w:r>
              <w:rPr>
                <w:sz w:val="18"/>
              </w:rPr>
              <w:t>Pollo, papa, zapallo, choclo</w:t>
            </w:r>
          </w:p>
        </w:tc>
        <w:tc>
          <w:tcPr>
            <w:tcW w:type="dxa" w:w="2556"/>
            <w:vAlign w:val="center"/>
          </w:tcPr>
          <w:p>
            <w:r>
              <w:rPr>
                <w:sz w:val="18"/>
              </w:rPr>
              <w:t>Olla</w:t>
            </w:r>
          </w:p>
        </w:tc>
        <w:tc>
          <w:tcPr>
            <w:tcW w:type="dxa" w:w="2556"/>
            <w:vAlign w:val="center"/>
          </w:tcPr>
          <w:p>
            <w:r>
              <w:rPr>
                <w:sz w:val="18"/>
              </w:rPr>
              <w:t>Media</w:t>
            </w:r>
          </w:p>
        </w:tc>
      </w:tr>
      <w:tr>
        <w:tc>
          <w:tcPr>
            <w:tcW w:type="dxa" w:w="2556"/>
            <w:vAlign w:val="center"/>
          </w:tcPr>
          <w:p>
            <w:r>
              <w:rPr>
                <w:sz w:val="18"/>
              </w:rPr>
              <w:t>Cazuela de vacuno</w:t>
            </w:r>
          </w:p>
        </w:tc>
        <w:tc>
          <w:tcPr>
            <w:tcW w:type="dxa" w:w="2556"/>
            <w:vAlign w:val="center"/>
          </w:tcPr>
          <w:p>
            <w:r>
              <w:rPr>
                <w:sz w:val="18"/>
              </w:rPr>
              <w:t>Vacuno, papa, zapallo, choclo</w:t>
            </w:r>
          </w:p>
        </w:tc>
        <w:tc>
          <w:tcPr>
            <w:tcW w:type="dxa" w:w="2556"/>
            <w:vAlign w:val="center"/>
          </w:tcPr>
          <w:p>
            <w:r>
              <w:rPr>
                <w:sz w:val="18"/>
              </w:rPr>
              <w:t>Olla</w:t>
            </w:r>
          </w:p>
        </w:tc>
        <w:tc>
          <w:tcPr>
            <w:tcW w:type="dxa" w:w="2556"/>
            <w:vAlign w:val="center"/>
          </w:tcPr>
          <w:p>
            <w:r>
              <w:rPr>
                <w:sz w:val="18"/>
              </w:rPr>
              <w:t>Media</w:t>
            </w:r>
          </w:p>
        </w:tc>
      </w:tr>
      <w:tr>
        <w:tc>
          <w:tcPr>
            <w:tcW w:type="dxa" w:w="2556"/>
            <w:vAlign w:val="center"/>
          </w:tcPr>
          <w:p>
            <w:r>
              <w:rPr>
                <w:sz w:val="18"/>
              </w:rPr>
              <w:t>Pastel de choclo</w:t>
            </w:r>
          </w:p>
        </w:tc>
        <w:tc>
          <w:tcPr>
            <w:tcW w:type="dxa" w:w="2556"/>
            <w:vAlign w:val="center"/>
          </w:tcPr>
          <w:p>
            <w:r>
              <w:rPr>
                <w:sz w:val="18"/>
              </w:rPr>
              <w:t>Choclo, carne, cebolla</w:t>
            </w:r>
          </w:p>
        </w:tc>
        <w:tc>
          <w:tcPr>
            <w:tcW w:type="dxa" w:w="2556"/>
            <w:vAlign w:val="center"/>
          </w:tcPr>
          <w:p>
            <w:r>
              <w:rPr>
                <w:sz w:val="18"/>
              </w:rPr>
              <w:t>Horno</w:t>
            </w:r>
          </w:p>
        </w:tc>
        <w:tc>
          <w:tcPr>
            <w:tcW w:type="dxa" w:w="2556"/>
            <w:vAlign w:val="center"/>
          </w:tcPr>
          <w:p>
            <w:r>
              <w:rPr>
                <w:sz w:val="18"/>
              </w:rPr>
              <w:t>Larga</w:t>
            </w:r>
          </w:p>
        </w:tc>
      </w:tr>
      <w:tr>
        <w:tc>
          <w:tcPr>
            <w:tcW w:type="dxa" w:w="2556"/>
            <w:vAlign w:val="center"/>
          </w:tcPr>
          <w:p>
            <w:r>
              <w:rPr>
                <w:sz w:val="18"/>
              </w:rPr>
              <w:t>Porotos con riendas</w:t>
            </w:r>
          </w:p>
        </w:tc>
        <w:tc>
          <w:tcPr>
            <w:tcW w:type="dxa" w:w="2556"/>
            <w:vAlign w:val="center"/>
          </w:tcPr>
          <w:p>
            <w:r>
              <w:rPr>
                <w:sz w:val="18"/>
              </w:rPr>
              <w:t>Porotos, tallarines, zapallo</w:t>
            </w:r>
          </w:p>
        </w:tc>
        <w:tc>
          <w:tcPr>
            <w:tcW w:type="dxa" w:w="2556"/>
            <w:vAlign w:val="center"/>
          </w:tcPr>
          <w:p>
            <w:r>
              <w:rPr>
                <w:sz w:val="18"/>
              </w:rPr>
              <w:t>Olla</w:t>
            </w:r>
          </w:p>
        </w:tc>
        <w:tc>
          <w:tcPr>
            <w:tcW w:type="dxa" w:w="2556"/>
            <w:vAlign w:val="center"/>
          </w:tcPr>
          <w:p>
            <w:r>
              <w:rPr>
                <w:sz w:val="18"/>
              </w:rPr>
              <w:t>Media</w:t>
            </w:r>
          </w:p>
        </w:tc>
      </w:tr>
      <w:tr>
        <w:tc>
          <w:tcPr>
            <w:tcW w:type="dxa" w:w="2556"/>
            <w:vAlign w:val="center"/>
          </w:tcPr>
          <w:p>
            <w:r>
              <w:rPr>
                <w:sz w:val="18"/>
              </w:rPr>
              <w:t>Charquicán</w:t>
            </w:r>
          </w:p>
        </w:tc>
        <w:tc>
          <w:tcPr>
            <w:tcW w:type="dxa" w:w="2556"/>
            <w:vAlign w:val="center"/>
          </w:tcPr>
          <w:p>
            <w:r>
              <w:rPr>
                <w:sz w:val="18"/>
              </w:rPr>
              <w:t>Papa, zapallo, verduras, carne opcional</w:t>
            </w:r>
          </w:p>
        </w:tc>
        <w:tc>
          <w:tcPr>
            <w:tcW w:type="dxa" w:w="2556"/>
            <w:vAlign w:val="center"/>
          </w:tcPr>
          <w:p>
            <w:r>
              <w:rPr>
                <w:sz w:val="18"/>
              </w:rPr>
              <w:t>Olla</w:t>
            </w:r>
          </w:p>
        </w:tc>
        <w:tc>
          <w:tcPr>
            <w:tcW w:type="dxa" w:w="2556"/>
            <w:vAlign w:val="center"/>
          </w:tcPr>
          <w:p>
            <w:r>
              <w:rPr>
                <w:sz w:val="18"/>
              </w:rPr>
              <w:t>Media</w:t>
            </w:r>
          </w:p>
        </w:tc>
      </w:tr>
      <w:tr>
        <w:tc>
          <w:tcPr>
            <w:tcW w:type="dxa" w:w="2556"/>
            <w:vAlign w:val="center"/>
          </w:tcPr>
          <w:p>
            <w:r>
              <w:rPr>
                <w:sz w:val="18"/>
              </w:rPr>
              <w:t>Humitas</w:t>
            </w:r>
          </w:p>
        </w:tc>
        <w:tc>
          <w:tcPr>
            <w:tcW w:type="dxa" w:w="2556"/>
            <w:vAlign w:val="center"/>
          </w:tcPr>
          <w:p>
            <w:r>
              <w:rPr>
                <w:sz w:val="18"/>
              </w:rPr>
              <w:t>Choclo, cebolla, albahaca</w:t>
            </w:r>
          </w:p>
        </w:tc>
        <w:tc>
          <w:tcPr>
            <w:tcW w:type="dxa" w:w="2556"/>
            <w:vAlign w:val="center"/>
          </w:tcPr>
          <w:p>
            <w:r>
              <w:rPr>
                <w:sz w:val="18"/>
              </w:rPr>
              <w:t>Olla</w:t>
            </w:r>
          </w:p>
        </w:tc>
        <w:tc>
          <w:tcPr>
            <w:tcW w:type="dxa" w:w="2556"/>
            <w:vAlign w:val="center"/>
          </w:tcPr>
          <w:p>
            <w:r>
              <w:rPr>
                <w:sz w:val="18"/>
              </w:rPr>
              <w:t>Media</w:t>
            </w:r>
          </w:p>
        </w:tc>
      </w:tr>
      <w:tr>
        <w:tc>
          <w:tcPr>
            <w:tcW w:type="dxa" w:w="2556"/>
            <w:vAlign w:val="center"/>
          </w:tcPr>
          <w:p>
            <w:r>
              <w:rPr>
                <w:sz w:val="18"/>
              </w:rPr>
              <w:t>Sopaipillas</w:t>
            </w:r>
          </w:p>
        </w:tc>
        <w:tc>
          <w:tcPr>
            <w:tcW w:type="dxa" w:w="2556"/>
            <w:vAlign w:val="center"/>
          </w:tcPr>
          <w:p>
            <w:r>
              <w:rPr>
                <w:sz w:val="18"/>
              </w:rPr>
              <w:t>Harina, zapallo, aceite</w:t>
            </w:r>
          </w:p>
        </w:tc>
        <w:tc>
          <w:tcPr>
            <w:tcW w:type="dxa" w:w="2556"/>
            <w:vAlign w:val="center"/>
          </w:tcPr>
          <w:p>
            <w:r>
              <w:rPr>
                <w:sz w:val="18"/>
              </w:rPr>
              <w:t>Freidora</w:t>
            </w:r>
          </w:p>
        </w:tc>
        <w:tc>
          <w:tcPr>
            <w:tcW w:type="dxa" w:w="2556"/>
            <w:vAlign w:val="center"/>
          </w:tcPr>
          <w:p>
            <w:r>
              <w:rPr>
                <w:sz w:val="18"/>
              </w:rPr>
              <w:t>Rápida</w:t>
            </w:r>
          </w:p>
        </w:tc>
      </w:tr>
      <w:tr>
        <w:tc>
          <w:tcPr>
            <w:tcW w:type="dxa" w:w="2556"/>
            <w:vAlign w:val="center"/>
          </w:tcPr>
          <w:p>
            <w:r>
              <w:rPr>
                <w:sz w:val="18"/>
              </w:rPr>
              <w:t>Pan amasado</w:t>
            </w:r>
          </w:p>
        </w:tc>
        <w:tc>
          <w:tcPr>
            <w:tcW w:type="dxa" w:w="2556"/>
            <w:vAlign w:val="center"/>
          </w:tcPr>
          <w:p>
            <w:r>
              <w:rPr>
                <w:sz w:val="18"/>
              </w:rPr>
              <w:t>Harina, levadura, agua</w:t>
            </w:r>
          </w:p>
        </w:tc>
        <w:tc>
          <w:tcPr>
            <w:tcW w:type="dxa" w:w="2556"/>
            <w:vAlign w:val="center"/>
          </w:tcPr>
          <w:p>
            <w:r>
              <w:rPr>
                <w:sz w:val="18"/>
              </w:rPr>
              <w:t>Horno</w:t>
            </w:r>
          </w:p>
        </w:tc>
        <w:tc>
          <w:tcPr>
            <w:tcW w:type="dxa" w:w="2556"/>
            <w:vAlign w:val="center"/>
          </w:tcPr>
          <w:p>
            <w:r>
              <w:rPr>
                <w:sz w:val="18"/>
              </w:rPr>
              <w:t>Media</w:t>
            </w:r>
          </w:p>
        </w:tc>
      </w:tr>
      <w:tr>
        <w:tc>
          <w:tcPr>
            <w:tcW w:type="dxa" w:w="2556"/>
            <w:vAlign w:val="center"/>
          </w:tcPr>
          <w:p>
            <w:r>
              <w:rPr>
                <w:sz w:val="18"/>
              </w:rPr>
              <w:t>Pebre</w:t>
            </w:r>
          </w:p>
        </w:tc>
        <w:tc>
          <w:tcPr>
            <w:tcW w:type="dxa" w:w="2556"/>
            <w:vAlign w:val="center"/>
          </w:tcPr>
          <w:p>
            <w:r>
              <w:rPr>
                <w:sz w:val="18"/>
              </w:rPr>
              <w:t>Tomate, cebolla, cilantro, ají</w:t>
            </w:r>
          </w:p>
        </w:tc>
        <w:tc>
          <w:tcPr>
            <w:tcW w:type="dxa" w:w="2556"/>
            <w:vAlign w:val="center"/>
          </w:tcPr>
          <w:p>
            <w:r>
              <w:rPr>
                <w:sz w:val="18"/>
              </w:rPr>
              <w:t>Fría</w:t>
            </w:r>
          </w:p>
        </w:tc>
        <w:tc>
          <w:tcPr>
            <w:tcW w:type="dxa" w:w="2556"/>
            <w:vAlign w:val="center"/>
          </w:tcPr>
          <w:p>
            <w:r>
              <w:rPr>
                <w:sz w:val="18"/>
              </w:rPr>
              <w:t>Rápida</w:t>
            </w:r>
          </w:p>
        </w:tc>
      </w:tr>
      <w:tr>
        <w:tc>
          <w:tcPr>
            <w:tcW w:type="dxa" w:w="2556"/>
            <w:vAlign w:val="center"/>
          </w:tcPr>
          <w:p>
            <w:r>
              <w:rPr>
                <w:sz w:val="18"/>
              </w:rPr>
              <w:t>Ensalada chilena</w:t>
            </w:r>
          </w:p>
        </w:tc>
        <w:tc>
          <w:tcPr>
            <w:tcW w:type="dxa" w:w="2556"/>
            <w:vAlign w:val="center"/>
          </w:tcPr>
          <w:p>
            <w:r>
              <w:rPr>
                <w:sz w:val="18"/>
              </w:rPr>
              <w:t>Tomate, cebolla, cilantro</w:t>
            </w:r>
          </w:p>
        </w:tc>
        <w:tc>
          <w:tcPr>
            <w:tcW w:type="dxa" w:w="2556"/>
            <w:vAlign w:val="center"/>
          </w:tcPr>
          <w:p>
            <w:r>
              <w:rPr>
                <w:sz w:val="18"/>
              </w:rPr>
              <w:t>Fría</w:t>
            </w:r>
          </w:p>
        </w:tc>
        <w:tc>
          <w:tcPr>
            <w:tcW w:type="dxa" w:w="2556"/>
            <w:vAlign w:val="center"/>
          </w:tcPr>
          <w:p>
            <w:r>
              <w:rPr>
                <w:sz w:val="18"/>
              </w:rPr>
              <w:t>Rápida</w:t>
            </w:r>
          </w:p>
        </w:tc>
      </w:tr>
      <w:tr>
        <w:tc>
          <w:tcPr>
            <w:tcW w:type="dxa" w:w="2556"/>
            <w:vAlign w:val="center"/>
          </w:tcPr>
          <w:p>
            <w:r>
              <w:rPr>
                <w:sz w:val="18"/>
              </w:rPr>
              <w:t>Mote con huesillos</w:t>
            </w:r>
          </w:p>
        </w:tc>
        <w:tc>
          <w:tcPr>
            <w:tcW w:type="dxa" w:w="2556"/>
            <w:vAlign w:val="center"/>
          </w:tcPr>
          <w:p>
            <w:r>
              <w:rPr>
                <w:sz w:val="18"/>
              </w:rPr>
              <w:t>Mote, huesillos, azúcar</w:t>
            </w:r>
          </w:p>
        </w:tc>
        <w:tc>
          <w:tcPr>
            <w:tcW w:type="dxa" w:w="2556"/>
            <w:vAlign w:val="center"/>
          </w:tcPr>
          <w:p>
            <w:r>
              <w:rPr>
                <w:sz w:val="18"/>
              </w:rPr>
              <w:t>Especial</w:t>
            </w:r>
          </w:p>
        </w:tc>
        <w:tc>
          <w:tcPr>
            <w:tcW w:type="dxa" w:w="2556"/>
            <w:vAlign w:val="center"/>
          </w:tcPr>
          <w:p>
            <w:r>
              <w:rPr>
                <w:sz w:val="18"/>
              </w:rPr>
              <w:t>Larga</w:t>
            </w:r>
          </w:p>
        </w:tc>
      </w:tr>
      <w:tr>
        <w:tc>
          <w:tcPr>
            <w:tcW w:type="dxa" w:w="2556"/>
            <w:vAlign w:val="center"/>
          </w:tcPr>
          <w:p>
            <w:r>
              <w:rPr>
                <w:sz w:val="18"/>
              </w:rPr>
              <w:t>Leche asada</w:t>
            </w:r>
          </w:p>
        </w:tc>
        <w:tc>
          <w:tcPr>
            <w:tcW w:type="dxa" w:w="2556"/>
            <w:vAlign w:val="center"/>
          </w:tcPr>
          <w:p>
            <w:r>
              <w:rPr>
                <w:sz w:val="18"/>
              </w:rPr>
              <w:t>Leche, huevo, azúcar</w:t>
            </w:r>
          </w:p>
        </w:tc>
        <w:tc>
          <w:tcPr>
            <w:tcW w:type="dxa" w:w="2556"/>
            <w:vAlign w:val="center"/>
          </w:tcPr>
          <w:p>
            <w:r>
              <w:rPr>
                <w:sz w:val="18"/>
              </w:rPr>
              <w:t>Horno</w:t>
            </w:r>
          </w:p>
        </w:tc>
        <w:tc>
          <w:tcPr>
            <w:tcW w:type="dxa" w:w="2556"/>
            <w:vAlign w:val="center"/>
          </w:tcPr>
          <w:p>
            <w:r>
              <w:rPr>
                <w:sz w:val="18"/>
              </w:rPr>
              <w:t>Media</w:t>
            </w:r>
          </w:p>
        </w:tc>
      </w:tr>
      <w:tr>
        <w:tc>
          <w:tcPr>
            <w:tcW w:type="dxa" w:w="2556"/>
            <w:vAlign w:val="center"/>
          </w:tcPr>
          <w:p>
            <w:r>
              <w:rPr>
                <w:sz w:val="18"/>
              </w:rPr>
              <w:t>Kuchen sureño</w:t>
            </w:r>
          </w:p>
        </w:tc>
        <w:tc>
          <w:tcPr>
            <w:tcW w:type="dxa" w:w="2556"/>
            <w:vAlign w:val="center"/>
          </w:tcPr>
          <w:p>
            <w:r>
              <w:rPr>
                <w:sz w:val="18"/>
              </w:rPr>
              <w:t>Harina, fruta, azúcar</w:t>
            </w:r>
          </w:p>
        </w:tc>
        <w:tc>
          <w:tcPr>
            <w:tcW w:type="dxa" w:w="2556"/>
            <w:vAlign w:val="center"/>
          </w:tcPr>
          <w:p>
            <w:r>
              <w:rPr>
                <w:sz w:val="18"/>
              </w:rPr>
              <w:t>Horno</w:t>
            </w:r>
          </w:p>
        </w:tc>
        <w:tc>
          <w:tcPr>
            <w:tcW w:type="dxa" w:w="2556"/>
            <w:vAlign w:val="center"/>
          </w:tcPr>
          <w:p>
            <w:r>
              <w:rPr>
                <w:sz w:val="18"/>
              </w:rPr>
              <w:t>Media</w:t>
            </w:r>
          </w:p>
        </w:tc>
      </w:tr>
    </w:tbl>
    <w:p/>
    <w:p>
      <w:pPr>
        <w:spacing w:after="100" w:line="259" w:lineRule="auto"/>
      </w:pPr>
      <w:r>
        <w:t>Esta biblioteca es una propuesta de contenido. Puede crecer con platos internacionales y regionales, pero conviene que las primeras horas tengan una identidad chilena reconocible.</w:t>
      </w:r>
    </w:p>
    <w:p>
      <w:pPr>
        <w:pStyle w:val="Heading1"/>
      </w:pPr>
      <w:r>
        <w:t>Anexo B. Ejemplos de microdiálogos chilenos</w:t>
      </w:r>
    </w:p>
    <w:p>
      <w:pPr>
        <w:pStyle w:val="Heading2"/>
      </w:pPr>
      <w:r>
        <w:t>Clientes</w:t>
      </w:r>
    </w:p>
    <w:p>
      <w:pPr>
        <w:pStyle w:val="Dialogue"/>
        <w:spacing w:after="60"/>
        <w:ind w:left="360"/>
      </w:pPr>
      <w:r>
        <w:rPr>
          <w:b/>
        </w:rPr>
        <w:t xml:space="preserve">CLIENTE: </w:t>
      </w:r>
      <w:r>
        <w:t>Oye, este local es nuevo, ¿cierto?</w:t>
      </w:r>
    </w:p>
    <w:p>
      <w:pPr>
        <w:pStyle w:val="Dialogue"/>
        <w:spacing w:after="60"/>
        <w:ind w:left="360"/>
      </w:pPr>
      <w:r>
        <w:rPr>
          <w:b/>
        </w:rPr>
        <w:t xml:space="preserve">CLIENTE: </w:t>
      </w:r>
      <w:r>
        <w:t>Ya, probemos acá. Estoy muerto de hambre.</w:t>
      </w:r>
    </w:p>
    <w:p>
      <w:pPr>
        <w:pStyle w:val="Dialogue"/>
        <w:spacing w:after="60"/>
        <w:ind w:left="360"/>
      </w:pPr>
      <w:r>
        <w:rPr>
          <w:b/>
        </w:rPr>
        <w:t xml:space="preserve">CLIENTE: </w:t>
      </w:r>
      <w:r>
        <w:t>¿Todavía le queda de ese plato?</w:t>
      </w:r>
    </w:p>
    <w:p>
      <w:pPr>
        <w:pStyle w:val="Dialogue"/>
        <w:spacing w:after="60"/>
        <w:ind w:left="360"/>
      </w:pPr>
      <w:r>
        <w:rPr>
          <w:b/>
        </w:rPr>
        <w:t xml:space="preserve">CLIENTE: </w:t>
      </w:r>
      <w:r>
        <w:t>Pucha, está lleno. Esperemos un poquito.</w:t>
      </w:r>
    </w:p>
    <w:p>
      <w:pPr>
        <w:pStyle w:val="Dialogue"/>
        <w:spacing w:after="60"/>
        <w:ind w:left="360"/>
      </w:pPr>
      <w:r>
        <w:rPr>
          <w:b/>
        </w:rPr>
        <w:t xml:space="preserve">CLIENTE: </w:t>
      </w:r>
      <w:r>
        <w:t>Está bueno esto, voy a volver.</w:t>
      </w:r>
    </w:p>
    <w:p>
      <w:pPr>
        <w:pStyle w:val="Dialogue"/>
        <w:spacing w:after="60"/>
        <w:ind w:left="360"/>
      </w:pPr>
      <w:r>
        <w:rPr>
          <w:b/>
        </w:rPr>
        <w:t xml:space="preserve">CLIENTE: </w:t>
      </w:r>
      <w:r>
        <w:t>Pasé ayer y estaba cerrado.</w:t>
      </w:r>
    </w:p>
    <w:p>
      <w:pPr>
        <w:pStyle w:val="Heading2"/>
      </w:pPr>
      <w:r>
        <w:t>Trabajadores</w:t>
      </w:r>
    </w:p>
    <w:p>
      <w:pPr>
        <w:pStyle w:val="Dialogue"/>
        <w:spacing w:after="60"/>
        <w:ind w:left="360"/>
      </w:pPr>
      <w:r>
        <w:rPr>
          <w:b/>
        </w:rPr>
        <w:t xml:space="preserve">AYUDANTE: </w:t>
      </w:r>
      <w:r>
        <w:t>Mesa cuatro lista.</w:t>
      </w:r>
    </w:p>
    <w:p>
      <w:pPr>
        <w:pStyle w:val="Dialogue"/>
        <w:spacing w:after="60"/>
        <w:ind w:left="360"/>
      </w:pPr>
      <w:r>
        <w:rPr>
          <w:b/>
        </w:rPr>
        <w:t xml:space="preserve">AYUDANTE: </w:t>
      </w:r>
      <w:r>
        <w:t>Ya voy con ese pedido.</w:t>
      </w:r>
    </w:p>
    <w:p>
      <w:pPr>
        <w:pStyle w:val="Dialogue"/>
        <w:spacing w:after="60"/>
        <w:ind w:left="360"/>
      </w:pPr>
      <w:r>
        <w:rPr>
          <w:b/>
        </w:rPr>
        <w:t xml:space="preserve">AYUDANTE: </w:t>
      </w:r>
      <w:r>
        <w:t>Oye, nos estamos quedando sin ingredientes.</w:t>
      </w:r>
    </w:p>
    <w:p>
      <w:pPr>
        <w:pStyle w:val="Dialogue"/>
        <w:spacing w:after="60"/>
        <w:ind w:left="360"/>
      </w:pPr>
      <w:r>
        <w:rPr>
          <w:b/>
        </w:rPr>
        <w:t xml:space="preserve">AYUDANTE: </w:t>
      </w:r>
      <w:r>
        <w:t>Está entrando harta gente.</w:t>
      </w:r>
    </w:p>
    <w:p>
      <w:pPr>
        <w:pStyle w:val="Dialogue"/>
        <w:spacing w:after="60"/>
        <w:ind w:left="360"/>
      </w:pPr>
      <w:r>
        <w:rPr>
          <w:b/>
        </w:rPr>
        <w:t xml:space="preserve">AYUDANTE: </w:t>
      </w:r>
      <w:r>
        <w:t>Dame un segundo, quedé hecho bolsa.</w:t>
      </w:r>
    </w:p>
    <w:p>
      <w:pPr>
        <w:pStyle w:val="Dialogue"/>
        <w:spacing w:after="60"/>
        <w:ind w:left="360"/>
      </w:pPr>
      <w:r>
        <w:rPr>
          <w:b/>
        </w:rPr>
        <w:t xml:space="preserve">AYUDANTE: </w:t>
      </w:r>
      <w:r>
        <w:t>Ya po, saquemos esto adelante.</w:t>
      </w:r>
    </w:p>
    <w:p>
      <w:pPr>
        <w:spacing w:after="100" w:line="259" w:lineRule="auto"/>
      </w:pPr>
      <w:r>
        <w:t>Estos ejemplos sirven para tono. Cada personaje puede tener un grado distinto de modismos, formalidad y humor.</w:t>
      </w:r>
    </w:p>
    <w:p>
      <w:pPr>
        <w:pStyle w:val="Heading1"/>
      </w:pPr>
      <w:r>
        <w:t>Anexo C. Checklist de revisión para nuevas mecánicas</w:t>
      </w:r>
    </w:p>
    <w:p>
      <w:pPr>
        <w:pStyle w:val="ListNumber"/>
        <w:spacing w:after="40"/>
      </w:pPr>
      <w:r>
        <w:t>¿La mecánica mejora cocina, gestión, construcción, colección o interacción social?</w:t>
      </w:r>
    </w:p>
    <w:p>
      <w:pPr>
        <w:pStyle w:val="ListNumber"/>
        <w:spacing w:after="40"/>
      </w:pPr>
      <w:r>
        <w:t>¿Puede explicarse visualmente sin un tutorial largo?</w:t>
      </w:r>
    </w:p>
    <w:p>
      <w:pPr>
        <w:pStyle w:val="ListNumber"/>
        <w:spacing w:after="40"/>
      </w:pPr>
      <w:r>
        <w:t>¿Agrega una moneda o barra innecesaria?</w:t>
      </w:r>
    </w:p>
    <w:p>
      <w:pPr>
        <w:pStyle w:val="ListNumber"/>
        <w:spacing w:after="40"/>
      </w:pPr>
      <w:r>
        <w:t>¿Respeta que no existe energía?</w:t>
      </w:r>
    </w:p>
    <w:p>
      <w:pPr>
        <w:pStyle w:val="ListNumber"/>
        <w:spacing w:after="40"/>
      </w:pPr>
      <w:r>
        <w:t>¿Respeta el sistema de grupos/mesas?</w:t>
      </w:r>
    </w:p>
    <w:p>
      <w:pPr>
        <w:pStyle w:val="ListNumber"/>
        <w:spacing w:after="40"/>
      </w:pPr>
      <w:r>
        <w:t>¿Puede configurarse mediante datos en vez de código rígido?</w:t>
      </w:r>
    </w:p>
    <w:p>
      <w:pPr>
        <w:pStyle w:val="ListNumber"/>
        <w:spacing w:after="40"/>
      </w:pPr>
      <w:r>
        <w:t>¿Funciona en móvil y PC?</w:t>
      </w:r>
    </w:p>
    <w:p>
      <w:pPr>
        <w:pStyle w:val="ListNumber"/>
        <w:spacing w:after="40"/>
      </w:pPr>
      <w:r>
        <w:t>¿Puede añadirse sin romper guardados?</w:t>
      </w:r>
    </w:p>
    <w:p>
      <w:pPr>
        <w:pStyle w:val="ListNumber"/>
        <w:spacing w:after="40"/>
      </w:pPr>
      <w:r>
        <w:t>¿Aporta identidad a Villa del Chef en lugar de imitar una referencia?</w:t>
      </w:r>
    </w:p>
    <w:p>
      <w:pPr>
        <w:pStyle w:val="ListNumber"/>
        <w:spacing w:after="40"/>
      </w:pPr>
      <w:r>
        <w:t>¿Es necesaria ahora o puede esperar a una etapa posterior?</w:t>
      </w:r>
    </w:p>
    <w:p>
      <w:r>
        <w:br w:type="page"/>
      </w:r>
    </w:p>
    <w:p>
      <w:pPr>
        <w:pStyle w:val="Heading1"/>
        <w:keepNext/>
      </w:pPr>
      <w:r>
        <w:t>35. Biblioteca ampliada: 50 recetas chilenas jugables</w:t>
      </w:r>
    </w:p>
    <w:p>
      <w:pPr>
        <w:spacing w:after="120" w:line="259" w:lineRule="auto"/>
      </w:pPr>
      <w:r>
        <w:t>Esta sección reemplaza conceptualmente la biblioteca inicial breve del Anexo A como catálogo de referencia principal. Se proponen 50 recetas chilenas o variantes de preparaciones muy reconocibles. El objetivo no es simular gastronomía profesional con exactitud absoluta, sino crear contenido coherente, identificable y escalable. Los ingredientes y tiempos son orientativos y deben vivir en datos configurables.</w:t>
      </w:r>
    </w:p>
    <w:p>
      <w:pPr>
        <w:spacing w:after="120" w:line="259" w:lineRule="auto"/>
      </w:pPr>
      <w:r>
        <w:t>Regla de diseño: una receta no debe existir solamente para “rellenar” el recetario. Debe aportar al menos una de estas funciones: enseñar una estación, reutilizar ingredientes, justificar una zona, participar en un evento, servir de requisito para dominio o ampliar la variedad visual del mostrador.</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D3"/>
            <w:vAlign w:val="center"/>
          </w:tcPr>
          <w:p>
            <w:pPr>
              <w:spacing w:after="40" w:before="0"/>
            </w:pPr>
            <w:r>
              <w:rPr>
                <w:b/>
                <w:sz w:val="17"/>
              </w:rPr>
              <w:t>#</w:t>
            </w:r>
          </w:p>
        </w:tc>
        <w:tc>
          <w:tcPr>
            <w:tcW w:type="dxa" w:w="1704"/>
            <w:shd w:fill="D9EAD3"/>
            <w:vAlign w:val="center"/>
          </w:tcPr>
          <w:p>
            <w:pPr>
              <w:spacing w:after="40" w:before="0"/>
            </w:pPr>
            <w:r>
              <w:rPr>
                <w:b/>
                <w:sz w:val="17"/>
              </w:rPr>
              <w:t>Receta</w:t>
            </w:r>
          </w:p>
        </w:tc>
        <w:tc>
          <w:tcPr>
            <w:tcW w:type="dxa" w:w="1704"/>
            <w:shd w:fill="D9EAD3"/>
            <w:vAlign w:val="center"/>
          </w:tcPr>
          <w:p>
            <w:pPr>
              <w:spacing w:after="40" w:before="0"/>
            </w:pPr>
            <w:r>
              <w:rPr>
                <w:b/>
                <w:sz w:val="17"/>
              </w:rPr>
              <w:t>Categoría</w:t>
            </w:r>
          </w:p>
        </w:tc>
        <w:tc>
          <w:tcPr>
            <w:tcW w:type="dxa" w:w="1704"/>
            <w:shd w:fill="D9EAD3"/>
            <w:vAlign w:val="center"/>
          </w:tcPr>
          <w:p>
            <w:pPr>
              <w:spacing w:after="40" w:before="0"/>
            </w:pPr>
            <w:r>
              <w:rPr>
                <w:b/>
                <w:sz w:val="17"/>
              </w:rPr>
              <w:t>Ingredientes base orientativos</w:t>
            </w:r>
          </w:p>
        </w:tc>
        <w:tc>
          <w:tcPr>
            <w:tcW w:type="dxa" w:w="1704"/>
            <w:shd w:fill="D9EAD3"/>
            <w:vAlign w:val="center"/>
          </w:tcPr>
          <w:p>
            <w:pPr>
              <w:spacing w:after="40" w:before="0"/>
            </w:pPr>
            <w:r>
              <w:rPr>
                <w:b/>
                <w:sz w:val="17"/>
              </w:rPr>
              <w:t>Estación sugerida</w:t>
            </w:r>
          </w:p>
        </w:tc>
        <w:tc>
          <w:tcPr>
            <w:tcW w:type="dxa" w:w="1704"/>
            <w:shd w:fill="D9EAD3"/>
            <w:vAlign w:val="center"/>
          </w:tcPr>
          <w:p>
            <w:pPr>
              <w:spacing w:after="40" w:before="0"/>
            </w:pPr>
            <w:r>
              <w:rPr>
                <w:b/>
                <w:sz w:val="17"/>
              </w:rPr>
              <w:t>Desbloqueo/uso</w:t>
            </w:r>
          </w:p>
        </w:tc>
      </w:tr>
      <w:tr>
        <w:tc>
          <w:tcPr>
            <w:tcW w:type="dxa" w:w="1704"/>
            <w:vAlign w:val="center"/>
          </w:tcPr>
          <w:p>
            <w:pPr>
              <w:spacing w:after="40" w:before="0"/>
            </w:pPr>
            <w:r>
              <w:rPr>
                <w:sz w:val="17"/>
              </w:rPr>
              <w:t>1</w:t>
            </w:r>
          </w:p>
        </w:tc>
        <w:tc>
          <w:tcPr>
            <w:tcW w:type="dxa" w:w="1704"/>
            <w:vAlign w:val="center"/>
          </w:tcPr>
          <w:p>
            <w:pPr>
              <w:spacing w:after="40" w:before="0"/>
            </w:pPr>
            <w:r>
              <w:rPr>
                <w:sz w:val="17"/>
              </w:rPr>
              <w:t>Completo italiano</w:t>
            </w:r>
          </w:p>
        </w:tc>
        <w:tc>
          <w:tcPr>
            <w:tcW w:type="dxa" w:w="1704"/>
            <w:vAlign w:val="center"/>
          </w:tcPr>
          <w:p>
            <w:pPr>
              <w:spacing w:after="40" w:before="0"/>
            </w:pPr>
            <w:r>
              <w:rPr>
                <w:sz w:val="17"/>
              </w:rPr>
              <w:t>Comida rápida</w:t>
            </w:r>
          </w:p>
        </w:tc>
        <w:tc>
          <w:tcPr>
            <w:tcW w:type="dxa" w:w="1704"/>
            <w:vAlign w:val="center"/>
          </w:tcPr>
          <w:p>
            <w:pPr>
              <w:spacing w:after="40" w:before="0"/>
            </w:pPr>
            <w:r>
              <w:rPr>
                <w:sz w:val="17"/>
              </w:rPr>
              <w:t>Pan, vienesa, tomate, palta, mayonesa</w:t>
            </w:r>
          </w:p>
        </w:tc>
        <w:tc>
          <w:tcPr>
            <w:tcW w:type="dxa" w:w="1704"/>
            <w:vAlign w:val="center"/>
          </w:tcPr>
          <w:p>
            <w:pPr>
              <w:spacing w:after="40" w:before="0"/>
            </w:pPr>
            <w:r>
              <w:rPr>
                <w:sz w:val="17"/>
              </w:rPr>
              <w:t>Plancha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2</w:t>
            </w:r>
          </w:p>
        </w:tc>
        <w:tc>
          <w:tcPr>
            <w:tcW w:type="dxa" w:w="1704"/>
            <w:vAlign w:val="center"/>
          </w:tcPr>
          <w:p>
            <w:pPr>
              <w:spacing w:after="40" w:before="0"/>
            </w:pPr>
            <w:r>
              <w:rPr>
                <w:sz w:val="17"/>
              </w:rPr>
              <w:t>Completo dinámico</w:t>
            </w:r>
          </w:p>
        </w:tc>
        <w:tc>
          <w:tcPr>
            <w:tcW w:type="dxa" w:w="1704"/>
            <w:vAlign w:val="center"/>
          </w:tcPr>
          <w:p>
            <w:pPr>
              <w:spacing w:after="40" w:before="0"/>
            </w:pPr>
            <w:r>
              <w:rPr>
                <w:sz w:val="17"/>
              </w:rPr>
              <w:t>Comida rápida</w:t>
            </w:r>
          </w:p>
        </w:tc>
        <w:tc>
          <w:tcPr>
            <w:tcW w:type="dxa" w:w="1704"/>
            <w:vAlign w:val="center"/>
          </w:tcPr>
          <w:p>
            <w:pPr>
              <w:spacing w:after="40" w:before="0"/>
            </w:pPr>
            <w:r>
              <w:rPr>
                <w:sz w:val="17"/>
              </w:rPr>
              <w:t>Pan, vienesa, tomate, palta, chucrut, salsa americana</w:t>
            </w:r>
          </w:p>
        </w:tc>
        <w:tc>
          <w:tcPr>
            <w:tcW w:type="dxa" w:w="1704"/>
            <w:vAlign w:val="center"/>
          </w:tcPr>
          <w:p>
            <w:pPr>
              <w:spacing w:after="40" w:before="0"/>
            </w:pPr>
            <w:r>
              <w:rPr>
                <w:sz w:val="17"/>
              </w:rPr>
              <w:t>Plancha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3</w:t>
            </w:r>
          </w:p>
        </w:tc>
        <w:tc>
          <w:tcPr>
            <w:tcW w:type="dxa" w:w="1704"/>
            <w:vAlign w:val="center"/>
          </w:tcPr>
          <w:p>
            <w:pPr>
              <w:spacing w:after="40" w:before="0"/>
            </w:pPr>
            <w:r>
              <w:rPr>
                <w:sz w:val="17"/>
              </w:rPr>
              <w:t>Completo completo</w:t>
            </w:r>
          </w:p>
        </w:tc>
        <w:tc>
          <w:tcPr>
            <w:tcW w:type="dxa" w:w="1704"/>
            <w:vAlign w:val="center"/>
          </w:tcPr>
          <w:p>
            <w:pPr>
              <w:spacing w:after="40" w:before="0"/>
            </w:pPr>
            <w:r>
              <w:rPr>
                <w:sz w:val="17"/>
              </w:rPr>
              <w:t>Comida rápida</w:t>
            </w:r>
          </w:p>
        </w:tc>
        <w:tc>
          <w:tcPr>
            <w:tcW w:type="dxa" w:w="1704"/>
            <w:vAlign w:val="center"/>
          </w:tcPr>
          <w:p>
            <w:pPr>
              <w:spacing w:after="40" w:before="0"/>
            </w:pPr>
            <w:r>
              <w:rPr>
                <w:sz w:val="17"/>
              </w:rPr>
              <w:t>Pan, vienesa, tomate, chucrut, mayonesa</w:t>
            </w:r>
          </w:p>
        </w:tc>
        <w:tc>
          <w:tcPr>
            <w:tcW w:type="dxa" w:w="1704"/>
            <w:vAlign w:val="center"/>
          </w:tcPr>
          <w:p>
            <w:pPr>
              <w:spacing w:after="40" w:before="0"/>
            </w:pPr>
            <w:r>
              <w:rPr>
                <w:sz w:val="17"/>
              </w:rPr>
              <w:t>Plancha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4</w:t>
            </w:r>
          </w:p>
        </w:tc>
        <w:tc>
          <w:tcPr>
            <w:tcW w:type="dxa" w:w="1704"/>
            <w:vAlign w:val="center"/>
          </w:tcPr>
          <w:p>
            <w:pPr>
              <w:spacing w:after="40" w:before="0"/>
            </w:pPr>
            <w:r>
              <w:rPr>
                <w:sz w:val="17"/>
              </w:rPr>
              <w:t>As italiano</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carne picada o churrasco, tomate, palta, mayonesa</w:t>
            </w:r>
          </w:p>
        </w:tc>
        <w:tc>
          <w:tcPr>
            <w:tcW w:type="dxa" w:w="1704"/>
            <w:vAlign w:val="center"/>
          </w:tcPr>
          <w:p>
            <w:pPr>
              <w:spacing w:after="40" w:before="0"/>
            </w:pPr>
            <w:r>
              <w:rPr>
                <w:sz w:val="17"/>
              </w:rPr>
              <w:t>Plancha · Rápida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5</w:t>
            </w:r>
          </w:p>
        </w:tc>
        <w:tc>
          <w:tcPr>
            <w:tcW w:type="dxa" w:w="1704"/>
            <w:vAlign w:val="center"/>
          </w:tcPr>
          <w:p>
            <w:pPr>
              <w:spacing w:after="40" w:before="0"/>
            </w:pPr>
            <w:r>
              <w:rPr>
                <w:sz w:val="17"/>
              </w:rPr>
              <w:t>Churrasco italiano</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churrasco, tomate, palta, mayonesa</w:t>
            </w:r>
          </w:p>
        </w:tc>
        <w:tc>
          <w:tcPr>
            <w:tcW w:type="dxa" w:w="1704"/>
            <w:vAlign w:val="center"/>
          </w:tcPr>
          <w:p>
            <w:pPr>
              <w:spacing w:after="40" w:before="0"/>
            </w:pPr>
            <w:r>
              <w:rPr>
                <w:sz w:val="17"/>
              </w:rPr>
              <w:t>Plancha/parrilla · Media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6</w:t>
            </w:r>
          </w:p>
        </w:tc>
        <w:tc>
          <w:tcPr>
            <w:tcW w:type="dxa" w:w="1704"/>
            <w:vAlign w:val="center"/>
          </w:tcPr>
          <w:p>
            <w:pPr>
              <w:spacing w:after="40" w:before="0"/>
            </w:pPr>
            <w:r>
              <w:rPr>
                <w:sz w:val="17"/>
              </w:rPr>
              <w:t>Chacarero</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churrasco, tomate, porotos verdes, ají</w:t>
            </w:r>
          </w:p>
        </w:tc>
        <w:tc>
          <w:tcPr>
            <w:tcW w:type="dxa" w:w="1704"/>
            <w:vAlign w:val="center"/>
          </w:tcPr>
          <w:p>
            <w:pPr>
              <w:spacing w:after="40" w:before="0"/>
            </w:pPr>
            <w:r>
              <w:rPr>
                <w:sz w:val="17"/>
              </w:rPr>
              <w:t>Plancha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7</w:t>
            </w:r>
          </w:p>
        </w:tc>
        <w:tc>
          <w:tcPr>
            <w:tcW w:type="dxa" w:w="1704"/>
            <w:vAlign w:val="center"/>
          </w:tcPr>
          <w:p>
            <w:pPr>
              <w:spacing w:after="40" w:before="0"/>
            </w:pPr>
            <w:r>
              <w:rPr>
                <w:sz w:val="17"/>
              </w:rPr>
              <w:t>Barros Luco</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carne, queso</w:t>
            </w:r>
          </w:p>
        </w:tc>
        <w:tc>
          <w:tcPr>
            <w:tcW w:type="dxa" w:w="1704"/>
            <w:vAlign w:val="center"/>
          </w:tcPr>
          <w:p>
            <w:pPr>
              <w:spacing w:after="40" w:before="0"/>
            </w:pPr>
            <w:r>
              <w:rPr>
                <w:sz w:val="17"/>
              </w:rPr>
              <w:t>Plancha · Media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8</w:t>
            </w:r>
          </w:p>
        </w:tc>
        <w:tc>
          <w:tcPr>
            <w:tcW w:type="dxa" w:w="1704"/>
            <w:vAlign w:val="center"/>
          </w:tcPr>
          <w:p>
            <w:pPr>
              <w:spacing w:after="40" w:before="0"/>
            </w:pPr>
            <w:r>
              <w:rPr>
                <w:sz w:val="17"/>
              </w:rPr>
              <w:t>Barros Jarpa</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jamón, queso</w:t>
            </w:r>
          </w:p>
        </w:tc>
        <w:tc>
          <w:tcPr>
            <w:tcW w:type="dxa" w:w="1704"/>
            <w:vAlign w:val="center"/>
          </w:tcPr>
          <w:p>
            <w:pPr>
              <w:spacing w:after="40" w:before="0"/>
            </w:pPr>
            <w:r>
              <w:rPr>
                <w:sz w:val="17"/>
              </w:rPr>
              <w:t>Plancha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9</w:t>
            </w:r>
          </w:p>
        </w:tc>
        <w:tc>
          <w:tcPr>
            <w:tcW w:type="dxa" w:w="1704"/>
            <w:vAlign w:val="center"/>
          </w:tcPr>
          <w:p>
            <w:pPr>
              <w:spacing w:after="40" w:before="0"/>
            </w:pPr>
            <w:r>
              <w:rPr>
                <w:sz w:val="17"/>
              </w:rPr>
              <w:t>Lomito italiano</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lomito de cerdo, tomate, palta, mayonesa</w:t>
            </w:r>
          </w:p>
        </w:tc>
        <w:tc>
          <w:tcPr>
            <w:tcW w:type="dxa" w:w="1704"/>
            <w:vAlign w:val="center"/>
          </w:tcPr>
          <w:p>
            <w:pPr>
              <w:spacing w:after="40" w:before="0"/>
            </w:pPr>
            <w:r>
              <w:rPr>
                <w:sz w:val="17"/>
              </w:rPr>
              <w:t>Plancha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10</w:t>
            </w:r>
          </w:p>
        </w:tc>
        <w:tc>
          <w:tcPr>
            <w:tcW w:type="dxa" w:w="1704"/>
            <w:vAlign w:val="center"/>
          </w:tcPr>
          <w:p>
            <w:pPr>
              <w:spacing w:after="40" w:before="0"/>
            </w:pPr>
            <w:r>
              <w:rPr>
                <w:sz w:val="17"/>
              </w:rPr>
              <w:t>Ave palta</w:t>
            </w:r>
          </w:p>
        </w:tc>
        <w:tc>
          <w:tcPr>
            <w:tcW w:type="dxa" w:w="1704"/>
            <w:vAlign w:val="center"/>
          </w:tcPr>
          <w:p>
            <w:pPr>
              <w:spacing w:after="40" w:before="0"/>
            </w:pPr>
            <w:r>
              <w:rPr>
                <w:sz w:val="17"/>
              </w:rPr>
              <w:t>Sándwich</w:t>
            </w:r>
          </w:p>
        </w:tc>
        <w:tc>
          <w:tcPr>
            <w:tcW w:type="dxa" w:w="1704"/>
            <w:vAlign w:val="center"/>
          </w:tcPr>
          <w:p>
            <w:pPr>
              <w:spacing w:after="40" w:before="0"/>
            </w:pPr>
            <w:r>
              <w:rPr>
                <w:sz w:val="17"/>
              </w:rPr>
              <w:t>Pan, pollo, palta, mayonesa</w:t>
            </w:r>
          </w:p>
        </w:tc>
        <w:tc>
          <w:tcPr>
            <w:tcW w:type="dxa" w:w="1704"/>
            <w:vAlign w:val="center"/>
          </w:tcPr>
          <w:p>
            <w:pPr>
              <w:spacing w:after="40" w:before="0"/>
            </w:pPr>
            <w:r>
              <w:rPr>
                <w:sz w:val="17"/>
              </w:rPr>
              <w:t>Estación fría/plancha · Rápida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11</w:t>
            </w:r>
          </w:p>
        </w:tc>
        <w:tc>
          <w:tcPr>
            <w:tcW w:type="dxa" w:w="1704"/>
            <w:vAlign w:val="center"/>
          </w:tcPr>
          <w:p>
            <w:pPr>
              <w:spacing w:after="40" w:before="0"/>
            </w:pPr>
            <w:r>
              <w:rPr>
                <w:sz w:val="17"/>
              </w:rPr>
              <w:t>Empanada de pino</w:t>
            </w:r>
          </w:p>
        </w:tc>
        <w:tc>
          <w:tcPr>
            <w:tcW w:type="dxa" w:w="1704"/>
            <w:vAlign w:val="center"/>
          </w:tcPr>
          <w:p>
            <w:pPr>
              <w:spacing w:after="40" w:before="0"/>
            </w:pPr>
            <w:r>
              <w:rPr>
                <w:sz w:val="17"/>
              </w:rPr>
              <w:t>Masa horneada</w:t>
            </w:r>
          </w:p>
        </w:tc>
        <w:tc>
          <w:tcPr>
            <w:tcW w:type="dxa" w:w="1704"/>
            <w:vAlign w:val="center"/>
          </w:tcPr>
          <w:p>
            <w:pPr>
              <w:spacing w:after="40" w:before="0"/>
            </w:pPr>
            <w:r>
              <w:rPr>
                <w:sz w:val="17"/>
              </w:rPr>
              <w:t>Masa, carne, cebolla, huevo, aceituna</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12</w:t>
            </w:r>
          </w:p>
        </w:tc>
        <w:tc>
          <w:tcPr>
            <w:tcW w:type="dxa" w:w="1704"/>
            <w:vAlign w:val="center"/>
          </w:tcPr>
          <w:p>
            <w:pPr>
              <w:spacing w:after="40" w:before="0"/>
            </w:pPr>
            <w:r>
              <w:rPr>
                <w:sz w:val="17"/>
              </w:rPr>
              <w:t>Empanada de queso</w:t>
            </w:r>
          </w:p>
        </w:tc>
        <w:tc>
          <w:tcPr>
            <w:tcW w:type="dxa" w:w="1704"/>
            <w:vAlign w:val="center"/>
          </w:tcPr>
          <w:p>
            <w:pPr>
              <w:spacing w:after="40" w:before="0"/>
            </w:pPr>
            <w:r>
              <w:rPr>
                <w:sz w:val="17"/>
              </w:rPr>
              <w:t>Masa</w:t>
            </w:r>
          </w:p>
        </w:tc>
        <w:tc>
          <w:tcPr>
            <w:tcW w:type="dxa" w:w="1704"/>
            <w:vAlign w:val="center"/>
          </w:tcPr>
          <w:p>
            <w:pPr>
              <w:spacing w:after="40" w:before="0"/>
            </w:pPr>
            <w:r>
              <w:rPr>
                <w:sz w:val="17"/>
              </w:rPr>
              <w:t>Masa, queso</w:t>
            </w:r>
          </w:p>
        </w:tc>
        <w:tc>
          <w:tcPr>
            <w:tcW w:type="dxa" w:w="1704"/>
            <w:vAlign w:val="center"/>
          </w:tcPr>
          <w:p>
            <w:pPr>
              <w:spacing w:after="40" w:before="0"/>
            </w:pPr>
            <w:r>
              <w:rPr>
                <w:sz w:val="17"/>
              </w:rPr>
              <w:t>Horno/freidora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13</w:t>
            </w:r>
          </w:p>
        </w:tc>
        <w:tc>
          <w:tcPr>
            <w:tcW w:type="dxa" w:w="1704"/>
            <w:vAlign w:val="center"/>
          </w:tcPr>
          <w:p>
            <w:pPr>
              <w:spacing w:after="40" w:before="0"/>
            </w:pPr>
            <w:r>
              <w:rPr>
                <w:sz w:val="17"/>
              </w:rPr>
              <w:t>Empanada de mariscos</w:t>
            </w:r>
          </w:p>
        </w:tc>
        <w:tc>
          <w:tcPr>
            <w:tcW w:type="dxa" w:w="1704"/>
            <w:vAlign w:val="center"/>
          </w:tcPr>
          <w:p>
            <w:pPr>
              <w:spacing w:after="40" w:before="0"/>
            </w:pPr>
            <w:r>
              <w:rPr>
                <w:sz w:val="17"/>
              </w:rPr>
              <w:t>Masa</w:t>
            </w:r>
          </w:p>
        </w:tc>
        <w:tc>
          <w:tcPr>
            <w:tcW w:type="dxa" w:w="1704"/>
            <w:vAlign w:val="center"/>
          </w:tcPr>
          <w:p>
            <w:pPr>
              <w:spacing w:after="40" w:before="0"/>
            </w:pPr>
            <w:r>
              <w:rPr>
                <w:sz w:val="17"/>
              </w:rPr>
              <w:t>Masa, mariscos, cebolla, condimentos</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Costa</w:t>
            </w:r>
          </w:p>
        </w:tc>
      </w:tr>
      <w:tr>
        <w:tc>
          <w:tcPr>
            <w:tcW w:type="dxa" w:w="1704"/>
            <w:vAlign w:val="center"/>
          </w:tcPr>
          <w:p>
            <w:pPr>
              <w:spacing w:after="40" w:before="0"/>
            </w:pPr>
            <w:r>
              <w:rPr>
                <w:sz w:val="17"/>
              </w:rPr>
              <w:t>14</w:t>
            </w:r>
          </w:p>
        </w:tc>
        <w:tc>
          <w:tcPr>
            <w:tcW w:type="dxa" w:w="1704"/>
            <w:vAlign w:val="center"/>
          </w:tcPr>
          <w:p>
            <w:pPr>
              <w:spacing w:after="40" w:before="0"/>
            </w:pPr>
            <w:r>
              <w:rPr>
                <w:sz w:val="17"/>
              </w:rPr>
              <w:t>Empanada camarón queso</w:t>
            </w:r>
          </w:p>
        </w:tc>
        <w:tc>
          <w:tcPr>
            <w:tcW w:type="dxa" w:w="1704"/>
            <w:vAlign w:val="center"/>
          </w:tcPr>
          <w:p>
            <w:pPr>
              <w:spacing w:after="40" w:before="0"/>
            </w:pPr>
            <w:r>
              <w:rPr>
                <w:sz w:val="17"/>
              </w:rPr>
              <w:t>Masa</w:t>
            </w:r>
          </w:p>
        </w:tc>
        <w:tc>
          <w:tcPr>
            <w:tcW w:type="dxa" w:w="1704"/>
            <w:vAlign w:val="center"/>
          </w:tcPr>
          <w:p>
            <w:pPr>
              <w:spacing w:after="40" w:before="0"/>
            </w:pPr>
            <w:r>
              <w:rPr>
                <w:sz w:val="17"/>
              </w:rPr>
              <w:t>Masa, camarón, queso</w:t>
            </w:r>
          </w:p>
        </w:tc>
        <w:tc>
          <w:tcPr>
            <w:tcW w:type="dxa" w:w="1704"/>
            <w:vAlign w:val="center"/>
          </w:tcPr>
          <w:p>
            <w:pPr>
              <w:spacing w:after="40" w:before="0"/>
            </w:pPr>
            <w:r>
              <w:rPr>
                <w:sz w:val="17"/>
              </w:rPr>
              <w:t>Horno/freidora · Media</w:t>
            </w:r>
          </w:p>
        </w:tc>
        <w:tc>
          <w:tcPr>
            <w:tcW w:type="dxa" w:w="1704"/>
            <w:vAlign w:val="center"/>
          </w:tcPr>
          <w:p>
            <w:pPr>
              <w:spacing w:after="40" w:before="0"/>
            </w:pPr>
            <w:r>
              <w:rPr>
                <w:sz w:val="17"/>
              </w:rPr>
              <w:t>Costa</w:t>
            </w:r>
          </w:p>
        </w:tc>
      </w:tr>
      <w:tr>
        <w:tc>
          <w:tcPr>
            <w:tcW w:type="dxa" w:w="1704"/>
            <w:vAlign w:val="center"/>
          </w:tcPr>
          <w:p>
            <w:pPr>
              <w:spacing w:after="40" w:before="0"/>
            </w:pPr>
            <w:r>
              <w:rPr>
                <w:sz w:val="17"/>
              </w:rPr>
              <w:t>15</w:t>
            </w:r>
          </w:p>
        </w:tc>
        <w:tc>
          <w:tcPr>
            <w:tcW w:type="dxa" w:w="1704"/>
            <w:vAlign w:val="center"/>
          </w:tcPr>
          <w:p>
            <w:pPr>
              <w:spacing w:after="40" w:before="0"/>
            </w:pPr>
            <w:r>
              <w:rPr>
                <w:sz w:val="17"/>
              </w:rPr>
              <w:t>Sopaipillas</w:t>
            </w:r>
          </w:p>
        </w:tc>
        <w:tc>
          <w:tcPr>
            <w:tcW w:type="dxa" w:w="1704"/>
            <w:vAlign w:val="center"/>
          </w:tcPr>
          <w:p>
            <w:pPr>
              <w:spacing w:after="40" w:before="0"/>
            </w:pPr>
            <w:r>
              <w:rPr>
                <w:sz w:val="17"/>
              </w:rPr>
              <w:t>Masa frita</w:t>
            </w:r>
          </w:p>
        </w:tc>
        <w:tc>
          <w:tcPr>
            <w:tcW w:type="dxa" w:w="1704"/>
            <w:vAlign w:val="center"/>
          </w:tcPr>
          <w:p>
            <w:pPr>
              <w:spacing w:after="40" w:before="0"/>
            </w:pPr>
            <w:r>
              <w:rPr>
                <w:sz w:val="17"/>
              </w:rPr>
              <w:t>Harina, zapallo, manteca/aceite</w:t>
            </w:r>
          </w:p>
        </w:tc>
        <w:tc>
          <w:tcPr>
            <w:tcW w:type="dxa" w:w="1704"/>
            <w:vAlign w:val="center"/>
          </w:tcPr>
          <w:p>
            <w:pPr>
              <w:spacing w:after="40" w:before="0"/>
            </w:pPr>
            <w:r>
              <w:rPr>
                <w:sz w:val="17"/>
              </w:rPr>
              <w:t>Freidora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16</w:t>
            </w:r>
          </w:p>
        </w:tc>
        <w:tc>
          <w:tcPr>
            <w:tcW w:type="dxa" w:w="1704"/>
            <w:vAlign w:val="center"/>
          </w:tcPr>
          <w:p>
            <w:pPr>
              <w:spacing w:after="40" w:before="0"/>
            </w:pPr>
            <w:r>
              <w:rPr>
                <w:sz w:val="17"/>
              </w:rPr>
              <w:t>Sopaipillas pasadas</w:t>
            </w:r>
          </w:p>
        </w:tc>
        <w:tc>
          <w:tcPr>
            <w:tcW w:type="dxa" w:w="1704"/>
            <w:vAlign w:val="center"/>
          </w:tcPr>
          <w:p>
            <w:pPr>
              <w:spacing w:after="40" w:before="0"/>
            </w:pPr>
            <w:r>
              <w:rPr>
                <w:sz w:val="17"/>
              </w:rPr>
              <w:t>Postre</w:t>
            </w:r>
          </w:p>
        </w:tc>
        <w:tc>
          <w:tcPr>
            <w:tcW w:type="dxa" w:w="1704"/>
            <w:vAlign w:val="center"/>
          </w:tcPr>
          <w:p>
            <w:pPr>
              <w:spacing w:after="40" w:before="0"/>
            </w:pPr>
            <w:r>
              <w:rPr>
                <w:sz w:val="17"/>
              </w:rPr>
              <w:t>Sopaipillas, chancaca, canela, cáscara de naranja</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Invierno</w:t>
            </w:r>
          </w:p>
        </w:tc>
      </w:tr>
      <w:tr>
        <w:tc>
          <w:tcPr>
            <w:tcW w:type="dxa" w:w="1704"/>
            <w:vAlign w:val="center"/>
          </w:tcPr>
          <w:p>
            <w:pPr>
              <w:spacing w:after="40" w:before="0"/>
            </w:pPr>
            <w:r>
              <w:rPr>
                <w:sz w:val="17"/>
              </w:rPr>
              <w:t>17</w:t>
            </w:r>
          </w:p>
        </w:tc>
        <w:tc>
          <w:tcPr>
            <w:tcW w:type="dxa" w:w="1704"/>
            <w:vAlign w:val="center"/>
          </w:tcPr>
          <w:p>
            <w:pPr>
              <w:spacing w:after="40" w:before="0"/>
            </w:pPr>
            <w:r>
              <w:rPr>
                <w:sz w:val="17"/>
              </w:rPr>
              <w:t>Pan amasado</w:t>
            </w:r>
          </w:p>
        </w:tc>
        <w:tc>
          <w:tcPr>
            <w:tcW w:type="dxa" w:w="1704"/>
            <w:vAlign w:val="center"/>
          </w:tcPr>
          <w:p>
            <w:pPr>
              <w:spacing w:after="40" w:before="0"/>
            </w:pPr>
            <w:r>
              <w:rPr>
                <w:sz w:val="17"/>
              </w:rPr>
              <w:t>Panadería</w:t>
            </w:r>
          </w:p>
        </w:tc>
        <w:tc>
          <w:tcPr>
            <w:tcW w:type="dxa" w:w="1704"/>
            <w:vAlign w:val="center"/>
          </w:tcPr>
          <w:p>
            <w:pPr>
              <w:spacing w:after="40" w:before="0"/>
            </w:pPr>
            <w:r>
              <w:rPr>
                <w:sz w:val="17"/>
              </w:rPr>
              <w:t>Harina, levadura, agua, grasa</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18</w:t>
            </w:r>
          </w:p>
        </w:tc>
        <w:tc>
          <w:tcPr>
            <w:tcW w:type="dxa" w:w="1704"/>
            <w:vAlign w:val="center"/>
          </w:tcPr>
          <w:p>
            <w:pPr>
              <w:spacing w:after="40" w:before="0"/>
            </w:pPr>
            <w:r>
              <w:rPr>
                <w:sz w:val="17"/>
              </w:rPr>
              <w:t>Hallulla</w:t>
            </w:r>
          </w:p>
        </w:tc>
        <w:tc>
          <w:tcPr>
            <w:tcW w:type="dxa" w:w="1704"/>
            <w:vAlign w:val="center"/>
          </w:tcPr>
          <w:p>
            <w:pPr>
              <w:spacing w:after="40" w:before="0"/>
            </w:pPr>
            <w:r>
              <w:rPr>
                <w:sz w:val="17"/>
              </w:rPr>
              <w:t>Panadería</w:t>
            </w:r>
          </w:p>
        </w:tc>
        <w:tc>
          <w:tcPr>
            <w:tcW w:type="dxa" w:w="1704"/>
            <w:vAlign w:val="center"/>
          </w:tcPr>
          <w:p>
            <w:pPr>
              <w:spacing w:after="40" w:before="0"/>
            </w:pPr>
            <w:r>
              <w:rPr>
                <w:sz w:val="17"/>
              </w:rPr>
              <w:t>Harina, levadura, grasa</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19</w:t>
            </w:r>
          </w:p>
        </w:tc>
        <w:tc>
          <w:tcPr>
            <w:tcW w:type="dxa" w:w="1704"/>
            <w:vAlign w:val="center"/>
          </w:tcPr>
          <w:p>
            <w:pPr>
              <w:spacing w:after="40" w:before="0"/>
            </w:pPr>
            <w:r>
              <w:rPr>
                <w:sz w:val="17"/>
              </w:rPr>
              <w:t>Dobladitas</w:t>
            </w:r>
          </w:p>
        </w:tc>
        <w:tc>
          <w:tcPr>
            <w:tcW w:type="dxa" w:w="1704"/>
            <w:vAlign w:val="center"/>
          </w:tcPr>
          <w:p>
            <w:pPr>
              <w:spacing w:after="40" w:before="0"/>
            </w:pPr>
            <w:r>
              <w:rPr>
                <w:sz w:val="17"/>
              </w:rPr>
              <w:t>Panadería</w:t>
            </w:r>
          </w:p>
        </w:tc>
        <w:tc>
          <w:tcPr>
            <w:tcW w:type="dxa" w:w="1704"/>
            <w:vAlign w:val="center"/>
          </w:tcPr>
          <w:p>
            <w:pPr>
              <w:spacing w:after="40" w:before="0"/>
            </w:pPr>
            <w:r>
              <w:rPr>
                <w:sz w:val="17"/>
              </w:rPr>
              <w:t>Harina, manteca, agua, sal</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20</w:t>
            </w:r>
          </w:p>
        </w:tc>
        <w:tc>
          <w:tcPr>
            <w:tcW w:type="dxa" w:w="1704"/>
            <w:vAlign w:val="center"/>
          </w:tcPr>
          <w:p>
            <w:pPr>
              <w:spacing w:after="40" w:before="0"/>
            </w:pPr>
            <w:r>
              <w:rPr>
                <w:sz w:val="17"/>
              </w:rPr>
              <w:t>Cazuela de vacuno</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Vacuno, papa, zapallo, choclo, arroz, verduras</w:t>
            </w:r>
          </w:p>
        </w:tc>
        <w:tc>
          <w:tcPr>
            <w:tcW w:type="dxa" w:w="1704"/>
            <w:vAlign w:val="center"/>
          </w:tcPr>
          <w:p>
            <w:pPr>
              <w:spacing w:after="40" w:before="0"/>
            </w:pPr>
            <w:r>
              <w:rPr>
                <w:sz w:val="17"/>
              </w:rPr>
              <w:t>Olla · Lenta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21</w:t>
            </w:r>
          </w:p>
        </w:tc>
        <w:tc>
          <w:tcPr>
            <w:tcW w:type="dxa" w:w="1704"/>
            <w:vAlign w:val="center"/>
          </w:tcPr>
          <w:p>
            <w:pPr>
              <w:spacing w:after="40" w:before="0"/>
            </w:pPr>
            <w:r>
              <w:rPr>
                <w:sz w:val="17"/>
              </w:rPr>
              <w:t>Cazuela de pollo</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Pollo, papa, zapallo, choclo, arroz, verduras</w:t>
            </w:r>
          </w:p>
        </w:tc>
        <w:tc>
          <w:tcPr>
            <w:tcW w:type="dxa" w:w="1704"/>
            <w:vAlign w:val="center"/>
          </w:tcPr>
          <w:p>
            <w:pPr>
              <w:spacing w:after="40" w:before="0"/>
            </w:pPr>
            <w:r>
              <w:rPr>
                <w:sz w:val="17"/>
              </w:rPr>
              <w:t>Olla · Lenta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22</w:t>
            </w:r>
          </w:p>
        </w:tc>
        <w:tc>
          <w:tcPr>
            <w:tcW w:type="dxa" w:w="1704"/>
            <w:vAlign w:val="center"/>
          </w:tcPr>
          <w:p>
            <w:pPr>
              <w:spacing w:after="40" w:before="0"/>
            </w:pPr>
            <w:r>
              <w:rPr>
                <w:sz w:val="17"/>
              </w:rPr>
              <w:t>Carbonada</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Vacuno, papa, zapallo, choclo, verduras</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23</w:t>
            </w:r>
          </w:p>
        </w:tc>
        <w:tc>
          <w:tcPr>
            <w:tcW w:type="dxa" w:w="1704"/>
            <w:vAlign w:val="center"/>
          </w:tcPr>
          <w:p>
            <w:pPr>
              <w:spacing w:after="40" w:before="0"/>
            </w:pPr>
            <w:r>
              <w:rPr>
                <w:sz w:val="17"/>
              </w:rPr>
              <w:t>Charquicán</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Papa, zapallo, carne/charqui, verduras</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24</w:t>
            </w:r>
          </w:p>
        </w:tc>
        <w:tc>
          <w:tcPr>
            <w:tcW w:type="dxa" w:w="1704"/>
            <w:vAlign w:val="center"/>
          </w:tcPr>
          <w:p>
            <w:pPr>
              <w:spacing w:after="40" w:before="0"/>
            </w:pPr>
            <w:r>
              <w:rPr>
                <w:sz w:val="17"/>
              </w:rPr>
              <w:t>Charquicán con huevo</w:t>
            </w:r>
          </w:p>
        </w:tc>
        <w:tc>
          <w:tcPr>
            <w:tcW w:type="dxa" w:w="1704"/>
            <w:vAlign w:val="center"/>
          </w:tcPr>
          <w:p>
            <w:pPr>
              <w:spacing w:after="40" w:before="0"/>
            </w:pPr>
            <w:r>
              <w:rPr>
                <w:sz w:val="17"/>
              </w:rPr>
              <w:t>Variante</w:t>
            </w:r>
          </w:p>
        </w:tc>
        <w:tc>
          <w:tcPr>
            <w:tcW w:type="dxa" w:w="1704"/>
            <w:vAlign w:val="center"/>
          </w:tcPr>
          <w:p>
            <w:pPr>
              <w:spacing w:after="40" w:before="0"/>
            </w:pPr>
            <w:r>
              <w:rPr>
                <w:sz w:val="17"/>
              </w:rPr>
              <w:t>Charquicán, huevo frito</w:t>
            </w:r>
          </w:p>
        </w:tc>
        <w:tc>
          <w:tcPr>
            <w:tcW w:type="dxa" w:w="1704"/>
            <w:vAlign w:val="center"/>
          </w:tcPr>
          <w:p>
            <w:pPr>
              <w:spacing w:after="40" w:before="0"/>
            </w:pPr>
            <w:r>
              <w:rPr>
                <w:sz w:val="17"/>
              </w:rPr>
              <w:t>Olla + plancha · Media</w:t>
            </w:r>
          </w:p>
        </w:tc>
        <w:tc>
          <w:tcPr>
            <w:tcW w:type="dxa" w:w="1704"/>
            <w:vAlign w:val="center"/>
          </w:tcPr>
          <w:p>
            <w:pPr>
              <w:spacing w:after="40" w:before="0"/>
            </w:pPr>
            <w:r>
              <w:rPr>
                <w:sz w:val="17"/>
              </w:rPr>
              <w:t>Dominio</w:t>
            </w:r>
          </w:p>
        </w:tc>
      </w:tr>
      <w:tr>
        <w:tc>
          <w:tcPr>
            <w:tcW w:type="dxa" w:w="1704"/>
            <w:vAlign w:val="center"/>
          </w:tcPr>
          <w:p>
            <w:pPr>
              <w:spacing w:after="40" w:before="0"/>
            </w:pPr>
            <w:r>
              <w:rPr>
                <w:sz w:val="17"/>
              </w:rPr>
              <w:t>25</w:t>
            </w:r>
          </w:p>
        </w:tc>
        <w:tc>
          <w:tcPr>
            <w:tcW w:type="dxa" w:w="1704"/>
            <w:vAlign w:val="center"/>
          </w:tcPr>
          <w:p>
            <w:pPr>
              <w:spacing w:after="40" w:before="0"/>
            </w:pPr>
            <w:r>
              <w:rPr>
                <w:sz w:val="17"/>
              </w:rPr>
              <w:t>Porotos con riendas</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Porotos, tallarines, zapallo, sofrito</w:t>
            </w:r>
          </w:p>
        </w:tc>
        <w:tc>
          <w:tcPr>
            <w:tcW w:type="dxa" w:w="1704"/>
            <w:vAlign w:val="center"/>
          </w:tcPr>
          <w:p>
            <w:pPr>
              <w:spacing w:after="40" w:before="0"/>
            </w:pPr>
            <w:r>
              <w:rPr>
                <w:sz w:val="17"/>
              </w:rPr>
              <w:t>Olla · Lenta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26</w:t>
            </w:r>
          </w:p>
        </w:tc>
        <w:tc>
          <w:tcPr>
            <w:tcW w:type="dxa" w:w="1704"/>
            <w:vAlign w:val="center"/>
          </w:tcPr>
          <w:p>
            <w:pPr>
              <w:spacing w:after="40" w:before="0"/>
            </w:pPr>
            <w:r>
              <w:rPr>
                <w:sz w:val="17"/>
              </w:rPr>
              <w:t>Porotos granados</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Porotos granados, choclo, zapallo, albahaca</w:t>
            </w:r>
          </w:p>
        </w:tc>
        <w:tc>
          <w:tcPr>
            <w:tcW w:type="dxa" w:w="1704"/>
            <w:vAlign w:val="center"/>
          </w:tcPr>
          <w:p>
            <w:pPr>
              <w:spacing w:after="40" w:before="0"/>
            </w:pPr>
            <w:r>
              <w:rPr>
                <w:sz w:val="17"/>
              </w:rPr>
              <w:t>Olla · Lenta</w:t>
            </w:r>
          </w:p>
        </w:tc>
        <w:tc>
          <w:tcPr>
            <w:tcW w:type="dxa" w:w="1704"/>
            <w:vAlign w:val="center"/>
          </w:tcPr>
          <w:p>
            <w:pPr>
              <w:spacing w:after="40" w:before="0"/>
            </w:pPr>
            <w:r>
              <w:rPr>
                <w:sz w:val="17"/>
              </w:rPr>
              <w:t>Verano</w:t>
            </w:r>
          </w:p>
        </w:tc>
      </w:tr>
      <w:tr>
        <w:tc>
          <w:tcPr>
            <w:tcW w:type="dxa" w:w="1704"/>
            <w:vAlign w:val="center"/>
          </w:tcPr>
          <w:p>
            <w:pPr>
              <w:spacing w:after="40" w:before="0"/>
            </w:pPr>
            <w:r>
              <w:rPr>
                <w:sz w:val="17"/>
              </w:rPr>
              <w:t>27</w:t>
            </w:r>
          </w:p>
        </w:tc>
        <w:tc>
          <w:tcPr>
            <w:tcW w:type="dxa" w:w="1704"/>
            <w:vAlign w:val="center"/>
          </w:tcPr>
          <w:p>
            <w:pPr>
              <w:spacing w:after="40" w:before="0"/>
            </w:pPr>
            <w:r>
              <w:rPr>
                <w:sz w:val="17"/>
              </w:rPr>
              <w:t>Lentejas con longaniza</w:t>
            </w:r>
          </w:p>
        </w:tc>
        <w:tc>
          <w:tcPr>
            <w:tcW w:type="dxa" w:w="1704"/>
            <w:vAlign w:val="center"/>
          </w:tcPr>
          <w:p>
            <w:pPr>
              <w:spacing w:after="40" w:before="0"/>
            </w:pPr>
            <w:r>
              <w:rPr>
                <w:sz w:val="17"/>
              </w:rPr>
              <w:t>Plato de olla</w:t>
            </w:r>
          </w:p>
        </w:tc>
        <w:tc>
          <w:tcPr>
            <w:tcW w:type="dxa" w:w="1704"/>
            <w:vAlign w:val="center"/>
          </w:tcPr>
          <w:p>
            <w:pPr>
              <w:spacing w:after="40" w:before="0"/>
            </w:pPr>
            <w:r>
              <w:rPr>
                <w:sz w:val="17"/>
              </w:rPr>
              <w:t>Lentejas, longaniza, zanahoria, cebolla</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28</w:t>
            </w:r>
          </w:p>
        </w:tc>
        <w:tc>
          <w:tcPr>
            <w:tcW w:type="dxa" w:w="1704"/>
            <w:vAlign w:val="center"/>
          </w:tcPr>
          <w:p>
            <w:pPr>
              <w:spacing w:after="40" w:before="0"/>
            </w:pPr>
            <w:r>
              <w:rPr>
                <w:sz w:val="17"/>
              </w:rPr>
              <w:t>Pastel de choclo</w:t>
            </w:r>
          </w:p>
        </w:tc>
        <w:tc>
          <w:tcPr>
            <w:tcW w:type="dxa" w:w="1704"/>
            <w:vAlign w:val="center"/>
          </w:tcPr>
          <w:p>
            <w:pPr>
              <w:spacing w:after="40" w:before="0"/>
            </w:pPr>
            <w:r>
              <w:rPr>
                <w:sz w:val="17"/>
              </w:rPr>
              <w:t>Horneado</w:t>
            </w:r>
          </w:p>
        </w:tc>
        <w:tc>
          <w:tcPr>
            <w:tcW w:type="dxa" w:w="1704"/>
            <w:vAlign w:val="center"/>
          </w:tcPr>
          <w:p>
            <w:pPr>
              <w:spacing w:after="40" w:before="0"/>
            </w:pPr>
            <w:r>
              <w:rPr>
                <w:sz w:val="17"/>
              </w:rPr>
              <w:t>Choclo, pino, pollo, huevo, aceituna</w:t>
            </w:r>
          </w:p>
        </w:tc>
        <w:tc>
          <w:tcPr>
            <w:tcW w:type="dxa" w:w="1704"/>
            <w:vAlign w:val="center"/>
          </w:tcPr>
          <w:p>
            <w:pPr>
              <w:spacing w:after="40" w:before="0"/>
            </w:pPr>
            <w:r>
              <w:rPr>
                <w:sz w:val="17"/>
              </w:rPr>
              <w:t>Horno · Lenta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29</w:t>
            </w:r>
          </w:p>
        </w:tc>
        <w:tc>
          <w:tcPr>
            <w:tcW w:type="dxa" w:w="1704"/>
            <w:vAlign w:val="center"/>
          </w:tcPr>
          <w:p>
            <w:pPr>
              <w:spacing w:after="40" w:before="0"/>
            </w:pPr>
            <w:r>
              <w:rPr>
                <w:sz w:val="17"/>
              </w:rPr>
              <w:t>Humitas</w:t>
            </w:r>
          </w:p>
        </w:tc>
        <w:tc>
          <w:tcPr>
            <w:tcW w:type="dxa" w:w="1704"/>
            <w:vAlign w:val="center"/>
          </w:tcPr>
          <w:p>
            <w:pPr>
              <w:spacing w:after="40" w:before="0"/>
            </w:pPr>
            <w:r>
              <w:rPr>
                <w:sz w:val="17"/>
              </w:rPr>
              <w:t>Masa de choclo</w:t>
            </w:r>
          </w:p>
        </w:tc>
        <w:tc>
          <w:tcPr>
            <w:tcW w:type="dxa" w:w="1704"/>
            <w:vAlign w:val="center"/>
          </w:tcPr>
          <w:p>
            <w:pPr>
              <w:spacing w:after="40" w:before="0"/>
            </w:pPr>
            <w:r>
              <w:rPr>
                <w:sz w:val="17"/>
              </w:rPr>
              <w:t>Choclo, cebolla, albahaca, hojas de choclo</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Verano</w:t>
            </w:r>
          </w:p>
        </w:tc>
      </w:tr>
      <w:tr>
        <w:tc>
          <w:tcPr>
            <w:tcW w:type="dxa" w:w="1704"/>
            <w:vAlign w:val="center"/>
          </w:tcPr>
          <w:p>
            <w:pPr>
              <w:spacing w:after="40" w:before="0"/>
            </w:pPr>
            <w:r>
              <w:rPr>
                <w:sz w:val="17"/>
              </w:rPr>
              <w:t>30</w:t>
            </w:r>
          </w:p>
        </w:tc>
        <w:tc>
          <w:tcPr>
            <w:tcW w:type="dxa" w:w="1704"/>
            <w:vAlign w:val="center"/>
          </w:tcPr>
          <w:p>
            <w:pPr>
              <w:spacing w:after="40" w:before="0"/>
            </w:pPr>
            <w:r>
              <w:rPr>
                <w:sz w:val="17"/>
              </w:rPr>
              <w:t>Tomaticán</w:t>
            </w:r>
          </w:p>
        </w:tc>
        <w:tc>
          <w:tcPr>
            <w:tcW w:type="dxa" w:w="1704"/>
            <w:vAlign w:val="center"/>
          </w:tcPr>
          <w:p>
            <w:pPr>
              <w:spacing w:after="40" w:before="0"/>
            </w:pPr>
            <w:r>
              <w:rPr>
                <w:sz w:val="17"/>
              </w:rPr>
              <w:t>Guiso</w:t>
            </w:r>
          </w:p>
        </w:tc>
        <w:tc>
          <w:tcPr>
            <w:tcW w:type="dxa" w:w="1704"/>
            <w:vAlign w:val="center"/>
          </w:tcPr>
          <w:p>
            <w:pPr>
              <w:spacing w:after="40" w:before="0"/>
            </w:pPr>
            <w:r>
              <w:rPr>
                <w:sz w:val="17"/>
              </w:rPr>
              <w:t>Tomate, choclo, cebolla, carne opcional</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Verano</w:t>
            </w:r>
          </w:p>
        </w:tc>
      </w:tr>
      <w:tr>
        <w:tc>
          <w:tcPr>
            <w:tcW w:type="dxa" w:w="1704"/>
            <w:vAlign w:val="center"/>
          </w:tcPr>
          <w:p>
            <w:pPr>
              <w:spacing w:after="40" w:before="0"/>
            </w:pPr>
            <w:r>
              <w:rPr>
                <w:sz w:val="17"/>
              </w:rPr>
              <w:t>31</w:t>
            </w:r>
          </w:p>
        </w:tc>
        <w:tc>
          <w:tcPr>
            <w:tcW w:type="dxa" w:w="1704"/>
            <w:vAlign w:val="center"/>
          </w:tcPr>
          <w:p>
            <w:pPr>
              <w:spacing w:after="40" w:before="0"/>
            </w:pPr>
            <w:r>
              <w:rPr>
                <w:sz w:val="17"/>
              </w:rPr>
              <w:t>Pantrucas</w:t>
            </w:r>
          </w:p>
        </w:tc>
        <w:tc>
          <w:tcPr>
            <w:tcW w:type="dxa" w:w="1704"/>
            <w:vAlign w:val="center"/>
          </w:tcPr>
          <w:p>
            <w:pPr>
              <w:spacing w:after="40" w:before="0"/>
            </w:pPr>
            <w:r>
              <w:rPr>
                <w:sz w:val="17"/>
              </w:rPr>
              <w:t>Sopa</w:t>
            </w:r>
          </w:p>
        </w:tc>
        <w:tc>
          <w:tcPr>
            <w:tcW w:type="dxa" w:w="1704"/>
            <w:vAlign w:val="center"/>
          </w:tcPr>
          <w:p>
            <w:pPr>
              <w:spacing w:after="40" w:before="0"/>
            </w:pPr>
            <w:r>
              <w:rPr>
                <w:sz w:val="17"/>
              </w:rPr>
              <w:t>Masa, caldo, carne, verduras</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Invierno</w:t>
            </w:r>
          </w:p>
        </w:tc>
      </w:tr>
      <w:tr>
        <w:tc>
          <w:tcPr>
            <w:tcW w:type="dxa" w:w="1704"/>
            <w:vAlign w:val="center"/>
          </w:tcPr>
          <w:p>
            <w:pPr>
              <w:spacing w:after="40" w:before="0"/>
            </w:pPr>
            <w:r>
              <w:rPr>
                <w:sz w:val="17"/>
              </w:rPr>
              <w:t>32</w:t>
            </w:r>
          </w:p>
        </w:tc>
        <w:tc>
          <w:tcPr>
            <w:tcW w:type="dxa" w:w="1704"/>
            <w:vAlign w:val="center"/>
          </w:tcPr>
          <w:p>
            <w:pPr>
              <w:spacing w:after="40" w:before="0"/>
            </w:pPr>
            <w:r>
              <w:rPr>
                <w:sz w:val="17"/>
              </w:rPr>
              <w:t>Caldillo de congrio</w:t>
            </w:r>
          </w:p>
        </w:tc>
        <w:tc>
          <w:tcPr>
            <w:tcW w:type="dxa" w:w="1704"/>
            <w:vAlign w:val="center"/>
          </w:tcPr>
          <w:p>
            <w:pPr>
              <w:spacing w:after="40" w:before="0"/>
            </w:pPr>
            <w:r>
              <w:rPr>
                <w:sz w:val="17"/>
              </w:rPr>
              <w:t>Mar</w:t>
            </w:r>
          </w:p>
        </w:tc>
        <w:tc>
          <w:tcPr>
            <w:tcW w:type="dxa" w:w="1704"/>
            <w:vAlign w:val="center"/>
          </w:tcPr>
          <w:p>
            <w:pPr>
              <w:spacing w:after="40" w:before="0"/>
            </w:pPr>
            <w:r>
              <w:rPr>
                <w:sz w:val="17"/>
              </w:rPr>
              <w:t>Congrio, papa, tomate, cebolla, caldo</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Costa</w:t>
            </w:r>
          </w:p>
        </w:tc>
      </w:tr>
      <w:tr>
        <w:tc>
          <w:tcPr>
            <w:tcW w:type="dxa" w:w="1704"/>
            <w:vAlign w:val="center"/>
          </w:tcPr>
          <w:p>
            <w:pPr>
              <w:spacing w:after="40" w:before="0"/>
            </w:pPr>
            <w:r>
              <w:rPr>
                <w:sz w:val="17"/>
              </w:rPr>
              <w:t>33</w:t>
            </w:r>
          </w:p>
        </w:tc>
        <w:tc>
          <w:tcPr>
            <w:tcW w:type="dxa" w:w="1704"/>
            <w:vAlign w:val="center"/>
          </w:tcPr>
          <w:p>
            <w:pPr>
              <w:spacing w:after="40" w:before="0"/>
            </w:pPr>
            <w:r>
              <w:rPr>
                <w:sz w:val="17"/>
              </w:rPr>
              <w:t>Paila marina</w:t>
            </w:r>
          </w:p>
        </w:tc>
        <w:tc>
          <w:tcPr>
            <w:tcW w:type="dxa" w:w="1704"/>
            <w:vAlign w:val="center"/>
          </w:tcPr>
          <w:p>
            <w:pPr>
              <w:spacing w:after="40" w:before="0"/>
            </w:pPr>
            <w:r>
              <w:rPr>
                <w:sz w:val="17"/>
              </w:rPr>
              <w:t>Mar</w:t>
            </w:r>
          </w:p>
        </w:tc>
        <w:tc>
          <w:tcPr>
            <w:tcW w:type="dxa" w:w="1704"/>
            <w:vAlign w:val="center"/>
          </w:tcPr>
          <w:p>
            <w:pPr>
              <w:spacing w:after="40" w:before="0"/>
            </w:pPr>
            <w:r>
              <w:rPr>
                <w:sz w:val="17"/>
              </w:rPr>
              <w:t>Mariscos surtidos, pescado, caldo, cebolla</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Costa</w:t>
            </w:r>
          </w:p>
        </w:tc>
      </w:tr>
      <w:tr>
        <w:tc>
          <w:tcPr>
            <w:tcW w:type="dxa" w:w="1704"/>
            <w:vAlign w:val="center"/>
          </w:tcPr>
          <w:p>
            <w:pPr>
              <w:spacing w:after="40" w:before="0"/>
            </w:pPr>
            <w:r>
              <w:rPr>
                <w:sz w:val="17"/>
              </w:rPr>
              <w:t>34</w:t>
            </w:r>
          </w:p>
        </w:tc>
        <w:tc>
          <w:tcPr>
            <w:tcW w:type="dxa" w:w="1704"/>
            <w:vAlign w:val="center"/>
          </w:tcPr>
          <w:p>
            <w:pPr>
              <w:spacing w:after="40" w:before="0"/>
            </w:pPr>
            <w:r>
              <w:rPr>
                <w:sz w:val="17"/>
              </w:rPr>
              <w:t>Chupe de jaiba</w:t>
            </w:r>
          </w:p>
        </w:tc>
        <w:tc>
          <w:tcPr>
            <w:tcW w:type="dxa" w:w="1704"/>
            <w:vAlign w:val="center"/>
          </w:tcPr>
          <w:p>
            <w:pPr>
              <w:spacing w:after="40" w:before="0"/>
            </w:pPr>
            <w:r>
              <w:rPr>
                <w:sz w:val="17"/>
              </w:rPr>
              <w:t>Mar</w:t>
            </w:r>
          </w:p>
        </w:tc>
        <w:tc>
          <w:tcPr>
            <w:tcW w:type="dxa" w:w="1704"/>
            <w:vAlign w:val="center"/>
          </w:tcPr>
          <w:p>
            <w:pPr>
              <w:spacing w:after="40" w:before="0"/>
            </w:pPr>
            <w:r>
              <w:rPr>
                <w:sz w:val="17"/>
              </w:rPr>
              <w:t>Jaiba, pan/leche, queso, cebolla</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Costa</w:t>
            </w:r>
          </w:p>
        </w:tc>
      </w:tr>
      <w:tr>
        <w:tc>
          <w:tcPr>
            <w:tcW w:type="dxa" w:w="1704"/>
            <w:vAlign w:val="center"/>
          </w:tcPr>
          <w:p>
            <w:pPr>
              <w:spacing w:after="40" w:before="0"/>
            </w:pPr>
            <w:r>
              <w:rPr>
                <w:sz w:val="17"/>
              </w:rPr>
              <w:t>35</w:t>
            </w:r>
          </w:p>
        </w:tc>
        <w:tc>
          <w:tcPr>
            <w:tcW w:type="dxa" w:w="1704"/>
            <w:vAlign w:val="center"/>
          </w:tcPr>
          <w:p>
            <w:pPr>
              <w:spacing w:after="40" w:before="0"/>
            </w:pPr>
            <w:r>
              <w:rPr>
                <w:sz w:val="17"/>
              </w:rPr>
              <w:t>Machas a la parmesana</w:t>
            </w:r>
          </w:p>
        </w:tc>
        <w:tc>
          <w:tcPr>
            <w:tcW w:type="dxa" w:w="1704"/>
            <w:vAlign w:val="center"/>
          </w:tcPr>
          <w:p>
            <w:pPr>
              <w:spacing w:after="40" w:before="0"/>
            </w:pPr>
            <w:r>
              <w:rPr>
                <w:sz w:val="17"/>
              </w:rPr>
              <w:t>Mar</w:t>
            </w:r>
          </w:p>
        </w:tc>
        <w:tc>
          <w:tcPr>
            <w:tcW w:type="dxa" w:w="1704"/>
            <w:vAlign w:val="center"/>
          </w:tcPr>
          <w:p>
            <w:pPr>
              <w:spacing w:after="40" w:before="0"/>
            </w:pPr>
            <w:r>
              <w:rPr>
                <w:sz w:val="17"/>
              </w:rPr>
              <w:t>Machas, queso parmesano, mantequilla, vino blanco opcional</w:t>
            </w:r>
          </w:p>
        </w:tc>
        <w:tc>
          <w:tcPr>
            <w:tcW w:type="dxa" w:w="1704"/>
            <w:vAlign w:val="center"/>
          </w:tcPr>
          <w:p>
            <w:pPr>
              <w:spacing w:after="40" w:before="0"/>
            </w:pPr>
            <w:r>
              <w:rPr>
                <w:sz w:val="17"/>
              </w:rPr>
              <w:t>Horno · Rápida</w:t>
            </w:r>
          </w:p>
        </w:tc>
        <w:tc>
          <w:tcPr>
            <w:tcW w:type="dxa" w:w="1704"/>
            <w:vAlign w:val="center"/>
          </w:tcPr>
          <w:p>
            <w:pPr>
              <w:spacing w:after="40" w:before="0"/>
            </w:pPr>
            <w:r>
              <w:rPr>
                <w:sz w:val="17"/>
              </w:rPr>
              <w:t>Costa</w:t>
            </w:r>
          </w:p>
        </w:tc>
      </w:tr>
      <w:tr>
        <w:tc>
          <w:tcPr>
            <w:tcW w:type="dxa" w:w="1704"/>
            <w:vAlign w:val="center"/>
          </w:tcPr>
          <w:p>
            <w:pPr>
              <w:spacing w:after="40" w:before="0"/>
            </w:pPr>
            <w:r>
              <w:rPr>
                <w:sz w:val="17"/>
              </w:rPr>
              <w:t>36</w:t>
            </w:r>
          </w:p>
        </w:tc>
        <w:tc>
          <w:tcPr>
            <w:tcW w:type="dxa" w:w="1704"/>
            <w:vAlign w:val="center"/>
          </w:tcPr>
          <w:p>
            <w:pPr>
              <w:spacing w:after="40" w:before="0"/>
            </w:pPr>
            <w:r>
              <w:rPr>
                <w:sz w:val="17"/>
              </w:rPr>
              <w:t>Curanto en olla</w:t>
            </w:r>
          </w:p>
        </w:tc>
        <w:tc>
          <w:tcPr>
            <w:tcW w:type="dxa" w:w="1704"/>
            <w:vAlign w:val="center"/>
          </w:tcPr>
          <w:p>
            <w:pPr>
              <w:spacing w:after="40" w:before="0"/>
            </w:pPr>
            <w:r>
              <w:rPr>
                <w:sz w:val="17"/>
              </w:rPr>
              <w:t>Sureño</w:t>
            </w:r>
          </w:p>
        </w:tc>
        <w:tc>
          <w:tcPr>
            <w:tcW w:type="dxa" w:w="1704"/>
            <w:vAlign w:val="center"/>
          </w:tcPr>
          <w:p>
            <w:pPr>
              <w:spacing w:after="40" w:before="0"/>
            </w:pPr>
            <w:r>
              <w:rPr>
                <w:sz w:val="17"/>
              </w:rPr>
              <w:t>Mariscos, carnes, papas, milcaos, chapaleles</w:t>
            </w:r>
          </w:p>
        </w:tc>
        <w:tc>
          <w:tcPr>
            <w:tcW w:type="dxa" w:w="1704"/>
            <w:vAlign w:val="center"/>
          </w:tcPr>
          <w:p>
            <w:pPr>
              <w:spacing w:after="40" w:before="0"/>
            </w:pPr>
            <w:r>
              <w:rPr>
                <w:sz w:val="17"/>
              </w:rPr>
              <w:t>Olla grande · Lenta</w:t>
            </w:r>
          </w:p>
        </w:tc>
        <w:tc>
          <w:tcPr>
            <w:tcW w:type="dxa" w:w="1704"/>
            <w:vAlign w:val="center"/>
          </w:tcPr>
          <w:p>
            <w:pPr>
              <w:spacing w:after="40" w:before="0"/>
            </w:pPr>
            <w:r>
              <w:rPr>
                <w:sz w:val="17"/>
              </w:rPr>
              <w:t>Sur</w:t>
            </w:r>
          </w:p>
        </w:tc>
      </w:tr>
      <w:tr>
        <w:tc>
          <w:tcPr>
            <w:tcW w:type="dxa" w:w="1704"/>
            <w:vAlign w:val="center"/>
          </w:tcPr>
          <w:p>
            <w:pPr>
              <w:spacing w:after="40" w:before="0"/>
            </w:pPr>
            <w:r>
              <w:rPr>
                <w:sz w:val="17"/>
              </w:rPr>
              <w:t>37</w:t>
            </w:r>
          </w:p>
        </w:tc>
        <w:tc>
          <w:tcPr>
            <w:tcW w:type="dxa" w:w="1704"/>
            <w:vAlign w:val="center"/>
          </w:tcPr>
          <w:p>
            <w:pPr>
              <w:spacing w:after="40" w:before="0"/>
            </w:pPr>
            <w:r>
              <w:rPr>
                <w:sz w:val="17"/>
              </w:rPr>
              <w:t>Pulmay</w:t>
            </w:r>
          </w:p>
        </w:tc>
        <w:tc>
          <w:tcPr>
            <w:tcW w:type="dxa" w:w="1704"/>
            <w:vAlign w:val="center"/>
          </w:tcPr>
          <w:p>
            <w:pPr>
              <w:spacing w:after="40" w:before="0"/>
            </w:pPr>
            <w:r>
              <w:rPr>
                <w:sz w:val="17"/>
              </w:rPr>
              <w:t>Sureño</w:t>
            </w:r>
          </w:p>
        </w:tc>
        <w:tc>
          <w:tcPr>
            <w:tcW w:type="dxa" w:w="1704"/>
            <w:vAlign w:val="center"/>
          </w:tcPr>
          <w:p>
            <w:pPr>
              <w:spacing w:after="40" w:before="0"/>
            </w:pPr>
            <w:r>
              <w:rPr>
                <w:sz w:val="17"/>
              </w:rPr>
              <w:t>Mariscos, pollo/cerdo, papas, vino/caldo</w:t>
            </w:r>
          </w:p>
        </w:tc>
        <w:tc>
          <w:tcPr>
            <w:tcW w:type="dxa" w:w="1704"/>
            <w:vAlign w:val="center"/>
          </w:tcPr>
          <w:p>
            <w:pPr>
              <w:spacing w:after="40" w:before="0"/>
            </w:pPr>
            <w:r>
              <w:rPr>
                <w:sz w:val="17"/>
              </w:rPr>
              <w:t>Olla grande · Lenta</w:t>
            </w:r>
          </w:p>
        </w:tc>
        <w:tc>
          <w:tcPr>
            <w:tcW w:type="dxa" w:w="1704"/>
            <w:vAlign w:val="center"/>
          </w:tcPr>
          <w:p>
            <w:pPr>
              <w:spacing w:after="40" w:before="0"/>
            </w:pPr>
            <w:r>
              <w:rPr>
                <w:sz w:val="17"/>
              </w:rPr>
              <w:t>Sur</w:t>
            </w:r>
          </w:p>
        </w:tc>
      </w:tr>
      <w:tr>
        <w:tc>
          <w:tcPr>
            <w:tcW w:type="dxa" w:w="1704"/>
            <w:vAlign w:val="center"/>
          </w:tcPr>
          <w:p>
            <w:pPr>
              <w:spacing w:after="40" w:before="0"/>
            </w:pPr>
            <w:r>
              <w:rPr>
                <w:sz w:val="17"/>
              </w:rPr>
              <w:t>38</w:t>
            </w:r>
          </w:p>
        </w:tc>
        <w:tc>
          <w:tcPr>
            <w:tcW w:type="dxa" w:w="1704"/>
            <w:vAlign w:val="center"/>
          </w:tcPr>
          <w:p>
            <w:pPr>
              <w:spacing w:after="40" w:before="0"/>
            </w:pPr>
            <w:r>
              <w:rPr>
                <w:sz w:val="17"/>
              </w:rPr>
              <w:t>Milcao</w:t>
            </w:r>
          </w:p>
        </w:tc>
        <w:tc>
          <w:tcPr>
            <w:tcW w:type="dxa" w:w="1704"/>
            <w:vAlign w:val="center"/>
          </w:tcPr>
          <w:p>
            <w:pPr>
              <w:spacing w:after="40" w:before="0"/>
            </w:pPr>
            <w:r>
              <w:rPr>
                <w:sz w:val="17"/>
              </w:rPr>
              <w:t>Sureño</w:t>
            </w:r>
          </w:p>
        </w:tc>
        <w:tc>
          <w:tcPr>
            <w:tcW w:type="dxa" w:w="1704"/>
            <w:vAlign w:val="center"/>
          </w:tcPr>
          <w:p>
            <w:pPr>
              <w:spacing w:after="40" w:before="0"/>
            </w:pPr>
            <w:r>
              <w:rPr>
                <w:sz w:val="17"/>
              </w:rPr>
              <w:t>Papa rallada, papa cocida, grasa</w:t>
            </w:r>
          </w:p>
        </w:tc>
        <w:tc>
          <w:tcPr>
            <w:tcW w:type="dxa" w:w="1704"/>
            <w:vAlign w:val="center"/>
          </w:tcPr>
          <w:p>
            <w:pPr>
              <w:spacing w:after="40" w:before="0"/>
            </w:pPr>
            <w:r>
              <w:rPr>
                <w:sz w:val="17"/>
              </w:rPr>
              <w:t>Plancha/freidora · Media</w:t>
            </w:r>
          </w:p>
        </w:tc>
        <w:tc>
          <w:tcPr>
            <w:tcW w:type="dxa" w:w="1704"/>
            <w:vAlign w:val="center"/>
          </w:tcPr>
          <w:p>
            <w:pPr>
              <w:spacing w:after="40" w:before="0"/>
            </w:pPr>
            <w:r>
              <w:rPr>
                <w:sz w:val="17"/>
              </w:rPr>
              <w:t>Sur</w:t>
            </w:r>
          </w:p>
        </w:tc>
      </w:tr>
      <w:tr>
        <w:tc>
          <w:tcPr>
            <w:tcW w:type="dxa" w:w="1704"/>
            <w:vAlign w:val="center"/>
          </w:tcPr>
          <w:p>
            <w:pPr>
              <w:spacing w:after="40" w:before="0"/>
            </w:pPr>
            <w:r>
              <w:rPr>
                <w:sz w:val="17"/>
              </w:rPr>
              <w:t>39</w:t>
            </w:r>
          </w:p>
        </w:tc>
        <w:tc>
          <w:tcPr>
            <w:tcW w:type="dxa" w:w="1704"/>
            <w:vAlign w:val="center"/>
          </w:tcPr>
          <w:p>
            <w:pPr>
              <w:spacing w:after="40" w:before="0"/>
            </w:pPr>
            <w:r>
              <w:rPr>
                <w:sz w:val="17"/>
              </w:rPr>
              <w:t>Chapaleles</w:t>
            </w:r>
          </w:p>
        </w:tc>
        <w:tc>
          <w:tcPr>
            <w:tcW w:type="dxa" w:w="1704"/>
            <w:vAlign w:val="center"/>
          </w:tcPr>
          <w:p>
            <w:pPr>
              <w:spacing w:after="40" w:before="0"/>
            </w:pPr>
            <w:r>
              <w:rPr>
                <w:sz w:val="17"/>
              </w:rPr>
              <w:t>Sureño</w:t>
            </w:r>
          </w:p>
        </w:tc>
        <w:tc>
          <w:tcPr>
            <w:tcW w:type="dxa" w:w="1704"/>
            <w:vAlign w:val="center"/>
          </w:tcPr>
          <w:p>
            <w:pPr>
              <w:spacing w:after="40" w:before="0"/>
            </w:pPr>
            <w:r>
              <w:rPr>
                <w:sz w:val="17"/>
              </w:rPr>
              <w:t>Papa, harina, sal</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Sur</w:t>
            </w:r>
          </w:p>
        </w:tc>
      </w:tr>
      <w:tr>
        <w:tc>
          <w:tcPr>
            <w:tcW w:type="dxa" w:w="1704"/>
            <w:vAlign w:val="center"/>
          </w:tcPr>
          <w:p>
            <w:pPr>
              <w:spacing w:after="40" w:before="0"/>
            </w:pPr>
            <w:r>
              <w:rPr>
                <w:sz w:val="17"/>
              </w:rPr>
              <w:t>40</w:t>
            </w:r>
          </w:p>
        </w:tc>
        <w:tc>
          <w:tcPr>
            <w:tcW w:type="dxa" w:w="1704"/>
            <w:vAlign w:val="center"/>
          </w:tcPr>
          <w:p>
            <w:pPr>
              <w:spacing w:after="40" w:before="0"/>
            </w:pPr>
            <w:r>
              <w:rPr>
                <w:sz w:val="17"/>
              </w:rPr>
              <w:t>Prietas con papas</w:t>
            </w:r>
          </w:p>
        </w:tc>
        <w:tc>
          <w:tcPr>
            <w:tcW w:type="dxa" w:w="1704"/>
            <w:vAlign w:val="center"/>
          </w:tcPr>
          <w:p>
            <w:pPr>
              <w:spacing w:after="40" w:before="0"/>
            </w:pPr>
            <w:r>
              <w:rPr>
                <w:sz w:val="17"/>
              </w:rPr>
              <w:t>Parrilla</w:t>
            </w:r>
          </w:p>
        </w:tc>
        <w:tc>
          <w:tcPr>
            <w:tcW w:type="dxa" w:w="1704"/>
            <w:vAlign w:val="center"/>
          </w:tcPr>
          <w:p>
            <w:pPr>
              <w:spacing w:after="40" w:before="0"/>
            </w:pPr>
            <w:r>
              <w:rPr>
                <w:sz w:val="17"/>
              </w:rPr>
              <w:t>Prietas, papas</w:t>
            </w:r>
          </w:p>
        </w:tc>
        <w:tc>
          <w:tcPr>
            <w:tcW w:type="dxa" w:w="1704"/>
            <w:vAlign w:val="center"/>
          </w:tcPr>
          <w:p>
            <w:pPr>
              <w:spacing w:after="40" w:before="0"/>
            </w:pPr>
            <w:r>
              <w:rPr>
                <w:sz w:val="17"/>
              </w:rPr>
              <w:t>Parrilla/plancha · Media</w:t>
            </w:r>
          </w:p>
        </w:tc>
        <w:tc>
          <w:tcPr>
            <w:tcW w:type="dxa" w:w="1704"/>
            <w:vAlign w:val="center"/>
          </w:tcPr>
          <w:p>
            <w:pPr>
              <w:spacing w:after="40" w:before="0"/>
            </w:pPr>
            <w:r>
              <w:rPr>
                <w:sz w:val="17"/>
              </w:rPr>
              <w:t>Nivel medio</w:t>
            </w:r>
          </w:p>
        </w:tc>
      </w:tr>
      <w:tr>
        <w:tc>
          <w:tcPr>
            <w:tcW w:type="dxa" w:w="1704"/>
            <w:vAlign w:val="center"/>
          </w:tcPr>
          <w:p>
            <w:pPr>
              <w:spacing w:after="40" w:before="0"/>
            </w:pPr>
            <w:r>
              <w:rPr>
                <w:sz w:val="17"/>
              </w:rPr>
              <w:t>41</w:t>
            </w:r>
          </w:p>
        </w:tc>
        <w:tc>
          <w:tcPr>
            <w:tcW w:type="dxa" w:w="1704"/>
            <w:vAlign w:val="center"/>
          </w:tcPr>
          <w:p>
            <w:pPr>
              <w:spacing w:after="40" w:before="0"/>
            </w:pPr>
            <w:r>
              <w:rPr>
                <w:sz w:val="17"/>
              </w:rPr>
              <w:t>Longaniza con papas</w:t>
            </w:r>
          </w:p>
        </w:tc>
        <w:tc>
          <w:tcPr>
            <w:tcW w:type="dxa" w:w="1704"/>
            <w:vAlign w:val="center"/>
          </w:tcPr>
          <w:p>
            <w:pPr>
              <w:spacing w:after="40" w:before="0"/>
            </w:pPr>
            <w:r>
              <w:rPr>
                <w:sz w:val="17"/>
              </w:rPr>
              <w:t>Parrilla</w:t>
            </w:r>
          </w:p>
        </w:tc>
        <w:tc>
          <w:tcPr>
            <w:tcW w:type="dxa" w:w="1704"/>
            <w:vAlign w:val="center"/>
          </w:tcPr>
          <w:p>
            <w:pPr>
              <w:spacing w:after="40" w:before="0"/>
            </w:pPr>
            <w:r>
              <w:rPr>
                <w:sz w:val="17"/>
              </w:rPr>
              <w:t>Longaniza, papas</w:t>
            </w:r>
          </w:p>
        </w:tc>
        <w:tc>
          <w:tcPr>
            <w:tcW w:type="dxa" w:w="1704"/>
            <w:vAlign w:val="center"/>
          </w:tcPr>
          <w:p>
            <w:pPr>
              <w:spacing w:after="40" w:before="0"/>
            </w:pPr>
            <w:r>
              <w:rPr>
                <w:sz w:val="17"/>
              </w:rPr>
              <w:t>Parrilla · Media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42</w:t>
            </w:r>
          </w:p>
        </w:tc>
        <w:tc>
          <w:tcPr>
            <w:tcW w:type="dxa" w:w="1704"/>
            <w:vAlign w:val="center"/>
          </w:tcPr>
          <w:p>
            <w:pPr>
              <w:spacing w:after="40" w:before="0"/>
            </w:pPr>
            <w:r>
              <w:rPr>
                <w:sz w:val="17"/>
              </w:rPr>
              <w:t>Anticuchos</w:t>
            </w:r>
          </w:p>
        </w:tc>
        <w:tc>
          <w:tcPr>
            <w:tcW w:type="dxa" w:w="1704"/>
            <w:vAlign w:val="center"/>
          </w:tcPr>
          <w:p>
            <w:pPr>
              <w:spacing w:after="40" w:before="0"/>
            </w:pPr>
            <w:r>
              <w:rPr>
                <w:sz w:val="17"/>
              </w:rPr>
              <w:t>Parrilla</w:t>
            </w:r>
          </w:p>
        </w:tc>
        <w:tc>
          <w:tcPr>
            <w:tcW w:type="dxa" w:w="1704"/>
            <w:vAlign w:val="center"/>
          </w:tcPr>
          <w:p>
            <w:pPr>
              <w:spacing w:after="40" w:before="0"/>
            </w:pPr>
            <w:r>
              <w:rPr>
                <w:sz w:val="17"/>
              </w:rPr>
              <w:t>Carne, cebolla, pimentón, longaniza opcional</w:t>
            </w:r>
          </w:p>
        </w:tc>
        <w:tc>
          <w:tcPr>
            <w:tcW w:type="dxa" w:w="1704"/>
            <w:vAlign w:val="center"/>
          </w:tcPr>
          <w:p>
            <w:pPr>
              <w:spacing w:after="40" w:before="0"/>
            </w:pPr>
            <w:r>
              <w:rPr>
                <w:sz w:val="17"/>
              </w:rPr>
              <w:t>Parrilla · Rápida</w:t>
            </w:r>
          </w:p>
        </w:tc>
        <w:tc>
          <w:tcPr>
            <w:tcW w:type="dxa" w:w="1704"/>
            <w:vAlign w:val="center"/>
          </w:tcPr>
          <w:p>
            <w:pPr>
              <w:spacing w:after="40" w:before="0"/>
            </w:pPr>
            <w:r>
              <w:rPr>
                <w:sz w:val="17"/>
              </w:rPr>
              <w:t>Fiestas Patrias</w:t>
            </w:r>
          </w:p>
        </w:tc>
      </w:tr>
      <w:tr>
        <w:tc>
          <w:tcPr>
            <w:tcW w:type="dxa" w:w="1704"/>
            <w:vAlign w:val="center"/>
          </w:tcPr>
          <w:p>
            <w:pPr>
              <w:spacing w:after="40" w:before="0"/>
            </w:pPr>
            <w:r>
              <w:rPr>
                <w:sz w:val="17"/>
              </w:rPr>
              <w:t>43</w:t>
            </w:r>
          </w:p>
        </w:tc>
        <w:tc>
          <w:tcPr>
            <w:tcW w:type="dxa" w:w="1704"/>
            <w:vAlign w:val="center"/>
          </w:tcPr>
          <w:p>
            <w:pPr>
              <w:spacing w:after="40" w:before="0"/>
            </w:pPr>
            <w:r>
              <w:rPr>
                <w:sz w:val="17"/>
              </w:rPr>
              <w:t>Costillar de cerdo</w:t>
            </w:r>
          </w:p>
        </w:tc>
        <w:tc>
          <w:tcPr>
            <w:tcW w:type="dxa" w:w="1704"/>
            <w:vAlign w:val="center"/>
          </w:tcPr>
          <w:p>
            <w:pPr>
              <w:spacing w:after="40" w:before="0"/>
            </w:pPr>
            <w:r>
              <w:rPr>
                <w:sz w:val="17"/>
              </w:rPr>
              <w:t>Parrilla</w:t>
            </w:r>
          </w:p>
        </w:tc>
        <w:tc>
          <w:tcPr>
            <w:tcW w:type="dxa" w:w="1704"/>
            <w:vAlign w:val="center"/>
          </w:tcPr>
          <w:p>
            <w:pPr>
              <w:spacing w:after="40" w:before="0"/>
            </w:pPr>
            <w:r>
              <w:rPr>
                <w:sz w:val="17"/>
              </w:rPr>
              <w:t>Costillar, aliños, papas o ensalada</w:t>
            </w:r>
          </w:p>
        </w:tc>
        <w:tc>
          <w:tcPr>
            <w:tcW w:type="dxa" w:w="1704"/>
            <w:vAlign w:val="center"/>
          </w:tcPr>
          <w:p>
            <w:pPr>
              <w:spacing w:after="40" w:before="0"/>
            </w:pPr>
            <w:r>
              <w:rPr>
                <w:sz w:val="17"/>
              </w:rPr>
              <w:t>Parrilla · Lenta</w:t>
            </w:r>
          </w:p>
        </w:tc>
        <w:tc>
          <w:tcPr>
            <w:tcW w:type="dxa" w:w="1704"/>
            <w:vAlign w:val="center"/>
          </w:tcPr>
          <w:p>
            <w:pPr>
              <w:spacing w:after="40" w:before="0"/>
            </w:pPr>
            <w:r>
              <w:rPr>
                <w:sz w:val="17"/>
              </w:rPr>
              <w:t>Nivel alto</w:t>
            </w:r>
          </w:p>
        </w:tc>
      </w:tr>
      <w:tr>
        <w:tc>
          <w:tcPr>
            <w:tcW w:type="dxa" w:w="1704"/>
            <w:vAlign w:val="center"/>
          </w:tcPr>
          <w:p>
            <w:pPr>
              <w:spacing w:after="40" w:before="0"/>
            </w:pPr>
            <w:r>
              <w:rPr>
                <w:sz w:val="17"/>
              </w:rPr>
              <w:t>44</w:t>
            </w:r>
          </w:p>
        </w:tc>
        <w:tc>
          <w:tcPr>
            <w:tcW w:type="dxa" w:w="1704"/>
            <w:vAlign w:val="center"/>
          </w:tcPr>
          <w:p>
            <w:pPr>
              <w:spacing w:after="40" w:before="0"/>
            </w:pPr>
            <w:r>
              <w:rPr>
                <w:sz w:val="17"/>
              </w:rPr>
              <w:t>Ensalada chilena</w:t>
            </w:r>
          </w:p>
        </w:tc>
        <w:tc>
          <w:tcPr>
            <w:tcW w:type="dxa" w:w="1704"/>
            <w:vAlign w:val="center"/>
          </w:tcPr>
          <w:p>
            <w:pPr>
              <w:spacing w:after="40" w:before="0"/>
            </w:pPr>
            <w:r>
              <w:rPr>
                <w:sz w:val="17"/>
              </w:rPr>
              <w:t>Ensalada</w:t>
            </w:r>
          </w:p>
        </w:tc>
        <w:tc>
          <w:tcPr>
            <w:tcW w:type="dxa" w:w="1704"/>
            <w:vAlign w:val="center"/>
          </w:tcPr>
          <w:p>
            <w:pPr>
              <w:spacing w:after="40" w:before="0"/>
            </w:pPr>
            <w:r>
              <w:rPr>
                <w:sz w:val="17"/>
              </w:rPr>
              <w:t>Tomate, cebolla, cilantro, aceite</w:t>
            </w:r>
          </w:p>
        </w:tc>
        <w:tc>
          <w:tcPr>
            <w:tcW w:type="dxa" w:w="1704"/>
            <w:vAlign w:val="center"/>
          </w:tcPr>
          <w:p>
            <w:pPr>
              <w:spacing w:after="40" w:before="0"/>
            </w:pPr>
            <w:r>
              <w:rPr>
                <w:sz w:val="17"/>
              </w:rPr>
              <w:t>Estación fría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45</w:t>
            </w:r>
          </w:p>
        </w:tc>
        <w:tc>
          <w:tcPr>
            <w:tcW w:type="dxa" w:w="1704"/>
            <w:vAlign w:val="center"/>
          </w:tcPr>
          <w:p>
            <w:pPr>
              <w:spacing w:after="40" w:before="0"/>
            </w:pPr>
            <w:r>
              <w:rPr>
                <w:sz w:val="17"/>
              </w:rPr>
              <w:t>Pebre</w:t>
            </w:r>
          </w:p>
        </w:tc>
        <w:tc>
          <w:tcPr>
            <w:tcW w:type="dxa" w:w="1704"/>
            <w:vAlign w:val="center"/>
          </w:tcPr>
          <w:p>
            <w:pPr>
              <w:spacing w:after="40" w:before="0"/>
            </w:pPr>
            <w:r>
              <w:rPr>
                <w:sz w:val="17"/>
              </w:rPr>
              <w:t>Acompañamiento</w:t>
            </w:r>
          </w:p>
        </w:tc>
        <w:tc>
          <w:tcPr>
            <w:tcW w:type="dxa" w:w="1704"/>
            <w:vAlign w:val="center"/>
          </w:tcPr>
          <w:p>
            <w:pPr>
              <w:spacing w:after="40" w:before="0"/>
            </w:pPr>
            <w:r>
              <w:rPr>
                <w:sz w:val="17"/>
              </w:rPr>
              <w:t>Tomate, cebolla, cilantro, ají, limón</w:t>
            </w:r>
          </w:p>
        </w:tc>
        <w:tc>
          <w:tcPr>
            <w:tcW w:type="dxa" w:w="1704"/>
            <w:vAlign w:val="center"/>
          </w:tcPr>
          <w:p>
            <w:pPr>
              <w:spacing w:after="40" w:before="0"/>
            </w:pPr>
            <w:r>
              <w:rPr>
                <w:sz w:val="17"/>
              </w:rPr>
              <w:t>Estación fría · Rápida</w:t>
            </w:r>
          </w:p>
        </w:tc>
        <w:tc>
          <w:tcPr>
            <w:tcW w:type="dxa" w:w="1704"/>
            <w:vAlign w:val="center"/>
          </w:tcPr>
          <w:p>
            <w:pPr>
              <w:spacing w:after="40" w:before="0"/>
            </w:pPr>
            <w:r>
              <w:rPr>
                <w:sz w:val="17"/>
              </w:rPr>
              <w:t>Inicial</w:t>
            </w:r>
          </w:p>
        </w:tc>
      </w:tr>
      <w:tr>
        <w:tc>
          <w:tcPr>
            <w:tcW w:type="dxa" w:w="1704"/>
            <w:vAlign w:val="center"/>
          </w:tcPr>
          <w:p>
            <w:pPr>
              <w:spacing w:after="40" w:before="0"/>
            </w:pPr>
            <w:r>
              <w:rPr>
                <w:sz w:val="17"/>
              </w:rPr>
              <w:t>46</w:t>
            </w:r>
          </w:p>
        </w:tc>
        <w:tc>
          <w:tcPr>
            <w:tcW w:type="dxa" w:w="1704"/>
            <w:vAlign w:val="center"/>
          </w:tcPr>
          <w:p>
            <w:pPr>
              <w:spacing w:after="40" w:before="0"/>
            </w:pPr>
            <w:r>
              <w:rPr>
                <w:sz w:val="17"/>
              </w:rPr>
              <w:t>Mote con huesillos</w:t>
            </w:r>
          </w:p>
        </w:tc>
        <w:tc>
          <w:tcPr>
            <w:tcW w:type="dxa" w:w="1704"/>
            <w:vAlign w:val="center"/>
          </w:tcPr>
          <w:p>
            <w:pPr>
              <w:spacing w:after="40" w:before="0"/>
            </w:pPr>
            <w:r>
              <w:rPr>
                <w:sz w:val="17"/>
              </w:rPr>
              <w:t>Bebida/postre</w:t>
            </w:r>
          </w:p>
        </w:tc>
        <w:tc>
          <w:tcPr>
            <w:tcW w:type="dxa" w:w="1704"/>
            <w:vAlign w:val="center"/>
          </w:tcPr>
          <w:p>
            <w:pPr>
              <w:spacing w:after="40" w:before="0"/>
            </w:pPr>
            <w:r>
              <w:rPr>
                <w:sz w:val="17"/>
              </w:rPr>
              <w:t>Mote, huesillos, chancaca/azúcar, canela</w:t>
            </w:r>
          </w:p>
        </w:tc>
        <w:tc>
          <w:tcPr>
            <w:tcW w:type="dxa" w:w="1704"/>
            <w:vAlign w:val="center"/>
          </w:tcPr>
          <w:p>
            <w:pPr>
              <w:spacing w:after="40" w:before="0"/>
            </w:pPr>
            <w:r>
              <w:rPr>
                <w:sz w:val="17"/>
              </w:rPr>
              <w:t>Olla/fría · Media</w:t>
            </w:r>
          </w:p>
        </w:tc>
        <w:tc>
          <w:tcPr>
            <w:tcW w:type="dxa" w:w="1704"/>
            <w:vAlign w:val="center"/>
          </w:tcPr>
          <w:p>
            <w:pPr>
              <w:spacing w:after="40" w:before="0"/>
            </w:pPr>
            <w:r>
              <w:rPr>
                <w:sz w:val="17"/>
              </w:rPr>
              <w:t>Fiestas Patrias</w:t>
            </w:r>
          </w:p>
        </w:tc>
      </w:tr>
      <w:tr>
        <w:tc>
          <w:tcPr>
            <w:tcW w:type="dxa" w:w="1704"/>
            <w:vAlign w:val="center"/>
          </w:tcPr>
          <w:p>
            <w:pPr>
              <w:spacing w:after="40" w:before="0"/>
            </w:pPr>
            <w:r>
              <w:rPr>
                <w:sz w:val="17"/>
              </w:rPr>
              <w:t>47</w:t>
            </w:r>
          </w:p>
        </w:tc>
        <w:tc>
          <w:tcPr>
            <w:tcW w:type="dxa" w:w="1704"/>
            <w:vAlign w:val="center"/>
          </w:tcPr>
          <w:p>
            <w:pPr>
              <w:spacing w:after="40" w:before="0"/>
            </w:pPr>
            <w:r>
              <w:rPr>
                <w:sz w:val="17"/>
              </w:rPr>
              <w:t>Leche asada</w:t>
            </w:r>
          </w:p>
        </w:tc>
        <w:tc>
          <w:tcPr>
            <w:tcW w:type="dxa" w:w="1704"/>
            <w:vAlign w:val="center"/>
          </w:tcPr>
          <w:p>
            <w:pPr>
              <w:spacing w:after="40" w:before="0"/>
            </w:pPr>
            <w:r>
              <w:rPr>
                <w:sz w:val="17"/>
              </w:rPr>
              <w:t>Postre</w:t>
            </w:r>
          </w:p>
        </w:tc>
        <w:tc>
          <w:tcPr>
            <w:tcW w:type="dxa" w:w="1704"/>
            <w:vAlign w:val="center"/>
          </w:tcPr>
          <w:p>
            <w:pPr>
              <w:spacing w:after="40" w:before="0"/>
            </w:pPr>
            <w:r>
              <w:rPr>
                <w:sz w:val="17"/>
              </w:rPr>
              <w:t>Leche, huevo, azúcar, vainilla</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48</w:t>
            </w:r>
          </w:p>
        </w:tc>
        <w:tc>
          <w:tcPr>
            <w:tcW w:type="dxa" w:w="1704"/>
            <w:vAlign w:val="center"/>
          </w:tcPr>
          <w:p>
            <w:pPr>
              <w:spacing w:after="40" w:before="0"/>
            </w:pPr>
            <w:r>
              <w:rPr>
                <w:sz w:val="17"/>
              </w:rPr>
              <w:t>Arroz con leche</w:t>
            </w:r>
          </w:p>
        </w:tc>
        <w:tc>
          <w:tcPr>
            <w:tcW w:type="dxa" w:w="1704"/>
            <w:vAlign w:val="center"/>
          </w:tcPr>
          <w:p>
            <w:pPr>
              <w:spacing w:after="40" w:before="0"/>
            </w:pPr>
            <w:r>
              <w:rPr>
                <w:sz w:val="17"/>
              </w:rPr>
              <w:t>Postre</w:t>
            </w:r>
          </w:p>
        </w:tc>
        <w:tc>
          <w:tcPr>
            <w:tcW w:type="dxa" w:w="1704"/>
            <w:vAlign w:val="center"/>
          </w:tcPr>
          <w:p>
            <w:pPr>
              <w:spacing w:after="40" w:before="0"/>
            </w:pPr>
            <w:r>
              <w:rPr>
                <w:sz w:val="17"/>
              </w:rPr>
              <w:t>Arroz, leche, azúcar, canela</w:t>
            </w:r>
          </w:p>
        </w:tc>
        <w:tc>
          <w:tcPr>
            <w:tcW w:type="dxa" w:w="1704"/>
            <w:vAlign w:val="center"/>
          </w:tcPr>
          <w:p>
            <w:pPr>
              <w:spacing w:after="40" w:before="0"/>
            </w:pPr>
            <w:r>
              <w:rPr>
                <w:sz w:val="17"/>
              </w:rPr>
              <w:t>Olla · Media</w:t>
            </w:r>
          </w:p>
        </w:tc>
        <w:tc>
          <w:tcPr>
            <w:tcW w:type="dxa" w:w="1704"/>
            <w:vAlign w:val="center"/>
          </w:tcPr>
          <w:p>
            <w:pPr>
              <w:spacing w:after="40" w:before="0"/>
            </w:pPr>
            <w:r>
              <w:rPr>
                <w:sz w:val="17"/>
              </w:rPr>
              <w:t>Nivel bajo</w:t>
            </w:r>
          </w:p>
        </w:tc>
      </w:tr>
      <w:tr>
        <w:tc>
          <w:tcPr>
            <w:tcW w:type="dxa" w:w="1704"/>
            <w:vAlign w:val="center"/>
          </w:tcPr>
          <w:p>
            <w:pPr>
              <w:spacing w:after="40" w:before="0"/>
            </w:pPr>
            <w:r>
              <w:rPr>
                <w:sz w:val="17"/>
              </w:rPr>
              <w:t>49</w:t>
            </w:r>
          </w:p>
        </w:tc>
        <w:tc>
          <w:tcPr>
            <w:tcW w:type="dxa" w:w="1704"/>
            <w:vAlign w:val="center"/>
          </w:tcPr>
          <w:p>
            <w:pPr>
              <w:spacing w:after="40" w:before="0"/>
            </w:pPr>
            <w:r>
              <w:rPr>
                <w:sz w:val="17"/>
              </w:rPr>
              <w:t>Kuchen de manzana</w:t>
            </w:r>
          </w:p>
        </w:tc>
        <w:tc>
          <w:tcPr>
            <w:tcW w:type="dxa" w:w="1704"/>
            <w:vAlign w:val="center"/>
          </w:tcPr>
          <w:p>
            <w:pPr>
              <w:spacing w:after="40" w:before="0"/>
            </w:pPr>
            <w:r>
              <w:rPr>
                <w:sz w:val="17"/>
              </w:rPr>
              <w:t>Postre</w:t>
            </w:r>
          </w:p>
        </w:tc>
        <w:tc>
          <w:tcPr>
            <w:tcW w:type="dxa" w:w="1704"/>
            <w:vAlign w:val="center"/>
          </w:tcPr>
          <w:p>
            <w:pPr>
              <w:spacing w:after="40" w:before="0"/>
            </w:pPr>
            <w:r>
              <w:rPr>
                <w:sz w:val="17"/>
              </w:rPr>
              <w:t>Harina, mantequilla, manzana, azúcar</w:t>
            </w:r>
          </w:p>
        </w:tc>
        <w:tc>
          <w:tcPr>
            <w:tcW w:type="dxa" w:w="1704"/>
            <w:vAlign w:val="center"/>
          </w:tcPr>
          <w:p>
            <w:pPr>
              <w:spacing w:after="40" w:before="0"/>
            </w:pPr>
            <w:r>
              <w:rPr>
                <w:sz w:val="17"/>
              </w:rPr>
              <w:t>Horno · Media</w:t>
            </w:r>
          </w:p>
        </w:tc>
        <w:tc>
          <w:tcPr>
            <w:tcW w:type="dxa" w:w="1704"/>
            <w:vAlign w:val="center"/>
          </w:tcPr>
          <w:p>
            <w:pPr>
              <w:spacing w:after="40" w:before="0"/>
            </w:pPr>
            <w:r>
              <w:rPr>
                <w:sz w:val="17"/>
              </w:rPr>
              <w:t>Sur</w:t>
            </w:r>
          </w:p>
        </w:tc>
      </w:tr>
      <w:tr>
        <w:tc>
          <w:tcPr>
            <w:tcW w:type="dxa" w:w="1704"/>
            <w:vAlign w:val="center"/>
          </w:tcPr>
          <w:p>
            <w:pPr>
              <w:spacing w:after="40" w:before="0"/>
            </w:pPr>
            <w:r>
              <w:rPr>
                <w:sz w:val="17"/>
              </w:rPr>
              <w:t>50</w:t>
            </w:r>
          </w:p>
        </w:tc>
        <w:tc>
          <w:tcPr>
            <w:tcW w:type="dxa" w:w="1704"/>
            <w:vAlign w:val="center"/>
          </w:tcPr>
          <w:p>
            <w:pPr>
              <w:spacing w:after="40" w:before="0"/>
            </w:pPr>
            <w:r>
              <w:rPr>
                <w:sz w:val="17"/>
              </w:rPr>
              <w:t>Calzones rotos</w:t>
            </w:r>
          </w:p>
        </w:tc>
        <w:tc>
          <w:tcPr>
            <w:tcW w:type="dxa" w:w="1704"/>
            <w:vAlign w:val="center"/>
          </w:tcPr>
          <w:p>
            <w:pPr>
              <w:spacing w:after="40" w:before="0"/>
            </w:pPr>
            <w:r>
              <w:rPr>
                <w:sz w:val="17"/>
              </w:rPr>
              <w:t>Dulce frito</w:t>
            </w:r>
          </w:p>
        </w:tc>
        <w:tc>
          <w:tcPr>
            <w:tcW w:type="dxa" w:w="1704"/>
            <w:vAlign w:val="center"/>
          </w:tcPr>
          <w:p>
            <w:pPr>
              <w:spacing w:after="40" w:before="0"/>
            </w:pPr>
            <w:r>
              <w:rPr>
                <w:sz w:val="17"/>
              </w:rPr>
              <w:t>Harina, huevo, azúcar, ralladura cítrica</w:t>
            </w:r>
          </w:p>
        </w:tc>
        <w:tc>
          <w:tcPr>
            <w:tcW w:type="dxa" w:w="1704"/>
            <w:vAlign w:val="center"/>
          </w:tcPr>
          <w:p>
            <w:pPr>
              <w:spacing w:after="40" w:before="0"/>
            </w:pPr>
            <w:r>
              <w:rPr>
                <w:sz w:val="17"/>
              </w:rPr>
              <w:t>Freidora · Rápida</w:t>
            </w:r>
          </w:p>
        </w:tc>
        <w:tc>
          <w:tcPr>
            <w:tcW w:type="dxa" w:w="1704"/>
            <w:vAlign w:val="center"/>
          </w:tcPr>
          <w:p>
            <w:pPr>
              <w:spacing w:after="40" w:before="0"/>
            </w:pPr>
            <w:r>
              <w:rPr>
                <w:sz w:val="17"/>
              </w:rPr>
              <w:t>Invierno</w:t>
            </w:r>
          </w:p>
        </w:tc>
      </w:tr>
    </w:tbl>
    <w:p>
      <w:pPr>
        <w:pStyle w:val="Heading2"/>
        <w:keepNext/>
      </w:pPr>
      <w:r>
        <w:t>35.1 Reglas para variantes de recetas</w:t>
      </w:r>
    </w:p>
    <w:p>
      <w:pPr>
        <w:spacing w:after="120" w:line="259" w:lineRule="auto"/>
      </w:pPr>
      <w:r>
        <w:t>Las variantes sí son válidas dentro del juego cuando ayudan al jugador a aprender combinaciones y reutilizar estaciones. Por ejemplo, “cazuela de vacuno” y “cazuela de pollo” pueden compartir parte de la lógica, pero usar ingredientes y valores distintos. Lo mismo ocurre con empanadas, completos o sándwiches. El agente no debe fusionarlas automáticamente si se pretende que funcionen como recetas independientes.</w:t>
      </w:r>
    </w:p>
    <w:p>
      <w:pPr>
        <w:pStyle w:val="ListBullet"/>
      </w:pPr>
      <w:r>
        <w:t>Una variante puede compartir iconografía base, pero debe distinguirse en color, topping, relleno o emplatado.</w:t>
      </w:r>
    </w:p>
    <w:p>
      <w:pPr>
        <w:pStyle w:val="ListBullet"/>
      </w:pPr>
      <w:r>
        <w:t>Las variantes pueden tener tiempos parecidos para facilitar balance, pero no es obligatorio.</w:t>
      </w:r>
    </w:p>
    <w:p>
      <w:pPr>
        <w:pStyle w:val="ListBullet"/>
      </w:pPr>
      <w:r>
        <w:t>Una variante regional puede desbloquearse por zona, evento o comerciante, aunque su receta base ya exista.</w:t>
      </w:r>
    </w:p>
    <w:p>
      <w:pPr>
        <w:pStyle w:val="ListBullet"/>
      </w:pPr>
      <w:r>
        <w:t>El dominio debe guardarse por receta, salvo que en el futuro se decida agrupar familias.</w:t>
      </w:r>
    </w:p>
    <w:p>
      <w:pPr>
        <w:pStyle w:val="ListBullet"/>
      </w:pPr>
      <w:r>
        <w:t>Las recetas de evento pueden aparecer temporalmente en el menú sin eliminarse del recetario histórico después del evento.</w:t>
      </w:r>
    </w:p>
    <w:p>
      <w:pPr>
        <w:pStyle w:val="Heading2"/>
        <w:keepNext/>
      </w:pPr>
      <w:r>
        <w:t>35.2 Familias de recetas y estaciones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D3"/>
            <w:vAlign w:val="center"/>
          </w:tcPr>
          <w:p>
            <w:pPr>
              <w:spacing w:after="40" w:before="0"/>
            </w:pPr>
            <w:r>
              <w:rPr>
                <w:b/>
                <w:sz w:val="17"/>
              </w:rPr>
              <w:t>Familia</w:t>
            </w:r>
          </w:p>
        </w:tc>
        <w:tc>
          <w:tcPr>
            <w:tcW w:type="dxa" w:w="2556"/>
            <w:shd w:fill="D9EAD3"/>
            <w:vAlign w:val="center"/>
          </w:tcPr>
          <w:p>
            <w:pPr>
              <w:spacing w:after="40" w:before="0"/>
            </w:pPr>
            <w:r>
              <w:rPr>
                <w:b/>
                <w:sz w:val="17"/>
              </w:rPr>
              <w:t>Estación principal</w:t>
            </w:r>
          </w:p>
        </w:tc>
        <w:tc>
          <w:tcPr>
            <w:tcW w:type="dxa" w:w="2556"/>
            <w:shd w:fill="D9EAD3"/>
            <w:vAlign w:val="center"/>
          </w:tcPr>
          <w:p>
            <w:pPr>
              <w:spacing w:after="40" w:before="0"/>
            </w:pPr>
            <w:r>
              <w:rPr>
                <w:b/>
                <w:sz w:val="17"/>
              </w:rPr>
              <w:t>Ejemplos</w:t>
            </w:r>
          </w:p>
        </w:tc>
        <w:tc>
          <w:tcPr>
            <w:tcW w:type="dxa" w:w="2556"/>
            <w:shd w:fill="D9EAD3"/>
            <w:vAlign w:val="center"/>
          </w:tcPr>
          <w:p>
            <w:pPr>
              <w:spacing w:after="40" w:before="0"/>
            </w:pPr>
            <w:r>
              <w:rPr>
                <w:b/>
                <w:sz w:val="17"/>
              </w:rPr>
              <w:t>Uso de diseño</w:t>
            </w:r>
          </w:p>
        </w:tc>
      </w:tr>
      <w:tr>
        <w:tc>
          <w:tcPr>
            <w:tcW w:type="dxa" w:w="2556"/>
            <w:vAlign w:val="center"/>
          </w:tcPr>
          <w:p>
            <w:pPr>
              <w:spacing w:after="40" w:before="0"/>
            </w:pPr>
            <w:r>
              <w:rPr>
                <w:sz w:val="17"/>
              </w:rPr>
              <w:t>Sándwiches y completos</w:t>
            </w:r>
          </w:p>
        </w:tc>
        <w:tc>
          <w:tcPr>
            <w:tcW w:type="dxa" w:w="2556"/>
            <w:vAlign w:val="center"/>
          </w:tcPr>
          <w:p>
            <w:pPr>
              <w:spacing w:after="40" w:before="0"/>
            </w:pPr>
            <w:r>
              <w:rPr>
                <w:sz w:val="17"/>
              </w:rPr>
              <w:t>Plancha/parrilla</w:t>
            </w:r>
          </w:p>
        </w:tc>
        <w:tc>
          <w:tcPr>
            <w:tcW w:type="dxa" w:w="2556"/>
            <w:vAlign w:val="center"/>
          </w:tcPr>
          <w:p>
            <w:pPr>
              <w:spacing w:after="40" w:before="0"/>
            </w:pPr>
            <w:r>
              <w:rPr>
                <w:sz w:val="17"/>
              </w:rPr>
              <w:t>Completo, churrasco, chacarero, Barros Luco</w:t>
            </w:r>
          </w:p>
        </w:tc>
        <w:tc>
          <w:tcPr>
            <w:tcW w:type="dxa" w:w="2556"/>
            <w:vAlign w:val="center"/>
          </w:tcPr>
          <w:p>
            <w:pPr>
              <w:spacing w:after="40" w:before="0"/>
            </w:pPr>
            <w:r>
              <w:rPr>
                <w:sz w:val="17"/>
              </w:rPr>
              <w:t>Contenido rápido, ideal para hora punta.</w:t>
            </w:r>
          </w:p>
        </w:tc>
      </w:tr>
      <w:tr>
        <w:tc>
          <w:tcPr>
            <w:tcW w:type="dxa" w:w="2556"/>
            <w:vAlign w:val="center"/>
          </w:tcPr>
          <w:p>
            <w:pPr>
              <w:spacing w:after="40" w:before="0"/>
            </w:pPr>
            <w:r>
              <w:rPr>
                <w:sz w:val="17"/>
              </w:rPr>
              <w:t>Olla y sopas</w:t>
            </w:r>
          </w:p>
        </w:tc>
        <w:tc>
          <w:tcPr>
            <w:tcW w:type="dxa" w:w="2556"/>
            <w:vAlign w:val="center"/>
          </w:tcPr>
          <w:p>
            <w:pPr>
              <w:spacing w:after="40" w:before="0"/>
            </w:pPr>
            <w:r>
              <w:rPr>
                <w:sz w:val="17"/>
              </w:rPr>
              <w:t>Cocina/olla</w:t>
            </w:r>
          </w:p>
        </w:tc>
        <w:tc>
          <w:tcPr>
            <w:tcW w:type="dxa" w:w="2556"/>
            <w:vAlign w:val="center"/>
          </w:tcPr>
          <w:p>
            <w:pPr>
              <w:spacing w:after="40" w:before="0"/>
            </w:pPr>
            <w:r>
              <w:rPr>
                <w:sz w:val="17"/>
              </w:rPr>
              <w:t>Cazuelas, porotos, carbonada, caldillo</w:t>
            </w:r>
          </w:p>
        </w:tc>
        <w:tc>
          <w:tcPr>
            <w:tcW w:type="dxa" w:w="2556"/>
            <w:vAlign w:val="center"/>
          </w:tcPr>
          <w:p>
            <w:pPr>
              <w:spacing w:after="40" w:before="0"/>
            </w:pPr>
            <w:r>
              <w:rPr>
                <w:sz w:val="17"/>
              </w:rPr>
              <w:t>Contenido más lento y rentable; útil en clima frío.</w:t>
            </w:r>
          </w:p>
        </w:tc>
      </w:tr>
      <w:tr>
        <w:tc>
          <w:tcPr>
            <w:tcW w:type="dxa" w:w="2556"/>
            <w:vAlign w:val="center"/>
          </w:tcPr>
          <w:p>
            <w:pPr>
              <w:spacing w:after="40" w:before="0"/>
            </w:pPr>
            <w:r>
              <w:rPr>
                <w:sz w:val="17"/>
              </w:rPr>
              <w:t>Horneados</w:t>
            </w:r>
          </w:p>
        </w:tc>
        <w:tc>
          <w:tcPr>
            <w:tcW w:type="dxa" w:w="2556"/>
            <w:vAlign w:val="center"/>
          </w:tcPr>
          <w:p>
            <w:pPr>
              <w:spacing w:after="40" w:before="0"/>
            </w:pPr>
            <w:r>
              <w:rPr>
                <w:sz w:val="17"/>
              </w:rPr>
              <w:t>Horno</w:t>
            </w:r>
          </w:p>
        </w:tc>
        <w:tc>
          <w:tcPr>
            <w:tcW w:type="dxa" w:w="2556"/>
            <w:vAlign w:val="center"/>
          </w:tcPr>
          <w:p>
            <w:pPr>
              <w:spacing w:after="40" w:before="0"/>
            </w:pPr>
            <w:r>
              <w:rPr>
                <w:sz w:val="17"/>
              </w:rPr>
              <w:t>Empanadas, pastel de choclo, pan, kuchen</w:t>
            </w:r>
          </w:p>
        </w:tc>
        <w:tc>
          <w:tcPr>
            <w:tcW w:type="dxa" w:w="2556"/>
            <w:vAlign w:val="center"/>
          </w:tcPr>
          <w:p>
            <w:pPr>
              <w:spacing w:after="40" w:before="0"/>
            </w:pPr>
            <w:r>
              <w:rPr>
                <w:sz w:val="17"/>
              </w:rPr>
              <w:t>Ciclos medios/largos y mostrador visualmente atractivo.</w:t>
            </w:r>
          </w:p>
        </w:tc>
      </w:tr>
      <w:tr>
        <w:tc>
          <w:tcPr>
            <w:tcW w:type="dxa" w:w="2556"/>
            <w:vAlign w:val="center"/>
          </w:tcPr>
          <w:p>
            <w:pPr>
              <w:spacing w:after="40" w:before="0"/>
            </w:pPr>
            <w:r>
              <w:rPr>
                <w:sz w:val="17"/>
              </w:rPr>
              <w:t>Parrilla</w:t>
            </w:r>
          </w:p>
        </w:tc>
        <w:tc>
          <w:tcPr>
            <w:tcW w:type="dxa" w:w="2556"/>
            <w:vAlign w:val="center"/>
          </w:tcPr>
          <w:p>
            <w:pPr>
              <w:spacing w:after="40" w:before="0"/>
            </w:pPr>
            <w:r>
              <w:rPr>
                <w:sz w:val="17"/>
              </w:rPr>
              <w:t>Parrilla</w:t>
            </w:r>
          </w:p>
        </w:tc>
        <w:tc>
          <w:tcPr>
            <w:tcW w:type="dxa" w:w="2556"/>
            <w:vAlign w:val="center"/>
          </w:tcPr>
          <w:p>
            <w:pPr>
              <w:spacing w:after="40" w:before="0"/>
            </w:pPr>
            <w:r>
              <w:rPr>
                <w:sz w:val="17"/>
              </w:rPr>
              <w:t>Anticuchos, longaniza, costillar</w:t>
            </w:r>
          </w:p>
        </w:tc>
        <w:tc>
          <w:tcPr>
            <w:tcW w:type="dxa" w:w="2556"/>
            <w:vAlign w:val="center"/>
          </w:tcPr>
          <w:p>
            <w:pPr>
              <w:spacing w:after="40" w:before="0"/>
            </w:pPr>
            <w:r>
              <w:rPr>
                <w:sz w:val="17"/>
              </w:rPr>
              <w:t>Eventos, Fiestas Patrias y grandes grupos.</w:t>
            </w:r>
          </w:p>
        </w:tc>
      </w:tr>
      <w:tr>
        <w:tc>
          <w:tcPr>
            <w:tcW w:type="dxa" w:w="2556"/>
            <w:vAlign w:val="center"/>
          </w:tcPr>
          <w:p>
            <w:pPr>
              <w:spacing w:after="40" w:before="0"/>
            </w:pPr>
            <w:r>
              <w:rPr>
                <w:sz w:val="17"/>
              </w:rPr>
              <w:t>Mariscos</w:t>
            </w:r>
          </w:p>
        </w:tc>
        <w:tc>
          <w:tcPr>
            <w:tcW w:type="dxa" w:w="2556"/>
            <w:vAlign w:val="center"/>
          </w:tcPr>
          <w:p>
            <w:pPr>
              <w:spacing w:after="40" w:before="0"/>
            </w:pPr>
            <w:r>
              <w:rPr>
                <w:sz w:val="17"/>
              </w:rPr>
              <w:t>Olla/horno</w:t>
            </w:r>
          </w:p>
        </w:tc>
        <w:tc>
          <w:tcPr>
            <w:tcW w:type="dxa" w:w="2556"/>
            <w:vAlign w:val="center"/>
          </w:tcPr>
          <w:p>
            <w:pPr>
              <w:spacing w:after="40" w:before="0"/>
            </w:pPr>
            <w:r>
              <w:rPr>
                <w:sz w:val="17"/>
              </w:rPr>
              <w:t>Paila marina, chupe, machas</w:t>
            </w:r>
          </w:p>
        </w:tc>
        <w:tc>
          <w:tcPr>
            <w:tcW w:type="dxa" w:w="2556"/>
            <w:vAlign w:val="center"/>
          </w:tcPr>
          <w:p>
            <w:pPr>
              <w:spacing w:after="40" w:before="0"/>
            </w:pPr>
            <w:r>
              <w:rPr>
                <w:sz w:val="17"/>
              </w:rPr>
              <w:t>Zonas costeras y clientes gourmet.</w:t>
            </w:r>
          </w:p>
        </w:tc>
      </w:tr>
      <w:tr>
        <w:tc>
          <w:tcPr>
            <w:tcW w:type="dxa" w:w="2556"/>
            <w:vAlign w:val="center"/>
          </w:tcPr>
          <w:p>
            <w:pPr>
              <w:spacing w:after="40" w:before="0"/>
            </w:pPr>
            <w:r>
              <w:rPr>
                <w:sz w:val="17"/>
              </w:rPr>
              <w:t>Postres</w:t>
            </w:r>
          </w:p>
        </w:tc>
        <w:tc>
          <w:tcPr>
            <w:tcW w:type="dxa" w:w="2556"/>
            <w:vAlign w:val="center"/>
          </w:tcPr>
          <w:p>
            <w:pPr>
              <w:spacing w:after="40" w:before="0"/>
            </w:pPr>
            <w:r>
              <w:rPr>
                <w:sz w:val="17"/>
              </w:rPr>
              <w:t>Horno/olla/freidora</w:t>
            </w:r>
          </w:p>
        </w:tc>
        <w:tc>
          <w:tcPr>
            <w:tcW w:type="dxa" w:w="2556"/>
            <w:vAlign w:val="center"/>
          </w:tcPr>
          <w:p>
            <w:pPr>
              <w:spacing w:after="40" w:before="0"/>
            </w:pPr>
            <w:r>
              <w:rPr>
                <w:sz w:val="17"/>
              </w:rPr>
              <w:t>Leche asada, arroz con leche, calzones rotos</w:t>
            </w:r>
          </w:p>
        </w:tc>
        <w:tc>
          <w:tcPr>
            <w:tcW w:type="dxa" w:w="2556"/>
            <w:vAlign w:val="center"/>
          </w:tcPr>
          <w:p>
            <w:pPr>
              <w:spacing w:after="40" w:before="0"/>
            </w:pPr>
            <w:r>
              <w:rPr>
                <w:sz w:val="17"/>
              </w:rPr>
              <w:t>Complementan pedidos y aumentan variedad.</w:t>
            </w:r>
          </w:p>
        </w:tc>
      </w:tr>
      <w:tr>
        <w:tc>
          <w:tcPr>
            <w:tcW w:type="dxa" w:w="2556"/>
            <w:vAlign w:val="center"/>
          </w:tcPr>
          <w:p>
            <w:pPr>
              <w:spacing w:after="40" w:before="0"/>
            </w:pPr>
            <w:r>
              <w:rPr>
                <w:sz w:val="17"/>
              </w:rPr>
              <w:t>Frío y acompañamientos</w:t>
            </w:r>
          </w:p>
        </w:tc>
        <w:tc>
          <w:tcPr>
            <w:tcW w:type="dxa" w:w="2556"/>
            <w:vAlign w:val="center"/>
          </w:tcPr>
          <w:p>
            <w:pPr>
              <w:spacing w:after="40" w:before="0"/>
            </w:pPr>
            <w:r>
              <w:rPr>
                <w:sz w:val="17"/>
              </w:rPr>
              <w:t>Estación fría</w:t>
            </w:r>
          </w:p>
        </w:tc>
        <w:tc>
          <w:tcPr>
            <w:tcW w:type="dxa" w:w="2556"/>
            <w:vAlign w:val="center"/>
          </w:tcPr>
          <w:p>
            <w:pPr>
              <w:spacing w:after="40" w:before="0"/>
            </w:pPr>
            <w:r>
              <w:rPr>
                <w:sz w:val="17"/>
              </w:rPr>
              <w:t>Ensalada chilena, pebre</w:t>
            </w:r>
          </w:p>
        </w:tc>
        <w:tc>
          <w:tcPr>
            <w:tcW w:type="dxa" w:w="2556"/>
            <w:vAlign w:val="center"/>
          </w:tcPr>
          <w:p>
            <w:pPr>
              <w:spacing w:after="40" w:before="0"/>
            </w:pPr>
            <w:r>
              <w:rPr>
                <w:sz w:val="17"/>
              </w:rPr>
              <w:t>Preparaciones rápidas y apoyo a combos.</w:t>
            </w:r>
          </w:p>
        </w:tc>
      </w:tr>
    </w:tbl>
    <w:p>
      <w:r>
        <w:br w:type="page"/>
      </w:r>
    </w:p>
    <w:p>
      <w:pPr>
        <w:pStyle w:val="Heading1"/>
        <w:keepNext/>
      </w:pPr>
      <w:r>
        <w:t>36. Sistema ampliado de diálogos chilenos y cajas de conversación</w:t>
      </w:r>
    </w:p>
    <w:p>
      <w:pPr>
        <w:spacing w:after="120" w:line="259" w:lineRule="auto"/>
      </w:pPr>
      <w:r>
        <w:t>Los diálogos son parte del carácter de Villa del Chef. Deben hacer que el restaurante se sienta chileno sin saturar el texto con modismos. La meta es naturalidad: personajes distintos hablan distinto, las expresiones dependen de confianza y contexto, y no todos usan “po”, “weón” o “cachái”. Para público latinoamericano, el contexto visual debe permitir comprender incluso si aparece un modismo local.</w:t>
      </w:r>
    </w:p>
    <w:p>
      <w:pPr>
        <w:pStyle w:val="Heading2"/>
        <w:keepNext/>
      </w:pPr>
      <w:r>
        <w:t>36.1 Diseño visual de la caja de diálogo</w:t>
      </w:r>
    </w:p>
    <w:p>
      <w:pPr>
        <w:pStyle w:val="ListBullet"/>
      </w:pPr>
      <w:r>
        <w:t>Retrato o mini-sprite del hablante en un extremo, con expresión cuando exista arte disponible.</w:t>
      </w:r>
    </w:p>
    <w:p>
      <w:pPr>
        <w:pStyle w:val="ListBullet"/>
      </w:pPr>
      <w:r>
        <w:t>Nombre del personaje visible arriba de la caja; la voz misteriosa puede mostrarse como “???” durante el prólogo.</w:t>
      </w:r>
    </w:p>
    <w:p>
      <w:pPr>
        <w:pStyle w:val="ListBullet"/>
      </w:pPr>
      <w:r>
        <w:t>Texto de 1 a 3 líneas por avance para móvil; evitar párrafos extensos durante gameplay.</w:t>
      </w:r>
    </w:p>
    <w:p>
      <w:pPr>
        <w:pStyle w:val="ListBullet"/>
      </w:pPr>
      <w:r>
        <w:t>Indicador de continuar, por ejemplo una flecha pixelada o triángulo animado.</w:t>
      </w:r>
    </w:p>
    <w:p>
      <w:pPr>
        <w:pStyle w:val="ListBullet"/>
      </w:pPr>
      <w:r>
        <w:t>Sonido de texto/blip configurable por personaje o grupo de voz; no debe reproducir voz humana real obligatoriamente.</w:t>
      </w:r>
    </w:p>
    <w:p>
      <w:pPr>
        <w:pStyle w:val="ListBullet"/>
      </w:pPr>
      <w:r>
        <w:t>Caja semitransparente o panel pixel-art que no tape la acción importante. En escenas narrativas puede ocupar más ancho.</w:t>
      </w:r>
    </w:p>
    <w:p>
      <w:pPr>
        <w:pStyle w:val="ListBullet"/>
      </w:pPr>
      <w:r>
        <w:t>Opciones del jugador en botones claramente separados cuando exista una decisión.</w:t>
      </w:r>
    </w:p>
    <w:p>
      <w:pPr>
        <w:pStyle w:val="ListBullet"/>
      </w:pPr>
      <w:r>
        <w:t>Opción en Ajustes para velocidad de texto, texto instantáneo y omitir animación de escritura.</w:t>
      </w:r>
    </w:p>
    <w:p>
      <w:pPr>
        <w:pStyle w:val="Heading2"/>
        <w:keepNext/>
      </w:pPr>
      <w:r>
        <w:t>36.2 Niveles de chilenidad por personaje</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D3"/>
            <w:vAlign w:val="center"/>
          </w:tcPr>
          <w:p>
            <w:pPr>
              <w:spacing w:after="40" w:before="0"/>
            </w:pPr>
            <w:r>
              <w:rPr>
                <w:b/>
                <w:sz w:val="17"/>
              </w:rPr>
              <w:t>Perfil</w:t>
            </w:r>
          </w:p>
        </w:tc>
        <w:tc>
          <w:tcPr>
            <w:tcW w:type="dxa" w:w="2556"/>
            <w:shd w:fill="D9EAD3"/>
            <w:vAlign w:val="center"/>
          </w:tcPr>
          <w:p>
            <w:pPr>
              <w:spacing w:after="40" w:before="0"/>
            </w:pPr>
            <w:r>
              <w:rPr>
                <w:b/>
                <w:sz w:val="17"/>
              </w:rPr>
              <w:t>Uso de modismos</w:t>
            </w:r>
          </w:p>
        </w:tc>
        <w:tc>
          <w:tcPr>
            <w:tcW w:type="dxa" w:w="2556"/>
            <w:shd w:fill="D9EAD3"/>
            <w:vAlign w:val="center"/>
          </w:tcPr>
          <w:p>
            <w:pPr>
              <w:spacing w:after="40" w:before="0"/>
            </w:pPr>
            <w:r>
              <w:rPr>
                <w:b/>
                <w:sz w:val="17"/>
              </w:rPr>
              <w:t>Ejemplo</w:t>
            </w:r>
          </w:p>
        </w:tc>
        <w:tc>
          <w:tcPr>
            <w:tcW w:type="dxa" w:w="2556"/>
            <w:shd w:fill="D9EAD3"/>
            <w:vAlign w:val="center"/>
          </w:tcPr>
          <w:p>
            <w:pPr>
              <w:spacing w:after="40" w:before="0"/>
            </w:pPr>
            <w:r>
              <w:rPr>
                <w:b/>
                <w:sz w:val="17"/>
              </w:rPr>
              <w:t>Aplicación</w:t>
            </w:r>
          </w:p>
        </w:tc>
      </w:tr>
      <w:tr>
        <w:tc>
          <w:tcPr>
            <w:tcW w:type="dxa" w:w="2556"/>
            <w:vAlign w:val="center"/>
          </w:tcPr>
          <w:p>
            <w:pPr>
              <w:spacing w:after="40" w:before="0"/>
            </w:pPr>
            <w:r>
              <w:rPr>
                <w:sz w:val="17"/>
              </w:rPr>
              <w:t>Formal/calmado</w:t>
            </w:r>
          </w:p>
        </w:tc>
        <w:tc>
          <w:tcPr>
            <w:tcW w:type="dxa" w:w="2556"/>
            <w:vAlign w:val="center"/>
          </w:tcPr>
          <w:p>
            <w:pPr>
              <w:spacing w:after="40" w:before="0"/>
            </w:pPr>
            <w:r>
              <w:rPr>
                <w:sz w:val="17"/>
              </w:rPr>
              <w:t>Bajo</w:t>
            </w:r>
          </w:p>
        </w:tc>
        <w:tc>
          <w:tcPr>
            <w:tcW w:type="dxa" w:w="2556"/>
            <w:vAlign w:val="center"/>
          </w:tcPr>
          <w:p>
            <w:pPr>
              <w:spacing w:after="40" w:before="0"/>
            </w:pPr>
            <w:r>
              <w:rPr>
                <w:sz w:val="17"/>
              </w:rPr>
              <w:t>“Buenas, ¿tienen una mesa para dos?”</w:t>
            </w:r>
          </w:p>
        </w:tc>
        <w:tc>
          <w:tcPr>
            <w:tcW w:type="dxa" w:w="2556"/>
            <w:vAlign w:val="center"/>
          </w:tcPr>
          <w:p>
            <w:pPr>
              <w:spacing w:after="40" w:before="0"/>
            </w:pPr>
            <w:r>
              <w:rPr>
                <w:sz w:val="17"/>
              </w:rPr>
              <w:t>Cliente mayor, crítico, comerciante serio.</w:t>
            </w:r>
          </w:p>
        </w:tc>
      </w:tr>
      <w:tr>
        <w:tc>
          <w:tcPr>
            <w:tcW w:type="dxa" w:w="2556"/>
            <w:vAlign w:val="center"/>
          </w:tcPr>
          <w:p>
            <w:pPr>
              <w:spacing w:after="40" w:before="0"/>
            </w:pPr>
            <w:r>
              <w:rPr>
                <w:sz w:val="17"/>
              </w:rPr>
              <w:t>Cotidiano</w:t>
            </w:r>
          </w:p>
        </w:tc>
        <w:tc>
          <w:tcPr>
            <w:tcW w:type="dxa" w:w="2556"/>
            <w:vAlign w:val="center"/>
          </w:tcPr>
          <w:p>
            <w:pPr>
              <w:spacing w:after="40" w:before="0"/>
            </w:pPr>
            <w:r>
              <w:rPr>
                <w:sz w:val="17"/>
              </w:rPr>
              <w:t>Medio</w:t>
            </w:r>
          </w:p>
        </w:tc>
        <w:tc>
          <w:tcPr>
            <w:tcW w:type="dxa" w:w="2556"/>
            <w:vAlign w:val="center"/>
          </w:tcPr>
          <w:p>
            <w:pPr>
              <w:spacing w:after="40" w:before="0"/>
            </w:pPr>
            <w:r>
              <w:rPr>
                <w:sz w:val="17"/>
              </w:rPr>
              <w:t>“Oye, ¿queda de ese plato? Se ve bien bueno.”</w:t>
            </w:r>
          </w:p>
        </w:tc>
        <w:tc>
          <w:tcPr>
            <w:tcW w:type="dxa" w:w="2556"/>
            <w:vAlign w:val="center"/>
          </w:tcPr>
          <w:p>
            <w:pPr>
              <w:spacing w:after="40" w:before="0"/>
            </w:pPr>
            <w:r>
              <w:rPr>
                <w:sz w:val="17"/>
              </w:rPr>
              <w:t>Cliente común, protagonista.</w:t>
            </w:r>
          </w:p>
        </w:tc>
      </w:tr>
      <w:tr>
        <w:tc>
          <w:tcPr>
            <w:tcW w:type="dxa" w:w="2556"/>
            <w:vAlign w:val="center"/>
          </w:tcPr>
          <w:p>
            <w:pPr>
              <w:spacing w:after="40" w:before="0"/>
            </w:pPr>
            <w:r>
              <w:rPr>
                <w:sz w:val="17"/>
              </w:rPr>
              <w:t>Muy cercano</w:t>
            </w:r>
          </w:p>
        </w:tc>
        <w:tc>
          <w:tcPr>
            <w:tcW w:type="dxa" w:w="2556"/>
            <w:vAlign w:val="center"/>
          </w:tcPr>
          <w:p>
            <w:pPr>
              <w:spacing w:after="40" w:before="0"/>
            </w:pPr>
            <w:r>
              <w:rPr>
                <w:sz w:val="17"/>
              </w:rPr>
              <w:t>Medio-alto</w:t>
            </w:r>
          </w:p>
        </w:tc>
        <w:tc>
          <w:tcPr>
            <w:tcW w:type="dxa" w:w="2556"/>
            <w:vAlign w:val="center"/>
          </w:tcPr>
          <w:p>
            <w:pPr>
              <w:spacing w:after="40" w:before="0"/>
            </w:pPr>
            <w:r>
              <w:rPr>
                <w:sz w:val="17"/>
              </w:rPr>
              <w:t>“Ya po, saquemos estos pedidos antes que se nos junte todo.”</w:t>
            </w:r>
          </w:p>
        </w:tc>
        <w:tc>
          <w:tcPr>
            <w:tcW w:type="dxa" w:w="2556"/>
            <w:vAlign w:val="center"/>
          </w:tcPr>
          <w:p>
            <w:pPr>
              <w:spacing w:after="40" w:before="0"/>
            </w:pPr>
            <w:r>
              <w:rPr>
                <w:sz w:val="17"/>
              </w:rPr>
              <w:t>Amigo/ayudante con confianza.</w:t>
            </w:r>
          </w:p>
        </w:tc>
      </w:tr>
      <w:tr>
        <w:tc>
          <w:tcPr>
            <w:tcW w:type="dxa" w:w="2556"/>
            <w:vAlign w:val="center"/>
          </w:tcPr>
          <w:p>
            <w:pPr>
              <w:spacing w:after="40" w:before="0"/>
            </w:pPr>
            <w:r>
              <w:rPr>
                <w:sz w:val="17"/>
              </w:rPr>
              <w:t>Humor seco</w:t>
            </w:r>
          </w:p>
        </w:tc>
        <w:tc>
          <w:tcPr>
            <w:tcW w:type="dxa" w:w="2556"/>
            <w:vAlign w:val="center"/>
          </w:tcPr>
          <w:p>
            <w:pPr>
              <w:spacing w:after="40" w:before="0"/>
            </w:pPr>
            <w:r>
              <w:rPr>
                <w:sz w:val="17"/>
              </w:rPr>
              <w:t>Variable</w:t>
            </w:r>
          </w:p>
        </w:tc>
        <w:tc>
          <w:tcPr>
            <w:tcW w:type="dxa" w:w="2556"/>
            <w:vAlign w:val="center"/>
          </w:tcPr>
          <w:p>
            <w:pPr>
              <w:spacing w:after="40" w:before="0"/>
            </w:pPr>
            <w:r>
              <w:rPr>
                <w:sz w:val="17"/>
              </w:rPr>
              <w:t>“Está bonito el local. Ahora falta que no quememos nada.”</w:t>
            </w:r>
          </w:p>
        </w:tc>
        <w:tc>
          <w:tcPr>
            <w:tcW w:type="dxa" w:w="2556"/>
            <w:vAlign w:val="center"/>
          </w:tcPr>
          <w:p>
            <w:pPr>
              <w:spacing w:after="40" w:before="0"/>
            </w:pPr>
            <w:r>
              <w:rPr>
                <w:sz w:val="17"/>
              </w:rPr>
              <w:t>Rival amistoso o trabajador bromista.</w:t>
            </w:r>
          </w:p>
        </w:tc>
      </w:tr>
    </w:tbl>
    <w:p>
      <w:pPr>
        <w:pStyle w:val="Heading2"/>
        <w:keepNext/>
      </w:pPr>
      <w:r>
        <w:t>36.3 Banco de diálogos: apertura y cierre</w:t>
      </w:r>
    </w:p>
    <w:p>
      <w:pPr>
        <w:pStyle w:val="Dialogue"/>
      </w:pPr>
      <w:r>
        <w:rPr>
          <w:i/>
        </w:rPr>
        <w:t xml:space="preserve">[Al abrir] </w:t>
      </w:r>
      <w:r>
        <w:rPr>
          <w:b/>
        </w:rPr>
        <w:t xml:space="preserve">PROTAGONISTA: </w:t>
      </w:r>
      <w:r>
        <w:t>Ya, abramos. A ver cómo nos va hoy.</w:t>
      </w:r>
    </w:p>
    <w:p>
      <w:pPr>
        <w:pStyle w:val="Dialogue"/>
      </w:pPr>
      <w:r>
        <w:rPr>
          <w:i/>
        </w:rPr>
        <w:t xml:space="preserve">[Al abrir] </w:t>
      </w:r>
      <w:r>
        <w:rPr>
          <w:b/>
        </w:rPr>
        <w:t xml:space="preserve">AYUDANTE: </w:t>
      </w:r>
      <w:r>
        <w:t>Todo listo por acá. Cuando querai, abrimos.</w:t>
      </w:r>
    </w:p>
    <w:p>
      <w:pPr>
        <w:pStyle w:val="Dialogue"/>
      </w:pPr>
      <w:r>
        <w:rPr>
          <w:i/>
        </w:rPr>
        <w:t xml:space="preserve">[Al abrir] </w:t>
      </w:r>
      <w:r>
        <w:rPr>
          <w:b/>
        </w:rPr>
        <w:t xml:space="preserve">AYUDANTE: </w:t>
      </w:r>
      <w:r>
        <w:t>Ojo que quedan pocas porciones en el mostrador.</w:t>
      </w:r>
    </w:p>
    <w:p>
      <w:pPr>
        <w:pStyle w:val="Dialogue"/>
      </w:pPr>
      <w:r>
        <w:rPr>
          <w:i/>
        </w:rPr>
        <w:t xml:space="preserve">[Al abrir] </w:t>
      </w:r>
      <w:r>
        <w:rPr>
          <w:b/>
        </w:rPr>
        <w:t xml:space="preserve">PROTAGONISTA: </w:t>
      </w:r>
      <w:r>
        <w:t>Partamos tranquilos, después se nos llena de golpe.</w:t>
      </w:r>
    </w:p>
    <w:p>
      <w:pPr>
        <w:pStyle w:val="Dialogue"/>
      </w:pPr>
      <w:r>
        <w:rPr>
          <w:i/>
        </w:rPr>
        <w:t xml:space="preserve">[Al abrir] </w:t>
      </w:r>
      <w:r>
        <w:rPr>
          <w:b/>
        </w:rPr>
        <w:t xml:space="preserve">AYUDANTE: </w:t>
      </w:r>
      <w:r>
        <w:t>Ya está limpio y ordenado. Abramos nomás.</w:t>
      </w:r>
    </w:p>
    <w:p>
      <w:pPr>
        <w:pStyle w:val="Dialogue"/>
      </w:pPr>
      <w:r>
        <w:rPr>
          <w:i/>
        </w:rPr>
        <w:t xml:space="preserve">[Al cerrar] </w:t>
      </w:r>
      <w:r>
        <w:rPr>
          <w:b/>
        </w:rPr>
        <w:t xml:space="preserve">PROTAGONISTA: </w:t>
      </w:r>
      <w:r>
        <w:t>Cerramos por hoy. Terminemos de atender a los que quedan.</w:t>
      </w:r>
    </w:p>
    <w:p>
      <w:pPr>
        <w:pStyle w:val="Dialogue"/>
      </w:pPr>
      <w:r>
        <w:rPr>
          <w:i/>
        </w:rPr>
        <w:t xml:space="preserve">[Al cerrar] </w:t>
      </w:r>
      <w:r>
        <w:rPr>
          <w:b/>
        </w:rPr>
        <w:t xml:space="preserve">AYUDANTE: </w:t>
      </w:r>
      <w:r>
        <w:t>Ya, no entra nadie más. Saquemos los pedidos pendientes.</w:t>
      </w:r>
    </w:p>
    <w:p>
      <w:pPr>
        <w:pStyle w:val="Dialogue"/>
      </w:pPr>
      <w:r>
        <w:rPr>
          <w:i/>
        </w:rPr>
        <w:t xml:space="preserve">[Al cerrar] </w:t>
      </w:r>
      <w:r>
        <w:rPr>
          <w:b/>
        </w:rPr>
        <w:t xml:space="preserve">CLIENTE: </w:t>
      </w:r>
      <w:r>
        <w:t>Menos mal alcancé a entrar.</w:t>
      </w:r>
    </w:p>
    <w:p>
      <w:pPr>
        <w:pStyle w:val="Dialogue"/>
      </w:pPr>
      <w:r>
        <w:rPr>
          <w:i/>
        </w:rPr>
        <w:t xml:space="preserve">[Al cerrar] </w:t>
      </w:r>
      <w:r>
        <w:rPr>
          <w:b/>
        </w:rPr>
        <w:t xml:space="preserve">AYUDANTE: </w:t>
      </w:r>
      <w:r>
        <w:t>Queda esa mesa y terminamos.</w:t>
      </w:r>
    </w:p>
    <w:p>
      <w:pPr>
        <w:pStyle w:val="Dialogue"/>
      </w:pPr>
      <w:r>
        <w:rPr>
          <w:i/>
        </w:rPr>
        <w:t xml:space="preserve">[Al cerrar] </w:t>
      </w:r>
      <w:r>
        <w:rPr>
          <w:b/>
        </w:rPr>
        <w:t xml:space="preserve">PROTAGONISTA: </w:t>
      </w:r>
      <w:r>
        <w:t>Buen turno. Después ordenamos con calma.</w:t>
      </w:r>
    </w:p>
    <w:p>
      <w:pPr>
        <w:pStyle w:val="Heading2"/>
        <w:keepNext/>
      </w:pPr>
      <w:r>
        <w:t>36.4 Banco de diálogos: clientes solos y grupos</w:t>
      </w:r>
    </w:p>
    <w:p>
      <w:pPr>
        <w:pStyle w:val="Dialogue"/>
      </w:pPr>
      <w:r>
        <w:rPr>
          <w:b/>
        </w:rPr>
        <w:t xml:space="preserve">CLIENTE SOLO: </w:t>
      </w:r>
      <w:r>
        <w:t>Buenas, ¿tendrá una mesita para uno?</w:t>
      </w:r>
    </w:p>
    <w:p>
      <w:pPr>
        <w:pStyle w:val="Dialogue"/>
      </w:pPr>
      <w:r>
        <w:rPr>
          <w:b/>
        </w:rPr>
        <w:t xml:space="preserve">CLIENTE SOLO: </w:t>
      </w:r>
      <w:r>
        <w:t>Vengo solito nomás. Cualquier mesa chica está bien.</w:t>
      </w:r>
    </w:p>
    <w:p>
      <w:pPr>
        <w:pStyle w:val="Dialogue"/>
      </w:pPr>
      <w:r>
        <w:rPr>
          <w:b/>
        </w:rPr>
        <w:t xml:space="preserve">PAREJA: </w:t>
      </w:r>
      <w:r>
        <w:t>Somos dos. Si tiene algo al ladito de la ventana, mejor.</w:t>
      </w:r>
    </w:p>
    <w:p>
      <w:pPr>
        <w:pStyle w:val="Dialogue"/>
      </w:pPr>
      <w:r>
        <w:rPr>
          <w:b/>
        </w:rPr>
        <w:t xml:space="preserve">GRUPO DE 3: </w:t>
      </w:r>
      <w:r>
        <w:t>Buenas, somos tres. ¿Habrá una mesa?</w:t>
      </w:r>
    </w:p>
    <w:p>
      <w:pPr>
        <w:pStyle w:val="Dialogue"/>
      </w:pPr>
      <w:r>
        <w:rPr>
          <w:b/>
        </w:rPr>
        <w:t xml:space="preserve">GRUPO DE 4: </w:t>
      </w:r>
      <w:r>
        <w:t>¿Tiene espacio para cuatro? Si no, esperamos un ratito.</w:t>
      </w:r>
    </w:p>
    <w:p>
      <w:pPr>
        <w:pStyle w:val="Dialogue"/>
      </w:pPr>
      <w:r>
        <w:rPr>
          <w:b/>
        </w:rPr>
        <w:t xml:space="preserve">GRUPO GRANDE: </w:t>
      </w:r>
      <w:r>
        <w:t>Somos varios, así que si hay que esperar, esperamos.</w:t>
      </w:r>
    </w:p>
    <w:p>
      <w:pPr>
        <w:pStyle w:val="Dialogue"/>
      </w:pPr>
      <w:r>
        <w:rPr>
          <w:b/>
        </w:rPr>
        <w:t xml:space="preserve">CLIENTE: </w:t>
      </w:r>
      <w:r>
        <w:t>Pucha, justo se ocupó la mesa grande.</w:t>
      </w:r>
    </w:p>
    <w:p>
      <w:pPr>
        <w:pStyle w:val="Dialogue"/>
      </w:pPr>
      <w:r>
        <w:rPr>
          <w:b/>
        </w:rPr>
        <w:t xml:space="preserve">CLIENTE: </w:t>
      </w:r>
      <w:r>
        <w:t>Ya, esperemos un poco. Se ve que está bueno el local.</w:t>
      </w:r>
    </w:p>
    <w:p>
      <w:pPr>
        <w:pStyle w:val="Dialogue"/>
      </w:pPr>
      <w:r>
        <w:rPr>
          <w:b/>
        </w:rPr>
        <w:t xml:space="preserve">CLIENTE IMPACIENTE: </w:t>
      </w:r>
      <w:r>
        <w:t>Ojalá no se demoren tanto, ando medio apurado.</w:t>
      </w:r>
    </w:p>
    <w:p>
      <w:pPr>
        <w:pStyle w:val="Dialogue"/>
      </w:pPr>
      <w:r>
        <w:rPr>
          <w:b/>
        </w:rPr>
        <w:t xml:space="preserve">CLIENTE HABITUAL: </w:t>
      </w:r>
      <w:r>
        <w:t>La de siempre, si todavía la tienen.</w:t>
      </w:r>
    </w:p>
    <w:p>
      <w:pPr>
        <w:pStyle w:val="Dialogue"/>
      </w:pPr>
      <w:r>
        <w:rPr>
          <w:b/>
        </w:rPr>
        <w:t xml:space="preserve">CLIENTE HABITUAL: </w:t>
      </w:r>
      <w:r>
        <w:t>Mira cómo ha crecido esto. Antes había como dos mesas nomás.</w:t>
      </w:r>
    </w:p>
    <w:p>
      <w:pPr>
        <w:pStyle w:val="Dialogue"/>
      </w:pPr>
      <w:r>
        <w:rPr>
          <w:b/>
        </w:rPr>
        <w:t xml:space="preserve">CLIENTE GOURMET: </w:t>
      </w:r>
      <w:r>
        <w:t>Me recomendaron un plato de la casa. Sorpréndame.</w:t>
      </w:r>
    </w:p>
    <w:p>
      <w:pPr>
        <w:pStyle w:val="Dialogue"/>
      </w:pPr>
      <w:r>
        <w:rPr>
          <w:b/>
        </w:rPr>
        <w:t xml:space="preserve">TURISTA: </w:t>
      </w:r>
      <w:r>
        <w:t>Me dijeron que acá preparan comida chilena de verdad. ¿Qué me recomienda?</w:t>
      </w:r>
    </w:p>
    <w:p>
      <w:pPr>
        <w:pStyle w:val="Heading2"/>
        <w:keepNext/>
      </w:pPr>
      <w:r>
        <w:t>36.5 Banco de diálogos: cocina, errores y presión</w:t>
      </w:r>
    </w:p>
    <w:p>
      <w:pPr>
        <w:pStyle w:val="Dialogue"/>
      </w:pPr>
      <w:r>
        <w:rPr>
          <w:b/>
        </w:rPr>
        <w:t xml:space="preserve">PROTAGONISTA: </w:t>
      </w:r>
      <w:r>
        <w:t>Ya, esta va primero. Después saco las otras dos.</w:t>
      </w:r>
    </w:p>
    <w:p>
      <w:pPr>
        <w:pStyle w:val="Dialogue"/>
      </w:pPr>
      <w:r>
        <w:rPr>
          <w:b/>
        </w:rPr>
        <w:t xml:space="preserve">AYUDANTE: </w:t>
      </w:r>
      <w:r>
        <w:t>Ojo, esa preparación ya está lista.</w:t>
      </w:r>
    </w:p>
    <w:p>
      <w:pPr>
        <w:pStyle w:val="Dialogue"/>
      </w:pPr>
      <w:r>
        <w:rPr>
          <w:b/>
        </w:rPr>
        <w:t xml:space="preserve">AYUDANTE: </w:t>
      </w:r>
      <w:r>
        <w:t>Nos faltan tomates. ¿Compro o sacamos otra receta del menú?</w:t>
      </w:r>
    </w:p>
    <w:p>
      <w:pPr>
        <w:pStyle w:val="Dialogue"/>
      </w:pPr>
      <w:r>
        <w:rPr>
          <w:b/>
        </w:rPr>
        <w:t xml:space="preserve">PROTAGONISTA: </w:t>
      </w:r>
      <w:r>
        <w:t>Chuta, me faltó un ingrediente.</w:t>
      </w:r>
    </w:p>
    <w:p>
      <w:pPr>
        <w:pStyle w:val="Dialogue"/>
      </w:pPr>
      <w:r>
        <w:rPr>
          <w:b/>
        </w:rPr>
        <w:t xml:space="preserve">AYUDANTE: </w:t>
      </w:r>
      <w:r>
        <w:t>Se nos está llenando el mostrador.</w:t>
      </w:r>
    </w:p>
    <w:p>
      <w:pPr>
        <w:pStyle w:val="Dialogue"/>
      </w:pPr>
      <w:r>
        <w:rPr>
          <w:b/>
        </w:rPr>
        <w:t xml:space="preserve">PROTAGONISTA: </w:t>
      </w:r>
      <w:r>
        <w:t>Tranqui, terminemos estas mesas y ordenamos.</w:t>
      </w:r>
    </w:p>
    <w:p>
      <w:pPr>
        <w:pStyle w:val="Dialogue"/>
      </w:pPr>
      <w:r>
        <w:rPr>
          <w:b/>
        </w:rPr>
        <w:t xml:space="preserve">AYUDANTE: </w:t>
      </w:r>
      <w:r>
        <w:t>La mesa tres lleva rato esperando.</w:t>
      </w:r>
    </w:p>
    <w:p>
      <w:pPr>
        <w:pStyle w:val="Dialogue"/>
      </w:pPr>
      <w:r>
        <w:rPr>
          <w:b/>
        </w:rPr>
        <w:t xml:space="preserve">PROTAGONISTA: </w:t>
      </w:r>
      <w:r>
        <w:t>Ya voy. No me apurís más que me equivoco.</w:t>
      </w:r>
    </w:p>
    <w:p>
      <w:pPr>
        <w:pStyle w:val="Dialogue"/>
      </w:pPr>
      <w:r>
        <w:rPr>
          <w:b/>
        </w:rPr>
        <w:t xml:space="preserve">AYUDANTE: </w:t>
      </w:r>
      <w:r>
        <w:t>Salió perfecto ese plato.</w:t>
      </w:r>
    </w:p>
    <w:p>
      <w:pPr>
        <w:pStyle w:val="Dialogue"/>
      </w:pPr>
      <w:r>
        <w:rPr>
          <w:b/>
        </w:rPr>
        <w:t xml:space="preserve">PROTAGONISTA: </w:t>
      </w:r>
      <w:r>
        <w:t>Al fin le agarré la mano a esta receta.</w:t>
      </w:r>
    </w:p>
    <w:p>
      <w:pPr>
        <w:pStyle w:val="Heading2"/>
        <w:keepNext/>
      </w:pPr>
      <w:r>
        <w:t>36.6 Banco de diálogos: Milagros y fatiga breve</w:t>
      </w:r>
    </w:p>
    <w:p>
      <w:pPr>
        <w:pStyle w:val="Dialogue"/>
      </w:pPr>
      <w:r>
        <w:rPr>
          <w:b/>
        </w:rPr>
        <w:t xml:space="preserve">PROTAGONISTA: </w:t>
      </w:r>
      <w:r>
        <w:t>Ya. Ahora sí, concentración total.</w:t>
      </w:r>
    </w:p>
    <w:p>
      <w:pPr>
        <w:pStyle w:val="Dialogue"/>
      </w:pPr>
      <w:r>
        <w:rPr>
          <w:b/>
        </w:rPr>
        <w:t xml:space="preserve">PROTAGONISTA: </w:t>
      </w:r>
      <w:r>
        <w:t>Dame un segundo... ahora veo todo clarito.</w:t>
      </w:r>
    </w:p>
    <w:p>
      <w:pPr>
        <w:pStyle w:val="Dialogue"/>
      </w:pPr>
      <w:r>
        <w:rPr>
          <w:b/>
        </w:rPr>
        <w:t xml:space="preserve">AYUDANTE: </w:t>
      </w:r>
      <w:r>
        <w:t>¿De nuevo te vai a poner en modo máquina?</w:t>
      </w:r>
    </w:p>
    <w:p>
      <w:pPr>
        <w:pStyle w:val="Dialogue"/>
      </w:pPr>
      <w:r>
        <w:rPr>
          <w:b/>
        </w:rPr>
        <w:t xml:space="preserve">PROTAGONISTA: </w:t>
      </w:r>
      <w:r>
        <w:t>Un ratito nomás. Aprovechemos antes que se pase.</w:t>
      </w:r>
    </w:p>
    <w:p>
      <w:pPr>
        <w:pStyle w:val="Dialogue"/>
      </w:pPr>
      <w:r>
        <w:rPr>
          <w:b/>
        </w:rPr>
        <w:t xml:space="preserve">PROTAGONISTA: </w:t>
      </w:r>
      <w:r>
        <w:t>Uf... quedé medio molido.</w:t>
      </w:r>
    </w:p>
    <w:p>
      <w:pPr>
        <w:pStyle w:val="Dialogue"/>
      </w:pPr>
      <w:r>
        <w:rPr>
          <w:b/>
        </w:rPr>
        <w:t xml:space="preserve">AYUDANTE: </w:t>
      </w:r>
      <w:r>
        <w:t>Siéntate un segundo, yo cubro acá.</w:t>
      </w:r>
    </w:p>
    <w:p>
      <w:pPr>
        <w:pStyle w:val="Dialogue"/>
      </w:pPr>
      <w:r>
        <w:rPr>
          <w:b/>
        </w:rPr>
        <w:t xml:space="preserve">PROTAGONISTA: </w:t>
      </w:r>
      <w:r>
        <w:t>Ya, ya pasó. Sigamos.</w:t>
      </w:r>
    </w:p>
    <w:p>
      <w:pPr>
        <w:pStyle w:val="Heading2"/>
        <w:keepNext/>
      </w:pPr>
      <w:r>
        <w:t>36.7 Banco de diálogos: construcción y expansión</w:t>
      </w:r>
    </w:p>
    <w:p>
      <w:pPr>
        <w:pStyle w:val="Dialogue"/>
      </w:pPr>
      <w:r>
        <w:rPr>
          <w:b/>
        </w:rPr>
        <w:t xml:space="preserve">AYUDANTE: </w:t>
      </w:r>
      <w:r>
        <w:t>Oye, ya nos quedó chico esto.</w:t>
      </w:r>
    </w:p>
    <w:p>
      <w:pPr>
        <w:pStyle w:val="Dialogue"/>
      </w:pPr>
      <w:r>
        <w:rPr>
          <w:b/>
        </w:rPr>
        <w:t xml:space="preserve">PROTAGONISTA: </w:t>
      </w:r>
      <w:r>
        <w:t>Sí. Si movemos esa pared podemos ganar harto espacio.</w:t>
      </w:r>
    </w:p>
    <w:p>
      <w:pPr>
        <w:pStyle w:val="Dialogue"/>
      </w:pPr>
      <w:r>
        <w:rPr>
          <w:b/>
        </w:rPr>
        <w:t xml:space="preserve">AYUDANTE: </w:t>
      </w:r>
      <w:r>
        <w:t>Yo pondría otra mesa chica acá, pero tú mandai.</w:t>
      </w:r>
    </w:p>
    <w:p>
      <w:pPr>
        <w:pStyle w:val="Dialogue"/>
      </w:pPr>
      <w:r>
        <w:rPr>
          <w:b/>
        </w:rPr>
        <w:t xml:space="preserve">PROTAGONISTA: </w:t>
      </w:r>
      <w:r>
        <w:t>Dejemos pasillo. Después nadie va a poder caminar.</w:t>
      </w:r>
    </w:p>
    <w:p>
      <w:pPr>
        <w:pStyle w:val="Dialogue"/>
      </w:pPr>
      <w:r>
        <w:rPr>
          <w:b/>
        </w:rPr>
        <w:t xml:space="preserve">AYUDANTE: </w:t>
      </w:r>
      <w:r>
        <w:t>Quedó bonito. Ahora falta llenarlo de gente.</w:t>
      </w:r>
    </w:p>
    <w:p>
      <w:pPr>
        <w:pStyle w:val="Dialogue"/>
      </w:pPr>
      <w:r>
        <w:rPr>
          <w:b/>
        </w:rPr>
        <w:t xml:space="preserve">PROTAGONISTA: </w:t>
      </w:r>
      <w:r>
        <w:t>Por fin tenemos una cocina como la gente.</w:t>
      </w:r>
    </w:p>
    <w:p>
      <w:pPr>
        <w:pStyle w:val="Heading2"/>
        <w:keepNext/>
      </w:pPr>
      <w:r>
        <w:t>36.8 Banco de diálogos: comerciante y mercado</w:t>
      </w:r>
    </w:p>
    <w:p>
      <w:pPr>
        <w:pStyle w:val="Dialogue"/>
      </w:pPr>
      <w:r>
        <w:rPr>
          <w:b/>
        </w:rPr>
        <w:t xml:space="preserve">COMERCIANTE: </w:t>
      </w:r>
      <w:r>
        <w:t>Buenas. Me llegó una receta que quizá te interese.</w:t>
      </w:r>
    </w:p>
    <w:p>
      <w:pPr>
        <w:pStyle w:val="Dialogue"/>
      </w:pPr>
      <w:r>
        <w:rPr>
          <w:b/>
        </w:rPr>
        <w:t xml:space="preserve">PROTAGONISTA: </w:t>
      </w:r>
      <w:r>
        <w:t>Depende cuánto duela.</w:t>
      </w:r>
    </w:p>
    <w:p>
      <w:pPr>
        <w:pStyle w:val="Dialogue"/>
      </w:pPr>
      <w:r>
        <w:rPr>
          <w:b/>
        </w:rPr>
        <w:t xml:space="preserve">COMERCIANTE: </w:t>
      </w:r>
      <w:r>
        <w:t>Barata no es. Buena sí.</w:t>
      </w:r>
    </w:p>
    <w:p>
      <w:pPr>
        <w:pStyle w:val="Dialogue"/>
      </w:pPr>
      <w:r>
        <w:rPr>
          <w:b/>
        </w:rPr>
        <w:t xml:space="preserve">FERIANTE: </w:t>
      </w:r>
      <w:r>
        <w:t>Llévate los tomates ahora, están buenos y baratos.</w:t>
      </w:r>
    </w:p>
    <w:p>
      <w:pPr>
        <w:pStyle w:val="Dialogue"/>
      </w:pPr>
      <w:r>
        <w:rPr>
          <w:b/>
        </w:rPr>
        <w:t xml:space="preserve">PROTAGONISTA: </w:t>
      </w:r>
      <w:r>
        <w:t>Ya, déjame ver cuánto me queda en caja.</w:t>
      </w:r>
    </w:p>
    <w:p>
      <w:pPr>
        <w:pStyle w:val="Dialogue"/>
      </w:pPr>
      <w:r>
        <w:rPr>
          <w:b/>
        </w:rPr>
        <w:t xml:space="preserve">COMERCIANTE: </w:t>
      </w:r>
      <w:r>
        <w:t>Cuando tengas más prestigio te muestro las recetas buenas de verdad.</w:t>
      </w:r>
    </w:p>
    <w:p>
      <w:pPr>
        <w:pStyle w:val="Heading2"/>
        <w:keepNext/>
      </w:pPr>
      <w:r>
        <w:t>36.9 Reglas de fallback para diálogo procedural</w:t>
      </w:r>
    </w:p>
    <w:p>
      <w:pPr>
        <w:spacing w:after="120" w:line="259" w:lineRule="auto"/>
      </w:pPr>
      <w:r>
        <w:t>Si en el futuro se generan líneas contextuales dinámicas, el sistema debe usar plantillas y etiquetas, no texto libre impredecible. Ejemplo: {saludo} + {observación_del_estado} + {petición}. Esto permite mantener tono, localización y control de calidad.</w:t>
      </w:r>
    </w:p>
    <w:p>
      <w:pPr>
        <w:pStyle w:val="ListBullet"/>
      </w:pPr>
      <w:r>
        <w:t>No utilizar insultos fuertes automáticamente.</w:t>
      </w:r>
    </w:p>
    <w:p>
      <w:pPr>
        <w:pStyle w:val="ListBullet"/>
      </w:pPr>
      <w:r>
        <w:t>No asignar modismos extremos a todos los personajes.</w:t>
      </w:r>
    </w:p>
    <w:p>
      <w:pPr>
        <w:pStyle w:val="ListBullet"/>
      </w:pPr>
      <w:r>
        <w:t>No repetir la misma frase dos veces seguidas en una misma mesa.</w:t>
      </w:r>
    </w:p>
    <w:p>
      <w:pPr>
        <w:pStyle w:val="ListBullet"/>
      </w:pPr>
      <w:r>
        <w:t>Evitar comentarios que contradigan el estado real del restaurante.</w:t>
      </w:r>
    </w:p>
    <w:p>
      <w:pPr>
        <w:pStyle w:val="ListBullet"/>
      </w:pPr>
      <w:r>
        <w:t>Los diálogos de evento deben tener prioridad sobre líneas genéricas cuando el evento esté activo.</w:t>
      </w:r>
    </w:p>
    <w:p>
      <w:r>
        <w:br w:type="page"/>
      </w:r>
    </w:p>
    <w:p>
      <w:pPr>
        <w:pStyle w:val="Heading1"/>
        <w:keepNext/>
      </w:pPr>
      <w:r>
        <w:t>37. Sistema de calendario, fiestas, feriados y eventos vivos</w:t>
      </w:r>
    </w:p>
    <w:p>
      <w:pPr>
        <w:spacing w:after="120" w:line="259" w:lineRule="auto"/>
      </w:pPr>
      <w:r>
        <w:t>Villa del Chef puede usar un calendario de eventos para hacer que el restaurante cambie a lo largo del año. Estos eventos enriquecen la historia, modifican visualmente el entorno y alteran comportamiento de clientes, demanda de recetas y cantidad de grupos. El sistema debe ser data-driven: cada evento define fecha o ventana, decoración, recetas destacadas, música/ambiente, modificadores de spawn, diálogos y recompensas.</w:t>
      </w:r>
    </w:p>
    <w:p>
      <w:pPr>
        <w:spacing w:after="120" w:line="259" w:lineRule="auto"/>
      </w:pPr>
      <w:r>
        <w:t>Importante: el calendario del juego puede inspirarse en fechas reales, pero los multiplicadores y duración son decisiones de gameplay. No deben codificarse como “verdades del mundo real”. El jugador puede tener además un modo para desactivar decoraciones estacionales si prefiere una experiencia neutra.</w:t>
      </w:r>
    </w:p>
    <w:p>
      <w:pPr>
        <w:pStyle w:val="Heading2"/>
        <w:keepNext/>
      </w:pPr>
      <w:r>
        <w:t>37.1 Eventos estacionales principales</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rPr>
          <w:tblHeader w:val="true"/>
        </w:trPr>
        <w:tc>
          <w:tcPr>
            <w:tcW w:type="dxa" w:w="1704"/>
            <w:shd w:fill="D9EAD3"/>
            <w:vAlign w:val="center"/>
          </w:tcPr>
          <w:p>
            <w:pPr>
              <w:spacing w:after="40" w:before="0"/>
            </w:pPr>
            <w:r>
              <w:rPr>
                <w:b/>
                <w:sz w:val="17"/>
              </w:rPr>
              <w:t>Evento</w:t>
            </w:r>
          </w:p>
        </w:tc>
        <w:tc>
          <w:tcPr>
            <w:tcW w:type="dxa" w:w="1704"/>
            <w:shd w:fill="D9EAD3"/>
            <w:vAlign w:val="center"/>
          </w:tcPr>
          <w:p>
            <w:pPr>
              <w:spacing w:after="40" w:before="0"/>
            </w:pPr>
            <w:r>
              <w:rPr>
                <w:b/>
                <w:sz w:val="17"/>
              </w:rPr>
              <w:t>Ventana</w:t>
            </w:r>
          </w:p>
        </w:tc>
        <w:tc>
          <w:tcPr>
            <w:tcW w:type="dxa" w:w="1704"/>
            <w:shd w:fill="D9EAD3"/>
            <w:vAlign w:val="center"/>
          </w:tcPr>
          <w:p>
            <w:pPr>
              <w:spacing w:after="40" w:before="0"/>
            </w:pPr>
            <w:r>
              <w:rPr>
                <w:b/>
                <w:sz w:val="17"/>
              </w:rPr>
              <w:t>Comida destacada</w:t>
            </w:r>
          </w:p>
        </w:tc>
        <w:tc>
          <w:tcPr>
            <w:tcW w:type="dxa" w:w="1704"/>
            <w:shd w:fill="D9EAD3"/>
            <w:vAlign w:val="center"/>
          </w:tcPr>
          <w:p>
            <w:pPr>
              <w:spacing w:after="40" w:before="0"/>
            </w:pPr>
            <w:r>
              <w:rPr>
                <w:b/>
                <w:sz w:val="17"/>
              </w:rPr>
              <w:t>Efecto clientes</w:t>
            </w:r>
          </w:p>
        </w:tc>
        <w:tc>
          <w:tcPr>
            <w:tcW w:type="dxa" w:w="1704"/>
            <w:shd w:fill="D9EAD3"/>
            <w:vAlign w:val="center"/>
          </w:tcPr>
          <w:p>
            <w:pPr>
              <w:spacing w:after="40" w:before="0"/>
            </w:pPr>
            <w:r>
              <w:rPr>
                <w:b/>
                <w:sz w:val="17"/>
              </w:rPr>
              <w:t>Ambientación</w:t>
            </w:r>
          </w:p>
        </w:tc>
        <w:tc>
          <w:tcPr>
            <w:tcW w:type="dxa" w:w="1704"/>
            <w:shd w:fill="D9EAD3"/>
            <w:vAlign w:val="center"/>
          </w:tcPr>
          <w:p>
            <w:pPr>
              <w:spacing w:after="40" w:before="0"/>
            </w:pPr>
            <w:r>
              <w:rPr>
                <w:b/>
                <w:sz w:val="17"/>
              </w:rPr>
              <w:t>Notas</w:t>
            </w:r>
          </w:p>
        </w:tc>
      </w:tr>
      <w:tr>
        <w:tc>
          <w:tcPr>
            <w:tcW w:type="dxa" w:w="1704"/>
            <w:vAlign w:val="center"/>
          </w:tcPr>
          <w:p>
            <w:pPr>
              <w:spacing w:after="40" w:before="0"/>
            </w:pPr>
            <w:r>
              <w:rPr>
                <w:sz w:val="17"/>
              </w:rPr>
              <w:t>Fiestas Patrias</w:t>
            </w:r>
          </w:p>
        </w:tc>
        <w:tc>
          <w:tcPr>
            <w:tcW w:type="dxa" w:w="1704"/>
            <w:vAlign w:val="center"/>
          </w:tcPr>
          <w:p>
            <w:pPr>
              <w:spacing w:after="40" w:before="0"/>
            </w:pPr>
            <w:r>
              <w:rPr>
                <w:sz w:val="17"/>
              </w:rPr>
              <w:t>Semana alrededor del 18–19 de septiembre</w:t>
            </w:r>
          </w:p>
        </w:tc>
        <w:tc>
          <w:tcPr>
            <w:tcW w:type="dxa" w:w="1704"/>
            <w:vAlign w:val="center"/>
          </w:tcPr>
          <w:p>
            <w:pPr>
              <w:spacing w:after="40" w:before="0"/>
            </w:pPr>
            <w:r>
              <w:rPr>
                <w:sz w:val="17"/>
              </w:rPr>
              <w:t>Anticuchos, empanadas, choripán/longaniza, mote con huesillos, sopaipillas</w:t>
            </w:r>
          </w:p>
        </w:tc>
        <w:tc>
          <w:tcPr>
            <w:tcW w:type="dxa" w:w="1704"/>
            <w:vAlign w:val="center"/>
          </w:tcPr>
          <w:p>
            <w:pPr>
              <w:spacing w:after="40" w:before="0"/>
            </w:pPr>
            <w:r>
              <w:rPr>
                <w:sz w:val="17"/>
              </w:rPr>
              <w:t>+30% a +60% grupos; más grupos grandes</w:t>
            </w:r>
          </w:p>
        </w:tc>
        <w:tc>
          <w:tcPr>
            <w:tcW w:type="dxa" w:w="1704"/>
            <w:vAlign w:val="center"/>
          </w:tcPr>
          <w:p>
            <w:pPr>
              <w:spacing w:after="40" w:before="0"/>
            </w:pPr>
            <w:r>
              <w:rPr>
                <w:sz w:val="17"/>
              </w:rPr>
              <w:t>Decoración tricolor, volantines, guirnaldas, cueca/instrumental chileno si existe música autorizada.</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Halloween</w:t>
            </w:r>
          </w:p>
        </w:tc>
        <w:tc>
          <w:tcPr>
            <w:tcW w:type="dxa" w:w="1704"/>
            <w:vAlign w:val="center"/>
          </w:tcPr>
          <w:p>
            <w:pPr>
              <w:spacing w:after="40" w:before="0"/>
            </w:pPr>
            <w:r>
              <w:rPr>
                <w:sz w:val="17"/>
              </w:rPr>
              <w:t>Última semana de octubre</w:t>
            </w:r>
          </w:p>
        </w:tc>
        <w:tc>
          <w:tcPr>
            <w:tcW w:type="dxa" w:w="1704"/>
            <w:vAlign w:val="center"/>
          </w:tcPr>
          <w:p>
            <w:pPr>
              <w:spacing w:after="40" w:before="0"/>
            </w:pPr>
            <w:r>
              <w:rPr>
                <w:sz w:val="17"/>
              </w:rPr>
              <w:t>Dulces, postres, preparaciones naranjas/temáticas, bebidas especiales</w:t>
            </w:r>
          </w:p>
        </w:tc>
        <w:tc>
          <w:tcPr>
            <w:tcW w:type="dxa" w:w="1704"/>
            <w:vAlign w:val="center"/>
          </w:tcPr>
          <w:p>
            <w:pPr>
              <w:spacing w:after="40" w:before="0"/>
            </w:pPr>
            <w:r>
              <w:rPr>
                <w:sz w:val="17"/>
              </w:rPr>
              <w:t>+15% tarde/noche; más jóvenes/grupos</w:t>
            </w:r>
          </w:p>
        </w:tc>
        <w:tc>
          <w:tcPr>
            <w:tcW w:type="dxa" w:w="1704"/>
            <w:vAlign w:val="center"/>
          </w:tcPr>
          <w:p>
            <w:pPr>
              <w:spacing w:after="40" w:before="0"/>
            </w:pPr>
            <w:r>
              <w:rPr>
                <w:sz w:val="17"/>
              </w:rPr>
              <w:t>Calabazas pixel art, luces, disfraces opcionales de NPC.</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Navidad</w:t>
            </w:r>
          </w:p>
        </w:tc>
        <w:tc>
          <w:tcPr>
            <w:tcW w:type="dxa" w:w="1704"/>
            <w:vAlign w:val="center"/>
          </w:tcPr>
          <w:p>
            <w:pPr>
              <w:spacing w:after="40" w:before="0"/>
            </w:pPr>
            <w:r>
              <w:rPr>
                <w:sz w:val="17"/>
              </w:rPr>
              <w:t>Semana previa al 25 de diciembre</w:t>
            </w:r>
          </w:p>
        </w:tc>
        <w:tc>
          <w:tcPr>
            <w:tcW w:type="dxa" w:w="1704"/>
            <w:vAlign w:val="center"/>
          </w:tcPr>
          <w:p>
            <w:pPr>
              <w:spacing w:after="40" w:before="0"/>
            </w:pPr>
            <w:r>
              <w:rPr>
                <w:sz w:val="17"/>
              </w:rPr>
              <w:t>Pan de Pascua, cola de mono sin alcohol en versión familiar del juego, postres, cenas especiales</w:t>
            </w:r>
          </w:p>
        </w:tc>
        <w:tc>
          <w:tcPr>
            <w:tcW w:type="dxa" w:w="1704"/>
            <w:vAlign w:val="center"/>
          </w:tcPr>
          <w:p>
            <w:pPr>
              <w:spacing w:after="40" w:before="0"/>
            </w:pPr>
            <w:r>
              <w:rPr>
                <w:sz w:val="17"/>
              </w:rPr>
              <w:t>+20% grupos familiares; alta demanda nocturna</w:t>
            </w:r>
          </w:p>
        </w:tc>
        <w:tc>
          <w:tcPr>
            <w:tcW w:type="dxa" w:w="1704"/>
            <w:vAlign w:val="center"/>
          </w:tcPr>
          <w:p>
            <w:pPr>
              <w:spacing w:after="40" w:before="0"/>
            </w:pPr>
            <w:r>
              <w:rPr>
                <w:sz w:val="17"/>
              </w:rPr>
              <w:t>Luces, árbol, regalos decorativos, nieve solo si se usa como fantasía visual y no clima local.</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Año Nuevo</w:t>
            </w:r>
          </w:p>
        </w:tc>
        <w:tc>
          <w:tcPr>
            <w:tcW w:type="dxa" w:w="1704"/>
            <w:vAlign w:val="center"/>
          </w:tcPr>
          <w:p>
            <w:pPr>
              <w:spacing w:after="40" w:before="0"/>
            </w:pPr>
            <w:r>
              <w:rPr>
                <w:sz w:val="17"/>
              </w:rPr>
              <w:t>31 diciembre–1 enero</w:t>
            </w:r>
          </w:p>
        </w:tc>
        <w:tc>
          <w:tcPr>
            <w:tcW w:type="dxa" w:w="1704"/>
            <w:vAlign w:val="center"/>
          </w:tcPr>
          <w:p>
            <w:pPr>
              <w:spacing w:after="40" w:before="0"/>
            </w:pPr>
            <w:r>
              <w:rPr>
                <w:sz w:val="17"/>
              </w:rPr>
              <w:t>Menús especiales, carnes, postres, bebidas sin alcohol/festivas</w:t>
            </w:r>
          </w:p>
        </w:tc>
        <w:tc>
          <w:tcPr>
            <w:tcW w:type="dxa" w:w="1704"/>
            <w:vAlign w:val="center"/>
          </w:tcPr>
          <w:p>
            <w:pPr>
              <w:spacing w:after="40" w:before="0"/>
            </w:pPr>
            <w:r>
              <w:rPr>
                <w:sz w:val="17"/>
              </w:rPr>
              <w:t>Pico alto en horario previo; baja posterior</w:t>
            </w:r>
          </w:p>
        </w:tc>
        <w:tc>
          <w:tcPr>
            <w:tcW w:type="dxa" w:w="1704"/>
            <w:vAlign w:val="center"/>
          </w:tcPr>
          <w:p>
            <w:pPr>
              <w:spacing w:after="40" w:before="0"/>
            </w:pPr>
            <w:r>
              <w:rPr>
                <w:sz w:val="17"/>
              </w:rPr>
              <w:t>Confeti, reloj, fuegos artificiales visuales de fondo donde sea apropiado.</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Cumpleaños de NPC</w:t>
            </w:r>
          </w:p>
        </w:tc>
        <w:tc>
          <w:tcPr>
            <w:tcW w:type="dxa" w:w="1704"/>
            <w:vAlign w:val="center"/>
          </w:tcPr>
          <w:p>
            <w:pPr>
              <w:spacing w:after="40" w:before="0"/>
            </w:pPr>
            <w:r>
              <w:rPr>
                <w:sz w:val="17"/>
              </w:rPr>
              <w:t>Aleatorio o fecha definida por personaje</w:t>
            </w:r>
          </w:p>
        </w:tc>
        <w:tc>
          <w:tcPr>
            <w:tcW w:type="dxa" w:w="1704"/>
            <w:vAlign w:val="center"/>
          </w:tcPr>
          <w:p>
            <w:pPr>
              <w:spacing w:after="40" w:before="0"/>
            </w:pPr>
            <w:r>
              <w:rPr>
                <w:sz w:val="17"/>
              </w:rPr>
              <w:t>Torta, completos, empanadas, plato favorito</w:t>
            </w:r>
          </w:p>
        </w:tc>
        <w:tc>
          <w:tcPr>
            <w:tcW w:type="dxa" w:w="1704"/>
            <w:vAlign w:val="center"/>
          </w:tcPr>
          <w:p>
            <w:pPr>
              <w:spacing w:after="40" w:before="0"/>
            </w:pPr>
            <w:r>
              <w:rPr>
                <w:sz w:val="17"/>
              </w:rPr>
              <w:t>Grupo invitado especial; ocupación de mesa grande</w:t>
            </w:r>
          </w:p>
        </w:tc>
        <w:tc>
          <w:tcPr>
            <w:tcW w:type="dxa" w:w="1704"/>
            <w:vAlign w:val="center"/>
          </w:tcPr>
          <w:p>
            <w:pPr>
              <w:spacing w:after="40" w:before="0"/>
            </w:pPr>
            <w:r>
              <w:rPr>
                <w:sz w:val="17"/>
              </w:rPr>
              <w:t>Globo, torta, diálogo personal y regalo/recompensa.</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Día de la Madre</w:t>
            </w:r>
          </w:p>
        </w:tc>
        <w:tc>
          <w:tcPr>
            <w:tcW w:type="dxa" w:w="1704"/>
            <w:vAlign w:val="center"/>
          </w:tcPr>
          <w:p>
            <w:pPr>
              <w:spacing w:after="40" w:before="0"/>
            </w:pPr>
            <w:r>
              <w:rPr>
                <w:sz w:val="17"/>
              </w:rPr>
              <w:t>Fecha configurable anual</w:t>
            </w:r>
          </w:p>
        </w:tc>
        <w:tc>
          <w:tcPr>
            <w:tcW w:type="dxa" w:w="1704"/>
            <w:vAlign w:val="center"/>
          </w:tcPr>
          <w:p>
            <w:pPr>
              <w:spacing w:after="40" w:before="0"/>
            </w:pPr>
            <w:r>
              <w:rPr>
                <w:sz w:val="17"/>
              </w:rPr>
              <w:t>Almuerzos familiares, postres, menú especial</w:t>
            </w:r>
          </w:p>
        </w:tc>
        <w:tc>
          <w:tcPr>
            <w:tcW w:type="dxa" w:w="1704"/>
            <w:vAlign w:val="center"/>
          </w:tcPr>
          <w:p>
            <w:pPr>
              <w:spacing w:after="40" w:before="0"/>
            </w:pPr>
            <w:r>
              <w:rPr>
                <w:sz w:val="17"/>
              </w:rPr>
              <w:t>+25% grupos familiares; más reservas/espera</w:t>
            </w:r>
          </w:p>
        </w:tc>
        <w:tc>
          <w:tcPr>
            <w:tcW w:type="dxa" w:w="1704"/>
            <w:vAlign w:val="center"/>
          </w:tcPr>
          <w:p>
            <w:pPr>
              <w:spacing w:after="40" w:before="0"/>
            </w:pPr>
            <w:r>
              <w:rPr>
                <w:sz w:val="17"/>
              </w:rPr>
              <w:t>Flores, mensajes y clientes familiares.</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Día del Padre</w:t>
            </w:r>
          </w:p>
        </w:tc>
        <w:tc>
          <w:tcPr>
            <w:tcW w:type="dxa" w:w="1704"/>
            <w:vAlign w:val="center"/>
          </w:tcPr>
          <w:p>
            <w:pPr>
              <w:spacing w:after="40" w:before="0"/>
            </w:pPr>
            <w:r>
              <w:rPr>
                <w:sz w:val="17"/>
              </w:rPr>
              <w:t>Fecha configurable anual</w:t>
            </w:r>
          </w:p>
        </w:tc>
        <w:tc>
          <w:tcPr>
            <w:tcW w:type="dxa" w:w="1704"/>
            <w:vAlign w:val="center"/>
          </w:tcPr>
          <w:p>
            <w:pPr>
              <w:spacing w:after="40" w:before="0"/>
            </w:pPr>
            <w:r>
              <w:rPr>
                <w:sz w:val="17"/>
              </w:rPr>
              <w:t>Parrilla, sándwiches, platos de fondo</w:t>
            </w:r>
          </w:p>
        </w:tc>
        <w:tc>
          <w:tcPr>
            <w:tcW w:type="dxa" w:w="1704"/>
            <w:vAlign w:val="center"/>
          </w:tcPr>
          <w:p>
            <w:pPr>
              <w:spacing w:after="40" w:before="0"/>
            </w:pPr>
            <w:r>
              <w:rPr>
                <w:sz w:val="17"/>
              </w:rPr>
              <w:t>+20% grupos familiares</w:t>
            </w:r>
          </w:p>
        </w:tc>
        <w:tc>
          <w:tcPr>
            <w:tcW w:type="dxa" w:w="1704"/>
            <w:vAlign w:val="center"/>
          </w:tcPr>
          <w:p>
            <w:pPr>
              <w:spacing w:after="40" w:before="0"/>
            </w:pPr>
            <w:r>
              <w:rPr>
                <w:sz w:val="17"/>
              </w:rPr>
              <w:t>Decoración sobria y menú temático.</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Vacaciones de verano</w:t>
            </w:r>
          </w:p>
        </w:tc>
        <w:tc>
          <w:tcPr>
            <w:tcW w:type="dxa" w:w="1704"/>
            <w:vAlign w:val="center"/>
          </w:tcPr>
          <w:p>
            <w:pPr>
              <w:spacing w:after="40" w:before="0"/>
            </w:pPr>
            <w:r>
              <w:rPr>
                <w:sz w:val="17"/>
              </w:rPr>
              <w:t>Ventana enero–febrero</w:t>
            </w:r>
          </w:p>
        </w:tc>
        <w:tc>
          <w:tcPr>
            <w:tcW w:type="dxa" w:w="1704"/>
            <w:vAlign w:val="center"/>
          </w:tcPr>
          <w:p>
            <w:pPr>
              <w:spacing w:after="40" w:before="0"/>
            </w:pPr>
            <w:r>
              <w:rPr>
                <w:sz w:val="17"/>
              </w:rPr>
              <w:t>Ensaladas, completos, mote con huesillos, bebidas, mariscos</w:t>
            </w:r>
          </w:p>
        </w:tc>
        <w:tc>
          <w:tcPr>
            <w:tcW w:type="dxa" w:w="1704"/>
            <w:vAlign w:val="center"/>
          </w:tcPr>
          <w:p>
            <w:pPr>
              <w:spacing w:after="40" w:before="0"/>
            </w:pPr>
            <w:r>
              <w:rPr>
                <w:sz w:val="17"/>
              </w:rPr>
              <w:t>Más turistas; demanda de platos frescos</w:t>
            </w:r>
          </w:p>
        </w:tc>
        <w:tc>
          <w:tcPr>
            <w:tcW w:type="dxa" w:w="1704"/>
            <w:vAlign w:val="center"/>
          </w:tcPr>
          <w:p>
            <w:pPr>
              <w:spacing w:after="40" w:before="0"/>
            </w:pPr>
            <w:r>
              <w:rPr>
                <w:sz w:val="17"/>
              </w:rPr>
              <w:t>Ambiente de verano, turistas y eventos de terraza.</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Vacaciones de invierno</w:t>
            </w:r>
          </w:p>
        </w:tc>
        <w:tc>
          <w:tcPr>
            <w:tcW w:type="dxa" w:w="1704"/>
            <w:vAlign w:val="center"/>
          </w:tcPr>
          <w:p>
            <w:pPr>
              <w:spacing w:after="40" w:before="0"/>
            </w:pPr>
            <w:r>
              <w:rPr>
                <w:sz w:val="17"/>
              </w:rPr>
              <w:t>Ventana configurable</w:t>
            </w:r>
          </w:p>
        </w:tc>
        <w:tc>
          <w:tcPr>
            <w:tcW w:type="dxa" w:w="1704"/>
            <w:vAlign w:val="center"/>
          </w:tcPr>
          <w:p>
            <w:pPr>
              <w:spacing w:after="40" w:before="0"/>
            </w:pPr>
            <w:r>
              <w:rPr>
                <w:sz w:val="17"/>
              </w:rPr>
              <w:t>Cazuelas, pantrucas, porotos, sopaipillas pasadas</w:t>
            </w:r>
          </w:p>
        </w:tc>
        <w:tc>
          <w:tcPr>
            <w:tcW w:type="dxa" w:w="1704"/>
            <w:vAlign w:val="center"/>
          </w:tcPr>
          <w:p>
            <w:pPr>
              <w:spacing w:after="40" w:before="0"/>
            </w:pPr>
            <w:r>
              <w:rPr>
                <w:sz w:val="17"/>
              </w:rPr>
              <w:t>Más familias a ciertas horas; platos calientes</w:t>
            </w:r>
          </w:p>
        </w:tc>
        <w:tc>
          <w:tcPr>
            <w:tcW w:type="dxa" w:w="1704"/>
            <w:vAlign w:val="center"/>
          </w:tcPr>
          <w:p>
            <w:pPr>
              <w:spacing w:after="40" w:before="0"/>
            </w:pPr>
            <w:r>
              <w:rPr>
                <w:sz w:val="17"/>
              </w:rPr>
              <w:t>Lluvia/ambiente frío si aplica al mapa; interiores más cálidos.</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Festival gastronómico de la Villa</w:t>
            </w:r>
          </w:p>
        </w:tc>
        <w:tc>
          <w:tcPr>
            <w:tcW w:type="dxa" w:w="1704"/>
            <w:vAlign w:val="center"/>
          </w:tcPr>
          <w:p>
            <w:pPr>
              <w:spacing w:after="40" w:before="0"/>
            </w:pPr>
            <w:r>
              <w:rPr>
                <w:sz w:val="17"/>
              </w:rPr>
              <w:t>Evento propio del juego</w:t>
            </w:r>
          </w:p>
        </w:tc>
        <w:tc>
          <w:tcPr>
            <w:tcW w:type="dxa" w:w="1704"/>
            <w:vAlign w:val="center"/>
          </w:tcPr>
          <w:p>
            <w:pPr>
              <w:spacing w:after="40" w:before="0"/>
            </w:pPr>
            <w:r>
              <w:rPr>
                <w:sz w:val="17"/>
              </w:rPr>
              <w:t>Recetas de varias zonas</w:t>
            </w:r>
          </w:p>
        </w:tc>
        <w:tc>
          <w:tcPr>
            <w:tcW w:type="dxa" w:w="1704"/>
            <w:vAlign w:val="center"/>
          </w:tcPr>
          <w:p>
            <w:pPr>
              <w:spacing w:after="40" w:before="0"/>
            </w:pPr>
            <w:r>
              <w:rPr>
                <w:sz w:val="17"/>
              </w:rPr>
              <w:t>Muy alta afluencia controlada por misiones</w:t>
            </w:r>
          </w:p>
        </w:tc>
        <w:tc>
          <w:tcPr>
            <w:tcW w:type="dxa" w:w="1704"/>
            <w:vAlign w:val="center"/>
          </w:tcPr>
          <w:p>
            <w:pPr>
              <w:spacing w:after="40" w:before="0"/>
            </w:pPr>
            <w:r>
              <w:rPr>
                <w:sz w:val="17"/>
              </w:rPr>
              <w:t>Competencias, comerciante raro, recetas exclusivas.</w:t>
            </w:r>
          </w:p>
        </w:tc>
        <w:tc>
          <w:tcPr>
            <w:tcW w:type="dxa" w:w="1704"/>
            <w:vAlign w:val="center"/>
          </w:tcPr>
          <w:p>
            <w:pPr>
              <w:spacing w:after="40" w:before="0"/>
            </w:pPr>
            <w:r>
              <w:rPr>
                <w:sz w:val="17"/>
              </w:rPr>
              <w:t>Valores configurables; evitar bloquear progreso si el jugador no participa.</w:t>
            </w:r>
          </w:p>
        </w:tc>
      </w:tr>
      <w:tr>
        <w:tc>
          <w:tcPr>
            <w:tcW w:type="dxa" w:w="1704"/>
            <w:vAlign w:val="center"/>
          </w:tcPr>
          <w:p>
            <w:pPr>
              <w:spacing w:after="40" w:before="0"/>
            </w:pPr>
            <w:r>
              <w:rPr>
                <w:sz w:val="17"/>
              </w:rPr>
              <w:t>Aniversario del restaurante</w:t>
            </w:r>
          </w:p>
        </w:tc>
        <w:tc>
          <w:tcPr>
            <w:tcW w:type="dxa" w:w="1704"/>
            <w:vAlign w:val="center"/>
          </w:tcPr>
          <w:p>
            <w:pPr>
              <w:spacing w:after="40" w:before="0"/>
            </w:pPr>
            <w:r>
              <w:rPr>
                <w:sz w:val="17"/>
              </w:rPr>
              <w:t>Fecha desde creación de partida o capítulo</w:t>
            </w:r>
          </w:p>
        </w:tc>
        <w:tc>
          <w:tcPr>
            <w:tcW w:type="dxa" w:w="1704"/>
            <w:vAlign w:val="center"/>
          </w:tcPr>
          <w:p>
            <w:pPr>
              <w:spacing w:after="40" w:before="0"/>
            </w:pPr>
            <w:r>
              <w:rPr>
                <w:sz w:val="17"/>
              </w:rPr>
              <w:t>Platos más vendidos del jugador</w:t>
            </w:r>
          </w:p>
        </w:tc>
        <w:tc>
          <w:tcPr>
            <w:tcW w:type="dxa" w:w="1704"/>
            <w:vAlign w:val="center"/>
          </w:tcPr>
          <w:p>
            <w:pPr>
              <w:spacing w:after="40" w:before="0"/>
            </w:pPr>
            <w:r>
              <w:rPr>
                <w:sz w:val="17"/>
              </w:rPr>
              <w:t>Clientes habituales regresan; +prestigio</w:t>
            </w:r>
          </w:p>
        </w:tc>
        <w:tc>
          <w:tcPr>
            <w:tcW w:type="dxa" w:w="1704"/>
            <w:vAlign w:val="center"/>
          </w:tcPr>
          <w:p>
            <w:pPr>
              <w:spacing w:after="40" w:before="0"/>
            </w:pPr>
            <w:r>
              <w:rPr>
                <w:sz w:val="17"/>
              </w:rPr>
              <w:t>Fotos/recuerdos, decoración con hitos del local.</w:t>
            </w:r>
          </w:p>
        </w:tc>
        <w:tc>
          <w:tcPr>
            <w:tcW w:type="dxa" w:w="1704"/>
            <w:vAlign w:val="center"/>
          </w:tcPr>
          <w:p>
            <w:pPr>
              <w:spacing w:after="40" w:before="0"/>
            </w:pPr>
            <w:r>
              <w:rPr>
                <w:sz w:val="17"/>
              </w:rPr>
              <w:t>Valores configurables; evitar bloquear progreso si el jugador no participa.</w:t>
            </w:r>
          </w:p>
        </w:tc>
      </w:tr>
    </w:tbl>
    <w:p>
      <w:pPr>
        <w:pStyle w:val="Heading2"/>
        <w:keepNext/>
      </w:pPr>
      <w:r>
        <w:t>37.2 Feriados y variación de afluencia</w:t>
      </w:r>
    </w:p>
    <w:p>
      <w:pPr>
        <w:spacing w:after="120" w:line="259" w:lineRule="auto"/>
      </w:pPr>
      <w:r>
        <w:t>Los feriados no tienen que convertirse todos en eventos grandes. Algunos pueden modificar simplemente el flujo del restaurante. El sistema debe permitir un multiplicador de clientes por franja horaria y tipo de grupo. Ejemplo: un feriado familiar puede aumentar grupos de 3–6 personas durante almuerzo y disminuir trabajadores/oficinistas en la mañana.</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D3"/>
            <w:vAlign w:val="center"/>
          </w:tcPr>
          <w:p>
            <w:pPr>
              <w:spacing w:after="40" w:before="0"/>
            </w:pPr>
            <w:r>
              <w:rPr>
                <w:b/>
                <w:sz w:val="17"/>
              </w:rPr>
              <w:t>Tipo de día</w:t>
            </w:r>
          </w:p>
        </w:tc>
        <w:tc>
          <w:tcPr>
            <w:tcW w:type="dxa" w:w="2045"/>
            <w:shd w:fill="D9EAD3"/>
            <w:vAlign w:val="center"/>
          </w:tcPr>
          <w:p>
            <w:pPr>
              <w:spacing w:after="40" w:before="0"/>
            </w:pPr>
            <w:r>
              <w:rPr>
                <w:b/>
                <w:sz w:val="17"/>
              </w:rPr>
              <w:t>Mañana</w:t>
            </w:r>
          </w:p>
        </w:tc>
        <w:tc>
          <w:tcPr>
            <w:tcW w:type="dxa" w:w="2045"/>
            <w:shd w:fill="D9EAD3"/>
            <w:vAlign w:val="center"/>
          </w:tcPr>
          <w:p>
            <w:pPr>
              <w:spacing w:after="40" w:before="0"/>
            </w:pPr>
            <w:r>
              <w:rPr>
                <w:b/>
                <w:sz w:val="17"/>
              </w:rPr>
              <w:t>Almuerzo</w:t>
            </w:r>
          </w:p>
        </w:tc>
        <w:tc>
          <w:tcPr>
            <w:tcW w:type="dxa" w:w="2045"/>
            <w:shd w:fill="D9EAD3"/>
            <w:vAlign w:val="center"/>
          </w:tcPr>
          <w:p>
            <w:pPr>
              <w:spacing w:after="40" w:before="0"/>
            </w:pPr>
            <w:r>
              <w:rPr>
                <w:b/>
                <w:sz w:val="17"/>
              </w:rPr>
              <w:t>Tarde/noche</w:t>
            </w:r>
          </w:p>
        </w:tc>
        <w:tc>
          <w:tcPr>
            <w:tcW w:type="dxa" w:w="2045"/>
            <w:shd w:fill="D9EAD3"/>
            <w:vAlign w:val="center"/>
          </w:tcPr>
          <w:p>
            <w:pPr>
              <w:spacing w:after="40" w:before="0"/>
            </w:pPr>
            <w:r>
              <w:rPr>
                <w:b/>
                <w:sz w:val="17"/>
              </w:rPr>
              <w:t>Comportamiento sugerido</w:t>
            </w:r>
          </w:p>
        </w:tc>
      </w:tr>
      <w:tr>
        <w:tc>
          <w:tcPr>
            <w:tcW w:type="dxa" w:w="2045"/>
            <w:vAlign w:val="center"/>
          </w:tcPr>
          <w:p>
            <w:pPr>
              <w:spacing w:after="40" w:before="0"/>
            </w:pPr>
            <w:r>
              <w:rPr>
                <w:sz w:val="17"/>
              </w:rPr>
              <w:t>Día normal</w:t>
            </w:r>
          </w:p>
        </w:tc>
        <w:tc>
          <w:tcPr>
            <w:tcW w:type="dxa" w:w="2045"/>
            <w:vAlign w:val="center"/>
          </w:tcPr>
          <w:p>
            <w:pPr>
              <w:spacing w:after="40" w:before="0"/>
            </w:pPr>
            <w:r>
              <w:rPr>
                <w:sz w:val="17"/>
              </w:rPr>
              <w:t>1.0x</w:t>
            </w:r>
          </w:p>
        </w:tc>
        <w:tc>
          <w:tcPr>
            <w:tcW w:type="dxa" w:w="2045"/>
            <w:vAlign w:val="center"/>
          </w:tcPr>
          <w:p>
            <w:pPr>
              <w:spacing w:after="40" w:before="0"/>
            </w:pPr>
            <w:r>
              <w:rPr>
                <w:sz w:val="17"/>
              </w:rPr>
              <w:t>1.0x</w:t>
            </w:r>
          </w:p>
        </w:tc>
        <w:tc>
          <w:tcPr>
            <w:tcW w:type="dxa" w:w="2045"/>
            <w:vAlign w:val="center"/>
          </w:tcPr>
          <w:p>
            <w:pPr>
              <w:spacing w:after="40" w:before="0"/>
            </w:pPr>
            <w:r>
              <w:rPr>
                <w:sz w:val="17"/>
              </w:rPr>
              <w:t>1.0x</w:t>
            </w:r>
          </w:p>
        </w:tc>
        <w:tc>
          <w:tcPr>
            <w:tcW w:type="dxa" w:w="2045"/>
            <w:vAlign w:val="center"/>
          </w:tcPr>
          <w:p>
            <w:pPr>
              <w:spacing w:after="40" w:before="0"/>
            </w:pPr>
            <w:r>
              <w:rPr>
                <w:sz w:val="17"/>
              </w:rPr>
              <w:t>Base de balance.</w:t>
            </w:r>
          </w:p>
        </w:tc>
      </w:tr>
      <w:tr>
        <w:tc>
          <w:tcPr>
            <w:tcW w:type="dxa" w:w="2045"/>
            <w:vAlign w:val="center"/>
          </w:tcPr>
          <w:p>
            <w:pPr>
              <w:spacing w:after="40" w:before="0"/>
            </w:pPr>
            <w:r>
              <w:rPr>
                <w:sz w:val="17"/>
              </w:rPr>
              <w:t>Feriado familiar</w:t>
            </w:r>
          </w:p>
        </w:tc>
        <w:tc>
          <w:tcPr>
            <w:tcW w:type="dxa" w:w="2045"/>
            <w:vAlign w:val="center"/>
          </w:tcPr>
          <w:p>
            <w:pPr>
              <w:spacing w:after="40" w:before="0"/>
            </w:pPr>
            <w:r>
              <w:rPr>
                <w:sz w:val="17"/>
              </w:rPr>
              <w:t>0.8x</w:t>
            </w:r>
          </w:p>
        </w:tc>
        <w:tc>
          <w:tcPr>
            <w:tcW w:type="dxa" w:w="2045"/>
            <w:vAlign w:val="center"/>
          </w:tcPr>
          <w:p>
            <w:pPr>
              <w:spacing w:after="40" w:before="0"/>
            </w:pPr>
            <w:r>
              <w:rPr>
                <w:sz w:val="17"/>
              </w:rPr>
              <w:t>1.35x</w:t>
            </w:r>
          </w:p>
        </w:tc>
        <w:tc>
          <w:tcPr>
            <w:tcW w:type="dxa" w:w="2045"/>
            <w:vAlign w:val="center"/>
          </w:tcPr>
          <w:p>
            <w:pPr>
              <w:spacing w:after="40" w:before="0"/>
            </w:pPr>
            <w:r>
              <w:rPr>
                <w:sz w:val="17"/>
              </w:rPr>
              <w:t>1.20x</w:t>
            </w:r>
          </w:p>
        </w:tc>
        <w:tc>
          <w:tcPr>
            <w:tcW w:type="dxa" w:w="2045"/>
            <w:vAlign w:val="center"/>
          </w:tcPr>
          <w:p>
            <w:pPr>
              <w:spacing w:after="40" w:before="0"/>
            </w:pPr>
            <w:r>
              <w:rPr>
                <w:sz w:val="17"/>
              </w:rPr>
              <w:t>Más grupos medianos/grandes.</w:t>
            </w:r>
          </w:p>
        </w:tc>
      </w:tr>
      <w:tr>
        <w:tc>
          <w:tcPr>
            <w:tcW w:type="dxa" w:w="2045"/>
            <w:vAlign w:val="center"/>
          </w:tcPr>
          <w:p>
            <w:pPr>
              <w:spacing w:after="40" w:before="0"/>
            </w:pPr>
            <w:r>
              <w:rPr>
                <w:sz w:val="17"/>
              </w:rPr>
              <w:t>Fin de semana</w:t>
            </w:r>
          </w:p>
        </w:tc>
        <w:tc>
          <w:tcPr>
            <w:tcW w:type="dxa" w:w="2045"/>
            <w:vAlign w:val="center"/>
          </w:tcPr>
          <w:p>
            <w:pPr>
              <w:spacing w:after="40" w:before="0"/>
            </w:pPr>
            <w:r>
              <w:rPr>
                <w:sz w:val="17"/>
              </w:rPr>
              <w:t>0.9x</w:t>
            </w:r>
          </w:p>
        </w:tc>
        <w:tc>
          <w:tcPr>
            <w:tcW w:type="dxa" w:w="2045"/>
            <w:vAlign w:val="center"/>
          </w:tcPr>
          <w:p>
            <w:pPr>
              <w:spacing w:after="40" w:before="0"/>
            </w:pPr>
            <w:r>
              <w:rPr>
                <w:sz w:val="17"/>
              </w:rPr>
              <w:t>1.20x</w:t>
            </w:r>
          </w:p>
        </w:tc>
        <w:tc>
          <w:tcPr>
            <w:tcW w:type="dxa" w:w="2045"/>
            <w:vAlign w:val="center"/>
          </w:tcPr>
          <w:p>
            <w:pPr>
              <w:spacing w:after="40" w:before="0"/>
            </w:pPr>
            <w:r>
              <w:rPr>
                <w:sz w:val="17"/>
              </w:rPr>
              <w:t>1.25x</w:t>
            </w:r>
          </w:p>
        </w:tc>
        <w:tc>
          <w:tcPr>
            <w:tcW w:type="dxa" w:w="2045"/>
            <w:vAlign w:val="center"/>
          </w:tcPr>
          <w:p>
            <w:pPr>
              <w:spacing w:after="40" w:before="0"/>
            </w:pPr>
            <w:r>
              <w:rPr>
                <w:sz w:val="17"/>
              </w:rPr>
              <w:t>Más parejas, familias y turistas.</w:t>
            </w:r>
          </w:p>
        </w:tc>
      </w:tr>
      <w:tr>
        <w:tc>
          <w:tcPr>
            <w:tcW w:type="dxa" w:w="2045"/>
            <w:vAlign w:val="center"/>
          </w:tcPr>
          <w:p>
            <w:pPr>
              <w:spacing w:after="40" w:before="0"/>
            </w:pPr>
            <w:r>
              <w:rPr>
                <w:sz w:val="17"/>
              </w:rPr>
              <w:t>Evento masivo local</w:t>
            </w:r>
          </w:p>
        </w:tc>
        <w:tc>
          <w:tcPr>
            <w:tcW w:type="dxa" w:w="2045"/>
            <w:vAlign w:val="center"/>
          </w:tcPr>
          <w:p>
            <w:pPr>
              <w:spacing w:after="40" w:before="0"/>
            </w:pPr>
            <w:r>
              <w:rPr>
                <w:sz w:val="17"/>
              </w:rPr>
              <w:t>1.0x</w:t>
            </w:r>
          </w:p>
        </w:tc>
        <w:tc>
          <w:tcPr>
            <w:tcW w:type="dxa" w:w="2045"/>
            <w:vAlign w:val="center"/>
          </w:tcPr>
          <w:p>
            <w:pPr>
              <w:spacing w:after="40" w:before="0"/>
            </w:pPr>
            <w:r>
              <w:rPr>
                <w:sz w:val="17"/>
              </w:rPr>
              <w:t>1.40x</w:t>
            </w:r>
          </w:p>
        </w:tc>
        <w:tc>
          <w:tcPr>
            <w:tcW w:type="dxa" w:w="2045"/>
            <w:vAlign w:val="center"/>
          </w:tcPr>
          <w:p>
            <w:pPr>
              <w:spacing w:after="40" w:before="0"/>
            </w:pPr>
            <w:r>
              <w:rPr>
                <w:sz w:val="17"/>
              </w:rPr>
              <w:t>1.60x</w:t>
            </w:r>
          </w:p>
        </w:tc>
        <w:tc>
          <w:tcPr>
            <w:tcW w:type="dxa" w:w="2045"/>
            <w:vAlign w:val="center"/>
          </w:tcPr>
          <w:p>
            <w:pPr>
              <w:spacing w:after="40" w:before="0"/>
            </w:pPr>
            <w:r>
              <w:rPr>
                <w:sz w:val="17"/>
              </w:rPr>
              <w:t>Picos; cola de espera relevante.</w:t>
            </w:r>
          </w:p>
        </w:tc>
      </w:tr>
      <w:tr>
        <w:tc>
          <w:tcPr>
            <w:tcW w:type="dxa" w:w="2045"/>
            <w:vAlign w:val="center"/>
          </w:tcPr>
          <w:p>
            <w:pPr>
              <w:spacing w:after="40" w:before="0"/>
            </w:pPr>
            <w:r>
              <w:rPr>
                <w:sz w:val="17"/>
              </w:rPr>
              <w:t>Día posterior a evento grande</w:t>
            </w:r>
          </w:p>
        </w:tc>
        <w:tc>
          <w:tcPr>
            <w:tcW w:type="dxa" w:w="2045"/>
            <w:vAlign w:val="center"/>
          </w:tcPr>
          <w:p>
            <w:pPr>
              <w:spacing w:after="40" w:before="0"/>
            </w:pPr>
            <w:r>
              <w:rPr>
                <w:sz w:val="17"/>
              </w:rPr>
              <w:t>0.7x</w:t>
            </w:r>
          </w:p>
        </w:tc>
        <w:tc>
          <w:tcPr>
            <w:tcW w:type="dxa" w:w="2045"/>
            <w:vAlign w:val="center"/>
          </w:tcPr>
          <w:p>
            <w:pPr>
              <w:spacing w:after="40" w:before="0"/>
            </w:pPr>
            <w:r>
              <w:rPr>
                <w:sz w:val="17"/>
              </w:rPr>
              <w:t>0.85x</w:t>
            </w:r>
          </w:p>
        </w:tc>
        <w:tc>
          <w:tcPr>
            <w:tcW w:type="dxa" w:w="2045"/>
            <w:vAlign w:val="center"/>
          </w:tcPr>
          <w:p>
            <w:pPr>
              <w:spacing w:after="40" w:before="0"/>
            </w:pPr>
            <w:r>
              <w:rPr>
                <w:sz w:val="17"/>
              </w:rPr>
              <w:t>0.9x</w:t>
            </w:r>
          </w:p>
        </w:tc>
        <w:tc>
          <w:tcPr>
            <w:tcW w:type="dxa" w:w="2045"/>
            <w:vAlign w:val="center"/>
          </w:tcPr>
          <w:p>
            <w:pPr>
              <w:spacing w:after="40" w:before="0"/>
            </w:pPr>
            <w:r>
              <w:rPr>
                <w:sz w:val="17"/>
              </w:rPr>
              <w:t>Respiro para el jugador.</w:t>
            </w:r>
          </w:p>
        </w:tc>
      </w:tr>
      <w:tr>
        <w:tc>
          <w:tcPr>
            <w:tcW w:type="dxa" w:w="2045"/>
            <w:vAlign w:val="center"/>
          </w:tcPr>
          <w:p>
            <w:pPr>
              <w:spacing w:after="40" w:before="0"/>
            </w:pPr>
            <w:r>
              <w:rPr>
                <w:sz w:val="17"/>
              </w:rPr>
              <w:t>Mal clima futuro</w:t>
            </w:r>
          </w:p>
        </w:tc>
        <w:tc>
          <w:tcPr>
            <w:tcW w:type="dxa" w:w="2045"/>
            <w:vAlign w:val="center"/>
          </w:tcPr>
          <w:p>
            <w:pPr>
              <w:spacing w:after="40" w:before="0"/>
            </w:pPr>
            <w:r>
              <w:rPr>
                <w:sz w:val="17"/>
              </w:rPr>
              <w:t>0.7x presencial</w:t>
            </w:r>
          </w:p>
        </w:tc>
        <w:tc>
          <w:tcPr>
            <w:tcW w:type="dxa" w:w="2045"/>
            <w:vAlign w:val="center"/>
          </w:tcPr>
          <w:p>
            <w:pPr>
              <w:spacing w:after="40" w:before="0"/>
            </w:pPr>
            <w:r>
              <w:rPr>
                <w:sz w:val="17"/>
              </w:rPr>
              <w:t>0.9x</w:t>
            </w:r>
          </w:p>
        </w:tc>
        <w:tc>
          <w:tcPr>
            <w:tcW w:type="dxa" w:w="2045"/>
            <w:vAlign w:val="center"/>
          </w:tcPr>
          <w:p>
            <w:pPr>
              <w:spacing w:after="40" w:before="0"/>
            </w:pPr>
            <w:r>
              <w:rPr>
                <w:sz w:val="17"/>
              </w:rPr>
              <w:t>0.85x</w:t>
            </w:r>
          </w:p>
        </w:tc>
        <w:tc>
          <w:tcPr>
            <w:tcW w:type="dxa" w:w="2045"/>
            <w:vAlign w:val="center"/>
          </w:tcPr>
          <w:p>
            <w:pPr>
              <w:spacing w:after="40" w:before="0"/>
            </w:pPr>
            <w:r>
              <w:rPr>
                <w:sz w:val="17"/>
              </w:rPr>
              <w:t>Menos llegada física; platos calientes ganan demanda.</w:t>
            </w:r>
          </w:p>
        </w:tc>
      </w:tr>
    </w:tbl>
    <w:p>
      <w:pPr>
        <w:pStyle w:val="Heading2"/>
        <w:keepNext/>
      </w:pPr>
      <w:r>
        <w:t>37.3 Cumpleaños aleatorio de NPC</w:t>
      </w:r>
    </w:p>
    <w:p>
      <w:pPr>
        <w:spacing w:after="120" w:line="259" w:lineRule="auto"/>
      </w:pPr>
      <w:r>
        <w:t>Cada NPC importante puede tener cumpleaños fijo o generado al crear la partida. El evento se activa una vez por ciclo anual. Si el NPC trabaja en el restaurante, sus compañeros pueden proponer una celebración. Si es cliente habitual, puede llegar con un grupo especial. El cumpleaños debe sentirse personal, no como un popup genérico.</w:t>
      </w:r>
    </w:p>
    <w:p>
      <w:pPr>
        <w:pStyle w:val="ListBullet"/>
      </w:pPr>
      <w:r>
        <w:t>Seleccionar mesa compatible con el grupo del cumpleaños; si no hay mesa, puede reservarse una franja especial solo si el jugador acepta.</w:t>
      </w:r>
    </w:p>
    <w:p>
      <w:pPr>
        <w:pStyle w:val="ListBullet"/>
      </w:pPr>
      <w:r>
        <w:t>Desbloquear temporalmente una torta o postre de cumpleaños.</w:t>
      </w:r>
    </w:p>
    <w:p>
      <w:pPr>
        <w:pStyle w:val="ListBullet"/>
      </w:pPr>
      <w:r>
        <w:t>Mostrar 2–4 líneas de diálogo propias del NPC.</w:t>
      </w:r>
    </w:p>
    <w:p>
      <w:pPr>
        <w:pStyle w:val="ListBullet"/>
      </w:pPr>
      <w:r>
        <w:t>Dar una recompensa pequeña: prestigio, decoración, foto/recuerdo o receta, nunca gema/ticket.</w:t>
      </w:r>
    </w:p>
    <w:p>
      <w:pPr>
        <w:pStyle w:val="ListBullet"/>
      </w:pPr>
      <w:r>
        <w:t>Si el jugador no abre el restaurante ese día, el evento puede moverse a la siguiente sesión para no perder contenido narrativo.</w:t>
      </w:r>
    </w:p>
    <w:p>
      <w:pPr>
        <w:pStyle w:val="Heading2"/>
        <w:keepNext/>
      </w:pPr>
      <w:r>
        <w:t>37.4 Microeventos aleatorios de operación</w:t>
      </w:r>
    </w:p>
    <w:p>
      <w:pPr>
        <w:pStyle w:val="ListBullet"/>
      </w:pPr>
      <w:r>
        <w:t>Hora punta inesperada: sube spawn durante pocos minutos.</w:t>
      </w:r>
    </w:p>
    <w:p>
      <w:pPr>
        <w:pStyle w:val="ListBullet"/>
      </w:pPr>
      <w:r>
        <w:t>Pedido grande: una mesa solicita varias porciones de una receta conocida.</w:t>
      </w:r>
    </w:p>
    <w:p>
      <w:pPr>
        <w:pStyle w:val="ListBullet"/>
      </w:pPr>
      <w:r>
        <w:t>Cliente habitual trae amigos: grupo mayor y diálogo especial.</w:t>
      </w:r>
    </w:p>
    <w:p>
      <w:pPr>
        <w:pStyle w:val="ListBullet"/>
      </w:pPr>
      <w:r>
        <w:t>Comerciante de paso: receta exclusiva por tiempo limitado, comprada solo con dinero normal.</w:t>
      </w:r>
    </w:p>
    <w:p>
      <w:pPr>
        <w:pStyle w:val="ListBullet"/>
      </w:pPr>
      <w:r>
        <w:t>Producto de temporada barato: un ingrediente baja de precio temporalmente.</w:t>
      </w:r>
    </w:p>
    <w:p>
      <w:pPr>
        <w:pStyle w:val="ListBullet"/>
      </w:pPr>
      <w:r>
        <w:t>Ingrediente escaso: sube precio o baja disponibilidad, obligando a variar menú.</w:t>
      </w:r>
    </w:p>
    <w:p>
      <w:pPr>
        <w:pStyle w:val="ListBullet"/>
      </w:pPr>
      <w:r>
        <w:t>Crítico local: visita opcional que evalúa calidad/servicio sin destruir progreso si sale mal.</w:t>
      </w:r>
    </w:p>
    <w:p>
      <w:pPr>
        <w:pStyle w:val="ListBullet"/>
      </w:pPr>
      <w:r>
        <w:t>Festival de música: ciertos gustos de NPC aumentan ambiente y propina.</w:t>
      </w:r>
    </w:p>
    <w:p>
      <w:pPr>
        <w:pStyle w:val="ListBullet"/>
      </w:pPr>
      <w:r>
        <w:t>Partido/evento deportivo ficticio local: más grupos antes o después del evento.</w:t>
      </w:r>
    </w:p>
    <w:p>
      <w:pPr>
        <w:pStyle w:val="ListBullet"/>
      </w:pPr>
      <w:r>
        <w:t>Día tranquilo: menor flujo y bonificación de construcción/decoración para incentivar reorganizar.</w:t>
      </w:r>
    </w:p>
    <w:p>
      <w:pPr>
        <w:pStyle w:val="Heading2"/>
        <w:keepNext/>
      </w:pPr>
      <w:r>
        <w:t>37.5 Arquitectura de datos sugerida para eventos</w:t>
      </w:r>
    </w:p>
    <w:p>
      <w:pPr>
        <w:spacing w:after="120" w:line="259" w:lineRule="auto"/>
      </w:pPr>
      <w:r>
        <w:t>Un EventData o SeasonalEventSO puede contener: ID, nombre visible, fecha de inicio/fin, recurrencia, prioridad, modificadores de spawn, pesos por tamaño de grupo, recetas destacadas, ingredientes destacados, decoración temporal, diálogos, música, misiones, recompensa y regla de recuperación si el jugador no inicia sesión.</w:t>
      </w:r>
    </w:p>
    <w:p>
      <w:r>
        <w:br w:type="page"/>
      </w:r>
    </w:p>
    <w:p>
      <w:pPr>
        <w:pStyle w:val="Heading1"/>
        <w:keepNext/>
      </w:pPr>
      <w:r>
        <w:t>38. Pruebas de caja negra: experiencia externa del jugador</w:t>
      </w:r>
    </w:p>
    <w:p>
      <w:pPr>
        <w:spacing w:after="120" w:line="259" w:lineRule="auto"/>
      </w:pPr>
      <w:r>
        <w:t>Las pruebas de caja negra validan el comportamiento observable sin depender de cómo esté programado internamente. Un tester o agente debe ejecutar acciones como jugador, registrar resultado esperado/real, evidencia visual, severidad y pasos para reproducir. Estas pruebas son especialmente importantes para UI, navegación, grupos de clientes, cocina, construcción y eventos.</w:t>
      </w:r>
    </w:p>
    <w:p>
      <w:pPr>
        <w:pStyle w:val="Heading2"/>
        <w:keepNext/>
      </w:pPr>
      <w:r>
        <w:t>38.1 Plantilla de caso de prueba</w:t>
      </w:r>
    </w:p>
    <w:tbl>
      <w:tblPr>
        <w:tblStyle w:val="TableGrid"/>
        <w:tblW w:type="auto" w:w="0"/>
        <w:jc w:val="center"/>
        <w:tblLook w:firstColumn="1" w:firstRow="1" w:lastColumn="0" w:lastRow="0" w:noHBand="0" w:noVBand="1" w:val="04A0"/>
      </w:tblPr>
      <w:tblGrid>
        <w:gridCol w:w="5112"/>
        <w:gridCol w:w="5112"/>
      </w:tblGrid>
      <w:tr>
        <w:trPr>
          <w:tblHeader w:val="true"/>
        </w:trPr>
        <w:tc>
          <w:tcPr>
            <w:tcW w:type="dxa" w:w="5112"/>
            <w:shd w:fill="D9EAD3"/>
            <w:vAlign w:val="center"/>
          </w:tcPr>
          <w:p>
            <w:pPr>
              <w:spacing w:after="40" w:before="0"/>
            </w:pPr>
            <w:r>
              <w:rPr>
                <w:b/>
                <w:sz w:val="17"/>
              </w:rPr>
              <w:t>Campo</w:t>
            </w:r>
          </w:p>
        </w:tc>
        <w:tc>
          <w:tcPr>
            <w:tcW w:type="dxa" w:w="5112"/>
            <w:shd w:fill="D9EAD3"/>
            <w:vAlign w:val="center"/>
          </w:tcPr>
          <w:p>
            <w:pPr>
              <w:spacing w:after="40" w:before="0"/>
            </w:pPr>
            <w:r>
              <w:rPr>
                <w:b/>
                <w:sz w:val="17"/>
              </w:rPr>
              <w:t>Contenido</w:t>
            </w:r>
          </w:p>
        </w:tc>
      </w:tr>
      <w:tr>
        <w:tc>
          <w:tcPr>
            <w:tcW w:type="dxa" w:w="5112"/>
            <w:vAlign w:val="center"/>
          </w:tcPr>
          <w:p>
            <w:pPr>
              <w:spacing w:after="40" w:before="0"/>
            </w:pPr>
            <w:r>
              <w:rPr>
                <w:sz w:val="17"/>
              </w:rPr>
              <w:t>ID</w:t>
            </w:r>
          </w:p>
        </w:tc>
        <w:tc>
          <w:tcPr>
            <w:tcW w:type="dxa" w:w="5112"/>
            <w:vAlign w:val="center"/>
          </w:tcPr>
          <w:p>
            <w:pPr>
              <w:spacing w:after="40" w:before="0"/>
            </w:pPr>
            <w:r>
              <w:rPr>
                <w:sz w:val="17"/>
              </w:rPr>
              <w:t>BB-AREA-###</w:t>
            </w:r>
          </w:p>
        </w:tc>
      </w:tr>
      <w:tr>
        <w:tc>
          <w:tcPr>
            <w:tcW w:type="dxa" w:w="5112"/>
            <w:vAlign w:val="center"/>
          </w:tcPr>
          <w:p>
            <w:pPr>
              <w:spacing w:after="40" w:before="0"/>
            </w:pPr>
            <w:r>
              <w:rPr>
                <w:sz w:val="17"/>
              </w:rPr>
              <w:t>Título</w:t>
            </w:r>
          </w:p>
        </w:tc>
        <w:tc>
          <w:tcPr>
            <w:tcW w:type="dxa" w:w="5112"/>
            <w:vAlign w:val="center"/>
          </w:tcPr>
          <w:p>
            <w:pPr>
              <w:spacing w:after="40" w:before="0"/>
            </w:pPr>
            <w:r>
              <w:rPr>
                <w:sz w:val="17"/>
              </w:rPr>
              <w:t>Acción concreta y resultado esperado.</w:t>
            </w:r>
          </w:p>
        </w:tc>
      </w:tr>
      <w:tr>
        <w:tc>
          <w:tcPr>
            <w:tcW w:type="dxa" w:w="5112"/>
            <w:vAlign w:val="center"/>
          </w:tcPr>
          <w:p>
            <w:pPr>
              <w:spacing w:after="40" w:before="0"/>
            </w:pPr>
            <w:r>
              <w:rPr>
                <w:sz w:val="17"/>
              </w:rPr>
              <w:t>Precondición</w:t>
            </w:r>
          </w:p>
        </w:tc>
        <w:tc>
          <w:tcPr>
            <w:tcW w:type="dxa" w:w="5112"/>
            <w:vAlign w:val="center"/>
          </w:tcPr>
          <w:p>
            <w:pPr>
              <w:spacing w:after="40" w:before="0"/>
            </w:pPr>
            <w:r>
              <w:rPr>
                <w:sz w:val="17"/>
              </w:rPr>
              <w:t>Estado inicial de partida.</w:t>
            </w:r>
          </w:p>
        </w:tc>
      </w:tr>
      <w:tr>
        <w:tc>
          <w:tcPr>
            <w:tcW w:type="dxa" w:w="5112"/>
            <w:vAlign w:val="center"/>
          </w:tcPr>
          <w:p>
            <w:pPr>
              <w:spacing w:after="40" w:before="0"/>
            </w:pPr>
            <w:r>
              <w:rPr>
                <w:sz w:val="17"/>
              </w:rPr>
              <w:t>Pasos</w:t>
            </w:r>
          </w:p>
        </w:tc>
        <w:tc>
          <w:tcPr>
            <w:tcW w:type="dxa" w:w="5112"/>
            <w:vAlign w:val="center"/>
          </w:tcPr>
          <w:p>
            <w:pPr>
              <w:spacing w:after="40" w:before="0"/>
            </w:pPr>
            <w:r>
              <w:rPr>
                <w:sz w:val="17"/>
              </w:rPr>
              <w:t>Secuencia exacta.</w:t>
            </w:r>
          </w:p>
        </w:tc>
      </w:tr>
      <w:tr>
        <w:tc>
          <w:tcPr>
            <w:tcW w:type="dxa" w:w="5112"/>
            <w:vAlign w:val="center"/>
          </w:tcPr>
          <w:p>
            <w:pPr>
              <w:spacing w:after="40" w:before="0"/>
            </w:pPr>
            <w:r>
              <w:rPr>
                <w:sz w:val="17"/>
              </w:rPr>
              <w:t>Resultado esperado</w:t>
            </w:r>
          </w:p>
        </w:tc>
        <w:tc>
          <w:tcPr>
            <w:tcW w:type="dxa" w:w="5112"/>
            <w:vAlign w:val="center"/>
          </w:tcPr>
          <w:p>
            <w:pPr>
              <w:spacing w:after="40" w:before="0"/>
            </w:pPr>
            <w:r>
              <w:rPr>
                <w:sz w:val="17"/>
              </w:rPr>
              <w:t>Qué debe ver o poder hacer el jugador.</w:t>
            </w:r>
          </w:p>
        </w:tc>
      </w:tr>
      <w:tr>
        <w:tc>
          <w:tcPr>
            <w:tcW w:type="dxa" w:w="5112"/>
            <w:vAlign w:val="center"/>
          </w:tcPr>
          <w:p>
            <w:pPr>
              <w:spacing w:after="40" w:before="0"/>
            </w:pPr>
            <w:r>
              <w:rPr>
                <w:sz w:val="17"/>
              </w:rPr>
              <w:t>Resultado real</w:t>
            </w:r>
          </w:p>
        </w:tc>
        <w:tc>
          <w:tcPr>
            <w:tcW w:type="dxa" w:w="5112"/>
            <w:vAlign w:val="center"/>
          </w:tcPr>
          <w:p>
            <w:pPr>
              <w:spacing w:after="40" w:before="0"/>
            </w:pPr>
            <w:r>
              <w:rPr>
                <w:sz w:val="17"/>
              </w:rPr>
              <w:t>Se completa durante QA.</w:t>
            </w:r>
          </w:p>
        </w:tc>
      </w:tr>
      <w:tr>
        <w:tc>
          <w:tcPr>
            <w:tcW w:type="dxa" w:w="5112"/>
            <w:vAlign w:val="center"/>
          </w:tcPr>
          <w:p>
            <w:pPr>
              <w:spacing w:after="40" w:before="0"/>
            </w:pPr>
            <w:r>
              <w:rPr>
                <w:sz w:val="17"/>
              </w:rPr>
              <w:t>Severidad</w:t>
            </w:r>
          </w:p>
        </w:tc>
        <w:tc>
          <w:tcPr>
            <w:tcW w:type="dxa" w:w="5112"/>
            <w:vAlign w:val="center"/>
          </w:tcPr>
          <w:p>
            <w:pPr>
              <w:spacing w:after="40" w:before="0"/>
            </w:pPr>
            <w:r>
              <w:rPr>
                <w:sz w:val="17"/>
              </w:rPr>
              <w:t>Bloqueante / Alta / Media / Baja / Visual.</w:t>
            </w:r>
          </w:p>
        </w:tc>
      </w:tr>
      <w:tr>
        <w:tc>
          <w:tcPr>
            <w:tcW w:type="dxa" w:w="5112"/>
            <w:vAlign w:val="center"/>
          </w:tcPr>
          <w:p>
            <w:pPr>
              <w:spacing w:after="40" w:before="0"/>
            </w:pPr>
            <w:r>
              <w:rPr>
                <w:sz w:val="17"/>
              </w:rPr>
              <w:t>Evidencia</w:t>
            </w:r>
          </w:p>
        </w:tc>
        <w:tc>
          <w:tcPr>
            <w:tcW w:type="dxa" w:w="5112"/>
            <w:vAlign w:val="center"/>
          </w:tcPr>
          <w:p>
            <w:pPr>
              <w:spacing w:after="40" w:before="0"/>
            </w:pPr>
            <w:r>
              <w:rPr>
                <w:sz w:val="17"/>
              </w:rPr>
              <w:t>Captura, video, log o save si corresponde.</w:t>
            </w:r>
          </w:p>
        </w:tc>
      </w:tr>
      <w:tr>
        <w:tc>
          <w:tcPr>
            <w:tcW w:type="dxa" w:w="5112"/>
            <w:vAlign w:val="center"/>
          </w:tcPr>
          <w:p>
            <w:pPr>
              <w:spacing w:after="40" w:before="0"/>
            </w:pPr>
            <w:r>
              <w:rPr>
                <w:sz w:val="17"/>
              </w:rPr>
              <w:t>Plataforma</w:t>
            </w:r>
          </w:p>
        </w:tc>
        <w:tc>
          <w:tcPr>
            <w:tcW w:type="dxa" w:w="5112"/>
            <w:vAlign w:val="center"/>
          </w:tcPr>
          <w:p>
            <w:pPr>
              <w:spacing w:after="40" w:before="0"/>
            </w:pPr>
            <w:r>
              <w:rPr>
                <w:sz w:val="17"/>
              </w:rPr>
              <w:t>PC / Android / iOS.</w:t>
            </w:r>
          </w:p>
        </w:tc>
      </w:tr>
      <w:tr>
        <w:tc>
          <w:tcPr>
            <w:tcW w:type="dxa" w:w="5112"/>
            <w:vAlign w:val="center"/>
          </w:tcPr>
          <w:p>
            <w:pPr>
              <w:spacing w:after="40" w:before="0"/>
            </w:pPr>
            <w:r>
              <w:rPr>
                <w:sz w:val="17"/>
              </w:rPr>
              <w:t>Resolución</w:t>
            </w:r>
          </w:p>
        </w:tc>
        <w:tc>
          <w:tcPr>
            <w:tcW w:type="dxa" w:w="5112"/>
            <w:vAlign w:val="center"/>
          </w:tcPr>
          <w:p>
            <w:pPr>
              <w:spacing w:after="40" w:before="0"/>
            </w:pPr>
            <w:r>
              <w:rPr>
                <w:sz w:val="17"/>
              </w:rPr>
              <w:t>Resolución/aspect ratio usado.</w:t>
            </w:r>
          </w:p>
        </w:tc>
      </w:tr>
    </w:tbl>
    <w:p>
      <w:pPr>
        <w:pStyle w:val="Heading2"/>
        <w:keepNext/>
      </w:pPr>
      <w:r>
        <w:t>38.2 Casos de caja negra: restaurante y grupos</w:t>
      </w:r>
    </w:p>
    <w:tbl>
      <w:tblPr>
        <w:tblStyle w:val="TableGrid"/>
        <w:tblW w:type="auto" w:w="0"/>
        <w:jc w:val="center"/>
        <w:tblLook w:firstColumn="1" w:firstRow="1" w:lastColumn="0" w:lastRow="0" w:noHBand="0" w:noVBand="1" w:val="04A0"/>
      </w:tblPr>
      <w:tblGrid>
        <w:gridCol w:w="2045"/>
        <w:gridCol w:w="2045"/>
        <w:gridCol w:w="2045"/>
        <w:gridCol w:w="2045"/>
        <w:gridCol w:w="2045"/>
      </w:tblGrid>
      <w:tr>
        <w:trPr>
          <w:tblHeader w:val="true"/>
        </w:trPr>
        <w:tc>
          <w:tcPr>
            <w:tcW w:type="dxa" w:w="2045"/>
            <w:shd w:fill="D9EAD3"/>
            <w:vAlign w:val="center"/>
          </w:tcPr>
          <w:p>
            <w:pPr>
              <w:spacing w:after="40" w:before="0"/>
            </w:pPr>
            <w:r>
              <w:rPr>
                <w:b/>
                <w:sz w:val="17"/>
              </w:rPr>
              <w:t>ID</w:t>
            </w:r>
          </w:p>
        </w:tc>
        <w:tc>
          <w:tcPr>
            <w:tcW w:type="dxa" w:w="2045"/>
            <w:shd w:fill="D9EAD3"/>
            <w:vAlign w:val="center"/>
          </w:tcPr>
          <w:p>
            <w:pPr>
              <w:spacing w:after="40" w:before="0"/>
            </w:pPr>
            <w:r>
              <w:rPr>
                <w:b/>
                <w:sz w:val="17"/>
              </w:rPr>
              <w:t>Prueba</w:t>
            </w:r>
          </w:p>
        </w:tc>
        <w:tc>
          <w:tcPr>
            <w:tcW w:type="dxa" w:w="2045"/>
            <w:shd w:fill="D9EAD3"/>
            <w:vAlign w:val="center"/>
          </w:tcPr>
          <w:p>
            <w:pPr>
              <w:spacing w:after="40" w:before="0"/>
            </w:pPr>
            <w:r>
              <w:rPr>
                <w:b/>
                <w:sz w:val="17"/>
              </w:rPr>
              <w:t>Precondición</w:t>
            </w:r>
          </w:p>
        </w:tc>
        <w:tc>
          <w:tcPr>
            <w:tcW w:type="dxa" w:w="2045"/>
            <w:shd w:fill="D9EAD3"/>
            <w:vAlign w:val="center"/>
          </w:tcPr>
          <w:p>
            <w:pPr>
              <w:spacing w:after="40" w:before="0"/>
            </w:pPr>
            <w:r>
              <w:rPr>
                <w:b/>
                <w:sz w:val="17"/>
              </w:rPr>
              <w:t>Acción</w:t>
            </w:r>
          </w:p>
        </w:tc>
        <w:tc>
          <w:tcPr>
            <w:tcW w:type="dxa" w:w="2045"/>
            <w:shd w:fill="D9EAD3"/>
            <w:vAlign w:val="center"/>
          </w:tcPr>
          <w:p>
            <w:pPr>
              <w:spacing w:after="40" w:before="0"/>
            </w:pPr>
            <w:r>
              <w:rPr>
                <w:b/>
                <w:sz w:val="17"/>
              </w:rPr>
              <w:t>Esperado</w:t>
            </w:r>
          </w:p>
        </w:tc>
      </w:tr>
      <w:tr>
        <w:tc>
          <w:tcPr>
            <w:tcW w:type="dxa" w:w="2045"/>
            <w:vAlign w:val="center"/>
          </w:tcPr>
          <w:p>
            <w:pPr>
              <w:spacing w:after="40" w:before="0"/>
            </w:pPr>
            <w:r>
              <w:rPr>
                <w:sz w:val="17"/>
              </w:rPr>
              <w:t>BB-CUST-001</w:t>
            </w:r>
          </w:p>
        </w:tc>
        <w:tc>
          <w:tcPr>
            <w:tcW w:type="dxa" w:w="2045"/>
            <w:vAlign w:val="center"/>
          </w:tcPr>
          <w:p>
            <w:pPr>
              <w:spacing w:after="40" w:before="0"/>
            </w:pPr>
            <w:r>
              <w:rPr>
                <w:sz w:val="17"/>
              </w:rPr>
              <w:t>Cliente solo ocupa mesa de 2</w:t>
            </w:r>
          </w:p>
        </w:tc>
        <w:tc>
          <w:tcPr>
            <w:tcW w:type="dxa" w:w="2045"/>
            <w:vAlign w:val="center"/>
          </w:tcPr>
          <w:p>
            <w:pPr>
              <w:spacing w:after="40" w:before="0"/>
            </w:pPr>
            <w:r>
              <w:rPr>
                <w:sz w:val="17"/>
              </w:rPr>
              <w:t>Local abierto, mesa 2 libre</w:t>
            </w:r>
          </w:p>
        </w:tc>
        <w:tc>
          <w:tcPr>
            <w:tcW w:type="dxa" w:w="2045"/>
            <w:vAlign w:val="center"/>
          </w:tcPr>
          <w:p>
            <w:pPr>
              <w:spacing w:after="40" w:before="0"/>
            </w:pPr>
            <w:r>
              <w:rPr>
                <w:sz w:val="17"/>
              </w:rPr>
              <w:t>Hacer entrar grupo de 1</w:t>
            </w:r>
          </w:p>
        </w:tc>
        <w:tc>
          <w:tcPr>
            <w:tcW w:type="dxa" w:w="2045"/>
            <w:vAlign w:val="center"/>
          </w:tcPr>
          <w:p>
            <w:pPr>
              <w:spacing w:after="40" w:before="0"/>
            </w:pPr>
            <w:r>
              <w:rPr>
                <w:sz w:val="17"/>
              </w:rPr>
              <w:t>La mesa completa queda ocupada; ningún grupo adicional comparte la silla vacía.</w:t>
            </w:r>
          </w:p>
        </w:tc>
      </w:tr>
      <w:tr>
        <w:tc>
          <w:tcPr>
            <w:tcW w:type="dxa" w:w="2045"/>
            <w:vAlign w:val="center"/>
          </w:tcPr>
          <w:p>
            <w:pPr>
              <w:spacing w:after="40" w:before="0"/>
            </w:pPr>
            <w:r>
              <w:rPr>
                <w:sz w:val="17"/>
              </w:rPr>
              <w:t>BB-CUST-002</w:t>
            </w:r>
          </w:p>
        </w:tc>
        <w:tc>
          <w:tcPr>
            <w:tcW w:type="dxa" w:w="2045"/>
            <w:vAlign w:val="center"/>
          </w:tcPr>
          <w:p>
            <w:pPr>
              <w:spacing w:after="40" w:before="0"/>
            </w:pPr>
            <w:r>
              <w:rPr>
                <w:sz w:val="17"/>
              </w:rPr>
              <w:t>Pareja no usa mesa ocupada parcialmente</w:t>
            </w:r>
          </w:p>
        </w:tc>
        <w:tc>
          <w:tcPr>
            <w:tcW w:type="dxa" w:w="2045"/>
            <w:vAlign w:val="center"/>
          </w:tcPr>
          <w:p>
            <w:pPr>
              <w:spacing w:after="40" w:before="0"/>
            </w:pPr>
            <w:r>
              <w:rPr>
                <w:sz w:val="17"/>
              </w:rPr>
              <w:t>Mesa de 4 ocupada por grupo de 1</w:t>
            </w:r>
          </w:p>
        </w:tc>
        <w:tc>
          <w:tcPr>
            <w:tcW w:type="dxa" w:w="2045"/>
            <w:vAlign w:val="center"/>
          </w:tcPr>
          <w:p>
            <w:pPr>
              <w:spacing w:after="40" w:before="0"/>
            </w:pPr>
            <w:r>
              <w:rPr>
                <w:sz w:val="17"/>
              </w:rPr>
              <w:t>Generar pareja</w:t>
            </w:r>
          </w:p>
        </w:tc>
        <w:tc>
          <w:tcPr>
            <w:tcW w:type="dxa" w:w="2045"/>
            <w:vAlign w:val="center"/>
          </w:tcPr>
          <w:p>
            <w:pPr>
              <w:spacing w:after="40" w:before="0"/>
            </w:pPr>
            <w:r>
              <w:rPr>
                <w:sz w:val="17"/>
              </w:rPr>
              <w:t>No comparte; busca otra mesa o espera.</w:t>
            </w:r>
          </w:p>
        </w:tc>
      </w:tr>
      <w:tr>
        <w:tc>
          <w:tcPr>
            <w:tcW w:type="dxa" w:w="2045"/>
            <w:vAlign w:val="center"/>
          </w:tcPr>
          <w:p>
            <w:pPr>
              <w:spacing w:after="40" w:before="0"/>
            </w:pPr>
            <w:r>
              <w:rPr>
                <w:sz w:val="17"/>
              </w:rPr>
              <w:t>BB-CUST-003</w:t>
            </w:r>
          </w:p>
        </w:tc>
        <w:tc>
          <w:tcPr>
            <w:tcW w:type="dxa" w:w="2045"/>
            <w:vAlign w:val="center"/>
          </w:tcPr>
          <w:p>
            <w:pPr>
              <w:spacing w:after="40" w:before="0"/>
            </w:pPr>
            <w:r>
              <w:rPr>
                <w:sz w:val="17"/>
              </w:rPr>
              <w:t>Grupo de 4 prefiere mesa de 4</w:t>
            </w:r>
          </w:p>
        </w:tc>
        <w:tc>
          <w:tcPr>
            <w:tcW w:type="dxa" w:w="2045"/>
            <w:vAlign w:val="center"/>
          </w:tcPr>
          <w:p>
            <w:pPr>
              <w:spacing w:after="40" w:before="0"/>
            </w:pPr>
            <w:r>
              <w:rPr>
                <w:sz w:val="17"/>
              </w:rPr>
              <w:t>Mesa 4 y mesa 6 libres</w:t>
            </w:r>
          </w:p>
        </w:tc>
        <w:tc>
          <w:tcPr>
            <w:tcW w:type="dxa" w:w="2045"/>
            <w:vAlign w:val="center"/>
          </w:tcPr>
          <w:p>
            <w:pPr>
              <w:spacing w:after="40" w:before="0"/>
            </w:pPr>
            <w:r>
              <w:rPr>
                <w:sz w:val="17"/>
              </w:rPr>
              <w:t>Generar grupo de 4</w:t>
            </w:r>
          </w:p>
        </w:tc>
        <w:tc>
          <w:tcPr>
            <w:tcW w:type="dxa" w:w="2045"/>
            <w:vAlign w:val="center"/>
          </w:tcPr>
          <w:p>
            <w:pPr>
              <w:spacing w:after="40" w:before="0"/>
            </w:pPr>
            <w:r>
              <w:rPr>
                <w:sz w:val="17"/>
              </w:rPr>
              <w:t>Se asigna mesa 4.</w:t>
            </w:r>
          </w:p>
        </w:tc>
      </w:tr>
      <w:tr>
        <w:tc>
          <w:tcPr>
            <w:tcW w:type="dxa" w:w="2045"/>
            <w:vAlign w:val="center"/>
          </w:tcPr>
          <w:p>
            <w:pPr>
              <w:spacing w:after="40" w:before="0"/>
            </w:pPr>
            <w:r>
              <w:rPr>
                <w:sz w:val="17"/>
              </w:rPr>
              <w:t>BB-CUST-004</w:t>
            </w:r>
          </w:p>
        </w:tc>
        <w:tc>
          <w:tcPr>
            <w:tcW w:type="dxa" w:w="2045"/>
            <w:vAlign w:val="center"/>
          </w:tcPr>
          <w:p>
            <w:pPr>
              <w:spacing w:after="40" w:before="0"/>
            </w:pPr>
            <w:r>
              <w:rPr>
                <w:sz w:val="17"/>
              </w:rPr>
              <w:t>Cerrar restaurante con clientes dentro</w:t>
            </w:r>
          </w:p>
        </w:tc>
        <w:tc>
          <w:tcPr>
            <w:tcW w:type="dxa" w:w="2045"/>
            <w:vAlign w:val="center"/>
          </w:tcPr>
          <w:p>
            <w:pPr>
              <w:spacing w:after="40" w:before="0"/>
            </w:pPr>
            <w:r>
              <w:rPr>
                <w:sz w:val="17"/>
              </w:rPr>
              <w:t>2 mesas activas</w:t>
            </w:r>
          </w:p>
        </w:tc>
        <w:tc>
          <w:tcPr>
            <w:tcW w:type="dxa" w:w="2045"/>
            <w:vAlign w:val="center"/>
          </w:tcPr>
          <w:p>
            <w:pPr>
              <w:spacing w:after="40" w:before="0"/>
            </w:pPr>
            <w:r>
              <w:rPr>
                <w:sz w:val="17"/>
              </w:rPr>
              <w:t>Pulsar Cerrar</w:t>
            </w:r>
          </w:p>
        </w:tc>
        <w:tc>
          <w:tcPr>
            <w:tcW w:type="dxa" w:w="2045"/>
            <w:vAlign w:val="center"/>
          </w:tcPr>
          <w:p>
            <w:pPr>
              <w:spacing w:after="40" w:before="0"/>
            </w:pPr>
            <w:r>
              <w:rPr>
                <w:sz w:val="17"/>
              </w:rPr>
              <w:t>No entran nuevos grupos; los actuales terminan, pagan y salen.</w:t>
            </w:r>
          </w:p>
        </w:tc>
      </w:tr>
      <w:tr>
        <w:tc>
          <w:tcPr>
            <w:tcW w:type="dxa" w:w="2045"/>
            <w:vAlign w:val="center"/>
          </w:tcPr>
          <w:p>
            <w:pPr>
              <w:spacing w:after="40" w:before="0"/>
            </w:pPr>
            <w:r>
              <w:rPr>
                <w:sz w:val="17"/>
              </w:rPr>
              <w:t>BB-CUST-005</w:t>
            </w:r>
          </w:p>
        </w:tc>
        <w:tc>
          <w:tcPr>
            <w:tcW w:type="dxa" w:w="2045"/>
            <w:vAlign w:val="center"/>
          </w:tcPr>
          <w:p>
            <w:pPr>
              <w:spacing w:after="40" w:before="0"/>
            </w:pPr>
            <w:r>
              <w:rPr>
                <w:sz w:val="17"/>
              </w:rPr>
              <w:t>Sin mesa compatible</w:t>
            </w:r>
          </w:p>
        </w:tc>
        <w:tc>
          <w:tcPr>
            <w:tcW w:type="dxa" w:w="2045"/>
            <w:vAlign w:val="center"/>
          </w:tcPr>
          <w:p>
            <w:pPr>
              <w:spacing w:after="40" w:before="0"/>
            </w:pPr>
            <w:r>
              <w:rPr>
                <w:sz w:val="17"/>
              </w:rPr>
              <w:t>Todas las mesas ocupadas</w:t>
            </w:r>
          </w:p>
        </w:tc>
        <w:tc>
          <w:tcPr>
            <w:tcW w:type="dxa" w:w="2045"/>
            <w:vAlign w:val="center"/>
          </w:tcPr>
          <w:p>
            <w:pPr>
              <w:spacing w:after="40" w:before="0"/>
            </w:pPr>
            <w:r>
              <w:rPr>
                <w:sz w:val="17"/>
              </w:rPr>
              <w:t>Generar grupo</w:t>
            </w:r>
          </w:p>
        </w:tc>
        <w:tc>
          <w:tcPr>
            <w:tcW w:type="dxa" w:w="2045"/>
            <w:vAlign w:val="center"/>
          </w:tcPr>
          <w:p>
            <w:pPr>
              <w:spacing w:after="40" w:before="0"/>
            </w:pPr>
            <w:r>
              <w:rPr>
                <w:sz w:val="17"/>
              </w:rPr>
              <w:t>Espera o se retira según sistema; nunca se superpone con otra mesa.</w:t>
            </w:r>
          </w:p>
        </w:tc>
      </w:tr>
      <w:tr>
        <w:tc>
          <w:tcPr>
            <w:tcW w:type="dxa" w:w="2045"/>
            <w:vAlign w:val="center"/>
          </w:tcPr>
          <w:p>
            <w:pPr>
              <w:spacing w:after="40" w:before="0"/>
            </w:pPr>
            <w:r>
              <w:rPr>
                <w:sz w:val="17"/>
              </w:rPr>
              <w:t>BB-CUST-006</w:t>
            </w:r>
          </w:p>
        </w:tc>
        <w:tc>
          <w:tcPr>
            <w:tcW w:type="dxa" w:w="2045"/>
            <w:vAlign w:val="center"/>
          </w:tcPr>
          <w:p>
            <w:pPr>
              <w:spacing w:after="40" w:before="0"/>
            </w:pPr>
            <w:r>
              <w:rPr>
                <w:sz w:val="17"/>
              </w:rPr>
              <w:t>Liberación de mesa</w:t>
            </w:r>
          </w:p>
        </w:tc>
        <w:tc>
          <w:tcPr>
            <w:tcW w:type="dxa" w:w="2045"/>
            <w:vAlign w:val="center"/>
          </w:tcPr>
          <w:p>
            <w:pPr>
              <w:spacing w:after="40" w:before="0"/>
            </w:pPr>
            <w:r>
              <w:rPr>
                <w:sz w:val="17"/>
              </w:rPr>
              <w:t>Grupo terminando</w:t>
            </w:r>
          </w:p>
        </w:tc>
        <w:tc>
          <w:tcPr>
            <w:tcW w:type="dxa" w:w="2045"/>
            <w:vAlign w:val="center"/>
          </w:tcPr>
          <w:p>
            <w:pPr>
              <w:spacing w:after="40" w:before="0"/>
            </w:pPr>
            <w:r>
              <w:rPr>
                <w:sz w:val="17"/>
              </w:rPr>
              <w:t>Esperar salida total</w:t>
            </w:r>
          </w:p>
        </w:tc>
        <w:tc>
          <w:tcPr>
            <w:tcW w:type="dxa" w:w="2045"/>
            <w:vAlign w:val="center"/>
          </w:tcPr>
          <w:p>
            <w:pPr>
              <w:spacing w:after="40" w:before="0"/>
            </w:pPr>
            <w:r>
              <w:rPr>
                <w:sz w:val="17"/>
              </w:rPr>
              <w:t>Mesa se libera solo tras salir todos los miembros.</w:t>
            </w:r>
          </w:p>
        </w:tc>
      </w:tr>
      <w:tr>
        <w:tc>
          <w:tcPr>
            <w:tcW w:type="dxa" w:w="2045"/>
            <w:vAlign w:val="center"/>
          </w:tcPr>
          <w:p>
            <w:pPr>
              <w:spacing w:after="40" w:before="0"/>
            </w:pPr>
            <w:r>
              <w:rPr>
                <w:sz w:val="17"/>
              </w:rPr>
              <w:t>BB-CUST-007</w:t>
            </w:r>
          </w:p>
        </w:tc>
        <w:tc>
          <w:tcPr>
            <w:tcW w:type="dxa" w:w="2045"/>
            <w:vAlign w:val="center"/>
          </w:tcPr>
          <w:p>
            <w:pPr>
              <w:spacing w:after="40" w:before="0"/>
            </w:pPr>
            <w:r>
              <w:rPr>
                <w:sz w:val="17"/>
              </w:rPr>
              <w:t>Ruta bloqueada por muebles</w:t>
            </w:r>
          </w:p>
        </w:tc>
        <w:tc>
          <w:tcPr>
            <w:tcW w:type="dxa" w:w="2045"/>
            <w:vAlign w:val="center"/>
          </w:tcPr>
          <w:p>
            <w:pPr>
              <w:spacing w:after="40" w:before="0"/>
            </w:pPr>
            <w:r>
              <w:rPr>
                <w:sz w:val="17"/>
              </w:rPr>
              <w:t>Pasillo estrecho</w:t>
            </w:r>
          </w:p>
        </w:tc>
        <w:tc>
          <w:tcPr>
            <w:tcW w:type="dxa" w:w="2045"/>
            <w:vAlign w:val="center"/>
          </w:tcPr>
          <w:p>
            <w:pPr>
              <w:spacing w:after="40" w:before="0"/>
            </w:pPr>
            <w:r>
              <w:rPr>
                <w:sz w:val="17"/>
              </w:rPr>
              <w:t>Mover mesa y abrir local</w:t>
            </w:r>
          </w:p>
        </w:tc>
        <w:tc>
          <w:tcPr>
            <w:tcW w:type="dxa" w:w="2045"/>
            <w:vAlign w:val="center"/>
          </w:tcPr>
          <w:p>
            <w:pPr>
              <w:spacing w:after="40" w:before="0"/>
            </w:pPr>
            <w:r>
              <w:rPr>
                <w:sz w:val="17"/>
              </w:rPr>
              <w:t>NPC no atraviesa paredes/muebles; si no hay ruta, sistema informa o evita configuración inválida.</w:t>
            </w:r>
          </w:p>
        </w:tc>
      </w:tr>
    </w:tbl>
    <w:p>
      <w:pPr>
        <w:pStyle w:val="Heading2"/>
        <w:keepNext/>
      </w:pPr>
      <w:r>
        <w:t>38.3 Casos de caja negra: cocina y recetas</w:t>
      </w:r>
    </w:p>
    <w:p>
      <w:r>
        <w:rPr>
          <w:b/>
        </w:rPr>
        <w:t xml:space="preserve">BB-COOK-001 — Receta con ingredientes suficientes: </w:t>
      </w:r>
      <w:r>
        <w:t>Inventario completo; Cocinar. Esperado: Descuenta cantidades correctas y comienza temporizador.</w:t>
      </w:r>
    </w:p>
    <w:p>
      <w:r>
        <w:rPr>
          <w:b/>
        </w:rPr>
        <w:t xml:space="preserve">BB-COOK-002 — Receta sin ingredientes: </w:t>
      </w:r>
      <w:r>
        <w:t>Falta al menos 1 recurso; Intentar cocinar. Esperado: Botón bloqueado o aviso claro; no descuenta nada.</w:t>
      </w:r>
    </w:p>
    <w:p>
      <w:r>
        <w:rPr>
          <w:b/>
        </w:rPr>
        <w:t xml:space="preserve">BB-COOK-003 — Estación incompatible: </w:t>
      </w:r>
      <w:r>
        <w:t>Receta pertenece a horno; Abrir plancha. Esperado: La receta no aparece en esa estación.</w:t>
      </w:r>
    </w:p>
    <w:p>
      <w:r>
        <w:rPr>
          <w:b/>
        </w:rPr>
        <w:t xml:space="preserve">BB-COOK-004 — Mostrador lleno: </w:t>
      </w:r>
      <w:r>
        <w:t>Capacidad al máximo; Finalizar nueva receta. Esperado: No desaparece el plato; se bloquea recogida/producción según regla elegida.</w:t>
      </w:r>
    </w:p>
    <w:p>
      <w:r>
        <w:rPr>
          <w:b/>
        </w:rPr>
        <w:t xml:space="preserve">BB-COOK-005 — Dominio incrementa una vez: </w:t>
      </w:r>
      <w:r>
        <w:t>Preparar receta; Completar preparación. Esperado: Contador sube exactamente una unidad bajo la regla definida.</w:t>
      </w:r>
    </w:p>
    <w:p>
      <w:r>
        <w:rPr>
          <w:b/>
        </w:rPr>
        <w:t xml:space="preserve">BB-COOK-006 — Receta de evento fuera de fecha: </w:t>
      </w:r>
      <w:r>
        <w:t>Evento inactivo; Abrir menú. Esperado: No aparece como activa salvo que sea receta permanentemente desbloqueada.</w:t>
      </w:r>
    </w:p>
    <w:p>
      <w:pPr>
        <w:pStyle w:val="Heading2"/>
        <w:keepNext/>
      </w:pPr>
      <w:r>
        <w:t>38.4 Casos de caja negra: interfaz y móvil</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D3"/>
            <w:vAlign w:val="center"/>
          </w:tcPr>
          <w:p>
            <w:pPr>
              <w:spacing w:after="40" w:before="0"/>
            </w:pPr>
            <w:r>
              <w:rPr>
                <w:b/>
                <w:sz w:val="17"/>
              </w:rPr>
              <w:t>ID</w:t>
            </w:r>
          </w:p>
        </w:tc>
        <w:tc>
          <w:tcPr>
            <w:tcW w:type="dxa" w:w="2556"/>
            <w:shd w:fill="D9EAD3"/>
            <w:vAlign w:val="center"/>
          </w:tcPr>
          <w:p>
            <w:pPr>
              <w:spacing w:after="40" w:before="0"/>
            </w:pPr>
            <w:r>
              <w:rPr>
                <w:b/>
                <w:sz w:val="17"/>
              </w:rPr>
              <w:t>Área</w:t>
            </w:r>
          </w:p>
        </w:tc>
        <w:tc>
          <w:tcPr>
            <w:tcW w:type="dxa" w:w="2556"/>
            <w:shd w:fill="D9EAD3"/>
            <w:vAlign w:val="center"/>
          </w:tcPr>
          <w:p>
            <w:pPr>
              <w:spacing w:after="40" w:before="0"/>
            </w:pPr>
            <w:r>
              <w:rPr>
                <w:b/>
                <w:sz w:val="17"/>
              </w:rPr>
              <w:t>Acción</w:t>
            </w:r>
          </w:p>
        </w:tc>
        <w:tc>
          <w:tcPr>
            <w:tcW w:type="dxa" w:w="2556"/>
            <w:shd w:fill="D9EAD3"/>
            <w:vAlign w:val="center"/>
          </w:tcPr>
          <w:p>
            <w:pPr>
              <w:spacing w:after="40" w:before="0"/>
            </w:pPr>
            <w:r>
              <w:rPr>
                <w:b/>
                <w:sz w:val="17"/>
              </w:rPr>
              <w:t>Esperado</w:t>
            </w:r>
          </w:p>
        </w:tc>
      </w:tr>
      <w:tr>
        <w:tc>
          <w:tcPr>
            <w:tcW w:type="dxa" w:w="2556"/>
            <w:vAlign w:val="center"/>
          </w:tcPr>
          <w:p>
            <w:pPr>
              <w:spacing w:after="40" w:before="0"/>
            </w:pPr>
            <w:r>
              <w:rPr>
                <w:sz w:val="17"/>
              </w:rPr>
              <w:t>BB-UI-001</w:t>
            </w:r>
          </w:p>
        </w:tc>
        <w:tc>
          <w:tcPr>
            <w:tcW w:type="dxa" w:w="2556"/>
            <w:vAlign w:val="center"/>
          </w:tcPr>
          <w:p>
            <w:pPr>
              <w:spacing w:after="40" w:before="0"/>
            </w:pPr>
            <w:r>
              <w:rPr>
                <w:sz w:val="17"/>
              </w:rPr>
              <w:t>Safe Area</w:t>
            </w:r>
          </w:p>
        </w:tc>
        <w:tc>
          <w:tcPr>
            <w:tcW w:type="dxa" w:w="2556"/>
            <w:vAlign w:val="center"/>
          </w:tcPr>
          <w:p>
            <w:pPr>
              <w:spacing w:after="40" w:before="0"/>
            </w:pPr>
            <w:r>
              <w:rPr>
                <w:sz w:val="17"/>
              </w:rPr>
              <w:t>Teléfono con notch</w:t>
            </w:r>
          </w:p>
        </w:tc>
        <w:tc>
          <w:tcPr>
            <w:tcW w:type="dxa" w:w="2556"/>
            <w:vAlign w:val="center"/>
          </w:tcPr>
          <w:p>
            <w:pPr>
              <w:spacing w:after="40" w:before="0"/>
            </w:pPr>
            <w:r>
              <w:rPr>
                <w:sz w:val="17"/>
              </w:rPr>
              <w:t>Ningún botón esencial queda bajo notch/barra del sistema.</w:t>
            </w:r>
          </w:p>
        </w:tc>
      </w:tr>
      <w:tr>
        <w:tc>
          <w:tcPr>
            <w:tcW w:type="dxa" w:w="2556"/>
            <w:vAlign w:val="center"/>
          </w:tcPr>
          <w:p>
            <w:pPr>
              <w:spacing w:after="40" w:before="0"/>
            </w:pPr>
            <w:r>
              <w:rPr>
                <w:sz w:val="17"/>
              </w:rPr>
              <w:t>BB-UI-002</w:t>
            </w:r>
          </w:p>
        </w:tc>
        <w:tc>
          <w:tcPr>
            <w:tcW w:type="dxa" w:w="2556"/>
            <w:vAlign w:val="center"/>
          </w:tcPr>
          <w:p>
            <w:pPr>
              <w:spacing w:after="40" w:before="0"/>
            </w:pPr>
            <w:r>
              <w:rPr>
                <w:sz w:val="17"/>
              </w:rPr>
              <w:t>Texto largo</w:t>
            </w:r>
          </w:p>
        </w:tc>
        <w:tc>
          <w:tcPr>
            <w:tcW w:type="dxa" w:w="2556"/>
            <w:vAlign w:val="center"/>
          </w:tcPr>
          <w:p>
            <w:pPr>
              <w:spacing w:after="40" w:before="0"/>
            </w:pPr>
            <w:r>
              <w:rPr>
                <w:sz w:val="17"/>
              </w:rPr>
              <w:t>Nombre de receta largo</w:t>
            </w:r>
          </w:p>
        </w:tc>
        <w:tc>
          <w:tcPr>
            <w:tcW w:type="dxa" w:w="2556"/>
            <w:vAlign w:val="center"/>
          </w:tcPr>
          <w:p>
            <w:pPr>
              <w:spacing w:after="40" w:before="0"/>
            </w:pPr>
            <w:r>
              <w:rPr>
                <w:sz w:val="17"/>
              </w:rPr>
              <w:t>No se corta de forma ilegible ni invade otros controles.</w:t>
            </w:r>
          </w:p>
        </w:tc>
      </w:tr>
      <w:tr>
        <w:tc>
          <w:tcPr>
            <w:tcW w:type="dxa" w:w="2556"/>
            <w:vAlign w:val="center"/>
          </w:tcPr>
          <w:p>
            <w:pPr>
              <w:spacing w:after="40" w:before="0"/>
            </w:pPr>
            <w:r>
              <w:rPr>
                <w:sz w:val="17"/>
              </w:rPr>
              <w:t>BB-UI-003</w:t>
            </w:r>
          </w:p>
        </w:tc>
        <w:tc>
          <w:tcPr>
            <w:tcW w:type="dxa" w:w="2556"/>
            <w:vAlign w:val="center"/>
          </w:tcPr>
          <w:p>
            <w:pPr>
              <w:spacing w:after="40" w:before="0"/>
            </w:pPr>
            <w:r>
              <w:rPr>
                <w:sz w:val="17"/>
              </w:rPr>
              <w:t>Aspect ratio estrecho</w:t>
            </w:r>
          </w:p>
        </w:tc>
        <w:tc>
          <w:tcPr>
            <w:tcW w:type="dxa" w:w="2556"/>
            <w:vAlign w:val="center"/>
          </w:tcPr>
          <w:p>
            <w:pPr>
              <w:spacing w:after="40" w:before="0"/>
            </w:pPr>
            <w:r>
              <w:rPr>
                <w:sz w:val="17"/>
              </w:rPr>
              <w:t>Pantalla 19.5:9</w:t>
            </w:r>
          </w:p>
        </w:tc>
        <w:tc>
          <w:tcPr>
            <w:tcW w:type="dxa" w:w="2556"/>
            <w:vAlign w:val="center"/>
          </w:tcPr>
          <w:p>
            <w:pPr>
              <w:spacing w:after="40" w:before="0"/>
            </w:pPr>
            <w:r>
              <w:rPr>
                <w:sz w:val="17"/>
              </w:rPr>
              <w:t>Paneles se adaptan sin solaparse.</w:t>
            </w:r>
          </w:p>
        </w:tc>
      </w:tr>
      <w:tr>
        <w:tc>
          <w:tcPr>
            <w:tcW w:type="dxa" w:w="2556"/>
            <w:vAlign w:val="center"/>
          </w:tcPr>
          <w:p>
            <w:pPr>
              <w:spacing w:after="40" w:before="0"/>
            </w:pPr>
            <w:r>
              <w:rPr>
                <w:sz w:val="17"/>
              </w:rPr>
              <w:t>BB-UI-004</w:t>
            </w:r>
          </w:p>
        </w:tc>
        <w:tc>
          <w:tcPr>
            <w:tcW w:type="dxa" w:w="2556"/>
            <w:vAlign w:val="center"/>
          </w:tcPr>
          <w:p>
            <w:pPr>
              <w:spacing w:after="40" w:before="0"/>
            </w:pPr>
            <w:r>
              <w:rPr>
                <w:sz w:val="17"/>
              </w:rPr>
              <w:t>Aspect ratio 16:9 PC</w:t>
            </w:r>
          </w:p>
        </w:tc>
        <w:tc>
          <w:tcPr>
            <w:tcW w:type="dxa" w:w="2556"/>
            <w:vAlign w:val="center"/>
          </w:tcPr>
          <w:p>
            <w:pPr>
              <w:spacing w:after="40" w:before="0"/>
            </w:pPr>
            <w:r>
              <w:rPr>
                <w:sz w:val="17"/>
              </w:rPr>
              <w:t>Ventana 1920x1080</w:t>
            </w:r>
          </w:p>
        </w:tc>
        <w:tc>
          <w:tcPr>
            <w:tcW w:type="dxa" w:w="2556"/>
            <w:vAlign w:val="center"/>
          </w:tcPr>
          <w:p>
            <w:pPr>
              <w:spacing w:after="40" w:before="0"/>
            </w:pPr>
            <w:r>
              <w:rPr>
                <w:sz w:val="17"/>
              </w:rPr>
              <w:t>HUD conserva jerarquía y no se estira de forma absurda.</w:t>
            </w:r>
          </w:p>
        </w:tc>
      </w:tr>
      <w:tr>
        <w:tc>
          <w:tcPr>
            <w:tcW w:type="dxa" w:w="2556"/>
            <w:vAlign w:val="center"/>
          </w:tcPr>
          <w:p>
            <w:pPr>
              <w:spacing w:after="40" w:before="0"/>
            </w:pPr>
            <w:r>
              <w:rPr>
                <w:sz w:val="17"/>
              </w:rPr>
              <w:t>BB-UI-005</w:t>
            </w:r>
          </w:p>
        </w:tc>
        <w:tc>
          <w:tcPr>
            <w:tcW w:type="dxa" w:w="2556"/>
            <w:vAlign w:val="center"/>
          </w:tcPr>
          <w:p>
            <w:pPr>
              <w:spacing w:after="40" w:before="0"/>
            </w:pPr>
            <w:r>
              <w:rPr>
                <w:sz w:val="17"/>
              </w:rPr>
              <w:t>Escala de UI</w:t>
            </w:r>
          </w:p>
        </w:tc>
        <w:tc>
          <w:tcPr>
            <w:tcW w:type="dxa" w:w="2556"/>
            <w:vAlign w:val="center"/>
          </w:tcPr>
          <w:p>
            <w:pPr>
              <w:spacing w:after="40" w:before="0"/>
            </w:pPr>
            <w:r>
              <w:rPr>
                <w:sz w:val="17"/>
              </w:rPr>
              <w:t>Cambiar resolución</w:t>
            </w:r>
          </w:p>
        </w:tc>
        <w:tc>
          <w:tcPr>
            <w:tcW w:type="dxa" w:w="2556"/>
            <w:vAlign w:val="center"/>
          </w:tcPr>
          <w:p>
            <w:pPr>
              <w:spacing w:after="40" w:before="0"/>
            </w:pPr>
            <w:r>
              <w:rPr>
                <w:sz w:val="17"/>
              </w:rPr>
              <w:t>Iconos siguen siendo táctiles y legibles.</w:t>
            </w:r>
          </w:p>
        </w:tc>
      </w:tr>
      <w:tr>
        <w:tc>
          <w:tcPr>
            <w:tcW w:type="dxa" w:w="2556"/>
            <w:vAlign w:val="center"/>
          </w:tcPr>
          <w:p>
            <w:pPr>
              <w:spacing w:after="40" w:before="0"/>
            </w:pPr>
            <w:r>
              <w:rPr>
                <w:sz w:val="17"/>
              </w:rPr>
              <w:t>BB-UI-006</w:t>
            </w:r>
          </w:p>
        </w:tc>
        <w:tc>
          <w:tcPr>
            <w:tcW w:type="dxa" w:w="2556"/>
            <w:vAlign w:val="center"/>
          </w:tcPr>
          <w:p>
            <w:pPr>
              <w:spacing w:after="40" w:before="0"/>
            </w:pPr>
            <w:r>
              <w:rPr>
                <w:sz w:val="17"/>
              </w:rPr>
              <w:t>Popup encadenado</w:t>
            </w:r>
          </w:p>
        </w:tc>
        <w:tc>
          <w:tcPr>
            <w:tcW w:type="dxa" w:w="2556"/>
            <w:vAlign w:val="center"/>
          </w:tcPr>
          <w:p>
            <w:pPr>
              <w:spacing w:after="40" w:before="0"/>
            </w:pPr>
            <w:r>
              <w:rPr>
                <w:sz w:val="17"/>
              </w:rPr>
              <w:t>Subir nivel y desbloquear receta a la vez</w:t>
            </w:r>
          </w:p>
        </w:tc>
        <w:tc>
          <w:tcPr>
            <w:tcW w:type="dxa" w:w="2556"/>
            <w:vAlign w:val="center"/>
          </w:tcPr>
          <w:p>
            <w:pPr>
              <w:spacing w:after="40" w:before="0"/>
            </w:pPr>
            <w:r>
              <w:rPr>
                <w:sz w:val="17"/>
              </w:rPr>
              <w:t>Los popups se encolan; no se superponen.</w:t>
            </w:r>
          </w:p>
        </w:tc>
      </w:tr>
      <w:tr>
        <w:tc>
          <w:tcPr>
            <w:tcW w:type="dxa" w:w="2556"/>
            <w:vAlign w:val="center"/>
          </w:tcPr>
          <w:p>
            <w:pPr>
              <w:spacing w:after="40" w:before="0"/>
            </w:pPr>
            <w:r>
              <w:rPr>
                <w:sz w:val="17"/>
              </w:rPr>
              <w:t>BB-UI-007</w:t>
            </w:r>
          </w:p>
        </w:tc>
        <w:tc>
          <w:tcPr>
            <w:tcW w:type="dxa" w:w="2556"/>
            <w:vAlign w:val="center"/>
          </w:tcPr>
          <w:p>
            <w:pPr>
              <w:spacing w:after="40" w:before="0"/>
            </w:pPr>
            <w:r>
              <w:rPr>
                <w:sz w:val="17"/>
              </w:rPr>
              <w:t>Cerrar panel</w:t>
            </w:r>
          </w:p>
        </w:tc>
        <w:tc>
          <w:tcPr>
            <w:tcW w:type="dxa" w:w="2556"/>
            <w:vAlign w:val="center"/>
          </w:tcPr>
          <w:p>
            <w:pPr>
              <w:spacing w:after="40" w:before="0"/>
            </w:pPr>
            <w:r>
              <w:rPr>
                <w:sz w:val="17"/>
              </w:rPr>
              <w:t>Abrir receta/mercado/personal</w:t>
            </w:r>
          </w:p>
        </w:tc>
        <w:tc>
          <w:tcPr>
            <w:tcW w:type="dxa" w:w="2556"/>
            <w:vAlign w:val="center"/>
          </w:tcPr>
          <w:p>
            <w:pPr>
              <w:spacing w:after="40" w:before="0"/>
            </w:pPr>
            <w:r>
              <w:rPr>
                <w:sz w:val="17"/>
              </w:rPr>
              <w:t>Botón cerrar siempre responde y devuelve control.</w:t>
            </w:r>
          </w:p>
        </w:tc>
      </w:tr>
      <w:tr>
        <w:tc>
          <w:tcPr>
            <w:tcW w:type="dxa" w:w="2556"/>
            <w:vAlign w:val="center"/>
          </w:tcPr>
          <w:p>
            <w:pPr>
              <w:spacing w:after="40" w:before="0"/>
            </w:pPr>
            <w:r>
              <w:rPr>
                <w:sz w:val="17"/>
              </w:rPr>
              <w:t>BB-UI-008</w:t>
            </w:r>
          </w:p>
        </w:tc>
        <w:tc>
          <w:tcPr>
            <w:tcW w:type="dxa" w:w="2556"/>
            <w:vAlign w:val="center"/>
          </w:tcPr>
          <w:p>
            <w:pPr>
              <w:spacing w:after="40" w:before="0"/>
            </w:pPr>
            <w:r>
              <w:rPr>
                <w:sz w:val="17"/>
              </w:rPr>
              <w:t>Bloqueo input</w:t>
            </w:r>
          </w:p>
        </w:tc>
        <w:tc>
          <w:tcPr>
            <w:tcW w:type="dxa" w:w="2556"/>
            <w:vAlign w:val="center"/>
          </w:tcPr>
          <w:p>
            <w:pPr>
              <w:spacing w:after="40" w:before="0"/>
            </w:pPr>
            <w:r>
              <w:rPr>
                <w:sz w:val="17"/>
              </w:rPr>
              <w:t>Popup modal abierto</w:t>
            </w:r>
          </w:p>
        </w:tc>
        <w:tc>
          <w:tcPr>
            <w:tcW w:type="dxa" w:w="2556"/>
            <w:vAlign w:val="center"/>
          </w:tcPr>
          <w:p>
            <w:pPr>
              <w:spacing w:after="40" w:before="0"/>
            </w:pPr>
            <w:r>
              <w:rPr>
                <w:sz w:val="17"/>
              </w:rPr>
              <w:t>No se colocan muebles ni se mueve personaje accidentalmente detrás del panel.</w:t>
            </w:r>
          </w:p>
        </w:tc>
      </w:tr>
    </w:tbl>
    <w:p>
      <w:pPr>
        <w:pStyle w:val="Heading2"/>
        <w:keepNext/>
      </w:pPr>
      <w:r>
        <w:t>38.5 Casos de caja negra: eventos</w:t>
      </w:r>
    </w:p>
    <w:p>
      <w:pPr>
        <w:pStyle w:val="ListBullet"/>
      </w:pPr>
      <w:r>
        <w:t>BB-EVT-001: iniciar Fiestas Patrias dentro de su ventana debe cargar decoración, recetas destacadas y multiplicadores solo una vez.</w:t>
      </w:r>
    </w:p>
    <w:p>
      <w:pPr>
        <w:pStyle w:val="ListBullet"/>
      </w:pPr>
      <w:r>
        <w:t>BB-EVT-002: salir y volver a entrar durante el evento no duplica recompensas ni decoración.</w:t>
      </w:r>
    </w:p>
    <w:p>
      <w:pPr>
        <w:pStyle w:val="ListBullet"/>
      </w:pPr>
      <w:r>
        <w:t>BB-EVT-003: terminar el evento devuelve multiplicadores de spawn al valor base.</w:t>
      </w:r>
    </w:p>
    <w:p>
      <w:pPr>
        <w:pStyle w:val="ListBullet"/>
      </w:pPr>
      <w:r>
        <w:t>BB-EVT-004: cumpleaños de NPC no se pierde si el restaurante estaba cerrado; se reprograma según regla definida.</w:t>
      </w:r>
    </w:p>
    <w:p>
      <w:pPr>
        <w:pStyle w:val="ListBullet"/>
      </w:pPr>
      <w:r>
        <w:t>BB-EVT-005: dos eventos superpuestos usan prioridad definida; no multiplican clientes de forma descontrolada.</w:t>
      </w:r>
    </w:p>
    <w:p>
      <w:pPr>
        <w:pStyle w:val="ListBullet"/>
      </w:pPr>
      <w:r>
        <w:t>BB-EVT-006: desactivar decoraciones estacionales no desactiva misiones o recetas si el jugador desea participar.</w:t>
      </w:r>
    </w:p>
    <w:p>
      <w:pPr>
        <w:pStyle w:val="ListBullet"/>
      </w:pPr>
      <w:r>
        <w:t>BB-EVT-007: cambiar fecha del dispositivo no debe corromper el save ni duplicar premios; definir política anti-abuso en implementación.</w:t>
      </w:r>
    </w:p>
    <w:p>
      <w:r>
        <w:br w:type="page"/>
      </w:r>
    </w:p>
    <w:p>
      <w:pPr>
        <w:pStyle w:val="Heading1"/>
        <w:keepNext/>
      </w:pPr>
      <w:r>
        <w:t>39. Pruebas de caja blanca: lógica interna y arquitectura</w:t>
      </w:r>
    </w:p>
    <w:p>
      <w:pPr>
        <w:spacing w:after="120" w:line="259" w:lineRule="auto"/>
      </w:pPr>
      <w:r>
        <w:t>Las pruebas de caja blanca revisan la implementación interna: estados, eventos, persistencia, algoritmos y condiciones límite. Deben escribirse idealmente como pruebas automatizadas de Unity cuando sea viable, complementadas por asserts y logs de diagnóstico en desarrollo.</w:t>
      </w:r>
    </w:p>
    <w:p>
      <w:pPr>
        <w:pStyle w:val="Heading2"/>
        <w:keepNext/>
      </w:pPr>
      <w:r>
        <w:t>39.1 Clientes y asignación de mesas</w:t>
      </w:r>
    </w:p>
    <w:p>
      <w:pPr>
        <w:pStyle w:val="ListBullet"/>
      </w:pPr>
      <w:r>
        <w:t>Verificar que TableState cambie Libre → Reservada/Ocupada → Limpieza/Libre sin saltos inválidos.</w:t>
      </w:r>
    </w:p>
    <w:p>
      <w:pPr>
        <w:pStyle w:val="ListBullet"/>
      </w:pPr>
      <w:r>
        <w:t>El algoritmo de selección debe ordenar por capacidad mínima compatible antes de elegir una mesa mayor.</w:t>
      </w:r>
    </w:p>
    <w:p>
      <w:pPr>
        <w:pStyle w:val="ListBullet"/>
      </w:pPr>
      <w:r>
        <w:t>CustomerParty debe tener una única assignedTable; ningún grupo puede figurar en dos mesas.</w:t>
      </w:r>
    </w:p>
    <w:p>
      <w:pPr>
        <w:pStyle w:val="ListBullet"/>
      </w:pPr>
      <w:r>
        <w:t>Una mesa ocupada debe rechazar nuevas asignaciones aunque existan sillas libres.</w:t>
      </w:r>
    </w:p>
    <w:p>
      <w:pPr>
        <w:pStyle w:val="ListBullet"/>
      </w:pPr>
      <w:r>
        <w:t>Al destruir o mover una mesa en modo construcción, impedirlo si tiene grupo activo o manejar migración de forma segura.</w:t>
      </w:r>
    </w:p>
    <w:p>
      <w:pPr>
        <w:pStyle w:val="ListBullet"/>
      </w:pPr>
      <w:r>
        <w:t>Si un miembro del grupo se destruye por error, el grupo debe poder limpiar referencias sin dejar mesa bloqueada eternamente.</w:t>
      </w:r>
    </w:p>
    <w:p>
      <w:pPr>
        <w:pStyle w:val="ListBullet"/>
      </w:pPr>
      <w:r>
        <w:t>Pathfinding debe devolver fallo controlado; no teletransportar NPC silenciosamente salvo fallback explícito.</w:t>
      </w:r>
    </w:p>
    <w:p>
      <w:pPr>
        <w:pStyle w:val="Heading2"/>
        <w:keepNext/>
      </w:pPr>
      <w:r>
        <w:t>39.2 Cocina, inventario y transacciones</w:t>
      </w:r>
    </w:p>
    <w:p>
      <w:pPr>
        <w:pStyle w:val="ListBullet"/>
      </w:pPr>
      <w:r>
        <w:t>La validación de ingredientes debe ocurrir antes de descontar inventario.</w:t>
      </w:r>
    </w:p>
    <w:p>
      <w:pPr>
        <w:pStyle w:val="ListBullet"/>
      </w:pPr>
      <w:r>
        <w:t>El descuento debe ser atómico: si falla una condición intermedia, revertir o no aplicar cambios parciales.</w:t>
      </w:r>
    </w:p>
    <w:p>
      <w:pPr>
        <w:pStyle w:val="ListBullet"/>
      </w:pPr>
      <w:r>
        <w:t>Dos estaciones que cocinan simultáneamente no deben gastar el mismo último ingrediente dos veces.</w:t>
      </w:r>
    </w:p>
    <w:p>
      <w:pPr>
        <w:pStyle w:val="ListBullet"/>
      </w:pPr>
      <w:r>
        <w:t>RecipeData debe validar IDs de ingredientes existentes y cantidades mayores que cero.</w:t>
      </w:r>
    </w:p>
    <w:p>
      <w:pPr>
        <w:pStyle w:val="ListBullet"/>
      </w:pPr>
      <w:r>
        <w:t>Al cargar una partida durante cocción, decidir y probar si el temporizador continúa por tiempo real, tiempo de juego o se restaura congelado.</w:t>
      </w:r>
    </w:p>
    <w:p>
      <w:pPr>
        <w:pStyle w:val="ListBullet"/>
      </w:pPr>
      <w:r>
        <w:t>Un plato terminado debe tener ID/receta/origen/estado suficientes para ser servido y guardado.</w:t>
      </w:r>
    </w:p>
    <w:p>
      <w:pPr>
        <w:pStyle w:val="ListBullet"/>
      </w:pPr>
      <w:r>
        <w:t>No permitir conteos negativos en inventario ni capacidad de mostrador superior al máximo.</w:t>
      </w:r>
    </w:p>
    <w:p>
      <w:pPr>
        <w:pStyle w:val="Heading2"/>
        <w:keepNext/>
      </w:pPr>
      <w:r>
        <w:t>39.3 Milagros</w:t>
      </w:r>
    </w:p>
    <w:p>
      <w:pPr>
        <w:pStyle w:val="ListBullet"/>
      </w:pPr>
      <w:r>
        <w:t>Cooldown debe ser independiente de cualquier energía, porque energía está descartada.</w:t>
      </w:r>
    </w:p>
    <w:p>
      <w:pPr>
        <w:pStyle w:val="ListBullet"/>
      </w:pPr>
      <w:r>
        <w:t>Activación bloqueada si el Milagro ya está activo o en cooldown.</w:t>
      </w:r>
    </w:p>
    <w:p>
      <w:pPr>
        <w:pStyle w:val="ListBullet"/>
      </w:pPr>
      <w:r>
        <w:t>La fatiga comienza una sola vez al terminar el efecto.</w:t>
      </w:r>
    </w:p>
    <w:p>
      <w:pPr>
        <w:pStyle w:val="ListBullet"/>
      </w:pPr>
      <w:r>
        <w:t>El modificador temporal se retira siempre aunque se cambie de escena, se pause o se guarde durante el efecto.</w:t>
      </w:r>
    </w:p>
    <w:p>
      <w:pPr>
        <w:pStyle w:val="ListBullet"/>
      </w:pPr>
      <w:r>
        <w:t>No acumular dos copias del mismo modificador por doble clic o doble evento.</w:t>
      </w:r>
    </w:p>
    <w:p>
      <w:pPr>
        <w:pStyle w:val="ListBullet"/>
      </w:pPr>
      <w:r>
        <w:t>Guardar timestamps/estado de forma compatible con la política final de cooldown offline.</w:t>
      </w:r>
    </w:p>
    <w:p>
      <w:pPr>
        <w:pStyle w:val="Heading2"/>
        <w:keepNext/>
      </w:pPr>
      <w:r>
        <w:t>39.4 Eventos y calendario</w:t>
      </w:r>
    </w:p>
    <w:p>
      <w:pPr>
        <w:pStyle w:val="ListBullet"/>
      </w:pPr>
      <w:r>
        <w:t>Resolver eventos por ID estable, no por nombre visible.</w:t>
      </w:r>
    </w:p>
    <w:p>
      <w:pPr>
        <w:pStyle w:val="ListBullet"/>
      </w:pPr>
      <w:r>
        <w:t>Aplicar modificadores mediante capas o agregación controlada para poder retirarlos exactamente al finalizar.</w:t>
      </w:r>
    </w:p>
    <w:p>
      <w:pPr>
        <w:pStyle w:val="ListBullet"/>
      </w:pPr>
      <w:r>
        <w:t>Definir prioridad cuando coinciden cumpleaños + evento estacional + feriado.</w:t>
      </w:r>
    </w:p>
    <w:p>
      <w:pPr>
        <w:pStyle w:val="ListBullet"/>
      </w:pPr>
      <w:r>
        <w:t>No instanciar decoraciones duplicadas al recargar escena.</w:t>
      </w:r>
    </w:p>
    <w:p>
      <w:pPr>
        <w:pStyle w:val="ListBullet"/>
      </w:pPr>
      <w:r>
        <w:t>Persistir “recompensa reclamada” separada de “evento visto” para evitar duplicados.</w:t>
      </w:r>
    </w:p>
    <w:p>
      <w:pPr>
        <w:pStyle w:val="ListBullet"/>
      </w:pPr>
      <w:r>
        <w:t>Las recetas temporales deben registrar si fueron descubiertas/permanentes sin perder historial al terminar el evento.</w:t>
      </w:r>
    </w:p>
    <w:p>
      <w:pPr>
        <w:pStyle w:val="ListBullet"/>
      </w:pPr>
      <w:r>
        <w:t>Los multiplicadores de spawn deben tener límites máximos para no saturar pathfinding y rendimiento.</w:t>
      </w:r>
    </w:p>
    <w:p>
      <w:pPr>
        <w:pStyle w:val="Heading2"/>
        <w:keepNext/>
      </w:pPr>
      <w:r>
        <w:t>39.5 Guardado, carga y migración</w:t>
      </w:r>
    </w:p>
    <w:p>
      <w:pPr>
        <w:pStyle w:val="ListBullet"/>
      </w:pPr>
      <w:r>
        <w:t>Guardar versión del save para futuras migraciones.</w:t>
      </w:r>
    </w:p>
    <w:p>
      <w:pPr>
        <w:pStyle w:val="ListBullet"/>
      </w:pPr>
      <w:r>
        <w:t>Testear carga con campos nuevos ausentes: usar defaults seguros.</w:t>
      </w:r>
    </w:p>
    <w:p>
      <w:pPr>
        <w:pStyle w:val="ListBullet"/>
      </w:pPr>
      <w:r>
        <w:t>Testear save corrupto: fallback y mensaje de recuperación sin cerrar la aplicación abruptamente.</w:t>
      </w:r>
    </w:p>
    <w:p>
      <w:pPr>
        <w:pStyle w:val="ListBullet"/>
      </w:pPr>
      <w:r>
        <w:t>No guardar referencias directas a GameObject; guardar IDs y estados serializables.</w:t>
      </w:r>
    </w:p>
    <w:p>
      <w:pPr>
        <w:pStyle w:val="ListBullet"/>
      </w:pPr>
      <w:r>
        <w:t>Verificar que rnormal/rnchef/rbchef persista y cargue el spritesheet correcto.</w:t>
      </w:r>
    </w:p>
    <w:p>
      <w:pPr>
        <w:pStyle w:val="ListBullet"/>
      </w:pPr>
      <w:r>
        <w:t>Guardar mesa/grupo solo si corresponde al diseño; evitar restaurar clientes fantasma después de cierre inesperado sin política definida.</w:t>
      </w:r>
    </w:p>
    <w:p>
      <w:pPr>
        <w:pStyle w:val="ListBullet"/>
      </w:pPr>
      <w:r>
        <w:t>Prueba de 100 ciclos Guardar→Cargar para detectar deriva de posiciones, duplicación y pérdida de inventario.</w:t>
      </w:r>
    </w:p>
    <w:p>
      <w:pPr>
        <w:pStyle w:val="Heading2"/>
        <w:keepNext/>
      </w:pPr>
      <w:r>
        <w:t>39.6 Rendimiento y estrés</w:t>
      </w:r>
    </w:p>
    <w:p>
      <w:pPr>
        <w:pStyle w:val="ListBullet"/>
      </w:pPr>
      <w:r>
        <w:t>Spawn máximo controlado: probar 10, 25, 50 y 100 NPC según plataforma objetivo.</w:t>
      </w:r>
    </w:p>
    <w:p>
      <w:pPr>
        <w:pStyle w:val="ListBullet"/>
      </w:pPr>
      <w:r>
        <w:t>Medir pathfinding al reorganizar muebles con muchos NPC activos.</w:t>
      </w:r>
    </w:p>
    <w:p>
      <w:pPr>
        <w:pStyle w:val="ListBullet"/>
      </w:pPr>
      <w:r>
        <w:t>Probar 20 estaciones/temporizadores simultáneos sin crear Update() costosos innecesarios por objeto si existe alternativa.</w:t>
      </w:r>
    </w:p>
    <w:p>
      <w:pPr>
        <w:pStyle w:val="ListBullet"/>
      </w:pPr>
      <w:r>
        <w:t>Probar mostradores con muchos platos y pooling visual.</w:t>
      </w:r>
    </w:p>
    <w:p>
      <w:pPr>
        <w:pStyle w:val="ListBullet"/>
      </w:pPr>
      <w:r>
        <w:t>Probar eventos con decoración adicional en dispositivos móviles de gama media.</w:t>
      </w:r>
    </w:p>
    <w:p>
      <w:pPr>
        <w:pStyle w:val="ListBullet"/>
      </w:pPr>
      <w:r>
        <w:t>Registrar FPS, GC allocations y spikes al abrir menús grandes o cambiar vestuario.</w:t>
      </w:r>
    </w:p>
    <w:p>
      <w:r>
        <w:br w:type="page"/>
      </w:r>
    </w:p>
    <w:p>
      <w:pPr>
        <w:pStyle w:val="Heading1"/>
        <w:keepNext/>
      </w:pPr>
      <w:r>
        <w:t>40. QA visual: catálogo de bugs gráficos y de experiencia</w:t>
      </w:r>
    </w:p>
    <w:p>
      <w:pPr>
        <w:spacing w:after="120" w:line="259" w:lineRule="auto"/>
      </w:pPr>
      <w:r>
        <w:t>Los errores visuales deben tratarse como bugs reales cuando dificultan entender el juego, aunque la lógica funcione. Cada build debe revisarse con una matriz de resolución y escenas de estrés.</w:t>
      </w:r>
    </w:p>
    <w:p>
      <w:pPr>
        <w:pStyle w:val="Heading2"/>
        <w:keepNext/>
      </w:pPr>
      <w:r>
        <w:t>40.1 Checklist de sprites y animaciones</w:t>
      </w:r>
    </w:p>
    <w:p>
      <w:pPr>
        <w:pStyle w:val="ListBullet"/>
      </w:pPr>
      <w:r>
        <w:t>Píxeles borrosos por filtro distinto de Point.</w:t>
      </w:r>
    </w:p>
    <w:p>
      <w:pPr>
        <w:pStyle w:val="ListBullet"/>
      </w:pPr>
      <w:r>
        <w:t>Sprites con compresión que introduce bordes o colores sucios.</w:t>
      </w:r>
    </w:p>
    <w:p>
      <w:pPr>
        <w:pStyle w:val="ListBullet"/>
      </w:pPr>
      <w:r>
        <w:t>PPU inconsistente entre personajes y muebles.</w:t>
      </w:r>
    </w:p>
    <w:p>
      <w:pPr>
        <w:pStyle w:val="ListBullet"/>
      </w:pPr>
      <w:r>
        <w:t>Pivotes distintos que hacen “saltar” al personaje al cambiar animación.</w:t>
      </w:r>
    </w:p>
    <w:p>
      <w:pPr>
        <w:pStyle w:val="ListBullet"/>
      </w:pPr>
      <w:r>
        <w:t>rnormal/rnchef/rbchef con cuerpo desplazado entre frames.</w:t>
      </w:r>
    </w:p>
    <w:p>
      <w:pPr>
        <w:pStyle w:val="ListBullet"/>
      </w:pPr>
      <w:r>
        <w:t>Orden de sorting incorrecto: personaje aparece encima de pared alta o debajo del suelo.</w:t>
      </w:r>
    </w:p>
    <w:p>
      <w:pPr>
        <w:pStyle w:val="ListBullet"/>
      </w:pPr>
      <w:r>
        <w:t>Animación de caminar reproduce dirección equivocada.</w:t>
      </w:r>
    </w:p>
    <w:p>
      <w:pPr>
        <w:pStyle w:val="ListBullet"/>
      </w:pPr>
      <w:r>
        <w:t>Frame faltante/transparente provoca parpadeo.</w:t>
      </w:r>
    </w:p>
    <w:p>
      <w:pPr>
        <w:pStyle w:val="ListBullet"/>
      </w:pPr>
      <w:r>
        <w:t>Sprite recortado por SpriteRect o atlas.</w:t>
      </w:r>
    </w:p>
    <w:p>
      <w:pPr>
        <w:pStyle w:val="ListBullet"/>
      </w:pPr>
      <w:r>
        <w:t>Sombras que no acompañan correctamente al personaje.</w:t>
      </w:r>
    </w:p>
    <w:p>
      <w:pPr>
        <w:pStyle w:val="Heading2"/>
        <w:keepNext/>
      </w:pPr>
      <w:r>
        <w:t>40.2 Checklist de UI</w:t>
      </w:r>
    </w:p>
    <w:p>
      <w:pPr>
        <w:pStyle w:val="ListBullet"/>
      </w:pPr>
      <w:r>
        <w:t>Texto sale de su panel.</w:t>
      </w:r>
    </w:p>
    <w:p>
      <w:pPr>
        <w:pStyle w:val="ListBullet"/>
      </w:pPr>
      <w:r>
        <w:t>Iconos se superponen con números.</w:t>
      </w:r>
    </w:p>
    <w:p>
      <w:pPr>
        <w:pStyle w:val="ListBullet"/>
      </w:pPr>
      <w:r>
        <w:t>Botones quedan parcialmente fuera de pantalla.</w:t>
      </w:r>
    </w:p>
    <w:p>
      <w:pPr>
        <w:pStyle w:val="ListBullet"/>
      </w:pPr>
      <w:r>
        <w:t>Elemento clickeable demasiado pequeño en móvil.</w:t>
      </w:r>
    </w:p>
    <w:p>
      <w:pPr>
        <w:pStyle w:val="ListBullet"/>
      </w:pPr>
      <w:r>
        <w:t>Panel modal no bloquea interacción de fondo.</w:t>
      </w:r>
    </w:p>
    <w:p>
      <w:pPr>
        <w:pStyle w:val="ListBullet"/>
      </w:pPr>
      <w:r>
        <w:t>Tooltip aparece detrás de otro panel.</w:t>
      </w:r>
    </w:p>
    <w:p>
      <w:pPr>
        <w:pStyle w:val="ListBullet"/>
      </w:pPr>
      <w:r>
        <w:t>Scroll inicia en posición incorrecta.</w:t>
      </w:r>
    </w:p>
    <w:p>
      <w:pPr>
        <w:pStyle w:val="ListBullet"/>
      </w:pPr>
      <w:r>
        <w:t>Lista de 50+ recetas genera lag o elementos reciclados con datos equivocados.</w:t>
      </w:r>
    </w:p>
    <w:p>
      <w:pPr>
        <w:pStyle w:val="ListBullet"/>
      </w:pPr>
      <w:r>
        <w:t>Contador de dinero cambia de tamaño y mueve todo el HUD.</w:t>
      </w:r>
    </w:p>
    <w:p>
      <w:pPr>
        <w:pStyle w:val="ListBullet"/>
      </w:pPr>
      <w:r>
        <w:t>Texto chileno con apóstrofes/acentos se renderiza con glifos faltantes.</w:t>
      </w:r>
    </w:p>
    <w:p>
      <w:pPr>
        <w:pStyle w:val="Heading2"/>
        <w:keepNext/>
      </w:pPr>
      <w:r>
        <w:t>40.3 Checklist de construcción y mundo</w:t>
      </w:r>
    </w:p>
    <w:p>
      <w:pPr>
        <w:pStyle w:val="ListBullet"/>
      </w:pPr>
      <w:r>
        <w:t>Objetos flotando medio tile fuera de la grilla.</w:t>
      </w:r>
    </w:p>
    <w:p>
      <w:pPr>
        <w:pStyle w:val="ListBullet"/>
      </w:pPr>
      <w:r>
        <w:t>Paredes que no conectan visualmente en esquinas.</w:t>
      </w:r>
    </w:p>
    <w:p>
      <w:pPr>
        <w:pStyle w:val="ListBullet"/>
      </w:pPr>
      <w:r>
        <w:t>Suelos con huecos por redondeo de coordenadas.</w:t>
      </w:r>
    </w:p>
    <w:p>
      <w:pPr>
        <w:pStyle w:val="ListBullet"/>
      </w:pPr>
      <w:r>
        <w:t>Puertas sin espacio de navegación.</w:t>
      </w:r>
    </w:p>
    <w:p>
      <w:pPr>
        <w:pStyle w:val="ListBullet"/>
      </w:pPr>
      <w:r>
        <w:t>Mesa visualmente libre pero collider ocupa un tile adicional.</w:t>
      </w:r>
    </w:p>
    <w:p>
      <w:pPr>
        <w:pStyle w:val="ListBullet"/>
      </w:pPr>
      <w:r>
        <w:t>NPC atraviesa silla al sentarse.</w:t>
      </w:r>
    </w:p>
    <w:p>
      <w:pPr>
        <w:pStyle w:val="ListBullet"/>
      </w:pPr>
      <w:r>
        <w:t>Cliente sentado queda mirando dirección absurda.</w:t>
      </w:r>
    </w:p>
    <w:p>
      <w:pPr>
        <w:pStyle w:val="ListBullet"/>
      </w:pPr>
      <w:r>
        <w:t>Objetos altos tapan burbujas de pedido sin estrategia de sorting/UI.</w:t>
      </w:r>
    </w:p>
    <w:p>
      <w:pPr>
        <w:pStyle w:val="ListBullet"/>
      </w:pPr>
      <w:r>
        <w:t>Al hacer zoom out desaparecen elementos importantes por culling incorrecto.</w:t>
      </w:r>
    </w:p>
    <w:p>
      <w:pPr>
        <w:pStyle w:val="ListBullet"/>
      </w:pPr>
      <w:r>
        <w:t>Decoración de evento reemplaza permanentemente la del jugador por error.</w:t>
      </w:r>
    </w:p>
    <w:p>
      <w:pPr>
        <w:pStyle w:val="Heading2"/>
        <w:keepNext/>
      </w:pPr>
      <w:r>
        <w:t>40.4 Severidad sugerida</w:t>
      </w:r>
    </w:p>
    <w:tbl>
      <w:tblPr>
        <w:tblStyle w:val="TableGrid"/>
        <w:tblW w:type="auto" w:w="0"/>
        <w:jc w:val="center"/>
        <w:tblLook w:firstColumn="1" w:firstRow="1" w:lastColumn="0" w:lastRow="0" w:noHBand="0" w:noVBand="1" w:val="04A0"/>
      </w:tblPr>
      <w:tblGrid>
        <w:gridCol w:w="3408"/>
        <w:gridCol w:w="3408"/>
        <w:gridCol w:w="3408"/>
      </w:tblGrid>
      <w:tr>
        <w:trPr>
          <w:tblHeader w:val="true"/>
        </w:trPr>
        <w:tc>
          <w:tcPr>
            <w:tcW w:type="dxa" w:w="3408"/>
            <w:shd w:fill="D9EAD3"/>
            <w:vAlign w:val="center"/>
          </w:tcPr>
          <w:p>
            <w:pPr>
              <w:spacing w:after="40" w:before="0"/>
            </w:pPr>
            <w:r>
              <w:rPr>
                <w:b/>
                <w:sz w:val="17"/>
              </w:rPr>
              <w:t>Severidad</w:t>
            </w:r>
          </w:p>
        </w:tc>
        <w:tc>
          <w:tcPr>
            <w:tcW w:type="dxa" w:w="3408"/>
            <w:shd w:fill="D9EAD3"/>
            <w:vAlign w:val="center"/>
          </w:tcPr>
          <w:p>
            <w:pPr>
              <w:spacing w:after="40" w:before="0"/>
            </w:pPr>
            <w:r>
              <w:rPr>
                <w:b/>
                <w:sz w:val="17"/>
              </w:rPr>
              <w:t>Definición</w:t>
            </w:r>
          </w:p>
        </w:tc>
        <w:tc>
          <w:tcPr>
            <w:tcW w:type="dxa" w:w="3408"/>
            <w:shd w:fill="D9EAD3"/>
            <w:vAlign w:val="center"/>
          </w:tcPr>
          <w:p>
            <w:pPr>
              <w:spacing w:after="40" w:before="0"/>
            </w:pPr>
            <w:r>
              <w:rPr>
                <w:b/>
                <w:sz w:val="17"/>
              </w:rPr>
              <w:t>Ejemplo</w:t>
            </w:r>
          </w:p>
        </w:tc>
      </w:tr>
      <w:tr>
        <w:tc>
          <w:tcPr>
            <w:tcW w:type="dxa" w:w="3408"/>
            <w:vAlign w:val="center"/>
          </w:tcPr>
          <w:p>
            <w:pPr>
              <w:spacing w:after="40" w:before="0"/>
            </w:pPr>
            <w:r>
              <w:rPr>
                <w:sz w:val="17"/>
              </w:rPr>
              <w:t>Bloqueante</w:t>
            </w:r>
          </w:p>
        </w:tc>
        <w:tc>
          <w:tcPr>
            <w:tcW w:type="dxa" w:w="3408"/>
            <w:vAlign w:val="center"/>
          </w:tcPr>
          <w:p>
            <w:pPr>
              <w:spacing w:after="40" w:before="0"/>
            </w:pPr>
            <w:r>
              <w:rPr>
                <w:sz w:val="17"/>
              </w:rPr>
              <w:t>Impide continuar partida o corrompe datos.</w:t>
            </w:r>
          </w:p>
        </w:tc>
        <w:tc>
          <w:tcPr>
            <w:tcW w:type="dxa" w:w="3408"/>
            <w:vAlign w:val="center"/>
          </w:tcPr>
          <w:p>
            <w:pPr>
              <w:spacing w:after="40" w:before="0"/>
            </w:pPr>
            <w:r>
              <w:rPr>
                <w:sz w:val="17"/>
              </w:rPr>
              <w:t>No se puede cerrar popup; save roto.</w:t>
            </w:r>
          </w:p>
        </w:tc>
      </w:tr>
      <w:tr>
        <w:tc>
          <w:tcPr>
            <w:tcW w:type="dxa" w:w="3408"/>
            <w:vAlign w:val="center"/>
          </w:tcPr>
          <w:p>
            <w:pPr>
              <w:spacing w:after="40" w:before="0"/>
            </w:pPr>
            <w:r>
              <w:rPr>
                <w:sz w:val="17"/>
              </w:rPr>
              <w:t>Alta</w:t>
            </w:r>
          </w:p>
        </w:tc>
        <w:tc>
          <w:tcPr>
            <w:tcW w:type="dxa" w:w="3408"/>
            <w:vAlign w:val="center"/>
          </w:tcPr>
          <w:p>
            <w:pPr>
              <w:spacing w:after="40" w:before="0"/>
            </w:pPr>
            <w:r>
              <w:rPr>
                <w:sz w:val="17"/>
              </w:rPr>
              <w:t>Rompe loop principal o produce resultado económico/IA incorrecto.</w:t>
            </w:r>
          </w:p>
        </w:tc>
        <w:tc>
          <w:tcPr>
            <w:tcW w:type="dxa" w:w="3408"/>
            <w:vAlign w:val="center"/>
          </w:tcPr>
          <w:p>
            <w:pPr>
              <w:spacing w:after="40" w:before="0"/>
            </w:pPr>
            <w:r>
              <w:rPr>
                <w:sz w:val="17"/>
              </w:rPr>
              <w:t>Clientes nunca liberan mesas.</w:t>
            </w:r>
          </w:p>
        </w:tc>
      </w:tr>
      <w:tr>
        <w:tc>
          <w:tcPr>
            <w:tcW w:type="dxa" w:w="3408"/>
            <w:vAlign w:val="center"/>
          </w:tcPr>
          <w:p>
            <w:pPr>
              <w:spacing w:after="40" w:before="0"/>
            </w:pPr>
            <w:r>
              <w:rPr>
                <w:sz w:val="17"/>
              </w:rPr>
              <w:t>Media</w:t>
            </w:r>
          </w:p>
        </w:tc>
        <w:tc>
          <w:tcPr>
            <w:tcW w:type="dxa" w:w="3408"/>
            <w:vAlign w:val="center"/>
          </w:tcPr>
          <w:p>
            <w:pPr>
              <w:spacing w:after="40" w:before="0"/>
            </w:pPr>
            <w:r>
              <w:rPr>
                <w:sz w:val="17"/>
              </w:rPr>
              <w:t>Mecánica funciona pero con comportamiento incorrecto recuperable.</w:t>
            </w:r>
          </w:p>
        </w:tc>
        <w:tc>
          <w:tcPr>
            <w:tcW w:type="dxa" w:w="3408"/>
            <w:vAlign w:val="center"/>
          </w:tcPr>
          <w:p>
            <w:pPr>
              <w:spacing w:after="40" w:before="0"/>
            </w:pPr>
            <w:r>
              <w:rPr>
                <w:sz w:val="17"/>
              </w:rPr>
              <w:t>Mesa preferida incorrecta.</w:t>
            </w:r>
          </w:p>
        </w:tc>
      </w:tr>
      <w:tr>
        <w:tc>
          <w:tcPr>
            <w:tcW w:type="dxa" w:w="3408"/>
            <w:vAlign w:val="center"/>
          </w:tcPr>
          <w:p>
            <w:pPr>
              <w:spacing w:after="40" w:before="0"/>
            </w:pPr>
            <w:r>
              <w:rPr>
                <w:sz w:val="17"/>
              </w:rPr>
              <w:t>Baja</w:t>
            </w:r>
          </w:p>
        </w:tc>
        <w:tc>
          <w:tcPr>
            <w:tcW w:type="dxa" w:w="3408"/>
            <w:vAlign w:val="center"/>
          </w:tcPr>
          <w:p>
            <w:pPr>
              <w:spacing w:after="40" w:before="0"/>
            </w:pPr>
            <w:r>
              <w:rPr>
                <w:sz w:val="17"/>
              </w:rPr>
              <w:t>Molestia menor sin impacto funcional grave.</w:t>
            </w:r>
          </w:p>
        </w:tc>
        <w:tc>
          <w:tcPr>
            <w:tcW w:type="dxa" w:w="3408"/>
            <w:vAlign w:val="center"/>
          </w:tcPr>
          <w:p>
            <w:pPr>
              <w:spacing w:after="40" w:before="0"/>
            </w:pPr>
            <w:r>
              <w:rPr>
                <w:sz w:val="17"/>
              </w:rPr>
              <w:t>Texto poco alineado.</w:t>
            </w:r>
          </w:p>
        </w:tc>
      </w:tr>
      <w:tr>
        <w:tc>
          <w:tcPr>
            <w:tcW w:type="dxa" w:w="3408"/>
            <w:vAlign w:val="center"/>
          </w:tcPr>
          <w:p>
            <w:pPr>
              <w:spacing w:after="40" w:before="0"/>
            </w:pPr>
            <w:r>
              <w:rPr>
                <w:sz w:val="17"/>
              </w:rPr>
              <w:t>Visual</w:t>
            </w:r>
          </w:p>
        </w:tc>
        <w:tc>
          <w:tcPr>
            <w:tcW w:type="dxa" w:w="3408"/>
            <w:vAlign w:val="center"/>
          </w:tcPr>
          <w:p>
            <w:pPr>
              <w:spacing w:after="40" w:before="0"/>
            </w:pPr>
            <w:r>
              <w:rPr>
                <w:sz w:val="17"/>
              </w:rPr>
              <w:t>Error gráfico que no altera lógica, pero afecta presentación.</w:t>
            </w:r>
          </w:p>
        </w:tc>
        <w:tc>
          <w:tcPr>
            <w:tcW w:type="dxa" w:w="3408"/>
            <w:vAlign w:val="center"/>
          </w:tcPr>
          <w:p>
            <w:pPr>
              <w:spacing w:after="40" w:before="0"/>
            </w:pPr>
            <w:r>
              <w:rPr>
                <w:sz w:val="17"/>
              </w:rPr>
              <w:t>Sprite borroso o layering incorrecto.</w:t>
            </w:r>
          </w:p>
        </w:tc>
      </w:tr>
    </w:tbl>
    <w:p>
      <w:r>
        <w:br w:type="page"/>
      </w:r>
    </w:p>
    <w:p>
      <w:pPr>
        <w:pStyle w:val="Heading1"/>
        <w:keepNext/>
      </w:pPr>
      <w:r>
        <w:t>41. Matriz de pruebas por sistema y criterio de aceptación</w:t>
      </w:r>
    </w:p>
    <w:p>
      <w:pPr>
        <w:spacing w:after="120" w:line="259" w:lineRule="auto"/>
      </w:pPr>
      <w:r>
        <w:t>Para que un agente no dé por terminada una función únicamente porque “compila”, cada sistema debe tener criterios de aceptación observables. Esta matriz puede convertirse después en issues o tareas automáticas.</w:t>
      </w:r>
    </w:p>
    <w:tbl>
      <w:tblPr>
        <w:tblStyle w:val="TableGrid"/>
        <w:tblW w:type="auto" w:w="0"/>
        <w:jc w:val="center"/>
        <w:tblLook w:firstColumn="1" w:firstRow="1" w:lastColumn="0" w:lastRow="0" w:noHBand="0" w:noVBand="1" w:val="04A0"/>
      </w:tblPr>
      <w:tblGrid>
        <w:gridCol w:w="2556"/>
        <w:gridCol w:w="2556"/>
        <w:gridCol w:w="2556"/>
        <w:gridCol w:w="2556"/>
      </w:tblGrid>
      <w:tr>
        <w:trPr>
          <w:tblHeader w:val="true"/>
        </w:trPr>
        <w:tc>
          <w:tcPr>
            <w:tcW w:type="dxa" w:w="2556"/>
            <w:shd w:fill="D9EAD3"/>
            <w:vAlign w:val="center"/>
          </w:tcPr>
          <w:p>
            <w:pPr>
              <w:spacing w:after="40" w:before="0"/>
            </w:pPr>
            <w:r>
              <w:rPr>
                <w:b/>
                <w:sz w:val="17"/>
              </w:rPr>
              <w:t>Sistema</w:t>
            </w:r>
          </w:p>
        </w:tc>
        <w:tc>
          <w:tcPr>
            <w:tcW w:type="dxa" w:w="2556"/>
            <w:shd w:fill="D9EAD3"/>
            <w:vAlign w:val="center"/>
          </w:tcPr>
          <w:p>
            <w:pPr>
              <w:spacing w:after="40" w:before="0"/>
            </w:pPr>
            <w:r>
              <w:rPr>
                <w:b/>
                <w:sz w:val="17"/>
              </w:rPr>
              <w:t>Criterio mínimo</w:t>
            </w:r>
          </w:p>
        </w:tc>
        <w:tc>
          <w:tcPr>
            <w:tcW w:type="dxa" w:w="2556"/>
            <w:shd w:fill="D9EAD3"/>
            <w:vAlign w:val="center"/>
          </w:tcPr>
          <w:p>
            <w:pPr>
              <w:spacing w:after="40" w:before="0"/>
            </w:pPr>
            <w:r>
              <w:rPr>
                <w:b/>
                <w:sz w:val="17"/>
              </w:rPr>
              <w:t>Prueba crítica</w:t>
            </w:r>
          </w:p>
        </w:tc>
        <w:tc>
          <w:tcPr>
            <w:tcW w:type="dxa" w:w="2556"/>
            <w:shd w:fill="D9EAD3"/>
            <w:vAlign w:val="center"/>
          </w:tcPr>
          <w:p>
            <w:pPr>
              <w:spacing w:after="40" w:before="0"/>
            </w:pPr>
            <w:r>
              <w:rPr>
                <w:b/>
                <w:sz w:val="17"/>
              </w:rPr>
              <w:t>No aceptable</w:t>
            </w:r>
          </w:p>
        </w:tc>
      </w:tr>
      <w:tr>
        <w:tc>
          <w:tcPr>
            <w:tcW w:type="dxa" w:w="2556"/>
            <w:vAlign w:val="center"/>
          </w:tcPr>
          <w:p>
            <w:pPr>
              <w:spacing w:after="40" w:before="0"/>
            </w:pPr>
            <w:r>
              <w:rPr>
                <w:sz w:val="17"/>
              </w:rPr>
              <w:t>Clientes</w:t>
            </w:r>
          </w:p>
        </w:tc>
        <w:tc>
          <w:tcPr>
            <w:tcW w:type="dxa" w:w="2556"/>
            <w:vAlign w:val="center"/>
          </w:tcPr>
          <w:p>
            <w:pPr>
              <w:spacing w:after="40" w:before="0"/>
            </w:pPr>
            <w:r>
              <w:rPr>
                <w:sz w:val="17"/>
              </w:rPr>
              <w:t>Grupos encuentran mesa válida y terminan ciclo completo.</w:t>
            </w:r>
          </w:p>
        </w:tc>
        <w:tc>
          <w:tcPr>
            <w:tcW w:type="dxa" w:w="2556"/>
            <w:vAlign w:val="center"/>
          </w:tcPr>
          <w:p>
            <w:pPr>
              <w:spacing w:after="40" w:before="0"/>
            </w:pPr>
            <w:r>
              <w:rPr>
                <w:sz w:val="17"/>
              </w:rPr>
              <w:t>1,2,4 personas con mesas mixtas.</w:t>
            </w:r>
          </w:p>
        </w:tc>
        <w:tc>
          <w:tcPr>
            <w:tcW w:type="dxa" w:w="2556"/>
            <w:vAlign w:val="center"/>
          </w:tcPr>
          <w:p>
            <w:pPr>
              <w:spacing w:after="40" w:before="0"/>
            </w:pPr>
            <w:r>
              <w:rPr>
                <w:sz w:val="17"/>
              </w:rPr>
              <w:t>Compartir mesa entre grupos o mesa bloqueada eterna.</w:t>
            </w:r>
          </w:p>
        </w:tc>
      </w:tr>
      <w:tr>
        <w:tc>
          <w:tcPr>
            <w:tcW w:type="dxa" w:w="2556"/>
            <w:vAlign w:val="center"/>
          </w:tcPr>
          <w:p>
            <w:pPr>
              <w:spacing w:after="40" w:before="0"/>
            </w:pPr>
            <w:r>
              <w:rPr>
                <w:sz w:val="17"/>
              </w:rPr>
              <w:t>Cocina</w:t>
            </w:r>
          </w:p>
        </w:tc>
        <w:tc>
          <w:tcPr>
            <w:tcW w:type="dxa" w:w="2556"/>
            <w:vAlign w:val="center"/>
          </w:tcPr>
          <w:p>
            <w:pPr>
              <w:spacing w:after="40" w:before="0"/>
            </w:pPr>
            <w:r>
              <w:rPr>
                <w:sz w:val="17"/>
              </w:rPr>
              <w:t>Receta valida, consume ingredientes y genera plato.</w:t>
            </w:r>
          </w:p>
        </w:tc>
        <w:tc>
          <w:tcPr>
            <w:tcW w:type="dxa" w:w="2556"/>
            <w:vAlign w:val="center"/>
          </w:tcPr>
          <w:p>
            <w:pPr>
              <w:spacing w:after="40" w:before="0"/>
            </w:pPr>
            <w:r>
              <w:rPr>
                <w:sz w:val="17"/>
              </w:rPr>
              <w:t>Dos estaciones simultáneas con último ingrediente.</w:t>
            </w:r>
          </w:p>
        </w:tc>
        <w:tc>
          <w:tcPr>
            <w:tcW w:type="dxa" w:w="2556"/>
            <w:vAlign w:val="center"/>
          </w:tcPr>
          <w:p>
            <w:pPr>
              <w:spacing w:after="40" w:before="0"/>
            </w:pPr>
            <w:r>
              <w:rPr>
                <w:sz w:val="17"/>
              </w:rPr>
              <w:t>Inventario negativo/duplicación.</w:t>
            </w:r>
          </w:p>
        </w:tc>
      </w:tr>
      <w:tr>
        <w:tc>
          <w:tcPr>
            <w:tcW w:type="dxa" w:w="2556"/>
            <w:vAlign w:val="center"/>
          </w:tcPr>
          <w:p>
            <w:pPr>
              <w:spacing w:after="40" w:before="0"/>
            </w:pPr>
            <w:r>
              <w:rPr>
                <w:sz w:val="17"/>
              </w:rPr>
              <w:t>Mostrador</w:t>
            </w:r>
          </w:p>
        </w:tc>
        <w:tc>
          <w:tcPr>
            <w:tcW w:type="dxa" w:w="2556"/>
            <w:vAlign w:val="center"/>
          </w:tcPr>
          <w:p>
            <w:pPr>
              <w:spacing w:after="40" w:before="0"/>
            </w:pPr>
            <w:r>
              <w:rPr>
                <w:sz w:val="17"/>
              </w:rPr>
              <w:t>Capacidad y platos visibles coinciden.</w:t>
            </w:r>
          </w:p>
        </w:tc>
        <w:tc>
          <w:tcPr>
            <w:tcW w:type="dxa" w:w="2556"/>
            <w:vAlign w:val="center"/>
          </w:tcPr>
          <w:p>
            <w:pPr>
              <w:spacing w:after="40" w:before="0"/>
            </w:pPr>
            <w:r>
              <w:rPr>
                <w:sz w:val="17"/>
              </w:rPr>
              <w:t>Llenar hasta límite.</w:t>
            </w:r>
          </w:p>
        </w:tc>
        <w:tc>
          <w:tcPr>
            <w:tcW w:type="dxa" w:w="2556"/>
            <w:vAlign w:val="center"/>
          </w:tcPr>
          <w:p>
            <w:pPr>
              <w:spacing w:after="40" w:before="0"/>
            </w:pPr>
            <w:r>
              <w:rPr>
                <w:sz w:val="17"/>
              </w:rPr>
              <w:t>Platos invisibles o pérdida silenciosa.</w:t>
            </w:r>
          </w:p>
        </w:tc>
      </w:tr>
      <w:tr>
        <w:tc>
          <w:tcPr>
            <w:tcW w:type="dxa" w:w="2556"/>
            <w:vAlign w:val="center"/>
          </w:tcPr>
          <w:p>
            <w:pPr>
              <w:spacing w:after="40" w:before="0"/>
            </w:pPr>
            <w:r>
              <w:rPr>
                <w:sz w:val="17"/>
              </w:rPr>
              <w:t>Construcción</w:t>
            </w:r>
          </w:p>
        </w:tc>
        <w:tc>
          <w:tcPr>
            <w:tcW w:type="dxa" w:w="2556"/>
            <w:vAlign w:val="center"/>
          </w:tcPr>
          <w:p>
            <w:pPr>
              <w:spacing w:after="40" w:before="0"/>
            </w:pPr>
            <w:r>
              <w:rPr>
                <w:sz w:val="17"/>
              </w:rPr>
              <w:t>Colocar/mover respeta grilla y navegación.</w:t>
            </w:r>
          </w:p>
        </w:tc>
        <w:tc>
          <w:tcPr>
            <w:tcW w:type="dxa" w:w="2556"/>
            <w:vAlign w:val="center"/>
          </w:tcPr>
          <w:p>
            <w:pPr>
              <w:spacing w:after="40" w:before="0"/>
            </w:pPr>
            <w:r>
              <w:rPr>
                <w:sz w:val="17"/>
              </w:rPr>
              <w:t>Crear pasillo mínimo y abrir local.</w:t>
            </w:r>
          </w:p>
        </w:tc>
        <w:tc>
          <w:tcPr>
            <w:tcW w:type="dxa" w:w="2556"/>
            <w:vAlign w:val="center"/>
          </w:tcPr>
          <w:p>
            <w:pPr>
              <w:spacing w:after="40" w:before="0"/>
            </w:pPr>
            <w:r>
              <w:rPr>
                <w:sz w:val="17"/>
              </w:rPr>
              <w:t>NPC atraviesa objetos.</w:t>
            </w:r>
          </w:p>
        </w:tc>
      </w:tr>
      <w:tr>
        <w:tc>
          <w:tcPr>
            <w:tcW w:type="dxa" w:w="2556"/>
            <w:vAlign w:val="center"/>
          </w:tcPr>
          <w:p>
            <w:pPr>
              <w:spacing w:after="40" w:before="0"/>
            </w:pPr>
            <w:r>
              <w:rPr>
                <w:sz w:val="17"/>
              </w:rPr>
              <w:t>Abrir/Cerrar</w:t>
            </w:r>
          </w:p>
        </w:tc>
        <w:tc>
          <w:tcPr>
            <w:tcW w:type="dxa" w:w="2556"/>
            <w:vAlign w:val="center"/>
          </w:tcPr>
          <w:p>
            <w:pPr>
              <w:spacing w:after="40" w:before="0"/>
            </w:pPr>
            <w:r>
              <w:rPr>
                <w:sz w:val="17"/>
              </w:rPr>
              <w:t>Controla entrada sin expulsar clientes activos.</w:t>
            </w:r>
          </w:p>
        </w:tc>
        <w:tc>
          <w:tcPr>
            <w:tcW w:type="dxa" w:w="2556"/>
            <w:vAlign w:val="center"/>
          </w:tcPr>
          <w:p>
            <w:pPr>
              <w:spacing w:after="40" w:before="0"/>
            </w:pPr>
            <w:r>
              <w:rPr>
                <w:sz w:val="17"/>
              </w:rPr>
              <w:t>Cerrar con 3 mesas activas.</w:t>
            </w:r>
          </w:p>
        </w:tc>
        <w:tc>
          <w:tcPr>
            <w:tcW w:type="dxa" w:w="2556"/>
            <w:vAlign w:val="center"/>
          </w:tcPr>
          <w:p>
            <w:pPr>
              <w:spacing w:after="40" w:before="0"/>
            </w:pPr>
            <w:r>
              <w:rPr>
                <w:sz w:val="17"/>
              </w:rPr>
              <w:t>Clientes desaparecen.</w:t>
            </w:r>
          </w:p>
        </w:tc>
      </w:tr>
      <w:tr>
        <w:tc>
          <w:tcPr>
            <w:tcW w:type="dxa" w:w="2556"/>
            <w:vAlign w:val="center"/>
          </w:tcPr>
          <w:p>
            <w:pPr>
              <w:spacing w:after="40" w:before="0"/>
            </w:pPr>
            <w:r>
              <w:rPr>
                <w:sz w:val="17"/>
              </w:rPr>
              <w:t>Milagro</w:t>
            </w:r>
          </w:p>
        </w:tc>
        <w:tc>
          <w:tcPr>
            <w:tcW w:type="dxa" w:w="2556"/>
            <w:vAlign w:val="center"/>
          </w:tcPr>
          <w:p>
            <w:pPr>
              <w:spacing w:after="40" w:before="0"/>
            </w:pPr>
            <w:r>
              <w:rPr>
                <w:sz w:val="17"/>
              </w:rPr>
              <w:t>Efecto, cooldown y fatiga ocurren una vez.</w:t>
            </w:r>
          </w:p>
        </w:tc>
        <w:tc>
          <w:tcPr>
            <w:tcW w:type="dxa" w:w="2556"/>
            <w:vAlign w:val="center"/>
          </w:tcPr>
          <w:p>
            <w:pPr>
              <w:spacing w:after="40" w:before="0"/>
            </w:pPr>
            <w:r>
              <w:rPr>
                <w:sz w:val="17"/>
              </w:rPr>
              <w:t>Doble clic y cambio de escena.</w:t>
            </w:r>
          </w:p>
        </w:tc>
        <w:tc>
          <w:tcPr>
            <w:tcW w:type="dxa" w:w="2556"/>
            <w:vAlign w:val="center"/>
          </w:tcPr>
          <w:p>
            <w:pPr>
              <w:spacing w:after="40" w:before="0"/>
            </w:pPr>
            <w:r>
              <w:rPr>
                <w:sz w:val="17"/>
              </w:rPr>
              <w:t>Stack infinito o energía añadida.</w:t>
            </w:r>
          </w:p>
        </w:tc>
      </w:tr>
      <w:tr>
        <w:tc>
          <w:tcPr>
            <w:tcW w:type="dxa" w:w="2556"/>
            <w:vAlign w:val="center"/>
          </w:tcPr>
          <w:p>
            <w:pPr>
              <w:spacing w:after="40" w:before="0"/>
            </w:pPr>
            <w:r>
              <w:rPr>
                <w:sz w:val="17"/>
              </w:rPr>
              <w:t>Eventos</w:t>
            </w:r>
          </w:p>
        </w:tc>
        <w:tc>
          <w:tcPr>
            <w:tcW w:type="dxa" w:w="2556"/>
            <w:vAlign w:val="center"/>
          </w:tcPr>
          <w:p>
            <w:pPr>
              <w:spacing w:after="40" w:before="0"/>
            </w:pPr>
            <w:r>
              <w:rPr>
                <w:sz w:val="17"/>
              </w:rPr>
              <w:t>Activa/desactiva sin duplicados.</w:t>
            </w:r>
          </w:p>
        </w:tc>
        <w:tc>
          <w:tcPr>
            <w:tcW w:type="dxa" w:w="2556"/>
            <w:vAlign w:val="center"/>
          </w:tcPr>
          <w:p>
            <w:pPr>
              <w:spacing w:after="40" w:before="0"/>
            </w:pPr>
            <w:r>
              <w:rPr>
                <w:sz w:val="17"/>
              </w:rPr>
              <w:t>Reabrir escena 5 veces durante evento.</w:t>
            </w:r>
          </w:p>
        </w:tc>
        <w:tc>
          <w:tcPr>
            <w:tcW w:type="dxa" w:w="2556"/>
            <w:vAlign w:val="center"/>
          </w:tcPr>
          <w:p>
            <w:pPr>
              <w:spacing w:after="40" w:before="0"/>
            </w:pPr>
            <w:r>
              <w:rPr>
                <w:sz w:val="17"/>
              </w:rPr>
              <w:t>Decoración/recompensa duplicada.</w:t>
            </w:r>
          </w:p>
        </w:tc>
      </w:tr>
      <w:tr>
        <w:tc>
          <w:tcPr>
            <w:tcW w:type="dxa" w:w="2556"/>
            <w:vAlign w:val="center"/>
          </w:tcPr>
          <w:p>
            <w:pPr>
              <w:spacing w:after="40" w:before="0"/>
            </w:pPr>
            <w:r>
              <w:rPr>
                <w:sz w:val="17"/>
              </w:rPr>
              <w:t>UI</w:t>
            </w:r>
          </w:p>
        </w:tc>
        <w:tc>
          <w:tcPr>
            <w:tcW w:type="dxa" w:w="2556"/>
            <w:vAlign w:val="center"/>
          </w:tcPr>
          <w:p>
            <w:pPr>
              <w:spacing w:after="40" w:before="0"/>
            </w:pPr>
            <w:r>
              <w:rPr>
                <w:sz w:val="17"/>
              </w:rPr>
              <w:t>Legible y navegable en móvil/PC.</w:t>
            </w:r>
          </w:p>
        </w:tc>
        <w:tc>
          <w:tcPr>
            <w:tcW w:type="dxa" w:w="2556"/>
            <w:vAlign w:val="center"/>
          </w:tcPr>
          <w:p>
            <w:pPr>
              <w:spacing w:after="40" w:before="0"/>
            </w:pPr>
            <w:r>
              <w:rPr>
                <w:sz w:val="17"/>
              </w:rPr>
              <w:t>Safe area + popup + scroll.</w:t>
            </w:r>
          </w:p>
        </w:tc>
        <w:tc>
          <w:tcPr>
            <w:tcW w:type="dxa" w:w="2556"/>
            <w:vAlign w:val="center"/>
          </w:tcPr>
          <w:p>
            <w:pPr>
              <w:spacing w:after="40" w:before="0"/>
            </w:pPr>
            <w:r>
              <w:rPr>
                <w:sz w:val="17"/>
              </w:rPr>
              <w:t>Controles fuera de pantalla.</w:t>
            </w:r>
          </w:p>
        </w:tc>
      </w:tr>
      <w:tr>
        <w:tc>
          <w:tcPr>
            <w:tcW w:type="dxa" w:w="2556"/>
            <w:vAlign w:val="center"/>
          </w:tcPr>
          <w:p>
            <w:pPr>
              <w:spacing w:after="40" w:before="0"/>
            </w:pPr>
            <w:r>
              <w:rPr>
                <w:sz w:val="17"/>
              </w:rPr>
              <w:t>Guardado</w:t>
            </w:r>
          </w:p>
        </w:tc>
        <w:tc>
          <w:tcPr>
            <w:tcW w:type="dxa" w:w="2556"/>
            <w:vAlign w:val="center"/>
          </w:tcPr>
          <w:p>
            <w:pPr>
              <w:spacing w:after="40" w:before="0"/>
            </w:pPr>
            <w:r>
              <w:rPr>
                <w:sz w:val="17"/>
              </w:rPr>
              <w:t>Recupera estado estable.</w:t>
            </w:r>
          </w:p>
        </w:tc>
        <w:tc>
          <w:tcPr>
            <w:tcW w:type="dxa" w:w="2556"/>
            <w:vAlign w:val="center"/>
          </w:tcPr>
          <w:p>
            <w:pPr>
              <w:spacing w:after="40" w:before="0"/>
            </w:pPr>
            <w:r>
              <w:rPr>
                <w:sz w:val="17"/>
              </w:rPr>
              <w:t>Guardar/cargar repetido.</w:t>
            </w:r>
          </w:p>
        </w:tc>
        <w:tc>
          <w:tcPr>
            <w:tcW w:type="dxa" w:w="2556"/>
            <w:vAlign w:val="center"/>
          </w:tcPr>
          <w:p>
            <w:pPr>
              <w:spacing w:after="40" w:before="0"/>
            </w:pPr>
            <w:r>
              <w:rPr>
                <w:sz w:val="17"/>
              </w:rPr>
              <w:t>Pérdida de inventario/ropa.</w:t>
            </w:r>
          </w:p>
        </w:tc>
      </w:tr>
    </w:tbl>
    <w:p>
      <w:r>
        <w:br w:type="page"/>
      </w:r>
    </w:p>
    <w:p>
      <w:pPr>
        <w:pStyle w:val="Heading1"/>
        <w:keepNext/>
      </w:pPr>
      <w:r>
        <w:t>42. Zonas grises ampliadas: decisiones que NO deben inventarse</w:t>
      </w:r>
    </w:p>
    <w:p>
      <w:pPr>
        <w:spacing w:after="120" w:line="259" w:lineRule="auto"/>
      </w:pPr>
      <w:r>
        <w:t>Estas preguntas quedan deliberadamente abiertas. Un agente puede proponer alternativas, pero no debe implementar una respuesta irreversible sin confirmación del responsable del proyecto.</w:t>
      </w:r>
    </w:p>
    <w:p>
      <w:pPr>
        <w:pStyle w:val="ListBullet"/>
      </w:pPr>
      <w:r>
        <w:t>¿Los Milagros pertenecen al personaje, se desbloquean por hazañas o existe un pool equipable? La preferencia actual es habilidad con cooldown, pero la obtención sigue abierta.</w:t>
      </w:r>
    </w:p>
    <w:p>
      <w:pPr>
        <w:pStyle w:val="ListBullet"/>
      </w:pPr>
      <w:r>
        <w:t>¿El cooldown de un Milagro continúa cuando el juego está cerrado? Debe decidirse antes de guardar timestamps reales.</w:t>
      </w:r>
    </w:p>
    <w:p>
      <w:pPr>
        <w:pStyle w:val="ListBullet"/>
      </w:pPr>
      <w:r>
        <w:t>¿Los clientes realizan un pedido por persona o un pedido consolidado por mesa/grupo? Puede combinarse según diseño final.</w:t>
      </w:r>
    </w:p>
    <w:p>
      <w:pPr>
        <w:pStyle w:val="ListBullet"/>
      </w:pPr>
      <w:r>
        <w:t>¿Las recetas producen una porción o varias porciones para mostrador? Definir por receta puede ser una buena opción.</w:t>
      </w:r>
    </w:p>
    <w:p>
      <w:pPr>
        <w:pStyle w:val="ListBullet"/>
      </w:pPr>
      <w:r>
        <w:t>¿Existe limpieza de mesa como estado jugable o se libera instantáneamente? Todavía abierto.</w:t>
      </w:r>
    </w:p>
    <w:p>
      <w:pPr>
        <w:pStyle w:val="ListBullet"/>
      </w:pPr>
      <w:r>
        <w:t>¿Habrá reservas de mesa para eventos/cumpleaños o todo será llegada espontánea?</w:t>
      </w:r>
    </w:p>
    <w:p>
      <w:pPr>
        <w:pStyle w:val="ListBullet"/>
      </w:pPr>
      <w:r>
        <w:t>¿Los feriados siguen fecha real del dispositivo o calendario interno de partida?</w:t>
      </w:r>
    </w:p>
    <w:p>
      <w:pPr>
        <w:pStyle w:val="ListBullet"/>
      </w:pPr>
      <w:r>
        <w:t>¿El clima será real, procedural o solo un modificador ficticio?</w:t>
      </w:r>
    </w:p>
    <w:p>
      <w:pPr>
        <w:pStyle w:val="ListBullet"/>
      </w:pPr>
      <w:r>
        <w:t>¿Los cumpleaños son fechas fijas por NPC o aleatorias por save?</w:t>
      </w:r>
    </w:p>
    <w:p>
      <w:pPr>
        <w:pStyle w:val="ListBullet"/>
      </w:pPr>
      <w:r>
        <w:t>¿El restaurante puede tener segundo piso jugable o solo expansión horizontal en primera etapa?</w:t>
      </w:r>
    </w:p>
    <w:p>
      <w:pPr>
        <w:pStyle w:val="ListBullet"/>
      </w:pPr>
      <w:r>
        <w:t>¿La música externa controla realmente reproducción o solo integra metadatos/atajos según APIs permitidas?</w:t>
      </w:r>
    </w:p>
    <w:p>
      <w:pPr>
        <w:pStyle w:val="ListBullet"/>
      </w:pPr>
      <w:r>
        <w:t>¿El intercambio de recetas duplica conocimiento o entrega una copia consumible? Preferencia: compartir conocimiento sin moneda premium, pero pendiente.</w:t>
      </w:r>
    </w:p>
    <w:p>
      <w:pPr>
        <w:pStyle w:val="ListBullet"/>
      </w:pPr>
      <w:r>
        <w:t>¿Habrá calidad de plato explícita con estrellas por preparación o solo dominio permanente de receta?</w:t>
      </w:r>
    </w:p>
    <w:p>
      <w:pPr>
        <w:pStyle w:val="ListBullet"/>
      </w:pPr>
      <w:r>
        <w:t>¿El jugador controla físicamente al protagonista todo el tiempo o puede tocar destinos/acciones contextuales en móvil?</w:t>
      </w:r>
    </w:p>
    <w:p>
      <w:pPr>
        <w:pStyle w:val="Heading1"/>
        <w:keepNext/>
      </w:pPr>
      <w:r>
        <w:t>43. Reglas adicionales para agentes/copilotos después de esta ampliación</w:t>
      </w:r>
    </w:p>
    <w:p>
      <w:pPr>
        <w:pStyle w:val="ListBullet"/>
      </w:pPr>
      <w:r>
        <w:t>La biblioteca de 50 recetas es contenido propuesto y extensible; no eliminar recetas sin motivo de diseño.</w:t>
      </w:r>
    </w:p>
    <w:p>
      <w:pPr>
        <w:pStyle w:val="ListBullet"/>
      </w:pPr>
      <w:r>
        <w:t>Los eventos del calendario deben ser configurables por datos, no condicionales hardcodeados dispersos.</w:t>
      </w:r>
    </w:p>
    <w:p>
      <w:pPr>
        <w:pStyle w:val="ListBullet"/>
      </w:pPr>
      <w:r>
        <w:t>No convertir eventos en sistemas de monetización, gemas, tickets ni energía.</w:t>
      </w:r>
    </w:p>
    <w:p>
      <w:pPr>
        <w:pStyle w:val="ListBullet"/>
      </w:pPr>
      <w:r>
        <w:t>El aumento/disminución de clientes por feriado debe tener límites y considerar tamaño de grupo.</w:t>
      </w:r>
    </w:p>
    <w:p>
      <w:pPr>
        <w:pStyle w:val="ListBullet"/>
      </w:pPr>
      <w:r>
        <w:t>Los cumpleaños de NPC deben enriquecer personalidad e historia, no ser solo un multiplicador.</w:t>
      </w:r>
    </w:p>
    <w:p>
      <w:pPr>
        <w:pStyle w:val="ListBullet"/>
      </w:pPr>
      <w:r>
        <w:t>Cada nueva UI debe incluir casos de prueba de resolución, safe area y bloqueo de input.</w:t>
      </w:r>
    </w:p>
    <w:p>
      <w:pPr>
        <w:pStyle w:val="ListBullet"/>
      </w:pPr>
      <w:r>
        <w:t>Cada nueva mecánica debe incluir al menos un caso de caja negra y, si tiene lógica de estado/datos, uno de caja blanca.</w:t>
      </w:r>
    </w:p>
    <w:p>
      <w:pPr>
        <w:pStyle w:val="ListBullet"/>
      </w:pPr>
      <w:r>
        <w:t>Los diálogos deben usar español chileno natural y contextual. Evitar caricatura lingüística.</w:t>
      </w:r>
    </w:p>
    <w:p>
      <w:pPr>
        <w:pStyle w:val="ListBullet"/>
      </w:pPr>
      <w:r>
        <w:t>Antes de cerrar una tarea, revisar la matriz de criterios de aceptación y registrar bugs visibles.</w:t>
      </w:r>
    </w:p>
    <w:p>
      <w:pPr>
        <w:pStyle w:val="Heading1"/>
        <w:keepNext/>
      </w:pPr>
      <w:r>
        <w:t>44. Flujo recomendado de QA por build</w:t>
      </w:r>
    </w:p>
    <w:p>
      <w:pPr>
        <w:pStyle w:val="ListNumber"/>
      </w:pPr>
      <w:r>
        <w:t>Compilar sin errores y revisar consola limpia de excepciones recurrentes.</w:t>
      </w:r>
    </w:p>
    <w:p>
      <w:pPr>
        <w:pStyle w:val="ListNumber"/>
      </w:pPr>
      <w:r>
        <w:t>Cargar partida nueva y completar el flujo inicial hasta primer cliente.</w:t>
      </w:r>
    </w:p>
    <w:p>
      <w:pPr>
        <w:pStyle w:val="ListNumber"/>
      </w:pPr>
      <w:r>
        <w:t>Probar abrir/cerrar con grupos activos.</w:t>
      </w:r>
    </w:p>
    <w:p>
      <w:pPr>
        <w:pStyle w:val="ListNumber"/>
      </w:pPr>
      <w:r>
        <w:t>Probar al menos 5 recetas de estaciones diferentes.</w:t>
      </w:r>
    </w:p>
    <w:p>
      <w:pPr>
        <w:pStyle w:val="ListNumber"/>
      </w:pPr>
      <w:r>
        <w:t>Probar inventario insuficiente y mostrador lleno.</w:t>
      </w:r>
    </w:p>
    <w:p>
      <w:pPr>
        <w:pStyle w:val="ListNumber"/>
      </w:pPr>
      <w:r>
        <w:t>Mover muebles y validar navegación.</w:t>
      </w:r>
    </w:p>
    <w:p>
      <w:pPr>
        <w:pStyle w:val="ListNumber"/>
      </w:pPr>
      <w:r>
        <w:t>Cambiar rnormal/rnchef/rbchef y revisar animaciones.</w:t>
      </w:r>
    </w:p>
    <w:p>
      <w:pPr>
        <w:pStyle w:val="ListNumber"/>
      </w:pPr>
      <w:r>
        <w:t>Forzar un Milagro, su cooldown y fatiga.</w:t>
      </w:r>
    </w:p>
    <w:p>
      <w:pPr>
        <w:pStyle w:val="ListNumber"/>
      </w:pPr>
      <w:r>
        <w:t>Forzar evento estacional y cumpleaños.</w:t>
      </w:r>
    </w:p>
    <w:p>
      <w:pPr>
        <w:pStyle w:val="ListNumber"/>
      </w:pPr>
      <w:r>
        <w:t>Guardar, salir, cargar y repetir acciones críticas.</w:t>
      </w:r>
    </w:p>
    <w:p>
      <w:pPr>
        <w:pStyle w:val="ListNumber"/>
      </w:pPr>
      <w:r>
        <w:t>Revisar UI en dos resoluciones PC y al menos dos relaciones móviles.</w:t>
      </w:r>
    </w:p>
    <w:p>
      <w:pPr>
        <w:pStyle w:val="ListNumber"/>
      </w:pPr>
      <w:r>
        <w:t>Tomar capturas de bugs visuales y registrar severidad/pasos.</w:t>
      </w:r>
    </w:p>
    <w:p>
      <w:pPr>
        <w:spacing w:after="120" w:line="259" w:lineRule="auto"/>
      </w:pPr>
      <w:r>
        <w:t>Fin de ampliación. Este documento continúa siendo una especificación viva. Las secciones 35–44 amplían contenido, narrativa estacional y QA sin reemplazar las decisiones no negociables definidas al inicio.</w:t>
      </w:r>
    </w:p>
    <w:p>
      <w:r>
        <w:br/>
      </w:r>
    </w:p>
    <w:p>
      <w:pPr>
        <w:pStyle w:val="Heading1"/>
      </w:pPr>
      <w:r>
        <w:t>45. Sistema horario del restaurante y menús por franja</w:t>
      </w:r>
    </w:p>
    <w:p>
      <w:r>
        <w:t>Villa del Chef debe reconocer el paso del día como una parte estructural del gameplay. El horario no existe solamente para cambiar la iluminación: modifica el tipo de cliente que llega, la cantidad de grupos, los platos con mayor demanda, los diálogos, la música ambiental y algunas misiones. La intención es que un restaurante a las 08:00 se sienta distinto al mismo restaurante a las 14:00 o a las 22:00.</w:t>
      </w:r>
    </w:p>
    <w:p>
      <w:r>
        <w:t>Este sistema reemplaza cualquier interpretación anterior en la que el menú fuese idéntico durante todo el día. El jugador puede conservar recetas disponibles, pero la demanda y las recomendaciones cambian según la franja. No existe sistema de energía, gemas ni tickets asociado al paso de las horas.</w:t>
      </w:r>
    </w:p>
    <w:p>
      <w:pPr>
        <w:pStyle w:val="Heading2"/>
      </w:pPr>
      <w:r>
        <w:t>45.1 Franjas horarias base</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D3"/>
            <w:vAlign w:val="center"/>
          </w:tcPr>
          <w:p>
            <w:r>
              <w:rPr>
                <w:b/>
              </w:rPr>
              <w:t>Franja</w:t>
            </w:r>
          </w:p>
        </w:tc>
        <w:tc>
          <w:tcPr>
            <w:tcW w:type="dxa" w:w="2556"/>
            <w:shd w:fill="D9EAD3"/>
            <w:vAlign w:val="center"/>
          </w:tcPr>
          <w:p>
            <w:r>
              <w:rPr>
                <w:b/>
              </w:rPr>
              <w:t>Horario sugerido</w:t>
            </w:r>
          </w:p>
        </w:tc>
        <w:tc>
          <w:tcPr>
            <w:tcW w:type="dxa" w:w="2556"/>
            <w:shd w:fill="D9EAD3"/>
            <w:vAlign w:val="center"/>
          </w:tcPr>
          <w:p>
            <w:r>
              <w:rPr>
                <w:b/>
              </w:rPr>
              <w:t>Afluencia normal</w:t>
            </w:r>
          </w:p>
        </w:tc>
        <w:tc>
          <w:tcPr>
            <w:tcW w:type="dxa" w:w="2556"/>
            <w:shd w:fill="D9EAD3"/>
            <w:vAlign w:val="center"/>
          </w:tcPr>
          <w:p>
            <w:r>
              <w:rPr>
                <w:b/>
              </w:rPr>
              <w:t>Enfoque culinario</w:t>
            </w:r>
          </w:p>
        </w:tc>
      </w:tr>
      <w:tr>
        <w:tc>
          <w:tcPr>
            <w:tcW w:type="dxa" w:w="2556"/>
            <w:vAlign w:val="center"/>
          </w:tcPr>
          <w:p>
            <w:r>
              <w:t>Madrugada</w:t>
            </w:r>
          </w:p>
        </w:tc>
        <w:tc>
          <w:tcPr>
            <w:tcW w:type="dxa" w:w="2556"/>
            <w:vAlign w:val="center"/>
          </w:tcPr>
          <w:p>
            <w:r>
              <w:t>00:00-05:59</w:t>
            </w:r>
          </w:p>
        </w:tc>
        <w:tc>
          <w:tcPr>
            <w:tcW w:type="dxa" w:w="2556"/>
            <w:vAlign w:val="center"/>
          </w:tcPr>
          <w:p>
            <w:r>
              <w:t>Muy baja salvo eventos</w:t>
            </w:r>
          </w:p>
        </w:tc>
        <w:tc>
          <w:tcPr>
            <w:tcW w:type="dxa" w:w="2556"/>
            <w:vAlign w:val="center"/>
          </w:tcPr>
          <w:p>
            <w:r>
              <w:t>Pedidos nocturnos, trabajadores tardíos, clientes de salida</w:t>
            </w:r>
          </w:p>
        </w:tc>
      </w:tr>
      <w:tr>
        <w:tc>
          <w:tcPr>
            <w:tcW w:type="dxa" w:w="2556"/>
            <w:vAlign w:val="center"/>
          </w:tcPr>
          <w:p>
            <w:r>
              <w:t>Desayuno</w:t>
            </w:r>
          </w:p>
        </w:tc>
        <w:tc>
          <w:tcPr>
            <w:tcW w:type="dxa" w:w="2556"/>
            <w:vAlign w:val="center"/>
          </w:tcPr>
          <w:p>
            <w:r>
              <w:t>06:00-10:59</w:t>
            </w:r>
          </w:p>
        </w:tc>
        <w:tc>
          <w:tcPr>
            <w:tcW w:type="dxa" w:w="2556"/>
            <w:vAlign w:val="center"/>
          </w:tcPr>
          <w:p>
            <w:r>
              <w:t>Media/alta</w:t>
            </w:r>
          </w:p>
        </w:tc>
        <w:tc>
          <w:tcPr>
            <w:tcW w:type="dxa" w:w="2556"/>
            <w:vAlign w:val="center"/>
          </w:tcPr>
          <w:p>
            <w:r>
              <w:t>Café, té, pan, huevos, sándwiches simples, dulces</w:t>
            </w:r>
          </w:p>
        </w:tc>
      </w:tr>
      <w:tr>
        <w:tc>
          <w:tcPr>
            <w:tcW w:type="dxa" w:w="2556"/>
            <w:vAlign w:val="center"/>
          </w:tcPr>
          <w:p>
            <w:r>
              <w:t>Pre-almuerzo</w:t>
            </w:r>
          </w:p>
        </w:tc>
        <w:tc>
          <w:tcPr>
            <w:tcW w:type="dxa" w:w="2556"/>
            <w:vAlign w:val="center"/>
          </w:tcPr>
          <w:p>
            <w:r>
              <w:t>11:00-11:59</w:t>
            </w:r>
          </w:p>
        </w:tc>
        <w:tc>
          <w:tcPr>
            <w:tcW w:type="dxa" w:w="2556"/>
            <w:vAlign w:val="center"/>
          </w:tcPr>
          <w:p>
            <w:r>
              <w:t>Media</w:t>
            </w:r>
          </w:p>
        </w:tc>
        <w:tc>
          <w:tcPr>
            <w:tcW w:type="dxa" w:w="2556"/>
            <w:vAlign w:val="center"/>
          </w:tcPr>
          <w:p>
            <w:r>
              <w:t>Clientes adelantados, colaciones rápidas</w:t>
            </w:r>
          </w:p>
        </w:tc>
      </w:tr>
      <w:tr>
        <w:tc>
          <w:tcPr>
            <w:tcW w:type="dxa" w:w="2556"/>
            <w:vAlign w:val="center"/>
          </w:tcPr>
          <w:p>
            <w:r>
              <w:t>Almuerzo</w:t>
            </w:r>
          </w:p>
        </w:tc>
        <w:tc>
          <w:tcPr>
            <w:tcW w:type="dxa" w:w="2556"/>
            <w:vAlign w:val="center"/>
          </w:tcPr>
          <w:p>
            <w:r>
              <w:t>12:00-15:59</w:t>
            </w:r>
          </w:p>
        </w:tc>
        <w:tc>
          <w:tcPr>
            <w:tcW w:type="dxa" w:w="2556"/>
            <w:vAlign w:val="center"/>
          </w:tcPr>
          <w:p>
            <w:r>
              <w:t>Muy alta</w:t>
            </w:r>
          </w:p>
        </w:tc>
        <w:tc>
          <w:tcPr>
            <w:tcW w:type="dxa" w:w="2556"/>
            <w:vAlign w:val="center"/>
          </w:tcPr>
          <w:p>
            <w:r>
              <w:t>Platos de fondo, guisos, carnes, pastas, menú del día</w:t>
            </w:r>
          </w:p>
        </w:tc>
      </w:tr>
      <w:tr>
        <w:tc>
          <w:tcPr>
            <w:tcW w:type="dxa" w:w="2556"/>
            <w:vAlign w:val="center"/>
          </w:tcPr>
          <w:p>
            <w:r>
              <w:t>Tarde / Once</w:t>
            </w:r>
          </w:p>
        </w:tc>
        <w:tc>
          <w:tcPr>
            <w:tcW w:type="dxa" w:w="2556"/>
            <w:vAlign w:val="center"/>
          </w:tcPr>
          <w:p>
            <w:r>
              <w:t>16:00-19:29</w:t>
            </w:r>
          </w:p>
        </w:tc>
        <w:tc>
          <w:tcPr>
            <w:tcW w:type="dxa" w:w="2556"/>
            <w:vAlign w:val="center"/>
          </w:tcPr>
          <w:p>
            <w:r>
              <w:t>Media/alta</w:t>
            </w:r>
          </w:p>
        </w:tc>
        <w:tc>
          <w:tcPr>
            <w:tcW w:type="dxa" w:w="2556"/>
            <w:vAlign w:val="center"/>
          </w:tcPr>
          <w:p>
            <w:r>
              <w:t>Té, café, pan, sopaipillas, kuchen, completos, sándwiches</w:t>
            </w:r>
          </w:p>
        </w:tc>
      </w:tr>
      <w:tr>
        <w:tc>
          <w:tcPr>
            <w:tcW w:type="dxa" w:w="2556"/>
            <w:vAlign w:val="center"/>
          </w:tcPr>
          <w:p>
            <w:r>
              <w:t>Cena</w:t>
            </w:r>
          </w:p>
        </w:tc>
        <w:tc>
          <w:tcPr>
            <w:tcW w:type="dxa" w:w="2556"/>
            <w:vAlign w:val="center"/>
          </w:tcPr>
          <w:p>
            <w:r>
              <w:t>19:30-22:59</w:t>
            </w:r>
          </w:p>
        </w:tc>
        <w:tc>
          <w:tcPr>
            <w:tcW w:type="dxa" w:w="2556"/>
            <w:vAlign w:val="center"/>
          </w:tcPr>
          <w:p>
            <w:r>
              <w:t>Alta</w:t>
            </w:r>
          </w:p>
        </w:tc>
        <w:tc>
          <w:tcPr>
            <w:tcW w:type="dxa" w:w="2556"/>
            <w:vAlign w:val="center"/>
          </w:tcPr>
          <w:p>
            <w:r>
              <w:t>Platos de fondo, parrilla, pescados, pizzas, cenas familiares</w:t>
            </w:r>
          </w:p>
        </w:tc>
      </w:tr>
      <w:tr>
        <w:tc>
          <w:tcPr>
            <w:tcW w:type="dxa" w:w="2556"/>
            <w:vAlign w:val="center"/>
          </w:tcPr>
          <w:p>
            <w:r>
              <w:t>Noche</w:t>
            </w:r>
          </w:p>
        </w:tc>
        <w:tc>
          <w:tcPr>
            <w:tcW w:type="dxa" w:w="2556"/>
            <w:vAlign w:val="center"/>
          </w:tcPr>
          <w:p>
            <w:r>
              <w:t>23:00-23:59</w:t>
            </w:r>
          </w:p>
        </w:tc>
        <w:tc>
          <w:tcPr>
            <w:tcW w:type="dxa" w:w="2556"/>
            <w:vAlign w:val="center"/>
          </w:tcPr>
          <w:p>
            <w:r>
              <w:t>Baja/media</w:t>
            </w:r>
          </w:p>
        </w:tc>
        <w:tc>
          <w:tcPr>
            <w:tcW w:type="dxa" w:w="2556"/>
            <w:vAlign w:val="center"/>
          </w:tcPr>
          <w:p>
            <w:r>
              <w:t>Comida rápida, sándwiches, platos simples; sube en viernes/sábado y eventos</w:t>
            </w:r>
          </w:p>
        </w:tc>
      </w:tr>
    </w:tbl>
    <w:p>
      <w:pPr>
        <w:pStyle w:val="Heading2"/>
      </w:pPr>
      <w:r>
        <w:t>45.2 Filosofía del menú por horario</w:t>
      </w:r>
    </w:p>
    <w:p>
      <w:r>
        <w:t>El juego no debe bloquear artificialmente todas las recetas fuera de horario. Un jugador puede cocinar una cazuela por la mañana si lo desea, pero tendrá menos probabilidad de ser pedida que un café o un sándwich de desayuno. Así se mantiene la libertad y, al mismo tiempo, el horario tiene valor estratégico.</w:t>
      </w:r>
    </w:p>
    <w:p>
      <w:pPr>
        <w:pStyle w:val="ListBullet"/>
      </w:pPr>
      <w:r>
        <w:t>El menú recomendado cambia automáticamente y muestra primero las recetas con mayor demanda de la franja.</w:t>
      </w:r>
    </w:p>
    <w:p>
      <w:pPr>
        <w:pStyle w:val="ListBullet"/>
      </w:pPr>
      <w:r>
        <w:t>Las recetas fuera de franja permanecen disponibles si están desbloqueadas y la estación correspondiente existe.</w:t>
      </w:r>
    </w:p>
    <w:p>
      <w:pPr>
        <w:pStyle w:val="ListBullet"/>
      </w:pPr>
      <w:r>
        <w:t>Las misiones pueden pedir preparar un menú de desayuno, almuerzo, once o cena.</w:t>
      </w:r>
    </w:p>
    <w:p>
      <w:pPr>
        <w:pStyle w:val="ListBullet"/>
      </w:pPr>
      <w:r>
        <w:t>Los NPC pueden comentar cuando una preparación no es típica del horario, sin impedir su compra.</w:t>
      </w:r>
    </w:p>
    <w:p>
      <w:pPr>
        <w:pStyle w:val="ListBullet"/>
      </w:pPr>
      <w:r>
        <w:t>El jugador puede crear “Favoritos” para fijar recetas al principio del panel sin alterar la demanda real.</w:t>
      </w:r>
    </w:p>
    <w:p>
      <w:pPr>
        <w:pStyle w:val="ListBullet"/>
      </w:pPr>
      <w:r>
        <w:t>Los eventos estacionales pueden sobrescribir temporalmente la demanda base del horario.</w:t>
      </w:r>
    </w:p>
    <w:p>
      <w:r>
        <w:br/>
      </w:r>
    </w:p>
    <w:p>
      <w:pPr>
        <w:pStyle w:val="Heading1"/>
      </w:pPr>
      <w:r>
        <w:t>46. Menú de desayuno</w:t>
      </w:r>
    </w:p>
    <w:p>
      <w:r>
        <w:t>El desayuno debe sentirse rápido, cálido y cotidiano. La rotación de mesas puede ser relativamente alta: muchos clientes llegan solos o en parejas antes de trabajar, estudiar o comenzar actividades. También pueden aparecer familias los fines de semana.</w:t>
      </w:r>
    </w:p>
    <w:p>
      <w:pPr>
        <w:pStyle w:val="Heading2"/>
      </w:pPr>
      <w:r>
        <w:t>46.1 Comportamiento de clientes en desayuno</w:t>
      </w:r>
    </w:p>
    <w:p>
      <w:pPr>
        <w:pStyle w:val="ListBullet"/>
      </w:pPr>
      <w:r>
        <w:t>Mayor proporción de grupos de 1 y 2 personas entre semana.</w:t>
      </w:r>
    </w:p>
    <w:p>
      <w:pPr>
        <w:pStyle w:val="ListBullet"/>
      </w:pPr>
      <w:r>
        <w:t>Fines de semana: mayor aparición de grupos de 3 a 5 personas.</w:t>
      </w:r>
    </w:p>
    <w:p>
      <w:pPr>
        <w:pStyle w:val="ListBullet"/>
      </w:pPr>
      <w:r>
        <w:t>Tiempos de permanencia un poco menores que en almuerzo o cena.</w:t>
      </w:r>
    </w:p>
    <w:p>
      <w:pPr>
        <w:pStyle w:val="ListBullet"/>
      </w:pPr>
      <w:r>
        <w:t>Mayor demanda de bebidas calientes y preparaciones simples.</w:t>
      </w:r>
    </w:p>
    <w:p>
      <w:pPr>
        <w:pStyle w:val="ListBullet"/>
      </w:pPr>
      <w:r>
        <w:t>Los clientes apurados toleran menos demora, pero no deben convertirse en castigo extremo.</w:t>
      </w:r>
    </w:p>
    <w:p>
      <w:pPr>
        <w:pStyle w:val="ListBullet"/>
      </w:pPr>
      <w:r>
        <w:t>Puede existir un arquetipo “cliente habitual mañanero” con diálogo recurrente.</w:t>
      </w:r>
    </w:p>
    <w:p>
      <w:pPr>
        <w:pStyle w:val="Heading2"/>
      </w:pPr>
      <w:r>
        <w:t>46.2 Recetas recomendadas de desayuno chileno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D3"/>
            <w:vAlign w:val="center"/>
          </w:tcPr>
          <w:p>
            <w:r>
              <w:rPr>
                <w:b/>
              </w:rPr>
              <w:t>Receta</w:t>
            </w:r>
          </w:p>
        </w:tc>
        <w:tc>
          <w:tcPr>
            <w:tcW w:type="dxa" w:w="2556"/>
            <w:shd w:fill="D9EAD3"/>
            <w:vAlign w:val="center"/>
          </w:tcPr>
          <w:p>
            <w:r>
              <w:rPr>
                <w:b/>
              </w:rPr>
              <w:t>Ingredientes base</w:t>
            </w:r>
          </w:p>
        </w:tc>
        <w:tc>
          <w:tcPr>
            <w:tcW w:type="dxa" w:w="2556"/>
            <w:shd w:fill="D9EAD3"/>
            <w:vAlign w:val="center"/>
          </w:tcPr>
          <w:p>
            <w:r>
              <w:rPr>
                <w:b/>
              </w:rPr>
              <w:t>Estación</w:t>
            </w:r>
          </w:p>
        </w:tc>
        <w:tc>
          <w:tcPr>
            <w:tcW w:type="dxa" w:w="2556"/>
            <w:shd w:fill="D9EAD3"/>
            <w:vAlign w:val="center"/>
          </w:tcPr>
          <w:p>
            <w:r>
              <w:rPr>
                <w:b/>
              </w:rPr>
              <w:t>Demanda desayuno</w:t>
            </w:r>
          </w:p>
        </w:tc>
      </w:tr>
      <w:tr>
        <w:tc>
          <w:tcPr>
            <w:tcW w:type="dxa" w:w="2556"/>
            <w:vAlign w:val="center"/>
          </w:tcPr>
          <w:p>
            <w:r>
              <w:t>Marraqueta con palta</w:t>
            </w:r>
          </w:p>
        </w:tc>
        <w:tc>
          <w:tcPr>
            <w:tcW w:type="dxa" w:w="2556"/>
            <w:vAlign w:val="center"/>
          </w:tcPr>
          <w:p>
            <w:r>
              <w:t>Pan, palta, sal</w:t>
            </w:r>
          </w:p>
        </w:tc>
        <w:tc>
          <w:tcPr>
            <w:tcW w:type="dxa" w:w="2556"/>
            <w:vAlign w:val="center"/>
          </w:tcPr>
          <w:p>
            <w:r>
              <w:t>Mesón frío / tostador</w:t>
            </w:r>
          </w:p>
        </w:tc>
        <w:tc>
          <w:tcPr>
            <w:tcW w:type="dxa" w:w="2556"/>
            <w:vAlign w:val="center"/>
          </w:tcPr>
          <w:p>
            <w:r>
              <w:t>Alta</w:t>
            </w:r>
          </w:p>
        </w:tc>
      </w:tr>
      <w:tr>
        <w:tc>
          <w:tcPr>
            <w:tcW w:type="dxa" w:w="2556"/>
            <w:vAlign w:val="center"/>
          </w:tcPr>
          <w:p>
            <w:r>
              <w:t>Hallulla con jamón y queso</w:t>
            </w:r>
          </w:p>
        </w:tc>
        <w:tc>
          <w:tcPr>
            <w:tcW w:type="dxa" w:w="2556"/>
            <w:vAlign w:val="center"/>
          </w:tcPr>
          <w:p>
            <w:r>
              <w:t>Hallulla, jamón, queso</w:t>
            </w:r>
          </w:p>
        </w:tc>
        <w:tc>
          <w:tcPr>
            <w:tcW w:type="dxa" w:w="2556"/>
            <w:vAlign w:val="center"/>
          </w:tcPr>
          <w:p>
            <w:r>
              <w:t>Tostador</w:t>
            </w:r>
          </w:p>
        </w:tc>
        <w:tc>
          <w:tcPr>
            <w:tcW w:type="dxa" w:w="2556"/>
            <w:vAlign w:val="center"/>
          </w:tcPr>
          <w:p>
            <w:r>
              <w:t>Alta</w:t>
            </w:r>
          </w:p>
        </w:tc>
      </w:tr>
      <w:tr>
        <w:tc>
          <w:tcPr>
            <w:tcW w:type="dxa" w:w="2556"/>
            <w:vAlign w:val="center"/>
          </w:tcPr>
          <w:p>
            <w:r>
              <w:t>Pan amasado con mantequilla</w:t>
            </w:r>
          </w:p>
        </w:tc>
        <w:tc>
          <w:tcPr>
            <w:tcW w:type="dxa" w:w="2556"/>
            <w:vAlign w:val="center"/>
          </w:tcPr>
          <w:p>
            <w:r>
              <w:t>Pan amasado, mantequilla</w:t>
            </w:r>
          </w:p>
        </w:tc>
        <w:tc>
          <w:tcPr>
            <w:tcW w:type="dxa" w:w="2556"/>
            <w:vAlign w:val="center"/>
          </w:tcPr>
          <w:p>
            <w:r>
              <w:t>Horno / mesón</w:t>
            </w:r>
          </w:p>
        </w:tc>
        <w:tc>
          <w:tcPr>
            <w:tcW w:type="dxa" w:w="2556"/>
            <w:vAlign w:val="center"/>
          </w:tcPr>
          <w:p>
            <w:r>
              <w:t>Media</w:t>
            </w:r>
          </w:p>
        </w:tc>
      </w:tr>
      <w:tr>
        <w:tc>
          <w:tcPr>
            <w:tcW w:type="dxa" w:w="2556"/>
            <w:vAlign w:val="center"/>
          </w:tcPr>
          <w:p>
            <w:r>
              <w:t>Huevos revueltos con pan</w:t>
            </w:r>
          </w:p>
        </w:tc>
        <w:tc>
          <w:tcPr>
            <w:tcW w:type="dxa" w:w="2556"/>
            <w:vAlign w:val="center"/>
          </w:tcPr>
          <w:p>
            <w:r>
              <w:t>Huevos, pan, mantequilla</w:t>
            </w:r>
          </w:p>
        </w:tc>
        <w:tc>
          <w:tcPr>
            <w:tcW w:type="dxa" w:w="2556"/>
            <w:vAlign w:val="center"/>
          </w:tcPr>
          <w:p>
            <w:r>
              <w:t>Sartén</w:t>
            </w:r>
          </w:p>
        </w:tc>
        <w:tc>
          <w:tcPr>
            <w:tcW w:type="dxa" w:w="2556"/>
            <w:vAlign w:val="center"/>
          </w:tcPr>
          <w:p>
            <w:r>
              <w:t>Alta</w:t>
            </w:r>
          </w:p>
        </w:tc>
      </w:tr>
      <w:tr>
        <w:tc>
          <w:tcPr>
            <w:tcW w:type="dxa" w:w="2556"/>
            <w:vAlign w:val="center"/>
          </w:tcPr>
          <w:p>
            <w:r>
              <w:t>Huevos a la copa</w:t>
            </w:r>
          </w:p>
        </w:tc>
        <w:tc>
          <w:tcPr>
            <w:tcW w:type="dxa" w:w="2556"/>
            <w:vAlign w:val="center"/>
          </w:tcPr>
          <w:p>
            <w:r>
              <w:t>Huevos, pan</w:t>
            </w:r>
          </w:p>
        </w:tc>
        <w:tc>
          <w:tcPr>
            <w:tcW w:type="dxa" w:w="2556"/>
            <w:vAlign w:val="center"/>
          </w:tcPr>
          <w:p>
            <w:r>
              <w:t>Cocina</w:t>
            </w:r>
          </w:p>
        </w:tc>
        <w:tc>
          <w:tcPr>
            <w:tcW w:type="dxa" w:w="2556"/>
            <w:vAlign w:val="center"/>
          </w:tcPr>
          <w:p>
            <w:r>
              <w:t>Media</w:t>
            </w:r>
          </w:p>
        </w:tc>
      </w:tr>
      <w:tr>
        <w:tc>
          <w:tcPr>
            <w:tcW w:type="dxa" w:w="2556"/>
            <w:vAlign w:val="center"/>
          </w:tcPr>
          <w:p>
            <w:r>
              <w:t>Tostadas con mermelada</w:t>
            </w:r>
          </w:p>
        </w:tc>
        <w:tc>
          <w:tcPr>
            <w:tcW w:type="dxa" w:w="2556"/>
            <w:vAlign w:val="center"/>
          </w:tcPr>
          <w:p>
            <w:r>
              <w:t>Pan, mermelada</w:t>
            </w:r>
          </w:p>
        </w:tc>
        <w:tc>
          <w:tcPr>
            <w:tcW w:type="dxa" w:w="2556"/>
            <w:vAlign w:val="center"/>
          </w:tcPr>
          <w:p>
            <w:r>
              <w:t>Tostador</w:t>
            </w:r>
          </w:p>
        </w:tc>
        <w:tc>
          <w:tcPr>
            <w:tcW w:type="dxa" w:w="2556"/>
            <w:vAlign w:val="center"/>
          </w:tcPr>
          <w:p>
            <w:r>
              <w:t>Media</w:t>
            </w:r>
          </w:p>
        </w:tc>
      </w:tr>
      <w:tr>
        <w:tc>
          <w:tcPr>
            <w:tcW w:type="dxa" w:w="2556"/>
            <w:vAlign w:val="center"/>
          </w:tcPr>
          <w:p>
            <w:r>
              <w:t>Café</w:t>
            </w:r>
          </w:p>
        </w:tc>
        <w:tc>
          <w:tcPr>
            <w:tcW w:type="dxa" w:w="2556"/>
            <w:vAlign w:val="center"/>
          </w:tcPr>
          <w:p>
            <w:r>
              <w:t>Café, agua/leche</w:t>
            </w:r>
          </w:p>
        </w:tc>
        <w:tc>
          <w:tcPr>
            <w:tcW w:type="dxa" w:w="2556"/>
            <w:vAlign w:val="center"/>
          </w:tcPr>
          <w:p>
            <w:r>
              <w:t>Cafetera</w:t>
            </w:r>
          </w:p>
        </w:tc>
        <w:tc>
          <w:tcPr>
            <w:tcW w:type="dxa" w:w="2556"/>
            <w:vAlign w:val="center"/>
          </w:tcPr>
          <w:p>
            <w:r>
              <w:t>Muy alta</w:t>
            </w:r>
          </w:p>
        </w:tc>
      </w:tr>
      <w:tr>
        <w:tc>
          <w:tcPr>
            <w:tcW w:type="dxa" w:w="2556"/>
            <w:vAlign w:val="center"/>
          </w:tcPr>
          <w:p>
            <w:r>
              <w:t>Té</w:t>
            </w:r>
          </w:p>
        </w:tc>
        <w:tc>
          <w:tcPr>
            <w:tcW w:type="dxa" w:w="2556"/>
            <w:vAlign w:val="center"/>
          </w:tcPr>
          <w:p>
            <w:r>
              <w:t>Té, agua</w:t>
            </w:r>
          </w:p>
        </w:tc>
        <w:tc>
          <w:tcPr>
            <w:tcW w:type="dxa" w:w="2556"/>
            <w:vAlign w:val="center"/>
          </w:tcPr>
          <w:p>
            <w:r>
              <w:t>Hervidor / tetera</w:t>
            </w:r>
          </w:p>
        </w:tc>
        <w:tc>
          <w:tcPr>
            <w:tcW w:type="dxa" w:w="2556"/>
            <w:vAlign w:val="center"/>
          </w:tcPr>
          <w:p>
            <w:r>
              <w:t>Muy alta</w:t>
            </w:r>
          </w:p>
        </w:tc>
      </w:tr>
      <w:tr>
        <w:tc>
          <w:tcPr>
            <w:tcW w:type="dxa" w:w="2556"/>
            <w:vAlign w:val="center"/>
          </w:tcPr>
          <w:p>
            <w:r>
              <w:t>Leche con café</w:t>
            </w:r>
          </w:p>
        </w:tc>
        <w:tc>
          <w:tcPr>
            <w:tcW w:type="dxa" w:w="2556"/>
            <w:vAlign w:val="center"/>
          </w:tcPr>
          <w:p>
            <w:r>
              <w:t>Leche, café</w:t>
            </w:r>
          </w:p>
        </w:tc>
        <w:tc>
          <w:tcPr>
            <w:tcW w:type="dxa" w:w="2556"/>
            <w:vAlign w:val="center"/>
          </w:tcPr>
          <w:p>
            <w:r>
              <w:t>Cafetera</w:t>
            </w:r>
          </w:p>
        </w:tc>
        <w:tc>
          <w:tcPr>
            <w:tcW w:type="dxa" w:w="2556"/>
            <w:vAlign w:val="center"/>
          </w:tcPr>
          <w:p>
            <w:r>
              <w:t>Media</w:t>
            </w:r>
          </w:p>
        </w:tc>
      </w:tr>
      <w:tr>
        <w:tc>
          <w:tcPr>
            <w:tcW w:type="dxa" w:w="2556"/>
            <w:vAlign w:val="center"/>
          </w:tcPr>
          <w:p>
            <w:r>
              <w:t>Jugo natural</w:t>
            </w:r>
          </w:p>
        </w:tc>
        <w:tc>
          <w:tcPr>
            <w:tcW w:type="dxa" w:w="2556"/>
            <w:vAlign w:val="center"/>
          </w:tcPr>
          <w:p>
            <w:r>
              <w:t>Fruta, agua</w:t>
            </w:r>
          </w:p>
        </w:tc>
        <w:tc>
          <w:tcPr>
            <w:tcW w:type="dxa" w:w="2556"/>
            <w:vAlign w:val="center"/>
          </w:tcPr>
          <w:p>
            <w:r>
              <w:t>Licuadora</w:t>
            </w:r>
          </w:p>
        </w:tc>
        <w:tc>
          <w:tcPr>
            <w:tcW w:type="dxa" w:w="2556"/>
            <w:vAlign w:val="center"/>
          </w:tcPr>
          <w:p>
            <w:r>
              <w:t>Media</w:t>
            </w:r>
          </w:p>
        </w:tc>
      </w:tr>
    </w:tbl>
    <w:p>
      <w:pPr>
        <w:pStyle w:val="Heading2"/>
      </w:pPr>
      <w:r>
        <w:t>46.3 Ejemplos de diálogo chileno</w:t>
      </w:r>
    </w:p>
    <w:p>
      <w:pPr>
        <w:pStyle w:val="ListBullet"/>
      </w:pPr>
      <w:r>
        <w:t>Cliente solo: “Buenos días. ¿Me da un cafecito y una marraqueta con palta, porfa?”</w:t>
      </w:r>
    </w:p>
    <w:p>
      <w:pPr>
        <w:pStyle w:val="ListBullet"/>
      </w:pPr>
      <w:r>
        <w:t>Pareja: “¿Pedimos algo rápido? Después se nos hace tarde.”</w:t>
      </w:r>
    </w:p>
    <w:p>
      <w:pPr>
        <w:pStyle w:val="ListBullet"/>
      </w:pPr>
      <w:r>
        <w:t>Cliente habitual: “Lo de siempre nomás, si ya me conoce.”</w:t>
      </w:r>
    </w:p>
    <w:p>
      <w:pPr>
        <w:pStyle w:val="ListBullet"/>
      </w:pPr>
      <w:r>
        <w:t>Cliente apurado: “Compadre, ando medio justo de hora. ¿Sale rápido?”</w:t>
      </w:r>
    </w:p>
    <w:p>
      <w:pPr>
        <w:pStyle w:val="ListBullet"/>
      </w:pPr>
      <w:r>
        <w:t>Fin de semana: “Ya cabros, pidamos tranquilos si hoy no hay apuro.”</w:t>
      </w:r>
    </w:p>
    <w:p>
      <w:r>
        <w:br/>
      </w:r>
    </w:p>
    <w:p>
      <w:pPr>
        <w:pStyle w:val="Heading1"/>
      </w:pPr>
      <w:r>
        <w:t>47. Menú de almuerzo</w:t>
      </w:r>
    </w:p>
    <w:p>
      <w:r>
        <w:t>El almuerzo es la franja de mayor presión operativa del restaurante. Debe concentrar la mayor variedad de platos de fondo, grupos de compañeros de trabajo, familias y clientes que llegan por un “menú del día”. La cocina, los mostradores y los meseros deben sentirse más exigidos.</w:t>
      </w:r>
    </w:p>
    <w:p>
      <w:pPr>
        <w:pStyle w:val="Heading2"/>
      </w:pPr>
      <w:r>
        <w:t>47.1 Mecánica de menú del día</w:t>
      </w:r>
    </w:p>
    <w:p>
      <w:r>
        <w:t>Cada jornada puede destacar entre 1 y 3 platos como “Menú del día”. El jugador elige los platos dentro de los que ya conoce. Elegirlos aumenta la probabilidad de que sean pedidos durante el almuerzo y permite preparar producción anticipada en el mostrador.</w:t>
      </w:r>
    </w:p>
    <w:p>
      <w:pPr>
        <w:pStyle w:val="ListBullet"/>
      </w:pPr>
      <w:r>
        <w:t>No crea ingredientes gratis ni ignora costos.</w:t>
      </w:r>
    </w:p>
    <w:p>
      <w:pPr>
        <w:pStyle w:val="ListBullet"/>
      </w:pPr>
      <w:r>
        <w:t>No garantiza venta completa: preparar en exceso puede dejar stock.</w:t>
      </w:r>
    </w:p>
    <w:p>
      <w:pPr>
        <w:pStyle w:val="ListBullet"/>
      </w:pPr>
      <w:r>
        <w:t>Los platos elegidos deben pertenecer a estaciones construidas y recetas desbloqueadas.</w:t>
      </w:r>
    </w:p>
    <w:p>
      <w:pPr>
        <w:pStyle w:val="ListBullet"/>
      </w:pPr>
      <w:r>
        <w:t>Eventos o feriados pueden sugerir automáticamente opciones apropiadas, pero el jugador puede cambiarlas.</w:t>
      </w:r>
    </w:p>
    <w:p>
      <w:pPr>
        <w:pStyle w:val="ListBullet"/>
      </w:pPr>
      <w:r>
        <w:t>El panel puede mostrar una estimación cualitativa: demanda baja, normal, alta o muy alta.</w:t>
      </w:r>
    </w:p>
    <w:p>
      <w:pPr>
        <w:pStyle w:val="Heading2"/>
      </w:pPr>
      <w:r>
        <w:t>47.2 Recetas sugeridas de almuerzo</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D3"/>
            <w:vAlign w:val="center"/>
          </w:tcPr>
          <w:p>
            <w:r>
              <w:rPr>
                <w:b/>
              </w:rPr>
              <w:t>Plato</w:t>
            </w:r>
          </w:p>
        </w:tc>
        <w:tc>
          <w:tcPr>
            <w:tcW w:type="dxa" w:w="2556"/>
            <w:shd w:fill="D9EAD3"/>
            <w:vAlign w:val="center"/>
          </w:tcPr>
          <w:p>
            <w:r>
              <w:rPr>
                <w:b/>
              </w:rPr>
              <w:t>Ingredientes base</w:t>
            </w:r>
          </w:p>
        </w:tc>
        <w:tc>
          <w:tcPr>
            <w:tcW w:type="dxa" w:w="2556"/>
            <w:shd w:fill="D9EAD3"/>
            <w:vAlign w:val="center"/>
          </w:tcPr>
          <w:p>
            <w:r>
              <w:rPr>
                <w:b/>
              </w:rPr>
              <w:t>Estación</w:t>
            </w:r>
          </w:p>
        </w:tc>
        <w:tc>
          <w:tcPr>
            <w:tcW w:type="dxa" w:w="2556"/>
            <w:shd w:fill="D9EAD3"/>
            <w:vAlign w:val="center"/>
          </w:tcPr>
          <w:p>
            <w:r>
              <w:rPr>
                <w:b/>
              </w:rPr>
              <w:t>Demanda</w:t>
            </w:r>
          </w:p>
        </w:tc>
      </w:tr>
      <w:tr>
        <w:tc>
          <w:tcPr>
            <w:tcW w:type="dxa" w:w="2556"/>
            <w:vAlign w:val="center"/>
          </w:tcPr>
          <w:p>
            <w:r>
              <w:t>Cazuela de vacuno</w:t>
            </w:r>
          </w:p>
        </w:tc>
        <w:tc>
          <w:tcPr>
            <w:tcW w:type="dxa" w:w="2556"/>
            <w:vAlign w:val="center"/>
          </w:tcPr>
          <w:p>
            <w:r>
              <w:t>Vacuno, papa, zapallo, choclo</w:t>
            </w:r>
          </w:p>
        </w:tc>
        <w:tc>
          <w:tcPr>
            <w:tcW w:type="dxa" w:w="2556"/>
            <w:vAlign w:val="center"/>
          </w:tcPr>
          <w:p>
            <w:r>
              <w:t>Olla</w:t>
            </w:r>
          </w:p>
        </w:tc>
        <w:tc>
          <w:tcPr>
            <w:tcW w:type="dxa" w:w="2556"/>
            <w:vAlign w:val="center"/>
          </w:tcPr>
          <w:p>
            <w:r>
              <w:t>Alta</w:t>
            </w:r>
          </w:p>
        </w:tc>
      </w:tr>
      <w:tr>
        <w:tc>
          <w:tcPr>
            <w:tcW w:type="dxa" w:w="2556"/>
            <w:vAlign w:val="center"/>
          </w:tcPr>
          <w:p>
            <w:r>
              <w:t>Cazuela de pollo</w:t>
            </w:r>
          </w:p>
        </w:tc>
        <w:tc>
          <w:tcPr>
            <w:tcW w:type="dxa" w:w="2556"/>
            <w:vAlign w:val="center"/>
          </w:tcPr>
          <w:p>
            <w:r>
              <w:t>Pollo, papa, zapallo, choclo</w:t>
            </w:r>
          </w:p>
        </w:tc>
        <w:tc>
          <w:tcPr>
            <w:tcW w:type="dxa" w:w="2556"/>
            <w:vAlign w:val="center"/>
          </w:tcPr>
          <w:p>
            <w:r>
              <w:t>Olla</w:t>
            </w:r>
          </w:p>
        </w:tc>
        <w:tc>
          <w:tcPr>
            <w:tcW w:type="dxa" w:w="2556"/>
            <w:vAlign w:val="center"/>
          </w:tcPr>
          <w:p>
            <w:r>
              <w:t>Alta</w:t>
            </w:r>
          </w:p>
        </w:tc>
      </w:tr>
      <w:tr>
        <w:tc>
          <w:tcPr>
            <w:tcW w:type="dxa" w:w="2556"/>
            <w:vAlign w:val="center"/>
          </w:tcPr>
          <w:p>
            <w:r>
              <w:t>Pastel de choclo</w:t>
            </w:r>
          </w:p>
        </w:tc>
        <w:tc>
          <w:tcPr>
            <w:tcW w:type="dxa" w:w="2556"/>
            <w:vAlign w:val="center"/>
          </w:tcPr>
          <w:p>
            <w:r>
              <w:t>Choclo, carne, pollo, cebolla, huevo</w:t>
            </w:r>
          </w:p>
        </w:tc>
        <w:tc>
          <w:tcPr>
            <w:tcW w:type="dxa" w:w="2556"/>
            <w:vAlign w:val="center"/>
          </w:tcPr>
          <w:p>
            <w:r>
              <w:t>Horno</w:t>
            </w:r>
          </w:p>
        </w:tc>
        <w:tc>
          <w:tcPr>
            <w:tcW w:type="dxa" w:w="2556"/>
            <w:vAlign w:val="center"/>
          </w:tcPr>
          <w:p>
            <w:r>
              <w:t>Alta</w:t>
            </w:r>
          </w:p>
        </w:tc>
      </w:tr>
      <w:tr>
        <w:tc>
          <w:tcPr>
            <w:tcW w:type="dxa" w:w="2556"/>
            <w:vAlign w:val="center"/>
          </w:tcPr>
          <w:p>
            <w:r>
              <w:t>Porotos con riendas</w:t>
            </w:r>
          </w:p>
        </w:tc>
        <w:tc>
          <w:tcPr>
            <w:tcW w:type="dxa" w:w="2556"/>
            <w:vAlign w:val="center"/>
          </w:tcPr>
          <w:p>
            <w:r>
              <w:t>Porotos, tallarines, zapallo</w:t>
            </w:r>
          </w:p>
        </w:tc>
        <w:tc>
          <w:tcPr>
            <w:tcW w:type="dxa" w:w="2556"/>
            <w:vAlign w:val="center"/>
          </w:tcPr>
          <w:p>
            <w:r>
              <w:t>Olla</w:t>
            </w:r>
          </w:p>
        </w:tc>
        <w:tc>
          <w:tcPr>
            <w:tcW w:type="dxa" w:w="2556"/>
            <w:vAlign w:val="center"/>
          </w:tcPr>
          <w:p>
            <w:r>
              <w:t>Alta invierno</w:t>
            </w:r>
          </w:p>
        </w:tc>
      </w:tr>
      <w:tr>
        <w:tc>
          <w:tcPr>
            <w:tcW w:type="dxa" w:w="2556"/>
            <w:vAlign w:val="center"/>
          </w:tcPr>
          <w:p>
            <w:r>
              <w:t>Charquicán</w:t>
            </w:r>
          </w:p>
        </w:tc>
        <w:tc>
          <w:tcPr>
            <w:tcW w:type="dxa" w:w="2556"/>
            <w:vAlign w:val="center"/>
          </w:tcPr>
          <w:p>
            <w:r>
              <w:t>Papa, zapallo, carne, verduras</w:t>
            </w:r>
          </w:p>
        </w:tc>
        <w:tc>
          <w:tcPr>
            <w:tcW w:type="dxa" w:w="2556"/>
            <w:vAlign w:val="center"/>
          </w:tcPr>
          <w:p>
            <w:r>
              <w:t>Olla</w:t>
            </w:r>
          </w:p>
        </w:tc>
        <w:tc>
          <w:tcPr>
            <w:tcW w:type="dxa" w:w="2556"/>
            <w:vAlign w:val="center"/>
          </w:tcPr>
          <w:p>
            <w:r>
              <w:t>Alta</w:t>
            </w:r>
          </w:p>
        </w:tc>
      </w:tr>
      <w:tr>
        <w:tc>
          <w:tcPr>
            <w:tcW w:type="dxa" w:w="2556"/>
            <w:vAlign w:val="center"/>
          </w:tcPr>
          <w:p>
            <w:r>
              <w:t>Carbonada</w:t>
            </w:r>
          </w:p>
        </w:tc>
        <w:tc>
          <w:tcPr>
            <w:tcW w:type="dxa" w:w="2556"/>
            <w:vAlign w:val="center"/>
          </w:tcPr>
          <w:p>
            <w:r>
              <w:t>Carne, papa, zapallo, verduras</w:t>
            </w:r>
          </w:p>
        </w:tc>
        <w:tc>
          <w:tcPr>
            <w:tcW w:type="dxa" w:w="2556"/>
            <w:vAlign w:val="center"/>
          </w:tcPr>
          <w:p>
            <w:r>
              <w:t>Olla</w:t>
            </w:r>
          </w:p>
        </w:tc>
        <w:tc>
          <w:tcPr>
            <w:tcW w:type="dxa" w:w="2556"/>
            <w:vAlign w:val="center"/>
          </w:tcPr>
          <w:p>
            <w:r>
              <w:t>Media/alta</w:t>
            </w:r>
          </w:p>
        </w:tc>
      </w:tr>
      <w:tr>
        <w:tc>
          <w:tcPr>
            <w:tcW w:type="dxa" w:w="2556"/>
            <w:vAlign w:val="center"/>
          </w:tcPr>
          <w:p>
            <w:r>
              <w:t>Lentejas con arroz</w:t>
            </w:r>
          </w:p>
        </w:tc>
        <w:tc>
          <w:tcPr>
            <w:tcW w:type="dxa" w:w="2556"/>
            <w:vAlign w:val="center"/>
          </w:tcPr>
          <w:p>
            <w:r>
              <w:t>Lentejas, arroz, verduras</w:t>
            </w:r>
          </w:p>
        </w:tc>
        <w:tc>
          <w:tcPr>
            <w:tcW w:type="dxa" w:w="2556"/>
            <w:vAlign w:val="center"/>
          </w:tcPr>
          <w:p>
            <w:r>
              <w:t>Olla</w:t>
            </w:r>
          </w:p>
        </w:tc>
        <w:tc>
          <w:tcPr>
            <w:tcW w:type="dxa" w:w="2556"/>
            <w:vAlign w:val="center"/>
          </w:tcPr>
          <w:p>
            <w:r>
              <w:t>Media</w:t>
            </w:r>
          </w:p>
        </w:tc>
      </w:tr>
      <w:tr>
        <w:tc>
          <w:tcPr>
            <w:tcW w:type="dxa" w:w="2556"/>
            <w:vAlign w:val="center"/>
          </w:tcPr>
          <w:p>
            <w:r>
              <w:t>Pollo arvejado</w:t>
            </w:r>
          </w:p>
        </w:tc>
        <w:tc>
          <w:tcPr>
            <w:tcW w:type="dxa" w:w="2556"/>
            <w:vAlign w:val="center"/>
          </w:tcPr>
          <w:p>
            <w:r>
              <w:t>Pollo, arvejas, zanahoria, cebolla</w:t>
            </w:r>
          </w:p>
        </w:tc>
        <w:tc>
          <w:tcPr>
            <w:tcW w:type="dxa" w:w="2556"/>
            <w:vAlign w:val="center"/>
          </w:tcPr>
          <w:p>
            <w:r>
              <w:t>Olla</w:t>
            </w:r>
          </w:p>
        </w:tc>
        <w:tc>
          <w:tcPr>
            <w:tcW w:type="dxa" w:w="2556"/>
            <w:vAlign w:val="center"/>
          </w:tcPr>
          <w:p>
            <w:r>
              <w:t>Media</w:t>
            </w:r>
          </w:p>
        </w:tc>
      </w:tr>
      <w:tr>
        <w:tc>
          <w:tcPr>
            <w:tcW w:type="dxa" w:w="2556"/>
            <w:vAlign w:val="center"/>
          </w:tcPr>
          <w:p>
            <w:r>
              <w:t>Bistec a lo pobre</w:t>
            </w:r>
          </w:p>
        </w:tc>
        <w:tc>
          <w:tcPr>
            <w:tcW w:type="dxa" w:w="2556"/>
            <w:vAlign w:val="center"/>
          </w:tcPr>
          <w:p>
            <w:r>
              <w:t>Vacuno, papa, huevo, cebolla</w:t>
            </w:r>
          </w:p>
        </w:tc>
        <w:tc>
          <w:tcPr>
            <w:tcW w:type="dxa" w:w="2556"/>
            <w:vAlign w:val="center"/>
          </w:tcPr>
          <w:p>
            <w:r>
              <w:t>Sartén/parrilla</w:t>
            </w:r>
          </w:p>
        </w:tc>
        <w:tc>
          <w:tcPr>
            <w:tcW w:type="dxa" w:w="2556"/>
            <w:vAlign w:val="center"/>
          </w:tcPr>
          <w:p>
            <w:r>
              <w:t>Alta</w:t>
            </w:r>
          </w:p>
        </w:tc>
      </w:tr>
      <w:tr>
        <w:tc>
          <w:tcPr>
            <w:tcW w:type="dxa" w:w="2556"/>
            <w:vAlign w:val="center"/>
          </w:tcPr>
          <w:p>
            <w:r>
              <w:t>Pescado frito con ensalada</w:t>
            </w:r>
          </w:p>
        </w:tc>
        <w:tc>
          <w:tcPr>
            <w:tcW w:type="dxa" w:w="2556"/>
            <w:vAlign w:val="center"/>
          </w:tcPr>
          <w:p>
            <w:r>
              <w:t>Pescado, harina, ensalada</w:t>
            </w:r>
          </w:p>
        </w:tc>
        <w:tc>
          <w:tcPr>
            <w:tcW w:type="dxa" w:w="2556"/>
            <w:vAlign w:val="center"/>
          </w:tcPr>
          <w:p>
            <w:r>
              <w:t>Freidora/sartén</w:t>
            </w:r>
          </w:p>
        </w:tc>
        <w:tc>
          <w:tcPr>
            <w:tcW w:type="dxa" w:w="2556"/>
            <w:vAlign w:val="center"/>
          </w:tcPr>
          <w:p>
            <w:r>
              <w:t>Alta costa</w:t>
            </w:r>
          </w:p>
        </w:tc>
      </w:tr>
    </w:tbl>
    <w:p>
      <w:pPr>
        <w:pStyle w:val="Heading2"/>
      </w:pPr>
      <w:r>
        <w:t>47.3 Diálogos de hora de almuerzo</w:t>
      </w:r>
    </w:p>
    <w:p>
      <w:pPr>
        <w:pStyle w:val="ListBullet"/>
      </w:pPr>
      <w:r>
        <w:t>“Está llenito hoy día. Ojalá alcance mesa.”</w:t>
      </w:r>
    </w:p>
    <w:p>
      <w:pPr>
        <w:pStyle w:val="ListBullet"/>
      </w:pPr>
      <w:r>
        <w:t>“¿Qué tienen de menú?”</w:t>
      </w:r>
    </w:p>
    <w:p>
      <w:pPr>
        <w:pStyle w:val="ListBullet"/>
      </w:pPr>
      <w:r>
        <w:t>“Yo voy por la cazuela. Con este frío, cae de lujo.”</w:t>
      </w:r>
    </w:p>
    <w:p>
      <w:pPr>
        <w:pStyle w:val="ListBullet"/>
      </w:pPr>
      <w:r>
        <w:t>“Somos cuatro, ¿tendrá una mesa por ahí?”</w:t>
      </w:r>
    </w:p>
    <w:p>
      <w:pPr>
        <w:pStyle w:val="ListBullet"/>
      </w:pPr>
      <w:r>
        <w:t>“Jefe, se nos está juntando la pega en el mostrador.”</w:t>
      </w:r>
    </w:p>
    <w:p>
      <w:pPr>
        <w:pStyle w:val="ListBullet"/>
      </w:pPr>
      <w:r>
        <w:t>“Ya, aguanta un poquito. Sacamos estos dos pedidos y respiramos.”</w:t>
      </w:r>
    </w:p>
    <w:p>
      <w:r>
        <w:br/>
      </w:r>
    </w:p>
    <w:p>
      <w:pPr>
        <w:pStyle w:val="Heading1"/>
      </w:pPr>
      <w:r>
        <w:t>48. Once, cena y servicio nocturno</w:t>
      </w:r>
    </w:p>
    <w:p>
      <w:r>
        <w:t>En Chile la once tiene identidad suficiente para ser una franja propia. En términos de juego permite reutilizar panes, sándwiches, bebidas calientes y preparaciones dulces sin que el restaurante se sienta igual al desayuno. La cena, en cambio, favorece permanencias más largas, grupos y platos de mayor elaboración.</w:t>
      </w:r>
    </w:p>
    <w:p>
      <w:pPr>
        <w:pStyle w:val="Heading2"/>
      </w:pPr>
      <w:r>
        <w:t>48.1 Once chilena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vAlign w:val="center"/>
          </w:tcPr>
          <w:p>
            <w:r>
              <w:rPr>
                <w:b/>
              </w:rPr>
              <w:t>Preparación</w:t>
            </w:r>
          </w:p>
        </w:tc>
        <w:tc>
          <w:tcPr>
            <w:tcW w:type="dxa" w:w="3408"/>
            <w:shd w:fill="D9EAD3"/>
            <w:vAlign w:val="center"/>
          </w:tcPr>
          <w:p>
            <w:r>
              <w:rPr>
                <w:b/>
              </w:rPr>
              <w:t>Ingredientes base</w:t>
            </w:r>
          </w:p>
        </w:tc>
        <w:tc>
          <w:tcPr>
            <w:tcW w:type="dxa" w:w="3408"/>
            <w:shd w:fill="D9EAD3"/>
            <w:vAlign w:val="center"/>
          </w:tcPr>
          <w:p>
            <w:r>
              <w:rPr>
                <w:b/>
              </w:rPr>
              <w:t>Estación</w:t>
            </w:r>
          </w:p>
        </w:tc>
      </w:tr>
      <w:tr>
        <w:tc>
          <w:tcPr>
            <w:tcW w:type="dxa" w:w="3408"/>
            <w:vAlign w:val="center"/>
          </w:tcPr>
          <w:p>
            <w:r>
              <w:t>Completo italiano</w:t>
            </w:r>
          </w:p>
        </w:tc>
        <w:tc>
          <w:tcPr>
            <w:tcW w:type="dxa" w:w="3408"/>
            <w:vAlign w:val="center"/>
          </w:tcPr>
          <w:p>
            <w:r>
              <w:t>Pan, vienesa, tomate, palta, mayonesa</w:t>
            </w:r>
          </w:p>
        </w:tc>
        <w:tc>
          <w:tcPr>
            <w:tcW w:type="dxa" w:w="3408"/>
            <w:vAlign w:val="center"/>
          </w:tcPr>
          <w:p>
            <w:r>
              <w:t>Plancha/mesón</w:t>
            </w:r>
          </w:p>
        </w:tc>
      </w:tr>
      <w:tr>
        <w:tc>
          <w:tcPr>
            <w:tcW w:type="dxa" w:w="3408"/>
            <w:vAlign w:val="center"/>
          </w:tcPr>
          <w:p>
            <w:r>
              <w:t>Barros Luco</w:t>
            </w:r>
          </w:p>
        </w:tc>
        <w:tc>
          <w:tcPr>
            <w:tcW w:type="dxa" w:w="3408"/>
            <w:vAlign w:val="center"/>
          </w:tcPr>
          <w:p>
            <w:r>
              <w:t>Pan, carne, queso</w:t>
            </w:r>
          </w:p>
        </w:tc>
        <w:tc>
          <w:tcPr>
            <w:tcW w:type="dxa" w:w="3408"/>
            <w:vAlign w:val="center"/>
          </w:tcPr>
          <w:p>
            <w:r>
              <w:t>Plancha</w:t>
            </w:r>
          </w:p>
        </w:tc>
      </w:tr>
      <w:tr>
        <w:tc>
          <w:tcPr>
            <w:tcW w:type="dxa" w:w="3408"/>
            <w:vAlign w:val="center"/>
          </w:tcPr>
          <w:p>
            <w:r>
              <w:t>Barros Jarpa</w:t>
            </w:r>
          </w:p>
        </w:tc>
        <w:tc>
          <w:tcPr>
            <w:tcW w:type="dxa" w:w="3408"/>
            <w:vAlign w:val="center"/>
          </w:tcPr>
          <w:p>
            <w:r>
              <w:t>Pan, jamón, queso</w:t>
            </w:r>
          </w:p>
        </w:tc>
        <w:tc>
          <w:tcPr>
            <w:tcW w:type="dxa" w:w="3408"/>
            <w:vAlign w:val="center"/>
          </w:tcPr>
          <w:p>
            <w:r>
              <w:t>Plancha</w:t>
            </w:r>
          </w:p>
        </w:tc>
      </w:tr>
      <w:tr>
        <w:tc>
          <w:tcPr>
            <w:tcW w:type="dxa" w:w="3408"/>
            <w:vAlign w:val="center"/>
          </w:tcPr>
          <w:p>
            <w:r>
              <w:t>Churrasco italiano</w:t>
            </w:r>
          </w:p>
        </w:tc>
        <w:tc>
          <w:tcPr>
            <w:tcW w:type="dxa" w:w="3408"/>
            <w:vAlign w:val="center"/>
          </w:tcPr>
          <w:p>
            <w:r>
              <w:t>Pan, churrasco, tomate, palta, mayonesa</w:t>
            </w:r>
          </w:p>
        </w:tc>
        <w:tc>
          <w:tcPr>
            <w:tcW w:type="dxa" w:w="3408"/>
            <w:vAlign w:val="center"/>
          </w:tcPr>
          <w:p>
            <w:r>
              <w:t>Plancha</w:t>
            </w:r>
          </w:p>
        </w:tc>
      </w:tr>
      <w:tr>
        <w:tc>
          <w:tcPr>
            <w:tcW w:type="dxa" w:w="3408"/>
            <w:vAlign w:val="center"/>
          </w:tcPr>
          <w:p>
            <w:r>
              <w:t>Sopaipillas</w:t>
            </w:r>
          </w:p>
        </w:tc>
        <w:tc>
          <w:tcPr>
            <w:tcW w:type="dxa" w:w="3408"/>
            <w:vAlign w:val="center"/>
          </w:tcPr>
          <w:p>
            <w:r>
              <w:t>Harina, zapallo, aceite</w:t>
            </w:r>
          </w:p>
        </w:tc>
        <w:tc>
          <w:tcPr>
            <w:tcW w:type="dxa" w:w="3408"/>
            <w:vAlign w:val="center"/>
          </w:tcPr>
          <w:p>
            <w:r>
              <w:t>Freidora</w:t>
            </w:r>
          </w:p>
        </w:tc>
      </w:tr>
      <w:tr>
        <w:tc>
          <w:tcPr>
            <w:tcW w:type="dxa" w:w="3408"/>
            <w:vAlign w:val="center"/>
          </w:tcPr>
          <w:p>
            <w:r>
              <w:t>Sopaipillas pasadas</w:t>
            </w:r>
          </w:p>
        </w:tc>
        <w:tc>
          <w:tcPr>
            <w:tcW w:type="dxa" w:w="3408"/>
            <w:vAlign w:val="center"/>
          </w:tcPr>
          <w:p>
            <w:r>
              <w:t>Sopaipillas, chancaca</w:t>
            </w:r>
          </w:p>
        </w:tc>
        <w:tc>
          <w:tcPr>
            <w:tcW w:type="dxa" w:w="3408"/>
            <w:vAlign w:val="center"/>
          </w:tcPr>
          <w:p>
            <w:r>
              <w:t>Olla/freidora</w:t>
            </w:r>
          </w:p>
        </w:tc>
      </w:tr>
      <w:tr>
        <w:tc>
          <w:tcPr>
            <w:tcW w:type="dxa" w:w="3408"/>
            <w:vAlign w:val="center"/>
          </w:tcPr>
          <w:p>
            <w:r>
              <w:t>Kuchen de manzana</w:t>
            </w:r>
          </w:p>
        </w:tc>
        <w:tc>
          <w:tcPr>
            <w:tcW w:type="dxa" w:w="3408"/>
            <w:vAlign w:val="center"/>
          </w:tcPr>
          <w:p>
            <w:r>
              <w:t>Harina, manzana, azúcar</w:t>
            </w:r>
          </w:p>
        </w:tc>
        <w:tc>
          <w:tcPr>
            <w:tcW w:type="dxa" w:w="3408"/>
            <w:vAlign w:val="center"/>
          </w:tcPr>
          <w:p>
            <w:r>
              <w:t>Horno</w:t>
            </w:r>
          </w:p>
        </w:tc>
      </w:tr>
      <w:tr>
        <w:tc>
          <w:tcPr>
            <w:tcW w:type="dxa" w:w="3408"/>
            <w:vAlign w:val="center"/>
          </w:tcPr>
          <w:p>
            <w:r>
              <w:t>Brazo de reina</w:t>
            </w:r>
          </w:p>
        </w:tc>
        <w:tc>
          <w:tcPr>
            <w:tcW w:type="dxa" w:w="3408"/>
            <w:vAlign w:val="center"/>
          </w:tcPr>
          <w:p>
            <w:r>
              <w:t>Bizcocho, manjar</w:t>
            </w:r>
          </w:p>
        </w:tc>
        <w:tc>
          <w:tcPr>
            <w:tcW w:type="dxa" w:w="3408"/>
            <w:vAlign w:val="center"/>
          </w:tcPr>
          <w:p>
            <w:r>
              <w:t>Horno</w:t>
            </w:r>
          </w:p>
        </w:tc>
      </w:tr>
      <w:tr>
        <w:tc>
          <w:tcPr>
            <w:tcW w:type="dxa" w:w="3408"/>
            <w:vAlign w:val="center"/>
          </w:tcPr>
          <w:p>
            <w:r>
              <w:t>Té</w:t>
            </w:r>
          </w:p>
        </w:tc>
        <w:tc>
          <w:tcPr>
            <w:tcW w:type="dxa" w:w="3408"/>
            <w:vAlign w:val="center"/>
          </w:tcPr>
          <w:p>
            <w:r>
              <w:t>Té, agua</w:t>
            </w:r>
          </w:p>
        </w:tc>
        <w:tc>
          <w:tcPr>
            <w:tcW w:type="dxa" w:w="3408"/>
            <w:vAlign w:val="center"/>
          </w:tcPr>
          <w:p>
            <w:r>
              <w:t>Tetera</w:t>
            </w:r>
          </w:p>
        </w:tc>
      </w:tr>
      <w:tr>
        <w:tc>
          <w:tcPr>
            <w:tcW w:type="dxa" w:w="3408"/>
            <w:vAlign w:val="center"/>
          </w:tcPr>
          <w:p>
            <w:r>
              <w:t>Café</w:t>
            </w:r>
          </w:p>
        </w:tc>
        <w:tc>
          <w:tcPr>
            <w:tcW w:type="dxa" w:w="3408"/>
            <w:vAlign w:val="center"/>
          </w:tcPr>
          <w:p>
            <w:r>
              <w:t>Café, agua/leche</w:t>
            </w:r>
          </w:p>
        </w:tc>
        <w:tc>
          <w:tcPr>
            <w:tcW w:type="dxa" w:w="3408"/>
            <w:vAlign w:val="center"/>
          </w:tcPr>
          <w:p>
            <w:r>
              <w:t>Cafetera</w:t>
            </w:r>
          </w:p>
        </w:tc>
      </w:tr>
    </w:tbl>
    <w:p>
      <w:pPr>
        <w:pStyle w:val="Heading2"/>
      </w:pPr>
      <w:r>
        <w:t>48.2 Cena</w:t>
      </w:r>
    </w:p>
    <w:p>
      <w:pPr>
        <w:pStyle w:val="ListBullet"/>
      </w:pPr>
      <w:r>
        <w:t>Grupos de 2 a 6 personas más frecuentes.</w:t>
      </w:r>
    </w:p>
    <w:p>
      <w:pPr>
        <w:pStyle w:val="ListBullet"/>
      </w:pPr>
      <w:r>
        <w:t>Mayor tiempo promedio sentado que en desayuno.</w:t>
      </w:r>
    </w:p>
    <w:p>
      <w:pPr>
        <w:pStyle w:val="ListBullet"/>
      </w:pPr>
      <w:r>
        <w:t>Mayor propensión a pedir plato principal + bebida + postre cuando esos sistemas estén implementados.</w:t>
      </w:r>
    </w:p>
    <w:p>
      <w:pPr>
        <w:pStyle w:val="ListBullet"/>
      </w:pPr>
      <w:r>
        <w:t>Parrilla, horno y pescados pueden aumentar demanda.</w:t>
      </w:r>
    </w:p>
    <w:p>
      <w:pPr>
        <w:pStyle w:val="ListBullet"/>
      </w:pPr>
      <w:r>
        <w:t>Viernes y sábado la franja nocturna puede extender mayor afluencia.</w:t>
      </w:r>
    </w:p>
    <w:p>
      <w:pPr>
        <w:pStyle w:val="ListBullet"/>
      </w:pPr>
      <w:r>
        <w:t>Cumpleaños y celebraciones tienen mayor probabilidad de programarse en cena.</w:t>
      </w:r>
    </w:p>
    <w:p>
      <w:pPr>
        <w:pStyle w:val="Heading2"/>
      </w:pPr>
      <w:r>
        <w:t>48.3 Noche y cierre</w:t>
      </w:r>
    </w:p>
    <w:p>
      <w:r>
        <w:t>El botón Cerrar restaurante sigue teniendo prioridad. Al cerrar, no entran nuevos grupos, pero todos los clientes ya asignados terminan su ciclo: esperan, reciben, comen, pagan y se retiran. El cambio de franja horaria nunca expulsa clientes existentes.</w:t>
      </w:r>
    </w:p>
    <w:p>
      <w:r>
        <w:br/>
      </w:r>
    </w:p>
    <w:p>
      <w:pPr>
        <w:pStyle w:val="Heading1"/>
      </w:pPr>
      <w:r>
        <w:t>49. Reloj de juego, día y ritmo temporal</w:t>
      </w:r>
    </w:p>
    <w:p>
      <w:r>
        <w:t>El reloj de Villa del Chef debe ser visible pero no invasivo. Su función es informar al jugador qué franja está activa y permitirle anticipar la demanda. La duración exacta de un día de juego queda configurable; el documento propone separar “hora de mundo” y tiempo real para balancear sin reescribir lógica.</w:t>
      </w:r>
    </w:p>
    <w:p>
      <w:pPr>
        <w:pStyle w:val="Heading2"/>
      </w:pPr>
      <w:r>
        <w:t>49.1 Datos mínimos del sistema horario</w:t>
      </w:r>
    </w:p>
    <w:tbl>
      <w:tblPr>
        <w:tblStyle w:val="TableGrid"/>
        <w:tblW w:type="auto" w:w="0"/>
        <w:jc w:val="center"/>
        <w:tblLook w:firstColumn="1" w:firstRow="1" w:lastColumn="0" w:lastRow="0" w:noHBand="0" w:noVBand="1" w:val="04A0"/>
      </w:tblPr>
      <w:tblGrid>
        <w:gridCol w:w="5112"/>
        <w:gridCol w:w="5112"/>
      </w:tblGrid>
      <w:tr>
        <w:tc>
          <w:tcPr>
            <w:tcW w:type="dxa" w:w="5112"/>
            <w:shd w:fill="D9EAD3"/>
            <w:vAlign w:val="center"/>
          </w:tcPr>
          <w:p>
            <w:r>
              <w:rPr>
                <w:b/>
              </w:rPr>
              <w:t>Dato</w:t>
            </w:r>
          </w:p>
        </w:tc>
        <w:tc>
          <w:tcPr>
            <w:tcW w:type="dxa" w:w="5112"/>
            <w:shd w:fill="D9EAD3"/>
            <w:vAlign w:val="center"/>
          </w:tcPr>
          <w:p>
            <w:r>
              <w:rPr>
                <w:b/>
              </w:rPr>
              <w:t>Descripción</w:t>
            </w:r>
          </w:p>
        </w:tc>
      </w:tr>
      <w:tr>
        <w:tc>
          <w:tcPr>
            <w:tcW w:type="dxa" w:w="5112"/>
            <w:vAlign w:val="center"/>
          </w:tcPr>
          <w:p>
            <w:r>
              <w:t>GameMinute</w:t>
            </w:r>
          </w:p>
        </w:tc>
        <w:tc>
          <w:tcPr>
            <w:tcW w:type="dxa" w:w="5112"/>
            <w:vAlign w:val="center"/>
          </w:tcPr>
          <w:p>
            <w:r>
              <w:t>Minuto actual del día de juego.</w:t>
            </w:r>
          </w:p>
        </w:tc>
      </w:tr>
      <w:tr>
        <w:tc>
          <w:tcPr>
            <w:tcW w:type="dxa" w:w="5112"/>
            <w:vAlign w:val="center"/>
          </w:tcPr>
          <w:p>
            <w:r>
              <w:t>GameHour</w:t>
            </w:r>
          </w:p>
        </w:tc>
        <w:tc>
          <w:tcPr>
            <w:tcW w:type="dxa" w:w="5112"/>
            <w:vAlign w:val="center"/>
          </w:tcPr>
          <w:p>
            <w:r>
              <w:t>Hora actual 0-23.</w:t>
            </w:r>
          </w:p>
        </w:tc>
      </w:tr>
      <w:tr>
        <w:tc>
          <w:tcPr>
            <w:tcW w:type="dxa" w:w="5112"/>
            <w:vAlign w:val="center"/>
          </w:tcPr>
          <w:p>
            <w:r>
              <w:t>DayIndex</w:t>
            </w:r>
          </w:p>
        </w:tc>
        <w:tc>
          <w:tcPr>
            <w:tcW w:type="dxa" w:w="5112"/>
            <w:vAlign w:val="center"/>
          </w:tcPr>
          <w:p>
            <w:r>
              <w:t>Número de día dentro de la partida.</w:t>
            </w:r>
          </w:p>
        </w:tc>
      </w:tr>
      <w:tr>
        <w:tc>
          <w:tcPr>
            <w:tcW w:type="dxa" w:w="5112"/>
            <w:vAlign w:val="center"/>
          </w:tcPr>
          <w:p>
            <w:r>
              <w:t>DayOfWeek</w:t>
            </w:r>
          </w:p>
        </w:tc>
        <w:tc>
          <w:tcPr>
            <w:tcW w:type="dxa" w:w="5112"/>
            <w:vAlign w:val="center"/>
          </w:tcPr>
          <w:p>
            <w:r>
              <w:t>Día de semana interno.</w:t>
            </w:r>
          </w:p>
        </w:tc>
      </w:tr>
      <w:tr>
        <w:tc>
          <w:tcPr>
            <w:tcW w:type="dxa" w:w="5112"/>
            <w:vAlign w:val="center"/>
          </w:tcPr>
          <w:p>
            <w:r>
              <w:t>TimeBand</w:t>
            </w:r>
          </w:p>
        </w:tc>
        <w:tc>
          <w:tcPr>
            <w:tcW w:type="dxa" w:w="5112"/>
            <w:vAlign w:val="center"/>
          </w:tcPr>
          <w:p>
            <w:r>
              <w:t>Desayuno, Almuerzo, Once, Cena, etc.</w:t>
            </w:r>
          </w:p>
        </w:tc>
      </w:tr>
      <w:tr>
        <w:tc>
          <w:tcPr>
            <w:tcW w:type="dxa" w:w="5112"/>
            <w:vAlign w:val="center"/>
          </w:tcPr>
          <w:p>
            <w:r>
              <w:t>CustomerFlowMultiplier</w:t>
            </w:r>
          </w:p>
        </w:tc>
        <w:tc>
          <w:tcPr>
            <w:tcW w:type="dxa" w:w="5112"/>
            <w:vAlign w:val="center"/>
          </w:tcPr>
          <w:p>
            <w:r>
              <w:t>Multiplicador de afluencia por franja.</w:t>
            </w:r>
          </w:p>
        </w:tc>
      </w:tr>
      <w:tr>
        <w:tc>
          <w:tcPr>
            <w:tcW w:type="dxa" w:w="5112"/>
            <w:vAlign w:val="center"/>
          </w:tcPr>
          <w:p>
            <w:r>
              <w:t>RecipeDemandModifiers</w:t>
            </w:r>
          </w:p>
        </w:tc>
        <w:tc>
          <w:tcPr>
            <w:tcW w:type="dxa" w:w="5112"/>
            <w:vAlign w:val="center"/>
          </w:tcPr>
          <w:p>
            <w:r>
              <w:t>Demanda por categoría/receta.</w:t>
            </w:r>
          </w:p>
        </w:tc>
      </w:tr>
      <w:tr>
        <w:tc>
          <w:tcPr>
            <w:tcW w:type="dxa" w:w="5112"/>
            <w:vAlign w:val="center"/>
          </w:tcPr>
          <w:p>
            <w:r>
              <w:t>ActiveCalendarEvent</w:t>
            </w:r>
          </w:p>
        </w:tc>
        <w:tc>
          <w:tcPr>
            <w:tcW w:type="dxa" w:w="5112"/>
            <w:vAlign w:val="center"/>
          </w:tcPr>
          <w:p>
            <w:r>
              <w:t>Evento estacional activo, si existe.</w:t>
            </w:r>
          </w:p>
        </w:tc>
      </w:tr>
      <w:tr>
        <w:tc>
          <w:tcPr>
            <w:tcW w:type="dxa" w:w="5112"/>
            <w:vAlign w:val="center"/>
          </w:tcPr>
          <w:p>
            <w:r>
              <w:t>RestaurantOpen</w:t>
            </w:r>
          </w:p>
        </w:tc>
        <w:tc>
          <w:tcPr>
            <w:tcW w:type="dxa" w:w="5112"/>
            <w:vAlign w:val="center"/>
          </w:tcPr>
          <w:p>
            <w:r>
              <w:t>Estado de apertura controlado por jugador.</w:t>
            </w:r>
          </w:p>
        </w:tc>
      </w:tr>
    </w:tbl>
    <w:p>
      <w:pPr>
        <w:pStyle w:val="Heading2"/>
      </w:pPr>
      <w:r>
        <w:t>49.2 Reglas de transición</w:t>
      </w:r>
    </w:p>
    <w:p>
      <w:pPr>
        <w:pStyle w:val="ListBullet"/>
      </w:pPr>
      <w:r>
        <w:t>Cambiar de desayuno a almuerzo no elimina platos del mostrador.</w:t>
      </w:r>
    </w:p>
    <w:p>
      <w:pPr>
        <w:pStyle w:val="ListBullet"/>
      </w:pPr>
      <w:r>
        <w:t>Los clientes que ya eligieron pedido mantienen su pedido aunque cambie la franja.</w:t>
      </w:r>
    </w:p>
    <w:p>
      <w:pPr>
        <w:pStyle w:val="ListBullet"/>
      </w:pPr>
      <w:r>
        <w:t>El panel de recetas reordena recomendaciones al entrar en una nueva franja.</w:t>
      </w:r>
    </w:p>
    <w:p>
      <w:pPr>
        <w:pStyle w:val="ListBullet"/>
      </w:pPr>
      <w:r>
        <w:t>La música ambiental puede cambiar suavemente, nunca cortarse de forma brusca si el jugador usa una pista propia.</w:t>
      </w:r>
    </w:p>
    <w:p>
      <w:pPr>
        <w:pStyle w:val="ListBullet"/>
      </w:pPr>
      <w:r>
        <w:t>La iluminación exterior/interior puede interpolar entre mañana, tarde y noche.</w:t>
      </w:r>
    </w:p>
    <w:p>
      <w:pPr>
        <w:pStyle w:val="ListBullet"/>
      </w:pPr>
      <w:r>
        <w:t>Los multiplicadores de afluencia se aplican a nuevos intentos de spawn, no duplican NPC existentes.</w:t>
      </w:r>
    </w:p>
    <w:p>
      <w:r>
        <w:br/>
      </w:r>
    </w:p>
    <w:p>
      <w:pPr>
        <w:pStyle w:val="Heading1"/>
      </w:pPr>
      <w:r>
        <w:t>50. Afluencia de clientes por hora, día y feriado</w:t>
      </w:r>
    </w:p>
    <w:p>
      <w:r>
        <w:t>La cantidad de clientes debe resultar de varias capas: franja horaria base, día de semana, prestigio, capacidad del restaurante, evento de calendario y modificadores especiales. Ninguna capa debe producir cantidades ilimitadas; siempre debe existir un máximo seguro de NPC activos para rendimiento y navegación.</w:t>
      </w:r>
    </w:p>
    <w:p>
      <w:pPr>
        <w:pStyle w:val="Heading2"/>
      </w:pPr>
      <w:r>
        <w:t>50.1 Ejemplo de matriz de afluencia</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vAlign w:val="center"/>
          </w:tcPr>
          <w:p>
            <w:r>
              <w:rPr>
                <w:b/>
              </w:rPr>
              <w:t>Día</w:t>
            </w:r>
          </w:p>
        </w:tc>
        <w:tc>
          <w:tcPr>
            <w:tcW w:type="dxa" w:w="3408"/>
            <w:shd w:fill="D9EAD3"/>
            <w:vAlign w:val="center"/>
          </w:tcPr>
          <w:p>
            <w:r>
              <w:rPr>
                <w:b/>
              </w:rPr>
              <w:t>Franja</w:t>
            </w:r>
          </w:p>
        </w:tc>
        <w:tc>
          <w:tcPr>
            <w:tcW w:type="dxa" w:w="3408"/>
            <w:shd w:fill="D9EAD3"/>
            <w:vAlign w:val="center"/>
          </w:tcPr>
          <w:p>
            <w:r>
              <w:rPr>
                <w:b/>
              </w:rPr>
              <w:t>Multiplicador orientativo</w:t>
            </w:r>
          </w:p>
        </w:tc>
      </w:tr>
      <w:tr>
        <w:tc>
          <w:tcPr>
            <w:tcW w:type="dxa" w:w="3408"/>
            <w:vAlign w:val="center"/>
          </w:tcPr>
          <w:p>
            <w:r>
              <w:t>Lunes-jueves</w:t>
            </w:r>
          </w:p>
        </w:tc>
        <w:tc>
          <w:tcPr>
            <w:tcW w:type="dxa" w:w="3408"/>
            <w:vAlign w:val="center"/>
          </w:tcPr>
          <w:p>
            <w:r>
              <w:t>Desayuno</w:t>
            </w:r>
          </w:p>
        </w:tc>
        <w:tc>
          <w:tcPr>
            <w:tcW w:type="dxa" w:w="3408"/>
            <w:vAlign w:val="center"/>
          </w:tcPr>
          <w:p>
            <w:r>
              <w:t>0.85x</w:t>
            </w:r>
          </w:p>
        </w:tc>
      </w:tr>
      <w:tr>
        <w:tc>
          <w:tcPr>
            <w:tcW w:type="dxa" w:w="3408"/>
            <w:vAlign w:val="center"/>
          </w:tcPr>
          <w:p>
            <w:r>
              <w:t>Lunes-jueves</w:t>
            </w:r>
          </w:p>
        </w:tc>
        <w:tc>
          <w:tcPr>
            <w:tcW w:type="dxa" w:w="3408"/>
            <w:vAlign w:val="center"/>
          </w:tcPr>
          <w:p>
            <w:r>
              <w:t>Almuerzo</w:t>
            </w:r>
          </w:p>
        </w:tc>
        <w:tc>
          <w:tcPr>
            <w:tcW w:type="dxa" w:w="3408"/>
            <w:vAlign w:val="center"/>
          </w:tcPr>
          <w:p>
            <w:r>
              <w:t>1.35x</w:t>
            </w:r>
          </w:p>
        </w:tc>
      </w:tr>
      <w:tr>
        <w:tc>
          <w:tcPr>
            <w:tcW w:type="dxa" w:w="3408"/>
            <w:vAlign w:val="center"/>
          </w:tcPr>
          <w:p>
            <w:r>
              <w:t>Lunes-jueves</w:t>
            </w:r>
          </w:p>
        </w:tc>
        <w:tc>
          <w:tcPr>
            <w:tcW w:type="dxa" w:w="3408"/>
            <w:vAlign w:val="center"/>
          </w:tcPr>
          <w:p>
            <w:r>
              <w:t>Once</w:t>
            </w:r>
          </w:p>
        </w:tc>
        <w:tc>
          <w:tcPr>
            <w:tcW w:type="dxa" w:w="3408"/>
            <w:vAlign w:val="center"/>
          </w:tcPr>
          <w:p>
            <w:r>
              <w:t>0.95x</w:t>
            </w:r>
          </w:p>
        </w:tc>
      </w:tr>
      <w:tr>
        <w:tc>
          <w:tcPr>
            <w:tcW w:type="dxa" w:w="3408"/>
            <w:vAlign w:val="center"/>
          </w:tcPr>
          <w:p>
            <w:r>
              <w:t>Lunes-jueves</w:t>
            </w:r>
          </w:p>
        </w:tc>
        <w:tc>
          <w:tcPr>
            <w:tcW w:type="dxa" w:w="3408"/>
            <w:vAlign w:val="center"/>
          </w:tcPr>
          <w:p>
            <w:r>
              <w:t>Cena</w:t>
            </w:r>
          </w:p>
        </w:tc>
        <w:tc>
          <w:tcPr>
            <w:tcW w:type="dxa" w:w="3408"/>
            <w:vAlign w:val="center"/>
          </w:tcPr>
          <w:p>
            <w:r>
              <w:t>1.05x</w:t>
            </w:r>
          </w:p>
        </w:tc>
      </w:tr>
      <w:tr>
        <w:tc>
          <w:tcPr>
            <w:tcW w:type="dxa" w:w="3408"/>
            <w:vAlign w:val="center"/>
          </w:tcPr>
          <w:p>
            <w:r>
              <w:t>Viernes</w:t>
            </w:r>
          </w:p>
        </w:tc>
        <w:tc>
          <w:tcPr>
            <w:tcW w:type="dxa" w:w="3408"/>
            <w:vAlign w:val="center"/>
          </w:tcPr>
          <w:p>
            <w:r>
              <w:t>Almuerzo</w:t>
            </w:r>
          </w:p>
        </w:tc>
        <w:tc>
          <w:tcPr>
            <w:tcW w:type="dxa" w:w="3408"/>
            <w:vAlign w:val="center"/>
          </w:tcPr>
          <w:p>
            <w:r>
              <w:t>1.40x</w:t>
            </w:r>
          </w:p>
        </w:tc>
      </w:tr>
      <w:tr>
        <w:tc>
          <w:tcPr>
            <w:tcW w:type="dxa" w:w="3408"/>
            <w:vAlign w:val="center"/>
          </w:tcPr>
          <w:p>
            <w:r>
              <w:t>Viernes</w:t>
            </w:r>
          </w:p>
        </w:tc>
        <w:tc>
          <w:tcPr>
            <w:tcW w:type="dxa" w:w="3408"/>
            <w:vAlign w:val="center"/>
          </w:tcPr>
          <w:p>
            <w:r>
              <w:t>Cena/noche</w:t>
            </w:r>
          </w:p>
        </w:tc>
        <w:tc>
          <w:tcPr>
            <w:tcW w:type="dxa" w:w="3408"/>
            <w:vAlign w:val="center"/>
          </w:tcPr>
          <w:p>
            <w:r>
              <w:t>1.30x</w:t>
            </w:r>
          </w:p>
        </w:tc>
      </w:tr>
      <w:tr>
        <w:tc>
          <w:tcPr>
            <w:tcW w:type="dxa" w:w="3408"/>
            <w:vAlign w:val="center"/>
          </w:tcPr>
          <w:p>
            <w:r>
              <w:t>Sábado</w:t>
            </w:r>
          </w:p>
        </w:tc>
        <w:tc>
          <w:tcPr>
            <w:tcW w:type="dxa" w:w="3408"/>
            <w:vAlign w:val="center"/>
          </w:tcPr>
          <w:p>
            <w:r>
              <w:t>Desayuno</w:t>
            </w:r>
          </w:p>
        </w:tc>
        <w:tc>
          <w:tcPr>
            <w:tcW w:type="dxa" w:w="3408"/>
            <w:vAlign w:val="center"/>
          </w:tcPr>
          <w:p>
            <w:r>
              <w:t>1.05x</w:t>
            </w:r>
          </w:p>
        </w:tc>
      </w:tr>
      <w:tr>
        <w:tc>
          <w:tcPr>
            <w:tcW w:type="dxa" w:w="3408"/>
            <w:vAlign w:val="center"/>
          </w:tcPr>
          <w:p>
            <w:r>
              <w:t>Sábado</w:t>
            </w:r>
          </w:p>
        </w:tc>
        <w:tc>
          <w:tcPr>
            <w:tcW w:type="dxa" w:w="3408"/>
            <w:vAlign w:val="center"/>
          </w:tcPr>
          <w:p>
            <w:r>
              <w:t>Almuerzo</w:t>
            </w:r>
          </w:p>
        </w:tc>
        <w:tc>
          <w:tcPr>
            <w:tcW w:type="dxa" w:w="3408"/>
            <w:vAlign w:val="center"/>
          </w:tcPr>
          <w:p>
            <w:r>
              <w:t>1.20x</w:t>
            </w:r>
          </w:p>
        </w:tc>
      </w:tr>
      <w:tr>
        <w:tc>
          <w:tcPr>
            <w:tcW w:type="dxa" w:w="3408"/>
            <w:vAlign w:val="center"/>
          </w:tcPr>
          <w:p>
            <w:r>
              <w:t>Sábado</w:t>
            </w:r>
          </w:p>
        </w:tc>
        <w:tc>
          <w:tcPr>
            <w:tcW w:type="dxa" w:w="3408"/>
            <w:vAlign w:val="center"/>
          </w:tcPr>
          <w:p>
            <w:r>
              <w:t>Cena</w:t>
            </w:r>
          </w:p>
        </w:tc>
        <w:tc>
          <w:tcPr>
            <w:tcW w:type="dxa" w:w="3408"/>
            <w:vAlign w:val="center"/>
          </w:tcPr>
          <w:p>
            <w:r>
              <w:t>1.45x</w:t>
            </w:r>
          </w:p>
        </w:tc>
      </w:tr>
      <w:tr>
        <w:tc>
          <w:tcPr>
            <w:tcW w:type="dxa" w:w="3408"/>
            <w:vAlign w:val="center"/>
          </w:tcPr>
          <w:p>
            <w:r>
              <w:t>Domingo</w:t>
            </w:r>
          </w:p>
        </w:tc>
        <w:tc>
          <w:tcPr>
            <w:tcW w:type="dxa" w:w="3408"/>
            <w:vAlign w:val="center"/>
          </w:tcPr>
          <w:p>
            <w:r>
              <w:t>Desayuno</w:t>
            </w:r>
          </w:p>
        </w:tc>
        <w:tc>
          <w:tcPr>
            <w:tcW w:type="dxa" w:w="3408"/>
            <w:vAlign w:val="center"/>
          </w:tcPr>
          <w:p>
            <w:r>
              <w:t>1.15x</w:t>
            </w:r>
          </w:p>
        </w:tc>
      </w:tr>
      <w:tr>
        <w:tc>
          <w:tcPr>
            <w:tcW w:type="dxa" w:w="3408"/>
            <w:vAlign w:val="center"/>
          </w:tcPr>
          <w:p>
            <w:r>
              <w:t>Domingo</w:t>
            </w:r>
          </w:p>
        </w:tc>
        <w:tc>
          <w:tcPr>
            <w:tcW w:type="dxa" w:w="3408"/>
            <w:vAlign w:val="center"/>
          </w:tcPr>
          <w:p>
            <w:r>
              <w:t>Almuerzo</w:t>
            </w:r>
          </w:p>
        </w:tc>
        <w:tc>
          <w:tcPr>
            <w:tcW w:type="dxa" w:w="3408"/>
            <w:vAlign w:val="center"/>
          </w:tcPr>
          <w:p>
            <w:r>
              <w:t>1.40x</w:t>
            </w:r>
          </w:p>
        </w:tc>
      </w:tr>
      <w:tr>
        <w:tc>
          <w:tcPr>
            <w:tcW w:type="dxa" w:w="3408"/>
            <w:vAlign w:val="center"/>
          </w:tcPr>
          <w:p>
            <w:r>
              <w:t>Domingo</w:t>
            </w:r>
          </w:p>
        </w:tc>
        <w:tc>
          <w:tcPr>
            <w:tcW w:type="dxa" w:w="3408"/>
            <w:vAlign w:val="center"/>
          </w:tcPr>
          <w:p>
            <w:r>
              <w:t>Cena</w:t>
            </w:r>
          </w:p>
        </w:tc>
        <w:tc>
          <w:tcPr>
            <w:tcW w:type="dxa" w:w="3408"/>
            <w:vAlign w:val="center"/>
          </w:tcPr>
          <w:p>
            <w:r>
              <w:t>0.85x</w:t>
            </w:r>
          </w:p>
        </w:tc>
      </w:tr>
    </w:tbl>
    <w:p>
      <w:r>
        <w:t>Los valores anteriores son punto de partida de balance, no constantes definitivas. Deben quedar expuestos en datos configurables.</w:t>
      </w:r>
    </w:p>
    <w:p>
      <w:pPr>
        <w:pStyle w:val="Heading2"/>
      </w:pPr>
      <w:r>
        <w:t>50.2 Feriados y comportamiento contextual</w:t>
      </w:r>
    </w:p>
    <w:tbl>
      <w:tblPr>
        <w:tblStyle w:val="TableGrid"/>
        <w:tblW w:type="auto" w:w="0"/>
        <w:jc w:val="center"/>
        <w:tblLook w:firstColumn="1" w:firstRow="1" w:lastColumn="0" w:lastRow="0" w:noHBand="0" w:noVBand="1" w:val="04A0"/>
      </w:tblPr>
      <w:tblGrid>
        <w:gridCol w:w="2556"/>
        <w:gridCol w:w="2556"/>
        <w:gridCol w:w="2556"/>
        <w:gridCol w:w="2556"/>
      </w:tblGrid>
      <w:tr>
        <w:tc>
          <w:tcPr>
            <w:tcW w:type="dxa" w:w="2556"/>
            <w:shd w:fill="D9EAD3"/>
            <w:vAlign w:val="center"/>
          </w:tcPr>
          <w:p>
            <w:r>
              <w:rPr>
                <w:b/>
              </w:rPr>
              <w:t>Evento</w:t>
            </w:r>
          </w:p>
        </w:tc>
        <w:tc>
          <w:tcPr>
            <w:tcW w:type="dxa" w:w="2556"/>
            <w:shd w:fill="D9EAD3"/>
            <w:vAlign w:val="center"/>
          </w:tcPr>
          <w:p>
            <w:r>
              <w:rPr>
                <w:b/>
              </w:rPr>
              <w:t>Franja afectada</w:t>
            </w:r>
          </w:p>
        </w:tc>
        <w:tc>
          <w:tcPr>
            <w:tcW w:type="dxa" w:w="2556"/>
            <w:shd w:fill="D9EAD3"/>
            <w:vAlign w:val="center"/>
          </w:tcPr>
          <w:p>
            <w:r>
              <w:rPr>
                <w:b/>
              </w:rPr>
              <w:t>Afluencia orientativa</w:t>
            </w:r>
          </w:p>
        </w:tc>
        <w:tc>
          <w:tcPr>
            <w:tcW w:type="dxa" w:w="2556"/>
            <w:shd w:fill="D9EAD3"/>
            <w:vAlign w:val="center"/>
          </w:tcPr>
          <w:p>
            <w:r>
              <w:rPr>
                <w:b/>
              </w:rPr>
              <w:t>Demanda destacada</w:t>
            </w:r>
          </w:p>
        </w:tc>
      </w:tr>
      <w:tr>
        <w:tc>
          <w:tcPr>
            <w:tcW w:type="dxa" w:w="2556"/>
            <w:vAlign w:val="center"/>
          </w:tcPr>
          <w:p>
            <w:r>
              <w:t>18 de septiembre / Fiestas Patrias</w:t>
            </w:r>
          </w:p>
        </w:tc>
        <w:tc>
          <w:tcPr>
            <w:tcW w:type="dxa" w:w="2556"/>
            <w:vAlign w:val="center"/>
          </w:tcPr>
          <w:p>
            <w:r>
              <w:t>Almuerzo-tarde-noche</w:t>
            </w:r>
          </w:p>
        </w:tc>
        <w:tc>
          <w:tcPr>
            <w:tcW w:type="dxa" w:w="2556"/>
            <w:vAlign w:val="center"/>
          </w:tcPr>
          <w:p>
            <w:r>
              <w:t>1.5x-1.8x</w:t>
            </w:r>
          </w:p>
        </w:tc>
        <w:tc>
          <w:tcPr>
            <w:tcW w:type="dxa" w:w="2556"/>
            <w:vAlign w:val="center"/>
          </w:tcPr>
          <w:p>
            <w:r>
              <w:t>Empanadas, anticuchos, choripán, terremoto sin alcohol si el juego evita alcohol, mote con huesillos</w:t>
            </w:r>
          </w:p>
        </w:tc>
      </w:tr>
      <w:tr>
        <w:tc>
          <w:tcPr>
            <w:tcW w:type="dxa" w:w="2556"/>
            <w:vAlign w:val="center"/>
          </w:tcPr>
          <w:p>
            <w:r>
              <w:t>Navidad</w:t>
            </w:r>
          </w:p>
        </w:tc>
        <w:tc>
          <w:tcPr>
            <w:tcW w:type="dxa" w:w="2556"/>
            <w:vAlign w:val="center"/>
          </w:tcPr>
          <w:p>
            <w:r>
              <w:t>Cena</w:t>
            </w:r>
          </w:p>
        </w:tc>
        <w:tc>
          <w:tcPr>
            <w:tcW w:type="dxa" w:w="2556"/>
            <w:vAlign w:val="center"/>
          </w:tcPr>
          <w:p>
            <w:r>
              <w:t>1.2x-1.5x</w:t>
            </w:r>
          </w:p>
        </w:tc>
        <w:tc>
          <w:tcPr>
            <w:tcW w:type="dxa" w:w="2556"/>
            <w:vAlign w:val="center"/>
          </w:tcPr>
          <w:p>
            <w:r>
              <w:t>Cenas familiares, postres, panes dulces</w:t>
            </w:r>
          </w:p>
        </w:tc>
      </w:tr>
      <w:tr>
        <w:tc>
          <w:tcPr>
            <w:tcW w:type="dxa" w:w="2556"/>
            <w:vAlign w:val="center"/>
          </w:tcPr>
          <w:p>
            <w:r>
              <w:t>Año Nuevo</w:t>
            </w:r>
          </w:p>
        </w:tc>
        <w:tc>
          <w:tcPr>
            <w:tcW w:type="dxa" w:w="2556"/>
            <w:vAlign w:val="center"/>
          </w:tcPr>
          <w:p>
            <w:r>
              <w:t>Cena/noche</w:t>
            </w:r>
          </w:p>
        </w:tc>
        <w:tc>
          <w:tcPr>
            <w:tcW w:type="dxa" w:w="2556"/>
            <w:vAlign w:val="center"/>
          </w:tcPr>
          <w:p>
            <w:r>
              <w:t>1.4x-1.8x</w:t>
            </w:r>
          </w:p>
        </w:tc>
        <w:tc>
          <w:tcPr>
            <w:tcW w:type="dxa" w:w="2556"/>
            <w:vAlign w:val="center"/>
          </w:tcPr>
          <w:p>
            <w:r>
              <w:t>Grupos grandes, platos para compartir</w:t>
            </w:r>
          </w:p>
        </w:tc>
      </w:tr>
      <w:tr>
        <w:tc>
          <w:tcPr>
            <w:tcW w:type="dxa" w:w="2556"/>
            <w:vAlign w:val="center"/>
          </w:tcPr>
          <w:p>
            <w:r>
              <w:t>Halloween</w:t>
            </w:r>
          </w:p>
        </w:tc>
        <w:tc>
          <w:tcPr>
            <w:tcW w:type="dxa" w:w="2556"/>
            <w:vAlign w:val="center"/>
          </w:tcPr>
          <w:p>
            <w:r>
              <w:t>Tarde/noche</w:t>
            </w:r>
          </w:p>
        </w:tc>
        <w:tc>
          <w:tcPr>
            <w:tcW w:type="dxa" w:w="2556"/>
            <w:vAlign w:val="center"/>
          </w:tcPr>
          <w:p>
            <w:r>
              <w:t>1.2x-1.5x</w:t>
            </w:r>
          </w:p>
        </w:tc>
        <w:tc>
          <w:tcPr>
            <w:tcW w:type="dxa" w:w="2556"/>
            <w:vAlign w:val="center"/>
          </w:tcPr>
          <w:p>
            <w:r>
              <w:t>Postres temáticos, dulces, decoración</w:t>
            </w:r>
          </w:p>
        </w:tc>
      </w:tr>
      <w:tr>
        <w:tc>
          <w:tcPr>
            <w:tcW w:type="dxa" w:w="2556"/>
            <w:vAlign w:val="center"/>
          </w:tcPr>
          <w:p>
            <w:r>
              <w:t>Día de la Madre</w:t>
            </w:r>
          </w:p>
        </w:tc>
        <w:tc>
          <w:tcPr>
            <w:tcW w:type="dxa" w:w="2556"/>
            <w:vAlign w:val="center"/>
          </w:tcPr>
          <w:p>
            <w:r>
              <w:t>Almuerzo</w:t>
            </w:r>
          </w:p>
        </w:tc>
        <w:tc>
          <w:tcPr>
            <w:tcW w:type="dxa" w:w="2556"/>
            <w:vAlign w:val="center"/>
          </w:tcPr>
          <w:p>
            <w:r>
              <w:t>1.4x-1.7x</w:t>
            </w:r>
          </w:p>
        </w:tc>
        <w:tc>
          <w:tcPr>
            <w:tcW w:type="dxa" w:w="2556"/>
            <w:vAlign w:val="center"/>
          </w:tcPr>
          <w:p>
            <w:r>
              <w:t>Grupos familiares, postres</w:t>
            </w:r>
          </w:p>
        </w:tc>
      </w:tr>
      <w:tr>
        <w:tc>
          <w:tcPr>
            <w:tcW w:type="dxa" w:w="2556"/>
            <w:vAlign w:val="center"/>
          </w:tcPr>
          <w:p>
            <w:r>
              <w:t>Día del Padre</w:t>
            </w:r>
          </w:p>
        </w:tc>
        <w:tc>
          <w:tcPr>
            <w:tcW w:type="dxa" w:w="2556"/>
            <w:vAlign w:val="center"/>
          </w:tcPr>
          <w:p>
            <w:r>
              <w:t>Almuerzo/cena</w:t>
            </w:r>
          </w:p>
        </w:tc>
        <w:tc>
          <w:tcPr>
            <w:tcW w:type="dxa" w:w="2556"/>
            <w:vAlign w:val="center"/>
          </w:tcPr>
          <w:p>
            <w:r>
              <w:t>1.25x-1.5x</w:t>
            </w:r>
          </w:p>
        </w:tc>
        <w:tc>
          <w:tcPr>
            <w:tcW w:type="dxa" w:w="2556"/>
            <w:vAlign w:val="center"/>
          </w:tcPr>
          <w:p>
            <w:r>
              <w:t>Parrilla, carnes</w:t>
            </w:r>
          </w:p>
        </w:tc>
      </w:tr>
      <w:tr>
        <w:tc>
          <w:tcPr>
            <w:tcW w:type="dxa" w:w="2556"/>
            <w:vAlign w:val="center"/>
          </w:tcPr>
          <w:p>
            <w:r>
              <w:t>Feriado común</w:t>
            </w:r>
          </w:p>
        </w:tc>
        <w:tc>
          <w:tcPr>
            <w:tcW w:type="dxa" w:w="2556"/>
            <w:vAlign w:val="center"/>
          </w:tcPr>
          <w:p>
            <w:r>
              <w:t>Desayuno</w:t>
            </w:r>
          </w:p>
        </w:tc>
        <w:tc>
          <w:tcPr>
            <w:tcW w:type="dxa" w:w="2556"/>
            <w:vAlign w:val="center"/>
          </w:tcPr>
          <w:p>
            <w:r>
              <w:t>0.8x-1.1x</w:t>
            </w:r>
          </w:p>
        </w:tc>
        <w:tc>
          <w:tcPr>
            <w:tcW w:type="dxa" w:w="2556"/>
            <w:vAlign w:val="center"/>
          </w:tcPr>
          <w:p>
            <w:r>
              <w:t>Más tarde que día laboral</w:t>
            </w:r>
          </w:p>
        </w:tc>
      </w:tr>
      <w:tr>
        <w:tc>
          <w:tcPr>
            <w:tcW w:type="dxa" w:w="2556"/>
            <w:vAlign w:val="center"/>
          </w:tcPr>
          <w:p>
            <w:r>
              <w:t>Feriado común</w:t>
            </w:r>
          </w:p>
        </w:tc>
        <w:tc>
          <w:tcPr>
            <w:tcW w:type="dxa" w:w="2556"/>
            <w:vAlign w:val="center"/>
          </w:tcPr>
          <w:p>
            <w:r>
              <w:t>Almuerzo</w:t>
            </w:r>
          </w:p>
        </w:tc>
        <w:tc>
          <w:tcPr>
            <w:tcW w:type="dxa" w:w="2556"/>
            <w:vAlign w:val="center"/>
          </w:tcPr>
          <w:p>
            <w:r>
              <w:t>1.1x-1.35x</w:t>
            </w:r>
          </w:p>
        </w:tc>
        <w:tc>
          <w:tcPr>
            <w:tcW w:type="dxa" w:w="2556"/>
            <w:vAlign w:val="center"/>
          </w:tcPr>
          <w:p>
            <w:r>
              <w:t>Familias y grupos</w:t>
            </w:r>
          </w:p>
        </w:tc>
      </w:tr>
      <w:tr>
        <w:tc>
          <w:tcPr>
            <w:tcW w:type="dxa" w:w="2556"/>
            <w:vAlign w:val="center"/>
          </w:tcPr>
          <w:p>
            <w:r>
              <w:t>Día laboral especial</w:t>
            </w:r>
          </w:p>
        </w:tc>
        <w:tc>
          <w:tcPr>
            <w:tcW w:type="dxa" w:w="2556"/>
            <w:vAlign w:val="center"/>
          </w:tcPr>
          <w:p>
            <w:r>
              <w:t>Desayuno</w:t>
            </w:r>
          </w:p>
        </w:tc>
        <w:tc>
          <w:tcPr>
            <w:tcW w:type="dxa" w:w="2556"/>
            <w:vAlign w:val="center"/>
          </w:tcPr>
          <w:p>
            <w:r>
              <w:t>0.7x-0.9x</w:t>
            </w:r>
          </w:p>
        </w:tc>
        <w:tc>
          <w:tcPr>
            <w:tcW w:type="dxa" w:w="2556"/>
            <w:vAlign w:val="center"/>
          </w:tcPr>
          <w:p>
            <w:r>
              <w:t>Menos público general</w:t>
            </w:r>
          </w:p>
        </w:tc>
      </w:tr>
      <w:tr>
        <w:tc>
          <w:tcPr>
            <w:tcW w:type="dxa" w:w="2556"/>
            <w:vAlign w:val="center"/>
          </w:tcPr>
          <w:p>
            <w:r>
              <w:t>Día de lluvia ficticia</w:t>
            </w:r>
          </w:p>
        </w:tc>
        <w:tc>
          <w:tcPr>
            <w:tcW w:type="dxa" w:w="2556"/>
            <w:vAlign w:val="center"/>
          </w:tcPr>
          <w:p>
            <w:r>
              <w:t>Almuerzo/cena</w:t>
            </w:r>
          </w:p>
        </w:tc>
        <w:tc>
          <w:tcPr>
            <w:tcW w:type="dxa" w:w="2556"/>
            <w:vAlign w:val="center"/>
          </w:tcPr>
          <w:p>
            <w:r>
              <w:t>0.75x presencial</w:t>
            </w:r>
          </w:p>
        </w:tc>
        <w:tc>
          <w:tcPr>
            <w:tcW w:type="dxa" w:w="2556"/>
            <w:vAlign w:val="center"/>
          </w:tcPr>
          <w:p>
            <w:r>
              <w:t>Sopas/guisos suben demanda</w:t>
            </w:r>
          </w:p>
        </w:tc>
      </w:tr>
    </w:tbl>
    <w:p>
      <w:r>
        <w:br/>
      </w:r>
    </w:p>
    <w:p>
      <w:pPr>
        <w:pStyle w:val="Heading1"/>
      </w:pPr>
      <w:r>
        <w:t>51. Interfaz visual del sistema horario</w:t>
      </w:r>
    </w:p>
    <w:p>
      <w:r>
        <w:t>La hora debe integrarse en el HUD sin saturarlo. La propuesta es mostrar un pequeño reloj y una etiqueta de franja, además de cambiar de forma sutil el fondo del indicador.</w:t>
      </w:r>
    </w:p>
    <w:p>
      <w:pPr>
        <w:pStyle w:val="Heading2"/>
      </w:pPr>
      <w:r>
        <w:t>51.1 HUD sugerido</w:t>
      </w:r>
    </w:p>
    <w:p>
      <w:r>
        <w:t>Ejemplo textual:  07:35  |  DESAYUNO   -   Nivel 8   -   $12.450   -   Prestigio 143</w:t>
      </w:r>
    </w:p>
    <w:p>
      <w:r>
        <w:t>Al acercarse una transición, el juego puede mostrar un aviso discreto: “Se viene la hora de almuerzo” o “La once empieza pronto”. No debe bloquear input ni abrir un popup obligatorio.</w:t>
      </w:r>
    </w:p>
    <w:p>
      <w:pPr>
        <w:pStyle w:val="Heading2"/>
      </w:pPr>
      <w:r>
        <w:t>51.2 Panel de cocina según franja</w:t>
      </w:r>
    </w:p>
    <w:p>
      <w:pPr>
        <w:pStyle w:val="ListBullet"/>
      </w:pPr>
      <w:r>
        <w:t>Pestaña “Recomendado ahora” al inicio.</w:t>
      </w:r>
    </w:p>
    <w:p>
      <w:pPr>
        <w:pStyle w:val="ListBullet"/>
      </w:pPr>
      <w:r>
        <w:t>Pestaña por estación o categoría para acceder a todo el recetario disponible.</w:t>
      </w:r>
    </w:p>
    <w:p>
      <w:pPr>
        <w:pStyle w:val="ListBullet"/>
      </w:pPr>
      <w:r>
        <w:t>Indicador pequeño de demanda: flecha arriba, punto neutro o flecha abajo.</w:t>
      </w:r>
    </w:p>
    <w:p>
      <w:pPr>
        <w:pStyle w:val="ListBullet"/>
      </w:pPr>
      <w:r>
        <w:t>Los platos del menú del día pueden tener una cinta “Menú”.</w:t>
      </w:r>
    </w:p>
    <w:p>
      <w:pPr>
        <w:pStyle w:val="ListBullet"/>
      </w:pPr>
      <w:r>
        <w:t>Un evento puede agregar una cinta temporal “Fiestas Patrias”, “Navidad”, etc.</w:t>
      </w:r>
    </w:p>
    <w:p>
      <w:pPr>
        <w:pStyle w:val="ListBullet"/>
      </w:pPr>
      <w:r>
        <w:t>Nunca ocultar receta desbloqueada solo porque no es horario ideal.</w:t>
      </w:r>
    </w:p>
    <w:p>
      <w:pPr>
        <w:pStyle w:val="Heading2"/>
      </w:pPr>
      <w:r>
        <w:t>51.3 Cambios ambientales</w:t>
      </w:r>
    </w:p>
    <w:p>
      <w:pPr>
        <w:pStyle w:val="ListBullet"/>
      </w:pPr>
      <w:r>
        <w:t>Mañana: iluminación clara y sombras suaves.</w:t>
      </w:r>
    </w:p>
    <w:p>
      <w:pPr>
        <w:pStyle w:val="ListBullet"/>
      </w:pPr>
      <w:r>
        <w:t>Mediodía: luz intensa, restaurante visualmente activo.</w:t>
      </w:r>
    </w:p>
    <w:p>
      <w:pPr>
        <w:pStyle w:val="ListBullet"/>
      </w:pPr>
      <w:r>
        <w:t>Tarde/once: tonos cálidos y transición de iluminación.</w:t>
      </w:r>
    </w:p>
    <w:p>
      <w:pPr>
        <w:pStyle w:val="ListBullet"/>
      </w:pPr>
      <w:r>
        <w:t>Noche: luminarias interiores más visibles y exterior más oscuro.</w:t>
      </w:r>
    </w:p>
    <w:p>
      <w:pPr>
        <w:pStyle w:val="ListBullet"/>
      </w:pPr>
      <w:r>
        <w:t>Eventos pueden añadir decoración temporal sin modificar permanentemente la construcción del jugador.</w:t>
      </w:r>
    </w:p>
    <w:p>
      <w:r>
        <w:br/>
      </w:r>
    </w:p>
    <w:p>
      <w:pPr>
        <w:pStyle w:val="Heading1"/>
      </w:pPr>
      <w:r>
        <w:t>52. IA y movimiento de NPC relacionados con horario</w:t>
      </w:r>
    </w:p>
    <w:p>
      <w:r>
        <w:t>La IA no cambia su arquitectura básica por horario; cambia la probabilidad de aparición de arquetipos y tamaños de grupos. Los grupos continúan llegando juntos, asignándose a una única mesa y bloqueando la mesa completa aunque sobren asientos.</w:t>
      </w:r>
    </w:p>
    <w:p>
      <w:pPr>
        <w:pStyle w:val="Heading2"/>
      </w:pPr>
      <w:r>
        <w:t>52.1 Distribución orientativa de grupos</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D3"/>
            <w:vAlign w:val="center"/>
          </w:tcPr>
          <w:p>
            <w:r>
              <w:rPr>
                <w:b/>
              </w:rPr>
              <w:t>Franja</w:t>
            </w:r>
          </w:p>
        </w:tc>
        <w:tc>
          <w:tcPr>
            <w:tcW w:type="dxa" w:w="2045"/>
            <w:shd w:fill="D9EAD3"/>
            <w:vAlign w:val="center"/>
          </w:tcPr>
          <w:p>
            <w:r>
              <w:rPr>
                <w:b/>
              </w:rPr>
              <w:t>1 persona</w:t>
            </w:r>
          </w:p>
        </w:tc>
        <w:tc>
          <w:tcPr>
            <w:tcW w:type="dxa" w:w="2045"/>
            <w:shd w:fill="D9EAD3"/>
            <w:vAlign w:val="center"/>
          </w:tcPr>
          <w:p>
            <w:r>
              <w:rPr>
                <w:b/>
              </w:rPr>
              <w:t>2 personas</w:t>
            </w:r>
          </w:p>
        </w:tc>
        <w:tc>
          <w:tcPr>
            <w:tcW w:type="dxa" w:w="2045"/>
            <w:shd w:fill="D9EAD3"/>
            <w:vAlign w:val="center"/>
          </w:tcPr>
          <w:p>
            <w:r>
              <w:rPr>
                <w:b/>
              </w:rPr>
              <w:t>3-4 personas</w:t>
            </w:r>
          </w:p>
        </w:tc>
        <w:tc>
          <w:tcPr>
            <w:tcW w:type="dxa" w:w="2045"/>
            <w:shd w:fill="D9EAD3"/>
            <w:vAlign w:val="center"/>
          </w:tcPr>
          <w:p>
            <w:r>
              <w:rPr>
                <w:b/>
              </w:rPr>
              <w:t>5+ personas</w:t>
            </w:r>
          </w:p>
        </w:tc>
      </w:tr>
      <w:tr>
        <w:tc>
          <w:tcPr>
            <w:tcW w:type="dxa" w:w="2045"/>
            <w:vAlign w:val="center"/>
          </w:tcPr>
          <w:p>
            <w:r>
              <w:t>Desayuno laboral</w:t>
            </w:r>
          </w:p>
        </w:tc>
        <w:tc>
          <w:tcPr>
            <w:tcW w:type="dxa" w:w="2045"/>
            <w:vAlign w:val="center"/>
          </w:tcPr>
          <w:p>
            <w:r>
              <w:t>45%</w:t>
            </w:r>
          </w:p>
        </w:tc>
        <w:tc>
          <w:tcPr>
            <w:tcW w:type="dxa" w:w="2045"/>
            <w:vAlign w:val="center"/>
          </w:tcPr>
          <w:p>
            <w:r>
              <w:t>40%</w:t>
            </w:r>
          </w:p>
        </w:tc>
        <w:tc>
          <w:tcPr>
            <w:tcW w:type="dxa" w:w="2045"/>
            <w:vAlign w:val="center"/>
          </w:tcPr>
          <w:p>
            <w:r>
              <w:t>13%</w:t>
            </w:r>
          </w:p>
        </w:tc>
        <w:tc>
          <w:tcPr>
            <w:tcW w:type="dxa" w:w="2045"/>
            <w:vAlign w:val="center"/>
          </w:tcPr>
          <w:p>
            <w:r>
              <w:t>2%</w:t>
            </w:r>
          </w:p>
        </w:tc>
      </w:tr>
      <w:tr>
        <w:tc>
          <w:tcPr>
            <w:tcW w:type="dxa" w:w="2045"/>
            <w:vAlign w:val="center"/>
          </w:tcPr>
          <w:p>
            <w:r>
              <w:t>Almuerzo laboral</w:t>
            </w:r>
          </w:p>
        </w:tc>
        <w:tc>
          <w:tcPr>
            <w:tcW w:type="dxa" w:w="2045"/>
            <w:vAlign w:val="center"/>
          </w:tcPr>
          <w:p>
            <w:r>
              <w:t>25%</w:t>
            </w:r>
          </w:p>
        </w:tc>
        <w:tc>
          <w:tcPr>
            <w:tcW w:type="dxa" w:w="2045"/>
            <w:vAlign w:val="center"/>
          </w:tcPr>
          <w:p>
            <w:r>
              <w:t>35%</w:t>
            </w:r>
          </w:p>
        </w:tc>
        <w:tc>
          <w:tcPr>
            <w:tcW w:type="dxa" w:w="2045"/>
            <w:vAlign w:val="center"/>
          </w:tcPr>
          <w:p>
            <w:r>
              <w:t>32%</w:t>
            </w:r>
          </w:p>
        </w:tc>
        <w:tc>
          <w:tcPr>
            <w:tcW w:type="dxa" w:w="2045"/>
            <w:vAlign w:val="center"/>
          </w:tcPr>
          <w:p>
            <w:r>
              <w:t>8%</w:t>
            </w:r>
          </w:p>
        </w:tc>
      </w:tr>
      <w:tr>
        <w:tc>
          <w:tcPr>
            <w:tcW w:type="dxa" w:w="2045"/>
            <w:vAlign w:val="center"/>
          </w:tcPr>
          <w:p>
            <w:r>
              <w:t>Once</w:t>
            </w:r>
          </w:p>
        </w:tc>
        <w:tc>
          <w:tcPr>
            <w:tcW w:type="dxa" w:w="2045"/>
            <w:vAlign w:val="center"/>
          </w:tcPr>
          <w:p>
            <w:r>
              <w:t>30%</w:t>
            </w:r>
          </w:p>
        </w:tc>
        <w:tc>
          <w:tcPr>
            <w:tcW w:type="dxa" w:w="2045"/>
            <w:vAlign w:val="center"/>
          </w:tcPr>
          <w:p>
            <w:r>
              <w:t>40%</w:t>
            </w:r>
          </w:p>
        </w:tc>
        <w:tc>
          <w:tcPr>
            <w:tcW w:type="dxa" w:w="2045"/>
            <w:vAlign w:val="center"/>
          </w:tcPr>
          <w:p>
            <w:r>
              <w:t>25%</w:t>
            </w:r>
          </w:p>
        </w:tc>
        <w:tc>
          <w:tcPr>
            <w:tcW w:type="dxa" w:w="2045"/>
            <w:vAlign w:val="center"/>
          </w:tcPr>
          <w:p>
            <w:r>
              <w:t>5%</w:t>
            </w:r>
          </w:p>
        </w:tc>
      </w:tr>
      <w:tr>
        <w:tc>
          <w:tcPr>
            <w:tcW w:type="dxa" w:w="2045"/>
            <w:vAlign w:val="center"/>
          </w:tcPr>
          <w:p>
            <w:r>
              <w:t>Cena semana</w:t>
            </w:r>
          </w:p>
        </w:tc>
        <w:tc>
          <w:tcPr>
            <w:tcW w:type="dxa" w:w="2045"/>
            <w:vAlign w:val="center"/>
          </w:tcPr>
          <w:p>
            <w:r>
              <w:t>20%</w:t>
            </w:r>
          </w:p>
        </w:tc>
        <w:tc>
          <w:tcPr>
            <w:tcW w:type="dxa" w:w="2045"/>
            <w:vAlign w:val="center"/>
          </w:tcPr>
          <w:p>
            <w:r>
              <w:t>38%</w:t>
            </w:r>
          </w:p>
        </w:tc>
        <w:tc>
          <w:tcPr>
            <w:tcW w:type="dxa" w:w="2045"/>
            <w:vAlign w:val="center"/>
          </w:tcPr>
          <w:p>
            <w:r>
              <w:t>32%</w:t>
            </w:r>
          </w:p>
        </w:tc>
        <w:tc>
          <w:tcPr>
            <w:tcW w:type="dxa" w:w="2045"/>
            <w:vAlign w:val="center"/>
          </w:tcPr>
          <w:p>
            <w:r>
              <w:t>10%</w:t>
            </w:r>
          </w:p>
        </w:tc>
      </w:tr>
      <w:tr>
        <w:tc>
          <w:tcPr>
            <w:tcW w:type="dxa" w:w="2045"/>
            <w:vAlign w:val="center"/>
          </w:tcPr>
          <w:p>
            <w:r>
              <w:t>Cena fin de semana</w:t>
            </w:r>
          </w:p>
        </w:tc>
        <w:tc>
          <w:tcPr>
            <w:tcW w:type="dxa" w:w="2045"/>
            <w:vAlign w:val="center"/>
          </w:tcPr>
          <w:p>
            <w:r>
              <w:t>10%</w:t>
            </w:r>
          </w:p>
        </w:tc>
        <w:tc>
          <w:tcPr>
            <w:tcW w:type="dxa" w:w="2045"/>
            <w:vAlign w:val="center"/>
          </w:tcPr>
          <w:p>
            <w:r>
              <w:t>30%</w:t>
            </w:r>
          </w:p>
        </w:tc>
        <w:tc>
          <w:tcPr>
            <w:tcW w:type="dxa" w:w="2045"/>
            <w:vAlign w:val="center"/>
          </w:tcPr>
          <w:p>
            <w:r>
              <w:t>40%</w:t>
            </w:r>
          </w:p>
        </w:tc>
        <w:tc>
          <w:tcPr>
            <w:tcW w:type="dxa" w:w="2045"/>
            <w:vAlign w:val="center"/>
          </w:tcPr>
          <w:p>
            <w:r>
              <w:t>20%</w:t>
            </w:r>
          </w:p>
        </w:tc>
      </w:tr>
      <w:tr>
        <w:tc>
          <w:tcPr>
            <w:tcW w:type="dxa" w:w="2045"/>
            <w:vAlign w:val="center"/>
          </w:tcPr>
          <w:p>
            <w:r>
              <w:t>Evento familiar</w:t>
            </w:r>
          </w:p>
        </w:tc>
        <w:tc>
          <w:tcPr>
            <w:tcW w:type="dxa" w:w="2045"/>
            <w:vAlign w:val="center"/>
          </w:tcPr>
          <w:p>
            <w:r>
              <w:t>5%</w:t>
            </w:r>
          </w:p>
        </w:tc>
        <w:tc>
          <w:tcPr>
            <w:tcW w:type="dxa" w:w="2045"/>
            <w:vAlign w:val="center"/>
          </w:tcPr>
          <w:p>
            <w:r>
              <w:t>20%</w:t>
            </w:r>
          </w:p>
        </w:tc>
        <w:tc>
          <w:tcPr>
            <w:tcW w:type="dxa" w:w="2045"/>
            <w:vAlign w:val="center"/>
          </w:tcPr>
          <w:p>
            <w:r>
              <w:t>40%</w:t>
            </w:r>
          </w:p>
        </w:tc>
        <w:tc>
          <w:tcPr>
            <w:tcW w:type="dxa" w:w="2045"/>
            <w:vAlign w:val="center"/>
          </w:tcPr>
          <w:p>
            <w:r>
              <w:t>35%</w:t>
            </w:r>
          </w:p>
        </w:tc>
      </w:tr>
    </w:tbl>
    <w:p>
      <w:r>
        <w:t>Los porcentajes son orientativos y deben balancearse con telemetría o pruebas. El generador de grupos debe seleccionar primero tamaño y luego buscar una mesa libre con capacidad suficiente, priorizando la mesa más pequeña capaz de contener al grupo.</w:t>
      </w:r>
    </w:p>
    <w:p>
      <w:pPr>
        <w:pStyle w:val="Heading2"/>
      </w:pPr>
      <w:r>
        <w:t>52.2 Estados adicionales útiles</w:t>
      </w:r>
    </w:p>
    <w:p>
      <w:pPr>
        <w:pStyle w:val="ListBullet"/>
      </w:pPr>
      <w:r>
        <w:t>Arriving: grupo entrando desde punto de spawn.</w:t>
      </w:r>
    </w:p>
    <w:p>
      <w:pPr>
        <w:pStyle w:val="ListBullet"/>
      </w:pPr>
      <w:r>
        <w:t>WaitingForTable: grupo espera si existe cola habilitada.</w:t>
      </w:r>
    </w:p>
    <w:p>
      <w:pPr>
        <w:pStyle w:val="ListBullet"/>
      </w:pPr>
      <w:r>
        <w:t>WalkingToTable: líder guía; acompañantes siguen offset seguro.</w:t>
      </w:r>
    </w:p>
    <w:p>
      <w:pPr>
        <w:pStyle w:val="ListBullet"/>
      </w:pPr>
      <w:r>
        <w:t>SeatedChoosing: selección de pedido.</w:t>
      </w:r>
    </w:p>
    <w:p>
      <w:pPr>
        <w:pStyle w:val="ListBullet"/>
      </w:pPr>
      <w:r>
        <w:t>WaitingForFood: pedido emitido.</w:t>
      </w:r>
    </w:p>
    <w:p>
      <w:pPr>
        <w:pStyle w:val="ListBullet"/>
      </w:pPr>
      <w:r>
        <w:t>Eating: animación y tiempo de consumo.</w:t>
      </w:r>
    </w:p>
    <w:p>
      <w:pPr>
        <w:pStyle w:val="ListBullet"/>
      </w:pPr>
      <w:r>
        <w:t>Paying: pago y propina.</w:t>
      </w:r>
    </w:p>
    <w:p>
      <w:pPr>
        <w:pStyle w:val="ListBullet"/>
      </w:pPr>
      <w:r>
        <w:t>Leaving: salida conjunta.</w:t>
      </w:r>
    </w:p>
    <w:p>
      <w:pPr>
        <w:pStyle w:val="ListBullet"/>
      </w:pPr>
      <w:r>
        <w:t>CancelledLeaving: se retiran por espera excesiva antes de sentarse.</w:t>
      </w:r>
    </w:p>
    <w:p>
      <w:r>
        <w:br/>
      </w:r>
    </w:p>
    <w:p>
      <w:pPr>
        <w:pStyle w:val="Heading1"/>
      </w:pPr>
      <w:r>
        <w:t>53. Diálogos por franja horaria</w:t>
      </w:r>
    </w:p>
    <w:p>
      <w:r>
        <w:t>Los diálogos deben reforzar hora, cultura chilena y personalidad sin sonar repetitivos. No todos los NPC usan los mismos modismos. Los personajes más formales pueden hablar casi neutro; otros pueden usar “po”, “cachái”, “al tiro”, “piola”, “cabros” o “compadre” con moderación.</w:t>
      </w:r>
    </w:p>
    <w:p>
      <w:pPr>
        <w:pStyle w:val="Heading2"/>
      </w:pPr>
      <w:r>
        <w:t>53.1 Mañana</w:t>
      </w:r>
    </w:p>
    <w:p>
      <w:pPr>
        <w:pStyle w:val="ListBullet"/>
      </w:pPr>
      <w:r>
        <w:t>“Buenos días. ¿Tiene cafecito?”</w:t>
      </w:r>
    </w:p>
    <w:p>
      <w:pPr>
        <w:pStyle w:val="ListBullet"/>
      </w:pPr>
      <w:r>
        <w:t>“Ando muerto de sueño, deme algo que reviva.”</w:t>
      </w:r>
    </w:p>
    <w:p>
      <w:pPr>
        <w:pStyle w:val="ListBullet"/>
      </w:pPr>
      <w:r>
        <w:t>“Un té y una hallulla con queso, porfa.”</w:t>
      </w:r>
    </w:p>
    <w:p>
      <w:pPr>
        <w:pStyle w:val="ListBullet"/>
      </w:pPr>
      <w:r>
        <w:t>“Vengo altiro y me voy, que entro temprano.”</w:t>
      </w:r>
    </w:p>
    <w:p>
      <w:pPr>
        <w:pStyle w:val="ListBullet"/>
      </w:pPr>
      <w:r>
        <w:t>“Está agradable a esta hora, bien piola.”</w:t>
      </w:r>
    </w:p>
    <w:p>
      <w:pPr>
        <w:pStyle w:val="Heading2"/>
      </w:pPr>
      <w:r>
        <w:t>53.2 Almuerzo</w:t>
      </w:r>
    </w:p>
    <w:p>
      <w:pPr>
        <w:pStyle w:val="ListBullet"/>
      </w:pPr>
      <w:r>
        <w:t>“¿Qué salió de menú hoy?”</w:t>
      </w:r>
    </w:p>
    <w:p>
      <w:pPr>
        <w:pStyle w:val="ListBullet"/>
      </w:pPr>
      <w:r>
        <w:t>“Mire, somos cinco. Si hay mesa, nos quedamos.”</w:t>
      </w:r>
    </w:p>
    <w:p>
      <w:pPr>
        <w:pStyle w:val="ListBullet"/>
      </w:pPr>
      <w:r>
        <w:t>“Una cazuela y quedo nuevo.”</w:t>
      </w:r>
    </w:p>
    <w:p>
      <w:pPr>
        <w:pStyle w:val="ListBullet"/>
      </w:pPr>
      <w:r>
        <w:t>“Está a full esto. Se nota que les está yendo bien.”</w:t>
      </w:r>
    </w:p>
    <w:p>
      <w:pPr>
        <w:pStyle w:val="ListBullet"/>
      </w:pPr>
      <w:r>
        <w:t>“Traigamos a los cabros la próxima vez.”</w:t>
      </w:r>
    </w:p>
    <w:p>
      <w:pPr>
        <w:pStyle w:val="Heading2"/>
      </w:pPr>
      <w:r>
        <w:t>53.3 Once</w:t>
      </w:r>
    </w:p>
    <w:p>
      <w:pPr>
        <w:pStyle w:val="ListBullet"/>
      </w:pPr>
      <w:r>
        <w:t>“¿Un tecito con algo dulce?”</w:t>
      </w:r>
    </w:p>
    <w:p>
      <w:pPr>
        <w:pStyle w:val="ListBullet"/>
      </w:pPr>
      <w:r>
        <w:t>“Yo me voy por un completo, ya fue.”</w:t>
      </w:r>
    </w:p>
    <w:p>
      <w:pPr>
        <w:pStyle w:val="ListBullet"/>
      </w:pPr>
      <w:r>
        <w:t>“Con este frío dan ganas de sopaipillas.”</w:t>
      </w:r>
    </w:p>
    <w:p>
      <w:pPr>
        <w:pStyle w:val="ListBullet"/>
      </w:pPr>
      <w:r>
        <w:t>“¿Tienen kuchen todavía?”</w:t>
      </w:r>
    </w:p>
    <w:p>
      <w:pPr>
        <w:pStyle w:val="ListBullet"/>
      </w:pPr>
      <w:r>
        <w:t>“Ya, sentémonos un rato antes de irnos pa la casa.”</w:t>
      </w:r>
    </w:p>
    <w:p>
      <w:pPr>
        <w:pStyle w:val="Heading2"/>
      </w:pPr>
      <w:r>
        <w:t>53.4 Cena/noche</w:t>
      </w:r>
    </w:p>
    <w:p>
      <w:pPr>
        <w:pStyle w:val="ListBullet"/>
      </w:pPr>
      <w:r>
        <w:t>“Vinimos a celebrar, así que sin apuro.”</w:t>
      </w:r>
    </w:p>
    <w:p>
      <w:pPr>
        <w:pStyle w:val="ListBullet"/>
      </w:pPr>
      <w:r>
        <w:t>“¿Qué recomienda pa compartir?”</w:t>
      </w:r>
    </w:p>
    <w:p>
      <w:pPr>
        <w:pStyle w:val="ListBullet"/>
      </w:pPr>
      <w:r>
        <w:t>“Menos mal encontramos mesa.”</w:t>
      </w:r>
    </w:p>
    <w:p>
      <w:pPr>
        <w:pStyle w:val="ListBullet"/>
      </w:pPr>
      <w:r>
        <w:t>“Está bueno el ambiente a esta hora.”</w:t>
      </w:r>
    </w:p>
    <w:p>
      <w:pPr>
        <w:pStyle w:val="ListBullet"/>
      </w:pPr>
      <w:r>
        <w:t>“Último pedido y nos vamos, jefe.”</w:t>
      </w:r>
    </w:p>
    <w:p>
      <w:r>
        <w:br/>
      </w:r>
    </w:p>
    <w:p>
      <w:pPr>
        <w:pStyle w:val="Heading1"/>
      </w:pPr>
      <w:r>
        <w:t>54. Eventos del calendario cruzados con horario</w:t>
      </w:r>
    </w:p>
    <w:p>
      <w:r>
        <w:t>Los eventos del calendario deben definir no solo fechas, sino ventanas horarias. Esto evita que un evento aplique el mismo comportamiento todo el día.</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D3"/>
            <w:vAlign w:val="center"/>
          </w:tcPr>
          <w:p>
            <w:r>
              <w:rPr>
                <w:b/>
              </w:rPr>
              <w:t>Evento</w:t>
            </w:r>
          </w:p>
        </w:tc>
        <w:tc>
          <w:tcPr>
            <w:tcW w:type="dxa" w:w="2045"/>
            <w:shd w:fill="D9EAD3"/>
            <w:vAlign w:val="center"/>
          </w:tcPr>
          <w:p>
            <w:r>
              <w:rPr>
                <w:b/>
              </w:rPr>
              <w:t>Mañana</w:t>
            </w:r>
          </w:p>
        </w:tc>
        <w:tc>
          <w:tcPr>
            <w:tcW w:type="dxa" w:w="2045"/>
            <w:shd w:fill="D9EAD3"/>
            <w:vAlign w:val="center"/>
          </w:tcPr>
          <w:p>
            <w:r>
              <w:rPr>
                <w:b/>
              </w:rPr>
              <w:t>Almuerzo</w:t>
            </w:r>
          </w:p>
        </w:tc>
        <w:tc>
          <w:tcPr>
            <w:tcW w:type="dxa" w:w="2045"/>
            <w:shd w:fill="D9EAD3"/>
            <w:vAlign w:val="center"/>
          </w:tcPr>
          <w:p>
            <w:r>
              <w:rPr>
                <w:b/>
              </w:rPr>
              <w:t>Tarde/Once</w:t>
            </w:r>
          </w:p>
        </w:tc>
        <w:tc>
          <w:tcPr>
            <w:tcW w:type="dxa" w:w="2045"/>
            <w:shd w:fill="D9EAD3"/>
            <w:vAlign w:val="center"/>
          </w:tcPr>
          <w:p>
            <w:r>
              <w:rPr>
                <w:b/>
              </w:rPr>
              <w:t>Cena/Noche</w:t>
            </w:r>
          </w:p>
        </w:tc>
      </w:tr>
      <w:tr>
        <w:tc>
          <w:tcPr>
            <w:tcW w:type="dxa" w:w="2045"/>
            <w:vAlign w:val="center"/>
          </w:tcPr>
          <w:p>
            <w:r>
              <w:t>Fiestas Patrias</w:t>
            </w:r>
          </w:p>
        </w:tc>
        <w:tc>
          <w:tcPr>
            <w:tcW w:type="dxa" w:w="2045"/>
            <w:vAlign w:val="center"/>
          </w:tcPr>
          <w:p>
            <w:r>
              <w:t>Desayuno normal</w:t>
            </w:r>
          </w:p>
        </w:tc>
        <w:tc>
          <w:tcPr>
            <w:tcW w:type="dxa" w:w="2045"/>
            <w:vAlign w:val="center"/>
          </w:tcPr>
          <w:p>
            <w:r>
              <w:t>Alta</w:t>
            </w:r>
          </w:p>
        </w:tc>
        <w:tc>
          <w:tcPr>
            <w:tcW w:type="dxa" w:w="2045"/>
            <w:vAlign w:val="center"/>
          </w:tcPr>
          <w:p>
            <w:r>
              <w:t>Muy alta</w:t>
            </w:r>
          </w:p>
        </w:tc>
        <w:tc>
          <w:tcPr>
            <w:tcW w:type="dxa" w:w="2045"/>
            <w:vAlign w:val="center"/>
          </w:tcPr>
          <w:p>
            <w:r>
              <w:t>Muy alta</w:t>
            </w:r>
          </w:p>
        </w:tc>
      </w:tr>
      <w:tr>
        <w:tc>
          <w:tcPr>
            <w:tcW w:type="dxa" w:w="2045"/>
            <w:vAlign w:val="center"/>
          </w:tcPr>
          <w:p>
            <w:r>
              <w:t>Halloween</w:t>
            </w:r>
          </w:p>
        </w:tc>
        <w:tc>
          <w:tcPr>
            <w:tcW w:type="dxa" w:w="2045"/>
            <w:vAlign w:val="center"/>
          </w:tcPr>
          <w:p>
            <w:r>
              <w:t>Normal</w:t>
            </w:r>
          </w:p>
        </w:tc>
        <w:tc>
          <w:tcPr>
            <w:tcW w:type="dxa" w:w="2045"/>
            <w:vAlign w:val="center"/>
          </w:tcPr>
          <w:p>
            <w:r>
              <w:t>Normal</w:t>
            </w:r>
          </w:p>
        </w:tc>
        <w:tc>
          <w:tcPr>
            <w:tcW w:type="dxa" w:w="2045"/>
            <w:vAlign w:val="center"/>
          </w:tcPr>
          <w:p>
            <w:r>
              <w:t>Alta</w:t>
            </w:r>
          </w:p>
        </w:tc>
        <w:tc>
          <w:tcPr>
            <w:tcW w:type="dxa" w:w="2045"/>
            <w:vAlign w:val="center"/>
          </w:tcPr>
          <w:p>
            <w:r>
              <w:t>Muy alta</w:t>
            </w:r>
          </w:p>
        </w:tc>
      </w:tr>
      <w:tr>
        <w:tc>
          <w:tcPr>
            <w:tcW w:type="dxa" w:w="2045"/>
            <w:vAlign w:val="center"/>
          </w:tcPr>
          <w:p>
            <w:r>
              <w:t>Navidad</w:t>
            </w:r>
          </w:p>
        </w:tc>
        <w:tc>
          <w:tcPr>
            <w:tcW w:type="dxa" w:w="2045"/>
            <w:vAlign w:val="center"/>
          </w:tcPr>
          <w:p>
            <w:r>
              <w:t>Baja/media</w:t>
            </w:r>
          </w:p>
        </w:tc>
        <w:tc>
          <w:tcPr>
            <w:tcW w:type="dxa" w:w="2045"/>
            <w:vAlign w:val="center"/>
          </w:tcPr>
          <w:p>
            <w:r>
              <w:t>Media</w:t>
            </w:r>
          </w:p>
        </w:tc>
        <w:tc>
          <w:tcPr>
            <w:tcW w:type="dxa" w:w="2045"/>
            <w:vAlign w:val="center"/>
          </w:tcPr>
          <w:p>
            <w:r>
              <w:t>Media</w:t>
            </w:r>
          </w:p>
        </w:tc>
        <w:tc>
          <w:tcPr>
            <w:tcW w:type="dxa" w:w="2045"/>
            <w:vAlign w:val="center"/>
          </w:tcPr>
          <w:p>
            <w:r>
              <w:t>Muy alta</w:t>
            </w:r>
          </w:p>
        </w:tc>
      </w:tr>
      <w:tr>
        <w:tc>
          <w:tcPr>
            <w:tcW w:type="dxa" w:w="2045"/>
            <w:vAlign w:val="center"/>
          </w:tcPr>
          <w:p>
            <w:r>
              <w:t>Año Nuevo</w:t>
            </w:r>
          </w:p>
        </w:tc>
        <w:tc>
          <w:tcPr>
            <w:tcW w:type="dxa" w:w="2045"/>
            <w:vAlign w:val="center"/>
          </w:tcPr>
          <w:p>
            <w:r>
              <w:t>Baja</w:t>
            </w:r>
          </w:p>
        </w:tc>
        <w:tc>
          <w:tcPr>
            <w:tcW w:type="dxa" w:w="2045"/>
            <w:vAlign w:val="center"/>
          </w:tcPr>
          <w:p>
            <w:r>
              <w:t>Media</w:t>
            </w:r>
          </w:p>
        </w:tc>
        <w:tc>
          <w:tcPr>
            <w:tcW w:type="dxa" w:w="2045"/>
            <w:vAlign w:val="center"/>
          </w:tcPr>
          <w:p>
            <w:r>
              <w:t>Media</w:t>
            </w:r>
          </w:p>
        </w:tc>
        <w:tc>
          <w:tcPr>
            <w:tcW w:type="dxa" w:w="2045"/>
            <w:vAlign w:val="center"/>
          </w:tcPr>
          <w:p>
            <w:r>
              <w:t>Muy alta</w:t>
            </w:r>
          </w:p>
        </w:tc>
      </w:tr>
      <w:tr>
        <w:tc>
          <w:tcPr>
            <w:tcW w:type="dxa" w:w="2045"/>
            <w:vAlign w:val="center"/>
          </w:tcPr>
          <w:p>
            <w:r>
              <w:t>Cumpleaños NPC</w:t>
            </w:r>
          </w:p>
        </w:tc>
        <w:tc>
          <w:tcPr>
            <w:tcW w:type="dxa" w:w="2045"/>
            <w:vAlign w:val="center"/>
          </w:tcPr>
          <w:p>
            <w:r>
              <w:t>Depende del NPC</w:t>
            </w:r>
          </w:p>
        </w:tc>
        <w:tc>
          <w:tcPr>
            <w:tcW w:type="dxa" w:w="2045"/>
            <w:vAlign w:val="center"/>
          </w:tcPr>
          <w:p>
            <w:r>
              <w:t>Posible</w:t>
            </w:r>
          </w:p>
        </w:tc>
        <w:tc>
          <w:tcPr>
            <w:tcW w:type="dxa" w:w="2045"/>
            <w:vAlign w:val="center"/>
          </w:tcPr>
          <w:p>
            <w:r>
              <w:t>Posible</w:t>
            </w:r>
          </w:p>
        </w:tc>
        <w:tc>
          <w:tcPr>
            <w:tcW w:type="dxa" w:w="2045"/>
            <w:vAlign w:val="center"/>
          </w:tcPr>
          <w:p>
            <w:r>
              <w:t>Alta probabilidad</w:t>
            </w:r>
          </w:p>
        </w:tc>
      </w:tr>
      <w:tr>
        <w:tc>
          <w:tcPr>
            <w:tcW w:type="dxa" w:w="2045"/>
            <w:vAlign w:val="center"/>
          </w:tcPr>
          <w:p>
            <w:r>
              <w:t>Aniversario restaurante</w:t>
            </w:r>
          </w:p>
        </w:tc>
        <w:tc>
          <w:tcPr>
            <w:tcW w:type="dxa" w:w="2045"/>
            <w:vAlign w:val="center"/>
          </w:tcPr>
          <w:p>
            <w:r>
              <w:t>Media</w:t>
            </w:r>
          </w:p>
        </w:tc>
        <w:tc>
          <w:tcPr>
            <w:tcW w:type="dxa" w:w="2045"/>
            <w:vAlign w:val="center"/>
          </w:tcPr>
          <w:p>
            <w:r>
              <w:t>Alta</w:t>
            </w:r>
          </w:p>
        </w:tc>
        <w:tc>
          <w:tcPr>
            <w:tcW w:type="dxa" w:w="2045"/>
            <w:vAlign w:val="center"/>
          </w:tcPr>
          <w:p>
            <w:r>
              <w:t>Alta</w:t>
            </w:r>
          </w:p>
        </w:tc>
        <w:tc>
          <w:tcPr>
            <w:tcW w:type="dxa" w:w="2045"/>
            <w:vAlign w:val="center"/>
          </w:tcPr>
          <w:p>
            <w:r>
              <w:t>Alta</w:t>
            </w:r>
          </w:p>
        </w:tc>
      </w:tr>
      <w:tr>
        <w:tc>
          <w:tcPr>
            <w:tcW w:type="dxa" w:w="2045"/>
            <w:vAlign w:val="center"/>
          </w:tcPr>
          <w:p>
            <w:r>
              <w:t>Festival gastronómico</w:t>
            </w:r>
          </w:p>
        </w:tc>
        <w:tc>
          <w:tcPr>
            <w:tcW w:type="dxa" w:w="2045"/>
            <w:vAlign w:val="center"/>
          </w:tcPr>
          <w:p>
            <w:r>
              <w:t>Media</w:t>
            </w:r>
          </w:p>
        </w:tc>
        <w:tc>
          <w:tcPr>
            <w:tcW w:type="dxa" w:w="2045"/>
            <w:vAlign w:val="center"/>
          </w:tcPr>
          <w:p>
            <w:r>
              <w:t>Muy alta</w:t>
            </w:r>
          </w:p>
        </w:tc>
        <w:tc>
          <w:tcPr>
            <w:tcW w:type="dxa" w:w="2045"/>
            <w:vAlign w:val="center"/>
          </w:tcPr>
          <w:p>
            <w:r>
              <w:t>Muy alta</w:t>
            </w:r>
          </w:p>
        </w:tc>
        <w:tc>
          <w:tcPr>
            <w:tcW w:type="dxa" w:w="2045"/>
            <w:vAlign w:val="center"/>
          </w:tcPr>
          <w:p>
            <w:r>
              <w:t>Alta</w:t>
            </w:r>
          </w:p>
        </w:tc>
      </w:tr>
      <w:tr>
        <w:tc>
          <w:tcPr>
            <w:tcW w:type="dxa" w:w="2045"/>
            <w:vAlign w:val="center"/>
          </w:tcPr>
          <w:p>
            <w:r>
              <w:t>Día de la Madre</w:t>
            </w:r>
          </w:p>
        </w:tc>
        <w:tc>
          <w:tcPr>
            <w:tcW w:type="dxa" w:w="2045"/>
            <w:vAlign w:val="center"/>
          </w:tcPr>
          <w:p>
            <w:r>
              <w:t>Media</w:t>
            </w:r>
          </w:p>
        </w:tc>
        <w:tc>
          <w:tcPr>
            <w:tcW w:type="dxa" w:w="2045"/>
            <w:vAlign w:val="center"/>
          </w:tcPr>
          <w:p>
            <w:r>
              <w:t>Muy alta</w:t>
            </w:r>
          </w:p>
        </w:tc>
        <w:tc>
          <w:tcPr>
            <w:tcW w:type="dxa" w:w="2045"/>
            <w:vAlign w:val="center"/>
          </w:tcPr>
          <w:p>
            <w:r>
              <w:t>Alta</w:t>
            </w:r>
          </w:p>
        </w:tc>
        <w:tc>
          <w:tcPr>
            <w:tcW w:type="dxa" w:w="2045"/>
            <w:vAlign w:val="center"/>
          </w:tcPr>
          <w:p>
            <w:r>
              <w:t>Media</w:t>
            </w:r>
          </w:p>
        </w:tc>
      </w:tr>
      <w:tr>
        <w:tc>
          <w:tcPr>
            <w:tcW w:type="dxa" w:w="2045"/>
            <w:vAlign w:val="center"/>
          </w:tcPr>
          <w:p>
            <w:r>
              <w:t>Día del Padre</w:t>
            </w:r>
          </w:p>
        </w:tc>
        <w:tc>
          <w:tcPr>
            <w:tcW w:type="dxa" w:w="2045"/>
            <w:vAlign w:val="center"/>
          </w:tcPr>
          <w:p>
            <w:r>
              <w:t>Media</w:t>
            </w:r>
          </w:p>
        </w:tc>
        <w:tc>
          <w:tcPr>
            <w:tcW w:type="dxa" w:w="2045"/>
            <w:vAlign w:val="center"/>
          </w:tcPr>
          <w:p>
            <w:r>
              <w:t>Alta</w:t>
            </w:r>
          </w:p>
        </w:tc>
        <w:tc>
          <w:tcPr>
            <w:tcW w:type="dxa" w:w="2045"/>
            <w:vAlign w:val="center"/>
          </w:tcPr>
          <w:p>
            <w:r>
              <w:t>Media</w:t>
            </w:r>
          </w:p>
        </w:tc>
        <w:tc>
          <w:tcPr>
            <w:tcW w:type="dxa" w:w="2045"/>
            <w:vAlign w:val="center"/>
          </w:tcPr>
          <w:p>
            <w:r>
              <w:t>Alta</w:t>
            </w:r>
          </w:p>
        </w:tc>
      </w:tr>
    </w:tbl>
    <w:p>
      <w:pPr>
        <w:pStyle w:val="Heading2"/>
      </w:pPr>
      <w:r>
        <w:t>54.1 Cumpleaños de NPC</w:t>
      </w:r>
    </w:p>
    <w:p>
      <w:r>
        <w:t>Un cumpleaños puede programarse en una franja lógica según personalidad del NPC. Un personaje madrugador podría invitar a desayuno; un personaje social a cena; otro podría preferir once. El sistema puede seleccionar la franja usando datos del personaje y, si no existe preferencia, elegir entre almuerzo y cena.</w:t>
      </w:r>
    </w:p>
    <w:p>
      <w:pPr>
        <w:pStyle w:val="ListBullet"/>
      </w:pPr>
      <w:r>
        <w:t>Mesa o conjunto de mesas reservado solo si la función de reservas se implementa; de lo contrario llega como grupo normal.</w:t>
      </w:r>
    </w:p>
    <w:p>
      <w:pPr>
        <w:pStyle w:val="ListBullet"/>
      </w:pPr>
      <w:r>
        <w:t>Pedido especial opcional: torta/postre después de plato principal.</w:t>
      </w:r>
    </w:p>
    <w:p>
      <w:pPr>
        <w:pStyle w:val="ListBullet"/>
      </w:pPr>
      <w:r>
        <w:t>Diálogo de bienvenida y felicitación.</w:t>
      </w:r>
    </w:p>
    <w:p>
      <w:pPr>
        <w:pStyle w:val="ListBullet"/>
      </w:pPr>
      <w:r>
        <w:t>Pequeña decoración temporal cerca de la mesa.</w:t>
      </w:r>
    </w:p>
    <w:p>
      <w:pPr>
        <w:pStyle w:val="ListBullet"/>
      </w:pPr>
      <w:r>
        <w:t>Recompensa narrativa o aumento de relación, no gema/ticket.</w:t>
      </w:r>
    </w:p>
    <w:p>
      <w:r>
        <w:br/>
      </w:r>
    </w:p>
    <w:p>
      <w:pPr>
        <w:pStyle w:val="Heading1"/>
      </w:pPr>
      <w:r>
        <w:t>55. Pruebas de caja negra para horario y menús</w:t>
      </w:r>
    </w:p>
    <w:p>
      <w:r>
        <w:t>Los siguientes casos deben ejecutarse sin conocer la implementación interna. El objetivo es comprobar el comportamiento observable del sistema horario.</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D3"/>
            <w:vAlign w:val="center"/>
          </w:tcPr>
          <w:p>
            <w:r>
              <w:rPr>
                <w:b/>
              </w:rPr>
              <w:t>ID</w:t>
            </w:r>
          </w:p>
        </w:tc>
        <w:tc>
          <w:tcPr>
            <w:tcW w:type="dxa" w:w="3408"/>
            <w:shd w:fill="D9EAD3"/>
            <w:vAlign w:val="center"/>
          </w:tcPr>
          <w:p>
            <w:r>
              <w:rPr>
                <w:b/>
              </w:rPr>
              <w:t>Caso</w:t>
            </w:r>
          </w:p>
        </w:tc>
        <w:tc>
          <w:tcPr>
            <w:tcW w:type="dxa" w:w="3408"/>
            <w:shd w:fill="D9EAD3"/>
            <w:vAlign w:val="center"/>
          </w:tcPr>
          <w:p>
            <w:r>
              <w:rPr>
                <w:b/>
              </w:rPr>
              <w:t>Resultado esperado</w:t>
            </w:r>
          </w:p>
        </w:tc>
      </w:tr>
      <w:tr>
        <w:tc>
          <w:tcPr>
            <w:tcW w:type="dxa" w:w="3408"/>
            <w:vAlign w:val="center"/>
          </w:tcPr>
          <w:p>
            <w:r>
              <w:t>BH-TIME-001</w:t>
            </w:r>
          </w:p>
        </w:tc>
        <w:tc>
          <w:tcPr>
            <w:tcW w:type="dxa" w:w="3408"/>
            <w:vAlign w:val="center"/>
          </w:tcPr>
          <w:p>
            <w:r>
              <w:t>06:00 con restaurante abierto</w:t>
            </w:r>
          </w:p>
        </w:tc>
        <w:tc>
          <w:tcPr>
            <w:tcW w:type="dxa" w:w="3408"/>
            <w:vAlign w:val="center"/>
          </w:tcPr>
          <w:p>
            <w:r>
              <w:t>Entra franja Desayuno; UI se actualiza; no se expulsan clientes.</w:t>
            </w:r>
          </w:p>
        </w:tc>
      </w:tr>
      <w:tr>
        <w:tc>
          <w:tcPr>
            <w:tcW w:type="dxa" w:w="3408"/>
            <w:vAlign w:val="center"/>
          </w:tcPr>
          <w:p>
            <w:r>
              <w:t>BH-TIME-002</w:t>
            </w:r>
          </w:p>
        </w:tc>
        <w:tc>
          <w:tcPr>
            <w:tcW w:type="dxa" w:w="3408"/>
            <w:vAlign w:val="center"/>
          </w:tcPr>
          <w:p>
            <w:r>
              <w:t>11:59 -&gt; 12:00</w:t>
            </w:r>
          </w:p>
        </w:tc>
        <w:tc>
          <w:tcPr>
            <w:tcW w:type="dxa" w:w="3408"/>
            <w:vAlign w:val="center"/>
          </w:tcPr>
          <w:p>
            <w:r>
              <w:t>Cambia a Almuerzo; reordena recomendaciones sin borrar producción.</w:t>
            </w:r>
          </w:p>
        </w:tc>
      </w:tr>
      <w:tr>
        <w:tc>
          <w:tcPr>
            <w:tcW w:type="dxa" w:w="3408"/>
            <w:vAlign w:val="center"/>
          </w:tcPr>
          <w:p>
            <w:r>
              <w:t>BH-TIME-003</w:t>
            </w:r>
          </w:p>
        </w:tc>
        <w:tc>
          <w:tcPr>
            <w:tcW w:type="dxa" w:w="3408"/>
            <w:vAlign w:val="center"/>
          </w:tcPr>
          <w:p>
            <w:r>
              <w:t>19:29 -&gt; 19:30</w:t>
            </w:r>
          </w:p>
        </w:tc>
        <w:tc>
          <w:tcPr>
            <w:tcW w:type="dxa" w:w="3408"/>
            <w:vAlign w:val="center"/>
          </w:tcPr>
          <w:p>
            <w:r>
              <w:t>Once cambia a Cena sin alterar pedidos activos.</w:t>
            </w:r>
          </w:p>
        </w:tc>
      </w:tr>
      <w:tr>
        <w:tc>
          <w:tcPr>
            <w:tcW w:type="dxa" w:w="3408"/>
            <w:vAlign w:val="center"/>
          </w:tcPr>
          <w:p>
            <w:r>
              <w:t>BH-TIME-004</w:t>
            </w:r>
          </w:p>
        </w:tc>
        <w:tc>
          <w:tcPr>
            <w:tcW w:type="dxa" w:w="3408"/>
            <w:vAlign w:val="center"/>
          </w:tcPr>
          <w:p>
            <w:r>
              <w:t>Cerrar restaurante a las 14:00</w:t>
            </w:r>
          </w:p>
        </w:tc>
        <w:tc>
          <w:tcPr>
            <w:tcW w:type="dxa" w:w="3408"/>
            <w:vAlign w:val="center"/>
          </w:tcPr>
          <w:p>
            <w:r>
              <w:t>No entran grupos nuevos; los sentados terminan.</w:t>
            </w:r>
          </w:p>
        </w:tc>
      </w:tr>
      <w:tr>
        <w:tc>
          <w:tcPr>
            <w:tcW w:type="dxa" w:w="3408"/>
            <w:vAlign w:val="center"/>
          </w:tcPr>
          <w:p>
            <w:r>
              <w:t>BH-TIME-005</w:t>
            </w:r>
          </w:p>
        </w:tc>
        <w:tc>
          <w:tcPr>
            <w:tcW w:type="dxa" w:w="3408"/>
            <w:vAlign w:val="center"/>
          </w:tcPr>
          <w:p>
            <w:r>
              <w:t>Cliente solo + mesa de 2</w:t>
            </w:r>
          </w:p>
        </w:tc>
        <w:tc>
          <w:tcPr>
            <w:tcW w:type="dxa" w:w="3408"/>
            <w:vAlign w:val="center"/>
          </w:tcPr>
          <w:p>
            <w:r>
              <w:t>Mesa queda completamente ocupada hasta que se retire.</w:t>
            </w:r>
          </w:p>
        </w:tc>
      </w:tr>
      <w:tr>
        <w:tc>
          <w:tcPr>
            <w:tcW w:type="dxa" w:w="3408"/>
            <w:vAlign w:val="center"/>
          </w:tcPr>
          <w:p>
            <w:r>
              <w:t>BH-TIME-006</w:t>
            </w:r>
          </w:p>
        </w:tc>
        <w:tc>
          <w:tcPr>
            <w:tcW w:type="dxa" w:w="3408"/>
            <w:vAlign w:val="center"/>
          </w:tcPr>
          <w:p>
            <w:r>
              <w:t>Grupo de 4 y mesas de 2/4/6</w:t>
            </w:r>
          </w:p>
        </w:tc>
        <w:tc>
          <w:tcPr>
            <w:tcW w:type="dxa" w:w="3408"/>
            <w:vAlign w:val="center"/>
          </w:tcPr>
          <w:p>
            <w:r>
              <w:t>Debe elegir 4 antes de 6 si ambas están libres.</w:t>
            </w:r>
          </w:p>
        </w:tc>
      </w:tr>
      <w:tr>
        <w:tc>
          <w:tcPr>
            <w:tcW w:type="dxa" w:w="3408"/>
            <w:vAlign w:val="center"/>
          </w:tcPr>
          <w:p>
            <w:r>
              <w:t>BH-TIME-007</w:t>
            </w:r>
          </w:p>
        </w:tc>
        <w:tc>
          <w:tcPr>
            <w:tcW w:type="dxa" w:w="3408"/>
            <w:vAlign w:val="center"/>
          </w:tcPr>
          <w:p>
            <w:r>
              <w:t>Receta de cena durante desayuno</w:t>
            </w:r>
          </w:p>
        </w:tc>
        <w:tc>
          <w:tcPr>
            <w:tcW w:type="dxa" w:w="3408"/>
            <w:vAlign w:val="center"/>
          </w:tcPr>
          <w:p>
            <w:r>
              <w:t>Permanece cocinable si está desbloqueada; demanda puede ser menor.</w:t>
            </w:r>
          </w:p>
        </w:tc>
      </w:tr>
      <w:tr>
        <w:tc>
          <w:tcPr>
            <w:tcW w:type="dxa" w:w="3408"/>
            <w:vAlign w:val="center"/>
          </w:tcPr>
          <w:p>
            <w:r>
              <w:t>BH-TIME-008</w:t>
            </w:r>
          </w:p>
        </w:tc>
        <w:tc>
          <w:tcPr>
            <w:tcW w:type="dxa" w:w="3408"/>
            <w:vAlign w:val="center"/>
          </w:tcPr>
          <w:p>
            <w:r>
              <w:t>Menú del día sin ingredientes</w:t>
            </w:r>
          </w:p>
        </w:tc>
        <w:tc>
          <w:tcPr>
            <w:tcW w:type="dxa" w:w="3408"/>
            <w:vAlign w:val="center"/>
          </w:tcPr>
          <w:p>
            <w:r>
              <w:t>No permite cocinar y muestra faltantes; no descuenta parcialmente.</w:t>
            </w:r>
          </w:p>
        </w:tc>
      </w:tr>
      <w:tr>
        <w:tc>
          <w:tcPr>
            <w:tcW w:type="dxa" w:w="3408"/>
            <w:vAlign w:val="center"/>
          </w:tcPr>
          <w:p>
            <w:r>
              <w:t>BH-TIME-009</w:t>
            </w:r>
          </w:p>
        </w:tc>
        <w:tc>
          <w:tcPr>
            <w:tcW w:type="dxa" w:w="3408"/>
            <w:vAlign w:val="center"/>
          </w:tcPr>
          <w:p>
            <w:r>
              <w:t>Cambio de franja con mostrador lleno</w:t>
            </w:r>
          </w:p>
        </w:tc>
        <w:tc>
          <w:tcPr>
            <w:tcW w:type="dxa" w:w="3408"/>
            <w:vAlign w:val="center"/>
          </w:tcPr>
          <w:p>
            <w:r>
              <w:t>No borra ni duplica platos.</w:t>
            </w:r>
          </w:p>
        </w:tc>
      </w:tr>
      <w:tr>
        <w:tc>
          <w:tcPr>
            <w:tcW w:type="dxa" w:w="3408"/>
            <w:vAlign w:val="center"/>
          </w:tcPr>
          <w:p>
            <w:r>
              <w:t>BH-TIME-010</w:t>
            </w:r>
          </w:p>
        </w:tc>
        <w:tc>
          <w:tcPr>
            <w:tcW w:type="dxa" w:w="3408"/>
            <w:vAlign w:val="center"/>
          </w:tcPr>
          <w:p>
            <w:r>
              <w:t>Evento 18 septiembre a almuerzo</w:t>
            </w:r>
          </w:p>
        </w:tc>
        <w:tc>
          <w:tcPr>
            <w:tcW w:type="dxa" w:w="3408"/>
            <w:vAlign w:val="center"/>
          </w:tcPr>
          <w:p>
            <w:r>
              <w:t>Se aplican recetas/demanda/evento configurados.</w:t>
            </w:r>
          </w:p>
        </w:tc>
      </w:tr>
      <w:tr>
        <w:tc>
          <w:tcPr>
            <w:tcW w:type="dxa" w:w="3408"/>
            <w:vAlign w:val="center"/>
          </w:tcPr>
          <w:p>
            <w:r>
              <w:t>BH-TIME-011</w:t>
            </w:r>
          </w:p>
        </w:tc>
        <w:tc>
          <w:tcPr>
            <w:tcW w:type="dxa" w:w="3408"/>
            <w:vAlign w:val="center"/>
          </w:tcPr>
          <w:p>
            <w:r>
              <w:t>Evento termina con clientes dentro</w:t>
            </w:r>
          </w:p>
        </w:tc>
        <w:tc>
          <w:tcPr>
            <w:tcW w:type="dxa" w:w="3408"/>
            <w:vAlign w:val="center"/>
          </w:tcPr>
          <w:p>
            <w:r>
              <w:t>Clientes terminan normalmente; modificador solo afecta nuevos spawns/pedidos según diseño.</w:t>
            </w:r>
          </w:p>
        </w:tc>
      </w:tr>
      <w:tr>
        <w:tc>
          <w:tcPr>
            <w:tcW w:type="dxa" w:w="3408"/>
            <w:vAlign w:val="center"/>
          </w:tcPr>
          <w:p>
            <w:r>
              <w:t>BH-TIME-012</w:t>
            </w:r>
          </w:p>
        </w:tc>
        <w:tc>
          <w:tcPr>
            <w:tcW w:type="dxa" w:w="3408"/>
            <w:vAlign w:val="center"/>
          </w:tcPr>
          <w:p>
            <w:r>
              <w:t>Cumpleaños NPC durante restaurante cerrado</w:t>
            </w:r>
          </w:p>
        </w:tc>
        <w:tc>
          <w:tcPr>
            <w:tcW w:type="dxa" w:w="3408"/>
            <w:vAlign w:val="center"/>
          </w:tcPr>
          <w:p>
            <w:r>
              <w:t>No debe romper flujo; evento espera, reprograma o se cancela según configuración explícita.</w:t>
            </w:r>
          </w:p>
        </w:tc>
      </w:tr>
      <w:tr>
        <w:tc>
          <w:tcPr>
            <w:tcW w:type="dxa" w:w="3408"/>
            <w:vAlign w:val="center"/>
          </w:tcPr>
          <w:p>
            <w:r>
              <w:t>BH-TIME-013</w:t>
            </w:r>
          </w:p>
        </w:tc>
        <w:tc>
          <w:tcPr>
            <w:tcW w:type="dxa" w:w="3408"/>
            <w:vAlign w:val="center"/>
          </w:tcPr>
          <w:p>
            <w:r>
              <w:t>Guardar 18:55 y cargar</w:t>
            </w:r>
          </w:p>
        </w:tc>
        <w:tc>
          <w:tcPr>
            <w:tcW w:type="dxa" w:w="3408"/>
            <w:vAlign w:val="center"/>
          </w:tcPr>
          <w:p>
            <w:r>
              <w:t>Hora/franja se restaura de forma consistente.</w:t>
            </w:r>
          </w:p>
        </w:tc>
      </w:tr>
      <w:tr>
        <w:tc>
          <w:tcPr>
            <w:tcW w:type="dxa" w:w="3408"/>
            <w:vAlign w:val="center"/>
          </w:tcPr>
          <w:p>
            <w:r>
              <w:t>BH-TIME-014</w:t>
            </w:r>
          </w:p>
        </w:tc>
        <w:tc>
          <w:tcPr>
            <w:tcW w:type="dxa" w:w="3408"/>
            <w:vAlign w:val="center"/>
          </w:tcPr>
          <w:p>
            <w:r>
              <w:t>Cambiar resolución móvil durante popup de receta</w:t>
            </w:r>
          </w:p>
        </w:tc>
        <w:tc>
          <w:tcPr>
            <w:tcW w:type="dxa" w:w="3408"/>
            <w:vAlign w:val="center"/>
          </w:tcPr>
          <w:p>
            <w:r>
              <w:t>Popup permanece legible y dentro de SafeArea.</w:t>
            </w:r>
          </w:p>
        </w:tc>
      </w:tr>
      <w:tr>
        <w:tc>
          <w:tcPr>
            <w:tcW w:type="dxa" w:w="3408"/>
            <w:vAlign w:val="center"/>
          </w:tcPr>
          <w:p>
            <w:r>
              <w:t>BH-TIME-015</w:t>
            </w:r>
          </w:p>
        </w:tc>
        <w:tc>
          <w:tcPr>
            <w:tcW w:type="dxa" w:w="3408"/>
            <w:vAlign w:val="center"/>
          </w:tcPr>
          <w:p>
            <w:r>
              <w:t>100 NPC en estrés</w:t>
            </w:r>
          </w:p>
        </w:tc>
        <w:tc>
          <w:tcPr>
            <w:tcW w:type="dxa" w:w="3408"/>
            <w:vAlign w:val="center"/>
          </w:tcPr>
          <w:p>
            <w:r>
              <w:t>No deben aparecer grupos sin mesa asignable ni colapsar FPS por lógica de búsqueda repetitiva.</w:t>
            </w:r>
          </w:p>
        </w:tc>
      </w:tr>
    </w:tbl>
    <w:p>
      <w:r>
        <w:br/>
      </w:r>
    </w:p>
    <w:p>
      <w:pPr>
        <w:pStyle w:val="Heading1"/>
      </w:pPr>
      <w:r>
        <w:t>56. Pruebas de caja blanca para horario y demanda</w:t>
      </w:r>
    </w:p>
    <w:tbl>
      <w:tblPr>
        <w:tblStyle w:val="TableGrid"/>
        <w:tblW w:type="auto" w:w="0"/>
        <w:jc w:val="center"/>
        <w:tblLook w:firstColumn="1" w:firstRow="1" w:lastColumn="0" w:lastRow="0" w:noHBand="0" w:noVBand="1" w:val="04A0"/>
      </w:tblPr>
      <w:tblGrid>
        <w:gridCol w:w="5112"/>
        <w:gridCol w:w="5112"/>
      </w:tblGrid>
      <w:tr>
        <w:tc>
          <w:tcPr>
            <w:tcW w:type="dxa" w:w="5112"/>
            <w:shd w:fill="D9EAD3"/>
            <w:vAlign w:val="center"/>
          </w:tcPr>
          <w:p>
            <w:r>
              <w:rPr>
                <w:b/>
              </w:rPr>
              <w:t>ID</w:t>
            </w:r>
          </w:p>
        </w:tc>
        <w:tc>
          <w:tcPr>
            <w:tcW w:type="dxa" w:w="5112"/>
            <w:shd w:fill="D9EAD3"/>
            <w:vAlign w:val="center"/>
          </w:tcPr>
          <w:p>
            <w:r>
              <w:rPr>
                <w:b/>
              </w:rPr>
              <w:t>Verificación interna</w:t>
            </w:r>
          </w:p>
        </w:tc>
      </w:tr>
      <w:tr>
        <w:tc>
          <w:tcPr>
            <w:tcW w:type="dxa" w:w="5112"/>
            <w:vAlign w:val="center"/>
          </w:tcPr>
          <w:p>
            <w:r>
              <w:t>WH-TIME-001</w:t>
            </w:r>
          </w:p>
        </w:tc>
        <w:tc>
          <w:tcPr>
            <w:tcW w:type="dxa" w:w="5112"/>
            <w:vAlign w:val="center"/>
          </w:tcPr>
          <w:p>
            <w:r>
              <w:t>TimeBand cambia una sola vez al cruzar umbral; no dispara evento cada frame.</w:t>
            </w:r>
          </w:p>
        </w:tc>
      </w:tr>
      <w:tr>
        <w:tc>
          <w:tcPr>
            <w:tcW w:type="dxa" w:w="5112"/>
            <w:vAlign w:val="center"/>
          </w:tcPr>
          <w:p>
            <w:r>
              <w:t>WH-TIME-002</w:t>
            </w:r>
          </w:p>
        </w:tc>
        <w:tc>
          <w:tcPr>
            <w:tcW w:type="dxa" w:w="5112"/>
            <w:vAlign w:val="center"/>
          </w:tcPr>
          <w:p>
            <w:r>
              <w:t>CustomerFlowMultiplier se calcula a partir de datos y se limita por min/max.</w:t>
            </w:r>
          </w:p>
        </w:tc>
      </w:tr>
      <w:tr>
        <w:tc>
          <w:tcPr>
            <w:tcW w:type="dxa" w:w="5112"/>
            <w:vAlign w:val="center"/>
          </w:tcPr>
          <w:p>
            <w:r>
              <w:t>WH-TIME-003</w:t>
            </w:r>
          </w:p>
        </w:tc>
        <w:tc>
          <w:tcPr>
            <w:tcW w:type="dxa" w:w="5112"/>
            <w:vAlign w:val="center"/>
          </w:tcPr>
          <w:p>
            <w:r>
              <w:t>Al cambiar TimeBand no se modifica la colección de pedidos ya emitidos.</w:t>
            </w:r>
          </w:p>
        </w:tc>
      </w:tr>
      <w:tr>
        <w:tc>
          <w:tcPr>
            <w:tcW w:type="dxa" w:w="5112"/>
            <w:vAlign w:val="center"/>
          </w:tcPr>
          <w:p>
            <w:r>
              <w:t>WH-TIME-004</w:t>
            </w:r>
          </w:p>
        </w:tc>
        <w:tc>
          <w:tcPr>
            <w:tcW w:type="dxa" w:w="5112"/>
            <w:vAlign w:val="center"/>
          </w:tcPr>
          <w:p>
            <w:r>
              <w:t>RecipeDemandModifier no altera permanentemente RecipeSO base si es temporal.</w:t>
            </w:r>
          </w:p>
        </w:tc>
      </w:tr>
      <w:tr>
        <w:tc>
          <w:tcPr>
            <w:tcW w:type="dxa" w:w="5112"/>
            <w:vAlign w:val="center"/>
          </w:tcPr>
          <w:p>
            <w:r>
              <w:t>WH-TIME-005</w:t>
            </w:r>
          </w:p>
        </w:tc>
        <w:tc>
          <w:tcPr>
            <w:tcW w:type="dxa" w:w="5112"/>
            <w:vAlign w:val="center"/>
          </w:tcPr>
          <w:p>
            <w:r>
              <w:t>ActiveCalendarEvent se serializa o reconstruye determinísticamente al cargar.</w:t>
            </w:r>
          </w:p>
        </w:tc>
      </w:tr>
      <w:tr>
        <w:tc>
          <w:tcPr>
            <w:tcW w:type="dxa" w:w="5112"/>
            <w:vAlign w:val="center"/>
          </w:tcPr>
          <w:p>
            <w:r>
              <w:t>WH-TIME-006</w:t>
            </w:r>
          </w:p>
        </w:tc>
        <w:tc>
          <w:tcPr>
            <w:tcW w:type="dxa" w:w="5112"/>
            <w:vAlign w:val="center"/>
          </w:tcPr>
          <w:p>
            <w:r>
              <w:t>El generador de grupos no selecciona mesa ocupada aunque tenga sillas libres.</w:t>
            </w:r>
          </w:p>
        </w:tc>
      </w:tr>
      <w:tr>
        <w:tc>
          <w:tcPr>
            <w:tcW w:type="dxa" w:w="5112"/>
            <w:vAlign w:val="center"/>
          </w:tcPr>
          <w:p>
            <w:r>
              <w:t>WH-TIME-007</w:t>
            </w:r>
          </w:p>
        </w:tc>
        <w:tc>
          <w:tcPr>
            <w:tcW w:type="dxa" w:w="5112"/>
            <w:vAlign w:val="center"/>
          </w:tcPr>
          <w:p>
            <w:r>
              <w:t>La mesa se libera solo cuando el grupo completo entra en Leaving/Finished.</w:t>
            </w:r>
          </w:p>
        </w:tc>
      </w:tr>
      <w:tr>
        <w:tc>
          <w:tcPr>
            <w:tcW w:type="dxa" w:w="5112"/>
            <w:vAlign w:val="center"/>
          </w:tcPr>
          <w:p>
            <w:r>
              <w:t>WH-TIME-008</w:t>
            </w:r>
          </w:p>
        </w:tc>
        <w:tc>
          <w:tcPr>
            <w:tcW w:type="dxa" w:w="5112"/>
            <w:vAlign w:val="center"/>
          </w:tcPr>
          <w:p>
            <w:r>
              <w:t>Los acompañantes comparten groupId y assignedTable con el líder.</w:t>
            </w:r>
          </w:p>
        </w:tc>
      </w:tr>
      <w:tr>
        <w:tc>
          <w:tcPr>
            <w:tcW w:type="dxa" w:w="5112"/>
            <w:vAlign w:val="center"/>
          </w:tcPr>
          <w:p>
            <w:r>
              <w:t>WH-TIME-009</w:t>
            </w:r>
          </w:p>
        </w:tc>
        <w:tc>
          <w:tcPr>
            <w:tcW w:type="dxa" w:w="5112"/>
            <w:vAlign w:val="center"/>
          </w:tcPr>
          <w:p>
            <w:r>
              <w:t>Un cambio de evento no duplica suscripciones a GameEvents.</w:t>
            </w:r>
          </w:p>
        </w:tc>
      </w:tr>
      <w:tr>
        <w:tc>
          <w:tcPr>
            <w:tcW w:type="dxa" w:w="5112"/>
            <w:vAlign w:val="center"/>
          </w:tcPr>
          <w:p>
            <w:r>
              <w:t>WH-TIME-010</w:t>
            </w:r>
          </w:p>
        </w:tc>
        <w:tc>
          <w:tcPr>
            <w:tcW w:type="dxa" w:w="5112"/>
            <w:vAlign w:val="center"/>
          </w:tcPr>
          <w:p>
            <w:r>
              <w:t>Cerrar restaurante cancela futuros spawns, no destruye clientes activos.</w:t>
            </w:r>
          </w:p>
        </w:tc>
      </w:tr>
      <w:tr>
        <w:tc>
          <w:tcPr>
            <w:tcW w:type="dxa" w:w="5112"/>
            <w:vAlign w:val="center"/>
          </w:tcPr>
          <w:p>
            <w:r>
              <w:t>WH-TIME-011</w:t>
            </w:r>
          </w:p>
        </w:tc>
        <w:tc>
          <w:tcPr>
            <w:tcW w:type="dxa" w:w="5112"/>
            <w:vAlign w:val="center"/>
          </w:tcPr>
          <w:p>
            <w:r>
              <w:t>La UI se suscribe/desuscribe al evento de cambio horario sin memory leaks.</w:t>
            </w:r>
          </w:p>
        </w:tc>
      </w:tr>
      <w:tr>
        <w:tc>
          <w:tcPr>
            <w:tcW w:type="dxa" w:w="5112"/>
            <w:vAlign w:val="center"/>
          </w:tcPr>
          <w:p>
            <w:r>
              <w:t>WH-TIME-012</w:t>
            </w:r>
          </w:p>
        </w:tc>
        <w:tc>
          <w:tcPr>
            <w:tcW w:type="dxa" w:w="5112"/>
            <w:vAlign w:val="center"/>
          </w:tcPr>
          <w:p>
            <w:r>
              <w:t>Las recomendaciones son una vista ordenada; no cambian unlockState de recetas.</w:t>
            </w:r>
          </w:p>
        </w:tc>
      </w:tr>
      <w:tr>
        <w:tc>
          <w:tcPr>
            <w:tcW w:type="dxa" w:w="5112"/>
            <w:vAlign w:val="center"/>
          </w:tcPr>
          <w:p>
            <w:r>
              <w:t>WH-TIME-013</w:t>
            </w:r>
          </w:p>
        </w:tc>
        <w:tc>
          <w:tcPr>
            <w:tcW w:type="dxa" w:w="5112"/>
            <w:vAlign w:val="center"/>
          </w:tcPr>
          <w:p>
            <w:r>
              <w:t>El menú del día referencia recetas existentes por ID estable.</w:t>
            </w:r>
          </w:p>
        </w:tc>
      </w:tr>
      <w:tr>
        <w:tc>
          <w:tcPr>
            <w:tcW w:type="dxa" w:w="5112"/>
            <w:vAlign w:val="center"/>
          </w:tcPr>
          <w:p>
            <w:r>
              <w:t>WH-TIME-014</w:t>
            </w:r>
          </w:p>
        </w:tc>
        <w:tc>
          <w:tcPr>
            <w:tcW w:type="dxa" w:w="5112"/>
            <w:vAlign w:val="center"/>
          </w:tcPr>
          <w:p>
            <w:r>
              <w:t>Los multiplicadores se aplican en un solo punto del pipeline para evitar doble escalado.</w:t>
            </w:r>
          </w:p>
        </w:tc>
      </w:tr>
      <w:tr>
        <w:tc>
          <w:tcPr>
            <w:tcW w:type="dxa" w:w="5112"/>
            <w:vAlign w:val="center"/>
          </w:tcPr>
          <w:p>
            <w:r>
              <w:t>WH-TIME-015</w:t>
            </w:r>
          </w:p>
        </w:tc>
        <w:tc>
          <w:tcPr>
            <w:tcW w:type="dxa" w:w="5112"/>
            <w:vAlign w:val="center"/>
          </w:tcPr>
          <w:p>
            <w:r>
              <w:t>SaveData valida hora inválida y usa fallback seguro sin romper partida.</w:t>
            </w:r>
          </w:p>
        </w:tc>
      </w:tr>
    </w:tbl>
    <w:p>
      <w:r>
        <w:br/>
      </w:r>
    </w:p>
    <w:p>
      <w:pPr>
        <w:pStyle w:val="Heading1"/>
      </w:pPr>
      <w:r>
        <w:t>57. Bugs visuales y de UX específicos del ciclo día/noche</w:t>
      </w:r>
    </w:p>
    <w:p>
      <w:pPr>
        <w:pStyle w:val="ListBullet"/>
      </w:pPr>
      <w:r>
        <w:t>La etiqueta de franja muestra “Almuerzo” pero la iluminación sigue de madrugada.</w:t>
      </w:r>
    </w:p>
    <w:p>
      <w:pPr>
        <w:pStyle w:val="ListBullet"/>
      </w:pPr>
      <w:r>
        <w:t>El reloj cambia de tamaño y mueve otros elementos del HUD cuando pasa de 09:59 a 10:00.</w:t>
      </w:r>
    </w:p>
    <w:p>
      <w:pPr>
        <w:pStyle w:val="ListBullet"/>
      </w:pPr>
      <w:r>
        <w:t>El panel de recetas salta de scroll al reordenarse por cambio horario.</w:t>
      </w:r>
    </w:p>
    <w:p>
      <w:pPr>
        <w:pStyle w:val="ListBullet"/>
      </w:pPr>
      <w:r>
        <w:t>Una receta con cinta de evento tapa el nombre o el icono de dominio.</w:t>
      </w:r>
    </w:p>
    <w:p>
      <w:pPr>
        <w:pStyle w:val="ListBullet"/>
      </w:pPr>
      <w:r>
        <w:t>El indicador de demanda usa un color ilegible sobre fondos nocturnos.</w:t>
      </w:r>
    </w:p>
    <w:p>
      <w:pPr>
        <w:pStyle w:val="ListBullet"/>
      </w:pPr>
      <w:r>
        <w:t>Las luces del restaurante atraviesan paredes o sprites por sorting incorrecto.</w:t>
      </w:r>
    </w:p>
    <w:p>
      <w:pPr>
        <w:pStyle w:val="ListBullet"/>
      </w:pPr>
      <w:r>
        <w:t>NPC con rnchef/rbchef cambia accidentalmente a rnormal al pasar de una franja a otra.</w:t>
      </w:r>
    </w:p>
    <w:p>
      <w:pPr>
        <w:pStyle w:val="ListBullet"/>
      </w:pPr>
      <w:r>
        <w:t>Clientes sentados desaparecen al activar decoración temporal de evento.</w:t>
      </w:r>
    </w:p>
    <w:p>
      <w:pPr>
        <w:pStyle w:val="ListBullet"/>
      </w:pPr>
      <w:r>
        <w:t>La decoración de Navidad/18 de septiembre ocupa celdas de construcción permanentes por error.</w:t>
      </w:r>
    </w:p>
    <w:p>
      <w:pPr>
        <w:pStyle w:val="ListBullet"/>
      </w:pPr>
      <w:r>
        <w:t>La transición de luz provoca flicker en sprites pixel art.</w:t>
      </w:r>
    </w:p>
    <w:p>
      <w:pPr>
        <w:pStyle w:val="ListBullet"/>
      </w:pPr>
      <w:r>
        <w:t>Los globos de pedido quedan fuera de pantalla en grupos sentados cerca de bordes.</w:t>
      </w:r>
    </w:p>
    <w:p>
      <w:pPr>
        <w:pStyle w:val="ListBullet"/>
      </w:pPr>
      <w:r>
        <w:t>Un popup de cambio de nivel aparece sobre el aviso de nueva franja y bloquea ambos.</w:t>
      </w:r>
    </w:p>
    <w:p>
      <w:pPr>
        <w:pStyle w:val="ListBullet"/>
      </w:pPr>
      <w:r>
        <w:t>El icono del reloj queda bajo notch/isla dinámica en móvil.</w:t>
      </w:r>
    </w:p>
    <w:p>
      <w:pPr>
        <w:pStyle w:val="ListBullet"/>
      </w:pPr>
      <w:r>
        <w:t>El modo construcción cambia la hora pero deja la escena pausada visualmente de forma inconsistente.</w:t>
      </w:r>
    </w:p>
    <w:p>
      <w:pPr>
        <w:pStyle w:val="ListBullet"/>
      </w:pPr>
      <w:r>
        <w:t>El mostrador muestra plato de desayuno aunque el inventario interno fue vendido durante cambio de franja.</w:t>
      </w:r>
    </w:p>
    <w:p>
      <w:pPr>
        <w:pStyle w:val="Heading2"/>
      </w:pPr>
      <w:r>
        <w:t>57.1 Criterios de aceptación visual</w:t>
      </w:r>
    </w:p>
    <w:p>
      <w:pPr>
        <w:pStyle w:val="ListBullet"/>
      </w:pPr>
      <w:r>
        <w:t>La transición de mañana/tarde/noche debe ser gradual y no alterar nitidez Point Filter del pixel art.</w:t>
      </w:r>
    </w:p>
    <w:p>
      <w:pPr>
        <w:pStyle w:val="ListBullet"/>
      </w:pPr>
      <w:r>
        <w:t>El HUD debe mantener posición estable en 16:9, 18:9, 19.5:9 y 4:3 de prueba.</w:t>
      </w:r>
    </w:p>
    <w:p>
      <w:pPr>
        <w:pStyle w:val="ListBullet"/>
      </w:pPr>
      <w:r>
        <w:t>Las cintas de evento, dominio y demanda no deben superponerse entre sí.</w:t>
      </w:r>
    </w:p>
    <w:p>
      <w:pPr>
        <w:pStyle w:val="ListBullet"/>
      </w:pPr>
      <w:r>
        <w:t>Cada estado de cocina debe distinguirse sin depender exclusivamente del color.</w:t>
      </w:r>
    </w:p>
    <w:p>
      <w:pPr>
        <w:pStyle w:val="ListBullet"/>
      </w:pPr>
      <w:r>
        <w:t>Los indicadores deben seguir siendo legibles con restaurante muy decorado.</w:t>
      </w:r>
    </w:p>
    <w:p>
      <w:pPr>
        <w:pStyle w:val="ListBullet"/>
      </w:pPr>
      <w:r>
        <w:t>Los NPC de un grupo deben conservar separación visual suficiente para no parecer un solo sprite.</w:t>
      </w:r>
    </w:p>
    <w:p>
      <w:r>
        <w:br/>
      </w:r>
    </w:p>
    <w:p>
      <w:pPr>
        <w:pStyle w:val="Heading1"/>
      </w:pPr>
      <w:r>
        <w:t>58. Reglas para agentes/copilotos sobre horario y menús</w:t>
      </w:r>
    </w:p>
    <w:p>
      <w:pPr>
        <w:pStyle w:val="ListBullet"/>
      </w:pPr>
      <w:r>
        <w:t>No implementar energía para limitar horarios, cocina o NPC.</w:t>
      </w:r>
    </w:p>
    <w:p>
      <w:pPr>
        <w:pStyle w:val="ListBullet"/>
      </w:pPr>
      <w:r>
        <w:t>No crear gemas, tickets ni monedas secundarias para saltar tiempos.</w:t>
      </w:r>
    </w:p>
    <w:p>
      <w:pPr>
        <w:pStyle w:val="ListBullet"/>
      </w:pPr>
      <w:r>
        <w:t>El horario modifica demanda y ambientación; no bloquea arbitrariamente recetas desbloqueadas.</w:t>
      </w:r>
    </w:p>
    <w:p>
      <w:pPr>
        <w:pStyle w:val="ListBullet"/>
      </w:pPr>
      <w:r>
        <w:t>Los grupos ocupan la mesa completa, incluso si sobran sillas.</w:t>
      </w:r>
    </w:p>
    <w:p>
      <w:pPr>
        <w:pStyle w:val="ListBullet"/>
      </w:pPr>
      <w:r>
        <w:t>Los clientes dentro del restaurante terminan su ciclo cuando se pulsa Cerrar.</w:t>
      </w:r>
    </w:p>
    <w:p>
      <w:pPr>
        <w:pStyle w:val="ListBullet"/>
      </w:pPr>
      <w:r>
        <w:t>La franja de Once debe mantenerse como concepto propio por identidad chilena.</w:t>
      </w:r>
    </w:p>
    <w:p>
      <w:pPr>
        <w:pStyle w:val="ListBullet"/>
      </w:pPr>
      <w:r>
        <w:t>Los eventos estacionales deben definirse mediante datos configurables y ventanas horarias.</w:t>
      </w:r>
    </w:p>
    <w:p>
      <w:pPr>
        <w:pStyle w:val="ListBullet"/>
      </w:pPr>
      <w:r>
        <w:t>No hardcodear fechas en múltiples scripts; centralizar calendario/eventos.</w:t>
      </w:r>
    </w:p>
    <w:p>
      <w:pPr>
        <w:pStyle w:val="ListBullet"/>
      </w:pPr>
      <w:r>
        <w:t>Los diálogos deben ser chilenos naturales y variar por personalidad.</w:t>
      </w:r>
    </w:p>
    <w:p>
      <w:pPr>
        <w:pStyle w:val="ListBullet"/>
      </w:pPr>
      <w:r>
        <w:t>Los multiplicadores de afluencia son valores de balance, nunca garantías rígidas.</w:t>
      </w:r>
    </w:p>
    <w:p>
      <w:pPr>
        <w:pStyle w:val="ListBullet"/>
      </w:pPr>
      <w:r>
        <w:t>Antes de modificar RecipeSO o CustomerSO, revisar si el efecto es temporal; preferir modificadores runtime.</w:t>
      </w:r>
    </w:p>
    <w:p>
      <w:pPr>
        <w:pStyle w:val="ListBullet"/>
      </w:pPr>
      <w:r>
        <w:t>Todo sistema nuevo relacionado con hora debe venir acompañado de pruebas de caja negra, caja blanca y QA visual.</w:t>
      </w:r>
    </w:p>
    <w:p>
      <w:pPr>
        <w:pStyle w:val="Heading1"/>
      </w:pPr>
      <w:r>
        <w:t>59. Zonas grises nuevas asociadas al sistema horario</w:t>
      </w:r>
    </w:p>
    <w:p>
      <w:pPr>
        <w:pStyle w:val="ListBullet"/>
      </w:pPr>
      <w:r>
        <w:t>Duración exacta de un día de juego en minutos reales.</w:t>
      </w:r>
    </w:p>
    <w:p>
      <w:pPr>
        <w:pStyle w:val="ListBullet"/>
      </w:pPr>
      <w:r>
        <w:t>Si el reloj continúa cuando se abre un menú grande o si algunos menús pausan el tiempo.</w:t>
      </w:r>
    </w:p>
    <w:p>
      <w:pPr>
        <w:pStyle w:val="ListBullet"/>
      </w:pPr>
      <w:r>
        <w:t>Si la hora avanza cuando la aplicación está en segundo plano.</w:t>
      </w:r>
    </w:p>
    <w:p>
      <w:pPr>
        <w:pStyle w:val="ListBullet"/>
      </w:pPr>
      <w:r>
        <w:t>Si los eventos usan fecha real del dispositivo, calendario interno o ambos.</w:t>
      </w:r>
    </w:p>
    <w:p>
      <w:pPr>
        <w:pStyle w:val="ListBullet"/>
      </w:pPr>
      <w:r>
        <w:t>Si el jugador puede cambiar manualmente platos del “Menú del día” durante el servicio o solo antes de abrir.</w:t>
      </w:r>
    </w:p>
    <w:p>
      <w:pPr>
        <w:pStyle w:val="ListBullet"/>
      </w:pPr>
      <w:r>
        <w:t>Si existe reserva formal de mesas para cumpleaños/eventos.</w:t>
      </w:r>
    </w:p>
    <w:p>
      <w:pPr>
        <w:pStyle w:val="ListBullet"/>
      </w:pPr>
      <w:r>
        <w:t>Si la cena y la noche son franjas separadas definitivamente o se fusionan en primera versión.</w:t>
      </w:r>
    </w:p>
    <w:p>
      <w:pPr>
        <w:pStyle w:val="ListBullet"/>
      </w:pPr>
      <w:r>
        <w:t>Si habrá delivery/pedidos para llevar y qué horarios usan.</w:t>
      </w:r>
    </w:p>
    <w:p>
      <w:pPr>
        <w:pStyle w:val="ListBullet"/>
      </w:pPr>
      <w:r>
        <w:t>Si el clima modifica afluencia en el MVP o queda para etapa posterior.</w:t>
      </w:r>
    </w:p>
    <w:p>
      <w:pPr>
        <w:pStyle w:val="ListBullet"/>
      </w:pPr>
      <w:r>
        <w:t>Si viernes/sábado extienden el horario operativo visual más allá de medianoche.</w:t>
      </w:r>
    </w:p>
    <w:p>
      <w:pPr>
        <w:pStyle w:val="ListBullet"/>
      </w:pPr>
      <w:r>
        <w:t>Si determinadas tiendas del mapa tienen horario propio.</w:t>
      </w:r>
    </w:p>
    <w:p>
      <w:pPr>
        <w:pStyle w:val="ListBullet"/>
      </w:pPr>
      <w:r>
        <w:t>Si la música cambia automáticamente por franja cuando el jugador no usa música personalizada.</w:t>
      </w:r>
    </w:p>
    <w:p>
      <w:pPr>
        <w:pStyle w:val="Heading1"/>
      </w:pPr>
      <w:r>
        <w:t>60. Resumen funcional del ciclo diario</w:t>
      </w:r>
    </w:p>
    <w:p>
      <w:r>
        <w:t>El ciclo diario recomendado queda así: durante la mañana predominan desayunos y grupos pequeños; al mediodía aumenta fuertemente la presión y aparecen platos de fondo; en la tarde la once introduce sándwiches, panes, dulces y bebidas calientes; la cena favorece grupos y estadías más largas; la noche baja normalmente, salvo fines de semana o eventos. El jugador mantiene control absoluto sobre cuándo abrir y cerrar su restaurante.</w:t>
      </w:r>
    </w:p>
    <w:p>
      <w:r>
        <w:t>Este sistema busca que el mismo espacio físico tenga ritmos diferentes sin recurrir a energía ni monetización artificial. El horario debe producir decisiones: qué cocinar, cuánto preparar, qué mesas construir, qué trabajadores asignar y cuándo activar un Milagro. A la vez, el jugador conserva libertad para romper la recomendación y administrar el restaurante a su manera.</w:t>
      </w:r>
    </w:p>
    <w:p>
      <w:r>
        <w:t>Fin de ampliación de horarios. Las secciones 45–60 deben considerarse parte oficial del Documento Maestro de Villa del Chef y tienen prioridad sobre descripciones anteriores incompatibles.</w:t>
      </w:r>
    </w:p>
    <w:sectPr w:rsidR="00FC693F" w:rsidRPr="0006063C" w:rsidSect="00034616">
      <w:headerReference w:type="default" r:id="rId9"/>
      <w:footerReference w:type="default" r:id="rId10"/>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Documento de trabajo para diseño, narrativa e implementación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Villa del Chef — Documento Maestro de Diseño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Decision">
    <w:name w:val="Decision"/>
    <w:rPr>
      <w:rFonts w:ascii="Aptos" w:hAnsi="Aptos"/>
      <w:b/>
      <w:sz w:val="20"/>
    </w:rPr>
  </w:style>
  <w:style w:type="paragraph" w:customStyle="1" w:styleId="Note">
    <w:name w:val="Note"/>
    <w:rPr>
      <w:rFonts w:ascii="Aptos" w:hAnsi="Aptos"/>
      <w:b w:val="0"/>
      <w:sz w:val="19"/>
    </w:rPr>
  </w:style>
  <w:style w:type="paragraph" w:customStyle="1" w:styleId="Dialogue">
    <w:name w:val="Dialogue"/>
    <w:rPr>
      <w:rFonts w:ascii="Aptos" w:hAnsi="Aptos"/>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Villa del Chef — Documento Maestro de Diseño, Narrativa, Sistemas y QA</dc:title>
  <dc:subject>GDD ampliado para desarrollo en Unity y asistencia de agentes/copilotos</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