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0" w:leftChars="0" w:firstLine="0" w:firstLineChars="0"/>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rPr>
          <w:rFonts w:hint="eastAsia"/>
          <w:lang w:val="en-US" w:eastAsia="zh-CN"/>
        </w:rPr>
      </w:pPr>
      <w:bookmarkStart w:id="0" w:name="_Toc10698"/>
      <w:bookmarkStart w:id="1" w:name="_Toc16712"/>
      <w:r>
        <w:rPr>
          <w:rFonts w:hint="eastAsia"/>
          <w:lang w:val="en-US" w:eastAsia="zh-CN"/>
        </w:rPr>
        <w:t>软件开发计划书</w:t>
      </w:r>
      <w:bookmarkEnd w:id="0"/>
      <w:bookmarkEnd w:id="1"/>
    </w:p>
    <w:p>
      <w:pPr>
        <w:pStyle w:val="5"/>
        <w:rPr>
          <w:rFonts w:hint="eastAsia"/>
          <w:lang w:val="en-US" w:eastAsia="zh-CN"/>
        </w:rPr>
      </w:pPr>
      <w:bookmarkStart w:id="2" w:name="_Toc16427"/>
      <w:bookmarkStart w:id="3" w:name="_Toc13854"/>
      <w:r>
        <w:rPr>
          <w:rFonts w:hint="eastAsia"/>
          <w:lang w:val="en-US" w:eastAsia="zh-CN"/>
        </w:rPr>
        <w:t>图书管理系统v1.1</w:t>
      </w:r>
      <w:bookmarkEnd w:id="2"/>
      <w:bookmarkEnd w:id="3"/>
    </w:p>
    <w:p>
      <w:pPr>
        <w:pStyle w:val="4"/>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17"/>
        <w:rPr>
          <w:rStyle w:val="19"/>
          <w:rFonts w:hint="eastAsia"/>
          <w:lang w:val="en-US" w:eastAsia="zh-CN"/>
        </w:rPr>
      </w:pPr>
      <w:r>
        <w:rPr>
          <w:rStyle w:val="14"/>
          <w:rFonts w:hint="eastAsia"/>
          <w:lang w:val="en-US" w:eastAsia="zh-CN"/>
        </w:rPr>
        <w:t xml:space="preserve">开发团队: </w:t>
      </w:r>
      <w:r>
        <w:rPr>
          <w:rStyle w:val="19"/>
          <w:rFonts w:hint="eastAsia"/>
          <w:lang w:val="en-US" w:eastAsia="zh-CN"/>
        </w:rPr>
        <w:t xml:space="preserve">   Team26   </w:t>
      </w:r>
    </w:p>
    <w:p>
      <w:pPr>
        <w:pStyle w:val="17"/>
        <w:rPr>
          <w:rStyle w:val="19"/>
          <w:rFonts w:hint="eastAsia"/>
          <w:lang w:val="en-US" w:eastAsia="zh-CN"/>
        </w:rPr>
      </w:pPr>
      <w:r>
        <w:rPr>
          <w:rStyle w:val="20"/>
          <w:rFonts w:hint="eastAsia"/>
          <w:lang w:val="en-US" w:eastAsia="zh-CN"/>
        </w:rPr>
        <w:t xml:space="preserve">撰写日期 : </w:t>
      </w:r>
      <w:r>
        <w:rPr>
          <w:rStyle w:val="19"/>
          <w:rFonts w:hint="eastAsia"/>
          <w:lang w:val="en-US" w:eastAsia="zh-CN"/>
        </w:rPr>
        <w:t xml:space="preserve"> 2016.10.08  </w:t>
      </w:r>
    </w:p>
    <w:p>
      <w:pPr>
        <w:pStyle w:val="17"/>
        <w:rPr>
          <w:rStyle w:val="19"/>
          <w:rFonts w:hint="eastAsia"/>
          <w:lang w:val="en-US" w:eastAsia="zh-CN"/>
        </w:rPr>
      </w:pPr>
    </w:p>
    <w:p>
      <w:pPr>
        <w:pStyle w:val="17"/>
        <w:rPr>
          <w:rStyle w:val="19"/>
          <w:rFonts w:hint="eastAsia"/>
          <w:lang w:val="en-US" w:eastAsia="zh-CN"/>
        </w:rPr>
      </w:pPr>
    </w:p>
    <w:p>
      <w:pPr>
        <w:pStyle w:val="17"/>
        <w:rPr>
          <w:rStyle w:val="19"/>
          <w:rFonts w:hint="eastAsia"/>
          <w:lang w:val="en-US" w:eastAsia="zh-CN"/>
        </w:rPr>
      </w:pPr>
    </w:p>
    <w:p>
      <w:pPr>
        <w:pStyle w:val="17"/>
        <w:jc w:val="center"/>
        <w:rPr>
          <w:rStyle w:val="19"/>
          <w:rFonts w:hint="eastAsia"/>
          <w:b/>
          <w:bCs/>
          <w:u w:val="none"/>
          <w:lang w:val="en-US" w:eastAsia="zh-CN"/>
        </w:rPr>
      </w:pPr>
      <w:r>
        <w:rPr>
          <w:rStyle w:val="19"/>
          <w:rFonts w:hint="eastAsia"/>
          <w:b/>
          <w:bCs/>
          <w:u w:val="none"/>
          <w:lang w:val="en-US" w:eastAsia="zh-CN"/>
        </w:rPr>
        <w:t>修订历史记录</w:t>
      </w:r>
      <w:bookmarkStart w:id="72" w:name="_GoBack"/>
      <w:bookmarkEnd w:id="72"/>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21"/>
              <w:jc w:val="center"/>
              <w:rPr>
                <w:rFonts w:hint="eastAsia"/>
                <w:lang w:val="en-US" w:eastAsia="zh-CN"/>
              </w:rPr>
            </w:pPr>
            <w:r>
              <w:rPr>
                <w:rFonts w:hint="eastAsia"/>
                <w:lang w:val="en-US" w:eastAsia="zh-CN"/>
              </w:rPr>
              <w:t>日期</w:t>
            </w:r>
          </w:p>
        </w:tc>
        <w:tc>
          <w:tcPr>
            <w:tcW w:w="1704" w:type="dxa"/>
          </w:tcPr>
          <w:p>
            <w:pPr>
              <w:pStyle w:val="21"/>
              <w:jc w:val="center"/>
              <w:rPr>
                <w:rFonts w:hint="eastAsia"/>
                <w:lang w:val="en-US" w:eastAsia="zh-CN"/>
              </w:rPr>
            </w:pPr>
            <w:r>
              <w:rPr>
                <w:rFonts w:hint="eastAsia"/>
                <w:lang w:val="en-US" w:eastAsia="zh-CN"/>
              </w:rPr>
              <w:t>版本</w:t>
            </w:r>
          </w:p>
        </w:tc>
        <w:tc>
          <w:tcPr>
            <w:tcW w:w="1704" w:type="dxa"/>
          </w:tcPr>
          <w:p>
            <w:pPr>
              <w:pStyle w:val="21"/>
              <w:jc w:val="center"/>
              <w:rPr>
                <w:rFonts w:hint="eastAsia"/>
                <w:lang w:val="en-US" w:eastAsia="zh-CN"/>
              </w:rPr>
            </w:pPr>
            <w:r>
              <w:rPr>
                <w:rFonts w:hint="eastAsia"/>
                <w:lang w:val="en-US" w:eastAsia="zh-CN"/>
              </w:rPr>
              <w:t>修订者</w:t>
            </w:r>
          </w:p>
        </w:tc>
        <w:tc>
          <w:tcPr>
            <w:tcW w:w="1705" w:type="dxa"/>
          </w:tcPr>
          <w:p>
            <w:pPr>
              <w:pStyle w:val="21"/>
              <w:jc w:val="center"/>
              <w:rPr>
                <w:rFonts w:hint="eastAsia"/>
                <w:lang w:val="en-US" w:eastAsia="zh-CN"/>
              </w:rPr>
            </w:pPr>
            <w:r>
              <w:rPr>
                <w:rFonts w:hint="eastAsia"/>
                <w:lang w:val="en-US" w:eastAsia="zh-CN"/>
              </w:rPr>
              <w:t>审核人</w:t>
            </w:r>
          </w:p>
        </w:tc>
        <w:tc>
          <w:tcPr>
            <w:tcW w:w="1705" w:type="dxa"/>
          </w:tcPr>
          <w:p>
            <w:pPr>
              <w:pStyle w:val="21"/>
              <w:jc w:val="cente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21"/>
              <w:jc w:val="center"/>
              <w:rPr>
                <w:rFonts w:hint="eastAsia"/>
                <w:lang w:val="en-US" w:eastAsia="zh-CN"/>
              </w:rPr>
            </w:pPr>
            <w:r>
              <w:rPr>
                <w:rFonts w:hint="eastAsia"/>
                <w:lang w:val="en-US" w:eastAsia="zh-CN"/>
              </w:rPr>
              <w:t>2016.10.09</w:t>
            </w:r>
          </w:p>
        </w:tc>
        <w:tc>
          <w:tcPr>
            <w:tcW w:w="1704" w:type="dxa"/>
          </w:tcPr>
          <w:p>
            <w:pPr>
              <w:pStyle w:val="21"/>
              <w:jc w:val="center"/>
              <w:rPr>
                <w:rFonts w:hint="eastAsia"/>
                <w:lang w:val="en-US" w:eastAsia="zh-CN"/>
              </w:rPr>
            </w:pPr>
            <w:r>
              <w:rPr>
                <w:rFonts w:hint="eastAsia"/>
                <w:lang w:val="en-US" w:eastAsia="zh-CN"/>
              </w:rPr>
              <w:t>V1.1</w:t>
            </w:r>
          </w:p>
        </w:tc>
        <w:tc>
          <w:tcPr>
            <w:tcW w:w="1704" w:type="dxa"/>
          </w:tcPr>
          <w:p>
            <w:pPr>
              <w:pStyle w:val="21"/>
              <w:jc w:val="center"/>
              <w:rPr>
                <w:rFonts w:hint="eastAsia"/>
                <w:lang w:val="en-US" w:eastAsia="zh-CN"/>
              </w:rPr>
            </w:pPr>
            <w:r>
              <w:rPr>
                <w:rFonts w:hint="eastAsia"/>
                <w:lang w:val="en-US" w:eastAsia="zh-CN"/>
              </w:rPr>
              <w:t>李铎坤</w:t>
            </w:r>
          </w:p>
        </w:tc>
        <w:tc>
          <w:tcPr>
            <w:tcW w:w="1705" w:type="dxa"/>
          </w:tcPr>
          <w:p>
            <w:pPr>
              <w:pStyle w:val="21"/>
              <w:jc w:val="center"/>
              <w:rPr>
                <w:rFonts w:hint="eastAsia"/>
                <w:lang w:val="en-US" w:eastAsia="zh-CN"/>
              </w:rPr>
            </w:pPr>
          </w:p>
        </w:tc>
        <w:tc>
          <w:tcPr>
            <w:tcW w:w="1705" w:type="dxa"/>
          </w:tcPr>
          <w:p>
            <w:pPr>
              <w:pStyle w:val="21"/>
              <w:jc w:val="center"/>
              <w:rPr>
                <w:rFonts w:hint="eastAsia"/>
                <w:lang w:val="en-US" w:eastAsia="zh-CN"/>
              </w:rPr>
            </w:pPr>
            <w:r>
              <w:rPr>
                <w:rFonts w:hint="eastAsia"/>
                <w:lang w:val="en-US" w:eastAsia="zh-CN"/>
              </w:rPr>
              <w:t>初稿</w:t>
            </w:r>
          </w:p>
        </w:tc>
      </w:tr>
    </w:tbl>
    <w:p>
      <w:pPr>
        <w:pStyle w:val="4"/>
        <w:tabs>
          <w:tab w:val="right" w:leader="dot" w:pos="8306"/>
        </w:tabs>
        <w:rPr>
          <w:rStyle w:val="19"/>
          <w:rFonts w:hint="eastAsia"/>
          <w:lang w:val="en-US" w:eastAsia="zh-CN"/>
        </w:rPr>
      </w:pPr>
    </w:p>
    <w:p>
      <w:pPr>
        <w:pStyle w:val="4"/>
        <w:tabs>
          <w:tab w:val="right" w:leader="dot" w:pos="8306"/>
        </w:tabs>
      </w:pPr>
      <w:r>
        <w:rPr>
          <w:rStyle w:val="19"/>
          <w:rFonts w:hint="eastAsia"/>
          <w:lang w:val="en-US" w:eastAsia="zh-CN"/>
        </w:rPr>
        <w:fldChar w:fldCharType="begin"/>
      </w:r>
      <w:r>
        <w:rPr>
          <w:rStyle w:val="19"/>
          <w:rFonts w:hint="eastAsia"/>
          <w:lang w:val="en-US" w:eastAsia="zh-CN"/>
        </w:rPr>
        <w:instrText xml:space="preserve">TOC \t "标题 2,1,标题 3,2,标题4（第二标题）,3,标题5,4" \h \u </w:instrText>
      </w:r>
      <w:r>
        <w:rPr>
          <w:rStyle w:val="19"/>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_Toc16712 </w:instrText>
      </w:r>
      <w:r>
        <w:rPr>
          <w:rFonts w:hint="eastAsia"/>
          <w:lang w:val="en-US" w:eastAsia="zh-CN"/>
        </w:rPr>
        <w:fldChar w:fldCharType="separate"/>
      </w:r>
      <w:r>
        <w:rPr>
          <w:rFonts w:hint="eastAsia"/>
          <w:lang w:val="en-US" w:eastAsia="zh-CN"/>
        </w:rPr>
        <w:t>软件开发计划书</w:t>
      </w:r>
      <w:r>
        <w:tab/>
      </w:r>
      <w:r>
        <w:fldChar w:fldCharType="begin"/>
      </w:r>
      <w:r>
        <w:instrText xml:space="preserve"> PAGEREF _Toc16712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_Toc13854 </w:instrText>
      </w:r>
      <w:r>
        <w:rPr>
          <w:rFonts w:hint="eastAsia"/>
          <w:lang w:val="en-US" w:eastAsia="zh-CN"/>
        </w:rPr>
        <w:fldChar w:fldCharType="separate"/>
      </w:r>
      <w:r>
        <w:rPr>
          <w:rFonts w:hint="eastAsia"/>
          <w:lang w:val="en-US" w:eastAsia="zh-CN"/>
        </w:rPr>
        <w:t>图书管理系统v1.1</w:t>
      </w:r>
      <w:r>
        <w:tab/>
      </w:r>
      <w:r>
        <w:fldChar w:fldCharType="begin"/>
      </w:r>
      <w:r>
        <w:instrText xml:space="preserve"> PAGEREF _Toc13854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_Toc6142 </w:instrText>
      </w:r>
      <w:r>
        <w:rPr>
          <w:rFonts w:hint="eastAsia"/>
          <w:lang w:val="en-US" w:eastAsia="zh-CN"/>
        </w:rPr>
        <w:fldChar w:fldCharType="separate"/>
      </w:r>
      <w:r>
        <w:rPr>
          <w:rFonts w:hint="eastAsia"/>
          <w:lang w:val="en-US" w:eastAsia="zh-CN"/>
        </w:rPr>
        <w:t>1. 引言</w:t>
      </w:r>
      <w:r>
        <w:tab/>
      </w:r>
      <w:r>
        <w:fldChar w:fldCharType="begin"/>
      </w:r>
      <w:r>
        <w:instrText xml:space="preserve"> PAGEREF _Toc6142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_Toc13990 </w:instrText>
      </w:r>
      <w:r>
        <w:rPr>
          <w:rFonts w:hint="eastAsia"/>
          <w:lang w:val="en-US" w:eastAsia="zh-CN"/>
        </w:rPr>
        <w:fldChar w:fldCharType="separate"/>
      </w:r>
      <w:r>
        <w:rPr>
          <w:rFonts w:hint="eastAsia"/>
          <w:lang w:val="en-US" w:eastAsia="zh-CN"/>
        </w:rPr>
        <w:t>1.1标识</w:t>
      </w:r>
      <w:r>
        <w:tab/>
      </w:r>
      <w:r>
        <w:fldChar w:fldCharType="begin"/>
      </w:r>
      <w:r>
        <w:instrText xml:space="preserve"> PAGEREF _Toc13990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_Toc15751 </w:instrText>
      </w:r>
      <w:r>
        <w:rPr>
          <w:rFonts w:hint="eastAsia"/>
          <w:lang w:val="en-US" w:eastAsia="zh-CN"/>
        </w:rPr>
        <w:fldChar w:fldCharType="separate"/>
      </w:r>
      <w:r>
        <w:rPr>
          <w:rFonts w:hint="eastAsia"/>
          <w:lang w:val="en-US" w:eastAsia="zh-CN"/>
        </w:rPr>
        <w:t>1.2系统概述</w:t>
      </w:r>
      <w:r>
        <w:tab/>
      </w:r>
      <w:r>
        <w:fldChar w:fldCharType="begin"/>
      </w:r>
      <w:r>
        <w:instrText xml:space="preserve"> PAGEREF _Toc15751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_Toc12621 </w:instrText>
      </w:r>
      <w:r>
        <w:rPr>
          <w:rFonts w:hint="eastAsia"/>
          <w:lang w:val="en-US" w:eastAsia="zh-CN"/>
        </w:rPr>
        <w:fldChar w:fldCharType="separate"/>
      </w:r>
      <w:r>
        <w:rPr>
          <w:rFonts w:hint="eastAsia"/>
          <w:lang w:val="en-US" w:eastAsia="zh-CN"/>
        </w:rPr>
        <w:t>1.3文档概述</w:t>
      </w:r>
      <w:r>
        <w:tab/>
      </w:r>
      <w:r>
        <w:fldChar w:fldCharType="begin"/>
      </w:r>
      <w:r>
        <w:instrText xml:space="preserve"> PAGEREF _Toc12621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_Toc27117 </w:instrText>
      </w:r>
      <w:r>
        <w:rPr>
          <w:rFonts w:hint="eastAsia"/>
          <w:lang w:val="en-US" w:eastAsia="zh-CN"/>
        </w:rPr>
        <w:fldChar w:fldCharType="separate"/>
      </w:r>
      <w:r>
        <w:rPr>
          <w:rFonts w:hint="eastAsia"/>
          <w:lang w:val="en-US" w:eastAsia="zh-CN"/>
        </w:rPr>
        <w:t>1.4与其他计划之间的关系</w:t>
      </w:r>
      <w:r>
        <w:tab/>
      </w:r>
      <w:r>
        <w:fldChar w:fldCharType="begin"/>
      </w:r>
      <w:r>
        <w:instrText xml:space="preserve"> PAGEREF _Toc27117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_Toc15522 </w:instrText>
      </w:r>
      <w:r>
        <w:rPr>
          <w:rFonts w:hint="eastAsia"/>
          <w:lang w:val="en-US" w:eastAsia="zh-CN"/>
        </w:rPr>
        <w:fldChar w:fldCharType="separate"/>
      </w:r>
      <w:r>
        <w:rPr>
          <w:rFonts w:hint="eastAsia"/>
          <w:lang w:val="en-US" w:eastAsia="zh-CN"/>
        </w:rPr>
        <w:t>1.5基线</w:t>
      </w:r>
      <w:r>
        <w:tab/>
      </w:r>
      <w:r>
        <w:fldChar w:fldCharType="begin"/>
      </w:r>
      <w:r>
        <w:instrText xml:space="preserve"> PAGEREF _Toc15522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_Toc25971 </w:instrText>
      </w:r>
      <w:r>
        <w:rPr>
          <w:rFonts w:hint="eastAsia"/>
          <w:lang w:val="en-US" w:eastAsia="zh-CN"/>
        </w:rPr>
        <w:fldChar w:fldCharType="separate"/>
      </w:r>
      <w:r>
        <w:rPr>
          <w:rFonts w:hint="eastAsia"/>
          <w:lang w:val="en-US" w:eastAsia="zh-CN"/>
        </w:rPr>
        <w:t>1.6定义</w:t>
      </w:r>
      <w:r>
        <w:tab/>
      </w:r>
      <w:r>
        <w:fldChar w:fldCharType="begin"/>
      </w:r>
      <w:r>
        <w:instrText xml:space="preserve"> PAGEREF _Toc25971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_Toc1062 </w:instrText>
      </w:r>
      <w:r>
        <w:rPr>
          <w:rFonts w:hint="eastAsia"/>
          <w:lang w:val="en-US" w:eastAsia="zh-CN"/>
        </w:rPr>
        <w:fldChar w:fldCharType="separate"/>
      </w:r>
      <w:r>
        <w:rPr>
          <w:rFonts w:hint="eastAsia"/>
          <w:lang w:val="en-US" w:eastAsia="zh-CN"/>
        </w:rPr>
        <w:t>2. 引用文件</w:t>
      </w:r>
      <w:r>
        <w:tab/>
      </w:r>
      <w:r>
        <w:fldChar w:fldCharType="begin"/>
      </w:r>
      <w:r>
        <w:instrText xml:space="preserve"> PAGEREF _Toc1062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_Toc10443 </w:instrText>
      </w:r>
      <w:r>
        <w:rPr>
          <w:rFonts w:hint="eastAsia"/>
          <w:lang w:val="en-US" w:eastAsia="zh-CN"/>
        </w:rPr>
        <w:fldChar w:fldCharType="separate"/>
      </w:r>
      <w:r>
        <w:rPr>
          <w:rFonts w:hint="eastAsia"/>
          <w:lang w:val="en-US" w:eastAsia="zh-CN"/>
        </w:rPr>
        <w:t>3. 交付产品</w:t>
      </w:r>
      <w:r>
        <w:tab/>
      </w:r>
      <w:r>
        <w:fldChar w:fldCharType="begin"/>
      </w:r>
      <w:r>
        <w:instrText xml:space="preserve"> PAGEREF _Toc10443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_Toc5131 </w:instrText>
      </w:r>
      <w:r>
        <w:rPr>
          <w:rFonts w:hint="eastAsia"/>
          <w:lang w:val="en-US" w:eastAsia="zh-CN"/>
        </w:rPr>
        <w:fldChar w:fldCharType="separate"/>
      </w:r>
      <w:r>
        <w:rPr>
          <w:rFonts w:hint="eastAsia"/>
          <w:lang w:val="en-US" w:eastAsia="zh-CN"/>
        </w:rPr>
        <w:t>3.1程序</w:t>
      </w:r>
      <w:r>
        <w:tab/>
      </w:r>
      <w:r>
        <w:fldChar w:fldCharType="begin"/>
      </w:r>
      <w:r>
        <w:instrText xml:space="preserve"> PAGEREF _Toc5131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_Toc29805 </w:instrText>
      </w:r>
      <w:r>
        <w:rPr>
          <w:rFonts w:hint="eastAsia"/>
          <w:lang w:val="en-US" w:eastAsia="zh-CN"/>
        </w:rPr>
        <w:fldChar w:fldCharType="separate"/>
      </w:r>
      <w:r>
        <w:rPr>
          <w:rFonts w:hint="eastAsia"/>
          <w:lang w:val="en-US" w:eastAsia="zh-CN"/>
        </w:rPr>
        <w:t>3.2文档</w:t>
      </w:r>
      <w:r>
        <w:tab/>
      </w:r>
      <w:r>
        <w:fldChar w:fldCharType="begin"/>
      </w:r>
      <w:r>
        <w:instrText xml:space="preserve"> PAGEREF _Toc29805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_Toc9173 </w:instrText>
      </w:r>
      <w:r>
        <w:rPr>
          <w:rFonts w:hint="eastAsia"/>
          <w:lang w:val="en-US" w:eastAsia="zh-CN"/>
        </w:rPr>
        <w:fldChar w:fldCharType="separate"/>
      </w:r>
      <w:r>
        <w:rPr>
          <w:rFonts w:hint="eastAsia"/>
          <w:lang w:val="en-US" w:eastAsia="zh-CN"/>
        </w:rPr>
        <w:t>3.4文件</w:t>
      </w:r>
      <w:r>
        <w:tab/>
      </w:r>
      <w:r>
        <w:fldChar w:fldCharType="begin"/>
      </w:r>
      <w:r>
        <w:instrText xml:space="preserve"> PAGEREF _Toc9173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_Toc16166 </w:instrText>
      </w:r>
      <w:r>
        <w:rPr>
          <w:rFonts w:hint="eastAsia"/>
          <w:lang w:val="en-US" w:eastAsia="zh-CN"/>
        </w:rPr>
        <w:fldChar w:fldCharType="separate"/>
      </w:r>
      <w:r>
        <w:rPr>
          <w:rFonts w:hint="eastAsia"/>
          <w:lang w:val="en-US" w:eastAsia="zh-CN"/>
        </w:rPr>
        <w:t>3.5服务</w:t>
      </w:r>
      <w:r>
        <w:tab/>
      </w:r>
      <w:r>
        <w:fldChar w:fldCharType="begin"/>
      </w:r>
      <w:r>
        <w:instrText xml:space="preserve"> PAGEREF _Toc16166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_Toc24327 </w:instrText>
      </w:r>
      <w:r>
        <w:rPr>
          <w:rFonts w:hint="eastAsia"/>
          <w:lang w:val="en-US" w:eastAsia="zh-CN"/>
        </w:rPr>
        <w:fldChar w:fldCharType="separate"/>
      </w:r>
      <w:r>
        <w:rPr>
          <w:rFonts w:hint="eastAsia"/>
          <w:lang w:val="en-US" w:eastAsia="zh-CN"/>
        </w:rPr>
        <w:t>3.6非移交产品</w:t>
      </w:r>
      <w:r>
        <w:tab/>
      </w:r>
      <w:r>
        <w:fldChar w:fldCharType="begin"/>
      </w:r>
      <w:r>
        <w:instrText xml:space="preserve"> PAGEREF _Toc24327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_Toc7830 </w:instrText>
      </w:r>
      <w:r>
        <w:rPr>
          <w:rFonts w:hint="eastAsia"/>
          <w:lang w:val="en-US" w:eastAsia="zh-CN"/>
        </w:rPr>
        <w:fldChar w:fldCharType="separate"/>
      </w:r>
      <w:r>
        <w:rPr>
          <w:rFonts w:hint="eastAsia"/>
          <w:lang w:val="en-US" w:eastAsia="zh-CN"/>
        </w:rPr>
        <w:t>3.7完成项目的最迟期限</w:t>
      </w:r>
      <w:r>
        <w:tab/>
      </w:r>
      <w:r>
        <w:fldChar w:fldCharType="begin"/>
      </w:r>
      <w:r>
        <w:instrText xml:space="preserve"> PAGEREF _Toc7830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_Toc25673 </w:instrText>
      </w:r>
      <w:r>
        <w:rPr>
          <w:rFonts w:hint="eastAsia"/>
          <w:lang w:val="en-US" w:eastAsia="zh-CN"/>
        </w:rPr>
        <w:fldChar w:fldCharType="separate"/>
      </w:r>
      <w:r>
        <w:rPr>
          <w:rFonts w:hint="eastAsia"/>
          <w:lang w:val="en-US" w:eastAsia="zh-CN"/>
        </w:rPr>
        <w:t>4. 所需工作概述</w:t>
      </w:r>
      <w:r>
        <w:tab/>
      </w:r>
      <w:r>
        <w:fldChar w:fldCharType="begin"/>
      </w:r>
      <w:r>
        <w:instrText xml:space="preserve"> PAGEREF _Toc25673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_Toc8253 </w:instrText>
      </w:r>
      <w:r>
        <w:rPr>
          <w:rFonts w:hint="eastAsia"/>
          <w:lang w:val="en-US" w:eastAsia="zh-CN"/>
        </w:rPr>
        <w:fldChar w:fldCharType="separate"/>
      </w:r>
      <w:r>
        <w:rPr>
          <w:rFonts w:hint="eastAsia"/>
          <w:lang w:val="en-US" w:eastAsia="zh-CN"/>
        </w:rPr>
        <w:t>4.1所开发系统的需求</w:t>
      </w:r>
      <w:r>
        <w:tab/>
      </w:r>
      <w:r>
        <w:fldChar w:fldCharType="begin"/>
      </w:r>
      <w:r>
        <w:instrText xml:space="preserve"> PAGEREF _Toc8253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_Toc13993 </w:instrText>
      </w:r>
      <w:r>
        <w:rPr>
          <w:rFonts w:hint="eastAsia"/>
          <w:lang w:val="en-US" w:eastAsia="zh-CN"/>
        </w:rPr>
        <w:fldChar w:fldCharType="separate"/>
      </w:r>
      <w:r>
        <w:rPr>
          <w:rFonts w:hint="eastAsia"/>
          <w:lang w:val="en-US" w:eastAsia="zh-CN"/>
        </w:rPr>
        <w:t>4.2对文档编制的需求</w:t>
      </w:r>
      <w:r>
        <w:tab/>
      </w:r>
      <w:r>
        <w:fldChar w:fldCharType="begin"/>
      </w:r>
      <w:r>
        <w:instrText xml:space="preserve"> PAGEREF _Toc13993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_Toc63 </w:instrText>
      </w:r>
      <w:r>
        <w:rPr>
          <w:rFonts w:hint="eastAsia"/>
          <w:lang w:val="en-US" w:eastAsia="zh-CN"/>
        </w:rPr>
        <w:fldChar w:fldCharType="separate"/>
      </w:r>
      <w:r>
        <w:rPr>
          <w:rFonts w:hint="eastAsia"/>
          <w:lang w:val="en-US" w:eastAsia="zh-CN"/>
        </w:rPr>
        <w:t>4.3项目进度安排和资源需求</w:t>
      </w:r>
      <w:r>
        <w:tab/>
      </w:r>
      <w:r>
        <w:fldChar w:fldCharType="begin"/>
      </w:r>
      <w:r>
        <w:instrText xml:space="preserve"> PAGEREF _Toc63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_Toc31197 </w:instrText>
      </w:r>
      <w:r>
        <w:rPr>
          <w:rFonts w:hint="eastAsia"/>
          <w:lang w:val="en-US" w:eastAsia="zh-CN"/>
        </w:rPr>
        <w:fldChar w:fldCharType="separate"/>
      </w:r>
      <w:r>
        <w:rPr>
          <w:rFonts w:hint="eastAsia"/>
          <w:lang w:val="en-US" w:eastAsia="zh-CN"/>
        </w:rPr>
        <w:t>4.4其他需求与约束</w:t>
      </w:r>
      <w:r>
        <w:tab/>
      </w:r>
      <w:r>
        <w:fldChar w:fldCharType="begin"/>
      </w:r>
      <w:r>
        <w:instrText xml:space="preserve"> PAGEREF _Toc31197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_Toc21265 </w:instrText>
      </w:r>
      <w:r>
        <w:rPr>
          <w:rFonts w:hint="eastAsia"/>
          <w:lang w:val="en-US" w:eastAsia="zh-CN"/>
        </w:rPr>
        <w:fldChar w:fldCharType="separate"/>
      </w:r>
      <w:r>
        <w:rPr>
          <w:rFonts w:hint="eastAsia"/>
          <w:lang w:val="en-US" w:eastAsia="zh-CN"/>
        </w:rPr>
        <w:t>4.4.1可靠性</w:t>
      </w:r>
      <w:r>
        <w:tab/>
      </w:r>
      <w:r>
        <w:fldChar w:fldCharType="begin"/>
      </w:r>
      <w:r>
        <w:instrText xml:space="preserve"> PAGEREF _Toc21265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_Toc22970 </w:instrText>
      </w:r>
      <w:r>
        <w:rPr>
          <w:rFonts w:hint="eastAsia"/>
          <w:lang w:val="en-US" w:eastAsia="zh-CN"/>
        </w:rPr>
        <w:fldChar w:fldCharType="separate"/>
      </w:r>
      <w:r>
        <w:rPr>
          <w:rFonts w:hint="eastAsia"/>
          <w:lang w:val="en-US" w:eastAsia="zh-CN"/>
        </w:rPr>
        <w:t>4.4.2易用性</w:t>
      </w:r>
      <w:r>
        <w:tab/>
      </w:r>
      <w:r>
        <w:fldChar w:fldCharType="begin"/>
      </w:r>
      <w:r>
        <w:instrText xml:space="preserve"> PAGEREF _Toc22970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_Toc8609 </w:instrText>
      </w:r>
      <w:r>
        <w:rPr>
          <w:rFonts w:hint="eastAsia"/>
          <w:lang w:val="en-US" w:eastAsia="zh-CN"/>
        </w:rPr>
        <w:fldChar w:fldCharType="separate"/>
      </w:r>
      <w:r>
        <w:rPr>
          <w:rFonts w:hint="eastAsia"/>
          <w:lang w:val="en-US" w:eastAsia="zh-CN"/>
        </w:rPr>
        <w:t>4.4.3可扩展性</w:t>
      </w:r>
      <w:r>
        <w:tab/>
      </w:r>
      <w:r>
        <w:fldChar w:fldCharType="begin"/>
      </w:r>
      <w:r>
        <w:instrText xml:space="preserve"> PAGEREF _Toc8609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_Toc15928 </w:instrText>
      </w:r>
      <w:r>
        <w:rPr>
          <w:rFonts w:hint="eastAsia"/>
          <w:lang w:val="en-US" w:eastAsia="zh-CN"/>
        </w:rPr>
        <w:fldChar w:fldCharType="separate"/>
      </w:r>
      <w:r>
        <w:rPr>
          <w:rFonts w:hint="eastAsia"/>
          <w:lang w:val="en-US" w:eastAsia="zh-CN"/>
        </w:rPr>
        <w:t>5. 实施整个软件开发活动的计划</w:t>
      </w:r>
      <w:r>
        <w:tab/>
      </w:r>
      <w:r>
        <w:fldChar w:fldCharType="begin"/>
      </w:r>
      <w:r>
        <w:instrText xml:space="preserve"> PAGEREF _Toc15928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_Toc13247 </w:instrText>
      </w:r>
      <w:r>
        <w:rPr>
          <w:rFonts w:hint="eastAsia"/>
          <w:lang w:val="en-US" w:eastAsia="zh-CN"/>
        </w:rPr>
        <w:fldChar w:fldCharType="separate"/>
      </w:r>
      <w:r>
        <w:rPr>
          <w:rFonts w:hint="eastAsia"/>
          <w:lang w:val="en-US" w:eastAsia="zh-CN"/>
        </w:rPr>
        <w:t>5.1软件开发过程</w:t>
      </w:r>
      <w:r>
        <w:tab/>
      </w:r>
      <w:r>
        <w:fldChar w:fldCharType="begin"/>
      </w:r>
      <w:r>
        <w:instrText xml:space="preserve"> PAGEREF _Toc13247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_Toc14521 </w:instrText>
      </w:r>
      <w:r>
        <w:rPr>
          <w:rFonts w:hint="eastAsia"/>
          <w:lang w:val="en-US" w:eastAsia="zh-CN"/>
        </w:rPr>
        <w:fldChar w:fldCharType="separate"/>
      </w:r>
      <w:r>
        <w:rPr>
          <w:rFonts w:hint="eastAsia"/>
          <w:lang w:val="en-US" w:eastAsia="zh-CN"/>
        </w:rPr>
        <w:t>5.2软件开发方法</w:t>
      </w:r>
      <w:r>
        <w:tab/>
      </w:r>
      <w:r>
        <w:fldChar w:fldCharType="begin"/>
      </w:r>
      <w:r>
        <w:instrText xml:space="preserve"> PAGEREF _Toc14521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_Toc25294 </w:instrText>
      </w:r>
      <w:r>
        <w:rPr>
          <w:rFonts w:hint="eastAsia"/>
          <w:lang w:val="en-US" w:eastAsia="zh-CN"/>
        </w:rPr>
        <w:fldChar w:fldCharType="separate"/>
      </w:r>
      <w:r>
        <w:rPr>
          <w:rFonts w:hint="eastAsia"/>
          <w:lang w:val="en-US" w:eastAsia="zh-CN"/>
        </w:rPr>
        <w:t>5.2.1自底向上的归纳</w:t>
      </w:r>
      <w:r>
        <w:tab/>
      </w:r>
      <w:r>
        <w:fldChar w:fldCharType="begin"/>
      </w:r>
      <w:r>
        <w:instrText xml:space="preserve"> PAGEREF _Toc25294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_Toc15473 </w:instrText>
      </w:r>
      <w:r>
        <w:rPr>
          <w:rFonts w:hint="eastAsia"/>
          <w:lang w:val="en-US" w:eastAsia="zh-CN"/>
        </w:rPr>
        <w:fldChar w:fldCharType="separate"/>
      </w:r>
      <w:r>
        <w:rPr>
          <w:rFonts w:hint="eastAsia"/>
          <w:lang w:val="en-US" w:eastAsia="zh-CN"/>
        </w:rPr>
        <w:t>5.2.2自顶向下的分解</w:t>
      </w:r>
      <w:r>
        <w:tab/>
      </w:r>
      <w:r>
        <w:fldChar w:fldCharType="begin"/>
      </w:r>
      <w:r>
        <w:instrText xml:space="preserve"> PAGEREF _Toc15473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_Toc24332 </w:instrText>
      </w:r>
      <w:r>
        <w:rPr>
          <w:rFonts w:hint="eastAsia"/>
          <w:lang w:val="en-US" w:eastAsia="zh-CN"/>
        </w:rPr>
        <w:fldChar w:fldCharType="separate"/>
      </w:r>
      <w:r>
        <w:rPr>
          <w:rFonts w:hint="eastAsia"/>
          <w:lang w:val="en-US" w:eastAsia="zh-CN"/>
        </w:rPr>
        <w:t>5.3处理关键性需求</w:t>
      </w:r>
      <w:r>
        <w:tab/>
      </w:r>
      <w:r>
        <w:fldChar w:fldCharType="begin"/>
      </w:r>
      <w:r>
        <w:instrText xml:space="preserve"> PAGEREF _Toc24332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_Toc800 </w:instrText>
      </w:r>
      <w:r>
        <w:rPr>
          <w:rFonts w:hint="eastAsia"/>
          <w:lang w:val="en-US" w:eastAsia="zh-CN"/>
        </w:rPr>
        <w:fldChar w:fldCharType="separate"/>
      </w:r>
      <w:r>
        <w:rPr>
          <w:rFonts w:hint="eastAsia"/>
          <w:lang w:val="en-US" w:eastAsia="zh-CN"/>
        </w:rPr>
        <w:t>5.3.1安全性保证</w:t>
      </w:r>
      <w:r>
        <w:tab/>
      </w:r>
      <w:r>
        <w:fldChar w:fldCharType="begin"/>
      </w:r>
      <w:r>
        <w:instrText xml:space="preserve"> PAGEREF _Toc800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_Toc25576 </w:instrText>
      </w:r>
      <w:r>
        <w:rPr>
          <w:rFonts w:hint="eastAsia"/>
          <w:lang w:val="en-US" w:eastAsia="zh-CN"/>
        </w:rPr>
        <w:fldChar w:fldCharType="separate"/>
      </w:r>
      <w:r>
        <w:rPr>
          <w:rFonts w:hint="eastAsia"/>
          <w:lang w:val="en-US" w:eastAsia="zh-CN"/>
        </w:rPr>
        <w:t>5.3.2保密性保证</w:t>
      </w:r>
      <w:r>
        <w:tab/>
      </w:r>
      <w:r>
        <w:fldChar w:fldCharType="begin"/>
      </w:r>
      <w:r>
        <w:instrText xml:space="preserve"> PAGEREF _Toc25576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_Toc18551 </w:instrText>
      </w:r>
      <w:r>
        <w:rPr>
          <w:rFonts w:hint="eastAsia"/>
          <w:lang w:val="en-US" w:eastAsia="zh-CN"/>
        </w:rPr>
        <w:fldChar w:fldCharType="separate"/>
      </w:r>
      <w:r>
        <w:rPr>
          <w:rFonts w:hint="eastAsia"/>
          <w:lang w:val="en-US" w:eastAsia="zh-CN"/>
        </w:rPr>
        <w:t>5.3.3私密性保证</w:t>
      </w:r>
      <w:r>
        <w:tab/>
      </w:r>
      <w:r>
        <w:fldChar w:fldCharType="begin"/>
      </w:r>
      <w:r>
        <w:instrText xml:space="preserve"> PAGEREF _Toc18551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_Toc31810 </w:instrText>
      </w:r>
      <w:r>
        <w:rPr>
          <w:rFonts w:hint="eastAsia"/>
          <w:lang w:val="en-US" w:eastAsia="zh-CN"/>
        </w:rPr>
        <w:fldChar w:fldCharType="separate"/>
      </w:r>
      <w:r>
        <w:rPr>
          <w:rFonts w:hint="eastAsia"/>
          <w:lang w:val="en-US" w:eastAsia="zh-CN"/>
        </w:rPr>
        <w:t>6. 实施详细软件开发活动的计划</w:t>
      </w:r>
      <w:r>
        <w:tab/>
      </w:r>
      <w:r>
        <w:fldChar w:fldCharType="begin"/>
      </w:r>
      <w:r>
        <w:instrText xml:space="preserve"> PAGEREF _Toc31810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_Toc6633 </w:instrText>
      </w:r>
      <w:r>
        <w:rPr>
          <w:rFonts w:hint="eastAsia"/>
          <w:lang w:val="en-US" w:eastAsia="zh-CN"/>
        </w:rPr>
        <w:fldChar w:fldCharType="separate"/>
      </w:r>
      <w:r>
        <w:rPr>
          <w:rFonts w:hint="eastAsia"/>
          <w:lang w:val="en-US" w:eastAsia="zh-CN"/>
        </w:rPr>
        <w:t>6.1项目计划和监督</w:t>
      </w:r>
      <w:r>
        <w:tab/>
      </w:r>
      <w:r>
        <w:fldChar w:fldCharType="begin"/>
      </w:r>
      <w:r>
        <w:instrText xml:space="preserve"> PAGEREF _Toc6633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_Toc15761 </w:instrText>
      </w:r>
      <w:r>
        <w:rPr>
          <w:rFonts w:hint="eastAsia"/>
          <w:lang w:val="en-US" w:eastAsia="zh-CN"/>
        </w:rPr>
        <w:fldChar w:fldCharType="separate"/>
      </w:r>
      <w:r>
        <w:rPr>
          <w:rFonts w:hint="eastAsia"/>
          <w:lang w:val="en-US" w:eastAsia="zh-CN"/>
        </w:rPr>
        <w:t>6.1.1软件开发计划</w:t>
      </w:r>
      <w:r>
        <w:tab/>
      </w:r>
      <w:r>
        <w:fldChar w:fldCharType="begin"/>
      </w:r>
      <w:r>
        <w:instrText xml:space="preserve"> PAGEREF _Toc15761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_Toc9649 </w:instrText>
      </w:r>
      <w:r>
        <w:rPr>
          <w:rFonts w:hint="eastAsia"/>
          <w:lang w:val="en-US" w:eastAsia="zh-CN"/>
        </w:rPr>
        <w:fldChar w:fldCharType="separate"/>
      </w:r>
      <w:r>
        <w:rPr>
          <w:rFonts w:hint="eastAsia"/>
          <w:lang w:val="en-US" w:eastAsia="zh-CN"/>
        </w:rPr>
        <w:t>6.1.2软件测试计划</w:t>
      </w:r>
      <w:r>
        <w:tab/>
      </w:r>
      <w:r>
        <w:fldChar w:fldCharType="begin"/>
      </w:r>
      <w:r>
        <w:instrText xml:space="preserve"> PAGEREF _Toc9649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_Toc22843 </w:instrText>
      </w:r>
      <w:r>
        <w:rPr>
          <w:rFonts w:hint="eastAsia"/>
          <w:lang w:val="en-US" w:eastAsia="zh-CN"/>
        </w:rPr>
        <w:fldChar w:fldCharType="separate"/>
      </w:r>
      <w:r>
        <w:rPr>
          <w:rFonts w:hint="eastAsia"/>
          <w:lang w:val="en-US" w:eastAsia="zh-CN"/>
        </w:rPr>
        <w:t>6.2建立软件开发环境</w:t>
      </w:r>
      <w:r>
        <w:tab/>
      </w:r>
      <w:r>
        <w:fldChar w:fldCharType="begin"/>
      </w:r>
      <w:r>
        <w:instrText xml:space="preserve"> PAGEREF _Toc22843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_Toc2897 </w:instrText>
      </w:r>
      <w:r>
        <w:rPr>
          <w:rFonts w:hint="eastAsia"/>
          <w:lang w:val="en-US" w:eastAsia="zh-CN"/>
        </w:rPr>
        <w:fldChar w:fldCharType="separate"/>
      </w:r>
      <w:r>
        <w:rPr>
          <w:rFonts w:hint="eastAsia"/>
          <w:lang w:val="en-US" w:eastAsia="zh-CN"/>
        </w:rPr>
        <w:t>6.2.1软件工程环境</w:t>
      </w:r>
      <w:r>
        <w:tab/>
      </w:r>
      <w:r>
        <w:fldChar w:fldCharType="begin"/>
      </w:r>
      <w:r>
        <w:instrText xml:space="preserve"> PAGEREF _Toc2897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_Toc7586 </w:instrText>
      </w:r>
      <w:r>
        <w:rPr>
          <w:rFonts w:hint="eastAsia"/>
          <w:lang w:val="en-US" w:eastAsia="zh-CN"/>
        </w:rPr>
        <w:fldChar w:fldCharType="separate"/>
      </w:r>
      <w:r>
        <w:rPr>
          <w:rFonts w:hint="eastAsia"/>
          <w:lang w:val="en-US" w:eastAsia="zh-CN"/>
        </w:rPr>
        <w:t>6.2.2软件测试环境</w:t>
      </w:r>
      <w:r>
        <w:tab/>
      </w:r>
      <w:r>
        <w:fldChar w:fldCharType="begin"/>
      </w:r>
      <w:r>
        <w:instrText xml:space="preserve"> PAGEREF _Toc7586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_Toc225 </w:instrText>
      </w:r>
      <w:r>
        <w:rPr>
          <w:rFonts w:hint="eastAsia"/>
          <w:lang w:val="en-US" w:eastAsia="zh-CN"/>
        </w:rPr>
        <w:fldChar w:fldCharType="separate"/>
      </w:r>
      <w:r>
        <w:rPr>
          <w:rFonts w:hint="eastAsia"/>
          <w:lang w:val="en-US" w:eastAsia="zh-CN"/>
        </w:rPr>
        <w:t>6.2.3软件开发库</w:t>
      </w:r>
      <w:r>
        <w:tab/>
      </w:r>
      <w:r>
        <w:fldChar w:fldCharType="begin"/>
      </w:r>
      <w:r>
        <w:instrText xml:space="preserve"> PAGEREF _Toc225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_Toc3259 </w:instrText>
      </w:r>
      <w:r>
        <w:rPr>
          <w:rFonts w:hint="eastAsia"/>
          <w:lang w:val="en-US" w:eastAsia="zh-CN"/>
        </w:rPr>
        <w:fldChar w:fldCharType="separate"/>
      </w:r>
      <w:r>
        <w:rPr>
          <w:rFonts w:hint="eastAsia"/>
          <w:lang w:val="en-US" w:eastAsia="zh-CN"/>
        </w:rPr>
        <w:t>6.2.4软件开发文档</w:t>
      </w:r>
      <w:r>
        <w:tab/>
      </w:r>
      <w:r>
        <w:fldChar w:fldCharType="begin"/>
      </w:r>
      <w:r>
        <w:instrText xml:space="preserve"> PAGEREF _Toc3259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_Toc31708 </w:instrText>
      </w:r>
      <w:r>
        <w:rPr>
          <w:rFonts w:hint="eastAsia"/>
          <w:lang w:val="en-US" w:eastAsia="zh-CN"/>
        </w:rPr>
        <w:fldChar w:fldCharType="separate"/>
      </w:r>
      <w:r>
        <w:rPr>
          <w:rFonts w:hint="eastAsia"/>
          <w:lang w:val="en-US" w:eastAsia="zh-CN"/>
        </w:rPr>
        <w:t>6.2.5非交付软件</w:t>
      </w:r>
      <w:r>
        <w:tab/>
      </w:r>
      <w:r>
        <w:fldChar w:fldCharType="begin"/>
      </w:r>
      <w:r>
        <w:instrText xml:space="preserve"> PAGEREF _Toc31708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_Toc7200 </w:instrText>
      </w:r>
      <w:r>
        <w:rPr>
          <w:rFonts w:hint="eastAsia"/>
          <w:lang w:val="en-US" w:eastAsia="zh-CN"/>
        </w:rPr>
        <w:fldChar w:fldCharType="separate"/>
      </w:r>
      <w:r>
        <w:rPr>
          <w:rFonts w:hint="eastAsia"/>
          <w:lang w:val="en-US" w:eastAsia="zh-CN"/>
        </w:rPr>
        <w:t>6.3系统需求分析</w:t>
      </w:r>
      <w:r>
        <w:tab/>
      </w:r>
      <w:r>
        <w:fldChar w:fldCharType="begin"/>
      </w:r>
      <w:r>
        <w:instrText xml:space="preserve"> PAGEREF _Toc7200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_Toc16718 </w:instrText>
      </w:r>
      <w:r>
        <w:rPr>
          <w:rFonts w:hint="eastAsia"/>
          <w:lang w:val="en-US" w:eastAsia="zh-CN"/>
        </w:rPr>
        <w:fldChar w:fldCharType="separate"/>
      </w:r>
      <w:r>
        <w:rPr>
          <w:rFonts w:hint="eastAsia"/>
          <w:lang w:val="en-US" w:eastAsia="zh-CN"/>
        </w:rPr>
        <w:t>6.3.1用户输入分析</w:t>
      </w:r>
      <w:r>
        <w:tab/>
      </w:r>
      <w:r>
        <w:fldChar w:fldCharType="begin"/>
      </w:r>
      <w:r>
        <w:instrText xml:space="preserve"> PAGEREF _Toc16718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_Toc4867 </w:instrText>
      </w:r>
      <w:r>
        <w:rPr>
          <w:rFonts w:hint="eastAsia"/>
          <w:lang w:val="en-US" w:eastAsia="zh-CN"/>
        </w:rPr>
        <w:fldChar w:fldCharType="separate"/>
      </w:r>
      <w:r>
        <w:rPr>
          <w:rFonts w:hint="eastAsia"/>
          <w:lang w:val="en-US" w:eastAsia="zh-CN"/>
        </w:rPr>
        <w:t>6.2验收标准</w:t>
      </w:r>
      <w:r>
        <w:tab/>
      </w:r>
      <w:r>
        <w:fldChar w:fldCharType="begin"/>
      </w:r>
      <w:r>
        <w:instrText xml:space="preserve"> PAGEREF _Toc4867 </w:instrText>
      </w:r>
      <w:r>
        <w:fldChar w:fldCharType="separate"/>
      </w:r>
      <w:r>
        <w:t>16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_Toc8345 </w:instrText>
      </w:r>
      <w:r>
        <w:rPr>
          <w:rFonts w:hint="eastAsia"/>
          <w:lang w:val="en-US" w:eastAsia="zh-CN"/>
        </w:rPr>
        <w:fldChar w:fldCharType="separate"/>
      </w:r>
      <w:r>
        <w:rPr>
          <w:rFonts w:hint="eastAsia"/>
          <w:lang w:val="en-US" w:eastAsia="zh-CN"/>
        </w:rPr>
        <w:t>6.2.1代码验收</w:t>
      </w:r>
      <w:r>
        <w:tab/>
      </w:r>
      <w:r>
        <w:fldChar w:fldCharType="begin"/>
      </w:r>
      <w:r>
        <w:instrText xml:space="preserve"> PAGEREF _Toc8345 </w:instrText>
      </w:r>
      <w:r>
        <w:fldChar w:fldCharType="separate"/>
      </w:r>
      <w:r>
        <w:t>16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_Toc23660 </w:instrText>
      </w:r>
      <w:r>
        <w:rPr>
          <w:rFonts w:hint="eastAsia"/>
          <w:lang w:val="en-US" w:eastAsia="zh-CN"/>
        </w:rPr>
        <w:fldChar w:fldCharType="separate"/>
      </w:r>
      <w:r>
        <w:rPr>
          <w:rFonts w:hint="eastAsia"/>
          <w:lang w:val="en-US" w:eastAsia="zh-CN"/>
        </w:rPr>
        <w:t>6.2.2文档验收</w:t>
      </w:r>
      <w:r>
        <w:tab/>
      </w:r>
      <w:r>
        <w:fldChar w:fldCharType="begin"/>
      </w:r>
      <w:r>
        <w:instrText xml:space="preserve"> PAGEREF _Toc23660 </w:instrText>
      </w:r>
      <w:r>
        <w:fldChar w:fldCharType="separate"/>
      </w:r>
      <w:r>
        <w:t>17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_Toc29986 </w:instrText>
      </w:r>
      <w:r>
        <w:rPr>
          <w:rFonts w:hint="eastAsia"/>
          <w:lang w:val="en-US" w:eastAsia="zh-CN"/>
        </w:rPr>
        <w:fldChar w:fldCharType="separate"/>
      </w:r>
      <w:r>
        <w:rPr>
          <w:rFonts w:hint="eastAsia"/>
          <w:lang w:val="en-US" w:eastAsia="zh-CN"/>
        </w:rPr>
        <w:t>6.2.3服务验收</w:t>
      </w:r>
      <w:r>
        <w:tab/>
      </w:r>
      <w:r>
        <w:fldChar w:fldCharType="begin"/>
      </w:r>
      <w:r>
        <w:instrText xml:space="preserve"> PAGEREF _Toc29986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_Toc6306 </w:instrText>
      </w:r>
      <w:r>
        <w:rPr>
          <w:rFonts w:hint="eastAsia"/>
          <w:lang w:val="en-US" w:eastAsia="zh-CN"/>
        </w:rPr>
        <w:fldChar w:fldCharType="separate"/>
      </w:r>
      <w:r>
        <w:rPr>
          <w:rFonts w:hint="eastAsia"/>
          <w:lang w:val="en-US" w:eastAsia="zh-CN"/>
        </w:rPr>
        <w:t>7. 进度表和活动网络图</w:t>
      </w:r>
      <w:r>
        <w:tab/>
      </w:r>
      <w:r>
        <w:fldChar w:fldCharType="begin"/>
      </w:r>
      <w:r>
        <w:instrText xml:space="preserve"> PAGEREF _Toc6306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_Toc11943 </w:instrText>
      </w:r>
      <w:r>
        <w:rPr>
          <w:rFonts w:hint="eastAsia"/>
          <w:lang w:val="en-US" w:eastAsia="zh-CN"/>
        </w:rPr>
        <w:fldChar w:fldCharType="separate"/>
      </w:r>
      <w:r>
        <w:rPr>
          <w:rFonts w:hint="eastAsia"/>
          <w:lang w:val="en-US" w:eastAsia="zh-CN"/>
        </w:rPr>
        <w:t>8. 项目组织和资源</w:t>
      </w:r>
      <w:r>
        <w:tab/>
      </w:r>
      <w:r>
        <w:fldChar w:fldCharType="begin"/>
      </w:r>
      <w:r>
        <w:instrText xml:space="preserve"> PAGEREF _Toc11943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_Toc20153 </w:instrText>
      </w:r>
      <w:r>
        <w:rPr>
          <w:rFonts w:hint="eastAsia"/>
          <w:lang w:val="en-US" w:eastAsia="zh-CN"/>
        </w:rPr>
        <w:fldChar w:fldCharType="separate"/>
      </w:r>
      <w:r>
        <w:rPr>
          <w:rFonts w:hint="eastAsia"/>
          <w:lang w:val="en-US" w:eastAsia="zh-CN"/>
        </w:rPr>
        <w:t>8.1项目组织</w:t>
      </w:r>
      <w:r>
        <w:tab/>
      </w:r>
      <w:r>
        <w:fldChar w:fldCharType="begin"/>
      </w:r>
      <w:r>
        <w:instrText xml:space="preserve"> PAGEREF _Toc20153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_Toc23825 </w:instrText>
      </w:r>
      <w:r>
        <w:rPr>
          <w:rFonts w:hint="eastAsia"/>
          <w:lang w:val="en-US" w:eastAsia="zh-CN"/>
        </w:rPr>
        <w:fldChar w:fldCharType="separate"/>
      </w:r>
      <w:r>
        <w:rPr>
          <w:rFonts w:hint="eastAsia"/>
          <w:lang w:val="en-US" w:eastAsia="zh-CN"/>
        </w:rPr>
        <w:t>8.2项目资源</w:t>
      </w:r>
      <w:r>
        <w:tab/>
      </w:r>
      <w:r>
        <w:fldChar w:fldCharType="begin"/>
      </w:r>
      <w:r>
        <w:instrText xml:space="preserve"> PAGEREF _Toc23825 </w:instrText>
      </w:r>
      <w:r>
        <w:fldChar w:fldCharType="separate"/>
      </w:r>
      <w:r>
        <w:t>17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_Toc26511 </w:instrText>
      </w:r>
      <w:r>
        <w:rPr>
          <w:rFonts w:hint="eastAsia"/>
          <w:lang w:val="en-US" w:eastAsia="zh-CN"/>
        </w:rPr>
        <w:fldChar w:fldCharType="separate"/>
      </w:r>
      <w:r>
        <w:rPr>
          <w:rFonts w:hint="eastAsia"/>
          <w:lang w:val="en-US" w:eastAsia="zh-CN"/>
        </w:rPr>
        <w:t>8.2.1人力资源支持</w:t>
      </w:r>
      <w:r>
        <w:tab/>
      </w:r>
      <w:r>
        <w:fldChar w:fldCharType="begin"/>
      </w:r>
      <w:r>
        <w:instrText xml:space="preserve"> PAGEREF _Toc26511 </w:instrText>
      </w:r>
      <w:r>
        <w:fldChar w:fldCharType="separate"/>
      </w:r>
      <w:r>
        <w:t>18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_Toc25592 </w:instrText>
      </w:r>
      <w:r>
        <w:rPr>
          <w:rFonts w:hint="eastAsia"/>
          <w:lang w:val="en-US" w:eastAsia="zh-CN"/>
        </w:rPr>
        <w:fldChar w:fldCharType="separate"/>
      </w:r>
      <w:r>
        <w:rPr>
          <w:rFonts w:hint="eastAsia"/>
          <w:lang w:val="en-US" w:eastAsia="zh-CN"/>
        </w:rPr>
        <w:t>8.2.2需由需方承担的工作</w:t>
      </w:r>
      <w:r>
        <w:tab/>
      </w:r>
      <w:r>
        <w:fldChar w:fldCharType="begin"/>
      </w:r>
      <w:r>
        <w:instrText xml:space="preserve"> PAGEREF _Toc25592 </w:instrText>
      </w:r>
      <w:r>
        <w:fldChar w:fldCharType="separate"/>
      </w:r>
      <w:r>
        <w:t>18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_Toc9667 </w:instrText>
      </w:r>
      <w:r>
        <w:rPr>
          <w:rFonts w:hint="eastAsia"/>
          <w:lang w:val="en-US" w:eastAsia="zh-CN"/>
        </w:rPr>
        <w:fldChar w:fldCharType="separate"/>
      </w:r>
      <w:r>
        <w:rPr>
          <w:rFonts w:hint="eastAsia"/>
          <w:lang w:val="en-US" w:eastAsia="zh-CN"/>
        </w:rPr>
        <w:t>8.2.3开发设施</w:t>
      </w:r>
      <w:r>
        <w:tab/>
      </w:r>
      <w:r>
        <w:fldChar w:fldCharType="begin"/>
      </w:r>
      <w:r>
        <w:instrText xml:space="preserve"> PAGEREF _Toc9667 </w:instrText>
      </w:r>
      <w:r>
        <w:fldChar w:fldCharType="separate"/>
      </w:r>
      <w:r>
        <w:t>18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_Toc23355 </w:instrText>
      </w:r>
      <w:r>
        <w:rPr>
          <w:rFonts w:hint="eastAsia"/>
          <w:lang w:val="en-US" w:eastAsia="zh-CN"/>
        </w:rPr>
        <w:fldChar w:fldCharType="separate"/>
      </w:r>
      <w:r>
        <w:rPr>
          <w:rFonts w:hint="eastAsia"/>
          <w:lang w:val="en-US" w:eastAsia="zh-CN"/>
        </w:rPr>
        <w:t>8.2.4由外单位提供的条件</w:t>
      </w:r>
      <w:r>
        <w:tab/>
      </w:r>
      <w:r>
        <w:fldChar w:fldCharType="begin"/>
      </w:r>
      <w:r>
        <w:instrText xml:space="preserve"> PAGEREF _Toc23355 </w:instrText>
      </w:r>
      <w:r>
        <w:fldChar w:fldCharType="separate"/>
      </w:r>
      <w:r>
        <w:t>19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_Toc10869 </w:instrText>
      </w:r>
      <w:r>
        <w:rPr>
          <w:rFonts w:hint="eastAsia"/>
          <w:lang w:val="en-US" w:eastAsia="zh-CN"/>
        </w:rPr>
        <w:fldChar w:fldCharType="separate"/>
      </w:r>
      <w:r>
        <w:rPr>
          <w:rFonts w:hint="eastAsia"/>
          <w:lang w:val="en-US" w:eastAsia="zh-CN"/>
        </w:rPr>
        <w:t>9. 培训</w:t>
      </w:r>
      <w:r>
        <w:tab/>
      </w:r>
      <w:r>
        <w:fldChar w:fldCharType="begin"/>
      </w:r>
      <w:r>
        <w:instrText xml:space="preserve"> PAGEREF _Toc10869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_Toc3413 </w:instrText>
      </w:r>
      <w:r>
        <w:rPr>
          <w:rFonts w:hint="eastAsia"/>
          <w:lang w:val="en-US" w:eastAsia="zh-CN"/>
        </w:rPr>
        <w:fldChar w:fldCharType="separate"/>
      </w:r>
      <w:r>
        <w:rPr>
          <w:rFonts w:hint="eastAsia"/>
          <w:lang w:val="en-US" w:eastAsia="zh-CN"/>
        </w:rPr>
        <w:t>9.1培训的技术要求</w:t>
      </w:r>
      <w:r>
        <w:tab/>
      </w:r>
      <w:r>
        <w:fldChar w:fldCharType="begin"/>
      </w:r>
      <w:r>
        <w:instrText xml:space="preserve"> PAGEREF _Toc3413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_Toc21695 </w:instrText>
      </w:r>
      <w:r>
        <w:rPr>
          <w:rFonts w:hint="eastAsia"/>
          <w:lang w:val="en-US" w:eastAsia="zh-CN"/>
        </w:rPr>
        <w:fldChar w:fldCharType="separate"/>
      </w:r>
      <w:r>
        <w:rPr>
          <w:rFonts w:hint="eastAsia"/>
          <w:lang w:val="en-US" w:eastAsia="zh-CN"/>
        </w:rPr>
        <w:t>9.2培训计划</w:t>
      </w:r>
      <w:r>
        <w:tab/>
      </w:r>
      <w:r>
        <w:fldChar w:fldCharType="begin"/>
      </w:r>
      <w:r>
        <w:instrText xml:space="preserve"> PAGEREF _Toc21695 </w:instrText>
      </w:r>
      <w:r>
        <w:fldChar w:fldCharType="separate"/>
      </w:r>
      <w:r>
        <w:t>19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_Toc18772 </w:instrText>
      </w:r>
      <w:r>
        <w:rPr>
          <w:rFonts w:hint="eastAsia"/>
          <w:lang w:val="en-US" w:eastAsia="zh-CN"/>
        </w:rPr>
        <w:fldChar w:fldCharType="separate"/>
      </w:r>
      <w:r>
        <w:rPr>
          <w:rFonts w:hint="eastAsia"/>
          <w:lang w:val="en-US" w:eastAsia="zh-CN"/>
        </w:rPr>
        <w:t>10. 项目估算</w:t>
      </w:r>
      <w:r>
        <w:tab/>
      </w:r>
      <w:r>
        <w:fldChar w:fldCharType="begin"/>
      </w:r>
      <w:r>
        <w:instrText xml:space="preserve"> PAGEREF _Toc18772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_Toc31310 </w:instrText>
      </w:r>
      <w:r>
        <w:rPr>
          <w:rFonts w:hint="eastAsia"/>
          <w:lang w:val="en-US" w:eastAsia="zh-CN"/>
        </w:rPr>
        <w:fldChar w:fldCharType="separate"/>
      </w:r>
      <w:r>
        <w:rPr>
          <w:rFonts w:hint="eastAsia"/>
          <w:lang w:val="en-US" w:eastAsia="zh-CN"/>
        </w:rPr>
        <w:t>10.1人力资源估算</w:t>
      </w:r>
      <w:r>
        <w:tab/>
      </w:r>
      <w:r>
        <w:fldChar w:fldCharType="begin"/>
      </w:r>
      <w:r>
        <w:instrText xml:space="preserve"> PAGEREF _Toc31310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_Toc11682 </w:instrText>
      </w:r>
      <w:r>
        <w:rPr>
          <w:rFonts w:hint="eastAsia"/>
          <w:lang w:val="en-US" w:eastAsia="zh-CN"/>
        </w:rPr>
        <w:fldChar w:fldCharType="separate"/>
      </w:r>
      <w:r>
        <w:rPr>
          <w:rFonts w:hint="eastAsia"/>
          <w:lang w:val="en-US" w:eastAsia="zh-CN"/>
        </w:rPr>
        <w:t>10.2成本估算</w:t>
      </w:r>
      <w:r>
        <w:tab/>
      </w:r>
      <w:r>
        <w:fldChar w:fldCharType="begin"/>
      </w:r>
      <w:r>
        <w:instrText xml:space="preserve"> PAGEREF _Toc11682 </w:instrText>
      </w:r>
      <w:r>
        <w:fldChar w:fldCharType="separate"/>
      </w:r>
      <w:r>
        <w:t>20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_Toc10637 </w:instrText>
      </w:r>
      <w:r>
        <w:rPr>
          <w:rFonts w:hint="eastAsia"/>
          <w:lang w:val="en-US" w:eastAsia="zh-CN"/>
        </w:rPr>
        <w:fldChar w:fldCharType="separate"/>
      </w:r>
      <w:r>
        <w:rPr>
          <w:rFonts w:hint="eastAsia"/>
          <w:lang w:val="en-US" w:eastAsia="zh-CN"/>
        </w:rPr>
        <w:t>11. 风险管理</w:t>
      </w:r>
      <w:r>
        <w:tab/>
      </w:r>
      <w:r>
        <w:fldChar w:fldCharType="begin"/>
      </w:r>
      <w:r>
        <w:instrText xml:space="preserve"> PAGEREF _Toc10637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_Toc31234 </w:instrText>
      </w:r>
      <w:r>
        <w:rPr>
          <w:rFonts w:hint="eastAsia"/>
          <w:lang w:val="en-US" w:eastAsia="zh-CN"/>
        </w:rPr>
        <w:fldChar w:fldCharType="separate"/>
      </w:r>
      <w:r>
        <w:rPr>
          <w:rFonts w:hint="eastAsia"/>
          <w:lang w:val="en-US" w:eastAsia="zh-CN"/>
        </w:rPr>
        <w:t>11.1人员变动</w:t>
      </w:r>
      <w:r>
        <w:tab/>
      </w:r>
      <w:r>
        <w:fldChar w:fldCharType="begin"/>
      </w:r>
      <w:r>
        <w:instrText xml:space="preserve"> PAGEREF _Toc31234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_Toc27187 </w:instrText>
      </w:r>
      <w:r>
        <w:rPr>
          <w:rFonts w:hint="eastAsia"/>
          <w:lang w:val="en-US" w:eastAsia="zh-CN"/>
        </w:rPr>
        <w:fldChar w:fldCharType="separate"/>
      </w:r>
      <w:r>
        <w:rPr>
          <w:rFonts w:hint="eastAsia"/>
          <w:lang w:val="en-US" w:eastAsia="zh-CN"/>
        </w:rPr>
        <w:t>11.2资源损毁</w:t>
      </w:r>
      <w:r>
        <w:tab/>
      </w:r>
      <w:r>
        <w:fldChar w:fldCharType="begin"/>
      </w:r>
      <w:r>
        <w:instrText xml:space="preserve"> PAGEREF _Toc27187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_Toc10852 </w:instrText>
      </w:r>
      <w:r>
        <w:rPr>
          <w:rFonts w:hint="eastAsia"/>
          <w:lang w:val="en-US" w:eastAsia="zh-CN"/>
        </w:rPr>
        <w:fldChar w:fldCharType="separate"/>
      </w:r>
      <w:r>
        <w:rPr>
          <w:rFonts w:hint="eastAsia"/>
          <w:lang w:val="en-US" w:eastAsia="zh-CN"/>
        </w:rPr>
        <w:t>11.2.1硬件资源损毁</w:t>
      </w:r>
      <w:r>
        <w:tab/>
      </w:r>
      <w:r>
        <w:fldChar w:fldCharType="begin"/>
      </w:r>
      <w:r>
        <w:instrText xml:space="preserve"> PAGEREF _Toc10852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_Toc22325 </w:instrText>
      </w:r>
      <w:r>
        <w:rPr>
          <w:rFonts w:hint="eastAsia"/>
          <w:lang w:val="en-US" w:eastAsia="zh-CN"/>
        </w:rPr>
        <w:fldChar w:fldCharType="separate"/>
      </w:r>
      <w:r>
        <w:rPr>
          <w:rFonts w:hint="eastAsia"/>
          <w:lang w:val="en-US" w:eastAsia="zh-CN"/>
        </w:rPr>
        <w:t>11.2.1软件资源损毁</w:t>
      </w:r>
      <w:r>
        <w:tab/>
      </w:r>
      <w:r>
        <w:fldChar w:fldCharType="begin"/>
      </w:r>
      <w:r>
        <w:instrText xml:space="preserve"> PAGEREF _Toc22325 </w:instrText>
      </w:r>
      <w:r>
        <w:fldChar w:fldCharType="separate"/>
      </w:r>
      <w:r>
        <w:t>21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_Toc27014 </w:instrText>
      </w:r>
      <w:r>
        <w:rPr>
          <w:rFonts w:hint="eastAsia"/>
          <w:lang w:val="en-US" w:eastAsia="zh-CN"/>
        </w:rPr>
        <w:fldChar w:fldCharType="separate"/>
      </w:r>
      <w:r>
        <w:rPr>
          <w:rFonts w:hint="eastAsia"/>
          <w:lang w:val="en-US" w:eastAsia="zh-CN"/>
        </w:rPr>
        <w:t>附录</w:t>
      </w:r>
      <w:r>
        <w:tab/>
      </w:r>
      <w:r>
        <w:fldChar w:fldCharType="begin"/>
      </w:r>
      <w:r>
        <w:instrText xml:space="preserve"> PAGEREF _Toc27014 </w:instrText>
      </w:r>
      <w:r>
        <w:fldChar w:fldCharType="separate"/>
      </w:r>
      <w:r>
        <w:t>21</w:t>
      </w:r>
      <w:r>
        <w:fldChar w:fldCharType="end"/>
      </w:r>
      <w:r>
        <w:rPr>
          <w:rFonts w:hint="eastAsia"/>
          <w:lang w:val="en-US" w:eastAsia="zh-CN"/>
        </w:rPr>
        <w:fldChar w:fldCharType="end"/>
      </w:r>
    </w:p>
    <w:p>
      <w:pPr>
        <w:pStyle w:val="17"/>
        <w:rPr>
          <w:rStyle w:val="19"/>
          <w:rFonts w:hint="eastAsia"/>
          <w:lang w:val="en-US" w:eastAsia="zh-CN"/>
        </w:rPr>
      </w:pPr>
      <w:r>
        <w:rPr>
          <w:rFonts w:hint="eastAsia"/>
          <w:lang w:val="en-US" w:eastAsia="zh-CN"/>
        </w:rPr>
        <w:fldChar w:fldCharType="end"/>
      </w:r>
    </w:p>
    <w:p>
      <w:pPr>
        <w:pStyle w:val="6"/>
        <w:numPr>
          <w:ilvl w:val="0"/>
          <w:numId w:val="1"/>
        </w:numPr>
        <w:rPr>
          <w:rFonts w:hint="eastAsia"/>
          <w:lang w:val="en-US" w:eastAsia="zh-CN"/>
        </w:rPr>
      </w:pPr>
      <w:bookmarkStart w:id="4" w:name="_Toc6142"/>
      <w:r>
        <w:rPr>
          <w:rFonts w:hint="eastAsia"/>
          <w:lang w:val="en-US" w:eastAsia="zh-CN"/>
        </w:rPr>
        <w:t>引言</w:t>
      </w:r>
      <w:bookmarkEnd w:id="4"/>
    </w:p>
    <w:p>
      <w:pPr>
        <w:pStyle w:val="7"/>
        <w:outlineLvl w:val="3"/>
        <w:rPr>
          <w:rFonts w:hint="eastAsia"/>
          <w:lang w:val="en-US" w:eastAsia="zh-CN"/>
        </w:rPr>
      </w:pPr>
      <w:bookmarkStart w:id="5" w:name="_Toc13990"/>
      <w:r>
        <w:rPr>
          <w:rFonts w:hint="eastAsia"/>
          <w:lang w:val="en-US" w:eastAsia="zh-CN"/>
        </w:rPr>
        <w:t>1.1标识</w:t>
      </w:r>
      <w:bookmarkEnd w:id="5"/>
    </w:p>
    <w:p>
      <w:pPr>
        <w:rPr>
          <w:rFonts w:hint="eastAsia"/>
          <w:lang w:val="en-US" w:eastAsia="zh-CN"/>
        </w:rPr>
      </w:pPr>
      <w:r>
        <w:rPr>
          <w:rFonts w:hint="eastAsia"/>
          <w:lang w:val="en-US" w:eastAsia="zh-CN"/>
        </w:rPr>
        <w:t>软件全称为: XXX图书管理系统。</w:t>
      </w:r>
    </w:p>
    <w:p>
      <w:pPr>
        <w:pStyle w:val="7"/>
        <w:outlineLvl w:val="3"/>
        <w:rPr>
          <w:rFonts w:hint="eastAsia"/>
          <w:lang w:val="en-US" w:eastAsia="zh-CN"/>
        </w:rPr>
      </w:pPr>
      <w:bookmarkStart w:id="6" w:name="_Toc15751"/>
      <w:r>
        <w:rPr>
          <w:rFonts w:hint="eastAsia"/>
          <w:lang w:val="en-US" w:eastAsia="zh-CN"/>
        </w:rPr>
        <w:t>1.2系统概述</w:t>
      </w:r>
      <w:bookmarkEnd w:id="6"/>
    </w:p>
    <w:p>
      <w:pPr>
        <w:rPr>
          <w:rFonts w:hint="eastAsia"/>
          <w:lang w:val="en-US" w:eastAsia="zh-CN"/>
        </w:rPr>
      </w:pPr>
      <w:r>
        <w:rPr>
          <w:rFonts w:hint="eastAsia"/>
          <w:lang w:val="en-US" w:eastAsia="zh-CN"/>
        </w:rPr>
        <w:t>XXX图书管理系统功能：用户注册和登录，用户可以是教师，学生和系统管理员，教师和学生属于读者用户，系统主要功能是给读者用户提供图书馆藏书的查询，借阅，还书等功能，对于管理员用户提供书目的编排和录入等功能。</w:t>
      </w:r>
    </w:p>
    <w:p>
      <w:pPr>
        <w:rPr>
          <w:rFonts w:hint="eastAsia"/>
          <w:lang w:val="en-US" w:eastAsia="zh-CN"/>
        </w:rPr>
      </w:pPr>
      <w:r>
        <w:rPr>
          <w:rFonts w:hint="eastAsia"/>
          <w:lang w:val="en-US" w:eastAsia="zh-CN"/>
        </w:rPr>
        <w:t>现需根据具体图书管理的需要对系统进行设计，编写，测试，优化等步骤，从而发布到图书馆使用，旨在使图书馆的图书管理业务更加有条不紊的进行。</w:t>
      </w:r>
    </w:p>
    <w:p>
      <w:pPr>
        <w:rPr>
          <w:rFonts w:hint="eastAsia"/>
          <w:lang w:val="en-US" w:eastAsia="zh-CN"/>
        </w:rPr>
      </w:pPr>
      <w:r>
        <w:rPr>
          <w:rFonts w:hint="eastAsia"/>
          <w:lang w:val="en-US" w:eastAsia="zh-CN"/>
        </w:rPr>
        <w:t>本项目的提出者与开发者为team26的全体成员，面向图书馆，用户是图书馆管理员和相关读者。</w:t>
      </w:r>
    </w:p>
    <w:p>
      <w:pPr>
        <w:rPr>
          <w:rFonts w:hint="eastAsia"/>
          <w:lang w:val="en-US" w:eastAsia="zh-CN"/>
        </w:rPr>
      </w:pPr>
      <w:r>
        <w:rPr>
          <w:rFonts w:hint="eastAsia"/>
          <w:lang w:val="en-US" w:eastAsia="zh-CN"/>
        </w:rPr>
        <w:t>本软件暂时没有投资方，暂时没有需方。</w:t>
      </w:r>
    </w:p>
    <w:p>
      <w:pPr>
        <w:pStyle w:val="7"/>
        <w:outlineLvl w:val="3"/>
        <w:rPr>
          <w:rFonts w:hint="eastAsia"/>
          <w:lang w:val="en-US" w:eastAsia="zh-CN"/>
        </w:rPr>
      </w:pPr>
      <w:bookmarkStart w:id="7" w:name="_Toc12621"/>
      <w:r>
        <w:rPr>
          <w:rFonts w:hint="eastAsia"/>
          <w:lang w:val="en-US" w:eastAsia="zh-CN"/>
        </w:rPr>
        <w:t>1.3文档概述</w:t>
      </w:r>
      <w:bookmarkEnd w:id="7"/>
    </w:p>
    <w:p>
      <w:pPr>
        <w:rPr>
          <w:rFonts w:hint="eastAsia"/>
          <w:lang w:val="en-US" w:eastAsia="zh-CN"/>
        </w:rPr>
      </w:pPr>
      <w:r>
        <w:rPr>
          <w:rFonts w:hint="eastAsia"/>
          <w:lang w:val="en-US" w:eastAsia="zh-CN"/>
        </w:rPr>
        <w:t>对于一个完整的软件开发项目，如果想要能够顺利地按照开发者的计划和需求者的要求如期完成，必须先要有一个完备的计划指导书，这不仅仅能够保证项目按计划如期完成，更能让每个成员知道各自的分工职责，项目进度的配合，从而使得项目能够更快更有序的完成。另一方面，对于管理者，他们也能够通过计划书整体把握项目的进度，能够更好的进行人员分配和资源调整。总体上，计划书可以作为团队成员之间的沟通向导和总体指挥。因此计划书是必不可少的，本计划书用于图书管理系统的开发项目，面向Team26的全体成员。</w:t>
      </w:r>
    </w:p>
    <w:p>
      <w:pPr>
        <w:rPr>
          <w:rFonts w:hint="eastAsia"/>
          <w:lang w:val="en-US" w:eastAsia="zh-CN"/>
        </w:rPr>
      </w:pPr>
      <w:r>
        <w:rPr>
          <w:rFonts w:hint="eastAsia"/>
          <w:lang w:val="en-US" w:eastAsia="zh-CN"/>
        </w:rPr>
        <w:t>本文档主要用于开发团队之间的协同合作，仅限于团队内部交流使用，不在最终交付用户产品之内。</w:t>
      </w:r>
    </w:p>
    <w:p>
      <w:pPr>
        <w:pStyle w:val="7"/>
        <w:outlineLvl w:val="3"/>
        <w:rPr>
          <w:rFonts w:hint="eastAsia"/>
          <w:lang w:val="en-US" w:eastAsia="zh-CN"/>
        </w:rPr>
      </w:pPr>
      <w:bookmarkStart w:id="8" w:name="_Toc27117"/>
      <w:r>
        <w:rPr>
          <w:rFonts w:hint="eastAsia"/>
          <w:lang w:val="en-US" w:eastAsia="zh-CN"/>
        </w:rPr>
        <w:t>1.4与其他计划之间的关系</w:t>
      </w:r>
      <w:bookmarkEnd w:id="8"/>
    </w:p>
    <w:p>
      <w:pPr>
        <w:rPr>
          <w:rFonts w:hint="eastAsia"/>
          <w:lang w:val="en-US" w:eastAsia="zh-CN"/>
        </w:rPr>
      </w:pPr>
      <w:r>
        <w:rPr>
          <w:rFonts w:hint="eastAsia"/>
          <w:lang w:val="en-US" w:eastAsia="zh-CN"/>
        </w:rPr>
        <w:t>本项目与其他项目管理计划无相关关系。</w:t>
      </w:r>
    </w:p>
    <w:p>
      <w:pPr>
        <w:pStyle w:val="7"/>
        <w:outlineLvl w:val="3"/>
        <w:rPr>
          <w:rFonts w:hint="eastAsia"/>
          <w:lang w:val="en-US" w:eastAsia="zh-CN"/>
        </w:rPr>
      </w:pPr>
      <w:bookmarkStart w:id="9" w:name="_Toc15522"/>
      <w:r>
        <w:rPr>
          <w:rFonts w:hint="eastAsia"/>
          <w:lang w:val="en-US" w:eastAsia="zh-CN"/>
        </w:rPr>
        <w:t>1.5基线</w:t>
      </w:r>
      <w:bookmarkEnd w:id="9"/>
    </w:p>
    <w:p>
      <w:pPr>
        <w:rPr>
          <w:rFonts w:hint="eastAsia"/>
          <w:lang w:val="en-US" w:eastAsia="zh-CN"/>
        </w:rPr>
      </w:pPr>
      <w:r>
        <w:rPr>
          <w:rFonts w:hint="eastAsia"/>
          <w:lang w:val="en-US" w:eastAsia="zh-CN"/>
        </w:rPr>
        <w:t>本软件开发项目是基于相关用户需求的：图书管理系统的用户有两大类，读者和管理员，读者用户又细分为教师和学生，两种用户可设定不同的借阅上限的优先权限等，读者用户的主要操作为图书查询，包括关键字查询，查询排序等，图书借阅与归还控制，超时邮件通知功能等。管理员的主要操作为书目的添加，修改等操作，同时可查看读者用户的借阅情况等。</w:t>
      </w:r>
    </w:p>
    <w:p>
      <w:pPr>
        <w:pStyle w:val="7"/>
        <w:outlineLvl w:val="3"/>
        <w:rPr>
          <w:rFonts w:hint="eastAsia"/>
          <w:lang w:val="en-US" w:eastAsia="zh-CN"/>
        </w:rPr>
      </w:pPr>
      <w:bookmarkStart w:id="10" w:name="_Toc25971"/>
      <w:r>
        <w:rPr>
          <w:rFonts w:hint="eastAsia"/>
          <w:lang w:val="en-US" w:eastAsia="zh-CN"/>
        </w:rPr>
        <w:t>1.6定义</w:t>
      </w:r>
      <w:bookmarkEnd w:id="10"/>
    </w:p>
    <w:p>
      <w:pPr>
        <w:rPr>
          <w:rFonts w:hint="eastAsia"/>
          <w:lang w:val="en-US" w:eastAsia="zh-CN"/>
        </w:rPr>
      </w:pPr>
      <w:r>
        <w:rPr>
          <w:rFonts w:hint="eastAsia"/>
          <w:lang w:val="en-US" w:eastAsia="zh-CN"/>
        </w:rPr>
        <w:t>Web: 在网页设计中我们称为网页的意思。现广泛译作网络、互联网等技术领域.</w:t>
      </w:r>
    </w:p>
    <w:p>
      <w:pPr>
        <w:rPr>
          <w:rFonts w:hint="eastAsia"/>
          <w:lang w:val="en-US" w:eastAsia="zh-CN"/>
        </w:rPr>
      </w:pPr>
      <w:r>
        <w:rPr>
          <w:rFonts w:hint="eastAsia"/>
          <w:lang w:val="en-US" w:eastAsia="zh-CN"/>
        </w:rPr>
        <w:t>SQL: 一般指结构化查询语言，全称为</w:t>
      </w:r>
      <w:r>
        <w:rPr>
          <w:rFonts w:ascii="宋体" w:hAnsi="宋体" w:eastAsia="宋体" w:cs="宋体"/>
          <w:sz w:val="24"/>
          <w:szCs w:val="24"/>
        </w:rPr>
        <w:t>Structured Query Language</w:t>
      </w:r>
      <w:r>
        <w:rPr>
          <w:rFonts w:hint="eastAsia"/>
          <w:lang w:val="en-US" w:eastAsia="zh-CN"/>
        </w:rPr>
        <w:t>，是一种数据库查询和程序设计语言。</w:t>
      </w:r>
    </w:p>
    <w:p>
      <w:pPr>
        <w:rPr>
          <w:rFonts w:hint="eastAsia"/>
          <w:lang w:val="en-US" w:eastAsia="zh-CN"/>
        </w:rPr>
      </w:pPr>
      <w:r>
        <w:rPr>
          <w:rFonts w:hint="eastAsia"/>
          <w:lang w:val="en-US" w:eastAsia="zh-CN"/>
        </w:rPr>
        <w:t>SRS: 一般指软件需求说明书。</w:t>
      </w:r>
    </w:p>
    <w:p>
      <w:pPr>
        <w:pStyle w:val="6"/>
        <w:numPr>
          <w:ilvl w:val="0"/>
          <w:numId w:val="1"/>
        </w:numPr>
        <w:ind w:firstLine="0" w:firstLineChars="0"/>
        <w:outlineLvl w:val="2"/>
        <w:rPr>
          <w:rFonts w:hint="eastAsia"/>
          <w:lang w:val="en-US" w:eastAsia="zh-CN"/>
        </w:rPr>
      </w:pPr>
      <w:bookmarkStart w:id="11" w:name="_Toc1062"/>
      <w:r>
        <w:rPr>
          <w:rFonts w:hint="eastAsia"/>
          <w:lang w:val="en-US" w:eastAsia="zh-CN"/>
        </w:rPr>
        <w:t>引用文件</w:t>
      </w:r>
      <w:bookmarkEnd w:id="11"/>
    </w:p>
    <w:p>
      <w:pPr>
        <w:rPr>
          <w:rFonts w:hint="eastAsia"/>
          <w:lang w:val="en-US" w:eastAsia="zh-CN"/>
        </w:rPr>
      </w:pPr>
      <w:r>
        <w:rPr>
          <w:rFonts w:hint="eastAsia"/>
          <w:lang w:val="en-US" w:eastAsia="zh-CN"/>
        </w:rPr>
        <w:t>[1] Roger, S, Pressman. 软件工程-实践者的研究方法[M]. 北京:机械工业出版社, 2011.</w:t>
      </w:r>
    </w:p>
    <w:p>
      <w:pPr>
        <w:rPr>
          <w:rFonts w:hint="eastAsia"/>
          <w:lang w:val="en-US" w:eastAsia="zh-CN"/>
        </w:rPr>
      </w:pPr>
      <w:r>
        <w:rPr>
          <w:rFonts w:hint="eastAsia"/>
          <w:lang w:val="en-US" w:eastAsia="zh-CN"/>
        </w:rPr>
        <w:t>[2] 潘凯华. PHP开发典型模块大全[M]. 北京:人民邮电出版社, 2010.</w:t>
      </w:r>
    </w:p>
    <w:p>
      <w:pPr>
        <w:rPr>
          <w:rFonts w:hint="eastAsia"/>
          <w:lang w:val="en-US" w:eastAsia="zh-CN"/>
        </w:rPr>
      </w:pPr>
      <w:r>
        <w:rPr>
          <w:rFonts w:hint="eastAsia"/>
          <w:lang w:val="en-US" w:eastAsia="zh-CN"/>
        </w:rPr>
        <w:t>[3] Phil Ballard, Michael Moncur. Ajax,JavaScript和PHP编程导学[M]. 北京:机械工业出版社, 2009.</w:t>
      </w:r>
    </w:p>
    <w:p>
      <w:pPr>
        <w:rPr>
          <w:rFonts w:hint="eastAsia"/>
          <w:lang w:val="en-US" w:eastAsia="zh-CN"/>
        </w:rPr>
      </w:pPr>
      <w:r>
        <w:rPr>
          <w:rFonts w:hint="eastAsia"/>
          <w:lang w:val="en-US" w:eastAsia="zh-CN"/>
        </w:rPr>
        <w:t>...</w:t>
      </w:r>
    </w:p>
    <w:p>
      <w:pPr>
        <w:pStyle w:val="6"/>
        <w:numPr>
          <w:ilvl w:val="0"/>
          <w:numId w:val="2"/>
        </w:numPr>
        <w:rPr>
          <w:rFonts w:hint="eastAsia"/>
          <w:lang w:val="en-US" w:eastAsia="zh-CN"/>
        </w:rPr>
      </w:pPr>
      <w:bookmarkStart w:id="12" w:name="_Toc10443"/>
      <w:r>
        <w:rPr>
          <w:rFonts w:hint="eastAsia"/>
          <w:lang w:val="en-US" w:eastAsia="zh-CN"/>
        </w:rPr>
        <w:t>交付产品</w:t>
      </w:r>
      <w:bookmarkEnd w:id="12"/>
    </w:p>
    <w:p>
      <w:pPr>
        <w:pStyle w:val="7"/>
        <w:outlineLvl w:val="3"/>
        <w:rPr>
          <w:rFonts w:hint="eastAsia"/>
          <w:lang w:val="en-US" w:eastAsia="zh-CN"/>
        </w:rPr>
      </w:pPr>
      <w:bookmarkStart w:id="13" w:name="_Toc5131"/>
      <w:r>
        <w:rPr>
          <w:rFonts w:hint="eastAsia"/>
          <w:lang w:val="en-US" w:eastAsia="zh-CN"/>
        </w:rPr>
        <w:t>3.1程序</w:t>
      </w:r>
      <w:bookmarkEnd w:id="13"/>
    </w:p>
    <w:p>
      <w:pPr>
        <w:rPr>
          <w:rFonts w:hint="eastAsia"/>
          <w:lang w:val="en-US" w:eastAsia="zh-CN"/>
        </w:rPr>
      </w:pPr>
      <w:r>
        <w:rPr>
          <w:rFonts w:hint="eastAsia"/>
          <w:lang w:val="en-US" w:eastAsia="zh-CN"/>
        </w:rPr>
        <w:t>程序使用HTML,CSS,JavaScript,PHP,SQL等编程语言，搭建好服务后端和前端页面，将图书，用户等资料信息存储于服务器的数据库中，这样用户可以访问网址来使用图书管理系统。</w:t>
      </w:r>
    </w:p>
    <w:p>
      <w:pPr>
        <w:rPr>
          <w:rFonts w:hint="eastAsia"/>
          <w:lang w:val="en-US" w:eastAsia="zh-CN"/>
        </w:rPr>
      </w:pPr>
      <w:r>
        <w:rPr>
          <w:rFonts w:hint="eastAsia"/>
          <w:lang w:val="en-US" w:eastAsia="zh-CN"/>
        </w:rPr>
        <w:t>本产品是适用于图书馆的管理系统，面向图书馆管理员和相关读者，为前者提供书目的编排，录入等功能，为后者提供书目的搜索查询，借还业务，排队预定等功能。其适用于web平台，使用数据库实现登录注册，SQL查询等在线操作，为用户提供良好的使用体验。</w:t>
      </w:r>
    </w:p>
    <w:p>
      <w:pPr>
        <w:pStyle w:val="7"/>
        <w:outlineLvl w:val="3"/>
        <w:rPr>
          <w:rFonts w:hint="eastAsia"/>
          <w:lang w:val="en-US" w:eastAsia="zh-CN"/>
        </w:rPr>
      </w:pPr>
      <w:bookmarkStart w:id="14" w:name="_Toc29805"/>
      <w:r>
        <w:rPr>
          <w:rFonts w:hint="eastAsia"/>
          <w:lang w:val="en-US" w:eastAsia="zh-CN"/>
        </w:rPr>
        <w:t>3.2文档</w:t>
      </w:r>
      <w:bookmarkEnd w:id="14"/>
    </w:p>
    <w:p>
      <w:pPr>
        <w:rPr>
          <w:rFonts w:hint="eastAsia"/>
          <w:lang w:val="en-US" w:eastAsia="zh-CN"/>
        </w:rPr>
      </w:pPr>
      <w:r>
        <w:rPr>
          <w:rFonts w:hint="eastAsia"/>
          <w:lang w:val="en-US" w:eastAsia="zh-CN"/>
        </w:rPr>
        <w:t>包括交付用户的技术支持文档和图书管理系统的使用帮助文档。</w:t>
      </w:r>
    </w:p>
    <w:p>
      <w:pPr>
        <w:pStyle w:val="7"/>
        <w:outlineLvl w:val="3"/>
        <w:rPr>
          <w:rFonts w:hint="eastAsia"/>
          <w:lang w:val="en-US" w:eastAsia="zh-CN"/>
        </w:rPr>
      </w:pPr>
      <w:bookmarkStart w:id="15" w:name="_Toc9173"/>
      <w:r>
        <w:rPr>
          <w:rFonts w:hint="eastAsia"/>
          <w:lang w:val="en-US" w:eastAsia="zh-CN"/>
        </w:rPr>
        <w:t>3.4文件</w:t>
      </w:r>
      <w:bookmarkEnd w:id="15"/>
    </w:p>
    <w:p>
      <w:pPr>
        <w:rPr>
          <w:rFonts w:hint="eastAsia"/>
          <w:lang w:val="en-US" w:eastAsia="zh-CN"/>
        </w:rPr>
      </w:pPr>
      <w:r>
        <w:rPr>
          <w:rFonts w:hint="eastAsia"/>
          <w:lang w:val="en-US" w:eastAsia="zh-CN"/>
        </w:rPr>
        <w:t>程序以web网站的形式进行登录后在线操作，所以面向用户的是一个网站平台，读者可以通过网址访问图书管理系统，而不必移交给读者具体的程序文件，但需要提供相关的用户引导界面和帮助文档。对于图书馆，则需移交相关的后台+前台代码，包括配置好服务端，提供相关的技术支持手册和运行维护手册。</w:t>
      </w:r>
    </w:p>
    <w:p>
      <w:pPr>
        <w:pStyle w:val="7"/>
        <w:outlineLvl w:val="3"/>
        <w:rPr>
          <w:rFonts w:hint="eastAsia"/>
          <w:lang w:val="en-US" w:eastAsia="zh-CN"/>
        </w:rPr>
      </w:pPr>
      <w:bookmarkStart w:id="16" w:name="_Toc16166"/>
      <w:r>
        <w:rPr>
          <w:rFonts w:hint="eastAsia"/>
          <w:lang w:val="en-US" w:eastAsia="zh-CN"/>
        </w:rPr>
        <w:t>3.5服务</w:t>
      </w:r>
      <w:bookmarkEnd w:id="16"/>
    </w:p>
    <w:p>
      <w:pPr>
        <w:rPr>
          <w:rFonts w:hint="eastAsia"/>
          <w:lang w:val="en-US" w:eastAsia="zh-CN"/>
        </w:rPr>
      </w:pPr>
      <w:r>
        <w:rPr>
          <w:rFonts w:hint="eastAsia"/>
          <w:lang w:val="en-US" w:eastAsia="zh-CN"/>
        </w:rPr>
        <w:t>开发组需向用户提供正常的各项服务，包括：</w:t>
      </w:r>
    </w:p>
    <w:p>
      <w:pPr>
        <w:rPr>
          <w:rFonts w:hint="eastAsia"/>
          <w:lang w:val="en-US" w:eastAsia="zh-CN"/>
        </w:rPr>
      </w:pPr>
      <w:r>
        <w:rPr>
          <w:rFonts w:hint="eastAsia"/>
          <w:lang w:val="en-US" w:eastAsia="zh-CN"/>
        </w:rPr>
        <w:t>技术支持：</w:t>
      </w:r>
    </w:p>
    <w:p>
      <w:pPr>
        <w:rPr>
          <w:rFonts w:hint="eastAsia"/>
          <w:lang w:val="en-US" w:eastAsia="zh-CN"/>
        </w:rPr>
      </w:pPr>
      <w:r>
        <w:rPr>
          <w:rFonts w:hint="eastAsia"/>
          <w:lang w:val="en-US" w:eastAsia="zh-CN"/>
        </w:rPr>
        <w:t>向用户提供免费咨询业务，帮助用户解决产品使用中的疑惑。</w:t>
      </w:r>
    </w:p>
    <w:p>
      <w:pPr>
        <w:rPr>
          <w:rFonts w:hint="eastAsia"/>
          <w:lang w:val="en-US" w:eastAsia="zh-CN"/>
        </w:rPr>
      </w:pPr>
      <w:r>
        <w:rPr>
          <w:rFonts w:hint="eastAsia"/>
          <w:lang w:val="en-US" w:eastAsia="zh-CN"/>
        </w:rPr>
        <w:t>运行维护：</w:t>
      </w:r>
    </w:p>
    <w:p>
      <w:pPr>
        <w:rPr>
          <w:rFonts w:hint="eastAsia"/>
          <w:lang w:val="en-US" w:eastAsia="zh-CN"/>
        </w:rPr>
      </w:pPr>
      <w:r>
        <w:rPr>
          <w:rFonts w:hint="eastAsia"/>
          <w:lang w:val="en-US" w:eastAsia="zh-CN"/>
        </w:rPr>
        <w:t>定期提供系统的更新升级，消除用户使用中的BUG，提高界面友好度，提升用户体验；</w:t>
      </w:r>
    </w:p>
    <w:p>
      <w:pPr>
        <w:rPr>
          <w:rFonts w:hint="eastAsia"/>
          <w:lang w:val="en-US" w:eastAsia="zh-CN"/>
        </w:rPr>
      </w:pPr>
      <w:r>
        <w:rPr>
          <w:rFonts w:hint="eastAsia"/>
          <w:lang w:val="en-US" w:eastAsia="zh-CN"/>
        </w:rPr>
        <w:t>另一方面，为系统的安全问题提供技术保障，帮助用户做好相关数据安全备份工作。</w:t>
      </w:r>
    </w:p>
    <w:p>
      <w:pPr>
        <w:rPr>
          <w:rFonts w:hint="eastAsia"/>
          <w:lang w:val="en-US" w:eastAsia="zh-CN"/>
        </w:rPr>
      </w:pPr>
      <w:r>
        <w:rPr>
          <w:rFonts w:hint="eastAsia"/>
          <w:lang w:val="en-US" w:eastAsia="zh-CN"/>
        </w:rPr>
        <w:t>培训安装：</w:t>
      </w:r>
    </w:p>
    <w:p>
      <w:pPr>
        <w:rPr>
          <w:rFonts w:hint="eastAsia"/>
          <w:lang w:val="en-US" w:eastAsia="zh-CN"/>
        </w:rPr>
      </w:pPr>
      <w:r>
        <w:rPr>
          <w:rFonts w:hint="eastAsia"/>
          <w:lang w:val="en-US" w:eastAsia="zh-CN"/>
        </w:rPr>
        <w:t>帮助服务方配置好服务端，发布用户网站。</w:t>
      </w:r>
    </w:p>
    <w:p>
      <w:pPr>
        <w:rPr>
          <w:rFonts w:hint="eastAsia"/>
          <w:lang w:val="en-US" w:eastAsia="zh-CN"/>
        </w:rPr>
      </w:pPr>
      <w:r>
        <w:rPr>
          <w:rFonts w:hint="eastAsia"/>
          <w:lang w:val="en-US" w:eastAsia="zh-CN"/>
        </w:rPr>
        <w:t>帮助文档：</w:t>
      </w:r>
    </w:p>
    <w:p>
      <w:pPr>
        <w:rPr>
          <w:rFonts w:hint="eastAsia"/>
          <w:lang w:val="en-US" w:eastAsia="zh-CN"/>
        </w:rPr>
      </w:pPr>
      <w:r>
        <w:rPr>
          <w:rFonts w:hint="eastAsia"/>
          <w:lang w:val="en-US" w:eastAsia="zh-CN"/>
        </w:rPr>
        <w:t>撰写条理清晰，完整详细的用户帮助文档。</w:t>
      </w:r>
    </w:p>
    <w:p>
      <w:pPr>
        <w:pStyle w:val="7"/>
        <w:outlineLvl w:val="3"/>
        <w:rPr>
          <w:rFonts w:hint="eastAsia"/>
          <w:lang w:val="en-US" w:eastAsia="zh-CN"/>
        </w:rPr>
      </w:pPr>
      <w:bookmarkStart w:id="17" w:name="_Toc24327"/>
      <w:r>
        <w:rPr>
          <w:rFonts w:hint="eastAsia"/>
          <w:lang w:val="en-US" w:eastAsia="zh-CN"/>
        </w:rPr>
        <w:t>3.6非移交产品</w:t>
      </w:r>
      <w:bookmarkEnd w:id="17"/>
    </w:p>
    <w:p>
      <w:pPr>
        <w:numPr>
          <w:ilvl w:val="0"/>
          <w:numId w:val="3"/>
        </w:numPr>
        <w:ind w:left="420" w:leftChars="0" w:hanging="420" w:firstLineChars="0"/>
        <w:rPr>
          <w:rFonts w:hint="eastAsia"/>
          <w:lang w:val="en-US" w:eastAsia="zh-CN"/>
        </w:rPr>
      </w:pPr>
      <w:r>
        <w:rPr>
          <w:rFonts w:hint="eastAsia"/>
          <w:lang w:val="en-US" w:eastAsia="zh-CN"/>
        </w:rPr>
        <w:t>软件开发计划书</w:t>
      </w:r>
    </w:p>
    <w:p>
      <w:pPr>
        <w:rPr>
          <w:rFonts w:hint="eastAsia"/>
          <w:lang w:val="en-US" w:eastAsia="zh-CN"/>
        </w:rPr>
      </w:pPr>
      <w:r>
        <w:rPr>
          <w:rFonts w:hint="eastAsia"/>
          <w:lang w:val="en-US" w:eastAsia="zh-CN"/>
        </w:rPr>
        <w:t>用于指导团队成员整体开发进度的计划书，即本文档。</w:t>
      </w:r>
    </w:p>
    <w:p>
      <w:pPr>
        <w:numPr>
          <w:ilvl w:val="0"/>
          <w:numId w:val="3"/>
        </w:numPr>
        <w:ind w:left="420" w:leftChars="0" w:hanging="420" w:firstLineChars="0"/>
        <w:rPr>
          <w:rFonts w:hint="eastAsia"/>
          <w:lang w:val="en-US" w:eastAsia="zh-CN"/>
        </w:rPr>
      </w:pPr>
      <w:r>
        <w:rPr>
          <w:rFonts w:hint="eastAsia"/>
          <w:lang w:val="en-US" w:eastAsia="zh-CN"/>
        </w:rPr>
        <w:t>可行性分析报告</w:t>
      </w:r>
    </w:p>
    <w:p>
      <w:pPr>
        <w:rPr>
          <w:rFonts w:hint="eastAsia"/>
          <w:lang w:val="en-US" w:eastAsia="zh-CN"/>
        </w:rPr>
      </w:pPr>
      <w:r>
        <w:rPr>
          <w:rFonts w:hint="eastAsia"/>
          <w:lang w:val="en-US" w:eastAsia="zh-CN"/>
        </w:rPr>
        <w:t>说明该软件开发项目的实现在技术上、经济上和社会因素上的可行性，评述为了合理地达到开发目标可供选择的各种可能实施方案，说明并论证所选定实施方案的理由。</w:t>
      </w:r>
    </w:p>
    <w:p>
      <w:pPr>
        <w:numPr>
          <w:ilvl w:val="0"/>
          <w:numId w:val="4"/>
        </w:numPr>
        <w:ind w:left="420" w:leftChars="0" w:hanging="420" w:firstLineChars="0"/>
        <w:rPr>
          <w:rFonts w:hint="eastAsia"/>
          <w:lang w:val="en-US" w:eastAsia="zh-CN"/>
        </w:rPr>
      </w:pPr>
      <w:r>
        <w:rPr>
          <w:rFonts w:hint="eastAsia"/>
          <w:lang w:val="en-US" w:eastAsia="zh-CN"/>
        </w:rPr>
        <w:t>项目范围规划报告</w:t>
      </w:r>
    </w:p>
    <w:p>
      <w:pPr>
        <w:rPr>
          <w:rFonts w:hint="eastAsia"/>
          <w:lang w:val="en-US" w:eastAsia="zh-CN"/>
        </w:rPr>
      </w:pPr>
      <w:r>
        <w:rPr>
          <w:rFonts w:hint="eastAsia"/>
          <w:lang w:val="en-US" w:eastAsia="zh-CN"/>
        </w:rPr>
        <w:t>对项目应该包括什么和不该包括什么进行相应的定义。它应该包括软件开发一开始到真正交付用户之间所有过程，例如软件需求，相关软件规范，设计模型，开发模块，测试模块等一系列流水化过程。</w:t>
      </w:r>
    </w:p>
    <w:p>
      <w:pPr>
        <w:numPr>
          <w:ilvl w:val="0"/>
          <w:numId w:val="4"/>
        </w:numPr>
        <w:ind w:left="420" w:leftChars="0" w:hanging="420" w:firstLineChars="0"/>
        <w:rPr>
          <w:rFonts w:hint="eastAsia"/>
          <w:lang w:val="en-US" w:eastAsia="zh-CN"/>
        </w:rPr>
      </w:pPr>
      <w:r>
        <w:rPr>
          <w:rFonts w:hint="eastAsia"/>
          <w:lang w:val="en-US" w:eastAsia="zh-CN"/>
        </w:rPr>
        <w:t>软件的行为需求分析报告</w:t>
      </w:r>
    </w:p>
    <w:p>
      <w:pPr>
        <w:rPr>
          <w:rFonts w:hint="eastAsia"/>
          <w:lang w:val="en-US" w:eastAsia="zh-CN"/>
        </w:rPr>
      </w:pPr>
      <w:r>
        <w:rPr>
          <w:rFonts w:hint="eastAsia"/>
          <w:lang w:val="en-US" w:eastAsia="zh-CN"/>
        </w:rPr>
        <w:t>需要根据软件的功能进行划分，是软件工程中一个十分重要的缓解，需求分析将软件需求商的要求和提议转变成工程项目中可解决的东西，从顾客的“我想要一个什么样的东西”转化为“这个东西有N个功能，第一、什么什么……”这样就为下一步设计和开发过程中指明了方向，如果这一步都不能做好，那就无法满足需求商的要求，或者无法按时完工。</w:t>
      </w:r>
    </w:p>
    <w:p>
      <w:pPr>
        <w:numPr>
          <w:ilvl w:val="0"/>
          <w:numId w:val="4"/>
        </w:numPr>
        <w:ind w:left="420" w:leftChars="0" w:hanging="420" w:firstLineChars="0"/>
        <w:rPr>
          <w:rFonts w:hint="eastAsia"/>
          <w:lang w:val="en-US" w:eastAsia="zh-CN"/>
        </w:rPr>
      </w:pPr>
      <w:r>
        <w:rPr>
          <w:rFonts w:hint="eastAsia"/>
          <w:lang w:val="en-US" w:eastAsia="zh-CN"/>
        </w:rPr>
        <w:t>软件规范手册</w:t>
      </w:r>
    </w:p>
    <w:p>
      <w:pPr>
        <w:rPr>
          <w:rFonts w:hint="eastAsia"/>
          <w:lang w:val="en-US" w:eastAsia="zh-CN"/>
        </w:rPr>
      </w:pPr>
      <w:r>
        <w:rPr>
          <w:rFonts w:hint="eastAsia"/>
          <w:lang w:val="en-US" w:eastAsia="zh-CN"/>
        </w:rPr>
        <w:t>软件规范一般指软件编程规范，在软件领域需要众人的参与，在设计好软件框架后，要进行代码的实现，代码实现部分也需要很多人的参与，所以，为了避免混乱和不必要的麻烦，必须统一一个编程的规范，这样既保证了程序结构清晰，简单易懂，又不会造成垃圾程序和二义性等许多问题。</w:t>
      </w:r>
    </w:p>
    <w:p>
      <w:pPr>
        <w:numPr>
          <w:ilvl w:val="0"/>
          <w:numId w:val="4"/>
        </w:numPr>
        <w:ind w:left="420" w:leftChars="0" w:hanging="420" w:firstLineChars="0"/>
        <w:rPr>
          <w:rFonts w:hint="eastAsia"/>
          <w:lang w:val="en-US" w:eastAsia="zh-CN"/>
        </w:rPr>
      </w:pPr>
      <w:r>
        <w:rPr>
          <w:rFonts w:hint="eastAsia"/>
          <w:lang w:val="en-US" w:eastAsia="zh-CN"/>
        </w:rPr>
        <w:t>功能规范</w:t>
      </w:r>
    </w:p>
    <w:p>
      <w:pPr>
        <w:rPr>
          <w:rFonts w:hint="eastAsia"/>
          <w:lang w:val="en-US" w:eastAsia="zh-CN"/>
        </w:rPr>
      </w:pPr>
      <w:r>
        <w:rPr>
          <w:rFonts w:hint="eastAsia"/>
          <w:lang w:val="en-US" w:eastAsia="zh-CN"/>
        </w:rPr>
        <w:t>在设计环节中，设计人员通过需求分析报告制定功能规范并加以修改完善，用于开发实现环节中，开发人员确定模块化/分层化设计参数，以求将不同模块分发给不同的开发人员，使实现各得其所。</w:t>
      </w:r>
    </w:p>
    <w:p>
      <w:pPr>
        <w:numPr>
          <w:ilvl w:val="0"/>
          <w:numId w:val="4"/>
        </w:numPr>
        <w:ind w:left="420" w:leftChars="0" w:hanging="420" w:firstLineChars="0"/>
        <w:rPr>
          <w:rFonts w:hint="eastAsia"/>
          <w:lang w:val="en-US" w:eastAsia="zh-CN"/>
        </w:rPr>
      </w:pPr>
      <w:r>
        <w:rPr>
          <w:rFonts w:hint="eastAsia"/>
          <w:lang w:val="en-US" w:eastAsia="zh-CN"/>
        </w:rPr>
        <w:t>测试计划与最终报告</w:t>
      </w:r>
    </w:p>
    <w:p>
      <w:pPr>
        <w:rPr>
          <w:rFonts w:hint="eastAsia"/>
          <w:lang w:val="en-US" w:eastAsia="zh-CN"/>
        </w:rPr>
      </w:pPr>
      <w:r>
        <w:rPr>
          <w:rFonts w:hint="eastAsia"/>
          <w:lang w:val="en-US" w:eastAsia="zh-CN"/>
        </w:rPr>
        <w:t>测试计划包括准备测试工作的人员，内容，进度，条件，测试用例的选取原则等。</w:t>
      </w:r>
    </w:p>
    <w:p>
      <w:pPr>
        <w:rPr>
          <w:rFonts w:hint="eastAsia"/>
          <w:lang w:val="en-US" w:eastAsia="zh-CN"/>
        </w:rPr>
      </w:pPr>
      <w:r>
        <w:rPr>
          <w:rFonts w:hint="eastAsia"/>
          <w:lang w:val="en-US" w:eastAsia="zh-CN"/>
        </w:rPr>
        <w:t>最终报告包括测试结束后对测试结果加以评估，并提出相关的改进意见。</w:t>
      </w:r>
    </w:p>
    <w:p>
      <w:pPr>
        <w:numPr>
          <w:ilvl w:val="0"/>
          <w:numId w:val="4"/>
        </w:numPr>
        <w:ind w:left="420" w:leftChars="0" w:hanging="420" w:firstLineChars="0"/>
        <w:rPr>
          <w:rFonts w:hint="eastAsia"/>
          <w:lang w:val="en-US" w:eastAsia="zh-CN"/>
        </w:rPr>
      </w:pPr>
      <w:r>
        <w:rPr>
          <w:rFonts w:hint="eastAsia"/>
          <w:lang w:val="en-US" w:eastAsia="zh-CN"/>
        </w:rPr>
        <w:t>开发进度阶段性报告</w:t>
      </w:r>
    </w:p>
    <w:p>
      <w:pPr>
        <w:rPr>
          <w:rFonts w:hint="eastAsia"/>
          <w:lang w:val="en-US" w:eastAsia="zh-CN"/>
        </w:rPr>
      </w:pPr>
      <w:r>
        <w:rPr>
          <w:rFonts w:hint="eastAsia"/>
          <w:lang w:val="en-US" w:eastAsia="zh-CN"/>
        </w:rPr>
        <w:t>开发小组阶段性（一个月或其他）地提交相关工作的进展情况，以便管理人员把握好工期时间，适当进行人员调配和工作分配。</w:t>
      </w:r>
    </w:p>
    <w:p>
      <w:pPr>
        <w:numPr>
          <w:ilvl w:val="0"/>
          <w:numId w:val="4"/>
        </w:numPr>
        <w:ind w:left="420" w:leftChars="0" w:hanging="420" w:firstLineChars="0"/>
        <w:rPr>
          <w:rFonts w:hint="eastAsia"/>
          <w:lang w:val="en-US" w:eastAsia="zh-CN"/>
        </w:rPr>
      </w:pPr>
      <w:r>
        <w:rPr>
          <w:rFonts w:hint="eastAsia"/>
          <w:lang w:val="en-US" w:eastAsia="zh-CN"/>
        </w:rPr>
        <w:t>项目开发总结报告</w:t>
      </w:r>
    </w:p>
    <w:p>
      <w:pPr>
        <w:rPr>
          <w:rFonts w:hint="eastAsia"/>
          <w:lang w:val="en-US" w:eastAsia="zh-CN"/>
        </w:rPr>
      </w:pPr>
      <w:r>
        <w:rPr>
          <w:rFonts w:hint="eastAsia"/>
          <w:lang w:val="en-US" w:eastAsia="zh-CN"/>
        </w:rPr>
        <w:t>软件项目开发完成以后，应和项目计划书相对照，总结实际执行的情况，如进度、成果、资源利用、成本和投入的人力，此外，还需对开发工作做出评价，总结出经验和教训。</w:t>
      </w:r>
    </w:p>
    <w:p>
      <w:pPr>
        <w:numPr>
          <w:ilvl w:val="0"/>
          <w:numId w:val="4"/>
        </w:numPr>
        <w:ind w:left="420" w:leftChars="0" w:hanging="420" w:firstLineChars="0"/>
        <w:rPr>
          <w:rFonts w:hint="eastAsia"/>
          <w:lang w:val="en-US" w:eastAsia="zh-CN"/>
        </w:rPr>
      </w:pPr>
      <w:r>
        <w:rPr>
          <w:rFonts w:hint="eastAsia"/>
          <w:lang w:val="en-US" w:eastAsia="zh-CN"/>
        </w:rPr>
        <w:t>软件问题和修改报告</w:t>
      </w:r>
    </w:p>
    <w:p>
      <w:pPr>
        <w:rPr>
          <w:rFonts w:hint="eastAsia"/>
          <w:lang w:val="en-US" w:eastAsia="zh-CN"/>
        </w:rPr>
      </w:pPr>
      <w:r>
        <w:rPr>
          <w:rFonts w:hint="eastAsia"/>
          <w:lang w:val="en-US" w:eastAsia="zh-CN"/>
        </w:rPr>
        <w:t>指出软件问题的登记情况，如日期、发现人、状态、问题所属模块等，记录软件做出的所有修改情况，修改文件，位置，日期，修改人，修改前与修改后状态。</w:t>
      </w:r>
    </w:p>
    <w:p>
      <w:pPr>
        <w:pStyle w:val="7"/>
        <w:outlineLvl w:val="3"/>
        <w:rPr>
          <w:rFonts w:hint="eastAsia"/>
          <w:lang w:val="en-US" w:eastAsia="zh-CN"/>
        </w:rPr>
      </w:pPr>
      <w:bookmarkStart w:id="18" w:name="_Toc7830"/>
      <w:r>
        <w:rPr>
          <w:rFonts w:hint="eastAsia"/>
          <w:lang w:val="en-US" w:eastAsia="zh-CN"/>
        </w:rPr>
        <w:t>3.7完成项目的最迟期限</w:t>
      </w:r>
      <w:bookmarkEnd w:id="18"/>
    </w:p>
    <w:p>
      <w:pPr>
        <w:rPr>
          <w:rFonts w:hint="eastAsia"/>
          <w:lang w:val="en-US" w:eastAsia="zh-CN"/>
        </w:rPr>
      </w:pPr>
      <w:r>
        <w:rPr>
          <w:rFonts w:hint="eastAsia"/>
          <w:lang w:val="en-US" w:eastAsia="zh-CN"/>
        </w:rPr>
        <w:t>20XX年XX月XX日</w:t>
      </w:r>
    </w:p>
    <w:p>
      <w:pPr>
        <w:pStyle w:val="6"/>
        <w:numPr>
          <w:ilvl w:val="0"/>
          <w:numId w:val="2"/>
        </w:numPr>
        <w:ind w:firstLine="0" w:firstLineChars="0"/>
        <w:rPr>
          <w:rFonts w:hint="eastAsia"/>
          <w:lang w:val="en-US" w:eastAsia="zh-CN"/>
        </w:rPr>
      </w:pPr>
      <w:bookmarkStart w:id="19" w:name="_Toc25673"/>
      <w:r>
        <w:rPr>
          <w:rFonts w:hint="eastAsia"/>
          <w:lang w:val="en-US" w:eastAsia="zh-CN"/>
        </w:rPr>
        <w:t>所需工作概述</w:t>
      </w:r>
      <w:bookmarkEnd w:id="19"/>
    </w:p>
    <w:p>
      <w:pPr>
        <w:pStyle w:val="7"/>
        <w:outlineLvl w:val="3"/>
        <w:rPr>
          <w:rFonts w:hint="eastAsia"/>
          <w:lang w:val="en-US" w:eastAsia="zh-CN"/>
        </w:rPr>
      </w:pPr>
      <w:bookmarkStart w:id="20" w:name="_Toc8253"/>
      <w:r>
        <w:rPr>
          <w:rFonts w:hint="eastAsia"/>
          <w:lang w:val="en-US" w:eastAsia="zh-CN"/>
        </w:rPr>
        <w:t>4.1所开发系统的需求</w:t>
      </w:r>
      <w:bookmarkEnd w:id="20"/>
    </w:p>
    <w:p>
      <w:pPr>
        <w:rPr>
          <w:rFonts w:hint="eastAsia"/>
          <w:lang w:val="en-US" w:eastAsia="zh-CN"/>
        </w:rPr>
      </w:pPr>
      <w:r>
        <w:rPr>
          <w:rFonts w:hint="eastAsia"/>
          <w:lang w:val="en-US" w:eastAsia="zh-CN"/>
        </w:rPr>
        <w:t>该图书管理系统主要用于图书馆书目的管理，方便读者的借阅，它实现了登录注册功能，图书管理系统的用户有两大类，读者和管理员，读者用户又细分为教师和学生，两种用户可设定不同的借阅上限的优先权限等，读者用户的主要操作为图书查询，包括关键字查询，查询排序等，图书借阅与归还控制，超时邮件通知功能等。管理员的主要操作为书目的添加，修改等操作，同时可查看读者用户的借阅情况等。</w:t>
      </w:r>
    </w:p>
    <w:p>
      <w:pPr>
        <w:pStyle w:val="7"/>
        <w:outlineLvl w:val="3"/>
        <w:rPr>
          <w:rFonts w:hint="eastAsia"/>
          <w:lang w:val="en-US" w:eastAsia="zh-CN"/>
        </w:rPr>
      </w:pPr>
      <w:bookmarkStart w:id="21" w:name="_Toc13993"/>
      <w:r>
        <w:rPr>
          <w:rFonts w:hint="eastAsia"/>
          <w:lang w:val="en-US" w:eastAsia="zh-CN"/>
        </w:rPr>
        <w:t>4.2对文档编制的需求</w:t>
      </w:r>
      <w:bookmarkEnd w:id="21"/>
    </w:p>
    <w:p>
      <w:pPr>
        <w:rPr>
          <w:rFonts w:hint="eastAsia"/>
          <w:lang w:val="en-US" w:eastAsia="zh-CN"/>
        </w:rPr>
      </w:pPr>
      <w:r>
        <w:rPr>
          <w:rFonts w:hint="eastAsia"/>
          <w:lang w:val="en-US" w:eastAsia="zh-CN"/>
        </w:rPr>
        <w:t>为了使用户能够熟练地使用图书管理系统，对文档编制的要求应该具有以下几点：</w:t>
      </w:r>
    </w:p>
    <w:p>
      <w:pPr>
        <w:rPr>
          <w:rFonts w:hint="eastAsia"/>
          <w:lang w:val="en-US" w:eastAsia="zh-CN"/>
        </w:rPr>
      </w:pPr>
      <w:r>
        <w:rPr>
          <w:rFonts w:hint="eastAsia"/>
          <w:lang w:val="en-US" w:eastAsia="zh-CN"/>
        </w:rPr>
        <w:t>针对性：根据不同用户可能的不同操作，编制出不同侧重点的文档。</w:t>
      </w:r>
    </w:p>
    <w:p>
      <w:pPr>
        <w:rPr>
          <w:rFonts w:hint="eastAsia"/>
          <w:lang w:val="en-US" w:eastAsia="zh-CN"/>
        </w:rPr>
      </w:pPr>
      <w:r>
        <w:rPr>
          <w:rFonts w:hint="eastAsia"/>
          <w:lang w:val="en-US" w:eastAsia="zh-CN"/>
        </w:rPr>
        <w:t>精确性：文档中的词句必须简练明确，一目了然，不能产生语病，不能对所述功能或特性模棱两可。</w:t>
      </w:r>
    </w:p>
    <w:p>
      <w:pPr>
        <w:rPr>
          <w:rFonts w:hint="eastAsia"/>
          <w:lang w:val="en-US" w:eastAsia="zh-CN"/>
        </w:rPr>
      </w:pPr>
      <w:r>
        <w:rPr>
          <w:rFonts w:hint="eastAsia"/>
          <w:lang w:val="en-US" w:eastAsia="zh-CN"/>
        </w:rPr>
        <w:t>完整性：文档必须包含所有可能需要查询到的信息。</w:t>
      </w:r>
    </w:p>
    <w:p>
      <w:pPr>
        <w:rPr>
          <w:rFonts w:hint="eastAsia"/>
          <w:lang w:val="en-US" w:eastAsia="zh-CN"/>
        </w:rPr>
      </w:pPr>
      <w:r>
        <w:rPr>
          <w:rFonts w:hint="eastAsia"/>
          <w:lang w:val="en-US" w:eastAsia="zh-CN"/>
        </w:rPr>
        <w:t>逻辑性：文档有清晰的逻辑与顺序，能让用户很快就能够查找到所需要的信息。</w:t>
      </w:r>
    </w:p>
    <w:p>
      <w:pPr>
        <w:pStyle w:val="7"/>
        <w:outlineLvl w:val="3"/>
        <w:rPr>
          <w:rFonts w:hint="eastAsia"/>
          <w:lang w:val="en-US" w:eastAsia="zh-CN"/>
        </w:rPr>
      </w:pPr>
      <w:bookmarkStart w:id="22" w:name="_Toc63"/>
      <w:r>
        <w:rPr>
          <w:rFonts w:hint="eastAsia"/>
          <w:lang w:val="en-US" w:eastAsia="zh-CN"/>
        </w:rPr>
        <w:t>4.3项目进度安排和资源需求</w:t>
      </w:r>
      <w:bookmarkEnd w:id="22"/>
    </w:p>
    <w:p>
      <w:pPr>
        <w:rPr>
          <w:rFonts w:hint="eastAsia"/>
          <w:lang w:val="en-US" w:eastAsia="zh-CN"/>
        </w:rPr>
      </w:pPr>
      <w:r>
        <w:rPr>
          <w:rFonts w:hint="eastAsia"/>
          <w:lang w:val="en-US" w:eastAsia="zh-CN"/>
        </w:rPr>
        <w:t>采用面向对象的开发设置。</w:t>
      </w:r>
    </w:p>
    <w:p>
      <w:pPr>
        <w:pStyle w:val="7"/>
        <w:outlineLvl w:val="3"/>
        <w:rPr>
          <w:rFonts w:hint="eastAsia"/>
          <w:lang w:val="en-US" w:eastAsia="zh-CN"/>
        </w:rPr>
      </w:pPr>
      <w:bookmarkStart w:id="23" w:name="_Toc31197"/>
      <w:r>
        <w:rPr>
          <w:rFonts w:hint="eastAsia"/>
          <w:lang w:val="en-US" w:eastAsia="zh-CN"/>
        </w:rPr>
        <w:t>4.4其他需求与约束</w:t>
      </w:r>
      <w:bookmarkEnd w:id="23"/>
    </w:p>
    <w:p>
      <w:pPr>
        <w:pStyle w:val="22"/>
        <w:outlineLvl w:val="4"/>
        <w:rPr>
          <w:rFonts w:hint="eastAsia"/>
          <w:lang w:val="en-US" w:eastAsia="zh-CN"/>
        </w:rPr>
      </w:pPr>
      <w:bookmarkStart w:id="24" w:name="_Toc21265"/>
      <w:r>
        <w:rPr>
          <w:rFonts w:hint="eastAsia"/>
          <w:lang w:val="en-US" w:eastAsia="zh-CN"/>
        </w:rPr>
        <w:t>4.4.1可靠性</w:t>
      </w:r>
      <w:bookmarkEnd w:id="24"/>
    </w:p>
    <w:p>
      <w:pPr>
        <w:rPr>
          <w:rFonts w:hint="eastAsia"/>
          <w:lang w:val="en-US" w:eastAsia="zh-CN"/>
        </w:rPr>
      </w:pPr>
      <w:r>
        <w:rPr>
          <w:rFonts w:hint="eastAsia"/>
          <w:lang w:val="en-US" w:eastAsia="zh-CN"/>
        </w:rPr>
        <w:t>由于项目由多人开发且代码量不少，所以为了减少错误，提高可靠性，需要进行阶段性测试，比如可以分为模块化测试，同时对阶段代码进行优化。</w:t>
      </w:r>
    </w:p>
    <w:p>
      <w:pPr>
        <w:pStyle w:val="22"/>
        <w:outlineLvl w:val="4"/>
        <w:rPr>
          <w:rFonts w:hint="eastAsia"/>
          <w:lang w:val="en-US" w:eastAsia="zh-CN"/>
        </w:rPr>
      </w:pPr>
      <w:bookmarkStart w:id="25" w:name="_Toc22970"/>
      <w:r>
        <w:rPr>
          <w:rFonts w:hint="eastAsia"/>
          <w:lang w:val="en-US" w:eastAsia="zh-CN"/>
        </w:rPr>
        <w:t>4.4.2易用性</w:t>
      </w:r>
      <w:bookmarkEnd w:id="25"/>
    </w:p>
    <w:p>
      <w:pPr>
        <w:rPr>
          <w:rFonts w:hint="eastAsia"/>
          <w:lang w:val="en-US" w:eastAsia="zh-CN"/>
        </w:rPr>
      </w:pPr>
      <w:r>
        <w:rPr>
          <w:rFonts w:hint="eastAsia"/>
          <w:lang w:val="en-US" w:eastAsia="zh-CN"/>
        </w:rPr>
        <w:t>由于该图书管理系统所面向的使用者是图书馆管理员与普通读者，而非专业计算机人员，所以系统的用户界面应该简洁易用，用户交互需要更加人性化。</w:t>
      </w:r>
    </w:p>
    <w:p>
      <w:pPr>
        <w:pStyle w:val="22"/>
        <w:outlineLvl w:val="4"/>
        <w:rPr>
          <w:rFonts w:hint="eastAsia"/>
          <w:lang w:val="en-US" w:eastAsia="zh-CN"/>
        </w:rPr>
      </w:pPr>
      <w:bookmarkStart w:id="26" w:name="_Toc8609"/>
      <w:r>
        <w:rPr>
          <w:rFonts w:hint="eastAsia"/>
          <w:lang w:val="en-US" w:eastAsia="zh-CN"/>
        </w:rPr>
        <w:t>4.4.3可扩展性</w:t>
      </w:r>
      <w:bookmarkEnd w:id="26"/>
    </w:p>
    <w:p>
      <w:pPr>
        <w:rPr>
          <w:rFonts w:hint="eastAsia"/>
          <w:lang w:val="en-US" w:eastAsia="zh-CN"/>
        </w:rPr>
      </w:pPr>
      <w:r>
        <w:rPr>
          <w:rFonts w:hint="eastAsia"/>
          <w:lang w:val="en-US" w:eastAsia="zh-CN"/>
        </w:rPr>
        <w:t>由于系统在交付用户之后还需要不断维护优化升级，以便更加适应用户的需求，所以在设计阶段就需要设计好扩展性接口，方便维护工作。</w:t>
      </w:r>
    </w:p>
    <w:p>
      <w:pPr>
        <w:pStyle w:val="6"/>
        <w:numPr>
          <w:ilvl w:val="0"/>
          <w:numId w:val="2"/>
        </w:numPr>
        <w:ind w:firstLine="0" w:firstLineChars="0"/>
        <w:rPr>
          <w:rFonts w:hint="eastAsia"/>
          <w:lang w:val="en-US" w:eastAsia="zh-CN"/>
        </w:rPr>
      </w:pPr>
      <w:bookmarkStart w:id="27" w:name="_Toc15928"/>
      <w:r>
        <w:rPr>
          <w:rFonts w:hint="eastAsia"/>
          <w:lang w:val="en-US" w:eastAsia="zh-CN"/>
        </w:rPr>
        <w:t>实施整个软件开发活动的计划</w:t>
      </w:r>
      <w:bookmarkEnd w:id="27"/>
    </w:p>
    <w:p>
      <w:pPr>
        <w:pStyle w:val="7"/>
        <w:outlineLvl w:val="3"/>
        <w:rPr>
          <w:rFonts w:hint="eastAsia"/>
          <w:lang w:val="en-US" w:eastAsia="zh-CN"/>
        </w:rPr>
      </w:pPr>
      <w:bookmarkStart w:id="28" w:name="_Toc13247"/>
      <w:r>
        <w:rPr>
          <w:rFonts w:hint="eastAsia"/>
          <w:lang w:val="en-US" w:eastAsia="zh-CN"/>
        </w:rPr>
        <w:t>5.1软件开发过程</w:t>
      </w:r>
      <w:bookmarkEnd w:id="28"/>
    </w:p>
    <w:tbl>
      <w:tblPr>
        <w:tblStyle w:val="16"/>
        <w:tblW w:w="88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1"/>
        <w:gridCol w:w="1545"/>
        <w:gridCol w:w="1860"/>
        <w:gridCol w:w="2460"/>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591" w:type="dxa"/>
          </w:tcPr>
          <w:p>
            <w:pPr>
              <w:pStyle w:val="21"/>
              <w:rPr>
                <w:rFonts w:hint="eastAsia"/>
                <w:lang w:val="en-US" w:eastAsia="zh-CN"/>
              </w:rPr>
            </w:pPr>
            <w:r>
              <w:rPr>
                <w:rFonts w:hint="eastAsia"/>
                <w:lang w:val="en-US" w:eastAsia="zh-CN"/>
              </w:rPr>
              <w:t>阶段</w:t>
            </w:r>
          </w:p>
        </w:tc>
        <w:tc>
          <w:tcPr>
            <w:tcW w:w="1545" w:type="dxa"/>
          </w:tcPr>
          <w:p>
            <w:pPr>
              <w:pStyle w:val="21"/>
              <w:rPr>
                <w:rFonts w:hint="eastAsia"/>
                <w:lang w:val="en-US" w:eastAsia="zh-CN"/>
              </w:rPr>
            </w:pPr>
            <w:r>
              <w:rPr>
                <w:rFonts w:hint="eastAsia"/>
                <w:lang w:val="en-US" w:eastAsia="zh-CN"/>
              </w:rPr>
              <w:t>子阶段</w:t>
            </w:r>
          </w:p>
        </w:tc>
        <w:tc>
          <w:tcPr>
            <w:tcW w:w="1860" w:type="dxa"/>
          </w:tcPr>
          <w:p>
            <w:pPr>
              <w:pStyle w:val="21"/>
              <w:rPr>
                <w:rFonts w:hint="eastAsia"/>
                <w:lang w:val="en-US" w:eastAsia="zh-CN"/>
              </w:rPr>
            </w:pPr>
            <w:r>
              <w:rPr>
                <w:rFonts w:hint="eastAsia"/>
                <w:lang w:val="en-US" w:eastAsia="zh-CN"/>
              </w:rPr>
              <w:t>活动</w:t>
            </w:r>
          </w:p>
        </w:tc>
        <w:tc>
          <w:tcPr>
            <w:tcW w:w="2460" w:type="dxa"/>
          </w:tcPr>
          <w:p>
            <w:pPr>
              <w:pStyle w:val="21"/>
              <w:rPr>
                <w:rFonts w:hint="eastAsia"/>
                <w:lang w:val="en-US" w:eastAsia="zh-CN"/>
              </w:rPr>
            </w:pPr>
            <w:r>
              <w:rPr>
                <w:rFonts w:hint="eastAsia"/>
                <w:lang w:val="en-US" w:eastAsia="zh-CN"/>
              </w:rPr>
              <w:t>产出物</w:t>
            </w:r>
          </w:p>
        </w:tc>
        <w:tc>
          <w:tcPr>
            <w:tcW w:w="1425" w:type="dxa"/>
          </w:tcPr>
          <w:p>
            <w:pPr>
              <w:pStyle w:val="21"/>
              <w:rPr>
                <w:rFonts w:hint="eastAsia"/>
                <w:lang w:val="en-US" w:eastAsia="zh-CN"/>
              </w:rPr>
            </w:pPr>
            <w:r>
              <w:rPr>
                <w:rFonts w:hint="eastAsia"/>
                <w:lang w:val="en-US" w:eastAsia="zh-CN"/>
              </w:rPr>
              <w:t>验证要求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591" w:type="dxa"/>
          </w:tcPr>
          <w:p>
            <w:pPr>
              <w:pStyle w:val="21"/>
              <w:rPr>
                <w:rFonts w:hint="eastAsia"/>
                <w:lang w:val="en-US" w:eastAsia="zh-CN"/>
              </w:rPr>
            </w:pPr>
            <w:r>
              <w:rPr>
                <w:rFonts w:hint="eastAsia"/>
                <w:lang w:val="en-US" w:eastAsia="zh-CN"/>
              </w:rPr>
              <w:t>启动阶段</w:t>
            </w:r>
          </w:p>
        </w:tc>
        <w:tc>
          <w:tcPr>
            <w:tcW w:w="1545" w:type="dxa"/>
          </w:tcPr>
          <w:p>
            <w:pPr>
              <w:pStyle w:val="21"/>
              <w:rPr>
                <w:rFonts w:hint="eastAsia"/>
                <w:lang w:val="en-US" w:eastAsia="zh-CN"/>
              </w:rPr>
            </w:pPr>
          </w:p>
        </w:tc>
        <w:tc>
          <w:tcPr>
            <w:tcW w:w="1860" w:type="dxa"/>
          </w:tcPr>
          <w:p>
            <w:pPr>
              <w:pStyle w:val="21"/>
              <w:rPr>
                <w:rFonts w:hint="eastAsia"/>
                <w:lang w:val="en-US" w:eastAsia="zh-CN"/>
              </w:rPr>
            </w:pPr>
            <w:r>
              <w:rPr>
                <w:rFonts w:hint="eastAsia"/>
                <w:lang w:val="en-US" w:eastAsia="zh-CN"/>
              </w:rPr>
              <w:t>项目范围规划</w:t>
            </w:r>
          </w:p>
        </w:tc>
        <w:tc>
          <w:tcPr>
            <w:tcW w:w="2460" w:type="dxa"/>
          </w:tcPr>
          <w:p>
            <w:pPr>
              <w:pStyle w:val="21"/>
              <w:rPr>
                <w:rFonts w:hint="eastAsia"/>
                <w:lang w:val="en-US" w:eastAsia="zh-CN"/>
              </w:rPr>
            </w:pPr>
            <w:r>
              <w:rPr>
                <w:rFonts w:hint="eastAsia"/>
                <w:lang w:val="en-US" w:eastAsia="zh-CN"/>
              </w:rPr>
              <w:t>《软件开发计划书》</w:t>
            </w:r>
          </w:p>
        </w:tc>
        <w:tc>
          <w:tcPr>
            <w:tcW w:w="1425" w:type="dxa"/>
          </w:tcPr>
          <w:p>
            <w:pPr>
              <w:pStyle w:val="21"/>
              <w:rPr>
                <w:rFonts w:hint="eastAsia"/>
                <w:lang w:val="en-US" w:eastAsia="zh-CN"/>
              </w:rPr>
            </w:pPr>
            <w:r>
              <w:rPr>
                <w:rFonts w:hint="eastAsia"/>
                <w:lang w:val="en-US" w:eastAsia="zh-CN"/>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6" w:hRule="atLeast"/>
          <w:jc w:val="center"/>
        </w:trPr>
        <w:tc>
          <w:tcPr>
            <w:tcW w:w="1591" w:type="dxa"/>
            <w:vMerge w:val="restart"/>
          </w:tcPr>
          <w:p>
            <w:pPr>
              <w:pStyle w:val="21"/>
              <w:rPr>
                <w:rFonts w:hint="eastAsia"/>
                <w:lang w:val="en-US" w:eastAsia="zh-CN"/>
              </w:rPr>
            </w:pPr>
            <w:r>
              <w:rPr>
                <w:rFonts w:hint="eastAsia"/>
                <w:lang w:val="en-US" w:eastAsia="zh-CN"/>
              </w:rPr>
              <w:t>需求阶段</w:t>
            </w:r>
          </w:p>
        </w:tc>
        <w:tc>
          <w:tcPr>
            <w:tcW w:w="1545" w:type="dxa"/>
          </w:tcPr>
          <w:p>
            <w:pPr>
              <w:pStyle w:val="21"/>
              <w:rPr>
                <w:rFonts w:hint="eastAsia"/>
                <w:lang w:val="en-US" w:eastAsia="zh-CN"/>
              </w:rPr>
            </w:pPr>
            <w:r>
              <w:rPr>
                <w:rFonts w:hint="eastAsia"/>
                <w:lang w:val="en-US" w:eastAsia="zh-CN"/>
              </w:rPr>
              <w:t>需求获取</w:t>
            </w:r>
          </w:p>
        </w:tc>
        <w:tc>
          <w:tcPr>
            <w:tcW w:w="1860" w:type="dxa"/>
          </w:tcPr>
          <w:p>
            <w:pPr>
              <w:pStyle w:val="21"/>
              <w:rPr>
                <w:rFonts w:hint="eastAsia"/>
                <w:lang w:val="en-US" w:eastAsia="zh-CN"/>
              </w:rPr>
            </w:pPr>
            <w:r>
              <w:rPr>
                <w:rFonts w:hint="eastAsia"/>
                <w:lang w:val="en-US" w:eastAsia="zh-CN"/>
              </w:rPr>
              <w:t>客户访谈，记录需求</w:t>
            </w:r>
          </w:p>
        </w:tc>
        <w:tc>
          <w:tcPr>
            <w:tcW w:w="2460" w:type="dxa"/>
          </w:tcPr>
          <w:p>
            <w:pPr>
              <w:pStyle w:val="21"/>
              <w:rPr>
                <w:rFonts w:hint="eastAsia"/>
                <w:lang w:val="en-US" w:eastAsia="zh-CN"/>
              </w:rPr>
            </w:pPr>
            <w:r>
              <w:rPr>
                <w:rFonts w:hint="eastAsia"/>
                <w:lang w:val="en-US" w:eastAsia="zh-CN"/>
              </w:rPr>
              <w:t>需求访谈记录</w:t>
            </w:r>
          </w:p>
        </w:tc>
        <w:tc>
          <w:tcPr>
            <w:tcW w:w="1425"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6" w:hRule="atLeast"/>
          <w:jc w:val="center"/>
        </w:trPr>
        <w:tc>
          <w:tcPr>
            <w:tcW w:w="1591" w:type="dxa"/>
            <w:vMerge w:val="continue"/>
          </w:tcPr>
          <w:p>
            <w:pPr>
              <w:pStyle w:val="21"/>
            </w:pPr>
          </w:p>
        </w:tc>
        <w:tc>
          <w:tcPr>
            <w:tcW w:w="1545" w:type="dxa"/>
          </w:tcPr>
          <w:p>
            <w:pPr>
              <w:pStyle w:val="21"/>
              <w:rPr>
                <w:rFonts w:hint="eastAsia"/>
                <w:lang w:val="en-US" w:eastAsia="zh-CN"/>
              </w:rPr>
            </w:pPr>
            <w:r>
              <w:rPr>
                <w:rFonts w:hint="eastAsia"/>
                <w:lang w:val="en-US" w:eastAsia="zh-CN"/>
              </w:rPr>
              <w:t>需求分析</w:t>
            </w:r>
          </w:p>
        </w:tc>
        <w:tc>
          <w:tcPr>
            <w:tcW w:w="1860" w:type="dxa"/>
          </w:tcPr>
          <w:p>
            <w:pPr>
              <w:pStyle w:val="21"/>
              <w:rPr>
                <w:rFonts w:hint="eastAsia"/>
                <w:lang w:val="en-US" w:eastAsia="zh-CN"/>
              </w:rPr>
            </w:pPr>
            <w:r>
              <w:rPr>
                <w:rFonts w:hint="eastAsia"/>
                <w:lang w:val="en-US" w:eastAsia="zh-CN"/>
              </w:rPr>
              <w:t>完成需求模型</w:t>
            </w:r>
          </w:p>
          <w:p>
            <w:pPr>
              <w:pStyle w:val="21"/>
              <w:rPr>
                <w:rFonts w:hint="eastAsia"/>
                <w:lang w:val="en-US" w:eastAsia="zh-CN"/>
              </w:rPr>
            </w:pPr>
            <w:r>
              <w:rPr>
                <w:rFonts w:hint="eastAsia"/>
                <w:lang w:val="en-US" w:eastAsia="zh-CN"/>
              </w:rPr>
              <w:t>完成SRS</w:t>
            </w:r>
          </w:p>
          <w:p>
            <w:pPr>
              <w:pStyle w:val="21"/>
              <w:rPr>
                <w:rFonts w:hint="eastAsia"/>
                <w:lang w:val="en-US" w:eastAsia="zh-CN"/>
              </w:rPr>
            </w:pPr>
            <w:r>
              <w:rPr>
                <w:rFonts w:hint="eastAsia"/>
                <w:lang w:val="en-US" w:eastAsia="zh-CN"/>
              </w:rPr>
              <w:t>验证和评审</w:t>
            </w:r>
          </w:p>
        </w:tc>
        <w:tc>
          <w:tcPr>
            <w:tcW w:w="2460" w:type="dxa"/>
          </w:tcPr>
          <w:p>
            <w:pPr>
              <w:pStyle w:val="21"/>
              <w:rPr>
                <w:rFonts w:hint="eastAsia"/>
                <w:lang w:val="en-US" w:eastAsia="zh-CN"/>
              </w:rPr>
            </w:pPr>
            <w:r>
              <w:rPr>
                <w:rFonts w:hint="eastAsia"/>
                <w:lang w:val="en-US" w:eastAsia="zh-CN"/>
              </w:rPr>
              <w:t>SRS</w:t>
            </w:r>
          </w:p>
          <w:p>
            <w:pPr>
              <w:pStyle w:val="21"/>
              <w:rPr>
                <w:rFonts w:hint="eastAsia"/>
                <w:lang w:val="en-US" w:eastAsia="zh-CN"/>
              </w:rPr>
            </w:pPr>
            <w:r>
              <w:rPr>
                <w:rFonts w:hint="eastAsia"/>
                <w:lang w:val="en-US" w:eastAsia="zh-CN"/>
              </w:rPr>
              <w:t>（《软件需求说明书》）</w:t>
            </w:r>
          </w:p>
        </w:tc>
        <w:tc>
          <w:tcPr>
            <w:tcW w:w="1425" w:type="dxa"/>
          </w:tcPr>
          <w:p>
            <w:pPr>
              <w:pStyle w:val="21"/>
              <w:rPr>
                <w:rFonts w:hint="eastAsia"/>
                <w:lang w:val="en-US" w:eastAsia="zh-CN"/>
              </w:rPr>
            </w:pPr>
            <w:r>
              <w:rPr>
                <w:rFonts w:hint="eastAsia"/>
                <w:lang w:val="en-US" w:eastAsia="zh-CN"/>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6" w:hRule="atLeast"/>
          <w:jc w:val="center"/>
        </w:trPr>
        <w:tc>
          <w:tcPr>
            <w:tcW w:w="1591" w:type="dxa"/>
            <w:vMerge w:val="continue"/>
          </w:tcPr>
          <w:p>
            <w:pPr>
              <w:pStyle w:val="21"/>
              <w:rPr>
                <w:rFonts w:hint="eastAsia"/>
                <w:lang w:val="en-US" w:eastAsia="zh-CN"/>
              </w:rPr>
            </w:pPr>
          </w:p>
        </w:tc>
        <w:tc>
          <w:tcPr>
            <w:tcW w:w="1545" w:type="dxa"/>
          </w:tcPr>
          <w:p>
            <w:pPr>
              <w:pStyle w:val="21"/>
              <w:rPr>
                <w:rFonts w:hint="eastAsia"/>
                <w:lang w:val="en-US" w:eastAsia="zh-CN"/>
              </w:rPr>
            </w:pPr>
            <w:r>
              <w:rPr>
                <w:rFonts w:hint="eastAsia"/>
                <w:lang w:val="en-US" w:eastAsia="zh-CN"/>
              </w:rPr>
              <w:t>软件测试计划</w:t>
            </w:r>
          </w:p>
        </w:tc>
        <w:tc>
          <w:tcPr>
            <w:tcW w:w="1860" w:type="dxa"/>
          </w:tcPr>
          <w:p>
            <w:pPr>
              <w:pStyle w:val="21"/>
              <w:rPr>
                <w:rFonts w:hint="eastAsia"/>
                <w:lang w:val="en-US" w:eastAsia="zh-CN"/>
              </w:rPr>
            </w:pPr>
            <w:r>
              <w:rPr>
                <w:rFonts w:hint="eastAsia"/>
                <w:lang w:val="en-US" w:eastAsia="zh-CN"/>
              </w:rPr>
              <w:t>编写测试计划</w:t>
            </w:r>
          </w:p>
        </w:tc>
        <w:tc>
          <w:tcPr>
            <w:tcW w:w="2460" w:type="dxa"/>
          </w:tcPr>
          <w:p>
            <w:pPr>
              <w:pStyle w:val="21"/>
              <w:rPr>
                <w:rFonts w:hint="eastAsia"/>
                <w:lang w:val="en-US" w:eastAsia="zh-CN"/>
              </w:rPr>
            </w:pPr>
            <w:r>
              <w:rPr>
                <w:rFonts w:hint="eastAsia"/>
                <w:lang w:val="en-US" w:eastAsia="zh-CN"/>
              </w:rPr>
              <w:t>《软件测试计划》</w:t>
            </w:r>
          </w:p>
        </w:tc>
        <w:tc>
          <w:tcPr>
            <w:tcW w:w="1425" w:type="dxa"/>
          </w:tcPr>
          <w:p>
            <w:pPr>
              <w:pStyle w:val="21"/>
              <w:rPr>
                <w:rFonts w:hint="eastAsia"/>
                <w:lang w:val="en-US" w:eastAsia="zh-CN"/>
              </w:rPr>
            </w:pPr>
            <w:r>
              <w:rPr>
                <w:rFonts w:hint="eastAsia"/>
                <w:lang w:val="en-US" w:eastAsia="zh-CN"/>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6" w:hRule="atLeast"/>
          <w:jc w:val="center"/>
        </w:trPr>
        <w:tc>
          <w:tcPr>
            <w:tcW w:w="1591" w:type="dxa"/>
            <w:vMerge w:val="restart"/>
          </w:tcPr>
          <w:p>
            <w:pPr>
              <w:pStyle w:val="21"/>
              <w:rPr>
                <w:rFonts w:hint="eastAsia"/>
                <w:lang w:val="en-US" w:eastAsia="zh-CN"/>
              </w:rPr>
            </w:pPr>
            <w:r>
              <w:rPr>
                <w:rFonts w:hint="eastAsia"/>
                <w:lang w:val="en-US" w:eastAsia="zh-CN"/>
              </w:rPr>
              <w:t>设计阶段</w:t>
            </w:r>
          </w:p>
        </w:tc>
        <w:tc>
          <w:tcPr>
            <w:tcW w:w="1545" w:type="dxa"/>
          </w:tcPr>
          <w:p>
            <w:pPr>
              <w:pStyle w:val="21"/>
              <w:rPr>
                <w:rFonts w:hint="eastAsia"/>
                <w:lang w:val="en-US" w:eastAsia="zh-CN"/>
              </w:rPr>
            </w:pPr>
            <w:r>
              <w:rPr>
                <w:rFonts w:hint="eastAsia"/>
                <w:lang w:val="en-US" w:eastAsia="zh-CN"/>
              </w:rPr>
              <w:t>概要设计</w:t>
            </w:r>
          </w:p>
        </w:tc>
        <w:tc>
          <w:tcPr>
            <w:tcW w:w="1860" w:type="dxa"/>
          </w:tcPr>
          <w:p>
            <w:pPr>
              <w:pStyle w:val="21"/>
              <w:rPr>
                <w:rFonts w:hint="eastAsia"/>
                <w:lang w:val="en-US" w:eastAsia="zh-CN"/>
              </w:rPr>
            </w:pPr>
            <w:r>
              <w:rPr>
                <w:rFonts w:hint="eastAsia"/>
                <w:lang w:val="en-US" w:eastAsia="zh-CN"/>
              </w:rPr>
              <w:t>完成概要设计文档</w:t>
            </w:r>
          </w:p>
        </w:tc>
        <w:tc>
          <w:tcPr>
            <w:tcW w:w="2460" w:type="dxa"/>
          </w:tcPr>
          <w:p>
            <w:pPr>
              <w:pStyle w:val="21"/>
              <w:rPr>
                <w:rFonts w:hint="eastAsia"/>
                <w:lang w:val="en-US" w:eastAsia="zh-CN"/>
              </w:rPr>
            </w:pPr>
          </w:p>
        </w:tc>
        <w:tc>
          <w:tcPr>
            <w:tcW w:w="1425"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6" w:hRule="atLeast"/>
          <w:jc w:val="center"/>
        </w:trPr>
        <w:tc>
          <w:tcPr>
            <w:tcW w:w="1591" w:type="dxa"/>
            <w:vMerge w:val="continue"/>
          </w:tcPr>
          <w:p>
            <w:pPr>
              <w:pStyle w:val="21"/>
            </w:pPr>
          </w:p>
        </w:tc>
        <w:tc>
          <w:tcPr>
            <w:tcW w:w="1545" w:type="dxa"/>
          </w:tcPr>
          <w:p>
            <w:pPr>
              <w:pStyle w:val="21"/>
              <w:rPr>
                <w:rFonts w:hint="eastAsia"/>
                <w:lang w:val="en-US" w:eastAsia="zh-CN"/>
              </w:rPr>
            </w:pPr>
            <w:r>
              <w:rPr>
                <w:rFonts w:hint="eastAsia"/>
                <w:lang w:val="en-US" w:eastAsia="zh-CN"/>
              </w:rPr>
              <w:t>数据库设计</w:t>
            </w:r>
          </w:p>
        </w:tc>
        <w:tc>
          <w:tcPr>
            <w:tcW w:w="1860" w:type="dxa"/>
          </w:tcPr>
          <w:p>
            <w:pPr>
              <w:pStyle w:val="21"/>
              <w:rPr>
                <w:rFonts w:hint="eastAsia"/>
                <w:lang w:val="en-US" w:eastAsia="zh-CN"/>
              </w:rPr>
            </w:pPr>
            <w:r>
              <w:rPr>
                <w:rFonts w:hint="eastAsia"/>
                <w:lang w:val="en-US" w:eastAsia="zh-CN"/>
              </w:rPr>
              <w:t>数据库表项与数据库操作</w:t>
            </w:r>
          </w:p>
        </w:tc>
        <w:tc>
          <w:tcPr>
            <w:tcW w:w="2460" w:type="dxa"/>
          </w:tcPr>
          <w:p>
            <w:pPr>
              <w:pStyle w:val="21"/>
              <w:rPr>
                <w:rFonts w:hint="eastAsia"/>
                <w:lang w:val="en-US" w:eastAsia="zh-CN"/>
              </w:rPr>
            </w:pPr>
          </w:p>
        </w:tc>
        <w:tc>
          <w:tcPr>
            <w:tcW w:w="1425"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6" w:hRule="atLeast"/>
          <w:jc w:val="center"/>
        </w:trPr>
        <w:tc>
          <w:tcPr>
            <w:tcW w:w="1591" w:type="dxa"/>
            <w:vMerge w:val="continue"/>
          </w:tcPr>
          <w:p>
            <w:pPr>
              <w:pStyle w:val="21"/>
              <w:rPr>
                <w:rFonts w:hint="eastAsia"/>
                <w:lang w:val="en-US" w:eastAsia="zh-CN"/>
              </w:rPr>
            </w:pPr>
          </w:p>
        </w:tc>
        <w:tc>
          <w:tcPr>
            <w:tcW w:w="1545" w:type="dxa"/>
          </w:tcPr>
          <w:p>
            <w:pPr>
              <w:pStyle w:val="21"/>
              <w:rPr>
                <w:rFonts w:hint="eastAsia"/>
                <w:lang w:val="en-US" w:eastAsia="zh-CN"/>
              </w:rPr>
            </w:pPr>
            <w:r>
              <w:rPr>
                <w:rFonts w:hint="eastAsia"/>
                <w:lang w:val="en-US" w:eastAsia="zh-CN"/>
              </w:rPr>
              <w:t>详细设计</w:t>
            </w:r>
          </w:p>
        </w:tc>
        <w:tc>
          <w:tcPr>
            <w:tcW w:w="1860" w:type="dxa"/>
          </w:tcPr>
          <w:p>
            <w:pPr>
              <w:pStyle w:val="21"/>
              <w:rPr>
                <w:rFonts w:hint="eastAsia"/>
                <w:lang w:val="en-US" w:eastAsia="zh-CN"/>
              </w:rPr>
            </w:pPr>
            <w:r>
              <w:rPr>
                <w:rFonts w:hint="eastAsia"/>
                <w:lang w:val="en-US" w:eastAsia="zh-CN"/>
              </w:rPr>
              <w:t>详细设计</w:t>
            </w:r>
          </w:p>
        </w:tc>
        <w:tc>
          <w:tcPr>
            <w:tcW w:w="2460" w:type="dxa"/>
          </w:tcPr>
          <w:p>
            <w:pPr>
              <w:pStyle w:val="21"/>
              <w:rPr>
                <w:rFonts w:hint="eastAsia"/>
                <w:lang w:val="en-US" w:eastAsia="zh-CN"/>
              </w:rPr>
            </w:pPr>
            <w:r>
              <w:rPr>
                <w:rFonts w:hint="eastAsia"/>
                <w:lang w:val="en-US" w:eastAsia="zh-CN"/>
              </w:rPr>
              <w:t>《软件设计说明书》</w:t>
            </w:r>
          </w:p>
        </w:tc>
        <w:tc>
          <w:tcPr>
            <w:tcW w:w="1425" w:type="dxa"/>
          </w:tcPr>
          <w:p>
            <w:pPr>
              <w:pStyle w:val="21"/>
              <w:rPr>
                <w:rFonts w:hint="eastAsia"/>
                <w:lang w:val="en-US" w:eastAsia="zh-CN"/>
              </w:rPr>
            </w:pPr>
            <w:r>
              <w:rPr>
                <w:rFonts w:hint="eastAsia"/>
                <w:lang w:val="en-US" w:eastAsia="zh-CN"/>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2" w:hRule="atLeast"/>
          <w:jc w:val="center"/>
        </w:trPr>
        <w:tc>
          <w:tcPr>
            <w:tcW w:w="1591" w:type="dxa"/>
            <w:vMerge w:val="restart"/>
          </w:tcPr>
          <w:p>
            <w:pPr>
              <w:pStyle w:val="21"/>
              <w:rPr>
                <w:rFonts w:hint="eastAsia"/>
                <w:lang w:val="en-US" w:eastAsia="zh-CN"/>
              </w:rPr>
            </w:pPr>
            <w:r>
              <w:rPr>
                <w:rFonts w:hint="eastAsia"/>
                <w:lang w:val="en-US" w:eastAsia="zh-CN"/>
              </w:rPr>
              <w:t>实施阶段</w:t>
            </w:r>
          </w:p>
        </w:tc>
        <w:tc>
          <w:tcPr>
            <w:tcW w:w="1545" w:type="dxa"/>
          </w:tcPr>
          <w:p>
            <w:pPr>
              <w:pStyle w:val="21"/>
              <w:rPr>
                <w:rFonts w:hint="eastAsia"/>
                <w:lang w:val="en-US" w:eastAsia="zh-CN"/>
              </w:rPr>
            </w:pPr>
            <w:r>
              <w:rPr>
                <w:rFonts w:hint="eastAsia"/>
                <w:lang w:val="en-US" w:eastAsia="zh-CN"/>
              </w:rPr>
              <w:t>界面编写</w:t>
            </w:r>
          </w:p>
        </w:tc>
        <w:tc>
          <w:tcPr>
            <w:tcW w:w="1860" w:type="dxa"/>
          </w:tcPr>
          <w:p>
            <w:pPr>
              <w:pStyle w:val="21"/>
              <w:rPr>
                <w:rFonts w:hint="eastAsia"/>
                <w:lang w:val="en-US" w:eastAsia="zh-CN"/>
              </w:rPr>
            </w:pPr>
            <w:r>
              <w:rPr>
                <w:rFonts w:hint="eastAsia"/>
                <w:lang w:val="en-US" w:eastAsia="zh-CN"/>
              </w:rPr>
              <w:t>实施测试</w:t>
            </w:r>
          </w:p>
        </w:tc>
        <w:tc>
          <w:tcPr>
            <w:tcW w:w="2460" w:type="dxa"/>
          </w:tcPr>
          <w:p>
            <w:pPr>
              <w:pStyle w:val="21"/>
              <w:rPr>
                <w:rFonts w:hint="eastAsia"/>
                <w:lang w:val="en-US" w:eastAsia="zh-CN"/>
              </w:rPr>
            </w:pPr>
            <w:r>
              <w:rPr>
                <w:rFonts w:hint="eastAsia"/>
                <w:lang w:val="en-US" w:eastAsia="zh-CN"/>
              </w:rPr>
              <w:t>源代码，测试记录</w:t>
            </w:r>
          </w:p>
        </w:tc>
        <w:tc>
          <w:tcPr>
            <w:tcW w:w="1425"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2" w:hRule="atLeast"/>
          <w:jc w:val="center"/>
        </w:trPr>
        <w:tc>
          <w:tcPr>
            <w:tcW w:w="1591" w:type="dxa"/>
            <w:vMerge w:val="continue"/>
          </w:tcPr>
          <w:p>
            <w:pPr>
              <w:pStyle w:val="21"/>
            </w:pPr>
          </w:p>
        </w:tc>
        <w:tc>
          <w:tcPr>
            <w:tcW w:w="1545" w:type="dxa"/>
          </w:tcPr>
          <w:p>
            <w:pPr>
              <w:pStyle w:val="21"/>
              <w:rPr>
                <w:rFonts w:hint="eastAsia"/>
                <w:lang w:val="en-US" w:eastAsia="zh-CN"/>
              </w:rPr>
            </w:pPr>
            <w:r>
              <w:rPr>
                <w:rFonts w:hint="eastAsia"/>
                <w:lang w:val="en-US" w:eastAsia="zh-CN"/>
              </w:rPr>
              <w:t>借还书和管理模块</w:t>
            </w:r>
          </w:p>
        </w:tc>
        <w:tc>
          <w:tcPr>
            <w:tcW w:w="1860" w:type="dxa"/>
          </w:tcPr>
          <w:p>
            <w:pPr>
              <w:pStyle w:val="21"/>
              <w:rPr>
                <w:rFonts w:hint="eastAsia"/>
                <w:lang w:val="en-US" w:eastAsia="zh-CN"/>
              </w:rPr>
            </w:pPr>
            <w:r>
              <w:rPr>
                <w:rFonts w:hint="eastAsia"/>
                <w:lang w:val="en-US" w:eastAsia="zh-CN"/>
              </w:rPr>
              <w:t>实施测试</w:t>
            </w:r>
          </w:p>
        </w:tc>
        <w:tc>
          <w:tcPr>
            <w:tcW w:w="2460" w:type="dxa"/>
          </w:tcPr>
          <w:p>
            <w:pPr>
              <w:pStyle w:val="21"/>
              <w:rPr>
                <w:rFonts w:hint="eastAsia"/>
                <w:lang w:val="en-US" w:eastAsia="zh-CN"/>
              </w:rPr>
            </w:pPr>
            <w:r>
              <w:rPr>
                <w:rFonts w:hint="eastAsia"/>
                <w:lang w:val="en-US" w:eastAsia="zh-CN"/>
              </w:rPr>
              <w:t>源代码，测试记录</w:t>
            </w:r>
          </w:p>
        </w:tc>
        <w:tc>
          <w:tcPr>
            <w:tcW w:w="1425"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2" w:hRule="atLeast"/>
          <w:jc w:val="center"/>
        </w:trPr>
        <w:tc>
          <w:tcPr>
            <w:tcW w:w="1591" w:type="dxa"/>
            <w:vMerge w:val="continue"/>
          </w:tcPr>
          <w:p>
            <w:pPr>
              <w:pStyle w:val="21"/>
              <w:rPr>
                <w:rFonts w:hint="eastAsia"/>
                <w:lang w:val="en-US" w:eastAsia="zh-CN"/>
              </w:rPr>
            </w:pPr>
          </w:p>
        </w:tc>
        <w:tc>
          <w:tcPr>
            <w:tcW w:w="1545" w:type="dxa"/>
          </w:tcPr>
          <w:p>
            <w:pPr>
              <w:pStyle w:val="21"/>
              <w:rPr>
                <w:rFonts w:hint="eastAsia"/>
                <w:lang w:val="en-US" w:eastAsia="zh-CN"/>
              </w:rPr>
            </w:pPr>
            <w:r>
              <w:rPr>
                <w:rFonts w:hint="eastAsia"/>
                <w:lang w:val="en-US" w:eastAsia="zh-CN"/>
              </w:rPr>
              <w:t>集成</w:t>
            </w:r>
          </w:p>
        </w:tc>
        <w:tc>
          <w:tcPr>
            <w:tcW w:w="1860" w:type="dxa"/>
          </w:tcPr>
          <w:p>
            <w:pPr>
              <w:pStyle w:val="21"/>
              <w:rPr>
                <w:rFonts w:hint="eastAsia"/>
                <w:lang w:val="en-US" w:eastAsia="zh-CN"/>
              </w:rPr>
            </w:pPr>
            <w:r>
              <w:rPr>
                <w:rFonts w:hint="eastAsia"/>
                <w:lang w:val="en-US" w:eastAsia="zh-CN"/>
              </w:rPr>
              <w:t>实施测试</w:t>
            </w:r>
          </w:p>
        </w:tc>
        <w:tc>
          <w:tcPr>
            <w:tcW w:w="2460" w:type="dxa"/>
          </w:tcPr>
          <w:p>
            <w:pPr>
              <w:pStyle w:val="21"/>
              <w:rPr>
                <w:rFonts w:hint="eastAsia"/>
                <w:lang w:val="en-US" w:eastAsia="zh-CN"/>
              </w:rPr>
            </w:pPr>
            <w:r>
              <w:rPr>
                <w:rFonts w:hint="eastAsia"/>
                <w:lang w:val="en-US" w:eastAsia="zh-CN"/>
              </w:rPr>
              <w:t>源代码，测试记录</w:t>
            </w:r>
          </w:p>
        </w:tc>
        <w:tc>
          <w:tcPr>
            <w:tcW w:w="1425"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34" w:hRule="atLeast"/>
          <w:jc w:val="center"/>
        </w:trPr>
        <w:tc>
          <w:tcPr>
            <w:tcW w:w="1591" w:type="dxa"/>
            <w:vMerge w:val="restart"/>
          </w:tcPr>
          <w:p>
            <w:pPr>
              <w:pStyle w:val="21"/>
              <w:rPr>
                <w:rFonts w:hint="eastAsia"/>
                <w:lang w:val="en-US" w:eastAsia="zh-CN"/>
              </w:rPr>
            </w:pPr>
            <w:r>
              <w:rPr>
                <w:rFonts w:hint="eastAsia"/>
                <w:lang w:val="en-US" w:eastAsia="zh-CN"/>
              </w:rPr>
              <w:t>交付阶段</w:t>
            </w:r>
          </w:p>
        </w:tc>
        <w:tc>
          <w:tcPr>
            <w:tcW w:w="1545" w:type="dxa"/>
          </w:tcPr>
          <w:p>
            <w:pPr>
              <w:pStyle w:val="21"/>
              <w:rPr>
                <w:rFonts w:hint="eastAsia"/>
                <w:lang w:val="en-US" w:eastAsia="zh-CN"/>
              </w:rPr>
            </w:pPr>
            <w:r>
              <w:rPr>
                <w:rFonts w:hint="eastAsia"/>
                <w:lang w:val="en-US" w:eastAsia="zh-CN"/>
              </w:rPr>
              <w:t>测试</w:t>
            </w:r>
          </w:p>
        </w:tc>
        <w:tc>
          <w:tcPr>
            <w:tcW w:w="1860" w:type="dxa"/>
          </w:tcPr>
          <w:p>
            <w:pPr>
              <w:pStyle w:val="21"/>
              <w:rPr>
                <w:rFonts w:hint="eastAsia"/>
                <w:lang w:val="en-US" w:eastAsia="zh-CN"/>
              </w:rPr>
            </w:pPr>
            <w:r>
              <w:rPr>
                <w:rFonts w:hint="eastAsia"/>
                <w:lang w:val="en-US" w:eastAsia="zh-CN"/>
              </w:rPr>
              <w:t>系统安装</w:t>
            </w:r>
          </w:p>
          <w:p>
            <w:pPr>
              <w:pStyle w:val="21"/>
              <w:rPr>
                <w:rFonts w:hint="eastAsia"/>
                <w:lang w:val="en-US" w:eastAsia="zh-CN"/>
              </w:rPr>
            </w:pPr>
            <w:r>
              <w:rPr>
                <w:rFonts w:hint="eastAsia"/>
                <w:lang w:val="en-US" w:eastAsia="zh-CN"/>
              </w:rPr>
              <w:t>实施测试</w:t>
            </w:r>
          </w:p>
          <w:p>
            <w:pPr>
              <w:pStyle w:val="21"/>
              <w:rPr>
                <w:rFonts w:hint="eastAsia"/>
                <w:lang w:val="en-US" w:eastAsia="zh-CN"/>
              </w:rPr>
            </w:pPr>
            <w:r>
              <w:rPr>
                <w:rFonts w:hint="eastAsia"/>
                <w:lang w:val="en-US" w:eastAsia="zh-CN"/>
              </w:rPr>
              <w:t>调整与修改</w:t>
            </w:r>
          </w:p>
        </w:tc>
        <w:tc>
          <w:tcPr>
            <w:tcW w:w="2460" w:type="dxa"/>
          </w:tcPr>
          <w:p>
            <w:pPr>
              <w:pStyle w:val="21"/>
              <w:rPr>
                <w:rFonts w:hint="eastAsia"/>
                <w:lang w:val="en-US" w:eastAsia="zh-CN"/>
              </w:rPr>
            </w:pPr>
            <w:r>
              <w:rPr>
                <w:rFonts w:hint="eastAsia"/>
                <w:lang w:val="en-US" w:eastAsia="zh-CN"/>
              </w:rPr>
              <w:t>《软件测试文档》</w:t>
            </w:r>
          </w:p>
        </w:tc>
        <w:tc>
          <w:tcPr>
            <w:tcW w:w="1425" w:type="dxa"/>
          </w:tcPr>
          <w:p>
            <w:pPr>
              <w:pStyle w:val="21"/>
              <w:rPr>
                <w:rFonts w:hint="eastAsia"/>
                <w:lang w:val="en-US" w:eastAsia="zh-CN"/>
              </w:rPr>
            </w:pPr>
            <w:r>
              <w:rPr>
                <w:rFonts w:hint="eastAsia"/>
                <w:lang w:val="en-US" w:eastAsia="zh-CN"/>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34" w:hRule="atLeast"/>
          <w:jc w:val="center"/>
        </w:trPr>
        <w:tc>
          <w:tcPr>
            <w:tcW w:w="1591" w:type="dxa"/>
            <w:vMerge w:val="continue"/>
          </w:tcPr>
          <w:p>
            <w:pPr>
              <w:pStyle w:val="21"/>
            </w:pPr>
          </w:p>
        </w:tc>
        <w:tc>
          <w:tcPr>
            <w:tcW w:w="1545" w:type="dxa"/>
          </w:tcPr>
          <w:p>
            <w:pPr>
              <w:pStyle w:val="21"/>
              <w:rPr>
                <w:rFonts w:hint="eastAsia"/>
                <w:lang w:val="en-US" w:eastAsia="zh-CN"/>
              </w:rPr>
            </w:pPr>
            <w:r>
              <w:rPr>
                <w:rFonts w:hint="eastAsia"/>
                <w:lang w:val="en-US" w:eastAsia="zh-CN"/>
              </w:rPr>
              <w:t>交付</w:t>
            </w:r>
          </w:p>
        </w:tc>
        <w:tc>
          <w:tcPr>
            <w:tcW w:w="1860" w:type="dxa"/>
          </w:tcPr>
          <w:p>
            <w:pPr>
              <w:pStyle w:val="21"/>
              <w:rPr>
                <w:rFonts w:hint="eastAsia"/>
                <w:lang w:val="en-US" w:eastAsia="zh-CN"/>
              </w:rPr>
            </w:pPr>
            <w:r>
              <w:rPr>
                <w:rFonts w:hint="eastAsia"/>
                <w:lang w:val="en-US" w:eastAsia="zh-CN"/>
              </w:rPr>
              <w:t>完成总结文档</w:t>
            </w:r>
          </w:p>
          <w:p>
            <w:pPr>
              <w:pStyle w:val="21"/>
              <w:rPr>
                <w:rFonts w:hint="eastAsia"/>
                <w:lang w:val="en-US" w:eastAsia="zh-CN"/>
              </w:rPr>
            </w:pPr>
            <w:r>
              <w:rPr>
                <w:rFonts w:hint="eastAsia"/>
                <w:lang w:val="en-US" w:eastAsia="zh-CN"/>
              </w:rPr>
              <w:t>正式提交产品</w:t>
            </w:r>
          </w:p>
          <w:p>
            <w:pPr>
              <w:pStyle w:val="21"/>
              <w:rPr>
                <w:rFonts w:hint="eastAsia"/>
                <w:lang w:val="en-US" w:eastAsia="zh-CN"/>
              </w:rPr>
            </w:pPr>
            <w:r>
              <w:rPr>
                <w:rFonts w:hint="eastAsia"/>
                <w:lang w:val="en-US" w:eastAsia="zh-CN"/>
              </w:rPr>
              <w:t>正式文档</w:t>
            </w:r>
          </w:p>
        </w:tc>
        <w:tc>
          <w:tcPr>
            <w:tcW w:w="2460" w:type="dxa"/>
          </w:tcPr>
          <w:p>
            <w:pPr>
              <w:pStyle w:val="21"/>
              <w:rPr>
                <w:rFonts w:hint="eastAsia"/>
                <w:lang w:val="en-US" w:eastAsia="zh-CN"/>
              </w:rPr>
            </w:pPr>
            <w:r>
              <w:rPr>
                <w:rFonts w:hint="eastAsia"/>
                <w:lang w:val="en-US" w:eastAsia="zh-CN"/>
              </w:rPr>
              <w:t>用户手册</w:t>
            </w:r>
          </w:p>
          <w:p>
            <w:pPr>
              <w:pStyle w:val="21"/>
              <w:rPr>
                <w:rFonts w:hint="eastAsia"/>
                <w:lang w:val="en-US" w:eastAsia="zh-CN"/>
              </w:rPr>
            </w:pPr>
            <w:r>
              <w:rPr>
                <w:rFonts w:hint="eastAsia"/>
                <w:lang w:val="en-US" w:eastAsia="zh-CN"/>
              </w:rPr>
              <w:t>源代码</w:t>
            </w:r>
          </w:p>
          <w:p>
            <w:pPr>
              <w:pStyle w:val="21"/>
              <w:rPr>
                <w:rFonts w:hint="eastAsia"/>
                <w:lang w:val="en-US" w:eastAsia="zh-CN"/>
              </w:rPr>
            </w:pPr>
            <w:r>
              <w:rPr>
                <w:rFonts w:hint="eastAsia"/>
                <w:lang w:val="en-US" w:eastAsia="zh-CN"/>
              </w:rPr>
              <w:t>总结</w:t>
            </w:r>
          </w:p>
        </w:tc>
        <w:tc>
          <w:tcPr>
            <w:tcW w:w="1425"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34" w:hRule="atLeast"/>
          <w:jc w:val="center"/>
        </w:trPr>
        <w:tc>
          <w:tcPr>
            <w:tcW w:w="1591" w:type="dxa"/>
          </w:tcPr>
          <w:p>
            <w:pPr>
              <w:pStyle w:val="21"/>
              <w:rPr>
                <w:rFonts w:hint="eastAsia" w:eastAsiaTheme="minorEastAsia"/>
                <w:lang w:val="en-US" w:eastAsia="zh-CN"/>
              </w:rPr>
            </w:pPr>
            <w:r>
              <w:rPr>
                <w:rFonts w:hint="eastAsia"/>
                <w:lang w:val="en-US" w:eastAsia="zh-CN"/>
              </w:rPr>
              <w:t>维护阶段</w:t>
            </w:r>
          </w:p>
        </w:tc>
        <w:tc>
          <w:tcPr>
            <w:tcW w:w="1545" w:type="dxa"/>
          </w:tcPr>
          <w:p>
            <w:pPr>
              <w:pStyle w:val="21"/>
              <w:rPr>
                <w:rFonts w:hint="eastAsia"/>
                <w:lang w:val="en-US" w:eastAsia="zh-CN"/>
              </w:rPr>
            </w:pPr>
            <w:r>
              <w:rPr>
                <w:rFonts w:hint="eastAsia"/>
                <w:lang w:val="en-US" w:eastAsia="zh-CN"/>
              </w:rPr>
              <w:t>维护</w:t>
            </w:r>
          </w:p>
        </w:tc>
        <w:tc>
          <w:tcPr>
            <w:tcW w:w="1860" w:type="dxa"/>
          </w:tcPr>
          <w:p>
            <w:pPr>
              <w:pStyle w:val="21"/>
              <w:rPr>
                <w:rFonts w:hint="eastAsia"/>
                <w:lang w:val="en-US" w:eastAsia="zh-CN"/>
              </w:rPr>
            </w:pPr>
            <w:r>
              <w:rPr>
                <w:rFonts w:hint="eastAsia"/>
                <w:lang w:val="en-US" w:eastAsia="zh-CN"/>
              </w:rPr>
              <w:t>后续维护计划</w:t>
            </w:r>
          </w:p>
        </w:tc>
        <w:tc>
          <w:tcPr>
            <w:tcW w:w="2460" w:type="dxa"/>
          </w:tcPr>
          <w:p>
            <w:pPr>
              <w:pStyle w:val="21"/>
              <w:rPr>
                <w:rFonts w:hint="eastAsia"/>
                <w:lang w:val="en-US" w:eastAsia="zh-CN"/>
              </w:rPr>
            </w:pPr>
          </w:p>
        </w:tc>
        <w:tc>
          <w:tcPr>
            <w:tcW w:w="1425" w:type="dxa"/>
          </w:tcPr>
          <w:p>
            <w:pPr>
              <w:pStyle w:val="21"/>
              <w:rPr>
                <w:rFonts w:hint="eastAsia"/>
                <w:lang w:val="en-US" w:eastAsia="zh-CN"/>
              </w:rPr>
            </w:pPr>
          </w:p>
        </w:tc>
      </w:tr>
    </w:tbl>
    <w:p>
      <w:pPr>
        <w:pStyle w:val="9"/>
        <w:jc w:val="center"/>
      </w:pPr>
      <w:r>
        <w:t xml:space="preserve">表格 </w:t>
      </w:r>
      <w:r>
        <w:fldChar w:fldCharType="begin"/>
      </w:r>
      <w:r>
        <w:instrText xml:space="preserve"> SEQ 表格 \* ARABIC </w:instrText>
      </w:r>
      <w:r>
        <w:fldChar w:fldCharType="separate"/>
      </w:r>
      <w:r>
        <w:t>1</w:t>
      </w:r>
      <w:r>
        <w:fldChar w:fldCharType="end"/>
      </w:r>
    </w:p>
    <w:p>
      <w:pPr>
        <w:pStyle w:val="21"/>
        <w:rPr>
          <w:rFonts w:hint="eastAsia"/>
          <w:lang w:val="en-US" w:eastAsia="zh-CN"/>
        </w:rPr>
      </w:pPr>
    </w:p>
    <w:p>
      <w:pPr>
        <w:pStyle w:val="7"/>
        <w:outlineLvl w:val="3"/>
        <w:rPr>
          <w:rFonts w:hint="eastAsia"/>
          <w:lang w:val="en-US" w:eastAsia="zh-CN"/>
        </w:rPr>
      </w:pPr>
      <w:bookmarkStart w:id="29" w:name="_Toc14521"/>
      <w:r>
        <w:rPr>
          <w:rFonts w:hint="eastAsia"/>
          <w:lang w:val="en-US" w:eastAsia="zh-CN"/>
        </w:rPr>
        <w:t>5.2软件开发方法</w:t>
      </w:r>
      <w:bookmarkEnd w:id="29"/>
    </w:p>
    <w:p>
      <w:pPr>
        <w:rPr>
          <w:rFonts w:hint="eastAsia"/>
          <w:lang w:val="en-US" w:eastAsia="zh-CN"/>
        </w:rPr>
      </w:pPr>
      <w:r>
        <w:rPr>
          <w:rFonts w:hint="eastAsia"/>
          <w:lang w:val="en-US" w:eastAsia="zh-CN"/>
        </w:rPr>
        <w:t>我们采用的软件开发方法是面向对象的软件开发方法，这是一种自底向上和自顶向下相结合的方法，而且它以对象建模为基础，从而不仅考虑了输入、输出数据结构，实际上也包含了所有对象的数据结构。</w:t>
      </w:r>
    </w:p>
    <w:p>
      <w:pPr>
        <w:pStyle w:val="22"/>
        <w:outlineLvl w:val="4"/>
        <w:rPr>
          <w:rFonts w:hint="eastAsia"/>
          <w:lang w:val="en-US" w:eastAsia="zh-CN"/>
        </w:rPr>
      </w:pPr>
      <w:bookmarkStart w:id="30" w:name="_Toc25294"/>
      <w:r>
        <w:rPr>
          <w:rFonts w:hint="eastAsia"/>
          <w:lang w:val="en-US" w:eastAsia="zh-CN"/>
        </w:rPr>
        <w:t>5.2.1自底向上的归纳</w:t>
      </w:r>
      <w:bookmarkEnd w:id="30"/>
    </w:p>
    <w:p>
      <w:pPr>
        <w:rPr>
          <w:rFonts w:hint="eastAsia"/>
          <w:lang w:val="en-US" w:eastAsia="zh-CN"/>
        </w:rPr>
      </w:pPr>
      <w:r>
        <w:rPr>
          <w:rFonts w:hint="eastAsia"/>
          <w:lang w:val="en-US" w:eastAsia="zh-CN"/>
        </w:rPr>
        <w:t>从问题的陈述入手，构造系统模型。对象模型包括类的属性，与子类、父类的继承关系，以及类之间的关联进行自底向上的归纳过程。在自底向上的归纳过程中，为使子类能更合理地继承父类的属性和行为，可能需要自顶向下的修改，从而使整个类体系更加合理。由于这种类体系的构造是从具体到抽象，再从抽象到具体。</w:t>
      </w:r>
    </w:p>
    <w:p>
      <w:pPr>
        <w:pStyle w:val="22"/>
        <w:outlineLvl w:val="4"/>
        <w:rPr>
          <w:rFonts w:hint="eastAsia"/>
          <w:lang w:val="en-US" w:eastAsia="zh-CN"/>
        </w:rPr>
      </w:pPr>
      <w:bookmarkStart w:id="31" w:name="_Toc15473"/>
      <w:r>
        <w:rPr>
          <w:rFonts w:hint="eastAsia"/>
          <w:lang w:val="en-US" w:eastAsia="zh-CN"/>
        </w:rPr>
        <w:t>5.2.2自顶向下的分解</w:t>
      </w:r>
      <w:bookmarkEnd w:id="31"/>
    </w:p>
    <w:p>
      <w:pPr>
        <w:rPr>
          <w:rFonts w:hint="eastAsia"/>
          <w:lang w:val="en-US" w:eastAsia="zh-CN"/>
        </w:rPr>
      </w:pPr>
      <w:r>
        <w:rPr>
          <w:rFonts w:hint="eastAsia"/>
          <w:lang w:val="en-US" w:eastAsia="zh-CN"/>
        </w:rPr>
        <w:t>系统模型建立后的工作就是分解。我们采用按服务来分解。服务是具有共同目标的相关功能的集合。</w:t>
      </w:r>
    </w:p>
    <w:p>
      <w:pPr>
        <w:pStyle w:val="7"/>
        <w:outlineLvl w:val="3"/>
        <w:rPr>
          <w:rFonts w:hint="eastAsia"/>
          <w:lang w:val="en-US" w:eastAsia="zh-CN"/>
        </w:rPr>
      </w:pPr>
      <w:bookmarkStart w:id="32" w:name="_Toc24332"/>
      <w:r>
        <w:rPr>
          <w:rFonts w:hint="eastAsia"/>
          <w:lang w:val="en-US" w:eastAsia="zh-CN"/>
        </w:rPr>
        <w:t>5.3处理关键性需求</w:t>
      </w:r>
      <w:bookmarkEnd w:id="32"/>
    </w:p>
    <w:p>
      <w:pPr>
        <w:pStyle w:val="22"/>
        <w:outlineLvl w:val="4"/>
        <w:rPr>
          <w:rFonts w:hint="eastAsia"/>
          <w:lang w:val="en-US" w:eastAsia="zh-CN"/>
        </w:rPr>
      </w:pPr>
      <w:bookmarkStart w:id="33" w:name="_Toc800"/>
      <w:r>
        <w:rPr>
          <w:rFonts w:hint="eastAsia"/>
          <w:lang w:val="en-US" w:eastAsia="zh-CN"/>
        </w:rPr>
        <w:t>5.3.1安全性保证</w:t>
      </w:r>
      <w:bookmarkEnd w:id="33"/>
    </w:p>
    <w:p>
      <w:pPr>
        <w:rPr>
          <w:rFonts w:hint="eastAsia"/>
          <w:lang w:val="en-US" w:eastAsia="zh-CN"/>
        </w:rPr>
      </w:pPr>
      <w:r>
        <w:rPr>
          <w:rFonts w:hint="eastAsia"/>
          <w:lang w:val="en-US" w:eastAsia="zh-CN"/>
        </w:rPr>
        <w:t>评价软件安全性需求开发质量的三个常用指标是正确性、完整性和一致性。</w:t>
      </w:r>
    </w:p>
    <w:p>
      <w:pPr>
        <w:rPr>
          <w:rFonts w:hint="eastAsia"/>
          <w:lang w:val="en-US" w:eastAsia="zh-CN"/>
        </w:rPr>
      </w:pPr>
      <w:r>
        <w:rPr>
          <w:rFonts w:hint="eastAsia"/>
          <w:lang w:val="en-US" w:eastAsia="zh-CN"/>
        </w:rPr>
        <w:t>软件的安全性是软件对外发布之前必须完备审核的，如果安全性没有达标，那么对外开放软件系统之后，很容易被他人利用漏洞获取数据库中私密的数据，既可能危害整个软件的正常运行，又损害了用户的利益。为了软件开发安全性保证，其基本出发点是构建软件的环境模型，建立自环境、经系统到软件的层次化分析结构。</w:t>
      </w:r>
    </w:p>
    <w:p>
      <w:pPr>
        <w:pStyle w:val="22"/>
        <w:outlineLvl w:val="4"/>
        <w:rPr>
          <w:rFonts w:hint="eastAsia"/>
          <w:lang w:val="en-US" w:eastAsia="zh-CN"/>
        </w:rPr>
      </w:pPr>
      <w:bookmarkStart w:id="34" w:name="_Toc25576"/>
      <w:r>
        <w:rPr>
          <w:rFonts w:hint="eastAsia"/>
          <w:lang w:val="en-US" w:eastAsia="zh-CN"/>
        </w:rPr>
        <w:t>5.3.2保密性保证</w:t>
      </w:r>
      <w:bookmarkEnd w:id="34"/>
    </w:p>
    <w:p>
      <w:pPr>
        <w:rPr>
          <w:rFonts w:hint="eastAsia"/>
          <w:lang w:val="en-US" w:eastAsia="zh-CN"/>
        </w:rPr>
      </w:pPr>
      <w:r>
        <w:rPr>
          <w:rFonts w:hint="eastAsia"/>
          <w:lang w:val="en-US" w:eastAsia="zh-CN"/>
        </w:rPr>
        <w:t>软件开发项目的保密性应该是随环境而定，软件使用的范围和环境决定了它对保密性要求的高低，本图书管理系统仅限于学习交流之用，对保密性的要求比较低，所以该软件开发项目在保密性方面需要做的工作不多。</w:t>
      </w:r>
    </w:p>
    <w:p>
      <w:pPr>
        <w:pStyle w:val="22"/>
        <w:outlineLvl w:val="4"/>
        <w:rPr>
          <w:rFonts w:hint="eastAsia"/>
          <w:lang w:val="en-US" w:eastAsia="zh-CN"/>
        </w:rPr>
      </w:pPr>
      <w:bookmarkStart w:id="35" w:name="_Toc18551"/>
      <w:r>
        <w:rPr>
          <w:rFonts w:hint="eastAsia"/>
          <w:lang w:val="en-US" w:eastAsia="zh-CN"/>
        </w:rPr>
        <w:t>5.3.3私密性保证</w:t>
      </w:r>
      <w:bookmarkEnd w:id="35"/>
    </w:p>
    <w:p>
      <w:pPr>
        <w:rPr>
          <w:rFonts w:hint="eastAsia"/>
          <w:lang w:val="en-US" w:eastAsia="zh-CN"/>
        </w:rPr>
      </w:pPr>
      <w:r>
        <w:rPr>
          <w:rFonts w:hint="eastAsia"/>
          <w:lang w:val="en-US" w:eastAsia="zh-CN"/>
        </w:rPr>
        <w:t>该软件项目包括的数据有读者用户和管理员用户的个人信息，以及图书馆藏书书目的信息，所以在这方面需要设置私密性的保障措施，首先读者用户只能是访问自己的用户信息，而管理员则是可以访问其他用户的信息。</w:t>
      </w:r>
    </w:p>
    <w:p>
      <w:pPr>
        <w:pStyle w:val="6"/>
        <w:numPr>
          <w:ilvl w:val="0"/>
          <w:numId w:val="2"/>
        </w:numPr>
        <w:ind w:firstLine="0" w:firstLineChars="0"/>
        <w:rPr>
          <w:rFonts w:hint="eastAsia"/>
          <w:lang w:val="en-US" w:eastAsia="zh-CN"/>
        </w:rPr>
      </w:pPr>
      <w:bookmarkStart w:id="36" w:name="_Toc31810"/>
      <w:r>
        <w:rPr>
          <w:rFonts w:hint="eastAsia"/>
          <w:lang w:val="en-US" w:eastAsia="zh-CN"/>
        </w:rPr>
        <w:t>实施详细软件开发活动的计划</w:t>
      </w:r>
      <w:bookmarkEnd w:id="36"/>
    </w:p>
    <w:p>
      <w:pPr>
        <w:pStyle w:val="7"/>
        <w:outlineLvl w:val="3"/>
        <w:rPr>
          <w:rFonts w:hint="eastAsia"/>
          <w:lang w:val="en-US" w:eastAsia="zh-CN"/>
        </w:rPr>
      </w:pPr>
      <w:bookmarkStart w:id="37" w:name="_Toc6633"/>
      <w:r>
        <w:rPr>
          <w:rFonts w:hint="eastAsia"/>
          <w:lang w:val="en-US" w:eastAsia="zh-CN"/>
        </w:rPr>
        <w:t>6.1项目计划和监督</w:t>
      </w:r>
      <w:bookmarkEnd w:id="37"/>
    </w:p>
    <w:p>
      <w:pPr>
        <w:pStyle w:val="22"/>
        <w:outlineLvl w:val="4"/>
        <w:rPr>
          <w:rFonts w:hint="eastAsia"/>
          <w:lang w:val="en-US" w:eastAsia="zh-CN"/>
        </w:rPr>
      </w:pPr>
      <w:bookmarkStart w:id="38" w:name="_Toc15761"/>
      <w:r>
        <w:rPr>
          <w:rFonts w:hint="eastAsia"/>
          <w:lang w:val="en-US" w:eastAsia="zh-CN"/>
        </w:rPr>
        <w:t>6.1.1软件开发计划</w:t>
      </w:r>
      <w:bookmarkEnd w:id="38"/>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tcPr>
          <w:p>
            <w:pPr>
              <w:pStyle w:val="21"/>
              <w:rPr>
                <w:rFonts w:hint="eastAsia"/>
                <w:lang w:val="en-US" w:eastAsia="zh-CN"/>
              </w:rPr>
            </w:pPr>
            <w:r>
              <w:rPr>
                <w:rFonts w:hint="eastAsia"/>
                <w:lang w:val="en-US" w:eastAsia="zh-CN"/>
              </w:rPr>
              <w:t>时间、任务</w:t>
            </w:r>
          </w:p>
        </w:tc>
        <w:tc>
          <w:tcPr>
            <w:tcW w:w="2841" w:type="dxa"/>
          </w:tcPr>
          <w:p>
            <w:pPr>
              <w:pStyle w:val="21"/>
              <w:rPr>
                <w:rFonts w:hint="eastAsia"/>
                <w:lang w:val="en-US" w:eastAsia="zh-CN"/>
              </w:rPr>
            </w:pPr>
            <w:r>
              <w:rPr>
                <w:rFonts w:hint="eastAsia"/>
                <w:lang w:val="en-US" w:eastAsia="zh-CN"/>
              </w:rPr>
              <w:t>内容</w:t>
            </w:r>
          </w:p>
        </w:tc>
        <w:tc>
          <w:tcPr>
            <w:tcW w:w="2840" w:type="dxa"/>
          </w:tcPr>
          <w:p>
            <w:pPr>
              <w:pStyle w:val="21"/>
              <w:rPr>
                <w:rFonts w:hint="eastAsia"/>
                <w:lang w:val="en-US" w:eastAsia="zh-CN"/>
              </w:rPr>
            </w:pPr>
            <w:r>
              <w:rPr>
                <w:rFonts w:hint="eastAsia"/>
                <w:lang w:val="en-US" w:eastAsia="zh-CN"/>
              </w:rPr>
              <w:t>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tcPr>
          <w:p>
            <w:pPr>
              <w:pStyle w:val="21"/>
              <w:rPr>
                <w:rFonts w:hint="eastAsia"/>
                <w:lang w:val="en-US" w:eastAsia="zh-CN"/>
              </w:rPr>
            </w:pPr>
            <w:r>
              <w:rPr>
                <w:rFonts w:hint="eastAsia"/>
                <w:lang w:val="en-US" w:eastAsia="zh-CN"/>
              </w:rPr>
              <w:t>10月8日-10月14日</w:t>
            </w:r>
          </w:p>
          <w:p>
            <w:pPr>
              <w:pStyle w:val="21"/>
              <w:rPr>
                <w:rFonts w:hint="eastAsia"/>
                <w:lang w:val="en-US" w:eastAsia="zh-CN"/>
              </w:rPr>
            </w:pPr>
            <w:r>
              <w:rPr>
                <w:rFonts w:hint="eastAsia"/>
                <w:lang w:val="en-US" w:eastAsia="zh-CN"/>
              </w:rPr>
              <w:t>项目计划</w:t>
            </w:r>
          </w:p>
          <w:p>
            <w:pPr>
              <w:pStyle w:val="21"/>
              <w:rPr>
                <w:rFonts w:hint="eastAsia"/>
                <w:lang w:val="en-US" w:eastAsia="zh-CN"/>
              </w:rPr>
            </w:pPr>
            <w:r>
              <w:rPr>
                <w:rFonts w:hint="eastAsia"/>
                <w:lang w:val="en-US" w:eastAsia="zh-CN"/>
              </w:rPr>
              <w:t>确定项目范围</w:t>
            </w:r>
          </w:p>
          <w:p>
            <w:pPr>
              <w:pStyle w:val="21"/>
              <w:rPr>
                <w:rFonts w:hint="eastAsia"/>
                <w:lang w:val="en-US" w:eastAsia="zh-CN"/>
              </w:rPr>
            </w:pPr>
            <w:r>
              <w:rPr>
                <w:rFonts w:hint="eastAsia"/>
                <w:lang w:val="en-US" w:eastAsia="zh-CN"/>
              </w:rPr>
              <w:t>需求分析</w:t>
            </w:r>
          </w:p>
        </w:tc>
        <w:tc>
          <w:tcPr>
            <w:tcW w:w="2841" w:type="dxa"/>
          </w:tcPr>
          <w:p>
            <w:pPr>
              <w:pStyle w:val="21"/>
              <w:rPr>
                <w:rFonts w:hint="eastAsia"/>
                <w:lang w:val="en-US" w:eastAsia="zh-CN"/>
              </w:rPr>
            </w:pPr>
            <w:r>
              <w:rPr>
                <w:rFonts w:hint="eastAsia"/>
                <w:lang w:val="en-US" w:eastAsia="zh-CN"/>
              </w:rPr>
              <w:t>编写项目计划书，确定项目范围，收集相关用户需求，分析得出软件需求说明书。</w:t>
            </w:r>
          </w:p>
        </w:tc>
        <w:tc>
          <w:tcPr>
            <w:tcW w:w="2840" w:type="dxa"/>
          </w:tcPr>
          <w:p>
            <w:pPr>
              <w:pStyle w:val="21"/>
              <w:rPr>
                <w:rFonts w:hint="eastAsia"/>
                <w:lang w:val="en-US" w:eastAsia="zh-CN"/>
              </w:rPr>
            </w:pPr>
            <w:r>
              <w:rPr>
                <w:rFonts w:hint="eastAsia"/>
                <w:lang w:val="en-US" w:eastAsia="zh-CN"/>
              </w:rPr>
              <w:t>《软件开发计划书》</w:t>
            </w:r>
          </w:p>
          <w:p>
            <w:pPr>
              <w:pStyle w:val="21"/>
              <w:rPr>
                <w:rFonts w:hint="eastAsia"/>
                <w:lang w:val="en-US" w:eastAsia="zh-CN"/>
              </w:rPr>
            </w:pPr>
            <w:r>
              <w:rPr>
                <w:rFonts w:hint="eastAsia"/>
                <w:lang w:val="en-US" w:eastAsia="zh-CN"/>
              </w:rPr>
              <w:t>SRS（《软件需求说明书》）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tcPr>
          <w:p>
            <w:pPr>
              <w:pStyle w:val="21"/>
              <w:rPr>
                <w:rFonts w:hint="eastAsia"/>
                <w:lang w:val="en-US" w:eastAsia="zh-CN"/>
              </w:rPr>
            </w:pPr>
            <w:r>
              <w:rPr>
                <w:rFonts w:hint="eastAsia"/>
                <w:lang w:val="en-US" w:eastAsia="zh-CN"/>
              </w:rPr>
              <w:t>10月15日-10月26日</w:t>
            </w:r>
          </w:p>
        </w:tc>
        <w:tc>
          <w:tcPr>
            <w:tcW w:w="2841" w:type="dxa"/>
          </w:tcPr>
          <w:p>
            <w:pPr>
              <w:pStyle w:val="21"/>
              <w:rPr>
                <w:rFonts w:hint="eastAsia"/>
                <w:lang w:val="en-US" w:eastAsia="zh-CN"/>
              </w:rPr>
            </w:pPr>
            <w:r>
              <w:rPr>
                <w:rFonts w:hint="eastAsia"/>
                <w:lang w:val="en-US" w:eastAsia="zh-CN"/>
              </w:rPr>
              <w:t>分析人员通过SRS完成对整个系统的设计，对概念模型、存储模式、完整性控制、存取权限等进行了定义，对系统功能各模块进行了详细设计、定义了数据库总体结构、编码命名规范。完成软件设计说明</w:t>
            </w:r>
          </w:p>
        </w:tc>
        <w:tc>
          <w:tcPr>
            <w:tcW w:w="2840" w:type="dxa"/>
          </w:tcPr>
          <w:p>
            <w:pPr>
              <w:pStyle w:val="21"/>
              <w:rPr>
                <w:rFonts w:hint="eastAsia"/>
                <w:lang w:val="en-US" w:eastAsia="zh-CN"/>
              </w:rPr>
            </w:pPr>
            <w:r>
              <w:rPr>
                <w:rFonts w:hint="eastAsia"/>
                <w:lang w:val="en-US" w:eastAsia="zh-CN"/>
              </w:rPr>
              <w:t>《软件设计说明》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tcPr>
          <w:p>
            <w:pPr>
              <w:pStyle w:val="21"/>
              <w:rPr>
                <w:rFonts w:hint="eastAsia"/>
                <w:lang w:val="en-US" w:eastAsia="zh-CN"/>
              </w:rPr>
            </w:pPr>
            <w:r>
              <w:rPr>
                <w:rFonts w:hint="eastAsia"/>
                <w:lang w:val="en-US" w:eastAsia="zh-CN"/>
              </w:rPr>
              <w:t>10月27日-11月20日</w:t>
            </w:r>
          </w:p>
        </w:tc>
        <w:tc>
          <w:tcPr>
            <w:tcW w:w="2841" w:type="dxa"/>
          </w:tcPr>
          <w:p>
            <w:pPr>
              <w:pStyle w:val="21"/>
              <w:rPr>
                <w:rFonts w:hint="eastAsia"/>
                <w:lang w:val="en-US" w:eastAsia="zh-CN"/>
              </w:rPr>
            </w:pPr>
            <w:r>
              <w:rPr>
                <w:rFonts w:hint="eastAsia"/>
                <w:lang w:val="en-US" w:eastAsia="zh-CN"/>
              </w:rPr>
              <w:t>完成程序实现和单元测试</w:t>
            </w:r>
          </w:p>
        </w:tc>
        <w:tc>
          <w:tcPr>
            <w:tcW w:w="2840"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tcPr>
          <w:p>
            <w:pPr>
              <w:pStyle w:val="21"/>
              <w:rPr>
                <w:rFonts w:hint="eastAsia"/>
                <w:lang w:val="en-US" w:eastAsia="zh-CN"/>
              </w:rPr>
            </w:pPr>
            <w:r>
              <w:rPr>
                <w:rFonts w:hint="eastAsia"/>
                <w:lang w:val="en-US" w:eastAsia="zh-CN"/>
              </w:rPr>
              <w:t>11月21日-11月26日</w:t>
            </w:r>
          </w:p>
        </w:tc>
        <w:tc>
          <w:tcPr>
            <w:tcW w:w="2841" w:type="dxa"/>
          </w:tcPr>
          <w:p>
            <w:pPr>
              <w:pStyle w:val="21"/>
              <w:rPr>
                <w:rFonts w:hint="eastAsia"/>
                <w:lang w:val="en-US" w:eastAsia="zh-CN"/>
              </w:rPr>
            </w:pPr>
            <w:r>
              <w:rPr>
                <w:rFonts w:hint="eastAsia"/>
                <w:lang w:val="en-US" w:eastAsia="zh-CN"/>
              </w:rPr>
              <w:t>进行整体测试工作，编写文档</w:t>
            </w:r>
          </w:p>
        </w:tc>
        <w:tc>
          <w:tcPr>
            <w:tcW w:w="2840" w:type="dxa"/>
          </w:tcPr>
          <w:p>
            <w:pPr>
              <w:pStyle w:val="21"/>
              <w:rPr>
                <w:rFonts w:hint="eastAsia"/>
                <w:lang w:val="en-US" w:eastAsia="zh-CN"/>
              </w:rPr>
            </w:pPr>
            <w:r>
              <w:rPr>
                <w:rFonts w:hint="eastAsia"/>
                <w:lang w:val="en-US" w:eastAsia="zh-CN"/>
              </w:rPr>
              <w:t>《软件测试说明》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tcPr>
          <w:p>
            <w:pPr>
              <w:pStyle w:val="21"/>
              <w:rPr>
                <w:rFonts w:hint="eastAsia"/>
                <w:lang w:val="en-US" w:eastAsia="zh-CN"/>
              </w:rPr>
            </w:pPr>
            <w:r>
              <w:rPr>
                <w:rFonts w:hint="eastAsia"/>
                <w:lang w:val="en-US" w:eastAsia="zh-CN"/>
              </w:rPr>
              <w:t>11月27日</w:t>
            </w:r>
          </w:p>
        </w:tc>
        <w:tc>
          <w:tcPr>
            <w:tcW w:w="2841" w:type="dxa"/>
          </w:tcPr>
          <w:p>
            <w:pPr>
              <w:pStyle w:val="21"/>
              <w:rPr>
                <w:rFonts w:hint="eastAsia"/>
                <w:lang w:val="en-US" w:eastAsia="zh-CN"/>
              </w:rPr>
            </w:pPr>
            <w:r>
              <w:rPr>
                <w:rFonts w:hint="eastAsia"/>
                <w:lang w:val="en-US" w:eastAsia="zh-CN"/>
              </w:rPr>
              <w:t>交付总结</w:t>
            </w:r>
          </w:p>
        </w:tc>
        <w:tc>
          <w:tcPr>
            <w:tcW w:w="2840" w:type="dxa"/>
          </w:tcPr>
          <w:p>
            <w:pPr>
              <w:pStyle w:val="21"/>
              <w:rPr>
                <w:rFonts w:hint="eastAsia"/>
                <w:lang w:val="en-US" w:eastAsia="zh-CN"/>
              </w:rPr>
            </w:pPr>
            <w:r>
              <w:rPr>
                <w:rFonts w:hint="eastAsia"/>
                <w:lang w:val="en-US" w:eastAsia="zh-CN"/>
              </w:rPr>
              <w:t>文档，源代码</w:t>
            </w:r>
          </w:p>
        </w:tc>
      </w:tr>
    </w:tbl>
    <w:p>
      <w:pPr>
        <w:pStyle w:val="9"/>
        <w:jc w:val="center"/>
      </w:pPr>
      <w:r>
        <w:t xml:space="preserve">表格 </w:t>
      </w:r>
      <w:r>
        <w:fldChar w:fldCharType="begin"/>
      </w:r>
      <w:r>
        <w:instrText xml:space="preserve"> SEQ 表格 \* ARABIC </w:instrText>
      </w:r>
      <w:r>
        <w:fldChar w:fldCharType="separate"/>
      </w:r>
      <w:r>
        <w:t>2</w:t>
      </w:r>
      <w:r>
        <w:fldChar w:fldCharType="end"/>
      </w:r>
    </w:p>
    <w:p/>
    <w:p>
      <w:r>
        <w:rPr>
          <w:rFonts w:hint="eastAsia"/>
          <w:lang w:val="en-US" w:eastAsia="zh-CN"/>
        </w:rPr>
        <w:t>在整个软件开发过程中，工作主要分为以下几个部分：项目范围规划，分析/软件需求，设计，开发，测试，文档和试生产。除此之外，还包括必要的计划跟踪与监控。其中，最重要的是设计和需求分析过程，耗时最久的是开发与测试过程。</w:t>
      </w:r>
    </w:p>
    <w:tbl>
      <w:tblPr>
        <w:tblStyle w:val="16"/>
        <w:tblW w:w="64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0"/>
        <w:gridCol w:w="3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rPr>
                <w:rFonts w:hint="eastAsia"/>
                <w:lang w:val="en-US" w:eastAsia="zh-CN"/>
              </w:rPr>
            </w:pPr>
            <w:r>
              <w:rPr>
                <w:rFonts w:hint="eastAsia"/>
                <w:lang w:val="en-US" w:eastAsia="zh-CN"/>
              </w:rPr>
              <w:t>任务</w:t>
            </w:r>
          </w:p>
        </w:tc>
        <w:tc>
          <w:tcPr>
            <w:tcW w:w="3220" w:type="dxa"/>
          </w:tcPr>
          <w:p>
            <w:pPr>
              <w:pStyle w:val="21"/>
              <w:rPr>
                <w:rFonts w:hint="eastAsia"/>
                <w:lang w:val="en-US" w:eastAsia="zh-CN"/>
              </w:rPr>
            </w:pPr>
            <w:r>
              <w:rPr>
                <w:rFonts w:hint="eastAsia"/>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rPr>
                <w:rFonts w:hint="eastAsia"/>
                <w:lang w:val="en-US" w:eastAsia="zh-CN"/>
              </w:rPr>
            </w:pPr>
            <w:r>
              <w:rPr>
                <w:rFonts w:hint="eastAsia"/>
                <w:lang w:val="en-US" w:eastAsia="zh-CN"/>
              </w:rPr>
              <w:t>确定项目范围</w:t>
            </w:r>
          </w:p>
        </w:tc>
        <w:tc>
          <w:tcPr>
            <w:tcW w:w="3220" w:type="dxa"/>
          </w:tcPr>
          <w:p>
            <w:pPr>
              <w:pStyle w:val="21"/>
              <w:rPr>
                <w:rFonts w:hint="eastAsia"/>
                <w:lang w:val="en-US" w:eastAsia="zh-CN"/>
              </w:rPr>
            </w:pPr>
            <w:r>
              <w:rPr>
                <w:rFonts w:hint="eastAsia"/>
                <w:lang w:val="en-US" w:eastAsia="zh-CN"/>
              </w:rPr>
              <w:t>项目组长，分析人员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rPr>
                <w:rFonts w:hint="eastAsia"/>
                <w:lang w:val="en-US" w:eastAsia="zh-CN"/>
              </w:rPr>
            </w:pPr>
            <w:r>
              <w:rPr>
                <w:rFonts w:hint="eastAsia"/>
                <w:lang w:val="en-US" w:eastAsia="zh-CN"/>
              </w:rPr>
              <w:t>软件需求分析</w:t>
            </w:r>
          </w:p>
        </w:tc>
        <w:tc>
          <w:tcPr>
            <w:tcW w:w="3220" w:type="dxa"/>
          </w:tcPr>
          <w:p>
            <w:pPr>
              <w:pStyle w:val="21"/>
              <w:rPr>
                <w:rFonts w:hint="eastAsia"/>
                <w:lang w:val="en-US" w:eastAsia="zh-CN"/>
              </w:rPr>
            </w:pPr>
            <w:r>
              <w:rPr>
                <w:rFonts w:hint="eastAsia"/>
                <w:lang w:val="en-US" w:eastAsia="zh-CN"/>
              </w:rPr>
              <w:t>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rPr>
                <w:rFonts w:hint="eastAsia"/>
                <w:lang w:val="en-US" w:eastAsia="zh-CN"/>
              </w:rPr>
            </w:pPr>
            <w:r>
              <w:rPr>
                <w:rFonts w:hint="eastAsia"/>
                <w:lang w:val="en-US" w:eastAsia="zh-CN"/>
              </w:rPr>
              <w:t>软件设计工作</w:t>
            </w:r>
          </w:p>
        </w:tc>
        <w:tc>
          <w:tcPr>
            <w:tcW w:w="3220" w:type="dxa"/>
          </w:tcPr>
          <w:p>
            <w:pPr>
              <w:pStyle w:val="21"/>
              <w:rPr>
                <w:rFonts w:hint="eastAsia"/>
                <w:lang w:val="en-US" w:eastAsia="zh-CN"/>
              </w:rPr>
            </w:pPr>
            <w:r>
              <w:rPr>
                <w:rFonts w:hint="eastAsia"/>
                <w:lang w:val="en-US" w:eastAsia="zh-CN"/>
              </w:rPr>
              <w:t>分析人员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rPr>
                <w:rFonts w:hint="eastAsia"/>
                <w:lang w:val="en-US" w:eastAsia="zh-CN"/>
              </w:rPr>
            </w:pPr>
            <w:r>
              <w:rPr>
                <w:rFonts w:hint="eastAsia"/>
                <w:lang w:val="en-US" w:eastAsia="zh-CN"/>
              </w:rPr>
              <w:t>软件开发工作</w:t>
            </w:r>
          </w:p>
        </w:tc>
        <w:tc>
          <w:tcPr>
            <w:tcW w:w="3220" w:type="dxa"/>
          </w:tcPr>
          <w:p>
            <w:pPr>
              <w:pStyle w:val="21"/>
              <w:rPr>
                <w:rFonts w:hint="eastAsia"/>
                <w:lang w:val="en-US" w:eastAsia="zh-CN"/>
              </w:rPr>
            </w:pPr>
            <w:r>
              <w:rPr>
                <w:rFonts w:hint="eastAsia"/>
                <w:lang w:val="en-US" w:eastAsia="zh-CN"/>
              </w:rPr>
              <w:t>开发人员，测试人员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rPr>
                <w:rFonts w:hint="eastAsia"/>
                <w:lang w:val="en-US" w:eastAsia="zh-CN"/>
              </w:rPr>
            </w:pPr>
            <w:r>
              <w:rPr>
                <w:rFonts w:hint="eastAsia"/>
                <w:lang w:val="en-US" w:eastAsia="zh-CN"/>
              </w:rPr>
              <w:t>软件测试工作</w:t>
            </w:r>
          </w:p>
        </w:tc>
        <w:tc>
          <w:tcPr>
            <w:tcW w:w="3220" w:type="dxa"/>
          </w:tcPr>
          <w:p>
            <w:pPr>
              <w:pStyle w:val="21"/>
              <w:rPr>
                <w:rFonts w:hint="eastAsia"/>
                <w:lang w:val="en-US" w:eastAsia="zh-CN"/>
              </w:rPr>
            </w:pPr>
            <w:r>
              <w:rPr>
                <w:rFonts w:hint="eastAsia"/>
                <w:lang w:val="en-US" w:eastAsia="zh-CN"/>
              </w:rPr>
              <w:t>测试人员，开发人员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rPr>
                <w:rFonts w:hint="eastAsia"/>
                <w:lang w:val="en-US" w:eastAsia="zh-CN"/>
              </w:rPr>
            </w:pPr>
            <w:r>
              <w:rPr>
                <w:rFonts w:hint="eastAsia"/>
                <w:lang w:val="en-US" w:eastAsia="zh-CN"/>
              </w:rPr>
              <w:t>文档撰写</w:t>
            </w:r>
          </w:p>
        </w:tc>
        <w:tc>
          <w:tcPr>
            <w:tcW w:w="3220" w:type="dxa"/>
          </w:tcPr>
          <w:p>
            <w:pPr>
              <w:pStyle w:val="21"/>
              <w:rPr>
                <w:rFonts w:hint="eastAsia"/>
                <w:lang w:val="en-US" w:eastAsia="zh-CN"/>
              </w:rPr>
            </w:pPr>
            <w:r>
              <w:rPr>
                <w:rFonts w:hint="eastAsia"/>
                <w:lang w:val="en-US" w:eastAsia="zh-CN"/>
              </w:rPr>
              <w:t>技术联络人员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jc w:val="center"/>
        </w:trPr>
        <w:tc>
          <w:tcPr>
            <w:tcW w:w="3220" w:type="dxa"/>
          </w:tcPr>
          <w:p>
            <w:pPr>
              <w:pStyle w:val="21"/>
              <w:rPr>
                <w:rFonts w:hint="eastAsia"/>
                <w:lang w:val="en-US" w:eastAsia="zh-CN"/>
              </w:rPr>
            </w:pPr>
            <w:r>
              <w:rPr>
                <w:rFonts w:hint="eastAsia"/>
                <w:lang w:val="en-US" w:eastAsia="zh-CN"/>
              </w:rPr>
              <w:t>总结报告</w:t>
            </w:r>
          </w:p>
        </w:tc>
        <w:tc>
          <w:tcPr>
            <w:tcW w:w="3220" w:type="dxa"/>
          </w:tcPr>
          <w:p>
            <w:pPr>
              <w:pStyle w:val="21"/>
              <w:rPr>
                <w:rFonts w:hint="eastAsia"/>
                <w:lang w:val="en-US" w:eastAsia="zh-CN"/>
              </w:rPr>
            </w:pPr>
            <w:r>
              <w:rPr>
                <w:rFonts w:hint="eastAsia"/>
                <w:lang w:val="en-US" w:eastAsia="zh-CN"/>
              </w:rPr>
              <w:t>项目组</w:t>
            </w:r>
          </w:p>
        </w:tc>
      </w:tr>
    </w:tbl>
    <w:p>
      <w:pPr>
        <w:pStyle w:val="9"/>
        <w:jc w:val="center"/>
      </w:pPr>
      <w:r>
        <w:t xml:space="preserve">表格 </w:t>
      </w:r>
      <w:r>
        <w:fldChar w:fldCharType="begin"/>
      </w:r>
      <w:r>
        <w:instrText xml:space="preserve"> SEQ 表格 \* ARABIC </w:instrText>
      </w:r>
      <w:r>
        <w:fldChar w:fldCharType="separate"/>
      </w:r>
      <w:r>
        <w:t>3</w:t>
      </w:r>
      <w:r>
        <w:fldChar w:fldCharType="end"/>
      </w:r>
    </w:p>
    <w:p/>
    <w:p>
      <w:pPr>
        <w:pStyle w:val="22"/>
        <w:outlineLvl w:val="4"/>
        <w:rPr>
          <w:rFonts w:hint="eastAsia"/>
          <w:lang w:val="en-US" w:eastAsia="zh-CN"/>
        </w:rPr>
      </w:pPr>
      <w:bookmarkStart w:id="39" w:name="_Toc9649"/>
      <w:r>
        <w:rPr>
          <w:rFonts w:hint="eastAsia"/>
          <w:lang w:val="en-US" w:eastAsia="zh-CN"/>
        </w:rPr>
        <w:t>6.1.2软件测试计划</w:t>
      </w:r>
      <w:bookmarkEnd w:id="39"/>
    </w:p>
    <w:p>
      <w:pPr>
        <w:rPr>
          <w:rFonts w:hint="eastAsia"/>
          <w:lang w:val="en-US" w:eastAsia="zh-CN"/>
        </w:rPr>
      </w:pPr>
      <w:r>
        <w:rPr>
          <w:rFonts w:hint="eastAsia"/>
          <w:lang w:val="en-US" w:eastAsia="zh-CN"/>
        </w:rPr>
        <w:t>软件测试主要分为单元测试、集成测试和系统测试。</w:t>
      </w:r>
    </w:p>
    <w:p>
      <w:pPr>
        <w:rPr>
          <w:rFonts w:hint="eastAsia"/>
          <w:lang w:val="en-US" w:eastAsia="zh-CN"/>
        </w:rPr>
      </w:pPr>
      <w:r>
        <w:rPr>
          <w:rFonts w:hint="eastAsia"/>
          <w:lang w:val="en-US" w:eastAsia="zh-CN"/>
        </w:rPr>
        <w:t>单元测试</w:t>
      </w:r>
    </w:p>
    <w:p>
      <w:pPr>
        <w:rPr>
          <w:rFonts w:hint="eastAsia"/>
          <w:lang w:val="en-US" w:eastAsia="zh-CN"/>
        </w:rPr>
      </w:pPr>
      <w:r>
        <w:rPr>
          <w:rFonts w:hint="eastAsia"/>
          <w:lang w:val="en-US" w:eastAsia="zh-CN"/>
        </w:rPr>
        <w:t>单元测试是随着开发人员在实现代码的过程中进行的，在一个代码单元实现后，开发人员或测试人员根据该单元的功能模块，接口设置来随时进行测试。</w:t>
      </w:r>
    </w:p>
    <w:p>
      <w:pPr>
        <w:rPr>
          <w:rFonts w:hint="eastAsia"/>
          <w:lang w:val="en-US" w:eastAsia="zh-CN"/>
        </w:rPr>
      </w:pPr>
      <w:r>
        <w:rPr>
          <w:rFonts w:hint="eastAsia"/>
          <w:lang w:val="en-US" w:eastAsia="zh-CN"/>
        </w:rPr>
        <w:t>集成测试</w:t>
      </w:r>
    </w:p>
    <w:p>
      <w:pPr>
        <w:rPr>
          <w:rFonts w:hint="eastAsia"/>
          <w:lang w:val="en-US" w:eastAsia="zh-CN"/>
        </w:rPr>
      </w:pPr>
      <w:r>
        <w:rPr>
          <w:rFonts w:hint="eastAsia"/>
          <w:lang w:val="en-US" w:eastAsia="zh-CN"/>
        </w:rPr>
        <w:t>在单元测试的基础上，将所有模块按照设计要求组装为子系统，进行集成测试。</w:t>
      </w:r>
    </w:p>
    <w:p>
      <w:pPr>
        <w:rPr>
          <w:rFonts w:hint="eastAsia"/>
          <w:lang w:val="en-US" w:eastAsia="zh-CN"/>
        </w:rPr>
      </w:pPr>
      <w:r>
        <w:rPr>
          <w:rFonts w:hint="eastAsia"/>
          <w:lang w:val="en-US" w:eastAsia="zh-CN"/>
        </w:rPr>
        <w:t>系统测试</w:t>
      </w:r>
    </w:p>
    <w:p>
      <w:pPr>
        <w:rPr>
          <w:rFonts w:hint="eastAsia"/>
          <w:lang w:val="en-US" w:eastAsia="zh-CN"/>
        </w:rPr>
      </w:pPr>
      <w:r>
        <w:rPr>
          <w:rFonts w:hint="eastAsia"/>
          <w:lang w:val="en-US" w:eastAsia="zh-CN"/>
        </w:rPr>
        <w:t>在完成整个项目的开发后，将所有模块组装成一个系统，然后根据需求规格说明进行验证测试，从而发现矛盾或者不符之处，从而进行完善和修正。这个过程是基于系统整体需求说明书的黑盒类测试，应覆盖系统所有联合的部件，包括测试的软件、软件依赖的硬件、外设、某些数据及支持软件和接口等。</w:t>
      </w:r>
    </w:p>
    <w:p>
      <w:pPr>
        <w:rPr>
          <w:rFonts w:hint="eastAsia"/>
          <w:lang w:val="en-US" w:eastAsia="zh-CN"/>
        </w:rPr>
      </w:pPr>
      <w:r>
        <w:rPr>
          <w:rFonts w:hint="eastAsia"/>
          <w:lang w:val="en-US" w:eastAsia="zh-CN"/>
        </w:rPr>
        <w:t>测试阶段分解</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30" w:type="dxa"/>
          </w:tcPr>
          <w:p>
            <w:pPr>
              <w:pStyle w:val="21"/>
              <w:rPr>
                <w:rFonts w:hint="eastAsia"/>
                <w:lang w:val="en-US" w:eastAsia="zh-CN"/>
              </w:rPr>
            </w:pPr>
            <w:r>
              <w:rPr>
                <w:rFonts w:hint="eastAsia"/>
                <w:lang w:val="en-US" w:eastAsia="zh-CN"/>
              </w:rPr>
              <w:t>测试</w:t>
            </w:r>
          </w:p>
        </w:tc>
        <w:tc>
          <w:tcPr>
            <w:tcW w:w="2130" w:type="dxa"/>
          </w:tcPr>
          <w:p>
            <w:pPr>
              <w:pStyle w:val="21"/>
              <w:rPr>
                <w:rFonts w:hint="eastAsia"/>
                <w:lang w:val="en-US" w:eastAsia="zh-CN"/>
              </w:rPr>
            </w:pPr>
            <w:r>
              <w:rPr>
                <w:rFonts w:hint="eastAsia"/>
                <w:lang w:val="en-US" w:eastAsia="zh-CN"/>
              </w:rPr>
              <w:t>测试类型</w:t>
            </w:r>
          </w:p>
        </w:tc>
        <w:tc>
          <w:tcPr>
            <w:tcW w:w="2131" w:type="dxa"/>
          </w:tcPr>
          <w:p>
            <w:pPr>
              <w:pStyle w:val="21"/>
              <w:rPr>
                <w:rFonts w:hint="eastAsia"/>
                <w:lang w:val="en-US" w:eastAsia="zh-CN"/>
              </w:rPr>
            </w:pPr>
            <w:r>
              <w:rPr>
                <w:rFonts w:hint="eastAsia"/>
                <w:lang w:val="en-US" w:eastAsia="zh-CN"/>
              </w:rPr>
              <w:t>负责人</w:t>
            </w:r>
          </w:p>
        </w:tc>
        <w:tc>
          <w:tcPr>
            <w:tcW w:w="2131" w:type="dxa"/>
          </w:tcPr>
          <w:p>
            <w:pPr>
              <w:pStyle w:val="21"/>
              <w:rPr>
                <w:rFonts w:hint="eastAsia"/>
                <w:lang w:val="en-US" w:eastAsia="zh-CN"/>
              </w:rPr>
            </w:pPr>
            <w:r>
              <w:rPr>
                <w:rFonts w:hint="eastAsia"/>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30" w:type="dxa"/>
          </w:tcPr>
          <w:p>
            <w:pPr>
              <w:pStyle w:val="21"/>
              <w:rPr>
                <w:rFonts w:hint="eastAsia"/>
                <w:lang w:val="en-US" w:eastAsia="zh-CN"/>
              </w:rPr>
            </w:pPr>
            <w:r>
              <w:rPr>
                <w:rFonts w:hint="eastAsia"/>
                <w:lang w:val="en-US" w:eastAsia="zh-CN"/>
              </w:rPr>
              <w:t>1</w:t>
            </w:r>
          </w:p>
        </w:tc>
        <w:tc>
          <w:tcPr>
            <w:tcW w:w="2130" w:type="dxa"/>
          </w:tcPr>
          <w:p>
            <w:pPr>
              <w:pStyle w:val="21"/>
              <w:rPr>
                <w:rFonts w:hint="eastAsia"/>
                <w:lang w:val="en-US" w:eastAsia="zh-CN"/>
              </w:rPr>
            </w:pPr>
            <w:r>
              <w:rPr>
                <w:rFonts w:hint="eastAsia"/>
                <w:lang w:val="en-US" w:eastAsia="zh-CN"/>
              </w:rPr>
              <w:t>单元</w:t>
            </w:r>
          </w:p>
        </w:tc>
        <w:tc>
          <w:tcPr>
            <w:tcW w:w="2131" w:type="dxa"/>
          </w:tcPr>
          <w:p>
            <w:pPr>
              <w:pStyle w:val="21"/>
              <w:rPr>
                <w:rFonts w:hint="eastAsia"/>
                <w:lang w:val="en-US" w:eastAsia="zh-CN"/>
              </w:rPr>
            </w:pPr>
            <w:r>
              <w:rPr>
                <w:rFonts w:hint="eastAsia"/>
                <w:lang w:val="en-US" w:eastAsia="zh-CN"/>
              </w:rPr>
              <w:t>??</w:t>
            </w:r>
          </w:p>
        </w:tc>
        <w:tc>
          <w:tcPr>
            <w:tcW w:w="2131" w:type="dxa"/>
          </w:tcPr>
          <w:p>
            <w:pPr>
              <w:pStyle w:val="21"/>
              <w:rPr>
                <w:rFonts w:hint="eastAsia"/>
                <w:lang w:val="en-US" w:eastAsia="zh-CN"/>
              </w:rPr>
            </w:pPr>
            <w:r>
              <w:rPr>
                <w:rFonts w:hint="eastAsia"/>
                <w:lang w:val="en-US" w:eastAsia="zh-CN"/>
              </w:rPr>
              <w:t>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30" w:type="dxa"/>
          </w:tcPr>
          <w:p>
            <w:pPr>
              <w:pStyle w:val="21"/>
              <w:rPr>
                <w:rFonts w:hint="eastAsia"/>
                <w:lang w:val="en-US" w:eastAsia="zh-CN"/>
              </w:rPr>
            </w:pPr>
            <w:r>
              <w:rPr>
                <w:rFonts w:hint="eastAsia"/>
                <w:lang w:val="en-US" w:eastAsia="zh-CN"/>
              </w:rPr>
              <w:t>2</w:t>
            </w:r>
          </w:p>
        </w:tc>
        <w:tc>
          <w:tcPr>
            <w:tcW w:w="2130" w:type="dxa"/>
          </w:tcPr>
          <w:p>
            <w:pPr>
              <w:pStyle w:val="21"/>
              <w:rPr>
                <w:rFonts w:hint="eastAsia"/>
                <w:lang w:val="en-US" w:eastAsia="zh-CN"/>
              </w:rPr>
            </w:pPr>
            <w:r>
              <w:rPr>
                <w:rFonts w:hint="eastAsia"/>
                <w:lang w:val="en-US" w:eastAsia="zh-CN"/>
              </w:rPr>
              <w:t>集成</w:t>
            </w:r>
          </w:p>
        </w:tc>
        <w:tc>
          <w:tcPr>
            <w:tcW w:w="2131" w:type="dxa"/>
          </w:tcPr>
          <w:p>
            <w:pPr>
              <w:pStyle w:val="21"/>
              <w:rPr>
                <w:rFonts w:hint="eastAsia"/>
                <w:lang w:val="en-US" w:eastAsia="zh-CN"/>
              </w:rPr>
            </w:pPr>
            <w:r>
              <w:rPr>
                <w:rFonts w:hint="eastAsia"/>
                <w:lang w:val="en-US" w:eastAsia="zh-CN"/>
              </w:rPr>
              <w:t>??</w:t>
            </w:r>
          </w:p>
        </w:tc>
        <w:tc>
          <w:tcPr>
            <w:tcW w:w="2131"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30" w:type="dxa"/>
          </w:tcPr>
          <w:p>
            <w:pPr>
              <w:pStyle w:val="21"/>
              <w:rPr>
                <w:rFonts w:hint="eastAsia"/>
                <w:lang w:val="en-US" w:eastAsia="zh-CN"/>
              </w:rPr>
            </w:pPr>
            <w:r>
              <w:rPr>
                <w:rFonts w:hint="eastAsia"/>
                <w:lang w:val="en-US" w:eastAsia="zh-CN"/>
              </w:rPr>
              <w:t>3</w:t>
            </w:r>
          </w:p>
        </w:tc>
        <w:tc>
          <w:tcPr>
            <w:tcW w:w="2130" w:type="dxa"/>
          </w:tcPr>
          <w:p>
            <w:pPr>
              <w:pStyle w:val="21"/>
              <w:rPr>
                <w:rFonts w:hint="eastAsia"/>
                <w:lang w:val="en-US" w:eastAsia="zh-CN"/>
              </w:rPr>
            </w:pPr>
            <w:r>
              <w:rPr>
                <w:rFonts w:hint="eastAsia"/>
                <w:lang w:val="en-US" w:eastAsia="zh-CN"/>
              </w:rPr>
              <w:t>系统</w:t>
            </w:r>
          </w:p>
        </w:tc>
        <w:tc>
          <w:tcPr>
            <w:tcW w:w="2131" w:type="dxa"/>
          </w:tcPr>
          <w:p>
            <w:pPr>
              <w:pStyle w:val="21"/>
              <w:rPr>
                <w:rFonts w:hint="eastAsia"/>
                <w:lang w:val="en-US" w:eastAsia="zh-CN"/>
              </w:rPr>
            </w:pPr>
            <w:r>
              <w:rPr>
                <w:rFonts w:hint="eastAsia"/>
                <w:lang w:val="en-US" w:eastAsia="zh-CN"/>
              </w:rPr>
              <w:t>??</w:t>
            </w:r>
          </w:p>
        </w:tc>
        <w:tc>
          <w:tcPr>
            <w:tcW w:w="2131" w:type="dxa"/>
          </w:tcPr>
          <w:p>
            <w:pPr>
              <w:pStyle w:val="21"/>
              <w:rPr>
                <w:rFonts w:hint="eastAsia"/>
                <w:lang w:val="en-US" w:eastAsia="zh-CN"/>
              </w:rPr>
            </w:pPr>
            <w:r>
              <w:rPr>
                <w:rFonts w:hint="eastAsia"/>
                <w:lang w:val="en-US" w:eastAsia="zh-CN"/>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30" w:type="dxa"/>
          </w:tcPr>
          <w:p>
            <w:pPr>
              <w:pStyle w:val="21"/>
              <w:rPr>
                <w:rFonts w:hint="eastAsia"/>
                <w:lang w:val="en-US" w:eastAsia="zh-CN"/>
              </w:rPr>
            </w:pPr>
            <w:r>
              <w:rPr>
                <w:rFonts w:hint="eastAsia"/>
                <w:lang w:val="en-US" w:eastAsia="zh-CN"/>
              </w:rPr>
              <w:t>4</w:t>
            </w:r>
          </w:p>
        </w:tc>
        <w:tc>
          <w:tcPr>
            <w:tcW w:w="2130" w:type="dxa"/>
          </w:tcPr>
          <w:p>
            <w:pPr>
              <w:pStyle w:val="21"/>
              <w:rPr>
                <w:rFonts w:hint="eastAsia"/>
                <w:lang w:val="en-US" w:eastAsia="zh-CN"/>
              </w:rPr>
            </w:pPr>
            <w:r>
              <w:rPr>
                <w:rFonts w:hint="eastAsia"/>
                <w:lang w:val="en-US" w:eastAsia="zh-CN"/>
              </w:rPr>
              <w:t>验收</w:t>
            </w:r>
          </w:p>
        </w:tc>
        <w:tc>
          <w:tcPr>
            <w:tcW w:w="2131" w:type="dxa"/>
          </w:tcPr>
          <w:p>
            <w:pPr>
              <w:pStyle w:val="21"/>
              <w:rPr>
                <w:rFonts w:hint="eastAsia"/>
                <w:lang w:val="en-US" w:eastAsia="zh-CN"/>
              </w:rPr>
            </w:pPr>
            <w:r>
              <w:rPr>
                <w:rFonts w:hint="eastAsia"/>
                <w:lang w:val="en-US" w:eastAsia="zh-CN"/>
              </w:rPr>
              <w:t>??</w:t>
            </w:r>
          </w:p>
        </w:tc>
        <w:tc>
          <w:tcPr>
            <w:tcW w:w="2131" w:type="dxa"/>
          </w:tcPr>
          <w:p>
            <w:pPr>
              <w:pStyle w:val="21"/>
              <w:rPr>
                <w:rFonts w:hint="eastAsia"/>
                <w:lang w:val="en-US" w:eastAsia="zh-CN"/>
              </w:rPr>
            </w:pPr>
            <w:r>
              <w:rPr>
                <w:rFonts w:hint="eastAsia"/>
                <w:lang w:val="en-US" w:eastAsia="zh-CN"/>
              </w:rPr>
              <w:t>交付</w:t>
            </w:r>
          </w:p>
        </w:tc>
      </w:tr>
    </w:tbl>
    <w:p>
      <w:pPr>
        <w:pStyle w:val="9"/>
        <w:jc w:val="center"/>
      </w:pPr>
      <w:r>
        <w:t xml:space="preserve">表格 </w:t>
      </w:r>
      <w:r>
        <w:fldChar w:fldCharType="begin"/>
      </w:r>
      <w:r>
        <w:instrText xml:space="preserve"> SEQ 表格 \* ARABIC </w:instrText>
      </w:r>
      <w:r>
        <w:fldChar w:fldCharType="separate"/>
      </w:r>
      <w:r>
        <w:t>4</w:t>
      </w:r>
      <w:r>
        <w:fldChar w:fldCharType="end"/>
      </w:r>
    </w:p>
    <w:p>
      <w:pPr>
        <w:rPr>
          <w:rFonts w:hint="eastAsia"/>
          <w:lang w:val="en-US" w:eastAsia="zh-CN"/>
        </w:rPr>
      </w:pPr>
    </w:p>
    <w:p>
      <w:pPr>
        <w:pStyle w:val="7"/>
        <w:outlineLvl w:val="3"/>
        <w:rPr>
          <w:rFonts w:hint="eastAsia"/>
          <w:lang w:val="en-US" w:eastAsia="zh-CN"/>
        </w:rPr>
      </w:pPr>
      <w:bookmarkStart w:id="40" w:name="_Toc22843"/>
      <w:r>
        <w:rPr>
          <w:rFonts w:hint="eastAsia"/>
          <w:lang w:val="en-US" w:eastAsia="zh-CN"/>
        </w:rPr>
        <w:t>6.2建立软件开发环境</w:t>
      </w:r>
      <w:bookmarkEnd w:id="40"/>
    </w:p>
    <w:p>
      <w:pPr>
        <w:pStyle w:val="22"/>
        <w:outlineLvl w:val="4"/>
        <w:rPr>
          <w:rFonts w:hint="eastAsia"/>
          <w:lang w:val="en-US" w:eastAsia="zh-CN"/>
        </w:rPr>
      </w:pPr>
      <w:bookmarkStart w:id="41" w:name="_Toc2897"/>
      <w:r>
        <w:rPr>
          <w:rFonts w:hint="eastAsia"/>
          <w:lang w:val="en-US" w:eastAsia="zh-CN"/>
        </w:rPr>
        <w:t>6.2.1软件工程环境</w:t>
      </w:r>
      <w:bookmarkEnd w:id="41"/>
    </w:p>
    <w:p>
      <w:pPr>
        <w:rPr>
          <w:rFonts w:hint="eastAsia"/>
          <w:lang w:val="en-US" w:eastAsia="zh-CN"/>
        </w:rPr>
      </w:pPr>
      <w:r>
        <w:rPr>
          <w:rFonts w:hint="eastAsia"/>
          <w:lang w:val="en-US" w:eastAsia="zh-CN"/>
        </w:rPr>
        <w:t>硬件:</w:t>
      </w:r>
    </w:p>
    <w:p>
      <w:pPr>
        <w:rPr>
          <w:rFonts w:hint="eastAsia"/>
          <w:lang w:val="en-US" w:eastAsia="zh-CN"/>
        </w:rPr>
      </w:pPr>
      <w:r>
        <w:rPr>
          <w:rFonts w:hint="eastAsia"/>
          <w:lang w:val="en-US" w:eastAsia="zh-CN"/>
        </w:rPr>
        <w:t>服务器：？？？</w:t>
      </w:r>
    </w:p>
    <w:p>
      <w:pPr>
        <w:rPr>
          <w:rFonts w:hint="eastAsia"/>
          <w:lang w:val="en-US" w:eastAsia="zh-CN"/>
        </w:rPr>
      </w:pPr>
      <w:r>
        <w:rPr>
          <w:rFonts w:hint="eastAsia"/>
          <w:lang w:val="en-US" w:eastAsia="zh-CN"/>
        </w:rPr>
        <w:t>内存：4G及以上；</w:t>
      </w:r>
    </w:p>
    <w:p>
      <w:pPr>
        <w:rPr>
          <w:rFonts w:hint="eastAsia"/>
          <w:lang w:val="en-US" w:eastAsia="zh-CN"/>
        </w:rPr>
      </w:pPr>
      <w:r>
        <w:rPr>
          <w:rFonts w:hint="eastAsia"/>
          <w:lang w:val="en-US" w:eastAsia="zh-CN"/>
        </w:rPr>
        <w:t>硬盘：50G及以上；</w:t>
      </w:r>
    </w:p>
    <w:p>
      <w:pPr>
        <w:rPr>
          <w:rFonts w:hint="eastAsia"/>
          <w:lang w:val="en-US" w:eastAsia="zh-CN"/>
        </w:rPr>
      </w:pPr>
      <w:r>
        <w:rPr>
          <w:rFonts w:hint="eastAsia"/>
          <w:lang w:val="en-US" w:eastAsia="zh-CN"/>
        </w:rPr>
        <w:t>工作站：CORE I5以上微机；</w:t>
      </w:r>
    </w:p>
    <w:p>
      <w:pPr>
        <w:rPr>
          <w:rFonts w:hint="eastAsia"/>
          <w:lang w:val="en-US" w:eastAsia="zh-CN"/>
        </w:rPr>
      </w:pPr>
      <w:r>
        <w:rPr>
          <w:rFonts w:hint="eastAsia"/>
          <w:lang w:val="en-US" w:eastAsia="zh-CN"/>
        </w:rPr>
        <w:t>软件：</w:t>
      </w:r>
    </w:p>
    <w:p>
      <w:pPr>
        <w:rPr>
          <w:rFonts w:hint="eastAsia"/>
          <w:lang w:val="en-US" w:eastAsia="zh-CN"/>
        </w:rPr>
      </w:pPr>
      <w:r>
        <w:rPr>
          <w:rFonts w:hint="eastAsia"/>
          <w:lang w:val="en-US" w:eastAsia="zh-CN"/>
        </w:rPr>
        <w:t>操作系统：win7及以上；</w:t>
      </w:r>
    </w:p>
    <w:p>
      <w:pPr>
        <w:rPr>
          <w:rFonts w:hint="eastAsia"/>
          <w:lang w:val="en-US" w:eastAsia="zh-CN"/>
        </w:rPr>
      </w:pPr>
      <w:r>
        <w:rPr>
          <w:rFonts w:hint="eastAsia"/>
          <w:lang w:val="en-US" w:eastAsia="zh-CN"/>
        </w:rPr>
        <w:t>集成开发环境：自选；</w:t>
      </w:r>
    </w:p>
    <w:p>
      <w:pPr>
        <w:rPr>
          <w:rFonts w:hint="eastAsia"/>
          <w:lang w:val="en-US" w:eastAsia="zh-CN"/>
        </w:rPr>
      </w:pPr>
      <w:r>
        <w:rPr>
          <w:rFonts w:hint="eastAsia"/>
          <w:lang w:val="en-US" w:eastAsia="zh-CN"/>
        </w:rPr>
        <w:t>数据库软件：MYSQL;</w:t>
      </w:r>
    </w:p>
    <w:p>
      <w:pPr>
        <w:rPr>
          <w:rFonts w:hint="eastAsia"/>
          <w:lang w:val="en-US" w:eastAsia="zh-CN"/>
        </w:rPr>
      </w:pPr>
      <w:r>
        <w:rPr>
          <w:rFonts w:hint="eastAsia"/>
          <w:lang w:val="en-US" w:eastAsia="zh-CN"/>
        </w:rPr>
        <w:t>运行环境：？？？；</w:t>
      </w:r>
    </w:p>
    <w:p>
      <w:pPr>
        <w:pStyle w:val="22"/>
        <w:outlineLvl w:val="4"/>
        <w:rPr>
          <w:rFonts w:hint="eastAsia"/>
          <w:lang w:val="en-US" w:eastAsia="zh-CN"/>
        </w:rPr>
      </w:pPr>
      <w:bookmarkStart w:id="42" w:name="_Toc7586"/>
      <w:r>
        <w:rPr>
          <w:rFonts w:hint="eastAsia"/>
          <w:lang w:val="en-US" w:eastAsia="zh-CN"/>
        </w:rPr>
        <w:t>6.2.2软件测试环境</w:t>
      </w:r>
      <w:bookmarkEnd w:id="42"/>
    </w:p>
    <w:p>
      <w:pPr>
        <w:rPr>
          <w:rFonts w:hint="eastAsia"/>
          <w:lang w:val="en-US" w:eastAsia="zh-CN"/>
        </w:rPr>
      </w:pPr>
      <w:r>
        <w:rPr>
          <w:rFonts w:hint="eastAsia"/>
          <w:lang w:val="en-US" w:eastAsia="zh-CN"/>
        </w:rPr>
        <w:t>硬件：同上</w:t>
      </w:r>
    </w:p>
    <w:p>
      <w:pPr>
        <w:rPr>
          <w:rFonts w:hint="eastAsia"/>
          <w:lang w:val="en-US" w:eastAsia="zh-CN"/>
        </w:rPr>
      </w:pPr>
      <w:r>
        <w:rPr>
          <w:rFonts w:hint="eastAsia"/>
          <w:lang w:val="en-US" w:eastAsia="zh-CN"/>
        </w:rPr>
        <w:t>软件：同上</w:t>
      </w:r>
    </w:p>
    <w:p>
      <w:pPr>
        <w:rPr>
          <w:rFonts w:hint="eastAsia"/>
          <w:lang w:val="en-US" w:eastAsia="zh-CN"/>
        </w:rPr>
      </w:pPr>
      <w:r>
        <w:rPr>
          <w:rFonts w:hint="eastAsia"/>
          <w:lang w:val="en-US" w:eastAsia="zh-CN"/>
        </w:rPr>
        <w:t>网络设备：？？</w:t>
      </w:r>
    </w:p>
    <w:p>
      <w:pPr>
        <w:rPr>
          <w:rFonts w:hint="eastAsia"/>
          <w:lang w:val="en-US" w:eastAsia="zh-CN"/>
        </w:rPr>
      </w:pPr>
      <w:r>
        <w:rPr>
          <w:rFonts w:hint="eastAsia"/>
          <w:lang w:val="en-US" w:eastAsia="zh-CN"/>
        </w:rPr>
        <w:t>数据：图书书目测试数据，用户样例信息。</w:t>
      </w:r>
    </w:p>
    <w:p>
      <w:pPr>
        <w:pStyle w:val="22"/>
        <w:outlineLvl w:val="4"/>
        <w:rPr>
          <w:rFonts w:hint="eastAsia"/>
          <w:lang w:val="en-US" w:eastAsia="zh-CN"/>
        </w:rPr>
      </w:pPr>
      <w:bookmarkStart w:id="43" w:name="_Toc225"/>
      <w:r>
        <w:rPr>
          <w:rFonts w:hint="eastAsia"/>
          <w:lang w:val="en-US" w:eastAsia="zh-CN"/>
        </w:rPr>
        <w:t>6.2.3软件开发库</w:t>
      </w:r>
      <w:bookmarkEnd w:id="43"/>
    </w:p>
    <w:p>
      <w:pPr>
        <w:rPr>
          <w:rFonts w:hint="eastAsia"/>
          <w:lang w:val="en-US" w:eastAsia="zh-CN"/>
        </w:rPr>
      </w:pPr>
      <w:r>
        <w:rPr>
          <w:rFonts w:hint="eastAsia"/>
          <w:lang w:val="en-US" w:eastAsia="zh-CN"/>
        </w:rPr>
        <w:t>对数据库图书条目的操作函数库</w:t>
      </w:r>
    </w:p>
    <w:p>
      <w:pPr>
        <w:rPr>
          <w:rFonts w:hint="eastAsia"/>
          <w:lang w:val="en-US" w:eastAsia="zh-CN"/>
        </w:rPr>
      </w:pPr>
      <w:r>
        <w:rPr>
          <w:rFonts w:hint="eastAsia"/>
          <w:lang w:val="en-US" w:eastAsia="zh-CN"/>
        </w:rPr>
        <w:t>对用户信息的操作函数库</w:t>
      </w:r>
    </w:p>
    <w:p>
      <w:pPr>
        <w:rPr>
          <w:rFonts w:hint="eastAsia"/>
          <w:lang w:val="en-US" w:eastAsia="zh-CN"/>
        </w:rPr>
      </w:pPr>
      <w:r>
        <w:rPr>
          <w:rFonts w:hint="eastAsia"/>
          <w:lang w:val="en-US" w:eastAsia="zh-CN"/>
        </w:rPr>
        <w:t>用户界面的样式CSS库</w:t>
      </w:r>
    </w:p>
    <w:p>
      <w:pPr>
        <w:rPr>
          <w:rFonts w:hint="eastAsia"/>
          <w:lang w:val="en-US" w:eastAsia="zh-CN"/>
        </w:rPr>
      </w:pPr>
      <w:r>
        <w:rPr>
          <w:rFonts w:hint="eastAsia"/>
          <w:lang w:val="en-US" w:eastAsia="zh-CN"/>
        </w:rPr>
        <w:t>……</w:t>
      </w:r>
    </w:p>
    <w:p>
      <w:pPr>
        <w:pStyle w:val="22"/>
        <w:outlineLvl w:val="4"/>
        <w:rPr>
          <w:rFonts w:hint="eastAsia"/>
          <w:lang w:val="en-US" w:eastAsia="zh-CN"/>
        </w:rPr>
      </w:pPr>
      <w:bookmarkStart w:id="44" w:name="_Toc3259"/>
      <w:r>
        <w:rPr>
          <w:rFonts w:hint="eastAsia"/>
          <w:lang w:val="en-US" w:eastAsia="zh-CN"/>
        </w:rPr>
        <w:t>6.2.4软件开发文档</w:t>
      </w:r>
      <w:bookmarkEnd w:id="44"/>
    </w:p>
    <w:p>
      <w:pPr>
        <w:rPr>
          <w:rFonts w:hint="eastAsia"/>
          <w:lang w:val="en-US" w:eastAsia="zh-CN"/>
        </w:rPr>
      </w:pPr>
      <w:r>
        <w:rPr>
          <w:rFonts w:hint="eastAsia"/>
          <w:lang w:val="en-US" w:eastAsia="zh-CN"/>
        </w:rPr>
        <w:t>软件开发文档是软件开发中的必备资料，包括：</w:t>
      </w:r>
    </w:p>
    <w:p>
      <w:pPr>
        <w:rPr>
          <w:rFonts w:hint="eastAsia"/>
          <w:lang w:val="en-US" w:eastAsia="zh-CN"/>
        </w:rPr>
      </w:pPr>
      <w:r>
        <w:rPr>
          <w:rFonts w:hint="eastAsia"/>
          <w:lang w:val="en-US" w:eastAsia="zh-CN"/>
        </w:rPr>
        <w:t>《功能要求》，《需求分析》，《技术分析》，《数据库文档》，《界面文档》等。</w:t>
      </w:r>
    </w:p>
    <w:p>
      <w:pPr>
        <w:pStyle w:val="22"/>
        <w:outlineLvl w:val="4"/>
        <w:rPr>
          <w:rFonts w:hint="eastAsia"/>
          <w:lang w:val="en-US" w:eastAsia="zh-CN"/>
        </w:rPr>
      </w:pPr>
      <w:bookmarkStart w:id="45" w:name="_Toc31708"/>
      <w:r>
        <w:rPr>
          <w:rFonts w:hint="eastAsia"/>
          <w:lang w:val="en-US" w:eastAsia="zh-CN"/>
        </w:rPr>
        <w:t>6.2.5非交付软件</w:t>
      </w:r>
      <w:bookmarkEnd w:id="45"/>
    </w:p>
    <w:p>
      <w:pPr>
        <w:rPr>
          <w:rFonts w:hint="eastAsia"/>
          <w:lang w:val="en-US" w:eastAsia="zh-CN"/>
        </w:rPr>
      </w:pPr>
      <w:r>
        <w:rPr>
          <w:rFonts w:hint="eastAsia"/>
          <w:lang w:val="en-US" w:eastAsia="zh-CN"/>
        </w:rPr>
        <w:t>无</w:t>
      </w:r>
    </w:p>
    <w:p>
      <w:pPr>
        <w:pStyle w:val="7"/>
        <w:outlineLvl w:val="3"/>
        <w:rPr>
          <w:rFonts w:hint="eastAsia"/>
          <w:lang w:val="en-US" w:eastAsia="zh-CN"/>
        </w:rPr>
      </w:pPr>
      <w:bookmarkStart w:id="46" w:name="_Toc7200"/>
      <w:r>
        <w:rPr>
          <w:rFonts w:hint="eastAsia"/>
          <w:lang w:val="en-US" w:eastAsia="zh-CN"/>
        </w:rPr>
        <w:t>6.3系统需求分析</w:t>
      </w:r>
      <w:bookmarkEnd w:id="46"/>
    </w:p>
    <w:p>
      <w:pPr>
        <w:outlineLvl w:val="4"/>
        <w:rPr>
          <w:rFonts w:hint="eastAsia"/>
          <w:lang w:val="en-US" w:eastAsia="zh-CN"/>
        </w:rPr>
      </w:pPr>
      <w:bookmarkStart w:id="47" w:name="_Toc16718"/>
      <w:r>
        <w:rPr>
          <w:rFonts w:hint="eastAsia"/>
          <w:lang w:val="en-US" w:eastAsia="zh-CN"/>
        </w:rPr>
        <w:t>6.3.1用户输入分析</w:t>
      </w:r>
      <w:bookmarkEnd w:id="47"/>
    </w:p>
    <w:p>
      <w:pPr>
        <w:rPr>
          <w:sz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2209165</wp:posOffset>
                </wp:positionH>
                <wp:positionV relativeFrom="paragraph">
                  <wp:posOffset>132080</wp:posOffset>
                </wp:positionV>
                <wp:extent cx="1285240" cy="438150"/>
                <wp:effectExtent l="6350" t="6350" r="22860" b="12700"/>
                <wp:wrapNone/>
                <wp:docPr id="4" name="圆角矩形 4"/>
                <wp:cNvGraphicFramePr/>
                <a:graphic xmlns:a="http://schemas.openxmlformats.org/drawingml/2006/main">
                  <a:graphicData uri="http://schemas.microsoft.com/office/word/2010/wordprocessingShape">
                    <wps:wsp>
                      <wps:cNvSpPr/>
                      <wps:spPr>
                        <a:xfrm>
                          <a:off x="3389630" y="2725420"/>
                          <a:ext cx="128524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3.95pt;margin-top:10.4pt;height:34.5pt;width:101.2pt;z-index:251660288;v-text-anchor:middle;mso-width-relative:page;mso-height-relative:page;" fillcolor="#FFFFFF [3201]" filled="t" stroked="t" coordsize="21600,21600" arcsize="0.166666666666667" o:gfxdata="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FzEOtgAAAAJAQAADwAAAAAAAAABACAAAAAi&#10;AAAAZHJzL2Rvd25yZXYueG1sUEsBAhQAFAAAAAgAh07iQIKIHld8AgAAyAQAAA4AAAAAAAAAAQAg&#10;AAAAJwEAAGRycy9lMm9Eb2MueG1sUEsFBgAAAAAGAAYAWQEAABUGA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用户界面</w:t>
                      </w:r>
                    </w:p>
                  </w:txbxContent>
                </v:textbox>
              </v:roundrect>
            </w:pict>
          </mc:Fallback>
        </mc:AlternateContent>
      </w:r>
    </w:p>
    <w:p>
      <w:pPr>
        <w:rPr>
          <w:sz w:val="24"/>
        </w:rPr>
      </w:pPr>
      <w:r>
        <w:rPr>
          <w:sz w:val="24"/>
        </w:rPr>
        <mc:AlternateContent>
          <mc:Choice Requires="wps">
            <w:drawing>
              <wp:anchor distT="0" distB="0" distL="114300" distR="114300" simplePos="0" relativeHeight="251682816" behindDoc="0" locked="0" layoutInCell="1" allowOverlap="1">
                <wp:simplePos x="0" y="0"/>
                <wp:positionH relativeFrom="column">
                  <wp:posOffset>2851785</wp:posOffset>
                </wp:positionH>
                <wp:positionV relativeFrom="paragraph">
                  <wp:posOffset>273050</wp:posOffset>
                </wp:positionV>
                <wp:extent cx="4445" cy="209550"/>
                <wp:effectExtent l="4445" t="0" r="10160" b="0"/>
                <wp:wrapNone/>
                <wp:docPr id="12" name="直接连接符 12"/>
                <wp:cNvGraphicFramePr/>
                <a:graphic xmlns:a="http://schemas.openxmlformats.org/drawingml/2006/main">
                  <a:graphicData uri="http://schemas.microsoft.com/office/word/2010/wordprocessingShape">
                    <wps:wsp>
                      <wps:cNvCnPr>
                        <a:stCxn id="4" idx="2"/>
                      </wps:cNvCnPr>
                      <wps:spPr>
                        <a:xfrm>
                          <a:off x="3994785" y="3163570"/>
                          <a:ext cx="444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4.55pt;margin-top:21.5pt;height:16.5pt;width:0.35pt;z-index:251682816;mso-width-relative:page;mso-height-relative:page;" filled="f" stroked="t" coordsize="21600,21600" o:gfxdata="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cFIUtgAAAAJAQAADwAAAAAAAAABACAAAAAiAAAAZHJzL2Rvd25yZXYueG1sUEsBAhQAFAAAAAgA&#10;h07iQMfwcXnsAQAAmQMAAA4AAAAAAAAAAQAgAAAAJwEAAGRycy9lMm9Eb2MueG1sUEsFBgAAAAAG&#10;AAYAWQEAAIUFAAAAAA==&#10;">
                <v:fill on="f" focussize="0,0"/>
                <v:stroke weight="0.5pt" color="#5B9BD5 [3204]" miterlimit="8" joinstyle="miter"/>
                <v:imagedata o:title=""/>
                <o:lock v:ext="edit" aspectratio="f"/>
              </v:line>
            </w:pict>
          </mc:Fallback>
        </mc:AlternateContent>
      </w:r>
    </w:p>
    <w:p>
      <w:pPr>
        <w:rPr>
          <w:sz w:val="24"/>
        </w:rPr>
      </w:pPr>
      <w:r>
        <w:rPr>
          <w:sz w:val="24"/>
        </w:rPr>
        <mc:AlternateContent>
          <mc:Choice Requires="wps">
            <w:drawing>
              <wp:anchor distT="0" distB="0" distL="114300" distR="114300" simplePos="0" relativeHeight="251829248" behindDoc="0" locked="0" layoutInCell="1" allowOverlap="1">
                <wp:simplePos x="0" y="0"/>
                <wp:positionH relativeFrom="column">
                  <wp:posOffset>1280160</wp:posOffset>
                </wp:positionH>
                <wp:positionV relativeFrom="paragraph">
                  <wp:posOffset>175895</wp:posOffset>
                </wp:positionV>
                <wp:extent cx="4445" cy="428625"/>
                <wp:effectExtent l="48260" t="0" r="61595" b="9525"/>
                <wp:wrapNone/>
                <wp:docPr id="21" name="直接箭头连接符 21"/>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0.8pt;margin-top:13.85pt;height:33.75pt;width:0.35pt;z-index:251829248;mso-width-relative:page;mso-height-relative:page;" filled="f" stroked="t" coordsize="21600,21600" o:gfxdata="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XC+YNcAAAAJAQAADwAAAAAAAAABACAAAAAiAAAAZHJzL2Rvd25yZXYueG1sUEsB&#10;AhQAFAAAAAgAh07iQF82BH3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00576" behindDoc="0" locked="0" layoutInCell="1" allowOverlap="1">
                <wp:simplePos x="0" y="0"/>
                <wp:positionH relativeFrom="column">
                  <wp:posOffset>4070985</wp:posOffset>
                </wp:positionH>
                <wp:positionV relativeFrom="paragraph">
                  <wp:posOffset>185420</wp:posOffset>
                </wp:positionV>
                <wp:extent cx="4445" cy="428625"/>
                <wp:effectExtent l="48260" t="0" r="61595" b="9525"/>
                <wp:wrapNone/>
                <wp:docPr id="20" name="直接箭头连接符 20"/>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0.55pt;margin-top:14.6pt;height:33.75pt;width:0.35pt;z-index:251800576;mso-width-relative:page;mso-height-relative:page;" filled="f" stroked="t" coordsize="21600,21600" o:gfxdata="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BfmbdcAAAAJAQAADwAAAAAAAAABACAAAAAiAAAAZHJzL2Rvd25yZXYueG1sUEsB&#10;AhQAFAAAAAgAh07iQJvGSBD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71904" behindDoc="0" locked="0" layoutInCell="1" allowOverlap="1">
                <wp:simplePos x="0" y="0"/>
                <wp:positionH relativeFrom="column">
                  <wp:posOffset>4737735</wp:posOffset>
                </wp:positionH>
                <wp:positionV relativeFrom="paragraph">
                  <wp:posOffset>185420</wp:posOffset>
                </wp:positionV>
                <wp:extent cx="4445" cy="428625"/>
                <wp:effectExtent l="48260" t="0" r="61595" b="9525"/>
                <wp:wrapNone/>
                <wp:docPr id="19" name="直接箭头连接符 19"/>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3.05pt;margin-top:14.6pt;height:33.75pt;width:0.35pt;z-index:251771904;mso-width-relative:page;mso-height-relative:page;" filled="f" stroked="t" coordsize="21600,21600" o:gfxdata="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TZ9uDXAAAACQEAAA8AAAAAAAAAAQAgAAAAIgAAAGRycy9kb3ducmV2LnhtbFBL&#10;AQIUABQAAAAIAIdO4kBXZFze9wEAAJ4DAAAOAAAAAAAAAAEAIAAAACYBAABkcnMvZTJvRG9jLnht&#10;bFBLBQYAAAAABgAGAFkBAACP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3394710</wp:posOffset>
                </wp:positionH>
                <wp:positionV relativeFrom="paragraph">
                  <wp:posOffset>185420</wp:posOffset>
                </wp:positionV>
                <wp:extent cx="4445" cy="428625"/>
                <wp:effectExtent l="48260" t="0" r="61595" b="9525"/>
                <wp:wrapNone/>
                <wp:docPr id="18" name="直接箭头连接符 18"/>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7.3pt;margin-top:14.6pt;height:33.75pt;width:0.35pt;z-index:251743232;mso-width-relative:page;mso-height-relative:page;" filled="f" stroked="t" coordsize="21600,21600" o:gfxdata="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ix+Ml2QAAAAkBAAAPAAAAAAAAAAEAIAAAACIAAABkcnMvZG93bnJldi54bWxQ&#10;SwECFAAUAAAACACHTuJAk5QQs/YBAACeAwAADgAAAAAAAAABACAAAAAoAQAAZHJzL2Uyb0RvYy54&#10;bWxQSwUGAAAAAAYABgBZAQAAk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2699385</wp:posOffset>
                </wp:positionH>
                <wp:positionV relativeFrom="paragraph">
                  <wp:posOffset>185420</wp:posOffset>
                </wp:positionV>
                <wp:extent cx="4445" cy="428625"/>
                <wp:effectExtent l="48260" t="0" r="61595" b="9525"/>
                <wp:wrapNone/>
                <wp:docPr id="17" name="直接箭头连接符 17"/>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2.55pt;margin-top:14.6pt;height:33.75pt;width:0.35pt;z-index:251714560;mso-width-relative:page;mso-height-relative:page;" filled="f" stroked="t" coordsize="21600,21600" o:gfxdata="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xdsaNcAAAAJAQAADwAAAAAAAAABACAAAAAiAAAAZHJzL2Rvd25yZXYueG1sUEsB&#10;AhQAFAAAAAgAh07iQCzKArb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1998980</wp:posOffset>
                </wp:positionH>
                <wp:positionV relativeFrom="paragraph">
                  <wp:posOffset>175895</wp:posOffset>
                </wp:positionV>
                <wp:extent cx="4445" cy="428625"/>
                <wp:effectExtent l="48260" t="0" r="61595" b="9525"/>
                <wp:wrapNone/>
                <wp:docPr id="16" name="直接箭头连接符 16"/>
                <wp:cNvGraphicFramePr/>
                <a:graphic xmlns:a="http://schemas.openxmlformats.org/drawingml/2006/main">
                  <a:graphicData uri="http://schemas.microsoft.com/office/word/2010/wordprocessingShape">
                    <wps:wsp>
                      <wps:cNvCnPr>
                        <a:endCxn id="7" idx="0"/>
                      </wps:cNvCnPr>
                      <wps:spPr>
                        <a:xfrm flipH="1">
                          <a:off x="3166110" y="3363595"/>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7.4pt;margin-top:13.85pt;height:33.75pt;width:0.35pt;z-index:251685888;mso-width-relative:page;mso-height-relative:page;" filled="f" stroked="t" coordsize="21600,21600" o:gfxdata="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nTGiZ2QAAAAkBAAAPAAAA&#10;AAAAAAEAIAAAACIAAABkcnMvZG93bnJldi54bWxQSwECFAAUAAAACACHTuJAT1H3WhQCAADRAwAA&#10;DgAAAAAAAAABACAAAAAoAQAAZHJzL2Uyb0RvYy54bWxQSwUGAAAAAAYABgBZAQAAr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1284605</wp:posOffset>
                </wp:positionH>
                <wp:positionV relativeFrom="paragraph">
                  <wp:posOffset>175895</wp:posOffset>
                </wp:positionV>
                <wp:extent cx="3467100" cy="0"/>
                <wp:effectExtent l="0" t="0" r="0" b="0"/>
                <wp:wrapNone/>
                <wp:docPr id="14" name="直接连接符 14"/>
                <wp:cNvGraphicFramePr/>
                <a:graphic xmlns:a="http://schemas.openxmlformats.org/drawingml/2006/main">
                  <a:graphicData uri="http://schemas.microsoft.com/office/word/2010/wordprocessingShape">
                    <wps:wsp>
                      <wps:cNvCnPr/>
                      <wps:spPr>
                        <a:xfrm>
                          <a:off x="2427605" y="3363595"/>
                          <a:ext cx="3467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1.15pt;margin-top:13.85pt;height:0pt;width:273pt;z-index:251683840;mso-width-relative:page;mso-height-relative:page;" filled="f" stroked="t" coordsize="21600,21600" o:gfxdata="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mqTpLYAAAACQEAAA8A&#10;AAAAAAAAAQAgAAAAIgAAAGRycy9kb3ducmV2LnhtbFBLAQIUABQAAAAIAIdO4kC4GC9v3gEAAHED&#10;AAAOAAAAAAAAAAEAIAAAACcBAABkcnMvZTJvRG9jLnhtbFBLBQYAAAAABgAGAFkBAAB3BQAAAAA=&#10;">
                <v:fill on="f" focussize="0,0"/>
                <v:stroke weight="0.5pt" color="#5B9BD5 [3204]" miterlimit="8" joinstyle="miter"/>
                <v:imagedata o:title=""/>
                <o:lock v:ext="edit" aspectratio="f"/>
              </v:line>
            </w:pict>
          </mc:Fallback>
        </mc:AlternateContent>
      </w:r>
    </w:p>
    <w:p>
      <w:pPr>
        <w:rPr>
          <w:sz w:val="24"/>
        </w:rPr>
      </w:pPr>
    </w:p>
    <w:p>
      <w:pPr>
        <w:rPr>
          <w:sz w:val="24"/>
        </w:rPr>
      </w:pPr>
      <w:r>
        <w:rPr>
          <w:sz w:val="24"/>
        </w:rPr>
        <mc:AlternateContent>
          <mc:Choice Requires="wps">
            <w:drawing>
              <wp:anchor distT="0" distB="0" distL="114300" distR="114300" simplePos="0" relativeHeight="251681792" behindDoc="0" locked="0" layoutInCell="1" allowOverlap="1">
                <wp:simplePos x="0" y="0"/>
                <wp:positionH relativeFrom="column">
                  <wp:posOffset>4427220</wp:posOffset>
                </wp:positionH>
                <wp:positionV relativeFrom="paragraph">
                  <wp:posOffset>29210</wp:posOffset>
                </wp:positionV>
                <wp:extent cx="581660" cy="1076325"/>
                <wp:effectExtent l="6350" t="6350" r="21590" b="22225"/>
                <wp:wrapNone/>
                <wp:docPr id="11" name="圆角矩形 11"/>
                <wp:cNvGraphicFramePr/>
                <a:graphic xmlns:a="http://schemas.openxmlformats.org/drawingml/2006/main">
                  <a:graphicData uri="http://schemas.microsoft.com/office/word/2010/wordprocessingShape">
                    <wps:wsp>
                      <wps:cNvSpPr/>
                      <wps:spPr>
                        <a:xfrm>
                          <a:off x="0" y="0"/>
                          <a:ext cx="58166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还书</w:t>
                            </w:r>
                          </w:p>
                          <w:p>
                            <w:pPr>
                              <w:pStyle w:val="21"/>
                              <w:rPr>
                                <w:rFonts w:hint="eastAsia"/>
                                <w:lang w:val="en-US" w:eastAsia="zh-CN"/>
                              </w:rPr>
                            </w:pPr>
                            <w:r>
                              <w:rPr>
                                <w:rFonts w:hint="eastAsia"/>
                                <w:lang w:val="en-US" w:eastAsia="zh-CN"/>
                              </w:rPr>
                              <w:t>评价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8.6pt;margin-top:2.3pt;height:84.75pt;width:45.8pt;z-index:251681792;v-text-anchor:middle;mso-width-relative:page;mso-height-relative:page;" fillcolor="#FFFFFF [3201]" filled="t" stroked="t" coordsize="21600,21600" arcsize="0.166666666666667" o:gfxdata="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S77AZ1wAAAAkBAAAPAAAAAAAAAAEAIAAAACIAAABkcnMvZG93bnJldi54bWxQSwEC&#10;FAAUAAAACACHTuJAcB+GGWcCAACzBAAADgAAAAAAAAABACAAAAAmAQAAZHJzL2Uyb0RvYy54bWxQ&#10;SwUGAAAAAAYABgBZAQAA/wU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还书</w:t>
                      </w:r>
                    </w:p>
                    <w:p>
                      <w:pPr>
                        <w:pStyle w:val="21"/>
                        <w:rPr>
                          <w:rFonts w:hint="eastAsia"/>
                          <w:lang w:val="en-US" w:eastAsia="zh-CN"/>
                        </w:rPr>
                      </w:pPr>
                      <w:r>
                        <w:rPr>
                          <w:rFonts w:hint="eastAsia"/>
                          <w:lang w:val="en-US" w:eastAsia="zh-CN"/>
                        </w:rPr>
                        <w:t>评价</w:t>
                      </w:r>
                    </w:p>
                  </w:txbxContent>
                </v:textbox>
              </v:roundrect>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3714115</wp:posOffset>
                </wp:positionH>
                <wp:positionV relativeFrom="paragraph">
                  <wp:posOffset>29210</wp:posOffset>
                </wp:positionV>
                <wp:extent cx="589915" cy="1076325"/>
                <wp:effectExtent l="6350" t="6350" r="13335" b="22225"/>
                <wp:wrapNone/>
                <wp:docPr id="10" name="圆角矩形 10"/>
                <wp:cNvGraphicFramePr/>
                <a:graphic xmlns:a="http://schemas.openxmlformats.org/drawingml/2006/main">
                  <a:graphicData uri="http://schemas.microsoft.com/office/word/2010/wordprocessingShape">
                    <wps:wsp>
                      <wps:cNvSpPr/>
                      <wps:spPr>
                        <a:xfrm>
                          <a:off x="0" y="0"/>
                          <a:ext cx="58991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借阅图书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2.45pt;margin-top:2.3pt;height:84.75pt;width:46.45pt;z-index:251677696;v-text-anchor:middle;mso-width-relative:page;mso-height-relative:page;" fillcolor="#FFFFFF [3201]" filled="t" stroked="t" coordsize="21600,21600" arcsize="0.166666666666667" o:gfxdata="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fxJ9z1gAAAAkBAAAPAAAAAAAAAAEAIAAAACIAAABkcnMvZG93bnJldi54bWxQSwEC&#10;FAAUAAAACACHTuJAE29b4mgCAACzBAAADgAAAAAAAAABACAAAAAlAQAAZHJzL2Uyb0RvYy54bWxQ&#10;SwUGAAAAAAYABgBZAQAA/wU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借阅图书</w:t>
                      </w:r>
                    </w:p>
                  </w:txbxContent>
                </v:textbox>
              </v:round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3018790</wp:posOffset>
                </wp:positionH>
                <wp:positionV relativeFrom="paragraph">
                  <wp:posOffset>10160</wp:posOffset>
                </wp:positionV>
                <wp:extent cx="618490" cy="1076325"/>
                <wp:effectExtent l="6350" t="6350" r="22860" b="22225"/>
                <wp:wrapNone/>
                <wp:docPr id="9" name="圆角矩形 9"/>
                <wp:cNvGraphicFramePr/>
                <a:graphic xmlns:a="http://schemas.openxmlformats.org/drawingml/2006/main">
                  <a:graphicData uri="http://schemas.microsoft.com/office/word/2010/wordprocessingShape">
                    <wps:wsp>
                      <wps:cNvSpPr/>
                      <wps:spPr>
                        <a:xfrm>
                          <a:off x="0" y="0"/>
                          <a:ext cx="61849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搜索书目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7.7pt;margin-top:0.8pt;height:84.75pt;width:48.7pt;z-index:251673600;v-text-anchor:middle;mso-width-relative:page;mso-height-relative:page;" fillcolor="#FFFFFF [3201]" filled="t" stroked="t" coordsize="21600,21600" arcsize="0.166666666666667" o:gfxdata="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9Gq83tgAAAALAQAADwAAAAAAAAABACAAAAAiAAAAZHJzL2Rvd25yZXYueG1sUEsB&#10;AhQAFAAAAAgAh07iQJvJE9NnAgAAsQQAAA4AAAAAAAAAAQAgAAAAJwEAAGRycy9lMm9Eb2MueG1s&#10;UEsFBgAAAAAGAAYAWQEAAAAGA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搜索书目</w:t>
                      </w:r>
                    </w:p>
                  </w:txbxContent>
                </v:textbox>
              </v:roundrect>
            </w:pict>
          </mc:Fallback>
        </mc:AlternateContent>
      </w:r>
      <w:r>
        <w:rPr>
          <w:sz w:val="24"/>
        </w:rPr>
        <mc:AlternateContent>
          <mc:Choice Requires="wps">
            <w:drawing>
              <wp:anchor distT="0" distB="0" distL="114300" distR="114300" simplePos="0" relativeHeight="251845632" behindDoc="0" locked="0" layoutInCell="1" allowOverlap="1">
                <wp:simplePos x="0" y="0"/>
                <wp:positionH relativeFrom="column">
                  <wp:posOffset>1065530</wp:posOffset>
                </wp:positionH>
                <wp:positionV relativeFrom="paragraph">
                  <wp:posOffset>19685</wp:posOffset>
                </wp:positionV>
                <wp:extent cx="466725" cy="1076325"/>
                <wp:effectExtent l="6350" t="6350" r="22225" b="22225"/>
                <wp:wrapNone/>
                <wp:docPr id="23" name="圆角矩形 23"/>
                <wp:cNvGraphicFramePr/>
                <a:graphic xmlns:a="http://schemas.openxmlformats.org/drawingml/2006/main">
                  <a:graphicData uri="http://schemas.microsoft.com/office/word/2010/wordprocessingShape">
                    <wps:wsp>
                      <wps:cNvSpPr/>
                      <wps:spPr>
                        <a:xfrm>
                          <a:off x="0" y="0"/>
                          <a:ext cx="46672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3.9pt;margin-top:1.55pt;height:84.75pt;width:36.75pt;z-index:251845632;v-text-anchor:middle;mso-width-relative:page;mso-height-relative:page;" fillcolor="#FFFFFF [3201]" filled="t" stroked="t" coordsize="21600,21600" arcsize="0.166666666666667" o:gfxdata="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2Wfq9YAAAAJAQAADwAAAAAAAAABACAAAAAiAAAAZHJzL2Rvd25yZXYu&#10;eG1sUEsBAhQAFAAAAAgAh07iQL8AnQpvAgAAvgQAAA4AAAAAAAAAAQAgAAAAJQEAAGRycy9lMm9E&#10;b2MueG1sUEsFBgAAAAAGAAYAWQEAAAYGA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注册</w:t>
                      </w:r>
                    </w:p>
                  </w:txbxContent>
                </v:textbox>
              </v:roundrect>
            </w:pict>
          </mc:Fallback>
        </mc:AlternateContent>
      </w:r>
      <w:r>
        <w:rPr>
          <w:sz w:val="24"/>
          <w:lang w:val="en-US"/>
        </w:rPr>
        <mc:AlternateContent>
          <mc:Choice Requires="wps">
            <w:drawing>
              <wp:anchor distT="0" distB="0" distL="114300" distR="114300" simplePos="0" relativeHeight="251669504" behindDoc="0" locked="0" layoutInCell="1" allowOverlap="1">
                <wp:simplePos x="0" y="0"/>
                <wp:positionH relativeFrom="column">
                  <wp:posOffset>2341880</wp:posOffset>
                </wp:positionH>
                <wp:positionV relativeFrom="paragraph">
                  <wp:posOffset>10160</wp:posOffset>
                </wp:positionV>
                <wp:extent cx="600075" cy="1076325"/>
                <wp:effectExtent l="6350" t="6350" r="22225" b="22225"/>
                <wp:wrapNone/>
                <wp:docPr id="8" name="圆角矩形 8"/>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4.4pt;margin-top:0.8pt;height:84.75pt;width:47.25pt;z-index:251669504;v-text-anchor:middle;mso-width-relative:page;mso-height-relative:page;" fillcolor="#FFFFFF [3201]" filled="t" stroked="t" coordsize="21600,21600" arcsize="0.166666666666667" o:gfxdata="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YBCwA1wAAAAkBAAAPAAAAAAAAAAEAIAAAACIAAABkcnMvZG93bnJldi54bWxQSwEC&#10;FAAUAAAACACHTuJApsjSjmcCAACxBAAADgAAAAAAAAABACAAAAAmAQAAZHJzL2Uyb0RvYy54bWxQ&#10;SwUGAAAAAAYABgBZAQAA/wU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个人信息</w:t>
                      </w:r>
                    </w:p>
                  </w:txbxContent>
                </v:textbox>
              </v:round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1741805</wp:posOffset>
                </wp:positionH>
                <wp:positionV relativeFrom="paragraph">
                  <wp:posOffset>10160</wp:posOffset>
                </wp:positionV>
                <wp:extent cx="514350" cy="1076325"/>
                <wp:effectExtent l="6350" t="6350" r="12700" b="22225"/>
                <wp:wrapNone/>
                <wp:docPr id="7" name="圆角矩形 7"/>
                <wp:cNvGraphicFramePr/>
                <a:graphic xmlns:a="http://schemas.openxmlformats.org/drawingml/2006/main">
                  <a:graphicData uri="http://schemas.microsoft.com/office/word/2010/wordprocessingShape">
                    <wps:wsp>
                      <wps:cNvSpPr/>
                      <wps:spPr>
                        <a:xfrm>
                          <a:off x="0" y="0"/>
                          <a:ext cx="51435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7.15pt;margin-top:0.8pt;height:84.75pt;width:40.5pt;z-index:251665408;v-text-anchor:middle;mso-width-relative:page;mso-height-relative:page;" fillcolor="#FFFFFF [3201]" filled="t" stroked="t" coordsize="21600,21600" arcsize="0.166666666666667" o:gfxdata="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7DHEiNYAAAAJAQAADwAAAAAAAAABACAAAAAiAAAAZHJzL2Rvd25yZXYueG1sUEsB&#10;AhQAFAAAAAgAh07iQH/Kf0dpAgAAsQQAAA4AAAAAAAAAAQAgAAAAJQEAAGRycy9lMm9Eb2MueG1s&#10;UEsFBgAAAAAGAAYAWQEAAAAGA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登录</w:t>
                      </w:r>
                    </w:p>
                  </w:txbxContent>
                </v:textbox>
              </v:roundrect>
            </w:pict>
          </mc:Fallback>
        </mc:AlternateContent>
      </w:r>
    </w:p>
    <w:p>
      <w:pPr>
        <w:rPr>
          <w:sz w:val="24"/>
        </w:rPr>
      </w:pPr>
    </w:p>
    <w:p>
      <w:pPr>
        <w:rPr>
          <w:sz w:val="24"/>
        </w:rPr>
      </w:pPr>
    </w:p>
    <w:p>
      <w:pPr>
        <w:ind w:left="0" w:leftChars="0" w:firstLine="0" w:firstLineChars="0"/>
        <w:jc w:val="both"/>
        <w:rPr>
          <w:rFonts w:hint="eastAsia"/>
          <w:sz w:val="24"/>
          <w:lang w:val="en-US" w:eastAsia="zh-CN"/>
        </w:rPr>
      </w:pPr>
    </w:p>
    <w:p>
      <w:pPr>
        <w:ind w:left="0" w:leftChars="0" w:firstLine="0" w:firstLineChars="0"/>
        <w:jc w:val="center"/>
        <w:rPr>
          <w:rFonts w:hint="eastAsia"/>
          <w:sz w:val="24"/>
          <w:lang w:val="en-US" w:eastAsia="zh-CN"/>
        </w:rPr>
      </w:pPr>
      <w:r>
        <w:rPr>
          <w:rFonts w:hint="eastAsia"/>
          <w:sz w:val="24"/>
          <w:lang w:val="en-US" w:eastAsia="zh-CN"/>
        </w:rPr>
        <w:t>图表1</w:t>
      </w:r>
    </w:p>
    <w:p>
      <w:pPr>
        <w:rPr>
          <w:rFonts w:hint="eastAsia"/>
          <w:lang w:val="en-US" w:eastAsia="zh-CN"/>
        </w:rPr>
      </w:pPr>
      <w:r>
        <w:rPr>
          <w:rFonts w:hint="eastAsia"/>
          <w:lang w:val="en-US" w:eastAsia="zh-CN"/>
        </w:rPr>
        <w:t>1、登录</w:t>
      </w:r>
    </w:p>
    <w:p>
      <w:pPr>
        <w:rPr>
          <w:rFonts w:hint="eastAsia"/>
          <w:lang w:val="en-US" w:eastAsia="zh-CN"/>
        </w:rPr>
      </w:pPr>
      <w:r>
        <w:rPr>
          <w:rFonts w:hint="eastAsia"/>
          <w:lang w:val="en-US" w:eastAsia="zh-CN"/>
        </w:rPr>
        <w:t>用户输入用户名和密码，页面跳转到图书检索主页面。</w:t>
      </w:r>
    </w:p>
    <w:p>
      <w:pPr>
        <w:rPr>
          <w:rFonts w:hint="eastAsia"/>
          <w:lang w:val="en-US" w:eastAsia="zh-CN"/>
        </w:rPr>
      </w:pPr>
      <w:r>
        <w:rPr>
          <w:rFonts w:hint="eastAsia"/>
          <w:lang w:val="en-US" w:eastAsia="zh-CN"/>
        </w:rPr>
        <w:t>2、注册</w:t>
      </w:r>
    </w:p>
    <w:p>
      <w:pPr>
        <w:rPr>
          <w:rFonts w:hint="eastAsia"/>
          <w:lang w:val="en-US" w:eastAsia="zh-CN"/>
        </w:rPr>
      </w:pPr>
      <w:r>
        <w:rPr>
          <w:rFonts w:hint="eastAsia"/>
          <w:lang w:val="en-US" w:eastAsia="zh-CN"/>
        </w:rPr>
        <w:t>用户输入各项个人信息，如用户名、密码、电子邮箱、手机号、地址等，如果信息合乎，联通数据库注册新用户，返回登录页面。</w:t>
      </w:r>
    </w:p>
    <w:p>
      <w:pPr>
        <w:numPr>
          <w:ilvl w:val="0"/>
          <w:numId w:val="5"/>
        </w:numPr>
        <w:rPr>
          <w:rFonts w:hint="eastAsia"/>
          <w:lang w:val="en-US" w:eastAsia="zh-CN"/>
        </w:rPr>
      </w:pPr>
      <w:r>
        <w:rPr>
          <w:rFonts w:hint="eastAsia"/>
          <w:lang w:val="en-US" w:eastAsia="zh-CN"/>
        </w:rPr>
        <w:t>个人信息</w:t>
      </w:r>
    </w:p>
    <w:p>
      <w:pPr>
        <w:numPr>
          <w:numId w:val="0"/>
        </w:numPr>
        <w:ind w:firstLine="420" w:firstLineChars="0"/>
        <w:rPr>
          <w:rFonts w:hint="eastAsia"/>
          <w:lang w:val="en-US" w:eastAsia="zh-CN"/>
        </w:rPr>
      </w:pPr>
      <w:r>
        <w:rPr>
          <w:rFonts w:hint="eastAsia"/>
          <w:lang w:val="en-US" w:eastAsia="zh-CN"/>
        </w:rPr>
        <w:t>功能：已登录用户可以点击进入个人界面修改个人相关信息。</w:t>
      </w:r>
    </w:p>
    <w:p>
      <w:pPr>
        <w:numPr>
          <w:ilvl w:val="0"/>
          <w:numId w:val="5"/>
        </w:numPr>
        <w:ind w:firstLine="420" w:firstLineChars="200"/>
        <w:rPr>
          <w:rFonts w:hint="eastAsia"/>
          <w:lang w:val="en-US" w:eastAsia="zh-CN"/>
        </w:rPr>
      </w:pPr>
      <w:r>
        <w:rPr>
          <w:rFonts w:hint="eastAsia"/>
          <w:lang w:val="en-US" w:eastAsia="zh-CN"/>
        </w:rPr>
        <w:t>搜索书目</w:t>
      </w:r>
    </w:p>
    <w:p>
      <w:pPr>
        <w:numPr>
          <w:numId w:val="0"/>
        </w:numPr>
        <w:ind w:firstLine="420" w:firstLineChars="0"/>
        <w:rPr>
          <w:rFonts w:hint="eastAsia"/>
          <w:lang w:val="en-US" w:eastAsia="zh-CN"/>
        </w:rPr>
      </w:pPr>
      <w:r>
        <w:rPr>
          <w:rFonts w:hint="eastAsia"/>
          <w:lang w:val="en-US" w:eastAsia="zh-CN"/>
        </w:rPr>
        <w:t>用户进入主界面后可以通过相关关键字搜索到自己想要的数据，查看书籍相关信息，包括ISBN，分类，作者，借阅情况等。</w:t>
      </w:r>
    </w:p>
    <w:p>
      <w:pPr>
        <w:numPr>
          <w:ilvl w:val="0"/>
          <w:numId w:val="5"/>
        </w:numPr>
        <w:ind w:firstLine="420" w:firstLineChars="200"/>
        <w:rPr>
          <w:rFonts w:hint="eastAsia"/>
          <w:lang w:val="en-US" w:eastAsia="zh-CN"/>
        </w:rPr>
      </w:pPr>
      <w:r>
        <w:rPr>
          <w:rFonts w:hint="eastAsia"/>
          <w:lang w:val="en-US" w:eastAsia="zh-CN"/>
        </w:rPr>
        <w:t>借阅图书</w:t>
      </w:r>
    </w:p>
    <w:p>
      <w:pPr>
        <w:rPr>
          <w:rFonts w:hint="eastAsia"/>
          <w:lang w:val="en-US" w:eastAsia="zh-CN"/>
        </w:rPr>
      </w:pPr>
      <w:r>
        <w:rPr>
          <w:rFonts w:hint="eastAsia"/>
          <w:lang w:val="en-US" w:eastAsia="zh-CN"/>
        </w:rPr>
        <w:t>用户在搜索界面搜索到可借状态的图书后，可以点击借阅来借阅该图书，如果该图书当前为借出状态，则可选择预借功能。</w:t>
      </w:r>
    </w:p>
    <w:p>
      <w:pPr>
        <w:numPr>
          <w:ilvl w:val="0"/>
          <w:numId w:val="5"/>
        </w:numPr>
        <w:ind w:firstLine="420" w:firstLineChars="200"/>
        <w:rPr>
          <w:rFonts w:hint="eastAsia"/>
          <w:lang w:val="en-US" w:eastAsia="zh-CN"/>
        </w:rPr>
      </w:pPr>
      <w:r>
        <w:rPr>
          <w:rFonts w:hint="eastAsia"/>
          <w:lang w:val="en-US" w:eastAsia="zh-CN"/>
        </w:rPr>
        <w:t>还书</w:t>
      </w:r>
    </w:p>
    <w:p>
      <w:pPr>
        <w:rPr>
          <w:rFonts w:hint="eastAsia"/>
          <w:lang w:val="en-US" w:eastAsia="zh-CN"/>
        </w:rPr>
      </w:pPr>
      <w:r>
        <w:rPr>
          <w:rFonts w:hint="eastAsia"/>
          <w:lang w:val="en-US" w:eastAsia="zh-CN"/>
        </w:rPr>
        <w:t>用户在还书成功后，可以在该图书的评论区发表自己评价，以供其他读者参考。</w:t>
      </w:r>
    </w:p>
    <w:p>
      <w:pPr>
        <w:rPr>
          <w:rFonts w:hint="eastAsia"/>
          <w:lang w:val="en-US" w:eastAsia="zh-CN"/>
        </w:rPr>
      </w:pPr>
      <w:r>
        <w:rPr>
          <w:sz w:val="24"/>
        </w:rPr>
        <mc:AlternateContent>
          <mc:Choice Requires="wps">
            <w:drawing>
              <wp:anchor distT="0" distB="0" distL="114300" distR="114300" simplePos="0" relativeHeight="251848704" behindDoc="0" locked="0" layoutInCell="1" allowOverlap="1">
                <wp:simplePos x="0" y="0"/>
                <wp:positionH relativeFrom="column">
                  <wp:posOffset>1847215</wp:posOffset>
                </wp:positionH>
                <wp:positionV relativeFrom="paragraph">
                  <wp:posOffset>18415</wp:posOffset>
                </wp:positionV>
                <wp:extent cx="1285240" cy="438150"/>
                <wp:effectExtent l="6350" t="6350" r="22860" b="12700"/>
                <wp:wrapNone/>
                <wp:docPr id="25" name="圆角矩形 25"/>
                <wp:cNvGraphicFramePr/>
                <a:graphic xmlns:a="http://schemas.openxmlformats.org/drawingml/2006/main">
                  <a:graphicData uri="http://schemas.microsoft.com/office/word/2010/wordprocessingShape">
                    <wps:wsp>
                      <wps:cNvSpPr/>
                      <wps:spPr>
                        <a:xfrm>
                          <a:off x="0" y="0"/>
                          <a:ext cx="128524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5.45pt;margin-top:1.45pt;height:34.5pt;width:101.2pt;z-index:251848704;v-text-anchor:middle;mso-width-relative:page;mso-height-relative:page;" fillcolor="#FFFFFF [3201]" filled="t" stroked="t" coordsize="21600,21600" arcsize="0.166666666666667" o:gfxdata="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LVH2t1wAAAAoBAAAPAAAAAAAAAAEAIAAAACIAAABkcnMvZG93bnJl&#10;di54bWxQSwECFAAUAAAACACHTuJA06HIUXACAAC+BAAADgAAAAAAAAABACAAAAAmAQAAZHJzL2Uy&#10;b0RvYy54bWxQSwUGAAAAAAYABgBZAQAACAY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用户界面</w:t>
                      </w:r>
                    </w:p>
                  </w:txbxContent>
                </v:textbox>
              </v:roundrect>
            </w:pict>
          </mc:Fallback>
        </mc:AlternateContent>
      </w:r>
    </w:p>
    <w:p>
      <w:pPr>
        <w:rPr>
          <w:rFonts w:hint="eastAsia"/>
          <w:lang w:val="en-US" w:eastAsia="zh-CN"/>
        </w:rPr>
      </w:pPr>
      <w:r>
        <w:rPr>
          <w:sz w:val="24"/>
        </w:rPr>
        <mc:AlternateContent>
          <mc:Choice Requires="wps">
            <w:drawing>
              <wp:anchor distT="0" distB="0" distL="114300" distR="114300" simplePos="0" relativeHeight="254723072" behindDoc="0" locked="0" layoutInCell="1" allowOverlap="1">
                <wp:simplePos x="0" y="0"/>
                <wp:positionH relativeFrom="column">
                  <wp:posOffset>1246505</wp:posOffset>
                </wp:positionH>
                <wp:positionV relativeFrom="paragraph">
                  <wp:posOffset>277495</wp:posOffset>
                </wp:positionV>
                <wp:extent cx="0" cy="314325"/>
                <wp:effectExtent l="48895" t="0" r="65405" b="9525"/>
                <wp:wrapNone/>
                <wp:docPr id="51" name="直接箭头连接符 5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8.15pt;margin-top:21.85pt;height:24.75pt;width:0pt;z-index:254723072;mso-width-relative:page;mso-height-relative:page;" filled="f" stroked="t" coordsize="21600,21600" o:gfxdata="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J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jrO&#10;YNYAAAAJAQAADwAAAAAAAAABACAAAAAiAAAAZHJzL2Rvd25yZXYueG1sUEsBAhQAFAAAAAgAh07i&#10;QK9vP3r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5745024" behindDoc="0" locked="0" layoutInCell="1" allowOverlap="1">
                <wp:simplePos x="0" y="0"/>
                <wp:positionH relativeFrom="column">
                  <wp:posOffset>4142105</wp:posOffset>
                </wp:positionH>
                <wp:positionV relativeFrom="paragraph">
                  <wp:posOffset>277495</wp:posOffset>
                </wp:positionV>
                <wp:extent cx="0" cy="314325"/>
                <wp:effectExtent l="48895" t="0" r="65405" b="9525"/>
                <wp:wrapNone/>
                <wp:docPr id="52" name="直接箭头连接符 5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6.15pt;margin-top:21.85pt;height:24.75pt;width:0pt;z-index:255745024;mso-width-relative:page;mso-height-relative:page;" filled="f" stroked="t" coordsize="21600,21600" o:gfxdata="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p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Wl&#10;YNYAAAAJAQAADwAAAAAAAAABACAAAAAiAAAAZHJzL2Rvd25yZXYueG1sUEsBAhQAFAAAAAgAh07i&#10;QJxXS9H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6766976" behindDoc="0" locked="0" layoutInCell="1" allowOverlap="1">
                <wp:simplePos x="0" y="0"/>
                <wp:positionH relativeFrom="column">
                  <wp:posOffset>3408680</wp:posOffset>
                </wp:positionH>
                <wp:positionV relativeFrom="paragraph">
                  <wp:posOffset>287020</wp:posOffset>
                </wp:positionV>
                <wp:extent cx="0" cy="314325"/>
                <wp:effectExtent l="48895" t="0" r="65405" b="9525"/>
                <wp:wrapNone/>
                <wp:docPr id="53" name="直接箭头连接符 5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8.4pt;margin-top:22.6pt;height:24.75pt;width:0pt;z-index:256766976;mso-width-relative:page;mso-height-relative:page;" filled="f" stroked="t" coordsize="21600,21600" o:gfxdata="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Z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KJE&#10;c9YAAAAJAQAADwAAAAAAAAABACAAAAAiAAAAZHJzL2Rvd25yZXYueG1sUEsBAhQAFAAAAAgAh07i&#10;QI2/mLf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701120" behindDoc="0" locked="0" layoutInCell="1" allowOverlap="1">
                <wp:simplePos x="0" y="0"/>
                <wp:positionH relativeFrom="column">
                  <wp:posOffset>2713355</wp:posOffset>
                </wp:positionH>
                <wp:positionV relativeFrom="paragraph">
                  <wp:posOffset>287020</wp:posOffset>
                </wp:positionV>
                <wp:extent cx="0" cy="314325"/>
                <wp:effectExtent l="48895" t="0" r="65405" b="9525"/>
                <wp:wrapNone/>
                <wp:docPr id="50" name="直接箭头连接符 50"/>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3.65pt;margin-top:22.6pt;height:24.75pt;width:0pt;z-index:253701120;mso-width-relative:page;mso-height-relative:page;" filled="f" stroked="t" coordsize="21600,21600" o:gfxdata="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lq+4d&#10;1gAAAAkBAAAPAAAAAAAAAAEAIAAAACIAAABkcnMvZG93bnJldi54bWxQSwECFAAUAAAACACHTuJA&#10;vofsHOoBAACRAwAADgAAAAAAAAABACAAAAAlAQAAZHJzL2Uyb0RvYy54bWxQSwUGAAAAAAYABgBZ&#10;AQAAg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679168" behindDoc="0" locked="0" layoutInCell="1" allowOverlap="1">
                <wp:simplePos x="0" y="0"/>
                <wp:positionH relativeFrom="column">
                  <wp:posOffset>2027555</wp:posOffset>
                </wp:positionH>
                <wp:positionV relativeFrom="paragraph">
                  <wp:posOffset>287020</wp:posOffset>
                </wp:positionV>
                <wp:extent cx="0" cy="314325"/>
                <wp:effectExtent l="48895" t="0" r="65405" b="9525"/>
                <wp:wrapNone/>
                <wp:docPr id="49" name="直接箭头连接符 49"/>
                <wp:cNvGraphicFramePr/>
                <a:graphic xmlns:a="http://schemas.openxmlformats.org/drawingml/2006/main">
                  <a:graphicData uri="http://schemas.microsoft.com/office/word/2010/wordprocessingShape">
                    <wps:wsp>
                      <wps:cNvCnPr/>
                      <wps:spPr>
                        <a:xfrm>
                          <a:off x="3166110" y="179578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9.65pt;margin-top:22.6pt;height:24.75pt;width:0pt;z-index:252679168;mso-width-relative:page;mso-height-relative:page;" filled="f" stroked="t" coordsize="21600,21600" o:gfxdata="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W54yPXAAAACQEAAA8AAAAAAAAAAQAgAAAAIgAAAGRycy9kb3ducmV2Lnht&#10;bFBLAQIUABQAAAAIAIdO4kBc/VUD+gEAAJ0DAAAOAAAAAAAAAAEAIAAAACYBAABkcnMvZTJvRG9j&#10;LnhtbFBLBQYAAAAABgAGAFkBAACS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678144" behindDoc="0" locked="0" layoutInCell="1" allowOverlap="1">
                <wp:simplePos x="0" y="0"/>
                <wp:positionH relativeFrom="column">
                  <wp:posOffset>1236980</wp:posOffset>
                </wp:positionH>
                <wp:positionV relativeFrom="paragraph">
                  <wp:posOffset>287020</wp:posOffset>
                </wp:positionV>
                <wp:extent cx="2895600" cy="0"/>
                <wp:effectExtent l="0" t="0" r="0" b="0"/>
                <wp:wrapNone/>
                <wp:docPr id="46" name="直接连接符 46"/>
                <wp:cNvGraphicFramePr/>
                <a:graphic xmlns:a="http://schemas.openxmlformats.org/drawingml/2006/main">
                  <a:graphicData uri="http://schemas.microsoft.com/office/word/2010/wordprocessingShape">
                    <wps:wsp>
                      <wps:cNvCnPr/>
                      <wps:spPr>
                        <a:xfrm>
                          <a:off x="2379980" y="1843405"/>
                          <a:ext cx="289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7.4pt;margin-top:22.6pt;height:0pt;width:228pt;z-index:252678144;mso-width-relative:page;mso-height-relative:page;" filled="f" stroked="t" coordsize="21600,21600" o:gfxdata="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z/uljWAAAACQEAAA8AAAAA&#10;AAAAAQAgAAAAIgAAAGRycy9kb3ducmV2LnhtbFBLAQIUABQAAAAIAIdO4kAkGGqo3QEAAHEDAAAO&#10;AAAAAAAAAAEAIAAAACUBAABkcnMvZTJvRG9jLnhtbFBLBQYAAAAABgAGAFkBAAB0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677120" behindDoc="0" locked="0" layoutInCell="1" allowOverlap="1">
                <wp:simplePos x="0" y="0"/>
                <wp:positionH relativeFrom="column">
                  <wp:posOffset>2489835</wp:posOffset>
                </wp:positionH>
                <wp:positionV relativeFrom="paragraph">
                  <wp:posOffset>159385</wp:posOffset>
                </wp:positionV>
                <wp:extent cx="4445" cy="127635"/>
                <wp:effectExtent l="4445" t="0" r="10160" b="5080"/>
                <wp:wrapNone/>
                <wp:docPr id="45" name="直接连接符 45"/>
                <wp:cNvGraphicFramePr/>
                <a:graphic xmlns:a="http://schemas.openxmlformats.org/drawingml/2006/main">
                  <a:graphicData uri="http://schemas.microsoft.com/office/word/2010/wordprocessingShape">
                    <wps:wsp>
                      <wps:cNvCnPr>
                        <a:stCxn id="25" idx="2"/>
                      </wps:cNvCnPr>
                      <wps:spPr>
                        <a:xfrm>
                          <a:off x="3632835" y="1668145"/>
                          <a:ext cx="4445" cy="127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6.05pt;margin-top:12.55pt;height:10.05pt;width:0.35pt;z-index:252677120;mso-width-relative:page;mso-height-relative:page;" filled="f" stroked="t" coordsize="21600,21600" o:gfxdata="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6g&#10;zJ3YAAAACQEAAA8AAAAAAAAAAQAgAAAAIgAAAGRycy9kb3ducmV2LnhtbFBLAQIUABQAAAAIAIdO&#10;4kAUbByj6gEAAJoDAAAOAAAAAAAAAAEAIAAAACcBAABkcnMvZTJvRG9jLnhtbFBLBQYAAAAABgAG&#10;AFkBAACDBQAAAAA=&#10;">
                <v:fill on="f" focussize="0,0"/>
                <v:stroke weight="0.5pt" color="#5B9BD5 [3204]" miterlimit="8" joinstyle="miter"/>
                <v:imagedata o:title=""/>
                <o:lock v:ext="edit" aspectratio="f"/>
              </v:line>
            </w:pict>
          </mc:Fallback>
        </mc:AlternateContent>
      </w:r>
    </w:p>
    <w:p>
      <w:pPr>
        <w:rPr>
          <w:rFonts w:hint="eastAsia"/>
          <w:lang w:val="en-US" w:eastAsia="zh-CN"/>
        </w:rPr>
      </w:pPr>
      <w:r>
        <w:rPr>
          <w:sz w:val="24"/>
          <w:lang w:val="en-US"/>
        </w:rPr>
        <mc:AlternateContent>
          <mc:Choice Requires="wps">
            <w:drawing>
              <wp:anchor distT="0" distB="0" distL="114300" distR="114300" simplePos="0" relativeHeight="252676096" behindDoc="0" locked="0" layoutInCell="1" allowOverlap="1">
                <wp:simplePos x="0" y="0"/>
                <wp:positionH relativeFrom="column">
                  <wp:posOffset>3856355</wp:posOffset>
                </wp:positionH>
                <wp:positionV relativeFrom="paragraph">
                  <wp:posOffset>281305</wp:posOffset>
                </wp:positionV>
                <wp:extent cx="600075" cy="1076325"/>
                <wp:effectExtent l="6350" t="6350" r="22225" b="22225"/>
                <wp:wrapNone/>
                <wp:docPr id="43" name="圆角矩形 43"/>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留言管理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65pt;margin-top:22.15pt;height:84.75pt;width:47.25pt;z-index:252676096;v-text-anchor:middle;mso-width-relative:page;mso-height-relative:page;" fillcolor="#FFFFFF [3201]" filled="t" stroked="t" coordsize="21600,21600" arcsize="0.166666666666667" o:gfxdata="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xUritcAAAAKAQAADwAAAAAAAAABACAAAAAiAAAAZHJzL2Rvd25y&#10;ZXYueG1sUEsBAhQAFAAAAAgAh07iQClWhQxxAgAAvgQAAA4AAAAAAAAAAQAgAAAAJgEAAGRycy9l&#10;Mm9Eb2MueG1sUEsFBgAAAAAGAAYAWQEAAAkGA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留言管理</w:t>
                      </w:r>
                    </w:p>
                  </w:txbxContent>
                </v:textbox>
              </v:roundrect>
            </w:pict>
          </mc:Fallback>
        </mc:AlternateContent>
      </w:r>
      <w:r>
        <w:rPr>
          <w:sz w:val="24"/>
          <w:lang w:val="en-US"/>
        </w:rPr>
        <mc:AlternateContent>
          <mc:Choice Requires="wps">
            <w:drawing>
              <wp:anchor distT="0" distB="0" distL="114300" distR="114300" simplePos="0" relativeHeight="252472320" behindDoc="0" locked="0" layoutInCell="1" allowOverlap="1">
                <wp:simplePos x="0" y="0"/>
                <wp:positionH relativeFrom="column">
                  <wp:posOffset>3132455</wp:posOffset>
                </wp:positionH>
                <wp:positionV relativeFrom="paragraph">
                  <wp:posOffset>281305</wp:posOffset>
                </wp:positionV>
                <wp:extent cx="600075" cy="1076325"/>
                <wp:effectExtent l="6350" t="6350" r="22225" b="22225"/>
                <wp:wrapNone/>
                <wp:docPr id="42" name="圆角矩形 42"/>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还书管理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6.65pt;margin-top:22.15pt;height:84.75pt;width:47.25pt;z-index:252472320;v-text-anchor:middle;mso-width-relative:page;mso-height-relative:page;" fillcolor="#FFFFFF [3201]" filled="t" stroked="t" coordsize="21600,21600" arcsize="0.166666666666667" o:gfxdata="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KoFjNgAAAAKAQAADwAAAAAAAAABACAAAAAiAAAAZHJzL2Rvd25y&#10;ZXYueG1sUEsBAhQAFAAAAAgAh07iQPqNs3RwAgAAvgQAAA4AAAAAAAAAAQAgAAAAJwEAAGRycy9l&#10;Mm9Eb2MueG1sUEsFBgAAAAAGAAYAWQEAAAkGA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还书管理</w:t>
                      </w:r>
                    </w:p>
                  </w:txbxContent>
                </v:textbox>
              </v:roundrect>
            </w:pict>
          </mc:Fallback>
        </mc:AlternateContent>
      </w:r>
      <w:r>
        <w:rPr>
          <w:sz w:val="24"/>
          <w:lang w:val="en-US"/>
        </w:rPr>
        <mc:AlternateContent>
          <mc:Choice Requires="wps">
            <w:drawing>
              <wp:anchor distT="0" distB="0" distL="114300" distR="114300" simplePos="0" relativeHeight="252268544" behindDoc="0" locked="0" layoutInCell="1" allowOverlap="1">
                <wp:simplePos x="0" y="0"/>
                <wp:positionH relativeFrom="column">
                  <wp:posOffset>2427605</wp:posOffset>
                </wp:positionH>
                <wp:positionV relativeFrom="paragraph">
                  <wp:posOffset>281305</wp:posOffset>
                </wp:positionV>
                <wp:extent cx="600075" cy="1076325"/>
                <wp:effectExtent l="6350" t="6350" r="22225" b="22225"/>
                <wp:wrapNone/>
                <wp:docPr id="41" name="圆角矩形 41"/>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公告管理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1.15pt;margin-top:22.15pt;height:84.75pt;width:47.25pt;z-index:252268544;v-text-anchor:middle;mso-width-relative:page;mso-height-relative:page;" fillcolor="#FFFFFF [3201]" filled="t" stroked="t" coordsize="21600,21600" arcsize="0.166666666666667" o:gfxdata="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joUytgAAAAKAQAADwAAAAAAAAABACAAAAAiAAAAZHJzL2Rvd25y&#10;ZXYueG1sUEsBAhQAFAAAAAgAh07iQI/h6PxwAgAAvgQAAA4AAAAAAAAAAQAgAAAAJwEAAGRycy9l&#10;Mm9Eb2MueG1sUEsFBgAAAAAGAAYAWQEAAAkGA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公告管理</w:t>
                      </w:r>
                    </w:p>
                  </w:txbxContent>
                </v:textbox>
              </v:roundrect>
            </w:pict>
          </mc:Fallback>
        </mc:AlternateContent>
      </w:r>
      <w:r>
        <w:rPr>
          <w:sz w:val="24"/>
          <w:lang w:val="en-US"/>
        </w:rPr>
        <mc:AlternateContent>
          <mc:Choice Requires="wps">
            <w:drawing>
              <wp:anchor distT="0" distB="0" distL="114300" distR="114300" simplePos="0" relativeHeight="252064768" behindDoc="0" locked="0" layoutInCell="1" allowOverlap="1">
                <wp:simplePos x="0" y="0"/>
                <wp:positionH relativeFrom="column">
                  <wp:posOffset>1722755</wp:posOffset>
                </wp:positionH>
                <wp:positionV relativeFrom="paragraph">
                  <wp:posOffset>290830</wp:posOffset>
                </wp:positionV>
                <wp:extent cx="600075" cy="1076325"/>
                <wp:effectExtent l="6350" t="6350" r="22225" b="22225"/>
                <wp:wrapNone/>
                <wp:docPr id="40" name="圆角矩形 40"/>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个人信息管理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65pt;margin-top:22.9pt;height:84.75pt;width:47.25pt;z-index:252064768;v-text-anchor:middle;mso-width-relative:page;mso-height-relative:page;" fillcolor="#FFFFFF [3201]" filled="t" stroked="t" coordsize="21600,21600" arcsize="0.166666666666667" o:gfxdata="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Fgj9vXAAAACgEAAA8AAAAAAAAAAQAgAAAAIgAAAGRycy9kb3ducmV2&#10;LnhtbFBLAQIUABQAAAAIAIdO4kBcOt6EbwIAAL4EAAAOAAAAAAAAAAEAIAAAACYBAABkcnMvZTJv&#10;RG9jLnhtbFBLBQYAAAAABgAGAFkBAAAHBg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个人信息管理</w:t>
                      </w:r>
                    </w:p>
                  </w:txbxContent>
                </v:textbox>
              </v:roundrect>
            </w:pict>
          </mc:Fallback>
        </mc:AlternateContent>
      </w:r>
      <w:r>
        <w:rPr>
          <w:sz w:val="24"/>
          <w:lang w:val="en-US"/>
        </w:rPr>
        <mc:AlternateContent>
          <mc:Choice Requires="wps">
            <w:drawing>
              <wp:anchor distT="0" distB="0" distL="114300" distR="114300" simplePos="0" relativeHeight="251860992" behindDoc="0" locked="0" layoutInCell="1" allowOverlap="1">
                <wp:simplePos x="0" y="0"/>
                <wp:positionH relativeFrom="column">
                  <wp:posOffset>960755</wp:posOffset>
                </wp:positionH>
                <wp:positionV relativeFrom="paragraph">
                  <wp:posOffset>290830</wp:posOffset>
                </wp:positionV>
                <wp:extent cx="600075" cy="1076325"/>
                <wp:effectExtent l="6350" t="6350" r="22225" b="22225"/>
                <wp:wrapNone/>
                <wp:docPr id="39" name="圆角矩形 39"/>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rPr>
                                <w:rFonts w:hint="eastAsia"/>
                                <w:lang w:val="en-US" w:eastAsia="zh-CN"/>
                              </w:rPr>
                            </w:pPr>
                            <w:r>
                              <w:rPr>
                                <w:rFonts w:hint="eastAsia"/>
                                <w:lang w:val="en-US" w:eastAsia="zh-CN"/>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5.65pt;margin-top:22.9pt;height:84.75pt;width:47.25pt;z-index:251860992;v-text-anchor:middle;mso-width-relative:page;mso-height-relative:page;" fillcolor="#FFFFFF [3201]" filled="t" stroked="t" coordsize="21600,21600" arcsize="0.166666666666667" o:gfxdata="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Yk51gAAAAoBAAAPAAAAAAAAAAEAIAAAACIAAABkcnMvZG93bnJl&#10;di54bWxQSwECFAAUAAAACACHTuJAnjvR1XECAAC+BAAADgAAAAAAAAABACAAAAAlAQAAZHJzL2Uy&#10;b0RvYy54bWxQSwUGAAAAAAYABgBZAQAACAYAAAAA&#10;">
                <v:fill on="t" focussize="0,0"/>
                <v:stroke weight="1pt" color="#70AD47 [3209]" miterlimit="8" joinstyle="miter"/>
                <v:imagedata o:title=""/>
                <o:lock v:ext="edit" aspectratio="f"/>
                <v:textbox>
                  <w:txbxContent>
                    <w:p>
                      <w:pPr>
                        <w:pStyle w:val="21"/>
                        <w:rPr>
                          <w:rFonts w:hint="eastAsia"/>
                          <w:lang w:val="en-US" w:eastAsia="zh-CN"/>
                        </w:rPr>
                      </w:pPr>
                      <w:r>
                        <w:rPr>
                          <w:rFonts w:hint="eastAsia"/>
                          <w:lang w:val="en-US" w:eastAsia="zh-CN"/>
                        </w:rPr>
                        <w:t>登录</w:t>
                      </w:r>
                    </w:p>
                  </w:txbxContent>
                </v:textbox>
              </v:roundrect>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1"/>
        <w:jc w:val="center"/>
        <w:rPr>
          <w:rFonts w:hint="eastAsia"/>
          <w:lang w:val="en-US" w:eastAsia="zh-CN"/>
        </w:rPr>
      </w:pPr>
      <w:r>
        <w:rPr>
          <w:rFonts w:hint="eastAsia"/>
          <w:lang w:val="en-US" w:eastAsia="zh-CN"/>
        </w:rPr>
        <w:t>图表2</w:t>
      </w:r>
    </w:p>
    <w:p>
      <w:pPr>
        <w:numPr>
          <w:ilvl w:val="0"/>
          <w:numId w:val="6"/>
        </w:numPr>
        <w:rPr>
          <w:rFonts w:hint="eastAsia"/>
          <w:lang w:val="en-US" w:eastAsia="zh-CN"/>
        </w:rPr>
      </w:pPr>
      <w:r>
        <w:rPr>
          <w:rFonts w:hint="eastAsia"/>
          <w:lang w:val="en-US" w:eastAsia="zh-CN"/>
        </w:rPr>
        <w:t>登录</w:t>
      </w:r>
    </w:p>
    <w:p>
      <w:pPr>
        <w:rPr>
          <w:rFonts w:hint="eastAsia"/>
          <w:lang w:val="en-US" w:eastAsia="zh-CN"/>
        </w:rPr>
      </w:pPr>
      <w:r>
        <w:rPr>
          <w:rFonts w:hint="eastAsia"/>
          <w:lang w:val="en-US" w:eastAsia="zh-CN"/>
        </w:rPr>
        <w:t>系统管理员登录</w:t>
      </w:r>
    </w:p>
    <w:p>
      <w:pPr>
        <w:numPr>
          <w:ilvl w:val="0"/>
          <w:numId w:val="6"/>
        </w:numPr>
        <w:ind w:firstLine="420" w:firstLineChars="200"/>
        <w:rPr>
          <w:rFonts w:hint="eastAsia"/>
          <w:lang w:val="en-US" w:eastAsia="zh-CN"/>
        </w:rPr>
      </w:pPr>
      <w:r>
        <w:rPr>
          <w:rFonts w:hint="eastAsia"/>
          <w:lang w:val="en-US" w:eastAsia="zh-CN"/>
        </w:rPr>
        <w:t>个人信息管理</w:t>
      </w:r>
    </w:p>
    <w:p>
      <w:pPr>
        <w:rPr>
          <w:rFonts w:hint="eastAsia"/>
          <w:lang w:val="en-US" w:eastAsia="zh-CN"/>
        </w:rPr>
      </w:pPr>
      <w:r>
        <w:rPr>
          <w:rFonts w:hint="eastAsia"/>
          <w:lang w:val="en-US" w:eastAsia="zh-CN"/>
        </w:rPr>
        <w:t>管理员可以通过系统查看不同用户的个人信息及借阅信息，同时可以通过控制用户权限从而管理用户（是否处于黑名单等）。</w:t>
      </w:r>
    </w:p>
    <w:p>
      <w:pPr>
        <w:rPr>
          <w:rFonts w:hint="eastAsia"/>
          <w:lang w:val="en-US" w:eastAsia="zh-CN"/>
        </w:rPr>
      </w:pPr>
      <w:r>
        <w:rPr>
          <w:rFonts w:hint="eastAsia"/>
          <w:lang w:val="en-US" w:eastAsia="zh-CN"/>
        </w:rPr>
        <w:t>3、公告管理</w:t>
      </w:r>
    </w:p>
    <w:p>
      <w:pPr>
        <w:rPr>
          <w:rFonts w:hint="eastAsia"/>
          <w:lang w:val="en-US" w:eastAsia="zh-CN"/>
        </w:rPr>
      </w:pPr>
      <w:r>
        <w:rPr>
          <w:rFonts w:hint="eastAsia"/>
          <w:lang w:val="en-US" w:eastAsia="zh-CN"/>
        </w:rPr>
        <w:t>管理员可以通过在公告区发布公告来通知读者图书馆的开放信息，已经图书更新信息。</w:t>
      </w:r>
    </w:p>
    <w:p>
      <w:pPr>
        <w:numPr>
          <w:ilvl w:val="0"/>
          <w:numId w:val="7"/>
        </w:numPr>
        <w:rPr>
          <w:rFonts w:hint="eastAsia"/>
          <w:lang w:val="en-US" w:eastAsia="zh-CN"/>
        </w:rPr>
      </w:pPr>
      <w:r>
        <w:rPr>
          <w:rFonts w:hint="eastAsia"/>
          <w:lang w:val="en-US" w:eastAsia="zh-CN"/>
        </w:rPr>
        <w:t>还书管理</w:t>
      </w:r>
    </w:p>
    <w:p>
      <w:pPr>
        <w:rPr>
          <w:rFonts w:hint="eastAsia"/>
          <w:lang w:val="en-US" w:eastAsia="zh-CN"/>
        </w:rPr>
      </w:pPr>
      <w:r>
        <w:rPr>
          <w:rFonts w:hint="eastAsia"/>
          <w:lang w:val="en-US" w:eastAsia="zh-CN"/>
        </w:rPr>
        <w:t>管理员在收到读者还书后，在管理系统上标注读者还书已成功。</w:t>
      </w:r>
    </w:p>
    <w:p>
      <w:pPr>
        <w:numPr>
          <w:ilvl w:val="0"/>
          <w:numId w:val="7"/>
        </w:numPr>
        <w:ind w:firstLine="420" w:firstLineChars="200"/>
        <w:rPr>
          <w:rFonts w:hint="eastAsia"/>
          <w:lang w:val="en-US" w:eastAsia="zh-CN"/>
        </w:rPr>
      </w:pPr>
      <w:r>
        <w:rPr>
          <w:rFonts w:hint="eastAsia"/>
          <w:lang w:val="en-US" w:eastAsia="zh-CN"/>
        </w:rPr>
        <w:t>留言管理</w:t>
      </w:r>
    </w:p>
    <w:p>
      <w:pPr>
        <w:rPr>
          <w:rFonts w:hint="eastAsia"/>
          <w:lang w:val="en-US" w:eastAsia="zh-CN"/>
        </w:rPr>
      </w:pPr>
      <w:r>
        <w:rPr>
          <w:rFonts w:hint="eastAsia"/>
          <w:lang w:val="en-US" w:eastAsia="zh-CN"/>
        </w:rPr>
        <w:t>管理员可以在留言区决定删除相关恶意留言。</w:t>
      </w:r>
    </w:p>
    <w:p>
      <w:pPr>
        <w:rPr>
          <w:rFonts w:hint="eastAsia"/>
          <w:lang w:val="en-US" w:eastAsia="zh-CN"/>
        </w:rPr>
      </w:pPr>
    </w:p>
    <w:p>
      <w:pPr>
        <w:pStyle w:val="7"/>
        <w:rPr>
          <w:rFonts w:hint="eastAsia"/>
          <w:lang w:val="en-US" w:eastAsia="zh-CN"/>
        </w:rPr>
      </w:pPr>
      <w:bookmarkStart w:id="48" w:name="_Toc4867"/>
      <w:r>
        <w:rPr>
          <w:rFonts w:hint="eastAsia"/>
          <w:lang w:val="en-US" w:eastAsia="zh-CN"/>
        </w:rPr>
        <w:t>6.2验收标准</w:t>
      </w:r>
      <w:bookmarkEnd w:id="48"/>
    </w:p>
    <w:p>
      <w:pPr>
        <w:pStyle w:val="22"/>
        <w:outlineLvl w:val="4"/>
        <w:rPr>
          <w:rFonts w:hint="eastAsia"/>
          <w:lang w:val="en-US" w:eastAsia="zh-CN"/>
        </w:rPr>
      </w:pPr>
      <w:bookmarkStart w:id="49" w:name="_Toc8345"/>
      <w:r>
        <w:rPr>
          <w:rFonts w:hint="eastAsia"/>
          <w:lang w:val="en-US" w:eastAsia="zh-CN"/>
        </w:rPr>
        <w:t>6.2.1代码验收</w:t>
      </w:r>
      <w:bookmarkEnd w:id="49"/>
    </w:p>
    <w:p>
      <w:pPr>
        <w:rPr>
          <w:rFonts w:hint="eastAsia"/>
          <w:lang w:val="en-US" w:eastAsia="zh-CN"/>
        </w:rPr>
      </w:pPr>
      <w:r>
        <w:rPr>
          <w:rFonts w:hint="eastAsia"/>
          <w:lang w:val="en-US" w:eastAsia="zh-CN"/>
        </w:rPr>
        <w:t>代码交付客户之前进行最后的评审，相关代码符合代码编写规范，与客户的要求保持一致，整体代码风格保持一致，与相关文档说明保持一致，没有因逻辑错误而可能造成用户的数据丢失，没有太长的响应时间。</w:t>
      </w:r>
    </w:p>
    <w:p>
      <w:pPr>
        <w:pStyle w:val="22"/>
        <w:outlineLvl w:val="4"/>
        <w:rPr>
          <w:rFonts w:hint="eastAsia"/>
          <w:lang w:val="en-US" w:eastAsia="zh-CN"/>
        </w:rPr>
      </w:pPr>
      <w:bookmarkStart w:id="50" w:name="_Toc23660"/>
      <w:r>
        <w:rPr>
          <w:rFonts w:hint="eastAsia"/>
          <w:lang w:val="en-US" w:eastAsia="zh-CN"/>
        </w:rPr>
        <w:t>6.2.2文档验收</w:t>
      </w:r>
      <w:bookmarkEnd w:id="50"/>
    </w:p>
    <w:p>
      <w:pPr>
        <w:rPr>
          <w:rFonts w:hint="eastAsia"/>
          <w:lang w:val="en-US" w:eastAsia="zh-CN"/>
        </w:rPr>
      </w:pPr>
      <w:r>
        <w:rPr>
          <w:rFonts w:hint="eastAsia"/>
          <w:lang w:val="en-US" w:eastAsia="zh-CN"/>
        </w:rPr>
        <w:t>文档交付客户之前进行最后的评审，相关文档条理清晰，易于查询，语言精练明确，无语病，与客户的要求相一致，且符合相关的文档撰写标准。</w:t>
      </w:r>
    </w:p>
    <w:p>
      <w:pPr>
        <w:pStyle w:val="22"/>
        <w:outlineLvl w:val="4"/>
        <w:rPr>
          <w:rFonts w:hint="eastAsia"/>
          <w:lang w:val="en-US" w:eastAsia="zh-CN"/>
        </w:rPr>
      </w:pPr>
      <w:bookmarkStart w:id="51" w:name="_Toc29986"/>
      <w:r>
        <w:rPr>
          <w:rFonts w:hint="eastAsia"/>
          <w:lang w:val="en-US" w:eastAsia="zh-CN"/>
        </w:rPr>
        <w:t>6.2.3服务验收</w:t>
      </w:r>
      <w:bookmarkEnd w:id="51"/>
    </w:p>
    <w:p>
      <w:pPr>
        <w:rPr>
          <w:rFonts w:hint="eastAsia"/>
          <w:lang w:val="en-US" w:eastAsia="zh-CN"/>
        </w:rPr>
      </w:pPr>
      <w:r>
        <w:rPr>
          <w:rFonts w:hint="eastAsia"/>
          <w:lang w:val="en-US" w:eastAsia="zh-CN"/>
        </w:rPr>
        <w:t>服务硬件需达到文档要求，定期进行人员考核，对相关服务人员进行评分。</w:t>
      </w:r>
    </w:p>
    <w:p>
      <w:pPr>
        <w:pStyle w:val="6"/>
        <w:numPr>
          <w:ilvl w:val="0"/>
          <w:numId w:val="2"/>
        </w:numPr>
        <w:ind w:firstLine="0" w:firstLineChars="0"/>
        <w:rPr>
          <w:rFonts w:hint="eastAsia"/>
          <w:lang w:val="en-US" w:eastAsia="zh-CN"/>
        </w:rPr>
      </w:pPr>
      <w:bookmarkStart w:id="52" w:name="_Toc6306"/>
      <w:r>
        <w:rPr>
          <w:rFonts w:hint="eastAsia"/>
          <w:lang w:val="en-US" w:eastAsia="zh-CN"/>
        </w:rPr>
        <w:t>进度表和活动网络图</w:t>
      </w:r>
      <w:bookmarkEnd w:id="52"/>
    </w:p>
    <w:p>
      <w:pPr>
        <w:pStyle w:val="6"/>
        <w:numPr>
          <w:ilvl w:val="0"/>
          <w:numId w:val="2"/>
        </w:numPr>
        <w:ind w:firstLine="0" w:firstLineChars="0"/>
        <w:rPr>
          <w:rFonts w:hint="eastAsia"/>
          <w:lang w:val="en-US" w:eastAsia="zh-CN"/>
        </w:rPr>
      </w:pPr>
      <w:bookmarkStart w:id="53" w:name="_Toc11943"/>
      <w:r>
        <w:rPr>
          <w:rFonts w:hint="eastAsia"/>
          <w:lang w:val="en-US" w:eastAsia="zh-CN"/>
        </w:rPr>
        <w:t>项目组织和资源</w:t>
      </w:r>
      <w:bookmarkEnd w:id="53"/>
    </w:p>
    <w:p>
      <w:pPr>
        <w:pStyle w:val="7"/>
        <w:outlineLvl w:val="3"/>
        <w:rPr>
          <w:rFonts w:hint="eastAsia"/>
          <w:lang w:val="en-US" w:eastAsia="zh-CN"/>
        </w:rPr>
      </w:pPr>
      <w:bookmarkStart w:id="54" w:name="_Toc20153"/>
      <w:r>
        <w:rPr>
          <w:rFonts w:hint="eastAsia"/>
          <w:lang w:val="en-US" w:eastAsia="zh-CN"/>
        </w:rPr>
        <w:t>8.1项目组织</w:t>
      </w:r>
      <w:bookmarkEnd w:id="54"/>
    </w:p>
    <w:tbl>
      <w:tblPr>
        <w:tblStyle w:val="16"/>
        <w:tblW w:w="83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9"/>
        <w:gridCol w:w="2781"/>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1"/>
              <w:rPr>
                <w:rFonts w:hint="eastAsia"/>
                <w:lang w:val="en-US" w:eastAsia="zh-CN"/>
              </w:rPr>
            </w:pPr>
            <w:r>
              <w:rPr>
                <w:rFonts w:hint="eastAsia"/>
                <w:lang w:val="en-US" w:eastAsia="zh-CN"/>
              </w:rPr>
              <w:t>学号</w:t>
            </w:r>
          </w:p>
        </w:tc>
        <w:tc>
          <w:tcPr>
            <w:tcW w:w="2781" w:type="dxa"/>
          </w:tcPr>
          <w:p>
            <w:pPr>
              <w:pStyle w:val="21"/>
              <w:rPr>
                <w:rFonts w:hint="eastAsia"/>
                <w:lang w:val="en-US" w:eastAsia="zh-CN"/>
              </w:rPr>
            </w:pPr>
            <w:r>
              <w:rPr>
                <w:rFonts w:hint="eastAsia"/>
                <w:lang w:val="en-US" w:eastAsia="zh-CN"/>
              </w:rPr>
              <w:t>姓名</w:t>
            </w:r>
          </w:p>
        </w:tc>
        <w:tc>
          <w:tcPr>
            <w:tcW w:w="2780" w:type="dxa"/>
          </w:tcPr>
          <w:p>
            <w:pPr>
              <w:pStyle w:val="21"/>
              <w:rPr>
                <w:rFonts w:hint="eastAsia"/>
                <w:lang w:val="en-US" w:eastAsia="zh-CN"/>
              </w:rPr>
            </w:pPr>
            <w:r>
              <w:rPr>
                <w:rFonts w:hint="eastAsia"/>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1"/>
              <w:rPr>
                <w:rFonts w:hint="eastAsia"/>
                <w:lang w:val="en-US" w:eastAsia="zh-CN"/>
              </w:rPr>
            </w:pPr>
            <w:r>
              <w:rPr>
                <w:rFonts w:hint="eastAsia"/>
                <w:lang w:val="en-US" w:eastAsia="zh-CN"/>
              </w:rPr>
              <w:t>14061026</w:t>
            </w:r>
          </w:p>
        </w:tc>
        <w:tc>
          <w:tcPr>
            <w:tcW w:w="2781" w:type="dxa"/>
          </w:tcPr>
          <w:p>
            <w:pPr>
              <w:pStyle w:val="21"/>
              <w:rPr>
                <w:rFonts w:hint="eastAsia"/>
                <w:lang w:val="en-US" w:eastAsia="zh-CN"/>
              </w:rPr>
            </w:pPr>
            <w:r>
              <w:rPr>
                <w:rFonts w:hint="eastAsia"/>
                <w:lang w:val="en-US" w:eastAsia="zh-CN"/>
              </w:rPr>
              <w:t>李铎坤</w:t>
            </w:r>
          </w:p>
        </w:tc>
        <w:tc>
          <w:tcPr>
            <w:tcW w:w="2780"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1"/>
              <w:rPr>
                <w:rFonts w:hint="eastAsia"/>
                <w:lang w:val="en-US" w:eastAsia="zh-CN"/>
              </w:rPr>
            </w:pPr>
            <w:r>
              <w:rPr>
                <w:rFonts w:hint="eastAsia"/>
                <w:lang w:val="en-US" w:eastAsia="zh-CN"/>
              </w:rPr>
              <w:t>14061090</w:t>
            </w:r>
          </w:p>
        </w:tc>
        <w:tc>
          <w:tcPr>
            <w:tcW w:w="2781" w:type="dxa"/>
          </w:tcPr>
          <w:p>
            <w:pPr>
              <w:pStyle w:val="21"/>
              <w:rPr>
                <w:rFonts w:hint="eastAsia"/>
                <w:lang w:val="en-US" w:eastAsia="zh-CN"/>
              </w:rPr>
            </w:pPr>
            <w:r>
              <w:rPr>
                <w:rFonts w:hint="eastAsia"/>
                <w:lang w:val="en-US" w:eastAsia="zh-CN"/>
              </w:rPr>
              <w:t>吴卉妍</w:t>
            </w:r>
          </w:p>
        </w:tc>
        <w:tc>
          <w:tcPr>
            <w:tcW w:w="2780"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1"/>
              <w:rPr>
                <w:rFonts w:hint="eastAsia"/>
                <w:lang w:val="en-US" w:eastAsia="zh-CN"/>
              </w:rPr>
            </w:pPr>
            <w:r>
              <w:rPr>
                <w:rFonts w:hint="eastAsia"/>
                <w:lang w:val="en-US" w:eastAsia="zh-CN"/>
              </w:rPr>
              <w:t>14061148</w:t>
            </w:r>
          </w:p>
        </w:tc>
        <w:tc>
          <w:tcPr>
            <w:tcW w:w="2781" w:type="dxa"/>
          </w:tcPr>
          <w:p>
            <w:pPr>
              <w:pStyle w:val="21"/>
              <w:rPr>
                <w:rFonts w:hint="eastAsia"/>
                <w:lang w:val="en-US" w:eastAsia="zh-CN"/>
              </w:rPr>
            </w:pPr>
            <w:r>
              <w:rPr>
                <w:rFonts w:hint="eastAsia"/>
                <w:lang w:val="en-US" w:eastAsia="zh-CN"/>
              </w:rPr>
              <w:t>蔡颖婕</w:t>
            </w:r>
          </w:p>
        </w:tc>
        <w:tc>
          <w:tcPr>
            <w:tcW w:w="2780"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jc w:val="center"/>
        </w:trPr>
        <w:tc>
          <w:tcPr>
            <w:tcW w:w="2779" w:type="dxa"/>
          </w:tcPr>
          <w:p>
            <w:pPr>
              <w:pStyle w:val="21"/>
              <w:rPr>
                <w:rFonts w:hint="eastAsia"/>
                <w:lang w:val="en-US" w:eastAsia="zh-CN"/>
              </w:rPr>
            </w:pPr>
            <w:r>
              <w:rPr>
                <w:rFonts w:hint="eastAsia"/>
                <w:lang w:val="en-US" w:eastAsia="zh-CN"/>
              </w:rPr>
              <w:t>14061060</w:t>
            </w:r>
          </w:p>
        </w:tc>
        <w:tc>
          <w:tcPr>
            <w:tcW w:w="2781" w:type="dxa"/>
          </w:tcPr>
          <w:p>
            <w:pPr>
              <w:pStyle w:val="21"/>
              <w:rPr>
                <w:rFonts w:hint="eastAsia"/>
                <w:lang w:val="en-US" w:eastAsia="zh-CN"/>
              </w:rPr>
            </w:pPr>
            <w:r>
              <w:rPr>
                <w:rFonts w:hint="eastAsia"/>
                <w:lang w:val="en-US" w:eastAsia="zh-CN"/>
              </w:rPr>
              <w:t>刘颖</w:t>
            </w:r>
          </w:p>
        </w:tc>
        <w:tc>
          <w:tcPr>
            <w:tcW w:w="2780" w:type="dxa"/>
          </w:tcPr>
          <w:p>
            <w:pPr>
              <w:pStyle w:val="21"/>
              <w:rPr>
                <w:rFonts w:hint="eastAsia"/>
                <w:lang w:val="en-US" w:eastAsia="zh-CN"/>
              </w:rPr>
            </w:pPr>
          </w:p>
        </w:tc>
      </w:tr>
    </w:tbl>
    <w:p>
      <w:pPr>
        <w:pStyle w:val="9"/>
        <w:jc w:val="center"/>
      </w:pPr>
      <w:r>
        <w:t xml:space="preserve">表格 </w:t>
      </w:r>
      <w:r>
        <w:fldChar w:fldCharType="begin"/>
      </w:r>
      <w:r>
        <w:instrText xml:space="preserve"> SEQ 表格 \* ARABIC </w:instrText>
      </w:r>
      <w:r>
        <w:fldChar w:fldCharType="separate"/>
      </w:r>
      <w:r>
        <w:t>5</w:t>
      </w:r>
      <w:r>
        <w:fldChar w:fldCharType="end"/>
      </w:r>
    </w:p>
    <w:p>
      <w:pPr>
        <w:rPr>
          <w:rFonts w:hint="eastAsia"/>
          <w:lang w:val="en-US" w:eastAsia="zh-CN"/>
        </w:rPr>
      </w:pPr>
      <w:r>
        <w:rPr>
          <w:rFonts w:hint="eastAsia"/>
          <w:lang w:val="en-US" w:eastAsia="zh-CN"/>
        </w:rPr>
        <w:drawing>
          <wp:anchor distT="0" distB="0" distL="114300" distR="114300" simplePos="0" relativeHeight="256768000" behindDoc="1" locked="0" layoutInCell="1" allowOverlap="1">
            <wp:simplePos x="0" y="0"/>
            <wp:positionH relativeFrom="column">
              <wp:posOffset>-133350</wp:posOffset>
            </wp:positionH>
            <wp:positionV relativeFrom="paragraph">
              <wp:posOffset>276860</wp:posOffset>
            </wp:positionV>
            <wp:extent cx="5643245" cy="3342005"/>
            <wp:effectExtent l="0" t="0" r="14605" b="10795"/>
            <wp:wrapTight wrapText="bothSides">
              <wp:wrapPolygon>
                <wp:start x="0" y="0"/>
                <wp:lineTo x="0" y="21424"/>
                <wp:lineTo x="21510" y="21424"/>
                <wp:lineTo x="21510" y="0"/>
                <wp:lineTo x="0" y="0"/>
              </wp:wrapPolygon>
            </wp:wrapTight>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4"/>
                    <a:stretch>
                      <a:fillRect/>
                    </a:stretch>
                  </pic:blipFill>
                  <pic:spPr>
                    <a:xfrm>
                      <a:off x="0" y="0"/>
                      <a:ext cx="5643245" cy="3342005"/>
                    </a:xfrm>
                    <a:prstGeom prst="rect">
                      <a:avLst/>
                    </a:prstGeom>
                  </pic:spPr>
                </pic:pic>
              </a:graphicData>
            </a:graphic>
          </wp:anchor>
        </w:drawing>
      </w:r>
    </w:p>
    <w:p>
      <w:pPr>
        <w:jc w:val="center"/>
        <w:rPr>
          <w:rFonts w:hint="eastAsia"/>
          <w:lang w:val="en-US" w:eastAsia="zh-CN"/>
        </w:rPr>
      </w:pPr>
    </w:p>
    <w:p>
      <w:pPr>
        <w:pStyle w:val="7"/>
        <w:outlineLvl w:val="3"/>
        <w:rPr>
          <w:rFonts w:hint="eastAsia"/>
          <w:lang w:val="en-US" w:eastAsia="zh-CN"/>
        </w:rPr>
      </w:pPr>
      <w:bookmarkStart w:id="55" w:name="_Toc23825"/>
      <w:r>
        <w:rPr>
          <w:rFonts w:hint="eastAsia"/>
          <w:lang w:val="en-US" w:eastAsia="zh-CN"/>
        </w:rPr>
        <w:t>8.2项目资源</w:t>
      </w:r>
      <w:bookmarkEnd w:id="55"/>
    </w:p>
    <w:p>
      <w:pPr>
        <w:pStyle w:val="22"/>
        <w:outlineLvl w:val="4"/>
        <w:rPr>
          <w:rFonts w:hint="eastAsia"/>
          <w:lang w:val="en-US" w:eastAsia="zh-CN"/>
        </w:rPr>
      </w:pPr>
      <w:bookmarkStart w:id="56" w:name="_Toc26511"/>
      <w:r>
        <w:rPr>
          <w:rFonts w:hint="eastAsia"/>
          <w:lang w:val="en-US" w:eastAsia="zh-CN"/>
        </w:rPr>
        <w:t>8.2.1人力资源支持</w:t>
      </w:r>
      <w:bookmarkEnd w:id="56"/>
    </w:p>
    <w:tbl>
      <w:tblPr>
        <w:tblStyle w:val="16"/>
        <w:tblW w:w="85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9"/>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839" w:type="dxa"/>
          </w:tcPr>
          <w:p>
            <w:pPr>
              <w:pStyle w:val="21"/>
              <w:rPr>
                <w:rFonts w:hint="eastAsia"/>
                <w:lang w:val="en-US" w:eastAsia="zh-CN"/>
              </w:rPr>
            </w:pPr>
            <w:r>
              <w:rPr>
                <w:rFonts w:hint="eastAsia"/>
                <w:lang w:val="en-US" w:eastAsia="zh-CN"/>
              </w:rPr>
              <w:t>人员</w:t>
            </w:r>
          </w:p>
        </w:tc>
        <w:tc>
          <w:tcPr>
            <w:tcW w:w="2839" w:type="dxa"/>
          </w:tcPr>
          <w:p>
            <w:pPr>
              <w:pStyle w:val="21"/>
              <w:rPr>
                <w:rFonts w:hint="eastAsia"/>
                <w:lang w:val="en-US" w:eastAsia="zh-CN"/>
              </w:rPr>
            </w:pPr>
            <w:r>
              <w:rPr>
                <w:rFonts w:hint="eastAsia"/>
                <w:lang w:val="en-US" w:eastAsia="zh-CN"/>
              </w:rPr>
              <w:t>技术</w:t>
            </w:r>
          </w:p>
        </w:tc>
        <w:tc>
          <w:tcPr>
            <w:tcW w:w="2839" w:type="dxa"/>
          </w:tcPr>
          <w:p>
            <w:pPr>
              <w:pStyle w:val="21"/>
              <w:rPr>
                <w:rFonts w:hint="eastAsia"/>
                <w:lang w:val="en-US" w:eastAsia="zh-CN"/>
              </w:rPr>
            </w:pPr>
            <w:r>
              <w:rPr>
                <w:rFonts w:hint="eastAsia"/>
                <w:lang w:val="en-US" w:eastAsia="zh-CN"/>
              </w:rPr>
              <w:t>开发经历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839" w:type="dxa"/>
          </w:tcPr>
          <w:p>
            <w:pPr>
              <w:pStyle w:val="21"/>
              <w:rPr>
                <w:rFonts w:hint="eastAsia"/>
                <w:lang w:val="en-US" w:eastAsia="zh-CN"/>
              </w:rPr>
            </w:pPr>
            <w:r>
              <w:rPr>
                <w:rFonts w:hint="eastAsia"/>
                <w:lang w:val="en-US" w:eastAsia="zh-CN"/>
              </w:rPr>
              <w:t>李铎坤</w:t>
            </w:r>
          </w:p>
        </w:tc>
        <w:tc>
          <w:tcPr>
            <w:tcW w:w="2839" w:type="dxa"/>
          </w:tcPr>
          <w:p>
            <w:pPr>
              <w:pStyle w:val="21"/>
              <w:rPr>
                <w:rFonts w:hint="eastAsia"/>
                <w:lang w:val="en-US" w:eastAsia="zh-CN"/>
              </w:rPr>
            </w:pPr>
            <w:r>
              <w:rPr>
                <w:rFonts w:hint="eastAsia"/>
                <w:lang w:val="en-US" w:eastAsia="zh-CN"/>
              </w:rPr>
              <w:t>HTML,JavaScript,PHP</w:t>
            </w:r>
          </w:p>
        </w:tc>
        <w:tc>
          <w:tcPr>
            <w:tcW w:w="2839"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839" w:type="dxa"/>
          </w:tcPr>
          <w:p>
            <w:pPr>
              <w:pStyle w:val="21"/>
              <w:rPr>
                <w:rFonts w:hint="eastAsia"/>
                <w:lang w:val="en-US" w:eastAsia="zh-CN"/>
              </w:rPr>
            </w:pPr>
            <w:r>
              <w:rPr>
                <w:rFonts w:hint="eastAsia"/>
                <w:lang w:val="en-US" w:eastAsia="zh-CN"/>
              </w:rPr>
              <w:t>吴卉妍</w:t>
            </w:r>
          </w:p>
        </w:tc>
        <w:tc>
          <w:tcPr>
            <w:tcW w:w="2839" w:type="dxa"/>
          </w:tcPr>
          <w:p>
            <w:pPr>
              <w:pStyle w:val="21"/>
              <w:rPr>
                <w:rFonts w:hint="eastAsia"/>
                <w:lang w:val="en-US" w:eastAsia="zh-CN"/>
              </w:rPr>
            </w:pPr>
            <w:r>
              <w:rPr>
                <w:rFonts w:hint="eastAsia"/>
                <w:lang w:val="en-US" w:eastAsia="zh-CN"/>
              </w:rPr>
              <w:t>SQL,java...</w:t>
            </w:r>
          </w:p>
        </w:tc>
        <w:tc>
          <w:tcPr>
            <w:tcW w:w="2839"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2839" w:type="dxa"/>
          </w:tcPr>
          <w:p>
            <w:pPr>
              <w:pStyle w:val="21"/>
              <w:rPr>
                <w:rFonts w:hint="eastAsia"/>
                <w:lang w:val="en-US" w:eastAsia="zh-CN"/>
              </w:rPr>
            </w:pPr>
            <w:r>
              <w:rPr>
                <w:rFonts w:hint="eastAsia"/>
                <w:lang w:val="en-US" w:eastAsia="zh-CN"/>
              </w:rPr>
              <w:t>蔡颖婕</w:t>
            </w:r>
          </w:p>
        </w:tc>
        <w:tc>
          <w:tcPr>
            <w:tcW w:w="2839" w:type="dxa"/>
          </w:tcPr>
          <w:p>
            <w:pPr>
              <w:pStyle w:val="21"/>
              <w:rPr>
                <w:rFonts w:hint="eastAsia"/>
                <w:lang w:val="en-US" w:eastAsia="zh-CN"/>
              </w:rPr>
            </w:pPr>
            <w:r>
              <w:rPr>
                <w:rFonts w:hint="eastAsia"/>
                <w:lang w:val="en-US" w:eastAsia="zh-CN"/>
              </w:rPr>
              <w:t>...</w:t>
            </w:r>
          </w:p>
        </w:tc>
        <w:tc>
          <w:tcPr>
            <w:tcW w:w="2839" w:type="dxa"/>
          </w:tcPr>
          <w:p>
            <w:pPr>
              <w:pStyle w:val="21"/>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2839" w:type="dxa"/>
          </w:tcPr>
          <w:p>
            <w:pPr>
              <w:pStyle w:val="21"/>
              <w:rPr>
                <w:rFonts w:hint="eastAsia"/>
                <w:lang w:val="en-US" w:eastAsia="zh-CN"/>
              </w:rPr>
            </w:pPr>
            <w:r>
              <w:rPr>
                <w:rFonts w:hint="eastAsia"/>
                <w:lang w:val="en-US" w:eastAsia="zh-CN"/>
              </w:rPr>
              <w:t>刘颖</w:t>
            </w:r>
          </w:p>
        </w:tc>
        <w:tc>
          <w:tcPr>
            <w:tcW w:w="2839" w:type="dxa"/>
          </w:tcPr>
          <w:p>
            <w:pPr>
              <w:pStyle w:val="21"/>
              <w:rPr>
                <w:rFonts w:hint="eastAsia"/>
                <w:lang w:val="en-US" w:eastAsia="zh-CN"/>
              </w:rPr>
            </w:pPr>
            <w:r>
              <w:rPr>
                <w:rFonts w:hint="eastAsia"/>
                <w:lang w:val="en-US" w:eastAsia="zh-CN"/>
              </w:rPr>
              <w:t>...</w:t>
            </w:r>
          </w:p>
        </w:tc>
        <w:tc>
          <w:tcPr>
            <w:tcW w:w="2839" w:type="dxa"/>
          </w:tcPr>
          <w:p>
            <w:pPr>
              <w:pStyle w:val="21"/>
              <w:rPr>
                <w:rFonts w:hint="eastAsia"/>
                <w:lang w:val="en-US" w:eastAsia="zh-CN"/>
              </w:rPr>
            </w:pPr>
          </w:p>
        </w:tc>
      </w:tr>
    </w:tbl>
    <w:p>
      <w:pPr>
        <w:rPr>
          <w:rFonts w:hint="eastAsia"/>
          <w:lang w:val="en-US" w:eastAsia="zh-CN"/>
        </w:rPr>
      </w:pPr>
    </w:p>
    <w:p>
      <w:pPr>
        <w:pStyle w:val="22"/>
        <w:outlineLvl w:val="4"/>
        <w:rPr>
          <w:rFonts w:hint="eastAsia"/>
          <w:lang w:val="en-US" w:eastAsia="zh-CN"/>
        </w:rPr>
      </w:pPr>
      <w:bookmarkStart w:id="57" w:name="_Toc25592"/>
      <w:r>
        <w:rPr>
          <w:rFonts w:hint="eastAsia"/>
          <w:lang w:val="en-US" w:eastAsia="zh-CN"/>
        </w:rPr>
        <w:t>8.2.2需由需方承担的工作</w:t>
      </w:r>
      <w:bookmarkEnd w:id="57"/>
    </w:p>
    <w:p>
      <w:pPr>
        <w:rPr>
          <w:rFonts w:hint="eastAsia"/>
          <w:lang w:val="en-US" w:eastAsia="zh-CN"/>
        </w:rPr>
      </w:pPr>
      <w:r>
        <w:rPr>
          <w:rFonts w:hint="eastAsia"/>
          <w:lang w:val="en-US" w:eastAsia="zh-CN"/>
        </w:rPr>
        <w:t>软件功能需求；</w:t>
      </w:r>
    </w:p>
    <w:p>
      <w:pPr>
        <w:rPr>
          <w:rFonts w:hint="eastAsia"/>
          <w:lang w:val="en-US" w:eastAsia="zh-CN"/>
        </w:rPr>
      </w:pPr>
      <w:r>
        <w:rPr>
          <w:rFonts w:hint="eastAsia"/>
          <w:lang w:val="en-US" w:eastAsia="zh-CN"/>
        </w:rPr>
        <w:t>测试用图书条目；</w:t>
      </w:r>
    </w:p>
    <w:p>
      <w:pPr>
        <w:rPr>
          <w:rFonts w:hint="eastAsia"/>
          <w:lang w:val="en-US" w:eastAsia="zh-CN"/>
        </w:rPr>
      </w:pPr>
      <w:r>
        <w:rPr>
          <w:rFonts w:hint="eastAsia"/>
          <w:lang w:val="en-US" w:eastAsia="zh-CN"/>
        </w:rPr>
        <w:t>可用的已备案的域名；</w:t>
      </w:r>
    </w:p>
    <w:p>
      <w:pPr>
        <w:rPr>
          <w:rFonts w:hint="eastAsia"/>
          <w:lang w:val="en-US" w:eastAsia="zh-CN"/>
        </w:rPr>
      </w:pPr>
      <w:r>
        <w:rPr>
          <w:rFonts w:hint="eastAsia"/>
          <w:lang w:val="en-US" w:eastAsia="zh-CN"/>
        </w:rPr>
        <w:t>满足条件的服务器；</w:t>
      </w:r>
    </w:p>
    <w:p>
      <w:pPr>
        <w:rPr>
          <w:rFonts w:hint="eastAsia"/>
          <w:lang w:val="en-US" w:eastAsia="zh-CN"/>
        </w:rPr>
      </w:pPr>
      <w:r>
        <w:rPr>
          <w:rFonts w:hint="eastAsia"/>
          <w:lang w:val="en-US" w:eastAsia="zh-CN"/>
        </w:rPr>
        <w:t>联通到广域网（Internet）</w:t>
      </w:r>
    </w:p>
    <w:p>
      <w:pPr>
        <w:rPr>
          <w:rFonts w:hint="eastAsia"/>
          <w:lang w:val="en-US" w:eastAsia="zh-CN"/>
        </w:rPr>
      </w:pPr>
      <w:r>
        <w:rPr>
          <w:rFonts w:hint="eastAsia"/>
          <w:lang w:val="en-US" w:eastAsia="zh-CN"/>
        </w:rPr>
        <w:t>系统管理员：</w:t>
      </w:r>
    </w:p>
    <w:p>
      <w:pPr>
        <w:ind w:firstLine="897" w:firstLineChars="374"/>
        <w:rPr>
          <w:rFonts w:hint="eastAsia"/>
          <w:lang w:val="en-US" w:eastAsia="zh-CN"/>
        </w:rPr>
      </w:pPr>
      <w:r>
        <w:rPr>
          <w:rFonts w:hint="eastAsia"/>
          <w:lang w:val="en-US" w:eastAsia="zh-CN"/>
        </w:rPr>
        <w:t>日常系统维护；</w:t>
      </w:r>
    </w:p>
    <w:p>
      <w:pPr>
        <w:ind w:firstLine="897" w:firstLineChars="374"/>
        <w:rPr>
          <w:rFonts w:hint="eastAsia"/>
          <w:lang w:val="en-US" w:eastAsia="zh-CN"/>
        </w:rPr>
      </w:pPr>
      <w:r>
        <w:rPr>
          <w:rFonts w:hint="eastAsia"/>
          <w:lang w:val="en-US" w:eastAsia="zh-CN"/>
        </w:rPr>
        <w:t>书目的及时更新（包括图书的遗失和新书到库）；</w:t>
      </w:r>
    </w:p>
    <w:p>
      <w:pPr>
        <w:pStyle w:val="22"/>
        <w:outlineLvl w:val="4"/>
        <w:rPr>
          <w:rFonts w:hint="eastAsia"/>
          <w:lang w:val="en-US" w:eastAsia="zh-CN"/>
        </w:rPr>
      </w:pPr>
      <w:bookmarkStart w:id="58" w:name="_Toc9667"/>
      <w:r>
        <w:rPr>
          <w:rFonts w:hint="eastAsia"/>
          <w:lang w:val="en-US" w:eastAsia="zh-CN"/>
        </w:rPr>
        <w:t>8.2.3开发设施</w:t>
      </w:r>
      <w:bookmarkEnd w:id="58"/>
    </w:p>
    <w:tbl>
      <w:tblPr>
        <w:tblStyle w:val="15"/>
        <w:tblW w:w="7706" w:type="dxa"/>
        <w:jc w:val="center"/>
        <w:tblInd w:w="-1033"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bottom"/>
          </w:tcPr>
          <w:p>
            <w:pPr>
              <w:jc w:val="center"/>
              <w:rPr>
                <w:rFonts w:hint="eastAsia" w:cs="宋体"/>
                <w:color w:val="000000"/>
                <w:szCs w:val="24"/>
              </w:rPr>
            </w:pPr>
            <w:r>
              <w:rPr>
                <w:rFonts w:hint="eastAsia" w:cs="宋体"/>
                <w:color w:val="000000"/>
                <w:szCs w:val="24"/>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Windows环境，Linux环境，PHP开发环境，Web页面开发环境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数据库技术，Linux及Windows权限管理，PHP,Web开发技术</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　无</w:t>
            </w:r>
          </w:p>
        </w:tc>
      </w:tr>
    </w:tbl>
    <w:p>
      <w:pPr>
        <w:pStyle w:val="9"/>
        <w:jc w:val="center"/>
      </w:pPr>
      <w:r>
        <w:t xml:space="preserve">表格 </w:t>
      </w:r>
      <w:r>
        <w:fldChar w:fldCharType="begin"/>
      </w:r>
      <w:r>
        <w:instrText xml:space="preserve"> SEQ 表格 \* ARABIC </w:instrText>
      </w:r>
      <w:r>
        <w:fldChar w:fldCharType="separate"/>
      </w:r>
      <w:r>
        <w:t>6</w:t>
      </w:r>
      <w:r>
        <w:fldChar w:fldCharType="end"/>
      </w:r>
    </w:p>
    <w:p>
      <w:pPr>
        <w:rPr>
          <w:rFonts w:hint="eastAsia"/>
          <w:lang w:val="en-US" w:eastAsia="zh-CN"/>
        </w:rPr>
      </w:pPr>
    </w:p>
    <w:p>
      <w:pPr>
        <w:pStyle w:val="22"/>
        <w:outlineLvl w:val="4"/>
        <w:rPr>
          <w:rFonts w:hint="eastAsia"/>
          <w:lang w:val="en-US" w:eastAsia="zh-CN"/>
        </w:rPr>
      </w:pPr>
      <w:bookmarkStart w:id="59" w:name="_Toc23355"/>
      <w:r>
        <w:rPr>
          <w:rFonts w:hint="eastAsia"/>
          <w:lang w:val="en-US" w:eastAsia="zh-CN"/>
        </w:rPr>
        <w:t>8.2.4由外单位提供的条件</w:t>
      </w:r>
      <w:bookmarkEnd w:id="59"/>
    </w:p>
    <w:p>
      <w:pPr>
        <w:rPr>
          <w:rFonts w:hint="eastAsia"/>
          <w:lang w:val="en-US" w:eastAsia="zh-CN"/>
        </w:rPr>
      </w:pPr>
      <w:r>
        <w:rPr>
          <w:rFonts w:hint="eastAsia"/>
          <w:lang w:val="en-US" w:eastAsia="zh-CN"/>
        </w:rPr>
        <w:t>独立开发，无需外单位提供条件。</w:t>
      </w:r>
    </w:p>
    <w:p>
      <w:pPr>
        <w:pStyle w:val="6"/>
        <w:numPr>
          <w:ilvl w:val="0"/>
          <w:numId w:val="2"/>
        </w:numPr>
        <w:ind w:firstLine="0" w:firstLineChars="0"/>
        <w:rPr>
          <w:rFonts w:hint="eastAsia"/>
          <w:lang w:val="en-US" w:eastAsia="zh-CN"/>
        </w:rPr>
      </w:pPr>
      <w:bookmarkStart w:id="60" w:name="_Toc10869"/>
      <w:r>
        <w:rPr>
          <w:rFonts w:hint="eastAsia"/>
          <w:lang w:val="en-US" w:eastAsia="zh-CN"/>
        </w:rPr>
        <w:t>培训</w:t>
      </w:r>
      <w:bookmarkEnd w:id="60"/>
    </w:p>
    <w:p>
      <w:pPr>
        <w:pStyle w:val="7"/>
        <w:outlineLvl w:val="3"/>
        <w:rPr>
          <w:rFonts w:hint="eastAsia"/>
          <w:lang w:val="en-US" w:eastAsia="zh-CN"/>
        </w:rPr>
      </w:pPr>
      <w:bookmarkStart w:id="61" w:name="_Toc3413"/>
      <w:r>
        <w:rPr>
          <w:rFonts w:hint="eastAsia"/>
          <w:lang w:val="en-US" w:eastAsia="zh-CN"/>
        </w:rPr>
        <w:t>9.1培训的技术要求</w:t>
      </w:r>
      <w:bookmarkEnd w:id="61"/>
    </w:p>
    <w:p>
      <w:pPr>
        <w:rPr>
          <w:rFonts w:hint="eastAsia"/>
          <w:lang w:val="en-US" w:eastAsia="zh-CN"/>
        </w:rPr>
      </w:pPr>
      <w:r>
        <w:rPr>
          <w:rFonts w:hint="eastAsia"/>
          <w:lang w:val="en-US" w:eastAsia="zh-CN"/>
        </w:rPr>
        <w:t>该项目为web网站项目，需要具备充足的web开发前端，后端技术，开发人员需要具有以下技能：</w:t>
      </w:r>
    </w:p>
    <w:p>
      <w:pPr>
        <w:rPr>
          <w:rFonts w:hint="eastAsia"/>
          <w:lang w:val="en-US" w:eastAsia="zh-CN"/>
        </w:rPr>
      </w:pPr>
      <w:r>
        <w:rPr>
          <w:rFonts w:hint="eastAsia"/>
          <w:lang w:val="en-US" w:eastAsia="zh-CN"/>
        </w:rPr>
        <w:t>面向对象的抽象建模能力</w:t>
      </w:r>
    </w:p>
    <w:p>
      <w:pPr>
        <w:rPr>
          <w:rFonts w:hint="eastAsia"/>
          <w:lang w:val="en-US" w:eastAsia="zh-CN"/>
        </w:rPr>
      </w:pPr>
      <w:r>
        <w:rPr>
          <w:rFonts w:hint="eastAsia"/>
          <w:lang w:val="en-US" w:eastAsia="zh-CN"/>
        </w:rPr>
        <w:t>了解并会使用Linux、windows操作系统</w:t>
      </w:r>
    </w:p>
    <w:p>
      <w:pPr>
        <w:rPr>
          <w:rFonts w:hint="eastAsia"/>
          <w:lang w:val="en-US" w:eastAsia="zh-CN"/>
        </w:rPr>
      </w:pPr>
      <w:r>
        <w:rPr>
          <w:rFonts w:hint="eastAsia"/>
          <w:lang w:val="en-US" w:eastAsia="zh-CN"/>
        </w:rPr>
        <w:t>了解SQL语言并会使用MYSQL</w:t>
      </w:r>
    </w:p>
    <w:p>
      <w:pPr>
        <w:rPr>
          <w:rFonts w:hint="eastAsia"/>
          <w:lang w:val="en-US" w:eastAsia="zh-CN"/>
        </w:rPr>
      </w:pPr>
      <w:r>
        <w:rPr>
          <w:rFonts w:hint="eastAsia"/>
          <w:lang w:val="en-US" w:eastAsia="zh-CN"/>
        </w:rPr>
        <w:t>了解并会使用PHP作为动态网页开发工具</w:t>
      </w:r>
    </w:p>
    <w:p>
      <w:pPr>
        <w:rPr>
          <w:rFonts w:hint="eastAsia"/>
          <w:lang w:val="en-US" w:eastAsia="zh-CN"/>
        </w:rPr>
      </w:pPr>
      <w:r>
        <w:rPr>
          <w:rFonts w:hint="eastAsia"/>
          <w:lang w:val="en-US" w:eastAsia="zh-CN"/>
        </w:rPr>
        <w:t>了解并会使用HTML、CSS和JavaScript作为前端网页的搭建工具</w:t>
      </w:r>
    </w:p>
    <w:p>
      <w:pPr>
        <w:rPr>
          <w:rFonts w:hint="eastAsia"/>
          <w:lang w:val="en-US" w:eastAsia="zh-CN"/>
        </w:rPr>
      </w:pPr>
      <w:r>
        <w:rPr>
          <w:rFonts w:hint="eastAsia"/>
          <w:lang w:val="en-US" w:eastAsia="zh-CN"/>
        </w:rPr>
        <w:t>文档的参与讨论与撰写能力</w:t>
      </w:r>
    </w:p>
    <w:p>
      <w:pPr>
        <w:pStyle w:val="7"/>
        <w:outlineLvl w:val="3"/>
        <w:rPr>
          <w:rFonts w:hint="eastAsia"/>
          <w:lang w:val="en-US" w:eastAsia="zh-CN"/>
        </w:rPr>
      </w:pPr>
      <w:bookmarkStart w:id="62" w:name="_Toc21695"/>
      <w:r>
        <w:rPr>
          <w:rFonts w:hint="eastAsia"/>
          <w:lang w:val="en-US" w:eastAsia="zh-CN"/>
        </w:rPr>
        <w:t>9.2培训计划</w:t>
      </w:r>
      <w:bookmarkEnd w:id="62"/>
    </w:p>
    <w:p>
      <w:pPr>
        <w:rPr>
          <w:rFonts w:hint="eastAsia"/>
          <w:lang w:val="en-US" w:eastAsia="zh-CN"/>
        </w:rPr>
      </w:pPr>
      <w:r>
        <w:rPr>
          <w:rFonts w:hint="eastAsia"/>
          <w:lang w:val="en-US" w:eastAsia="zh-CN"/>
        </w:rPr>
        <w:t>10.9-10.13了解并熟悉使用HTML+CSS+JS开发网页前端页面</w:t>
      </w:r>
    </w:p>
    <w:p>
      <w:pPr>
        <w:rPr>
          <w:rFonts w:hint="eastAsia"/>
          <w:lang w:val="en-US" w:eastAsia="zh-CN"/>
        </w:rPr>
      </w:pPr>
      <w:r>
        <w:rPr>
          <w:rFonts w:hint="eastAsia"/>
          <w:lang w:val="en-US" w:eastAsia="zh-CN"/>
        </w:rPr>
        <w:t>10.14-10.16了解并熟悉SQL语言，利用SQL语言管理MYSQL数据库</w:t>
      </w:r>
    </w:p>
    <w:p>
      <w:pPr>
        <w:rPr>
          <w:rFonts w:hint="eastAsia"/>
          <w:lang w:val="en-US" w:eastAsia="zh-CN"/>
        </w:rPr>
      </w:pPr>
      <w:r>
        <w:rPr>
          <w:rFonts w:hint="eastAsia"/>
          <w:lang w:val="en-US" w:eastAsia="zh-CN"/>
        </w:rPr>
        <w:t>10.17-10.20了解PHP语言，学会用PHP作为动态网页开发工具</w:t>
      </w:r>
    </w:p>
    <w:p>
      <w:pPr>
        <w:pStyle w:val="6"/>
        <w:numPr>
          <w:ilvl w:val="0"/>
          <w:numId w:val="2"/>
        </w:numPr>
        <w:ind w:firstLine="0" w:firstLineChars="0"/>
        <w:rPr>
          <w:rFonts w:hint="eastAsia"/>
          <w:lang w:val="en-US" w:eastAsia="zh-CN"/>
        </w:rPr>
      </w:pPr>
      <w:bookmarkStart w:id="63" w:name="_Toc18772"/>
      <w:r>
        <w:rPr>
          <w:rFonts w:hint="eastAsia"/>
          <w:lang w:val="en-US" w:eastAsia="zh-CN"/>
        </w:rPr>
        <w:t>项目估算</w:t>
      </w:r>
      <w:bookmarkEnd w:id="63"/>
    </w:p>
    <w:p>
      <w:pPr>
        <w:pStyle w:val="7"/>
        <w:outlineLvl w:val="3"/>
        <w:rPr>
          <w:rFonts w:hint="eastAsia"/>
          <w:lang w:val="en-US" w:eastAsia="zh-CN"/>
        </w:rPr>
      </w:pPr>
      <w:bookmarkStart w:id="64" w:name="_Toc31310"/>
      <w:r>
        <w:rPr>
          <w:rFonts w:hint="eastAsia"/>
          <w:lang w:val="en-US" w:eastAsia="zh-CN"/>
        </w:rPr>
        <w:t>10.1人力资源估算</w:t>
      </w:r>
      <w:bookmarkEnd w:id="64"/>
    </w:p>
    <w:tbl>
      <w:tblPr>
        <w:tblStyle w:val="16"/>
        <w:tblW w:w="52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40"/>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jc w:val="center"/>
        </w:trPr>
        <w:tc>
          <w:tcPr>
            <w:tcW w:w="2640" w:type="dxa"/>
          </w:tcPr>
          <w:p>
            <w:pPr>
              <w:pStyle w:val="21"/>
              <w:rPr>
                <w:rFonts w:hint="eastAsia"/>
                <w:lang w:val="en-US" w:eastAsia="zh-CN"/>
              </w:rPr>
            </w:pPr>
            <w:r>
              <w:rPr>
                <w:rFonts w:hint="eastAsia"/>
                <w:lang w:val="en-US" w:eastAsia="zh-CN"/>
              </w:rPr>
              <w:t>分析人员</w:t>
            </w:r>
          </w:p>
        </w:tc>
        <w:tc>
          <w:tcPr>
            <w:tcW w:w="2640" w:type="dxa"/>
          </w:tcPr>
          <w:p>
            <w:pPr>
              <w:pStyle w:val="21"/>
              <w:rPr>
                <w:rFonts w:hint="eastAsia"/>
                <w:lang w:val="en-US" w:eastAsia="zh-CN"/>
              </w:rPr>
            </w:pPr>
            <w:r>
              <w:rPr>
                <w:rFonts w:hint="eastAsia"/>
                <w:lang w:val="en-US" w:eastAsia="zh-CN"/>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jc w:val="center"/>
        </w:trPr>
        <w:tc>
          <w:tcPr>
            <w:tcW w:w="2640" w:type="dxa"/>
          </w:tcPr>
          <w:p>
            <w:pPr>
              <w:pStyle w:val="21"/>
              <w:rPr>
                <w:rFonts w:hint="eastAsia"/>
                <w:lang w:val="en-US" w:eastAsia="zh-CN"/>
              </w:rPr>
            </w:pPr>
            <w:r>
              <w:rPr>
                <w:rFonts w:hint="eastAsia"/>
                <w:lang w:val="en-US" w:eastAsia="zh-CN"/>
              </w:rPr>
              <w:t>开发人员</w:t>
            </w:r>
          </w:p>
        </w:tc>
        <w:tc>
          <w:tcPr>
            <w:tcW w:w="2640" w:type="dxa"/>
          </w:tcPr>
          <w:p>
            <w:pPr>
              <w:pStyle w:val="21"/>
              <w:rPr>
                <w:rFonts w:hint="eastAsia"/>
                <w:lang w:val="en-US" w:eastAsia="zh-CN"/>
              </w:rPr>
            </w:pPr>
            <w:r>
              <w:rPr>
                <w:rFonts w:hint="eastAsia"/>
                <w:lang w:val="en-US" w:eastAsia="zh-CN"/>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jc w:val="center"/>
        </w:trPr>
        <w:tc>
          <w:tcPr>
            <w:tcW w:w="2640" w:type="dxa"/>
          </w:tcPr>
          <w:p>
            <w:pPr>
              <w:pStyle w:val="21"/>
              <w:rPr>
                <w:rFonts w:hint="eastAsia"/>
                <w:lang w:val="en-US" w:eastAsia="zh-CN"/>
              </w:rPr>
            </w:pPr>
            <w:r>
              <w:rPr>
                <w:rFonts w:hint="eastAsia"/>
                <w:lang w:val="en-US" w:eastAsia="zh-CN"/>
              </w:rPr>
              <w:t>测试人员</w:t>
            </w:r>
          </w:p>
        </w:tc>
        <w:tc>
          <w:tcPr>
            <w:tcW w:w="2640" w:type="dxa"/>
          </w:tcPr>
          <w:p>
            <w:pPr>
              <w:pStyle w:val="21"/>
              <w:rPr>
                <w:rFonts w:hint="eastAsia"/>
                <w:lang w:val="en-US" w:eastAsia="zh-CN"/>
              </w:rPr>
            </w:pPr>
            <w:r>
              <w:rPr>
                <w:rFonts w:hint="eastAsia"/>
                <w:lang w:val="en-US" w:eastAsia="zh-CN"/>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1" w:hRule="atLeast"/>
          <w:jc w:val="center"/>
        </w:trPr>
        <w:tc>
          <w:tcPr>
            <w:tcW w:w="2640" w:type="dxa"/>
          </w:tcPr>
          <w:p>
            <w:pPr>
              <w:pStyle w:val="21"/>
              <w:rPr>
                <w:rFonts w:hint="eastAsia"/>
                <w:lang w:val="en-US" w:eastAsia="zh-CN"/>
              </w:rPr>
            </w:pPr>
            <w:r>
              <w:rPr>
                <w:rFonts w:hint="eastAsia"/>
                <w:lang w:val="en-US" w:eastAsia="zh-CN"/>
              </w:rPr>
              <w:t>技术联络人员</w:t>
            </w:r>
          </w:p>
        </w:tc>
        <w:tc>
          <w:tcPr>
            <w:tcW w:w="2640" w:type="dxa"/>
          </w:tcPr>
          <w:p>
            <w:pPr>
              <w:pStyle w:val="21"/>
              <w:rPr>
                <w:rFonts w:hint="eastAsia"/>
                <w:lang w:val="en-US" w:eastAsia="zh-CN"/>
              </w:rPr>
            </w:pPr>
            <w:r>
              <w:rPr>
                <w:rFonts w:hint="eastAsia"/>
                <w:lang w:val="en-US" w:eastAsia="zh-CN"/>
              </w:rPr>
              <w:t>1人</w:t>
            </w:r>
          </w:p>
        </w:tc>
      </w:tr>
    </w:tbl>
    <w:p>
      <w:pPr>
        <w:ind w:left="0" w:leftChars="0" w:firstLine="0" w:firstLineChars="0"/>
        <w:rPr>
          <w:rFonts w:hint="eastAsia"/>
          <w:lang w:val="en-US" w:eastAsia="zh-CN"/>
        </w:rPr>
      </w:pPr>
    </w:p>
    <w:p>
      <w:pPr>
        <w:pStyle w:val="7"/>
        <w:outlineLvl w:val="3"/>
        <w:rPr>
          <w:rFonts w:hint="eastAsia"/>
          <w:lang w:val="en-US" w:eastAsia="zh-CN"/>
        </w:rPr>
      </w:pPr>
      <w:bookmarkStart w:id="65" w:name="_Toc11682"/>
      <w:r>
        <w:rPr>
          <w:rFonts w:hint="eastAsia"/>
          <w:lang w:val="en-US" w:eastAsia="zh-CN"/>
        </w:rPr>
        <w:t>10.2成本估算</w:t>
      </w:r>
      <w:bookmarkEnd w:id="65"/>
    </w:p>
    <w:tbl>
      <w:tblPr>
        <w:tblStyle w:val="15"/>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预算</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阶段下达经费计划</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18.00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9.00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9.00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搜集处理信息</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4.00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软件功能设计</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软件内测分析</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1.50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管理费用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设备维修</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0.60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企划案撰写</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0.45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办公用品</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0.30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宣传费用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海报及宣传单的制作与分发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rPr>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广告宣传</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rPr>
                <w:lang w:val="en-US"/>
              </w:rPr>
            </w:pPr>
            <w:r>
              <w:rPr>
                <w:rFonts w:hint="eastAsia"/>
                <w:lang w:val="en-US"/>
              </w:rPr>
              <w:t>1.00</w:t>
            </w:r>
          </w:p>
        </w:tc>
      </w:tr>
    </w:tbl>
    <w:p>
      <w:pPr>
        <w:ind w:firstLine="0"/>
        <w:rPr>
          <w:rFonts w:hint="eastAsia"/>
        </w:rPr>
      </w:pPr>
    </w:p>
    <w:p>
      <w:pPr>
        <w:ind w:firstLine="0"/>
        <w:rPr>
          <w:lang w:val="en-US"/>
        </w:rPr>
      </w:pPr>
      <w:r>
        <w:rPr>
          <w:rFonts w:hint="eastAsia"/>
        </w:rPr>
        <w:t>注：以千元为单位</w:t>
      </w:r>
    </w:p>
    <w:p>
      <w:pPr>
        <w:rPr>
          <w:rFonts w:hint="eastAsia"/>
          <w:lang w:val="en-US" w:eastAsia="zh-CN"/>
        </w:rPr>
      </w:pPr>
    </w:p>
    <w:p>
      <w:pPr>
        <w:pStyle w:val="6"/>
        <w:numPr>
          <w:ilvl w:val="0"/>
          <w:numId w:val="2"/>
        </w:numPr>
        <w:ind w:firstLine="0" w:firstLineChars="0"/>
        <w:rPr>
          <w:rFonts w:hint="eastAsia"/>
          <w:lang w:val="en-US" w:eastAsia="zh-CN"/>
        </w:rPr>
      </w:pPr>
      <w:bookmarkStart w:id="66" w:name="_Toc10637"/>
      <w:r>
        <w:rPr>
          <w:rFonts w:hint="eastAsia"/>
          <w:lang w:val="en-US" w:eastAsia="zh-CN"/>
        </w:rPr>
        <w:t>风险管理</w:t>
      </w:r>
      <w:bookmarkEnd w:id="66"/>
    </w:p>
    <w:p>
      <w:pPr>
        <w:pStyle w:val="7"/>
        <w:outlineLvl w:val="3"/>
        <w:rPr>
          <w:rFonts w:hint="eastAsia"/>
          <w:lang w:val="en-US" w:eastAsia="zh-CN"/>
        </w:rPr>
      </w:pPr>
      <w:bookmarkStart w:id="67" w:name="_Toc31234"/>
      <w:r>
        <w:rPr>
          <w:rFonts w:hint="eastAsia"/>
          <w:lang w:val="en-US" w:eastAsia="zh-CN"/>
        </w:rPr>
        <w:t>11.1人员变动</w:t>
      </w:r>
      <w:bookmarkEnd w:id="67"/>
    </w:p>
    <w:p>
      <w:pPr>
        <w:rPr>
          <w:rFonts w:hint="eastAsia"/>
          <w:lang w:val="en-US" w:eastAsia="zh-CN"/>
        </w:rPr>
      </w:pPr>
      <w:r>
        <w:rPr>
          <w:rFonts w:hint="eastAsia"/>
          <w:lang w:val="en-US" w:eastAsia="zh-CN"/>
        </w:rPr>
        <w:t>固定小组成员开发，无须考虑人员变动问题。</w:t>
      </w:r>
    </w:p>
    <w:p>
      <w:pPr>
        <w:pStyle w:val="7"/>
        <w:outlineLvl w:val="3"/>
        <w:rPr>
          <w:rFonts w:hint="eastAsia"/>
          <w:lang w:val="en-US" w:eastAsia="zh-CN"/>
        </w:rPr>
      </w:pPr>
      <w:bookmarkStart w:id="68" w:name="_Toc27187"/>
      <w:r>
        <w:rPr>
          <w:rFonts w:hint="eastAsia"/>
          <w:lang w:val="en-US" w:eastAsia="zh-CN"/>
        </w:rPr>
        <w:t>11.2资源损毁</w:t>
      </w:r>
      <w:bookmarkEnd w:id="68"/>
    </w:p>
    <w:p>
      <w:pPr>
        <w:pStyle w:val="22"/>
        <w:outlineLvl w:val="4"/>
        <w:rPr>
          <w:rFonts w:hint="eastAsia"/>
          <w:lang w:val="en-US" w:eastAsia="zh-CN"/>
        </w:rPr>
      </w:pPr>
      <w:bookmarkStart w:id="69" w:name="_Toc10852"/>
      <w:r>
        <w:rPr>
          <w:rFonts w:hint="eastAsia"/>
          <w:lang w:val="en-US" w:eastAsia="zh-CN"/>
        </w:rPr>
        <w:t>11.2.1硬件资源损毁</w:t>
      </w:r>
      <w:bookmarkEnd w:id="69"/>
    </w:p>
    <w:p>
      <w:pPr>
        <w:rPr>
          <w:rFonts w:hint="eastAsia"/>
          <w:lang w:val="en-US" w:eastAsia="zh-CN"/>
        </w:rPr>
      </w:pPr>
      <w:r>
        <w:rPr>
          <w:rFonts w:hint="eastAsia"/>
          <w:lang w:val="en-US" w:eastAsia="zh-CN"/>
        </w:rPr>
        <w:t>硬件资源损毁会严重影响项目进度，因此首先应将重要数据放在可靠性更高的存储介质上，同时在项目开发的过程中做好同步备份。一旦数据因为硬件原因丢失，应尽快组织相关技术人员进行数据恢复，最大化减少对工程项目进度的影响。</w:t>
      </w:r>
    </w:p>
    <w:p>
      <w:pPr>
        <w:pStyle w:val="22"/>
        <w:outlineLvl w:val="4"/>
        <w:rPr>
          <w:rFonts w:hint="eastAsia"/>
          <w:lang w:val="en-US" w:eastAsia="zh-CN"/>
        </w:rPr>
      </w:pPr>
      <w:bookmarkStart w:id="70" w:name="_Toc22325"/>
      <w:r>
        <w:rPr>
          <w:rFonts w:hint="eastAsia"/>
          <w:lang w:val="en-US" w:eastAsia="zh-CN"/>
        </w:rPr>
        <w:t>11.2.1软件资源损毁</w:t>
      </w:r>
      <w:bookmarkEnd w:id="70"/>
    </w:p>
    <w:p>
      <w:pPr>
        <w:rPr>
          <w:rFonts w:hint="eastAsia"/>
          <w:lang w:val="en-US" w:eastAsia="zh-CN"/>
        </w:rPr>
      </w:pPr>
      <w:r>
        <w:rPr>
          <w:rFonts w:hint="eastAsia"/>
          <w:lang w:val="en-US" w:eastAsia="zh-CN"/>
        </w:rPr>
        <w:t>通过版本控制软件git分布式管理系统来管理项目代码，避免因为人员操作造成的数据损失。</w:t>
      </w:r>
    </w:p>
    <w:p>
      <w:pPr>
        <w:pStyle w:val="6"/>
        <w:rPr>
          <w:rFonts w:hint="eastAsia"/>
          <w:lang w:val="en-US" w:eastAsia="zh-CN"/>
        </w:rPr>
      </w:pPr>
      <w:bookmarkStart w:id="71" w:name="_Toc27014"/>
      <w:r>
        <w:rPr>
          <w:rFonts w:hint="eastAsia"/>
          <w:lang w:val="en-US" w:eastAsia="zh-CN"/>
        </w:rPr>
        <w:t>附录</w:t>
      </w:r>
      <w:bookmarkEnd w:id="7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Gulim">
    <w:panose1 w:val="020B0600000101010101"/>
    <w:charset w:val="81"/>
    <w:family w:val="auto"/>
    <w:pitch w:val="default"/>
    <w:sig w:usb0="B00002AF" w:usb1="69D77CFB" w:usb2="00000030" w:usb3="00000000" w:csb0="4008009F" w:csb1="DFD70000"/>
  </w:font>
  <w:font w:name="Wingdings">
    <w:panose1 w:val="05000000000000000000"/>
    <w:charset w:val="00"/>
    <w:family w:val="auto"/>
    <w:pitch w:val="default"/>
    <w:sig w:usb0="00000000" w:usb1="00000000" w:usb2="00000000" w:usb3="00000000" w:csb0="80000000"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925D2"/>
    <w:multiLevelType w:val="singleLevel"/>
    <w:tmpl w:val="57F925D2"/>
    <w:lvl w:ilvl="0" w:tentative="0">
      <w:start w:val="3"/>
      <w:numFmt w:val="decimal"/>
      <w:suff w:val="nothing"/>
      <w:lvlText w:val="%1."/>
      <w:lvlJc w:val="left"/>
    </w:lvl>
  </w:abstractNum>
  <w:abstractNum w:abstractNumId="1">
    <w:nsid w:val="57F926B0"/>
    <w:multiLevelType w:val="singleLevel"/>
    <w:tmpl w:val="57F926B0"/>
    <w:lvl w:ilvl="0" w:tentative="0">
      <w:start w:val="1"/>
      <w:numFmt w:val="decimal"/>
      <w:suff w:val="nothing"/>
      <w:lvlText w:val="%1."/>
      <w:lvlJc w:val="left"/>
    </w:lvl>
  </w:abstractNum>
  <w:abstractNum w:abstractNumId="2">
    <w:nsid w:val="57F92CA7"/>
    <w:multiLevelType w:val="singleLevel"/>
    <w:tmpl w:val="57F92CA7"/>
    <w:lvl w:ilvl="0" w:tentative="0">
      <w:start w:val="1"/>
      <w:numFmt w:val="bullet"/>
      <w:lvlText w:val=""/>
      <w:lvlJc w:val="left"/>
      <w:pPr>
        <w:ind w:left="420" w:leftChars="0" w:hanging="420" w:firstLineChars="0"/>
      </w:pPr>
      <w:rPr>
        <w:rFonts w:hint="default" w:ascii="Wingdings" w:hAnsi="Wingdings"/>
      </w:rPr>
    </w:lvl>
  </w:abstractNum>
  <w:abstractNum w:abstractNumId="3">
    <w:nsid w:val="57F92CCE"/>
    <w:multiLevelType w:val="singleLevel"/>
    <w:tmpl w:val="57F92CCE"/>
    <w:lvl w:ilvl="0" w:tentative="0">
      <w:start w:val="1"/>
      <w:numFmt w:val="bullet"/>
      <w:lvlText w:val=""/>
      <w:lvlJc w:val="left"/>
      <w:pPr>
        <w:ind w:left="420" w:leftChars="0" w:hanging="420" w:firstLineChars="0"/>
      </w:pPr>
      <w:rPr>
        <w:rFonts w:hint="default" w:ascii="Wingdings" w:hAnsi="Wingdings"/>
      </w:rPr>
    </w:lvl>
  </w:abstractNum>
  <w:abstractNum w:abstractNumId="4">
    <w:nsid w:val="57FA1595"/>
    <w:multiLevelType w:val="singleLevel"/>
    <w:tmpl w:val="57FA1595"/>
    <w:lvl w:ilvl="0" w:tentative="0">
      <w:start w:val="3"/>
      <w:numFmt w:val="decimal"/>
      <w:suff w:val="nothing"/>
      <w:lvlText w:val="%1、"/>
      <w:lvlJc w:val="left"/>
    </w:lvl>
  </w:abstractNum>
  <w:abstractNum w:abstractNumId="5">
    <w:nsid w:val="57FA18D6"/>
    <w:multiLevelType w:val="singleLevel"/>
    <w:tmpl w:val="57FA18D6"/>
    <w:lvl w:ilvl="0" w:tentative="0">
      <w:start w:val="1"/>
      <w:numFmt w:val="decimal"/>
      <w:suff w:val="nothing"/>
      <w:lvlText w:val="%1、"/>
      <w:lvlJc w:val="left"/>
    </w:lvl>
  </w:abstractNum>
  <w:abstractNum w:abstractNumId="6">
    <w:nsid w:val="57FA19B6"/>
    <w:multiLevelType w:val="singleLevel"/>
    <w:tmpl w:val="57FA19B6"/>
    <w:lvl w:ilvl="0" w:tentative="0">
      <w:start w:val="4"/>
      <w:numFmt w:val="decimal"/>
      <w:suff w:val="nothing"/>
      <w:lvlText w:val="%1、"/>
      <w:lvlJc w:val="left"/>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8A762D"/>
    <w:rsid w:val="01D31108"/>
    <w:rsid w:val="06702514"/>
    <w:rsid w:val="079C67B5"/>
    <w:rsid w:val="0D6D7D2E"/>
    <w:rsid w:val="14977B52"/>
    <w:rsid w:val="1513226A"/>
    <w:rsid w:val="174D6FBA"/>
    <w:rsid w:val="1A967E6B"/>
    <w:rsid w:val="258C7428"/>
    <w:rsid w:val="2DD253A4"/>
    <w:rsid w:val="2E5E3B21"/>
    <w:rsid w:val="385B37A9"/>
    <w:rsid w:val="3CE802D0"/>
    <w:rsid w:val="42C83581"/>
    <w:rsid w:val="471A6505"/>
    <w:rsid w:val="476A3A12"/>
    <w:rsid w:val="4ED202D9"/>
    <w:rsid w:val="505160FF"/>
    <w:rsid w:val="568A762D"/>
    <w:rsid w:val="5710764B"/>
    <w:rsid w:val="59BE7869"/>
    <w:rsid w:val="5F01416B"/>
    <w:rsid w:val="61247A0A"/>
    <w:rsid w:val="62B30763"/>
    <w:rsid w:val="67547566"/>
    <w:rsid w:val="67DA0404"/>
    <w:rsid w:val="6E5418FE"/>
    <w:rsid w:val="6F754D69"/>
    <w:rsid w:val="6FC74151"/>
    <w:rsid w:val="70D04B9C"/>
    <w:rsid w:val="725D6E26"/>
    <w:rsid w:val="7C646B3A"/>
    <w:rsid w:val="7C927249"/>
    <w:rsid w:val="7D32156C"/>
    <w:rsid w:val="7F9C15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left"/>
    </w:pPr>
    <w:rPr>
      <w:rFonts w:asciiTheme="minorAscii" w:hAnsiTheme="minorAscii" w:eastAsiaTheme="minorEastAsia" w:cstheme="minorBidi"/>
      <w:kern w:val="2"/>
      <w:sz w:val="24"/>
      <w:szCs w:val="24"/>
      <w:lang w:val="en-US" w:eastAsia="zh-CN" w:bidi="ar-SA"/>
    </w:rPr>
  </w:style>
  <w:style w:type="paragraph" w:styleId="2">
    <w:name w:val="heading 1"/>
    <w:basedOn w:val="3"/>
    <w:next w:val="4"/>
    <w:qFormat/>
    <w:uiPriority w:val="0"/>
    <w:pPr>
      <w:keepNext/>
      <w:keepLines/>
      <w:spacing w:before="340" w:beforeLines="0" w:beforeAutospacing="0" w:after="330" w:afterLines="0" w:afterAutospacing="0" w:line="576" w:lineRule="auto"/>
      <w:ind w:firstLine="0" w:firstLineChars="0"/>
      <w:outlineLvl w:val="0"/>
    </w:pPr>
    <w:rPr>
      <w:rFonts w:ascii="Arial" w:hAnsi="Arial" w:eastAsia="黑体"/>
      <w:b w:val="0"/>
      <w:kern w:val="44"/>
      <w:sz w:val="52"/>
    </w:rPr>
  </w:style>
  <w:style w:type="paragraph" w:styleId="5">
    <w:name w:val="heading 2"/>
    <w:basedOn w:val="2"/>
    <w:next w:val="1"/>
    <w:unhideWhenUsed/>
    <w:qFormat/>
    <w:uiPriority w:val="0"/>
    <w:pPr>
      <w:keepNext/>
      <w:keepLines/>
      <w:spacing w:before="260" w:beforeLines="0" w:beforeAutospacing="0" w:after="260" w:afterLines="0" w:afterAutospacing="0" w:line="413" w:lineRule="auto"/>
      <w:jc w:val="center"/>
      <w:outlineLvl w:val="1"/>
    </w:pPr>
    <w:rPr>
      <w:sz w:val="36"/>
    </w:rPr>
  </w:style>
  <w:style w:type="paragraph" w:styleId="6">
    <w:name w:val="heading 3"/>
    <w:basedOn w:val="5"/>
    <w:next w:val="7"/>
    <w:unhideWhenUsed/>
    <w:qFormat/>
    <w:uiPriority w:val="0"/>
    <w:pPr>
      <w:keepNext/>
      <w:keepLines/>
      <w:spacing w:before="140" w:beforeLines="0" w:beforeAutospacing="0" w:after="140" w:afterLines="0" w:afterAutospacing="0" w:line="413" w:lineRule="auto"/>
      <w:jc w:val="left"/>
      <w:outlineLvl w:val="2"/>
    </w:pPr>
    <w:rPr>
      <w:sz w:val="32"/>
    </w:rPr>
  </w:style>
  <w:style w:type="paragraph" w:styleId="8">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4">
    <w:name w:val="toc 1"/>
    <w:basedOn w:val="1"/>
    <w:next w:val="1"/>
    <w:uiPriority w:val="0"/>
  </w:style>
  <w:style w:type="paragraph" w:customStyle="1" w:styleId="7">
    <w:name w:val="标题4（第二标题）"/>
    <w:basedOn w:val="6"/>
    <w:next w:val="1"/>
    <w:qFormat/>
    <w:uiPriority w:val="0"/>
    <w:pPr>
      <w:spacing w:before="20" w:after="20" w:line="413" w:lineRule="auto"/>
      <w:ind w:firstLine="480" w:firstLineChars="200"/>
    </w:pPr>
    <w:rPr>
      <w:sz w:val="30"/>
    </w:rPr>
  </w:style>
  <w:style w:type="paragraph" w:styleId="9">
    <w:name w:val="caption"/>
    <w:basedOn w:val="1"/>
    <w:next w:val="1"/>
    <w:unhideWhenUsed/>
    <w:qFormat/>
    <w:uiPriority w:val="0"/>
    <w:pPr>
      <w:ind w:firstLine="0" w:firstLineChars="0"/>
    </w:pPr>
    <w:rPr>
      <w:rFonts w:ascii="Arial" w:hAnsi="Arial" w:eastAsia="黑体"/>
      <w:sz w:val="20"/>
    </w:rPr>
  </w:style>
  <w:style w:type="paragraph" w:styleId="10">
    <w:name w:val="toc 5"/>
    <w:basedOn w:val="1"/>
    <w:next w:val="1"/>
    <w:uiPriority w:val="0"/>
    <w:pPr>
      <w:ind w:left="1680" w:leftChars="800"/>
    </w:pPr>
  </w:style>
  <w:style w:type="paragraph" w:styleId="11">
    <w:name w:val="toc 3"/>
    <w:basedOn w:val="1"/>
    <w:next w:val="1"/>
    <w:qFormat/>
    <w:uiPriority w:val="0"/>
    <w:pPr>
      <w:ind w:left="840" w:leftChars="400"/>
    </w:pPr>
  </w:style>
  <w:style w:type="paragraph" w:styleId="12">
    <w:name w:val="toc 4"/>
    <w:basedOn w:val="1"/>
    <w:next w:val="1"/>
    <w:uiPriority w:val="0"/>
    <w:pPr>
      <w:ind w:left="1260" w:leftChars="600"/>
    </w:pPr>
  </w:style>
  <w:style w:type="paragraph" w:styleId="13">
    <w:name w:val="toc 2"/>
    <w:basedOn w:val="1"/>
    <w:next w:val="1"/>
    <w:uiPriority w:val="0"/>
    <w:pPr>
      <w:ind w:left="420" w:leftChars="200"/>
    </w:p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封面名字"/>
    <w:basedOn w:val="1"/>
    <w:link w:val="20"/>
    <w:qFormat/>
    <w:uiPriority w:val="0"/>
    <w:pPr>
      <w:spacing w:line="360" w:lineRule="auto"/>
      <w:ind w:firstLine="0" w:firstLineChars="0"/>
      <w:jc w:val="center"/>
    </w:pPr>
    <w:rPr>
      <w:sz w:val="30"/>
    </w:rPr>
  </w:style>
  <w:style w:type="paragraph" w:customStyle="1" w:styleId="18">
    <w:name w:val="封面名字下划线"/>
    <w:basedOn w:val="17"/>
    <w:link w:val="19"/>
    <w:qFormat/>
    <w:uiPriority w:val="0"/>
    <w:rPr>
      <w:u w:val="single"/>
    </w:rPr>
  </w:style>
  <w:style w:type="character" w:customStyle="1" w:styleId="19">
    <w:name w:val="封面名字下划线 Char"/>
    <w:link w:val="18"/>
    <w:qFormat/>
    <w:uiPriority w:val="0"/>
    <w:rPr>
      <w:u w:val="single"/>
    </w:rPr>
  </w:style>
  <w:style w:type="character" w:customStyle="1" w:styleId="20">
    <w:name w:val="封面名字 Char"/>
    <w:link w:val="17"/>
    <w:qFormat/>
    <w:uiPriority w:val="0"/>
    <w:rPr>
      <w:sz w:val="30"/>
    </w:rPr>
  </w:style>
  <w:style w:type="paragraph" w:customStyle="1" w:styleId="21">
    <w:name w:val="正文居中"/>
    <w:basedOn w:val="1"/>
    <w:qFormat/>
    <w:uiPriority w:val="0"/>
    <w:pPr>
      <w:ind w:firstLine="0" w:firstLineChars="0"/>
      <w:jc w:val="center"/>
    </w:pPr>
  </w:style>
  <w:style w:type="paragraph" w:customStyle="1" w:styleId="22">
    <w:name w:val="标题5"/>
    <w:basedOn w:val="7"/>
    <w:next w:val="1"/>
    <w:qFormat/>
    <w:uiPriority w:val="0"/>
    <w:rPr>
      <w:rFonts w:eastAsia="黑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2016-10-08T05:22:00Z</dcterms:created>
  <dc:creator>liduokun</dc:creator>
  <cp:lastModifiedBy>liduokun</cp:lastModifiedBy>
  <dcterms:modified xsi:type="dcterms:W3CDTF">2016-10-09T12:05:56Z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