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786" w:rsidRPr="001058EE" w:rsidRDefault="00905786" w:rsidP="00905786"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905786" w:rsidRPr="00C87276" w:rsidTr="00982EF7">
        <w:tc>
          <w:tcPr>
            <w:tcW w:w="1271" w:type="dxa"/>
            <w:gridSpan w:val="2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905786" w:rsidRPr="00C8727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“学院路”校园购物平台</w:t>
            </w:r>
          </w:p>
        </w:tc>
      </w:tr>
      <w:tr w:rsidR="00A16CDE" w:rsidRPr="00C87276" w:rsidTr="00982EF7">
        <w:tc>
          <w:tcPr>
            <w:tcW w:w="1271" w:type="dxa"/>
            <w:gridSpan w:val="2"/>
          </w:tcPr>
          <w:p w:rsidR="00905786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905786" w:rsidRDefault="00905786" w:rsidP="00982EF7">
            <w:r>
              <w:rPr>
                <w:rFonts w:hint="eastAsia"/>
              </w:rPr>
              <w:t>“学院路”校园购物平台需求规格说明书</w:t>
            </w:r>
          </w:p>
          <w:p w:rsidR="00905786" w:rsidRPr="002B3D93" w:rsidRDefault="00905786" w:rsidP="00982EF7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 w:rsidR="008625A0">
              <w:rPr>
                <w:szCs w:val="21"/>
              </w:rPr>
              <w:t>.</w:t>
            </w:r>
            <w:r w:rsidR="008625A0">
              <w:rPr>
                <w:rFonts w:hint="eastAsia"/>
                <w:szCs w:val="21"/>
              </w:rPr>
              <w:t>7</w:t>
            </w:r>
          </w:p>
        </w:tc>
      </w:tr>
      <w:tr w:rsidR="00A16CDE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905786" w:rsidRPr="00B8412C" w:rsidRDefault="00C237BD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韩旭</w:t>
            </w:r>
            <w:bookmarkStart w:id="0" w:name="_GoBack"/>
            <w:bookmarkEnd w:id="0"/>
          </w:p>
        </w:tc>
      </w:tr>
      <w:tr w:rsidR="00A16CDE" w:rsidRPr="00C87276" w:rsidTr="00982EF7">
        <w:tc>
          <w:tcPr>
            <w:tcW w:w="1271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8625A0">
              <w:rPr>
                <w:szCs w:val="21"/>
              </w:rPr>
              <w:t>016.1</w:t>
            </w:r>
            <w:r w:rsidR="008625A0">
              <w:rPr>
                <w:rFonts w:hint="eastAsia"/>
                <w:szCs w:val="21"/>
              </w:rPr>
              <w:t>2</w:t>
            </w:r>
            <w:r w:rsidR="008625A0">
              <w:rPr>
                <w:szCs w:val="21"/>
              </w:rPr>
              <w:t>.</w:t>
            </w:r>
            <w:r w:rsidR="008625A0">
              <w:rPr>
                <w:rFonts w:hint="eastAsia"/>
                <w:szCs w:val="21"/>
              </w:rPr>
              <w:t>03</w:t>
            </w:r>
          </w:p>
        </w:tc>
        <w:tc>
          <w:tcPr>
            <w:tcW w:w="997" w:type="dxa"/>
          </w:tcPr>
          <w:p w:rsidR="00905786" w:rsidRPr="00B8412C" w:rsidRDefault="00905786" w:rsidP="00982EF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905786" w:rsidRPr="00B8412C" w:rsidRDefault="008625A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</w:tr>
      <w:tr w:rsidR="00A16CDE" w:rsidRPr="00C87276" w:rsidTr="00982EF7">
        <w:tc>
          <w:tcPr>
            <w:tcW w:w="846" w:type="dxa"/>
          </w:tcPr>
          <w:p w:rsidR="00905786" w:rsidRPr="00B8412C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90578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报告人</w:t>
            </w:r>
          </w:p>
        </w:tc>
        <w:tc>
          <w:tcPr>
            <w:tcW w:w="1457" w:type="dxa"/>
          </w:tcPr>
          <w:p w:rsidR="00905786" w:rsidRPr="00C87276" w:rsidRDefault="00905786" w:rsidP="00982EF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A16CDE" w:rsidRPr="00C87276" w:rsidTr="00982EF7">
        <w:tc>
          <w:tcPr>
            <w:tcW w:w="846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905786" w:rsidRDefault="008625A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软件标识部分</w:t>
            </w:r>
          </w:p>
        </w:tc>
        <w:tc>
          <w:tcPr>
            <w:tcW w:w="3407" w:type="dxa"/>
            <w:gridSpan w:val="2"/>
          </w:tcPr>
          <w:p w:rsidR="00905786" w:rsidRDefault="008625A0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文档标识号错误</w:t>
            </w:r>
          </w:p>
        </w:tc>
        <w:tc>
          <w:tcPr>
            <w:tcW w:w="885" w:type="dxa"/>
          </w:tcPr>
          <w:p w:rsidR="00905786" w:rsidRDefault="00CA74AC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905786" w:rsidRDefault="00905786" w:rsidP="00982EF7">
            <w:pPr>
              <w:jc w:val="left"/>
              <w:rPr>
                <w:szCs w:val="21"/>
              </w:rPr>
            </w:pPr>
          </w:p>
        </w:tc>
      </w:tr>
      <w:tr w:rsidR="00A16CDE" w:rsidRPr="00C87276" w:rsidTr="00982EF7">
        <w:tc>
          <w:tcPr>
            <w:tcW w:w="846" w:type="dxa"/>
          </w:tcPr>
          <w:p w:rsidR="008625A0" w:rsidRDefault="009929A7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8625A0" w:rsidRDefault="008E78F3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（1）</w:t>
            </w:r>
          </w:p>
        </w:tc>
        <w:tc>
          <w:tcPr>
            <w:tcW w:w="3407" w:type="dxa"/>
            <w:gridSpan w:val="2"/>
          </w:tcPr>
          <w:p w:rsidR="008625A0" w:rsidRDefault="008E78F3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此处所说用户在结账之前登陆就行，在文档的其他地方用户未登陆的操作限制</w:t>
            </w:r>
            <w:r w:rsidR="00145966">
              <w:rPr>
                <w:rFonts w:hint="eastAsia"/>
                <w:szCs w:val="21"/>
              </w:rPr>
              <w:t>更多。</w:t>
            </w:r>
          </w:p>
        </w:tc>
        <w:tc>
          <w:tcPr>
            <w:tcW w:w="885" w:type="dxa"/>
          </w:tcPr>
          <w:p w:rsidR="008625A0" w:rsidRDefault="0014596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8625A0" w:rsidRDefault="008625A0" w:rsidP="00982EF7">
            <w:pPr>
              <w:jc w:val="left"/>
              <w:rPr>
                <w:szCs w:val="21"/>
              </w:rPr>
            </w:pPr>
          </w:p>
        </w:tc>
      </w:tr>
      <w:tr w:rsidR="00CA2D64" w:rsidRPr="00C87276" w:rsidTr="00982EF7">
        <w:tc>
          <w:tcPr>
            <w:tcW w:w="846" w:type="dxa"/>
          </w:tcPr>
          <w:p w:rsidR="00145966" w:rsidRDefault="0014596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145966" w:rsidRDefault="0014596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（4）</w:t>
            </w:r>
          </w:p>
        </w:tc>
        <w:tc>
          <w:tcPr>
            <w:tcW w:w="3407" w:type="dxa"/>
            <w:gridSpan w:val="2"/>
          </w:tcPr>
          <w:p w:rsidR="00145966" w:rsidRDefault="0014596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此处采用所述阶段采取网上银行方式，根据银行账号，下文用户的支付方式则更多样。</w:t>
            </w:r>
          </w:p>
        </w:tc>
        <w:tc>
          <w:tcPr>
            <w:tcW w:w="885" w:type="dxa"/>
          </w:tcPr>
          <w:p w:rsidR="00145966" w:rsidRDefault="00145966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145966" w:rsidRDefault="00145966" w:rsidP="00982EF7">
            <w:pPr>
              <w:jc w:val="left"/>
              <w:rPr>
                <w:szCs w:val="21"/>
              </w:rPr>
            </w:pPr>
          </w:p>
        </w:tc>
      </w:tr>
      <w:tr w:rsidR="00CA2D64" w:rsidRPr="00C87276" w:rsidTr="00982EF7">
        <w:tc>
          <w:tcPr>
            <w:tcW w:w="846" w:type="dxa"/>
          </w:tcPr>
          <w:p w:rsidR="00145966" w:rsidRDefault="00F86B2A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</w:tcPr>
          <w:p w:rsidR="00145966" w:rsidRDefault="00F86B2A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针对管理员用户的顶层用例图部分</w:t>
            </w:r>
          </w:p>
        </w:tc>
        <w:tc>
          <w:tcPr>
            <w:tcW w:w="3407" w:type="dxa"/>
            <w:gridSpan w:val="2"/>
          </w:tcPr>
          <w:p w:rsidR="00145966" w:rsidRDefault="00F86B2A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系统管理员和注册商家之间混淆在一起</w:t>
            </w:r>
          </w:p>
        </w:tc>
        <w:tc>
          <w:tcPr>
            <w:tcW w:w="885" w:type="dxa"/>
          </w:tcPr>
          <w:p w:rsidR="00145966" w:rsidRDefault="00F86B2A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145966" w:rsidRDefault="00145966" w:rsidP="00982EF7">
            <w:pPr>
              <w:jc w:val="left"/>
              <w:rPr>
                <w:szCs w:val="21"/>
              </w:rPr>
            </w:pPr>
          </w:p>
        </w:tc>
      </w:tr>
      <w:tr w:rsidR="00F86B2A" w:rsidRPr="00C87276" w:rsidTr="00982EF7">
        <w:tc>
          <w:tcPr>
            <w:tcW w:w="846" w:type="dxa"/>
          </w:tcPr>
          <w:p w:rsidR="00F86B2A" w:rsidRDefault="00F86B2A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  <w:gridSpan w:val="2"/>
          </w:tcPr>
          <w:p w:rsidR="00F86B2A" w:rsidRDefault="00F86B2A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网上购物系统的用例图设计</w:t>
            </w:r>
          </w:p>
        </w:tc>
        <w:tc>
          <w:tcPr>
            <w:tcW w:w="3407" w:type="dxa"/>
            <w:gridSpan w:val="2"/>
          </w:tcPr>
          <w:p w:rsidR="00F86B2A" w:rsidRDefault="00F86B2A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此处之后的段落的行距与段前段后间距</w:t>
            </w:r>
            <w:r w:rsidR="00A16CDE">
              <w:rPr>
                <w:rFonts w:hint="eastAsia"/>
                <w:szCs w:val="21"/>
              </w:rPr>
              <w:t>不规范</w:t>
            </w:r>
          </w:p>
        </w:tc>
        <w:tc>
          <w:tcPr>
            <w:tcW w:w="885" w:type="dxa"/>
          </w:tcPr>
          <w:p w:rsidR="00F86B2A" w:rsidRDefault="00A16CDE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F86B2A" w:rsidRDefault="00F86B2A" w:rsidP="00982EF7">
            <w:pPr>
              <w:jc w:val="left"/>
              <w:rPr>
                <w:szCs w:val="21"/>
              </w:rPr>
            </w:pPr>
          </w:p>
        </w:tc>
      </w:tr>
      <w:tr w:rsidR="00CA2D64" w:rsidRPr="00C87276" w:rsidTr="00982EF7">
        <w:tc>
          <w:tcPr>
            <w:tcW w:w="846" w:type="dxa"/>
          </w:tcPr>
          <w:p w:rsidR="00CA2D64" w:rsidRDefault="00CA2D64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701" w:type="dxa"/>
            <w:gridSpan w:val="2"/>
          </w:tcPr>
          <w:p w:rsidR="00CA2D64" w:rsidRDefault="00CA2D64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4.3数据字典</w:t>
            </w:r>
          </w:p>
        </w:tc>
        <w:tc>
          <w:tcPr>
            <w:tcW w:w="3407" w:type="dxa"/>
            <w:gridSpan w:val="2"/>
          </w:tcPr>
          <w:p w:rsidR="00CA2D64" w:rsidRDefault="00CA2D64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4.3后直接接4.3.1.1后面的4.4，4.5，4.6，4.7</w:t>
            </w:r>
          </w:p>
        </w:tc>
        <w:tc>
          <w:tcPr>
            <w:tcW w:w="885" w:type="dxa"/>
          </w:tcPr>
          <w:p w:rsidR="00CA2D64" w:rsidRPr="00CA2D64" w:rsidRDefault="00CA2D64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CA2D64" w:rsidRDefault="00CA2D64" w:rsidP="00982EF7">
            <w:pPr>
              <w:jc w:val="left"/>
              <w:rPr>
                <w:szCs w:val="21"/>
              </w:rPr>
            </w:pPr>
          </w:p>
        </w:tc>
      </w:tr>
      <w:tr w:rsidR="00CA2D64" w:rsidRPr="00C87276" w:rsidTr="00982EF7">
        <w:tc>
          <w:tcPr>
            <w:tcW w:w="846" w:type="dxa"/>
          </w:tcPr>
          <w:p w:rsidR="00CA2D64" w:rsidRDefault="00CA2D64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701" w:type="dxa"/>
            <w:gridSpan w:val="2"/>
          </w:tcPr>
          <w:p w:rsidR="00CA2D64" w:rsidRDefault="00CA2D64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用户界面需求</w:t>
            </w:r>
          </w:p>
        </w:tc>
        <w:tc>
          <w:tcPr>
            <w:tcW w:w="3407" w:type="dxa"/>
            <w:gridSpan w:val="2"/>
          </w:tcPr>
          <w:p w:rsidR="00CA2D64" w:rsidRDefault="00CA2D64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给出了一张效果图，不过个人认为缺少文字</w:t>
            </w:r>
          </w:p>
        </w:tc>
        <w:tc>
          <w:tcPr>
            <w:tcW w:w="885" w:type="dxa"/>
          </w:tcPr>
          <w:p w:rsidR="00CA2D64" w:rsidRDefault="00CA2D64" w:rsidP="00982EF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周伟伦</w:t>
            </w:r>
          </w:p>
        </w:tc>
        <w:tc>
          <w:tcPr>
            <w:tcW w:w="1457" w:type="dxa"/>
          </w:tcPr>
          <w:p w:rsidR="00CA2D64" w:rsidRDefault="00CA2D64" w:rsidP="00982EF7">
            <w:pPr>
              <w:jc w:val="left"/>
              <w:rPr>
                <w:szCs w:val="21"/>
              </w:rPr>
            </w:pPr>
          </w:p>
        </w:tc>
      </w:tr>
    </w:tbl>
    <w:p w:rsidR="00482663" w:rsidRDefault="00482663"/>
    <w:sectPr w:rsidR="0048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492B" w:rsidRDefault="000B492B" w:rsidP="008625A0">
      <w:r>
        <w:separator/>
      </w:r>
    </w:p>
  </w:endnote>
  <w:endnote w:type="continuationSeparator" w:id="0">
    <w:p w:rsidR="000B492B" w:rsidRDefault="000B492B" w:rsidP="00862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492B" w:rsidRDefault="000B492B" w:rsidP="008625A0">
      <w:r>
        <w:separator/>
      </w:r>
    </w:p>
  </w:footnote>
  <w:footnote w:type="continuationSeparator" w:id="0">
    <w:p w:rsidR="000B492B" w:rsidRDefault="000B492B" w:rsidP="00862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786"/>
    <w:rsid w:val="000B492B"/>
    <w:rsid w:val="00145966"/>
    <w:rsid w:val="002C09A1"/>
    <w:rsid w:val="00482663"/>
    <w:rsid w:val="00594E33"/>
    <w:rsid w:val="008625A0"/>
    <w:rsid w:val="00896F6D"/>
    <w:rsid w:val="008E78F3"/>
    <w:rsid w:val="00905786"/>
    <w:rsid w:val="009929A7"/>
    <w:rsid w:val="00A16CDE"/>
    <w:rsid w:val="00B1348E"/>
    <w:rsid w:val="00C237BD"/>
    <w:rsid w:val="00C95387"/>
    <w:rsid w:val="00CA2D64"/>
    <w:rsid w:val="00CA74AC"/>
    <w:rsid w:val="00F8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AE48512-0572-4F47-B97A-B79E35E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7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62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625A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62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62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韩旭</dc:creator>
  <cp:keywords/>
  <dc:description/>
  <cp:lastModifiedBy>周伟伦</cp:lastModifiedBy>
  <cp:revision>8</cp:revision>
  <dcterms:created xsi:type="dcterms:W3CDTF">2016-11-26T15:31:00Z</dcterms:created>
  <dcterms:modified xsi:type="dcterms:W3CDTF">2016-12-03T13:26:00Z</dcterms:modified>
</cp:coreProperties>
</file>