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05BB" w:rsidRDefault="001A7527">
      <w:pPr>
        <w:spacing w:after="210" w:line="360" w:lineRule="auto"/>
      </w:pPr>
      <w:bookmarkStart w:id="0" w:name="_GoBack"/>
      <w:r>
        <w:rPr>
          <w:rFonts w:eastAsia="Georgia" w:hAnsi="Georgia" w:cs="Georgia"/>
          <w:color w:val="000000"/>
        </w:rPr>
        <w:t xml:space="preserve">Below are only the </w:t>
      </w:r>
      <w:r>
        <w:rPr>
          <w:rFonts w:eastAsia="Georgia" w:hAnsi="Georgia" w:cs="Georgia"/>
          <w:b/>
          <w:color w:val="000000"/>
        </w:rPr>
        <w:t>changes and new additions</w:t>
      </w:r>
      <w:r>
        <w:rPr>
          <w:rFonts w:eastAsia="Georgia" w:hAnsi="Georgia" w:cs="Georgia"/>
          <w:color w:val="000000"/>
        </w:rPr>
        <w:t xml:space="preserve"> to your current flow, written as step-by-step modifications you can feed into the engine. ADX is best kept as a trend-strength filter rather than a standalone momentum decision-maker, </w:t>
      </w:r>
      <w:proofErr w:type="spellStart"/>
      <w:r>
        <w:rPr>
          <w:rFonts w:eastAsia="Georgia" w:hAnsi="Georgia" w:cs="Georgia"/>
          <w:color w:val="000000"/>
        </w:rPr>
        <w:t>Supertrend</w:t>
      </w:r>
      <w:proofErr w:type="spellEnd"/>
      <w:r>
        <w:rPr>
          <w:rFonts w:eastAsia="Georgia" w:hAnsi="Georgia" w:cs="Georgia"/>
          <w:color w:val="000000"/>
        </w:rPr>
        <w:t xml:space="preserve"> on short intraday charts needs anti-whipsaw protection, and </w:t>
      </w:r>
      <w:r>
        <w:rPr>
          <w:rFonts w:eastAsia="Georgia" w:hAnsi="Georgia" w:cs="Georgia"/>
          <w:color w:val="000000"/>
        </w:rPr>
        <w:t>open interest works better as confirmation than as a sole trade trigger.</w:t>
      </w:r>
      <w:bookmarkStart w:id="1" w:name="fnref1"/>
      <w:bookmarkEnd w:id="1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2" w:name="fnref2"/>
      <w:bookmarkEnd w:id="2"/>
      <w:r>
        <w:fldChar w:fldCharType="begin"/>
      </w:r>
      <w:r>
        <w:instrText xml:space="preserve"> HYPERLINK \l "fn2"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3" w:name="fnref3"/>
      <w:bookmarkEnd w:id="3"/>
      <w:r>
        <w:fldChar w:fldCharType="begin"/>
      </w:r>
      <w:r>
        <w:instrText xml:space="preserve"> HYPERLINK \l "fn3"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7D05BB" w:rsidRDefault="001A7527">
      <w:pPr>
        <w:spacing w:before="315" w:after="105" w:line="360" w:lineRule="auto"/>
        <w:ind w:left="-30"/>
      </w:pPr>
      <w:bookmarkStart w:id="4" w:name="bm_1_add_a_new_step_before_direct_a16fdb"/>
      <w:r>
        <w:rPr>
          <w:rFonts w:eastAsia="Georgia" w:hAnsi="Georgia" w:cs="Georgia"/>
          <w:b/>
          <w:color w:val="000000"/>
          <w:sz w:val="24"/>
        </w:rPr>
        <w:t>1) Add a new step before Direction Engine</w:t>
      </w:r>
      <w:bookmarkEnd w:id="4"/>
    </w:p>
    <w:p w:rsidR="007D05BB" w:rsidRDefault="001A7527">
      <w:pPr>
        <w:spacing w:before="315" w:after="105" w:line="360" w:lineRule="auto"/>
        <w:ind w:left="-30"/>
      </w:pPr>
      <w:bookmarkStart w:id="5" w:name="new_step_market_regime_filter"/>
      <w:r>
        <w:rPr>
          <w:rFonts w:eastAsia="Georgia" w:hAnsi="Georgia" w:cs="Georgia"/>
          <w:b/>
          <w:color w:val="000000"/>
          <w:sz w:val="24"/>
        </w:rPr>
        <w:t>New Step: Market Regime Filter</w:t>
      </w:r>
      <w:bookmarkEnd w:id="5"/>
    </w:p>
    <w:p w:rsidR="007D05BB" w:rsidRDefault="001A7527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Insert this step </w:t>
      </w:r>
      <w:r>
        <w:rPr>
          <w:rFonts w:eastAsia="Georgia" w:hAnsi="Georgia" w:cs="Georgia"/>
          <w:b/>
          <w:color w:val="000000"/>
        </w:rPr>
        <w:t xml:space="preserve">after </w:t>
      </w:r>
      <w:r>
        <w:rPr>
          <w:rFonts w:eastAsia="Georgia" w:hAnsi="Georgia" w:cs="Georgia"/>
          <w:b/>
          <w:color w:val="000000"/>
        </w:rPr>
        <w:t>Inputs collected each run</w:t>
      </w:r>
      <w:r>
        <w:rPr>
          <w:rFonts w:eastAsia="Georgia" w:hAnsi="Georgia" w:cs="Georgia"/>
          <w:color w:val="000000"/>
        </w:rPr>
        <w:t xml:space="preserve"> and </w:t>
      </w:r>
      <w:r>
        <w:rPr>
          <w:rFonts w:eastAsia="Georgia" w:hAnsi="Georgia" w:cs="Georgia"/>
          <w:b/>
          <w:color w:val="000000"/>
        </w:rPr>
        <w:t>before Indicators computed / Direction Engine</w:t>
      </w:r>
      <w:r>
        <w:rPr>
          <w:rFonts w:eastAsia="Georgia" w:hAnsi="Georgia" w:cs="Georgia"/>
          <w:color w:val="000000"/>
        </w:rPr>
        <w:t>.</w:t>
      </w:r>
      <w:bookmarkStart w:id="6" w:name="fnref4"/>
      <w:bookmarkEnd w:id="6"/>
      <w:r>
        <w:fldChar w:fldCharType="begin"/>
      </w:r>
      <w:r>
        <w:instrText xml:space="preserve"> HYPERLINK \l "fn4"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7" w:name="fnref5"/>
      <w:bookmarkEnd w:id="7"/>
      <w:r>
        <w:fldChar w:fldCharType="begin"/>
      </w:r>
      <w:r>
        <w:instrText xml:space="preserve"> HYPERLINK \l "fn5"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7D05BB" w:rsidRDefault="001A7527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Purpose:</w:t>
      </w:r>
      <w:r>
        <w:rPr>
          <w:rFonts w:eastAsia="Georgia" w:hAnsi="Georgia" w:cs="Georgia"/>
          <w:color w:val="000000"/>
        </w:rPr>
        <w:t xml:space="preserve"> block trades during choppy, compressed, low-edge conditions where ADX and </w:t>
      </w:r>
      <w:proofErr w:type="spellStart"/>
      <w:r>
        <w:rPr>
          <w:rFonts w:eastAsia="Georgia" w:hAnsi="Georgia" w:cs="Georgia"/>
          <w:color w:val="000000"/>
        </w:rPr>
        <w:t>Supertrend</w:t>
      </w:r>
      <w:proofErr w:type="spellEnd"/>
      <w:r>
        <w:rPr>
          <w:rFonts w:eastAsia="Georgia" w:hAnsi="Georgia" w:cs="Georgia"/>
          <w:color w:val="000000"/>
        </w:rPr>
        <w:t xml:space="preserve"> can mislead.</w:t>
      </w:r>
      <w:bookmarkStart w:id="8" w:name="fnref2_1"/>
      <w:bookmarkEnd w:id="8"/>
      <w:r>
        <w:fldChar w:fldCharType="begin"/>
      </w:r>
      <w:r>
        <w:instrText xml:space="preserve"> HYPERLINK \l</w:instrText>
      </w:r>
      <w:r>
        <w:instrText xml:space="preserve"> "fn2"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9" w:name="fnref5_1"/>
      <w:bookmarkEnd w:id="9"/>
      <w:r>
        <w:fldChar w:fldCharType="begin"/>
      </w:r>
      <w:r>
        <w:instrText xml:space="preserve"> HYPERLINK \l "fn5"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7D05BB" w:rsidRDefault="001A7527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Add these checks:</w:t>
      </w:r>
    </w:p>
    <w:p w:rsidR="007D05BB" w:rsidRDefault="001A7527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If ADX &lt; 18 →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NO TRADE</w:t>
      </w:r>
    </w:p>
    <w:p w:rsidR="007D05BB" w:rsidRDefault="001A7527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If spot is too close to VWAP →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NO TRADE</w:t>
      </w:r>
    </w:p>
    <w:p w:rsidR="007D05BB" w:rsidRDefault="001A7527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If last 3 candles have overlapping bodies and small range →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NO TRADE</w:t>
      </w:r>
    </w:p>
    <w:p w:rsidR="007D05BB" w:rsidRDefault="001A7527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If current candle range is abnormally small vs recent average →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NO TRADE</w:t>
      </w:r>
    </w:p>
    <w:p w:rsidR="007D05BB" w:rsidRDefault="001A7527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Suggested implementation rules:</w:t>
      </w:r>
    </w:p>
    <w:p w:rsidR="007D05BB" w:rsidRDefault="001A7527">
      <w:pPr>
        <w:numPr>
          <w:ilvl w:val="0"/>
          <w:numId w:val="2"/>
        </w:numPr>
        <w:spacing w:before="105" w:after="105" w:line="360" w:lineRule="auto"/>
      </w:pP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vwap_distance_pct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=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abs(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spot -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vwap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) / spot * 100</w:t>
      </w:r>
    </w:p>
    <w:p w:rsidR="007D05BB" w:rsidRDefault="001A7527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Block if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vwap_distance_pct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&lt; 0.10</w:t>
      </w:r>
    </w:p>
    <w:p w:rsidR="007D05BB" w:rsidRDefault="001A7527">
      <w:pPr>
        <w:numPr>
          <w:ilvl w:val="0"/>
          <w:numId w:val="2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avg_range_5 =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average(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high-low of last 5 candles)</w:t>
      </w:r>
    </w:p>
    <w:p w:rsidR="007D05BB" w:rsidRDefault="001A7527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Block if current </w:t>
      </w:r>
      <w:r>
        <w:rPr>
          <w:rFonts w:eastAsia="Georgia" w:hAnsi="Georgia" w:cs="Georgia"/>
          <w:color w:val="000000"/>
        </w:rPr>
        <w:t xml:space="preserve">candle range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&lt; 0.60 * avg_range_5</w:t>
      </w:r>
    </w:p>
    <w:p w:rsidR="007D05BB" w:rsidRDefault="001A7527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Define overlap-chop:</w:t>
      </w:r>
    </w:p>
    <w:p w:rsidR="007D05BB" w:rsidRDefault="001A7527">
      <w:pPr>
        <w:numPr>
          <w:ilvl w:val="1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last 3 candles each overlap prior candle by more than 50%</w:t>
      </w:r>
    </w:p>
    <w:p w:rsidR="007D05BB" w:rsidRDefault="001A7527">
      <w:pPr>
        <w:numPr>
          <w:ilvl w:val="1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and candle body size is below recent average</w:t>
      </w:r>
    </w:p>
    <w:p w:rsidR="007D05BB" w:rsidRDefault="001A7527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New no-trade reasons to show:</w:t>
      </w:r>
    </w:p>
    <w:p w:rsidR="007D05BB" w:rsidRDefault="001A7527">
      <w:pPr>
        <w:numPr>
          <w:ilvl w:val="0"/>
          <w:numId w:val="3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"Choppy market — ADX below 18"</w:t>
      </w:r>
    </w:p>
    <w:p w:rsidR="007D05BB" w:rsidRDefault="001A7527">
      <w:pPr>
        <w:numPr>
          <w:ilvl w:val="0"/>
          <w:numId w:val="3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"Price too close to VWAP — weak edge"</w:t>
      </w:r>
    </w:p>
    <w:p w:rsidR="007D05BB" w:rsidRDefault="001A7527">
      <w:pPr>
        <w:numPr>
          <w:ilvl w:val="0"/>
          <w:numId w:val="3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"Range compression detected — wait for breakout"</w:t>
      </w:r>
    </w:p>
    <w:p w:rsidR="007D05BB" w:rsidRDefault="001A7527">
      <w:pPr>
        <w:numPr>
          <w:ilvl w:val="0"/>
          <w:numId w:val="3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lastRenderedPageBreak/>
        <w:t>"Overlapping candles — avoid sideways market"</w:t>
      </w:r>
    </w:p>
    <w:p w:rsidR="007D05BB" w:rsidRDefault="001A7527">
      <w:pPr>
        <w:spacing w:before="315" w:after="105" w:line="360" w:lineRule="auto"/>
        <w:ind w:left="-30"/>
      </w:pPr>
      <w:bookmarkStart w:id="10" w:name="bm_2_modify_the_existing_time_filter"/>
      <w:r>
        <w:rPr>
          <w:rFonts w:eastAsia="Georgia" w:hAnsi="Georgia" w:cs="Georgia"/>
          <w:b/>
          <w:color w:val="000000"/>
          <w:sz w:val="24"/>
        </w:rPr>
        <w:t>2) Modify the existing Time Filter</w:t>
      </w:r>
      <w:bookmarkEnd w:id="10"/>
    </w:p>
    <w:p w:rsidR="007D05BB" w:rsidRDefault="001A7527">
      <w:pPr>
        <w:spacing w:after="210" w:line="360" w:lineRule="auto"/>
      </w:pPr>
      <w:r>
        <w:rPr>
          <w:rFonts w:eastAsia="Georgia" w:hAnsi="Georgia" w:cs="Georgia"/>
          <w:color w:val="000000"/>
        </w:rPr>
        <w:t>Keep your current 9:15 AM to 3:15 PM window, but add two stricter avoid zones because opening and closing periods are noisier</w:t>
      </w:r>
      <w:r>
        <w:rPr>
          <w:rFonts w:eastAsia="Georgia" w:hAnsi="Georgia" w:cs="Georgia"/>
          <w:color w:val="000000"/>
        </w:rPr>
        <w:t xml:space="preserve"> for fast trend indicators.</w:t>
      </w:r>
      <w:bookmarkStart w:id="11" w:name="fnref2_2"/>
      <w:bookmarkEnd w:id="11"/>
      <w:r>
        <w:fldChar w:fldCharType="begin"/>
      </w:r>
      <w:r>
        <w:instrText xml:space="preserve"> HYPERLINK \l "fn2"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7D05BB" w:rsidRDefault="001A7527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Change to:</w:t>
      </w:r>
    </w:p>
    <w:p w:rsidR="007D05BB" w:rsidRDefault="001A7527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Hard block from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09:15–09:25</w:t>
      </w:r>
    </w:p>
    <w:p w:rsidR="007D05BB" w:rsidRDefault="001A7527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Hard block from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15:05–15:15</w:t>
      </w:r>
    </w:p>
    <w:p w:rsidR="007D05BB" w:rsidRDefault="001A7527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Optional mid-session caution:</w:t>
      </w:r>
    </w:p>
    <w:p w:rsidR="007D05BB" w:rsidRDefault="001A7527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From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12:00–12:30</w:t>
      </w:r>
      <w:r>
        <w:rPr>
          <w:rFonts w:eastAsia="Georgia" w:hAnsi="Georgia" w:cs="Georgia"/>
          <w:color w:val="000000"/>
        </w:rPr>
        <w:t>, reduce confidence by 10 instead of blocking</w:t>
      </w:r>
    </w:p>
    <w:p w:rsidR="007D05BB" w:rsidRDefault="001A7527">
      <w:pPr>
        <w:spacing w:before="315" w:after="105" w:line="360" w:lineRule="auto"/>
        <w:ind w:left="-30"/>
      </w:pPr>
      <w:bookmarkStart w:id="12" w:name="bm_3_modify_indicator_usage_not_t_fd72e0"/>
      <w:r>
        <w:rPr>
          <w:rFonts w:eastAsia="Georgia" w:hAnsi="Georgia" w:cs="Georgia"/>
          <w:b/>
          <w:color w:val="000000"/>
          <w:sz w:val="24"/>
        </w:rPr>
        <w:t>3) Modify indicator usage, not the full set</w:t>
      </w:r>
      <w:bookmarkEnd w:id="12"/>
    </w:p>
    <w:p w:rsidR="007D05BB" w:rsidRDefault="001A7527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You do </w:t>
      </w:r>
      <w:r>
        <w:rPr>
          <w:rFonts w:eastAsia="Georgia" w:hAnsi="Georgia" w:cs="Georgia"/>
          <w:b/>
          <w:color w:val="000000"/>
        </w:rPr>
        <w:t>not</w:t>
      </w:r>
      <w:r>
        <w:rPr>
          <w:rFonts w:eastAsia="Georgia" w:hAnsi="Georgia" w:cs="Georgia"/>
          <w:color w:val="000000"/>
        </w:rPr>
        <w:t xml:space="preserve"> need to remove existing indicators. Change how some are used.</w:t>
      </w:r>
      <w:bookmarkStart w:id="13" w:name="fnref3_1"/>
      <w:bookmarkEnd w:id="13"/>
      <w:r>
        <w:fldChar w:fldCharType="begin"/>
      </w:r>
      <w:r>
        <w:instrText xml:space="preserve"> HYPERLINK \l "fn3"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14" w:name="fnref1_1"/>
      <w:bookmarkEnd w:id="14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7D05BB" w:rsidRDefault="001A7527">
      <w:pPr>
        <w:spacing w:before="315" w:after="105" w:line="360" w:lineRule="auto"/>
        <w:ind w:left="-30"/>
      </w:pPr>
      <w:bookmarkStart w:id="15" w:name="adx_change"/>
      <w:r>
        <w:rPr>
          <w:rFonts w:eastAsia="Georgia" w:hAnsi="Georgia" w:cs="Georgia"/>
          <w:b/>
          <w:color w:val="000000"/>
          <w:sz w:val="24"/>
        </w:rPr>
        <w:t>ADX change</w:t>
      </w:r>
      <w:bookmarkEnd w:id="15"/>
    </w:p>
    <w:p w:rsidR="007D05BB" w:rsidRDefault="001A7527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Keep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ADX(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7,3)</w:t>
      </w:r>
      <w:r>
        <w:rPr>
          <w:rFonts w:eastAsia="Georgia" w:hAnsi="Georgia" w:cs="Georgia"/>
          <w:color w:val="000000"/>
        </w:rPr>
        <w:t xml:space="preserve"> but use it in </w:t>
      </w:r>
      <w:r>
        <w:rPr>
          <w:rFonts w:eastAsia="Georgia" w:hAnsi="Georgia" w:cs="Georgia"/>
          <w:b/>
          <w:color w:val="000000"/>
        </w:rPr>
        <w:t>three roles</w:t>
      </w:r>
      <w:r>
        <w:rPr>
          <w:rFonts w:eastAsia="Georgia" w:hAnsi="Georgia" w:cs="Georgia"/>
          <w:color w:val="000000"/>
        </w:rPr>
        <w:t>:</w:t>
      </w:r>
    </w:p>
    <w:p w:rsidR="007D05BB" w:rsidRDefault="001A7527">
      <w:pPr>
        <w:numPr>
          <w:ilvl w:val="0"/>
          <w:numId w:val="6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ADX &lt; 18</w:t>
      </w:r>
      <w:r>
        <w:rPr>
          <w:rFonts w:eastAsia="Georgia" w:hAnsi="Georgia" w:cs="Georgia"/>
          <w:color w:val="000000"/>
        </w:rPr>
        <w:t xml:space="preserve"> → hard no-trade</w:t>
      </w:r>
    </w:p>
    <w:p w:rsidR="007D05BB" w:rsidRDefault="001A7527">
      <w:pPr>
        <w:numPr>
          <w:ilvl w:val="0"/>
          <w:numId w:val="6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18 &lt;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= ADX &lt; 20</w:t>
      </w:r>
      <w:r>
        <w:rPr>
          <w:rFonts w:eastAsia="Georgia" w:hAnsi="Georgia" w:cs="Georgia"/>
          <w:color w:val="000000"/>
        </w:rPr>
        <w:t xml:space="preserve"> → caution zone, do not trade unless breakout confirmation is strong</w:t>
      </w:r>
    </w:p>
    <w:p w:rsidR="007D05BB" w:rsidRDefault="001A7527">
      <w:pPr>
        <w:numPr>
          <w:ilvl w:val="0"/>
          <w:numId w:val="6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ADX &gt;= 20</w:t>
      </w:r>
      <w:r>
        <w:rPr>
          <w:rFonts w:eastAsia="Georgia" w:hAnsi="Georgia" w:cs="Georgia"/>
          <w:color w:val="000000"/>
        </w:rPr>
        <w:t xml:space="preserve"> → valid</w:t>
      </w:r>
    </w:p>
    <w:p w:rsidR="007D05BB" w:rsidRDefault="001A7527">
      <w:pPr>
        <w:numPr>
          <w:ilvl w:val="0"/>
          <w:numId w:val="6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ADX &gt;= 25</w:t>
      </w:r>
      <w:r>
        <w:rPr>
          <w:rFonts w:eastAsia="Georgia" w:hAnsi="Georgia" w:cs="Georgia"/>
          <w:color w:val="000000"/>
        </w:rPr>
        <w:t xml:space="preserve"> → strong trend</w:t>
      </w:r>
    </w:p>
    <w:p w:rsidR="007D05BB" w:rsidRDefault="001A7527">
      <w:pPr>
        <w:numPr>
          <w:ilvl w:val="0"/>
          <w:numId w:val="6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ADX rising for last 2 bars</w:t>
      </w:r>
      <w:r>
        <w:rPr>
          <w:rFonts w:eastAsia="Georgia" w:hAnsi="Georgia" w:cs="Georgia"/>
          <w:color w:val="000000"/>
        </w:rPr>
        <w:t xml:space="preserve"> → confidence bonus</w:t>
      </w:r>
    </w:p>
    <w:p w:rsidR="007D05BB" w:rsidRDefault="001A7527">
      <w:pPr>
        <w:spacing w:before="315" w:after="105" w:line="360" w:lineRule="auto"/>
        <w:ind w:left="-30"/>
      </w:pPr>
      <w:bookmarkStart w:id="16" w:name="oi_change"/>
      <w:r>
        <w:rPr>
          <w:rFonts w:eastAsia="Georgia" w:hAnsi="Georgia" w:cs="Georgia"/>
          <w:b/>
          <w:color w:val="000000"/>
          <w:sz w:val="24"/>
        </w:rPr>
        <w:t>OI change</w:t>
      </w:r>
      <w:bookmarkEnd w:id="16"/>
    </w:p>
    <w:p w:rsidR="007D05BB" w:rsidRDefault="001A7527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Keep the current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windowed OI diff</w:t>
      </w:r>
      <w:r>
        <w:rPr>
          <w:rFonts w:eastAsia="Georgia" w:hAnsi="Georgia" w:cs="Georgia"/>
          <w:color w:val="000000"/>
        </w:rPr>
        <w:t xml:space="preserve">, but change it from a strict mandatory gate into a </w:t>
      </w:r>
      <w:r>
        <w:rPr>
          <w:rFonts w:eastAsia="Georgia" w:hAnsi="Georgia" w:cs="Georgia"/>
          <w:b/>
          <w:color w:val="000000"/>
        </w:rPr>
        <w:t>confirmation layer</w:t>
      </w:r>
      <w:r>
        <w:rPr>
          <w:rFonts w:eastAsia="Georgia" w:hAnsi="Georgia" w:cs="Georgia"/>
          <w:color w:val="000000"/>
        </w:rPr>
        <w:t>, because open interest should be combined with other signals rather than used alone.</w:t>
      </w:r>
      <w:bookmarkStart w:id="17" w:name="fnref6"/>
      <w:bookmarkEnd w:id="17"/>
      <w:r>
        <w:fldChar w:fldCharType="begin"/>
      </w:r>
      <w:r>
        <w:instrText xml:space="preserve"> HYPERLINK \l "fn6"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18" w:name="fnref3_2"/>
      <w:bookmarkEnd w:id="18"/>
      <w:r>
        <w:fldChar w:fldCharType="begin"/>
      </w:r>
      <w:r>
        <w:instrText xml:space="preserve"> HYPERLINK \l "fn3"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7D05BB" w:rsidRDefault="001A7527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Change rule from:</w:t>
      </w:r>
    </w:p>
    <w:p w:rsidR="007D05BB" w:rsidRDefault="001A7527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Bullish must have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OI dif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f &gt; +20%</w:t>
      </w:r>
    </w:p>
    <w:p w:rsidR="007D05BB" w:rsidRDefault="001A7527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Bearish must have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OI diff &lt; -20%</w:t>
      </w:r>
    </w:p>
    <w:p w:rsidR="007D05BB" w:rsidRDefault="001A7527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To:</w:t>
      </w:r>
    </w:p>
    <w:p w:rsidR="007D05BB" w:rsidRDefault="001A7527">
      <w:pPr>
        <w:numPr>
          <w:ilvl w:val="0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>If OI strongly supports direction → add confidence</w:t>
      </w:r>
    </w:p>
    <w:p w:rsidR="007D05BB" w:rsidRDefault="001A7527">
      <w:pPr>
        <w:numPr>
          <w:ilvl w:val="0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If OI is weak but not opposite → allow trade</w:t>
      </w:r>
    </w:p>
    <w:p w:rsidR="007D05BB" w:rsidRDefault="001A7527">
      <w:pPr>
        <w:numPr>
          <w:ilvl w:val="0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If OI strongly opposes direction → block trade</w:t>
      </w:r>
    </w:p>
    <w:p w:rsidR="007D05BB" w:rsidRDefault="001A7527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Suggested rule:</w:t>
      </w:r>
    </w:p>
    <w:p w:rsidR="007D05BB" w:rsidRDefault="001A7527">
      <w:pPr>
        <w:numPr>
          <w:ilvl w:val="0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Bullish:</w:t>
      </w:r>
    </w:p>
    <w:p w:rsidR="007D05BB" w:rsidRDefault="001A7527">
      <w:pPr>
        <w:numPr>
          <w:ilvl w:val="1"/>
          <w:numId w:val="9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OI diff &gt;= +20%</w:t>
      </w:r>
      <w:r>
        <w:rPr>
          <w:rFonts w:eastAsia="Georgia" w:hAnsi="Georgia" w:cs="Georgia"/>
          <w:color w:val="000000"/>
        </w:rPr>
        <w:t xml:space="preserve"> → strong confirmation</w:t>
      </w:r>
    </w:p>
    <w:p w:rsidR="007D05BB" w:rsidRDefault="001A7527">
      <w:pPr>
        <w:numPr>
          <w:ilvl w:val="1"/>
          <w:numId w:val="9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+5% to +20%</w:t>
      </w:r>
      <w:r>
        <w:rPr>
          <w:rFonts w:eastAsia="Georgia" w:hAnsi="Georgia" w:cs="Georgia"/>
          <w:color w:val="000000"/>
        </w:rPr>
        <w:t xml:space="preserve"> → mild confirmation</w:t>
      </w:r>
    </w:p>
    <w:p w:rsidR="007D05BB" w:rsidRDefault="001A7527">
      <w:pPr>
        <w:numPr>
          <w:ilvl w:val="1"/>
          <w:numId w:val="9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-5% to +5%</w:t>
      </w:r>
      <w:r>
        <w:rPr>
          <w:rFonts w:eastAsia="Georgia" w:hAnsi="Georgia" w:cs="Georgia"/>
          <w:color w:val="000000"/>
        </w:rPr>
        <w:t xml:space="preserve"> → neutral, do not block</w:t>
      </w:r>
    </w:p>
    <w:p w:rsidR="007D05BB" w:rsidRDefault="001A7527">
      <w:pPr>
        <w:numPr>
          <w:ilvl w:val="1"/>
          <w:numId w:val="9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&lt; -10%</w:t>
      </w:r>
      <w:r>
        <w:rPr>
          <w:rFonts w:eastAsia="Georgia" w:hAnsi="Georgia" w:cs="Georgia"/>
          <w:color w:val="000000"/>
        </w:rPr>
        <w:t xml:space="preserve"> → block bullish trade</w:t>
      </w:r>
    </w:p>
    <w:p w:rsidR="007D05BB" w:rsidRDefault="001A7527">
      <w:pPr>
        <w:numPr>
          <w:ilvl w:val="0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Bearish:</w:t>
      </w:r>
    </w:p>
    <w:p w:rsidR="007D05BB" w:rsidRDefault="001A7527">
      <w:pPr>
        <w:numPr>
          <w:ilvl w:val="1"/>
          <w:numId w:val="9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OI diff &lt;= -20%</w:t>
      </w:r>
      <w:r>
        <w:rPr>
          <w:rFonts w:eastAsia="Georgia" w:hAnsi="Georgia" w:cs="Georgia"/>
          <w:color w:val="000000"/>
        </w:rPr>
        <w:t xml:space="preserve"> → strong confirmation</w:t>
      </w:r>
    </w:p>
    <w:p w:rsidR="007D05BB" w:rsidRDefault="001A7527">
      <w:pPr>
        <w:numPr>
          <w:ilvl w:val="1"/>
          <w:numId w:val="9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-5% to -20%</w:t>
      </w:r>
      <w:r>
        <w:rPr>
          <w:rFonts w:eastAsia="Georgia" w:hAnsi="Georgia" w:cs="Georgia"/>
          <w:color w:val="000000"/>
        </w:rPr>
        <w:t xml:space="preserve"> → mild confirmation</w:t>
      </w:r>
    </w:p>
    <w:p w:rsidR="007D05BB" w:rsidRDefault="001A7527">
      <w:pPr>
        <w:numPr>
          <w:ilvl w:val="1"/>
          <w:numId w:val="9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-5% to +5%</w:t>
      </w:r>
      <w:r>
        <w:rPr>
          <w:rFonts w:eastAsia="Georgia" w:hAnsi="Georgia" w:cs="Georgia"/>
          <w:color w:val="000000"/>
        </w:rPr>
        <w:t xml:space="preserve"> → neutral, do not block</w:t>
      </w:r>
    </w:p>
    <w:p w:rsidR="007D05BB" w:rsidRDefault="001A7527">
      <w:pPr>
        <w:numPr>
          <w:ilvl w:val="1"/>
          <w:numId w:val="9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&gt; +10%</w:t>
      </w:r>
      <w:r>
        <w:rPr>
          <w:rFonts w:eastAsia="Georgia" w:hAnsi="Georgia" w:cs="Georgia"/>
          <w:color w:val="000000"/>
        </w:rPr>
        <w:t xml:space="preserve"> → block bearish trade</w:t>
      </w:r>
    </w:p>
    <w:p w:rsidR="007D05BB" w:rsidRDefault="001A7527">
      <w:pPr>
        <w:spacing w:before="315" w:after="105" w:line="360" w:lineRule="auto"/>
        <w:ind w:left="-30"/>
      </w:pPr>
      <w:bookmarkStart w:id="19" w:name="bm_4_add_one_new_momentum_indicator"/>
      <w:r>
        <w:rPr>
          <w:rFonts w:eastAsia="Georgia" w:hAnsi="Georgia" w:cs="Georgia"/>
          <w:b/>
          <w:color w:val="000000"/>
          <w:sz w:val="24"/>
        </w:rPr>
        <w:t>4) Add one new mo</w:t>
      </w:r>
      <w:r>
        <w:rPr>
          <w:rFonts w:eastAsia="Georgia" w:hAnsi="Georgia" w:cs="Georgia"/>
          <w:b/>
          <w:color w:val="000000"/>
          <w:sz w:val="24"/>
        </w:rPr>
        <w:t>mentum indicator</w:t>
      </w:r>
      <w:bookmarkEnd w:id="19"/>
    </w:p>
    <w:p w:rsidR="007D05BB" w:rsidRDefault="001A7527">
      <w:pPr>
        <w:spacing w:after="210" w:line="360" w:lineRule="auto"/>
      </w:pPr>
      <w:r>
        <w:rPr>
          <w:rFonts w:eastAsia="Georgia" w:hAnsi="Georgia" w:cs="Georgia"/>
          <w:color w:val="000000"/>
        </w:rPr>
        <w:t>ADX alone is not enough because it measures strength, not directional momentum timing.</w:t>
      </w:r>
      <w:bookmarkStart w:id="20" w:name="fnref7"/>
      <w:bookmarkEnd w:id="20"/>
      <w:r>
        <w:fldChar w:fldCharType="begin"/>
      </w:r>
      <w:r>
        <w:instrText xml:space="preserve"> HYPERLINK \l "fn7"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[7]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21" w:name="fnref1_2"/>
      <w:bookmarkEnd w:id="21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7D05BB" w:rsidRDefault="001A7527">
      <w:pPr>
        <w:spacing w:before="315" w:after="105" w:line="360" w:lineRule="auto"/>
        <w:ind w:left="-30"/>
      </w:pPr>
      <w:bookmarkStart w:id="22" w:name="new_indicator_rsi_7"/>
      <w:r>
        <w:rPr>
          <w:rFonts w:eastAsia="Georgia" w:hAnsi="Georgia" w:cs="Georgia"/>
          <w:b/>
          <w:color w:val="000000"/>
          <w:sz w:val="24"/>
        </w:rPr>
        <w:t xml:space="preserve">New Indicator: </w:t>
      </w:r>
      <w:proofErr w:type="gramStart"/>
      <w:r>
        <w:rPr>
          <w:rFonts w:eastAsia="Georgia" w:hAnsi="Georgia" w:cs="Georgia"/>
          <w:b/>
          <w:color w:val="000000"/>
          <w:sz w:val="24"/>
        </w:rPr>
        <w:t>RSI(</w:t>
      </w:r>
      <w:proofErr w:type="gramEnd"/>
      <w:r>
        <w:rPr>
          <w:rFonts w:eastAsia="Georgia" w:hAnsi="Georgia" w:cs="Georgia"/>
          <w:b/>
          <w:color w:val="000000"/>
          <w:sz w:val="24"/>
        </w:rPr>
        <w:t>7)</w:t>
      </w:r>
      <w:bookmarkEnd w:id="22"/>
    </w:p>
    <w:p w:rsidR="007D05BB" w:rsidRDefault="001A7527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Add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RSI(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7)</w:t>
      </w:r>
      <w:r>
        <w:rPr>
          <w:rFonts w:eastAsia="Georgia" w:hAnsi="Georgia" w:cs="Georgia"/>
          <w:color w:val="000000"/>
        </w:rPr>
        <w:t xml:space="preserve"> on Nifty 5-minute candles as a short-term momentum trigger.</w:t>
      </w:r>
    </w:p>
    <w:p w:rsidR="007D05BB" w:rsidRDefault="001A7527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Use it only as an additional timing filter, not as a standalone signal.</w:t>
      </w:r>
    </w:p>
    <w:p w:rsidR="007D05BB" w:rsidRDefault="001A7527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Add these rules:</w:t>
      </w:r>
    </w:p>
    <w:p w:rsidR="007D05BB" w:rsidRDefault="001A7527">
      <w:pPr>
        <w:numPr>
          <w:ilvl w:val="0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Bullish setup valid only if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RSI(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7) &gt; 55</w:t>
      </w:r>
    </w:p>
    <w:p w:rsidR="007D05BB" w:rsidRDefault="001A7527">
      <w:pPr>
        <w:numPr>
          <w:ilvl w:val="0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Bearish setup valid only if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RSI(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7) &lt; 45</w:t>
      </w:r>
    </w:p>
    <w:p w:rsidR="007D05BB" w:rsidRDefault="001A7527">
      <w:pPr>
        <w:numPr>
          <w:ilvl w:val="0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If RSI is between 45 and 55 → momentum neutral, block fresh entry</w:t>
      </w:r>
    </w:p>
    <w:p w:rsidR="007D05BB" w:rsidRDefault="001A7527">
      <w:pPr>
        <w:numPr>
          <w:ilvl w:val="0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If RSI is expanding i</w:t>
      </w:r>
      <w:r>
        <w:rPr>
          <w:rFonts w:eastAsia="Georgia" w:hAnsi="Georgia" w:cs="Georgia"/>
          <w:color w:val="000000"/>
        </w:rPr>
        <w:t>n direction over last 2 bars → add confidence bonus</w:t>
      </w:r>
    </w:p>
    <w:p w:rsidR="007D05BB" w:rsidRDefault="001A7527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Why this change:</w:t>
      </w:r>
      <w:r>
        <w:rPr>
          <w:rFonts w:eastAsia="Georgia" w:hAnsi="Georgia" w:cs="Georgia"/>
          <w:color w:val="000000"/>
        </w:rPr>
        <w:t xml:space="preserve"> ADX tells you whether trend strength exists, while RSI helps decide if momentum is actually pushing now.</w:t>
      </w:r>
      <w:bookmarkStart w:id="23" w:name="fnref5_2"/>
      <w:bookmarkEnd w:id="23"/>
      <w:r>
        <w:fldChar w:fldCharType="begin"/>
      </w:r>
      <w:r>
        <w:instrText xml:space="preserve"> HYPERLINK \l "fn5"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24" w:name="fnref1_3"/>
      <w:bookmarkEnd w:id="24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7D05BB" w:rsidRDefault="001A7527">
      <w:pPr>
        <w:spacing w:before="315" w:after="105" w:line="360" w:lineRule="auto"/>
        <w:ind w:left="-30"/>
      </w:pPr>
      <w:bookmarkStart w:id="25" w:name="bm_5_add_a_new_entry_trigger_step"/>
      <w:r>
        <w:rPr>
          <w:rFonts w:eastAsia="Georgia" w:hAnsi="Georgia" w:cs="Georgia"/>
          <w:b/>
          <w:color w:val="000000"/>
          <w:sz w:val="24"/>
        </w:rPr>
        <w:lastRenderedPageBreak/>
        <w:t>5) Add a new Entry Trigg</w:t>
      </w:r>
      <w:r>
        <w:rPr>
          <w:rFonts w:eastAsia="Georgia" w:hAnsi="Georgia" w:cs="Georgia"/>
          <w:b/>
          <w:color w:val="000000"/>
          <w:sz w:val="24"/>
        </w:rPr>
        <w:t>er step</w:t>
      </w:r>
      <w:bookmarkEnd w:id="25"/>
    </w:p>
    <w:p w:rsidR="007D05BB" w:rsidRDefault="001A7527">
      <w:pPr>
        <w:spacing w:after="210" w:line="360" w:lineRule="auto"/>
      </w:pPr>
      <w:r>
        <w:rPr>
          <w:rFonts w:eastAsia="Georgia" w:hAnsi="Georgia" w:cs="Georgia"/>
          <w:color w:val="000000"/>
        </w:rPr>
        <w:t>Right now the system decides direction, then recommends immediately. That can cause entries after an already-stretched candle. Since ADX does not provide price levels, an explicit trigger improves execution quality.</w:t>
      </w:r>
      <w:bookmarkStart w:id="26" w:name="fnref5_3"/>
      <w:bookmarkEnd w:id="26"/>
      <w:r>
        <w:fldChar w:fldCharType="begin"/>
      </w:r>
      <w:r>
        <w:instrText xml:space="preserve"> HYPERLINK \l "fn5"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7D05BB" w:rsidRDefault="001A7527">
      <w:pPr>
        <w:spacing w:before="315" w:after="105" w:line="360" w:lineRule="auto"/>
        <w:ind w:left="-30"/>
      </w:pPr>
      <w:bookmarkStart w:id="27" w:name="new_step_entry_trigger_validation"/>
      <w:r>
        <w:rPr>
          <w:rFonts w:eastAsia="Georgia" w:hAnsi="Georgia" w:cs="Georgia"/>
          <w:b/>
          <w:color w:val="000000"/>
          <w:sz w:val="24"/>
        </w:rPr>
        <w:t>New</w:t>
      </w:r>
      <w:r>
        <w:rPr>
          <w:rFonts w:eastAsia="Georgia" w:hAnsi="Georgia" w:cs="Georgia"/>
          <w:b/>
          <w:color w:val="000000"/>
          <w:sz w:val="24"/>
        </w:rPr>
        <w:t xml:space="preserve"> Step: Entry Trigger Validation</w:t>
      </w:r>
      <w:bookmarkEnd w:id="27"/>
    </w:p>
    <w:p w:rsidR="007D05BB" w:rsidRDefault="001A7527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Insert this step </w:t>
      </w:r>
      <w:r>
        <w:rPr>
          <w:rFonts w:eastAsia="Georgia" w:hAnsi="Georgia" w:cs="Georgia"/>
          <w:b/>
          <w:color w:val="000000"/>
        </w:rPr>
        <w:t>after Direction Engine</w:t>
      </w:r>
      <w:r>
        <w:rPr>
          <w:rFonts w:eastAsia="Georgia" w:hAnsi="Georgia" w:cs="Georgia"/>
          <w:color w:val="000000"/>
        </w:rPr>
        <w:t xml:space="preserve"> and </w:t>
      </w:r>
      <w:r>
        <w:rPr>
          <w:rFonts w:eastAsia="Georgia" w:hAnsi="Georgia" w:cs="Georgia"/>
          <w:b/>
          <w:color w:val="000000"/>
        </w:rPr>
        <w:t>before Strike Selection</w:t>
      </w:r>
      <w:r>
        <w:rPr>
          <w:rFonts w:eastAsia="Georgia" w:hAnsi="Georgia" w:cs="Georgia"/>
          <w:color w:val="000000"/>
        </w:rPr>
        <w:t>.</w:t>
      </w:r>
    </w:p>
    <w:p w:rsidR="007D05BB" w:rsidRDefault="001A7527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Bullish entry trigger:</w:t>
      </w:r>
    </w:p>
    <w:p w:rsidR="007D05BB" w:rsidRDefault="001A7527">
      <w:pPr>
        <w:numPr>
          <w:ilvl w:val="0"/>
          <w:numId w:val="1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Direction is bullish</w:t>
      </w:r>
    </w:p>
    <w:p w:rsidR="007D05BB" w:rsidRDefault="001A7527">
      <w:pPr>
        <w:numPr>
          <w:ilvl w:val="0"/>
          <w:numId w:val="1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Current close above VWAP</w:t>
      </w:r>
    </w:p>
    <w:p w:rsidR="007D05BB" w:rsidRDefault="001A7527">
      <w:pPr>
        <w:numPr>
          <w:ilvl w:val="0"/>
          <w:numId w:val="11"/>
        </w:numPr>
        <w:spacing w:before="105" w:after="105" w:line="360" w:lineRule="auto"/>
      </w:pPr>
      <w:proofErr w:type="spellStart"/>
      <w:r>
        <w:rPr>
          <w:rFonts w:eastAsia="Georgia" w:hAnsi="Georgia" w:cs="Georgia"/>
          <w:color w:val="000000"/>
        </w:rPr>
        <w:t>Supertrend</w:t>
      </w:r>
      <w:proofErr w:type="spellEnd"/>
      <w:r>
        <w:rPr>
          <w:rFonts w:eastAsia="Georgia" w:hAnsi="Georgia" w:cs="Georgia"/>
          <w:color w:val="000000"/>
        </w:rPr>
        <w:t xml:space="preserve"> = BUY</w:t>
      </w:r>
    </w:p>
    <w:p w:rsidR="007D05BB" w:rsidRDefault="001A7527">
      <w:pPr>
        <w:numPr>
          <w:ilvl w:val="0"/>
          <w:numId w:val="1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Enter only if:</w:t>
      </w:r>
    </w:p>
    <w:p w:rsidR="007D05BB" w:rsidRDefault="001A7527">
      <w:pPr>
        <w:numPr>
          <w:ilvl w:val="1"/>
          <w:numId w:val="1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current candle breaks previous candle high, or</w:t>
      </w:r>
    </w:p>
    <w:p w:rsidR="007D05BB" w:rsidRDefault="001A7527">
      <w:pPr>
        <w:numPr>
          <w:ilvl w:val="1"/>
          <w:numId w:val="1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after s</w:t>
      </w:r>
      <w:r>
        <w:rPr>
          <w:rFonts w:eastAsia="Georgia" w:hAnsi="Georgia" w:cs="Georgia"/>
          <w:color w:val="000000"/>
        </w:rPr>
        <w:t xml:space="preserve">etup is valid, price retests VWAP / </w:t>
      </w:r>
      <w:proofErr w:type="spellStart"/>
      <w:r>
        <w:rPr>
          <w:rFonts w:eastAsia="Georgia" w:hAnsi="Georgia" w:cs="Georgia"/>
          <w:color w:val="000000"/>
        </w:rPr>
        <w:t>Supertrend</w:t>
      </w:r>
      <w:proofErr w:type="spellEnd"/>
      <w:r>
        <w:rPr>
          <w:rFonts w:eastAsia="Georgia" w:hAnsi="Georgia" w:cs="Georgia"/>
          <w:color w:val="000000"/>
        </w:rPr>
        <w:t xml:space="preserve"> zone and holds</w:t>
      </w:r>
    </w:p>
    <w:p w:rsidR="007D05BB" w:rsidRDefault="001A7527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Bearish entry trigger:</w:t>
      </w:r>
    </w:p>
    <w:p w:rsidR="007D05BB" w:rsidRDefault="001A7527">
      <w:pPr>
        <w:numPr>
          <w:ilvl w:val="0"/>
          <w:numId w:val="1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Direction is bearish</w:t>
      </w:r>
    </w:p>
    <w:p w:rsidR="007D05BB" w:rsidRDefault="001A7527">
      <w:pPr>
        <w:numPr>
          <w:ilvl w:val="0"/>
          <w:numId w:val="1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Current close below VWAP</w:t>
      </w:r>
    </w:p>
    <w:p w:rsidR="007D05BB" w:rsidRDefault="001A7527">
      <w:pPr>
        <w:numPr>
          <w:ilvl w:val="0"/>
          <w:numId w:val="12"/>
        </w:numPr>
        <w:spacing w:before="105" w:after="105" w:line="360" w:lineRule="auto"/>
      </w:pPr>
      <w:proofErr w:type="spellStart"/>
      <w:r>
        <w:rPr>
          <w:rFonts w:eastAsia="Georgia" w:hAnsi="Georgia" w:cs="Georgia"/>
          <w:color w:val="000000"/>
        </w:rPr>
        <w:t>Supertrend</w:t>
      </w:r>
      <w:proofErr w:type="spellEnd"/>
      <w:r>
        <w:rPr>
          <w:rFonts w:eastAsia="Georgia" w:hAnsi="Georgia" w:cs="Georgia"/>
          <w:color w:val="000000"/>
        </w:rPr>
        <w:t xml:space="preserve"> = SELL</w:t>
      </w:r>
    </w:p>
    <w:p w:rsidR="007D05BB" w:rsidRDefault="001A7527">
      <w:pPr>
        <w:numPr>
          <w:ilvl w:val="0"/>
          <w:numId w:val="1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Enter only if:</w:t>
      </w:r>
    </w:p>
    <w:p w:rsidR="007D05BB" w:rsidRDefault="001A7527">
      <w:pPr>
        <w:numPr>
          <w:ilvl w:val="1"/>
          <w:numId w:val="1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current candle breaks previous candle low, or</w:t>
      </w:r>
    </w:p>
    <w:p w:rsidR="007D05BB" w:rsidRDefault="001A7527">
      <w:pPr>
        <w:numPr>
          <w:ilvl w:val="1"/>
          <w:numId w:val="1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price retests VWAP / </w:t>
      </w:r>
      <w:proofErr w:type="spellStart"/>
      <w:r>
        <w:rPr>
          <w:rFonts w:eastAsia="Georgia" w:hAnsi="Georgia" w:cs="Georgia"/>
          <w:color w:val="000000"/>
        </w:rPr>
        <w:t>Supertrend</w:t>
      </w:r>
      <w:proofErr w:type="spellEnd"/>
      <w:r>
        <w:rPr>
          <w:rFonts w:eastAsia="Georgia" w:hAnsi="Georgia" w:cs="Georgia"/>
          <w:color w:val="000000"/>
        </w:rPr>
        <w:t xml:space="preserve"> zone and rejects</w:t>
      </w:r>
    </w:p>
    <w:p w:rsidR="007D05BB" w:rsidRDefault="001A7527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If trigger not yet hit:</w:t>
      </w:r>
    </w:p>
    <w:p w:rsidR="007D05BB" w:rsidRDefault="001A7527">
      <w:pPr>
        <w:numPr>
          <w:ilvl w:val="0"/>
          <w:numId w:val="1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Do not recommend trade yet</w:t>
      </w:r>
    </w:p>
    <w:p w:rsidR="007D05BB" w:rsidRDefault="001A7527">
      <w:pPr>
        <w:numPr>
          <w:ilvl w:val="0"/>
          <w:numId w:val="1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Status =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"SETUP READY — WAIT FOR TRIGGER"</w:t>
      </w:r>
    </w:p>
    <w:p w:rsidR="007D05BB" w:rsidRDefault="001A7527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New panel reason:</w:t>
      </w:r>
    </w:p>
    <w:p w:rsidR="007D05BB" w:rsidRDefault="001A7527">
      <w:pPr>
        <w:numPr>
          <w:ilvl w:val="0"/>
          <w:numId w:val="14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"Direction aligned, waiting for breakout trigger"</w:t>
      </w:r>
    </w:p>
    <w:p w:rsidR="007D05BB" w:rsidRDefault="001A7527">
      <w:pPr>
        <w:numPr>
          <w:ilvl w:val="0"/>
          <w:numId w:val="14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"Direction aligned, waiting for retest confirm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ation"</w:t>
      </w:r>
    </w:p>
    <w:p w:rsidR="007D05BB" w:rsidRDefault="001A7527">
      <w:pPr>
        <w:spacing w:before="315" w:after="105" w:line="360" w:lineRule="auto"/>
        <w:ind w:left="-30"/>
      </w:pPr>
      <w:bookmarkStart w:id="28" w:name="bm_6_modify_direction_engine_logic"/>
      <w:r>
        <w:rPr>
          <w:rFonts w:eastAsia="Georgia" w:hAnsi="Georgia" w:cs="Georgia"/>
          <w:b/>
          <w:color w:val="000000"/>
          <w:sz w:val="24"/>
        </w:rPr>
        <w:lastRenderedPageBreak/>
        <w:t>6) Modify Direction Engine logic</w:t>
      </w:r>
      <w:bookmarkEnd w:id="28"/>
    </w:p>
    <w:p w:rsidR="007D05BB" w:rsidRDefault="001A7527">
      <w:pPr>
        <w:spacing w:after="210" w:line="360" w:lineRule="auto"/>
      </w:pPr>
      <w:r>
        <w:rPr>
          <w:rFonts w:eastAsia="Georgia" w:hAnsi="Georgia" w:cs="Georgia"/>
          <w:color w:val="000000"/>
        </w:rPr>
        <w:t>Do not change the main structure. Only update the conditions.</w:t>
      </w:r>
    </w:p>
    <w:p w:rsidR="007D05BB" w:rsidRDefault="001A7527">
      <w:pPr>
        <w:spacing w:before="315" w:after="105" w:line="360" w:lineRule="auto"/>
        <w:ind w:left="-30"/>
      </w:pPr>
      <w:bookmarkStart w:id="29" w:name="replace_bullish_conditions_with"/>
      <w:r>
        <w:rPr>
          <w:rFonts w:eastAsia="Georgia" w:hAnsi="Georgia" w:cs="Georgia"/>
          <w:b/>
          <w:color w:val="000000"/>
          <w:sz w:val="24"/>
        </w:rPr>
        <w:t>Replace bullish conditions with:</w:t>
      </w:r>
      <w:bookmarkEnd w:id="29"/>
    </w:p>
    <w:p w:rsidR="007D05BB" w:rsidRDefault="001A7527">
      <w:pPr>
        <w:numPr>
          <w:ilvl w:val="0"/>
          <w:numId w:val="15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+DI &gt; -DI</w:t>
      </w:r>
    </w:p>
    <w:p w:rsidR="007D05BB" w:rsidRDefault="001A7527">
      <w:pPr>
        <w:numPr>
          <w:ilvl w:val="0"/>
          <w:numId w:val="15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ADX &gt;= 20</w:t>
      </w:r>
    </w:p>
    <w:p w:rsidR="007D05BB" w:rsidRDefault="001A7527">
      <w:pPr>
        <w:numPr>
          <w:ilvl w:val="0"/>
          <w:numId w:val="15"/>
        </w:numPr>
        <w:spacing w:before="105" w:after="105" w:line="360" w:lineRule="auto"/>
      </w:pP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Supertrend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= BUY</w:t>
      </w:r>
    </w:p>
    <w:p w:rsidR="007D05BB" w:rsidRDefault="001A7527">
      <w:pPr>
        <w:numPr>
          <w:ilvl w:val="0"/>
          <w:numId w:val="15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Spot &gt; VWAP</w:t>
      </w:r>
    </w:p>
    <w:p w:rsidR="007D05BB" w:rsidRDefault="001A7527">
      <w:pPr>
        <w:numPr>
          <w:ilvl w:val="0"/>
          <w:numId w:val="15"/>
        </w:numPr>
        <w:spacing w:before="105" w:after="105" w:line="360" w:lineRule="auto"/>
      </w:pPr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RSI(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7) &gt; 55</w:t>
      </w:r>
    </w:p>
    <w:p w:rsidR="007D05BB" w:rsidRDefault="001A7527">
      <w:pPr>
        <w:numPr>
          <w:ilvl w:val="0"/>
          <w:numId w:val="15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OI diff not strongly bearish</w:t>
      </w:r>
    </w:p>
    <w:p w:rsidR="007D05BB" w:rsidRDefault="001A7527">
      <w:pPr>
        <w:spacing w:before="315" w:after="105" w:line="360" w:lineRule="auto"/>
        <w:ind w:left="-30"/>
      </w:pPr>
      <w:bookmarkStart w:id="30" w:name="replace_bearish_conditions_with"/>
      <w:r>
        <w:rPr>
          <w:rFonts w:eastAsia="Georgia" w:hAnsi="Georgia" w:cs="Georgia"/>
          <w:b/>
          <w:color w:val="000000"/>
          <w:sz w:val="24"/>
        </w:rPr>
        <w:t>Replace bearish conditions with:</w:t>
      </w:r>
      <w:bookmarkEnd w:id="30"/>
    </w:p>
    <w:p w:rsidR="007D05BB" w:rsidRDefault="001A7527">
      <w:pPr>
        <w:numPr>
          <w:ilvl w:val="0"/>
          <w:numId w:val="16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+DI &lt; -DI</w:t>
      </w:r>
    </w:p>
    <w:p w:rsidR="007D05BB" w:rsidRDefault="001A7527">
      <w:pPr>
        <w:numPr>
          <w:ilvl w:val="0"/>
          <w:numId w:val="16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ADX &gt;= 20</w:t>
      </w:r>
    </w:p>
    <w:p w:rsidR="007D05BB" w:rsidRDefault="001A7527">
      <w:pPr>
        <w:numPr>
          <w:ilvl w:val="0"/>
          <w:numId w:val="16"/>
        </w:numPr>
        <w:spacing w:before="105" w:after="105" w:line="360" w:lineRule="auto"/>
      </w:pP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Supertrend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= SELL</w:t>
      </w:r>
    </w:p>
    <w:p w:rsidR="007D05BB" w:rsidRDefault="001A7527">
      <w:pPr>
        <w:numPr>
          <w:ilvl w:val="0"/>
          <w:numId w:val="16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Spot &lt; VWAP</w:t>
      </w:r>
    </w:p>
    <w:p w:rsidR="007D05BB" w:rsidRDefault="001A7527">
      <w:pPr>
        <w:numPr>
          <w:ilvl w:val="0"/>
          <w:numId w:val="16"/>
        </w:numPr>
        <w:spacing w:before="105" w:after="105" w:line="360" w:lineRule="auto"/>
      </w:pPr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RSI(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7) &lt; 45</w:t>
      </w:r>
    </w:p>
    <w:p w:rsidR="007D05BB" w:rsidRDefault="001A7527">
      <w:pPr>
        <w:numPr>
          <w:ilvl w:val="0"/>
          <w:numId w:val="16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OI diff not strongly bullish</w:t>
      </w:r>
    </w:p>
    <w:p w:rsidR="007D05BB" w:rsidRDefault="001A7527">
      <w:pPr>
        <w:spacing w:before="315" w:after="105" w:line="360" w:lineRule="auto"/>
        <w:ind w:left="-30"/>
      </w:pPr>
      <w:bookmarkStart w:id="31" w:name="important_logic_change"/>
      <w:r>
        <w:rPr>
          <w:rFonts w:eastAsia="Georgia" w:hAnsi="Georgia" w:cs="Georgia"/>
          <w:b/>
          <w:color w:val="000000"/>
          <w:sz w:val="24"/>
        </w:rPr>
        <w:t>Important logic change</w:t>
      </w:r>
      <w:bookmarkEnd w:id="31"/>
    </w:p>
    <w:p w:rsidR="007D05BB" w:rsidRDefault="001A7527">
      <w:pPr>
        <w:numPr>
          <w:ilvl w:val="0"/>
          <w:numId w:val="1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OI is no longer “must be &gt; +20% / &lt; -20%”</w:t>
      </w:r>
    </w:p>
    <w:p w:rsidR="007D05BB" w:rsidRDefault="001A7527">
      <w:pPr>
        <w:numPr>
          <w:ilvl w:val="0"/>
          <w:numId w:val="1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OI becomes:</w:t>
      </w:r>
    </w:p>
    <w:p w:rsidR="007D05BB" w:rsidRDefault="001A7527">
      <w:pPr>
        <w:numPr>
          <w:ilvl w:val="1"/>
          <w:numId w:val="1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strong support = confidence increase</w:t>
      </w:r>
    </w:p>
    <w:p w:rsidR="007D05BB" w:rsidRDefault="001A7527">
      <w:pPr>
        <w:numPr>
          <w:ilvl w:val="1"/>
          <w:numId w:val="1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neutral = allowed</w:t>
      </w:r>
    </w:p>
    <w:p w:rsidR="007D05BB" w:rsidRDefault="001A7527">
      <w:pPr>
        <w:numPr>
          <w:ilvl w:val="1"/>
          <w:numId w:val="1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strong opposite = block</w:t>
      </w:r>
    </w:p>
    <w:p w:rsidR="007D05BB" w:rsidRDefault="001A7527">
      <w:pPr>
        <w:spacing w:before="315" w:after="105" w:line="360" w:lineRule="auto"/>
        <w:ind w:left="-30"/>
      </w:pPr>
      <w:bookmarkStart w:id="32" w:name="bm_7_modify_strength_engine"/>
      <w:r>
        <w:rPr>
          <w:rFonts w:eastAsia="Georgia" w:hAnsi="Georgia" w:cs="Georgia"/>
          <w:b/>
          <w:color w:val="000000"/>
          <w:sz w:val="24"/>
        </w:rPr>
        <w:t>7) Modify Strength Engine</w:t>
      </w:r>
      <w:bookmarkEnd w:id="32"/>
    </w:p>
    <w:p w:rsidR="007D05BB" w:rsidRDefault="001A7527">
      <w:pPr>
        <w:spacing w:after="210" w:line="360" w:lineRule="auto"/>
      </w:pPr>
      <w:r>
        <w:rPr>
          <w:rFonts w:eastAsia="Georgia" w:hAnsi="Georgia" w:cs="Georgia"/>
          <w:color w:val="000000"/>
        </w:rPr>
        <w:t>Keep your current logic, but refine it.</w:t>
      </w:r>
    </w:p>
    <w:p w:rsidR="007D05BB" w:rsidRDefault="001A7527">
      <w:pPr>
        <w:spacing w:before="315" w:after="105" w:line="360" w:lineRule="auto"/>
        <w:ind w:left="-30"/>
      </w:pPr>
      <w:bookmarkStart w:id="33" w:name="change_to"/>
      <w:r>
        <w:rPr>
          <w:rFonts w:eastAsia="Georgia" w:hAnsi="Georgia" w:cs="Georgia"/>
          <w:b/>
          <w:color w:val="000000"/>
          <w:sz w:val="24"/>
        </w:rPr>
        <w:t>Change to:</w:t>
      </w:r>
      <w:bookmarkEnd w:id="33"/>
    </w:p>
    <w:p w:rsidR="007D05BB" w:rsidRDefault="001A7527">
      <w:pPr>
        <w:numPr>
          <w:ilvl w:val="0"/>
          <w:numId w:val="18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lastRenderedPageBreak/>
        <w:t>ADX &lt; 18</w:t>
      </w:r>
      <w:r>
        <w:rPr>
          <w:rFonts w:eastAsia="Georgia" w:hAnsi="Georgia" w:cs="Georgia"/>
          <w:color w:val="000000"/>
        </w:rPr>
        <w:t xml:space="preserve"> →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"No-Trade Zone"</w:t>
      </w:r>
    </w:p>
    <w:p w:rsidR="007D05BB" w:rsidRDefault="001A7527">
      <w:pPr>
        <w:numPr>
          <w:ilvl w:val="0"/>
          <w:numId w:val="18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18 &lt;= ADX &lt; 20</w:t>
      </w:r>
      <w:r>
        <w:rPr>
          <w:rFonts w:eastAsia="Georgia" w:hAnsi="Georgia" w:cs="Georgia"/>
          <w:color w:val="000000"/>
        </w:rPr>
        <w:t xml:space="preserve"> →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"Weak Trend — wait"</w:t>
      </w:r>
    </w:p>
    <w:p w:rsidR="007D05BB" w:rsidRDefault="001A7527">
      <w:pPr>
        <w:numPr>
          <w:ilvl w:val="0"/>
          <w:numId w:val="18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20 &lt;= ADX &lt; 25</w:t>
      </w:r>
      <w:r>
        <w:rPr>
          <w:rFonts w:eastAsia="Georgia" w:hAnsi="Georgia" w:cs="Georgia"/>
          <w:color w:val="000000"/>
        </w:rPr>
        <w:t xml:space="preserve"> →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"Tradable Trend"</w:t>
      </w:r>
    </w:p>
    <w:p w:rsidR="007D05BB" w:rsidRDefault="001A7527">
      <w:pPr>
        <w:numPr>
          <w:ilvl w:val="0"/>
          <w:numId w:val="18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ADX &gt;= 25</w:t>
      </w:r>
      <w:r>
        <w:rPr>
          <w:rFonts w:eastAsia="Georgia" w:hAnsi="Georgia" w:cs="Georgia"/>
          <w:color w:val="000000"/>
        </w:rPr>
        <w:t xml:space="preserve"> →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"Strong Trend"</w:t>
      </w:r>
    </w:p>
    <w:p w:rsidR="007D05BB" w:rsidRDefault="001A7527">
      <w:pPr>
        <w:numPr>
          <w:ilvl w:val="0"/>
          <w:numId w:val="18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ADX rising for last 2 candles</w:t>
      </w:r>
      <w:r>
        <w:rPr>
          <w:rFonts w:eastAsia="Georgia" w:hAnsi="Georgia" w:cs="Georgia"/>
          <w:color w:val="000000"/>
        </w:rPr>
        <w:t xml:space="preserve"> → bonus</w:t>
      </w:r>
    </w:p>
    <w:p w:rsidR="007D05BB" w:rsidRDefault="001A7527">
      <w:pPr>
        <w:numPr>
          <w:ilvl w:val="0"/>
          <w:numId w:val="18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ADX falling for last 2 candles after signal</w:t>
      </w:r>
      <w:r>
        <w:rPr>
          <w:rFonts w:eastAsia="Georgia" w:hAnsi="Georgia" w:cs="Georgia"/>
          <w:color w:val="000000"/>
        </w:rPr>
        <w:t xml:space="preserve"> → caution flag</w:t>
      </w:r>
    </w:p>
    <w:p w:rsidR="007D05BB" w:rsidRDefault="001A7527">
      <w:pPr>
        <w:spacing w:after="210" w:line="360" w:lineRule="auto"/>
      </w:pPr>
      <w:r>
        <w:rPr>
          <w:rFonts w:eastAsia="Georgia" w:hAnsi="Georgia" w:cs="Georgia"/>
          <w:color w:val="000000"/>
        </w:rPr>
        <w:t>This is cleaner than using only 20 and 25 cutoffs.</w:t>
      </w:r>
      <w:bookmarkStart w:id="34" w:name="fnref4_1"/>
      <w:bookmarkEnd w:id="34"/>
      <w:r>
        <w:fldChar w:fldCharType="begin"/>
      </w:r>
      <w:r>
        <w:instrText xml:space="preserve"> HYPERLINK \l "fn4"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35" w:name="fnref5_4"/>
      <w:bookmarkEnd w:id="35"/>
      <w:r>
        <w:fldChar w:fldCharType="begin"/>
      </w:r>
      <w:r>
        <w:instrText xml:space="preserve"> HYPERLINK \l "fn5"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7D05BB" w:rsidRDefault="001A7527">
      <w:pPr>
        <w:spacing w:before="315" w:after="105" w:line="360" w:lineRule="auto"/>
        <w:ind w:left="-30"/>
      </w:pPr>
      <w:bookmarkStart w:id="36" w:name="bm_8_modify_confidence_score_formula"/>
      <w:r>
        <w:rPr>
          <w:rFonts w:eastAsia="Georgia" w:hAnsi="Georgia" w:cs="Georgia"/>
          <w:b/>
          <w:color w:val="000000"/>
          <w:sz w:val="24"/>
        </w:rPr>
        <w:t>8) Modify Confidence Score formula</w:t>
      </w:r>
      <w:bookmarkEnd w:id="36"/>
    </w:p>
    <w:p w:rsidR="007D05BB" w:rsidRDefault="001A7527">
      <w:pPr>
        <w:spacing w:after="210" w:line="360" w:lineRule="auto"/>
      </w:pPr>
      <w:r>
        <w:rPr>
          <w:rFonts w:eastAsia="Georgia" w:hAnsi="Georgia" w:cs="Georgia"/>
          <w:color w:val="000000"/>
        </w:rPr>
        <w:t>Do not rebuild the entire scoring engine. On</w:t>
      </w:r>
      <w:r>
        <w:rPr>
          <w:rFonts w:eastAsia="Georgia" w:hAnsi="Georgia" w:cs="Georgia"/>
          <w:color w:val="000000"/>
        </w:rPr>
        <w:t>ly update the weights.</w:t>
      </w:r>
    </w:p>
    <w:p w:rsidR="007D05BB" w:rsidRDefault="001A7527">
      <w:pPr>
        <w:spacing w:before="315" w:after="105" w:line="360" w:lineRule="auto"/>
        <w:ind w:left="-30"/>
      </w:pPr>
      <w:bookmarkStart w:id="37" w:name="additions"/>
      <w:r>
        <w:rPr>
          <w:rFonts w:eastAsia="Georgia" w:hAnsi="Georgia" w:cs="Georgia"/>
          <w:b/>
          <w:color w:val="000000"/>
          <w:sz w:val="24"/>
        </w:rPr>
        <w:t>Additions:</w:t>
      </w:r>
      <w:bookmarkEnd w:id="37"/>
    </w:p>
    <w:p w:rsidR="007D05BB" w:rsidRDefault="001A7527">
      <w:pPr>
        <w:numPr>
          <w:ilvl w:val="0"/>
          <w:numId w:val="1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Add RSI directional contribution</w:t>
      </w:r>
    </w:p>
    <w:p w:rsidR="007D05BB" w:rsidRDefault="001A7527">
      <w:pPr>
        <w:numPr>
          <w:ilvl w:val="0"/>
          <w:numId w:val="1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Reduce OI hard-weighting</w:t>
      </w:r>
    </w:p>
    <w:p w:rsidR="007D05BB" w:rsidRDefault="001A7527">
      <w:pPr>
        <w:numPr>
          <w:ilvl w:val="0"/>
          <w:numId w:val="1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Add breakout/retest trigger bonus</w:t>
      </w:r>
    </w:p>
    <w:p w:rsidR="007D05BB" w:rsidRDefault="001A7527">
      <w:pPr>
        <w:numPr>
          <w:ilvl w:val="0"/>
          <w:numId w:val="1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Add VWAP distance bonus when move is not too stretched</w:t>
      </w:r>
    </w:p>
    <w:p w:rsidR="007D05BB" w:rsidRDefault="001A7527">
      <w:pPr>
        <w:spacing w:before="315" w:after="105" w:line="360" w:lineRule="auto"/>
        <w:ind w:left="-30"/>
      </w:pPr>
      <w:bookmarkStart w:id="38" w:name="suggested_scoring_changes"/>
      <w:r>
        <w:rPr>
          <w:rFonts w:eastAsia="Georgia" w:hAnsi="Georgia" w:cs="Georgia"/>
          <w:b/>
          <w:color w:val="000000"/>
          <w:sz w:val="24"/>
        </w:rPr>
        <w:t>Suggested scoring changes:</w:t>
      </w:r>
      <w:bookmarkEnd w:id="38"/>
    </w:p>
    <w:p w:rsidR="007D05BB" w:rsidRDefault="001A7527">
      <w:pPr>
        <w:numPr>
          <w:ilvl w:val="0"/>
          <w:numId w:val="2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Direction agreement: keep existing</w:t>
      </w:r>
    </w:p>
    <w:p w:rsidR="007D05BB" w:rsidRDefault="001A7527">
      <w:pPr>
        <w:numPr>
          <w:ilvl w:val="0"/>
          <w:numId w:val="2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ADX magnitude</w:t>
      </w:r>
      <w:r>
        <w:rPr>
          <w:rFonts w:eastAsia="Georgia" w:hAnsi="Georgia" w:cs="Georgia"/>
          <w:color w:val="000000"/>
        </w:rPr>
        <w:t>: keep existing</w:t>
      </w:r>
    </w:p>
    <w:p w:rsidR="007D05BB" w:rsidRDefault="001A7527">
      <w:pPr>
        <w:numPr>
          <w:ilvl w:val="0"/>
          <w:numId w:val="2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ADX rising: keep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+20</w:t>
      </w:r>
      <w:r>
        <w:rPr>
          <w:rFonts w:eastAsia="Georgia" w:hAnsi="Georgia" w:cs="Georgia"/>
          <w:color w:val="000000"/>
        </w:rPr>
        <w:t xml:space="preserve"> or reduce to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+10</w:t>
      </w:r>
    </w:p>
    <w:p w:rsidR="007D05BB" w:rsidRDefault="001A7527">
      <w:pPr>
        <w:numPr>
          <w:ilvl w:val="0"/>
          <w:numId w:val="2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RSI aligned and expanding: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+10</w:t>
      </w:r>
    </w:p>
    <w:p w:rsidR="007D05BB" w:rsidRDefault="001A7527">
      <w:pPr>
        <w:numPr>
          <w:ilvl w:val="0"/>
          <w:numId w:val="2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Trigger confirmed: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+15</w:t>
      </w:r>
    </w:p>
    <w:p w:rsidR="007D05BB" w:rsidRDefault="001A7527">
      <w:pPr>
        <w:numPr>
          <w:ilvl w:val="0"/>
          <w:numId w:val="2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OI strong support: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+10</w:t>
      </w:r>
    </w:p>
    <w:p w:rsidR="007D05BB" w:rsidRDefault="001A7527">
      <w:pPr>
        <w:numPr>
          <w:ilvl w:val="0"/>
          <w:numId w:val="2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OI neutral: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0</w:t>
      </w:r>
    </w:p>
    <w:p w:rsidR="007D05BB" w:rsidRDefault="001A7527">
      <w:pPr>
        <w:numPr>
          <w:ilvl w:val="0"/>
          <w:numId w:val="2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OI opposite: block, not negative score</w:t>
      </w:r>
    </w:p>
    <w:p w:rsidR="007D05BB" w:rsidRDefault="001A7527">
      <w:pPr>
        <w:numPr>
          <w:ilvl w:val="0"/>
          <w:numId w:val="2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If spot is too extended from VWAP, for example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&gt; 0.6%</w:t>
      </w:r>
      <w:r>
        <w:rPr>
          <w:rFonts w:eastAsia="Georgia" w:hAnsi="Georgia" w:cs="Georgia"/>
          <w:color w:val="000000"/>
        </w:rPr>
        <w:t>, reduce score by 10 because entry may be late</w:t>
      </w:r>
    </w:p>
    <w:p w:rsidR="007D05BB" w:rsidRDefault="001A7527">
      <w:pPr>
        <w:spacing w:before="315" w:after="105" w:line="360" w:lineRule="auto"/>
        <w:ind w:left="-30"/>
      </w:pPr>
      <w:bookmarkStart w:id="39" w:name="bm_9_modify_strike_selection_step"/>
      <w:r>
        <w:rPr>
          <w:rFonts w:eastAsia="Georgia" w:hAnsi="Georgia" w:cs="Georgia"/>
          <w:b/>
          <w:color w:val="000000"/>
          <w:sz w:val="24"/>
        </w:rPr>
        <w:t>9) Modify Strike Selection step</w:t>
      </w:r>
      <w:bookmarkEnd w:id="39"/>
    </w:p>
    <w:p w:rsidR="007D05BB" w:rsidRDefault="001A7527">
      <w:pPr>
        <w:spacing w:after="210" w:line="360" w:lineRule="auto"/>
      </w:pPr>
      <w:r>
        <w:rPr>
          <w:rFonts w:eastAsia="Georgia" w:hAnsi="Georgia" w:cs="Georgia"/>
          <w:color w:val="000000"/>
        </w:rPr>
        <w:lastRenderedPageBreak/>
        <w:t>Keep ATM / OTM / ITM structure, but add liquidity and execution filters.</w:t>
      </w:r>
    </w:p>
    <w:p w:rsidR="007D05BB" w:rsidRDefault="001A7527">
      <w:pPr>
        <w:spacing w:before="315" w:after="105" w:line="360" w:lineRule="auto"/>
        <w:ind w:left="-30"/>
      </w:pPr>
      <w:bookmarkStart w:id="40" w:name="add_these_filters_before_final_re_92da49"/>
      <w:r>
        <w:rPr>
          <w:rFonts w:eastAsia="Georgia" w:hAnsi="Georgia" w:cs="Georgia"/>
          <w:b/>
          <w:color w:val="000000"/>
          <w:sz w:val="24"/>
        </w:rPr>
        <w:t>Add these filters before final recommendation:</w:t>
      </w:r>
      <w:bookmarkEnd w:id="40"/>
    </w:p>
    <w:p w:rsidR="007D05BB" w:rsidRDefault="001A7527">
      <w:pPr>
        <w:numPr>
          <w:ilvl w:val="0"/>
          <w:numId w:val="2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Exclude option strikes with very wide spread</w:t>
      </w:r>
    </w:p>
    <w:p w:rsidR="007D05BB" w:rsidRDefault="001A7527">
      <w:pPr>
        <w:numPr>
          <w:ilvl w:val="0"/>
          <w:numId w:val="2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Exclude strikes with very low volume</w:t>
      </w:r>
    </w:p>
    <w:p w:rsidR="007D05BB" w:rsidRDefault="001A7527">
      <w:pPr>
        <w:numPr>
          <w:ilvl w:val="0"/>
          <w:numId w:val="2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Prefer strikes with stable trading activity around ATM</w:t>
      </w:r>
    </w:p>
    <w:p w:rsidR="007D05BB" w:rsidRDefault="001A7527">
      <w:pPr>
        <w:spacing w:before="315" w:after="105" w:line="360" w:lineRule="auto"/>
        <w:ind w:left="-30"/>
      </w:pPr>
      <w:bookmarkStart w:id="41" w:name="suggested_rule"/>
      <w:r>
        <w:rPr>
          <w:rFonts w:eastAsia="Georgia" w:hAnsi="Georgia" w:cs="Georgia"/>
          <w:b/>
          <w:color w:val="000000"/>
          <w:sz w:val="24"/>
        </w:rPr>
        <w:t>Suggested rule:</w:t>
      </w:r>
      <w:bookmarkEnd w:id="41"/>
    </w:p>
    <w:p w:rsidR="007D05BB" w:rsidRDefault="001A7527">
      <w:pPr>
        <w:numPr>
          <w:ilvl w:val="0"/>
          <w:numId w:val="22"/>
        </w:numPr>
        <w:spacing w:before="105" w:after="105" w:line="360" w:lineRule="auto"/>
      </w:pP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spread_pct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= (ask - bid) /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ltp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* 100</w:t>
      </w:r>
    </w:p>
    <w:p w:rsidR="007D05BB" w:rsidRDefault="001A7527">
      <w:pPr>
        <w:numPr>
          <w:ilvl w:val="0"/>
          <w:numId w:val="2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Reject strike if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spread_pct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&gt; 3%</w:t>
      </w:r>
    </w:p>
    <w:p w:rsidR="007D05BB" w:rsidRDefault="001A7527">
      <w:pPr>
        <w:numPr>
          <w:ilvl w:val="0"/>
          <w:numId w:val="2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Reject strike if option volume is below your minimum threshold</w:t>
      </w:r>
    </w:p>
    <w:p w:rsidR="007D05BB" w:rsidRDefault="001A7527">
      <w:pPr>
        <w:numPr>
          <w:ilvl w:val="0"/>
          <w:numId w:val="2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If momentum is </w:t>
      </w:r>
      <w:r>
        <w:rPr>
          <w:rFonts w:eastAsia="Georgia" w:hAnsi="Georgia" w:cs="Georgia"/>
          <w:color w:val="000000"/>
        </w:rPr>
        <w:t>only moderate:</w:t>
      </w:r>
    </w:p>
    <w:p w:rsidR="007D05BB" w:rsidRDefault="001A7527">
      <w:pPr>
        <w:numPr>
          <w:ilvl w:val="1"/>
          <w:numId w:val="2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recommend ATM or 1 ITM only</w:t>
      </w:r>
    </w:p>
    <w:p w:rsidR="007D05BB" w:rsidRDefault="001A7527">
      <w:pPr>
        <w:numPr>
          <w:ilvl w:val="0"/>
          <w:numId w:val="2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If momentum is strong:</w:t>
      </w:r>
    </w:p>
    <w:p w:rsidR="007D05BB" w:rsidRDefault="001A7527">
      <w:pPr>
        <w:numPr>
          <w:ilvl w:val="1"/>
          <w:numId w:val="2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recommend ATM and 1 OTM</w:t>
      </w:r>
    </w:p>
    <w:p w:rsidR="007D05BB" w:rsidRDefault="001A7527">
      <w:pPr>
        <w:numPr>
          <w:ilvl w:val="0"/>
          <w:numId w:val="2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Avoid 2 OTM unless confidence is very high</w:t>
      </w:r>
    </w:p>
    <w:p w:rsidR="007D05BB" w:rsidRDefault="001A7527">
      <w:pPr>
        <w:spacing w:before="315" w:after="105" w:line="360" w:lineRule="auto"/>
        <w:ind w:left="-30"/>
      </w:pPr>
      <w:bookmarkStart w:id="42" w:name="bm_10_modify_trade_setup_step"/>
      <w:r>
        <w:rPr>
          <w:rFonts w:eastAsia="Georgia" w:hAnsi="Georgia" w:cs="Georgia"/>
          <w:b/>
          <w:color w:val="000000"/>
          <w:sz w:val="24"/>
        </w:rPr>
        <w:t>10) Modify Trade Setup step</w:t>
      </w:r>
      <w:bookmarkEnd w:id="42"/>
    </w:p>
    <w:p w:rsidR="007D05BB" w:rsidRDefault="001A7527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Your fixed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+30 / -20</w:t>
      </w:r>
      <w:r>
        <w:rPr>
          <w:rFonts w:eastAsia="Georgia" w:hAnsi="Georgia" w:cs="Georgia"/>
          <w:color w:val="000000"/>
        </w:rPr>
        <w:t xml:space="preserve"> plan is simple, but you should add one adaptive rule so the stop is not to</w:t>
      </w:r>
      <w:r>
        <w:rPr>
          <w:rFonts w:eastAsia="Georgia" w:hAnsi="Georgia" w:cs="Georgia"/>
          <w:color w:val="000000"/>
        </w:rPr>
        <w:t>o tight on high-volatility candles.</w:t>
      </w:r>
      <w:bookmarkStart w:id="43" w:name="fnref2_3"/>
      <w:bookmarkEnd w:id="43"/>
      <w:r>
        <w:fldChar w:fldCharType="begin"/>
      </w:r>
      <w:r>
        <w:instrText xml:space="preserve"> HYPERLINK \l "fn2"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7D05BB" w:rsidRDefault="001A7527">
      <w:pPr>
        <w:spacing w:before="315" w:after="105" w:line="360" w:lineRule="auto"/>
        <w:ind w:left="-30"/>
      </w:pPr>
      <w:bookmarkStart w:id="44" w:name="keep_existing_default"/>
      <w:r>
        <w:rPr>
          <w:rFonts w:eastAsia="Georgia" w:hAnsi="Georgia" w:cs="Georgia"/>
          <w:b/>
          <w:color w:val="000000"/>
          <w:sz w:val="24"/>
        </w:rPr>
        <w:t>Keep existing default:</w:t>
      </w:r>
      <w:bookmarkEnd w:id="44"/>
    </w:p>
    <w:p w:rsidR="007D05BB" w:rsidRDefault="001A7527">
      <w:pPr>
        <w:numPr>
          <w:ilvl w:val="0"/>
          <w:numId w:val="2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Target =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Entry + 30</w:t>
      </w:r>
    </w:p>
    <w:p w:rsidR="007D05BB" w:rsidRDefault="001A7527">
      <w:pPr>
        <w:numPr>
          <w:ilvl w:val="0"/>
          <w:numId w:val="2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Stop =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Entry - 20</w:t>
      </w:r>
    </w:p>
    <w:p w:rsidR="007D05BB" w:rsidRDefault="001A7527">
      <w:pPr>
        <w:spacing w:before="315" w:after="105" w:line="360" w:lineRule="auto"/>
        <w:ind w:left="-30"/>
      </w:pPr>
      <w:bookmarkStart w:id="45" w:name="add_override_rule"/>
      <w:r>
        <w:rPr>
          <w:rFonts w:eastAsia="Georgia" w:hAnsi="Georgia" w:cs="Georgia"/>
          <w:b/>
          <w:color w:val="000000"/>
          <w:sz w:val="24"/>
        </w:rPr>
        <w:t>Add override rule:</w:t>
      </w:r>
      <w:bookmarkEnd w:id="45"/>
    </w:p>
    <w:p w:rsidR="007D05BB" w:rsidRDefault="001A7527">
      <w:pPr>
        <w:numPr>
          <w:ilvl w:val="0"/>
          <w:numId w:val="2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If recent option premium volatility is high, widen stop and target proportionally</w:t>
      </w:r>
    </w:p>
    <w:p w:rsidR="007D05BB" w:rsidRDefault="001A7527">
      <w:pPr>
        <w:numPr>
          <w:ilvl w:val="0"/>
          <w:numId w:val="2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Example:</w:t>
      </w:r>
    </w:p>
    <w:p w:rsidR="007D05BB" w:rsidRDefault="001A7527">
      <w:pPr>
        <w:numPr>
          <w:ilvl w:val="1"/>
          <w:numId w:val="2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compute average premium move of last 5 option candles</w:t>
      </w:r>
    </w:p>
    <w:p w:rsidR="007D05BB" w:rsidRDefault="001A7527">
      <w:pPr>
        <w:numPr>
          <w:ilvl w:val="1"/>
          <w:numId w:val="2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if average move &gt; 12 points:</w:t>
      </w:r>
    </w:p>
    <w:p w:rsidR="007D05BB" w:rsidRDefault="001A7527">
      <w:pPr>
        <w:numPr>
          <w:ilvl w:val="2"/>
          <w:numId w:val="2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 xml:space="preserve">stop = </w:t>
      </w:r>
      <w:proofErr w:type="gramStart"/>
      <w:r>
        <w:rPr>
          <w:rFonts w:eastAsia="Georgia" w:hAnsi="Georgia" w:cs="Georgia"/>
          <w:color w:val="000000"/>
        </w:rPr>
        <w:t>max(</w:t>
      </w:r>
      <w:proofErr w:type="gramEnd"/>
      <w:r>
        <w:rPr>
          <w:rFonts w:eastAsia="Georgia" w:hAnsi="Georgia" w:cs="Georgia"/>
          <w:color w:val="000000"/>
        </w:rPr>
        <w:t xml:space="preserve">20, 1.2 × </w:t>
      </w:r>
      <w:proofErr w:type="spellStart"/>
      <w:r>
        <w:rPr>
          <w:rFonts w:eastAsia="Georgia" w:hAnsi="Georgia" w:cs="Georgia"/>
          <w:color w:val="000000"/>
        </w:rPr>
        <w:t>avg</w:t>
      </w:r>
      <w:proofErr w:type="spellEnd"/>
      <w:r>
        <w:rPr>
          <w:rFonts w:eastAsia="Georgia" w:hAnsi="Georgia" w:cs="Georgia"/>
          <w:color w:val="000000"/>
        </w:rPr>
        <w:t xml:space="preserve"> premium swing)</w:t>
      </w:r>
    </w:p>
    <w:p w:rsidR="007D05BB" w:rsidRDefault="001A7527">
      <w:pPr>
        <w:numPr>
          <w:ilvl w:val="2"/>
          <w:numId w:val="2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target = 1.5 × stop</w:t>
      </w:r>
    </w:p>
    <w:p w:rsidR="007D05BB" w:rsidRDefault="001A7527">
      <w:pPr>
        <w:spacing w:after="210" w:line="360" w:lineRule="auto"/>
      </w:pPr>
      <w:r>
        <w:rPr>
          <w:rFonts w:eastAsia="Georgia" w:hAnsi="Georgia" w:cs="Georgia"/>
          <w:color w:val="000000"/>
        </w:rPr>
        <w:t>If you want to keep the current model fully fixed, at least add one block:</w:t>
      </w:r>
    </w:p>
    <w:p w:rsidR="007D05BB" w:rsidRDefault="001A7527">
      <w:pPr>
        <w:numPr>
          <w:ilvl w:val="0"/>
          <w:numId w:val="2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Do not enter if option premium already</w:t>
      </w:r>
      <w:r>
        <w:rPr>
          <w:rFonts w:eastAsia="Georgia" w:hAnsi="Georgia" w:cs="Georgia"/>
          <w:color w:val="000000"/>
        </w:rPr>
        <w:t xml:space="preserve"> expanded sharply in last candle</w:t>
      </w:r>
    </w:p>
    <w:p w:rsidR="007D05BB" w:rsidRDefault="001A7527">
      <w:pPr>
        <w:spacing w:before="315" w:after="105" w:line="360" w:lineRule="auto"/>
        <w:ind w:left="-30"/>
      </w:pPr>
      <w:bookmarkStart w:id="46" w:name="bm_11_replace_the_no_more_calls_u_531ca3"/>
      <w:r>
        <w:rPr>
          <w:rFonts w:eastAsia="Georgia" w:hAnsi="Georgia" w:cs="Georgia"/>
          <w:b/>
          <w:color w:val="000000"/>
          <w:sz w:val="24"/>
        </w:rPr>
        <w:t>11) Replace the “no more calls until target or stop loss” rule</w:t>
      </w:r>
      <w:bookmarkEnd w:id="46"/>
    </w:p>
    <w:p w:rsidR="007D05BB" w:rsidRDefault="001A7527">
      <w:pPr>
        <w:spacing w:after="210" w:line="360" w:lineRule="auto"/>
      </w:pPr>
      <w:r>
        <w:rPr>
          <w:rFonts w:eastAsia="Georgia" w:hAnsi="Georgia" w:cs="Georgia"/>
          <w:color w:val="000000"/>
        </w:rPr>
        <w:t>This is the most important behavioral change.</w:t>
      </w:r>
    </w:p>
    <w:p w:rsidR="007D05BB" w:rsidRDefault="001A7527">
      <w:pPr>
        <w:spacing w:before="315" w:after="105" w:line="360" w:lineRule="auto"/>
        <w:ind w:left="-30"/>
      </w:pPr>
      <w:bookmarkStart w:id="47" w:name="old_rule"/>
      <w:r>
        <w:rPr>
          <w:rFonts w:eastAsia="Georgia" w:hAnsi="Georgia" w:cs="Georgia"/>
          <w:b/>
          <w:color w:val="000000"/>
          <w:sz w:val="24"/>
        </w:rPr>
        <w:t>Old rule</w:t>
      </w:r>
      <w:bookmarkEnd w:id="47"/>
    </w:p>
    <w:p w:rsidR="007D05BB" w:rsidRDefault="001A7527">
      <w:pPr>
        <w:numPr>
          <w:ilvl w:val="0"/>
          <w:numId w:val="2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Once trade recommendation is done, no other calls till target or SL achieved</w:t>
      </w:r>
    </w:p>
    <w:p w:rsidR="007D05BB" w:rsidRDefault="001A7527">
      <w:pPr>
        <w:spacing w:before="315" w:after="105" w:line="360" w:lineRule="auto"/>
        <w:ind w:left="-30"/>
      </w:pPr>
      <w:bookmarkStart w:id="48" w:name="new_rule"/>
      <w:r>
        <w:rPr>
          <w:rFonts w:eastAsia="Georgia" w:hAnsi="Georgia" w:cs="Georgia"/>
          <w:b/>
          <w:color w:val="000000"/>
          <w:sz w:val="24"/>
        </w:rPr>
        <w:t>New rule</w:t>
      </w:r>
      <w:bookmarkEnd w:id="48"/>
    </w:p>
    <w:p w:rsidR="007D05BB" w:rsidRDefault="001A7527">
      <w:pPr>
        <w:numPr>
          <w:ilvl w:val="0"/>
          <w:numId w:val="2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Once a trade is act</w:t>
      </w:r>
      <w:r>
        <w:rPr>
          <w:rFonts w:eastAsia="Georgia" w:hAnsi="Georgia" w:cs="Georgia"/>
          <w:color w:val="000000"/>
        </w:rPr>
        <w:t xml:space="preserve">ive, </w:t>
      </w:r>
      <w:r>
        <w:rPr>
          <w:rFonts w:eastAsia="Georgia" w:hAnsi="Georgia" w:cs="Georgia"/>
          <w:b/>
          <w:color w:val="000000"/>
        </w:rPr>
        <w:t>do not issue another recommendation in the same direction and same strike cluster</w:t>
      </w:r>
    </w:p>
    <w:p w:rsidR="007D05BB" w:rsidRDefault="001A7527">
      <w:pPr>
        <w:numPr>
          <w:ilvl w:val="0"/>
          <w:numId w:val="2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But allow re-evaluation if setup is structurally broken</w:t>
      </w:r>
    </w:p>
    <w:p w:rsidR="007D05BB" w:rsidRDefault="001A7527">
      <w:pPr>
        <w:spacing w:before="315" w:after="105" w:line="360" w:lineRule="auto"/>
        <w:ind w:left="-30"/>
      </w:pPr>
      <w:bookmarkStart w:id="49" w:name="add_active_trade_monitoring_rules"/>
      <w:r>
        <w:rPr>
          <w:rFonts w:eastAsia="Georgia" w:hAnsi="Georgia" w:cs="Georgia"/>
          <w:b/>
          <w:color w:val="000000"/>
          <w:sz w:val="24"/>
        </w:rPr>
        <w:t>Add active-trade monitoring rules:</w:t>
      </w:r>
      <w:bookmarkEnd w:id="49"/>
    </w:p>
    <w:p w:rsidR="007D05BB" w:rsidRDefault="001A7527">
      <w:pPr>
        <w:numPr>
          <w:ilvl w:val="0"/>
          <w:numId w:val="2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If </w:t>
      </w:r>
      <w:proofErr w:type="spellStart"/>
      <w:r>
        <w:rPr>
          <w:rFonts w:eastAsia="Georgia" w:hAnsi="Georgia" w:cs="Georgia"/>
          <w:color w:val="000000"/>
        </w:rPr>
        <w:t>Supertrend</w:t>
      </w:r>
      <w:proofErr w:type="spellEnd"/>
      <w:r>
        <w:rPr>
          <w:rFonts w:eastAsia="Georgia" w:hAnsi="Georgia" w:cs="Georgia"/>
          <w:color w:val="000000"/>
        </w:rPr>
        <w:t xml:space="preserve"> flips opposite after entry → mark trade invalidated</w:t>
      </w:r>
    </w:p>
    <w:p w:rsidR="007D05BB" w:rsidRDefault="001A7527">
      <w:pPr>
        <w:numPr>
          <w:ilvl w:val="0"/>
          <w:numId w:val="2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If spot cros</w:t>
      </w:r>
      <w:r>
        <w:rPr>
          <w:rFonts w:eastAsia="Georgia" w:hAnsi="Georgia" w:cs="Georgia"/>
          <w:color w:val="000000"/>
        </w:rPr>
        <w:t>ses VWAP opposite after entry and closes there → mark trade weak</w:t>
      </w:r>
    </w:p>
    <w:p w:rsidR="007D05BB" w:rsidRDefault="001A7527">
      <w:pPr>
        <w:numPr>
          <w:ilvl w:val="0"/>
          <w:numId w:val="2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If ADX drops below 18 after entry and price stalls → mark momentum faded</w:t>
      </w:r>
    </w:p>
    <w:p w:rsidR="007D05BB" w:rsidRDefault="001A7527">
      <w:pPr>
        <w:numPr>
          <w:ilvl w:val="0"/>
          <w:numId w:val="2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If no target/SL is hit within X candles, exit by time stop</w:t>
      </w:r>
    </w:p>
    <w:p w:rsidR="007D05BB" w:rsidRDefault="001A7527">
      <w:pPr>
        <w:spacing w:before="315" w:after="105" w:line="360" w:lineRule="auto"/>
        <w:ind w:left="-30"/>
      </w:pPr>
      <w:bookmarkStart w:id="50" w:name="suggested_time_stop"/>
      <w:r>
        <w:rPr>
          <w:rFonts w:eastAsia="Georgia" w:hAnsi="Georgia" w:cs="Georgia"/>
          <w:b/>
          <w:color w:val="000000"/>
          <w:sz w:val="24"/>
        </w:rPr>
        <w:t>Suggested time stop:</w:t>
      </w:r>
      <w:bookmarkEnd w:id="50"/>
    </w:p>
    <w:p w:rsidR="007D05BB" w:rsidRDefault="001A7527">
      <w:pPr>
        <w:numPr>
          <w:ilvl w:val="0"/>
          <w:numId w:val="2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Exit after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4 to 6 candles</w:t>
      </w:r>
      <w:r>
        <w:rPr>
          <w:rFonts w:eastAsia="Georgia" w:hAnsi="Georgia" w:cs="Georgia"/>
          <w:color w:val="000000"/>
        </w:rPr>
        <w:t xml:space="preserve"> if trade does not move meaningfully</w:t>
      </w:r>
    </w:p>
    <w:p w:rsidR="007D05BB" w:rsidRDefault="001A7527">
      <w:pPr>
        <w:spacing w:before="315" w:after="105" w:line="360" w:lineRule="auto"/>
        <w:ind w:left="-30"/>
      </w:pPr>
      <w:bookmarkStart w:id="51" w:name="suggested_state_outputs"/>
      <w:r>
        <w:rPr>
          <w:rFonts w:eastAsia="Georgia" w:hAnsi="Georgia" w:cs="Georgia"/>
          <w:b/>
          <w:color w:val="000000"/>
          <w:sz w:val="24"/>
        </w:rPr>
        <w:t>Suggested state outputs:</w:t>
      </w:r>
      <w:bookmarkEnd w:id="51"/>
    </w:p>
    <w:p w:rsidR="007D05BB" w:rsidRDefault="001A7527">
      <w:pPr>
        <w:numPr>
          <w:ilvl w:val="0"/>
          <w:numId w:val="30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"TRADE ACTIVE — HOLD"</w:t>
      </w:r>
    </w:p>
    <w:p w:rsidR="007D05BB" w:rsidRDefault="001A7527">
      <w:pPr>
        <w:numPr>
          <w:ilvl w:val="0"/>
          <w:numId w:val="30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"TRADE ACTIVE — MOMENTUM WEAKENING"</w:t>
      </w:r>
    </w:p>
    <w:p w:rsidR="007D05BB" w:rsidRDefault="001A7527">
      <w:pPr>
        <w:numPr>
          <w:ilvl w:val="0"/>
          <w:numId w:val="30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"TRADE EXIT — SETUP INVALIDATED"</w:t>
      </w:r>
    </w:p>
    <w:p w:rsidR="007D05BB" w:rsidRDefault="001A7527">
      <w:pPr>
        <w:numPr>
          <w:ilvl w:val="0"/>
          <w:numId w:val="30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"TRADE EXIT — TIME STOP"</w:t>
      </w:r>
    </w:p>
    <w:p w:rsidR="007D05BB" w:rsidRDefault="001A7527">
      <w:pPr>
        <w:numPr>
          <w:ilvl w:val="0"/>
          <w:numId w:val="30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"FRESH SCAN ALLOWED"</w:t>
      </w:r>
    </w:p>
    <w:p w:rsidR="007D05BB" w:rsidRDefault="001A7527">
      <w:pPr>
        <w:spacing w:before="315" w:after="105" w:line="360" w:lineRule="auto"/>
        <w:ind w:left="-30"/>
      </w:pPr>
      <w:bookmarkStart w:id="52" w:name="bm_12_add_new_state_machine_statuses"/>
      <w:r>
        <w:rPr>
          <w:rFonts w:eastAsia="Georgia" w:hAnsi="Georgia" w:cs="Georgia"/>
          <w:b/>
          <w:color w:val="000000"/>
          <w:sz w:val="24"/>
        </w:rPr>
        <w:lastRenderedPageBreak/>
        <w:t>12) Add new state machine statuses</w:t>
      </w:r>
      <w:bookmarkEnd w:id="52"/>
    </w:p>
    <w:p w:rsidR="007D05BB" w:rsidRDefault="001A7527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To make the engine easier for </w:t>
      </w:r>
      <w:proofErr w:type="spellStart"/>
      <w:r>
        <w:rPr>
          <w:rFonts w:eastAsia="Georgia" w:hAnsi="Georgia" w:cs="Georgia"/>
          <w:color w:val="000000"/>
        </w:rPr>
        <w:t>Replit</w:t>
      </w:r>
      <w:proofErr w:type="spellEnd"/>
      <w:r>
        <w:rPr>
          <w:rFonts w:eastAsia="Georgia" w:hAnsi="Georgia" w:cs="Georgia"/>
          <w:color w:val="000000"/>
        </w:rPr>
        <w:t xml:space="preserve"> logic and UI handling, add these states:</w:t>
      </w:r>
    </w:p>
    <w:p w:rsidR="007D05BB" w:rsidRDefault="001A7527">
      <w:pPr>
        <w:numPr>
          <w:ilvl w:val="0"/>
          <w:numId w:val="31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NO_TRADE</w:t>
      </w:r>
    </w:p>
    <w:p w:rsidR="007D05BB" w:rsidRDefault="001A7527">
      <w:pPr>
        <w:numPr>
          <w:ilvl w:val="0"/>
          <w:numId w:val="31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SETUP_FORMING</w:t>
      </w:r>
    </w:p>
    <w:p w:rsidR="007D05BB" w:rsidRDefault="001A7527">
      <w:pPr>
        <w:numPr>
          <w:ilvl w:val="0"/>
          <w:numId w:val="31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SETUP_READY_WAIT_TRIGGER</w:t>
      </w:r>
    </w:p>
    <w:p w:rsidR="007D05BB" w:rsidRDefault="001A7527">
      <w:pPr>
        <w:numPr>
          <w:ilvl w:val="0"/>
          <w:numId w:val="31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TRADE_RECOMMENDED</w:t>
      </w:r>
    </w:p>
    <w:p w:rsidR="007D05BB" w:rsidRDefault="001A7527">
      <w:pPr>
        <w:numPr>
          <w:ilvl w:val="0"/>
          <w:numId w:val="31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TRADE_ACTIVE_HOLD</w:t>
      </w:r>
    </w:p>
    <w:p w:rsidR="007D05BB" w:rsidRDefault="001A7527">
      <w:pPr>
        <w:numPr>
          <w:ilvl w:val="0"/>
          <w:numId w:val="31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TRADE_ACTIVE_WEAKENING</w:t>
      </w:r>
    </w:p>
    <w:p w:rsidR="007D05BB" w:rsidRDefault="001A7527">
      <w:pPr>
        <w:numPr>
          <w:ilvl w:val="0"/>
          <w:numId w:val="31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TRADE_EXIT_TP</w:t>
      </w:r>
    </w:p>
    <w:p w:rsidR="007D05BB" w:rsidRDefault="001A7527">
      <w:pPr>
        <w:numPr>
          <w:ilvl w:val="0"/>
          <w:numId w:val="31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TRADE_EXIT_SL</w:t>
      </w:r>
    </w:p>
    <w:p w:rsidR="007D05BB" w:rsidRDefault="001A7527">
      <w:pPr>
        <w:numPr>
          <w:ilvl w:val="0"/>
          <w:numId w:val="31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TRADE_EXIT_TIME_STOP</w:t>
      </w:r>
    </w:p>
    <w:p w:rsidR="007D05BB" w:rsidRDefault="001A7527">
      <w:pPr>
        <w:numPr>
          <w:ilvl w:val="0"/>
          <w:numId w:val="31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TRADE_EXIT_INVALIDATED</w:t>
      </w:r>
    </w:p>
    <w:p w:rsidR="007D05BB" w:rsidRDefault="001A7527">
      <w:pPr>
        <w:numPr>
          <w:ilvl w:val="0"/>
          <w:numId w:val="31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FRESH_SCAN_ALLOWED</w:t>
      </w:r>
    </w:p>
    <w:p w:rsidR="007D05BB" w:rsidRDefault="001A7527">
      <w:pPr>
        <w:spacing w:before="315" w:after="105" w:line="360" w:lineRule="auto"/>
        <w:ind w:left="-30"/>
      </w:pPr>
      <w:bookmarkStart w:id="53" w:name="bm_13_add_new_why_no_trade_reasons"/>
      <w:r>
        <w:rPr>
          <w:rFonts w:eastAsia="Georgia" w:hAnsi="Georgia" w:cs="Georgia"/>
          <w:b/>
          <w:color w:val="000000"/>
          <w:sz w:val="24"/>
        </w:rPr>
        <w:t>13) Add new “Why No Trade” reasons</w:t>
      </w:r>
      <w:bookmarkEnd w:id="53"/>
    </w:p>
    <w:p w:rsidR="007D05BB" w:rsidRDefault="001A7527">
      <w:pPr>
        <w:spacing w:after="210" w:line="360" w:lineRule="auto"/>
      </w:pPr>
      <w:r>
        <w:rPr>
          <w:rFonts w:eastAsia="Georgia" w:hAnsi="Georgia" w:cs="Georgia"/>
          <w:color w:val="000000"/>
        </w:rPr>
        <w:t>Only new additions:</w:t>
      </w:r>
    </w:p>
    <w:p w:rsidR="007D05BB" w:rsidRDefault="001A7527">
      <w:pPr>
        <w:numPr>
          <w:ilvl w:val="0"/>
          <w:numId w:val="32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"Market in chop regime"</w:t>
      </w:r>
    </w:p>
    <w:p w:rsidR="007D05BB" w:rsidRDefault="001A7527">
      <w:pPr>
        <w:numPr>
          <w:ilvl w:val="0"/>
          <w:numId w:val="32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"VWAP distance too small"</w:t>
      </w:r>
    </w:p>
    <w:p w:rsidR="007D05BB" w:rsidRDefault="001A7527">
      <w:pPr>
        <w:numPr>
          <w:ilvl w:val="0"/>
          <w:numId w:val="32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"RSI momentum neutral"</w:t>
      </w:r>
    </w:p>
    <w:p w:rsidR="007D05BB" w:rsidRDefault="001A7527">
      <w:pPr>
        <w:numPr>
          <w:ilvl w:val="0"/>
          <w:numId w:val="32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"Entry trigger not confirmed"</w:t>
      </w:r>
    </w:p>
    <w:p w:rsidR="007D05BB" w:rsidRDefault="001A7527">
      <w:pPr>
        <w:numPr>
          <w:ilvl w:val="0"/>
          <w:numId w:val="32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"OI not supportive enough only as confirmation"</w:t>
      </w:r>
    </w:p>
    <w:p w:rsidR="007D05BB" w:rsidRDefault="001A7527">
      <w:pPr>
        <w:numPr>
          <w:ilvl w:val="0"/>
          <w:numId w:val="32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"Option spread too wide"</w:t>
      </w:r>
    </w:p>
    <w:p w:rsidR="007D05BB" w:rsidRDefault="001A7527">
      <w:pPr>
        <w:numPr>
          <w:ilvl w:val="0"/>
          <w:numId w:val="32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"Opti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on liquidity too low"</w:t>
      </w:r>
    </w:p>
    <w:p w:rsidR="007D05BB" w:rsidRDefault="001A7527">
      <w:pPr>
        <w:numPr>
          <w:ilvl w:val="0"/>
          <w:numId w:val="32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"Trade already active in same direction"</w:t>
      </w:r>
    </w:p>
    <w:p w:rsidR="007D05BB" w:rsidRDefault="001A7527">
      <w:pPr>
        <w:numPr>
          <w:ilvl w:val="0"/>
          <w:numId w:val="32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"Time stop active — no fresh call yet"</w:t>
      </w:r>
    </w:p>
    <w:p w:rsidR="007D05BB" w:rsidRDefault="001A7527">
      <w:pPr>
        <w:spacing w:before="315" w:after="105" w:line="360" w:lineRule="auto"/>
        <w:ind w:left="-30"/>
      </w:pPr>
      <w:bookmarkStart w:id="54" w:name="bm_14_final_compact_replacement_logic"/>
      <w:r>
        <w:rPr>
          <w:rFonts w:eastAsia="Georgia" w:hAnsi="Georgia" w:cs="Georgia"/>
          <w:b/>
          <w:color w:val="000000"/>
          <w:sz w:val="24"/>
        </w:rPr>
        <w:t>14) Final compact replacement logic</w:t>
      </w:r>
      <w:bookmarkEnd w:id="54"/>
    </w:p>
    <w:p w:rsidR="007D05BB" w:rsidRDefault="001A7527">
      <w:pPr>
        <w:spacing w:after="210" w:line="360" w:lineRule="auto"/>
      </w:pPr>
      <w:r>
        <w:rPr>
          <w:rFonts w:eastAsia="Georgia" w:hAnsi="Georgia" w:cs="Georgia"/>
          <w:color w:val="000000"/>
        </w:rPr>
        <w:t>Use this as the minimal patch summary for your engine:</w:t>
      </w:r>
    </w:p>
    <w:p w:rsidR="007D05BB" w:rsidRDefault="001A7527">
      <w:pPr>
        <w:numPr>
          <w:ilvl w:val="0"/>
          <w:numId w:val="3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Add </w:t>
      </w:r>
      <w:r>
        <w:rPr>
          <w:rFonts w:eastAsia="Georgia" w:hAnsi="Georgia" w:cs="Georgia"/>
          <w:b/>
          <w:color w:val="000000"/>
        </w:rPr>
        <w:t>Market Regime Filter</w:t>
      </w:r>
      <w:r>
        <w:rPr>
          <w:rFonts w:eastAsia="Georgia" w:hAnsi="Georgia" w:cs="Georgia"/>
          <w:color w:val="000000"/>
        </w:rPr>
        <w:t xml:space="preserve"> before direction logic.</w:t>
      </w:r>
    </w:p>
    <w:p w:rsidR="007D05BB" w:rsidRDefault="001A7527">
      <w:pPr>
        <w:numPr>
          <w:ilvl w:val="0"/>
          <w:numId w:val="3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 xml:space="preserve">Keep ADX, but </w:t>
      </w:r>
      <w:r>
        <w:rPr>
          <w:rFonts w:eastAsia="Georgia" w:hAnsi="Georgia" w:cs="Georgia"/>
          <w:color w:val="000000"/>
        </w:rPr>
        <w:t>use:</w:t>
      </w:r>
    </w:p>
    <w:p w:rsidR="007D05BB" w:rsidRDefault="001A7527">
      <w:pPr>
        <w:numPr>
          <w:ilvl w:val="1"/>
          <w:numId w:val="33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&lt;18 = no trade</w:t>
      </w:r>
    </w:p>
    <w:p w:rsidR="007D05BB" w:rsidRDefault="001A7527">
      <w:pPr>
        <w:numPr>
          <w:ilvl w:val="1"/>
          <w:numId w:val="33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18–20 = caution</w:t>
      </w:r>
    </w:p>
    <w:p w:rsidR="007D05BB" w:rsidRDefault="001A7527">
      <w:pPr>
        <w:numPr>
          <w:ilvl w:val="1"/>
          <w:numId w:val="33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&gt;=20 = valid</w:t>
      </w:r>
    </w:p>
    <w:p w:rsidR="007D05BB" w:rsidRDefault="001A7527">
      <w:pPr>
        <w:numPr>
          <w:ilvl w:val="1"/>
          <w:numId w:val="33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&gt;=25 = strong</w:t>
      </w:r>
      <w:r>
        <w:rPr>
          <w:rFonts w:eastAsia="Georgia" w:hAnsi="Georgia" w:cs="Georgia"/>
          <w:color w:val="000000"/>
        </w:rPr>
        <w:t>.</w:t>
      </w:r>
      <w:bookmarkStart w:id="55" w:name="fnref4_2"/>
      <w:bookmarkEnd w:id="55"/>
      <w:r>
        <w:fldChar w:fldCharType="begin"/>
      </w:r>
      <w:r>
        <w:instrText xml:space="preserve"> HYPERLINK \l "fn4"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56" w:name="fnref5_5"/>
      <w:bookmarkEnd w:id="56"/>
      <w:r>
        <w:fldChar w:fldCharType="begin"/>
      </w:r>
      <w:r>
        <w:instrText xml:space="preserve"> HYPERLINK \l "fn5"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7D05BB" w:rsidRDefault="001A7527">
      <w:pPr>
        <w:numPr>
          <w:ilvl w:val="0"/>
          <w:numId w:val="3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Add </w:t>
      </w:r>
      <w:proofErr w:type="gramStart"/>
      <w:r>
        <w:rPr>
          <w:rFonts w:eastAsia="Georgia" w:hAnsi="Georgia" w:cs="Georgia"/>
          <w:b/>
          <w:color w:val="000000"/>
        </w:rPr>
        <w:t>RSI(</w:t>
      </w:r>
      <w:proofErr w:type="gramEnd"/>
      <w:r>
        <w:rPr>
          <w:rFonts w:eastAsia="Georgia" w:hAnsi="Georgia" w:cs="Georgia"/>
          <w:b/>
          <w:color w:val="000000"/>
        </w:rPr>
        <w:t>7)</w:t>
      </w:r>
      <w:r>
        <w:rPr>
          <w:rFonts w:eastAsia="Georgia" w:hAnsi="Georgia" w:cs="Georgia"/>
          <w:color w:val="000000"/>
        </w:rPr>
        <w:t>:</w:t>
      </w:r>
    </w:p>
    <w:p w:rsidR="007D05BB" w:rsidRDefault="001A7527">
      <w:pPr>
        <w:numPr>
          <w:ilvl w:val="1"/>
          <w:numId w:val="3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bullish only if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&gt;55</w:t>
      </w:r>
    </w:p>
    <w:p w:rsidR="007D05BB" w:rsidRDefault="001A7527">
      <w:pPr>
        <w:numPr>
          <w:ilvl w:val="1"/>
          <w:numId w:val="3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bearish only if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&lt;45</w:t>
      </w:r>
      <w:r>
        <w:rPr>
          <w:rFonts w:eastAsia="Georgia" w:hAnsi="Georgia" w:cs="Georgia"/>
          <w:color w:val="000000"/>
        </w:rPr>
        <w:t>.</w:t>
      </w:r>
      <w:bookmarkStart w:id="57" w:name="fnref1_4"/>
      <w:bookmarkEnd w:id="57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7D05BB" w:rsidRDefault="001A7527">
      <w:pPr>
        <w:numPr>
          <w:ilvl w:val="0"/>
          <w:numId w:val="3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Change OI from </w:t>
      </w:r>
      <w:r>
        <w:rPr>
          <w:rFonts w:eastAsia="Georgia" w:hAnsi="Georgia" w:cs="Georgia"/>
          <w:b/>
          <w:color w:val="000000"/>
        </w:rPr>
        <w:t>mandatory hard gate</w:t>
      </w:r>
      <w:r>
        <w:rPr>
          <w:rFonts w:eastAsia="Georgia" w:hAnsi="Georgia" w:cs="Georgia"/>
          <w:color w:val="000000"/>
        </w:rPr>
        <w:t xml:space="preserve"> to </w:t>
      </w:r>
      <w:r>
        <w:rPr>
          <w:rFonts w:eastAsia="Georgia" w:hAnsi="Georgia" w:cs="Georgia"/>
          <w:b/>
          <w:color w:val="000000"/>
        </w:rPr>
        <w:t>confirmation layer</w:t>
      </w:r>
      <w:r>
        <w:rPr>
          <w:rFonts w:eastAsia="Georgia" w:hAnsi="Georgia" w:cs="Georgia"/>
          <w:color w:val="000000"/>
        </w:rPr>
        <w:t>:</w:t>
      </w:r>
    </w:p>
    <w:p w:rsidR="007D05BB" w:rsidRDefault="001A7527">
      <w:pPr>
        <w:numPr>
          <w:ilvl w:val="1"/>
          <w:numId w:val="3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strong support boosts confidence</w:t>
      </w:r>
    </w:p>
    <w:p w:rsidR="007D05BB" w:rsidRDefault="001A7527">
      <w:pPr>
        <w:numPr>
          <w:ilvl w:val="1"/>
          <w:numId w:val="3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neutral does not block</w:t>
      </w:r>
    </w:p>
    <w:p w:rsidR="007D05BB" w:rsidRDefault="001A7527">
      <w:pPr>
        <w:numPr>
          <w:ilvl w:val="1"/>
          <w:numId w:val="3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strong opposite blocks.</w:t>
      </w:r>
      <w:bookmarkStart w:id="58" w:name="fnref3_3"/>
      <w:bookmarkEnd w:id="58"/>
      <w:r>
        <w:fldChar w:fldCharType="begin"/>
      </w:r>
      <w:r>
        <w:instrText xml:space="preserve"> HYPERLINK \l "fn3"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7D05BB" w:rsidRDefault="001A7527">
      <w:pPr>
        <w:numPr>
          <w:ilvl w:val="0"/>
          <w:numId w:val="3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Add </w:t>
      </w:r>
      <w:r>
        <w:rPr>
          <w:rFonts w:eastAsia="Georgia" w:hAnsi="Georgia" w:cs="Georgia"/>
          <w:b/>
          <w:color w:val="000000"/>
        </w:rPr>
        <w:t>Entry Trigger Validation</w:t>
      </w:r>
      <w:r>
        <w:rPr>
          <w:rFonts w:eastAsia="Georgia" w:hAnsi="Georgia" w:cs="Georgia"/>
          <w:color w:val="000000"/>
        </w:rPr>
        <w:t>:</w:t>
      </w:r>
    </w:p>
    <w:p w:rsidR="007D05BB" w:rsidRDefault="001A7527">
      <w:pPr>
        <w:numPr>
          <w:ilvl w:val="1"/>
          <w:numId w:val="3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previous candle high/low breakout, or</w:t>
      </w:r>
    </w:p>
    <w:p w:rsidR="007D05BB" w:rsidRDefault="001A7527">
      <w:pPr>
        <w:numPr>
          <w:ilvl w:val="1"/>
          <w:numId w:val="3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retest and hold/reject.</w:t>
      </w:r>
    </w:p>
    <w:p w:rsidR="007D05BB" w:rsidRDefault="001A7527">
      <w:pPr>
        <w:numPr>
          <w:ilvl w:val="0"/>
          <w:numId w:val="3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Add </w:t>
      </w:r>
      <w:r>
        <w:rPr>
          <w:rFonts w:eastAsia="Georgia" w:hAnsi="Georgia" w:cs="Georgia"/>
          <w:b/>
          <w:color w:val="000000"/>
        </w:rPr>
        <w:t>liquidity/spread filters</w:t>
      </w:r>
      <w:r>
        <w:rPr>
          <w:rFonts w:eastAsia="Georgia" w:hAnsi="Georgia" w:cs="Georgia"/>
          <w:color w:val="000000"/>
        </w:rPr>
        <w:t xml:space="preserve"> to str</w:t>
      </w:r>
      <w:r>
        <w:rPr>
          <w:rFonts w:eastAsia="Georgia" w:hAnsi="Georgia" w:cs="Georgia"/>
          <w:color w:val="000000"/>
        </w:rPr>
        <w:t>ike selection.</w:t>
      </w:r>
    </w:p>
    <w:p w:rsidR="007D05BB" w:rsidRDefault="001A7527">
      <w:pPr>
        <w:numPr>
          <w:ilvl w:val="0"/>
          <w:numId w:val="3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Replace full trade freeze with </w:t>
      </w:r>
      <w:r>
        <w:rPr>
          <w:rFonts w:eastAsia="Georgia" w:hAnsi="Georgia" w:cs="Georgia"/>
          <w:b/>
          <w:color w:val="000000"/>
        </w:rPr>
        <w:t>active-trade monitoring + invalidation + time stop</w:t>
      </w:r>
      <w:r>
        <w:rPr>
          <w:rFonts w:eastAsia="Georgia" w:hAnsi="Georgia" w:cs="Georgia"/>
          <w:color w:val="000000"/>
        </w:rPr>
        <w:t>.</w:t>
      </w:r>
    </w:p>
    <w:p w:rsidR="007D05BB" w:rsidRDefault="001A7527">
      <w:pPr>
        <w:spacing w:before="315" w:after="105" w:line="360" w:lineRule="auto"/>
        <w:ind w:left="-30"/>
      </w:pPr>
      <w:bookmarkStart w:id="59" w:name="bm_15_ready_to_feed_implementation_note"/>
      <w:r>
        <w:rPr>
          <w:rFonts w:eastAsia="Georgia" w:hAnsi="Georgia" w:cs="Georgia"/>
          <w:b/>
          <w:color w:val="000000"/>
          <w:sz w:val="24"/>
        </w:rPr>
        <w:t>15) Ready-to-feed implementation note</w:t>
      </w:r>
      <w:bookmarkEnd w:id="59"/>
    </w:p>
    <w:p w:rsidR="007D05BB" w:rsidRDefault="001A7527">
      <w:pPr>
        <w:spacing w:after="210" w:line="360" w:lineRule="auto"/>
      </w:pPr>
      <w:r>
        <w:rPr>
          <w:rFonts w:eastAsia="Georgia" w:hAnsi="Georgia" w:cs="Georgia"/>
          <w:color w:val="000000"/>
        </w:rPr>
        <w:t>If you want the shortest version to give directly into the system, use this exact instruction block:</w:t>
      </w:r>
    </w:p>
    <w:p w:rsidR="007D05BB" w:rsidRDefault="001A7527">
      <w:pPr>
        <w:numPr>
          <w:ilvl w:val="0"/>
          <w:numId w:val="3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Add a new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Market Regime Filter</w:t>
      </w:r>
      <w:r>
        <w:rPr>
          <w:rFonts w:eastAsia="Georgia" w:hAnsi="Georgia" w:cs="Georgia"/>
          <w:color w:val="000000"/>
        </w:rPr>
        <w:t xml:space="preserve"> before direction evaluation.</w:t>
      </w:r>
    </w:p>
    <w:p w:rsidR="007D05BB" w:rsidRDefault="001A7527">
      <w:pPr>
        <w:numPr>
          <w:ilvl w:val="0"/>
          <w:numId w:val="3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Block trade if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ADX &lt; 18</w:t>
      </w:r>
      <w:r>
        <w:rPr>
          <w:rFonts w:eastAsia="Georgia" w:hAnsi="Georgia" w:cs="Georgia"/>
          <w:color w:val="000000"/>
        </w:rPr>
        <w:t>.</w:t>
      </w:r>
    </w:p>
    <w:p w:rsidR="007D05BB" w:rsidRDefault="001A7527">
      <w:pPr>
        <w:numPr>
          <w:ilvl w:val="0"/>
          <w:numId w:val="3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Block trade if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abs(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spot -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vwap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)/spot*100 &lt; 0.10</w:t>
      </w:r>
      <w:r>
        <w:rPr>
          <w:rFonts w:eastAsia="Georgia" w:hAnsi="Georgia" w:cs="Georgia"/>
          <w:color w:val="000000"/>
        </w:rPr>
        <w:t>.</w:t>
      </w:r>
    </w:p>
    <w:p w:rsidR="007D05BB" w:rsidRDefault="001A7527">
      <w:pPr>
        <w:numPr>
          <w:ilvl w:val="0"/>
          <w:numId w:val="3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Block trade if last 3 candles are overlapping and compressed.</w:t>
      </w:r>
    </w:p>
    <w:p w:rsidR="007D05BB" w:rsidRDefault="001A7527">
      <w:pPr>
        <w:numPr>
          <w:ilvl w:val="0"/>
          <w:numId w:val="3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Add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RSI(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7)</w:t>
      </w:r>
      <w:r>
        <w:rPr>
          <w:rFonts w:eastAsia="Georgia" w:hAnsi="Georgia" w:cs="Georgia"/>
          <w:color w:val="000000"/>
        </w:rPr>
        <w:t xml:space="preserve"> on 5-min spot candles.</w:t>
      </w:r>
    </w:p>
    <w:p w:rsidR="007D05BB" w:rsidRDefault="001A7527">
      <w:pPr>
        <w:numPr>
          <w:ilvl w:val="0"/>
          <w:numId w:val="3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For bullish trade require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RSI &gt; 55</w:t>
      </w:r>
      <w:r>
        <w:rPr>
          <w:rFonts w:eastAsia="Georgia" w:hAnsi="Georgia" w:cs="Georgia"/>
          <w:color w:val="000000"/>
        </w:rPr>
        <w:t>.</w:t>
      </w:r>
    </w:p>
    <w:p w:rsidR="007D05BB" w:rsidRDefault="001A7527">
      <w:pPr>
        <w:numPr>
          <w:ilvl w:val="0"/>
          <w:numId w:val="3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For bearish trade require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RSI &lt; 45</w:t>
      </w:r>
      <w:r>
        <w:rPr>
          <w:rFonts w:eastAsia="Georgia" w:hAnsi="Georgia" w:cs="Georgia"/>
          <w:color w:val="000000"/>
        </w:rPr>
        <w:t>.</w:t>
      </w:r>
    </w:p>
    <w:p w:rsidR="007D05BB" w:rsidRDefault="001A7527">
      <w:pPr>
        <w:numPr>
          <w:ilvl w:val="0"/>
          <w:numId w:val="3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Keep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ADX(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7,3)</w:t>
      </w:r>
      <w:r>
        <w:rPr>
          <w:rFonts w:eastAsia="Georgia" w:hAnsi="Georgia" w:cs="Georgia"/>
          <w:color w:val="000000"/>
        </w:rPr>
        <w:t xml:space="preserve"> as trend-strength filter only.</w:t>
      </w:r>
    </w:p>
    <w:p w:rsidR="007D05BB" w:rsidRDefault="001A7527">
      <w:pPr>
        <w:numPr>
          <w:ilvl w:val="0"/>
          <w:numId w:val="3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 xml:space="preserve">Keep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+DI/-DI</w:t>
      </w:r>
      <w:r>
        <w:rPr>
          <w:rFonts w:eastAsia="Georgia" w:hAnsi="Georgia" w:cs="Georgia"/>
          <w:color w:val="000000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Supertrend</w:t>
      </w:r>
      <w:proofErr w:type="spellEnd"/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VWAP</w:t>
      </w:r>
      <w:r>
        <w:rPr>
          <w:rFonts w:eastAsia="Georgia" w:hAnsi="Georgia" w:cs="Georgia"/>
          <w:color w:val="000000"/>
        </w:rPr>
        <w:t xml:space="preserve"> as core direction confluence.</w:t>
      </w:r>
    </w:p>
    <w:p w:rsidR="007D05BB" w:rsidRDefault="001A7527">
      <w:pPr>
        <w:numPr>
          <w:ilvl w:val="0"/>
          <w:numId w:val="3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Change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OI diff</w:t>
      </w:r>
      <w:r>
        <w:rPr>
          <w:rFonts w:eastAsia="Georgia" w:hAnsi="Georgia" w:cs="Georgia"/>
          <w:color w:val="000000"/>
        </w:rPr>
        <w:t xml:space="preserve"> from mandatory threshold to confirmation logic:</w:t>
      </w:r>
    </w:p>
    <w:p w:rsidR="007D05BB" w:rsidRDefault="001A7527">
      <w:pPr>
        <w:numPr>
          <w:ilvl w:val="1"/>
          <w:numId w:val="3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strong same-side support = confidence boost</w:t>
      </w:r>
    </w:p>
    <w:p w:rsidR="007D05BB" w:rsidRDefault="001A7527">
      <w:pPr>
        <w:numPr>
          <w:ilvl w:val="1"/>
          <w:numId w:val="3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neutral = allow trade</w:t>
      </w:r>
    </w:p>
    <w:p w:rsidR="007D05BB" w:rsidRDefault="001A7527">
      <w:pPr>
        <w:numPr>
          <w:ilvl w:val="1"/>
          <w:numId w:val="3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strong opposite-side OI = block trade.</w:t>
      </w:r>
    </w:p>
    <w:p w:rsidR="007D05BB" w:rsidRDefault="001A7527">
      <w:pPr>
        <w:numPr>
          <w:ilvl w:val="0"/>
          <w:numId w:val="3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Add new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Entry Trigger Validation</w:t>
      </w:r>
      <w:r>
        <w:rPr>
          <w:rFonts w:eastAsia="Georgia" w:hAnsi="Georgia" w:cs="Georgia"/>
          <w:color w:val="000000"/>
        </w:rPr>
        <w:t xml:space="preserve"> step after direction alignment:</w:t>
      </w:r>
    </w:p>
    <w:p w:rsidR="007D05BB" w:rsidRDefault="001A7527">
      <w:pPr>
        <w:numPr>
          <w:ilvl w:val="1"/>
          <w:numId w:val="3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bullish: break previous candle high or successful retest-hold</w:t>
      </w:r>
    </w:p>
    <w:p w:rsidR="007D05BB" w:rsidRDefault="001A7527">
      <w:pPr>
        <w:numPr>
          <w:ilvl w:val="1"/>
          <w:numId w:val="3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bearish: break previous candle low or retest-reject</w:t>
      </w:r>
    </w:p>
    <w:p w:rsidR="007D05BB" w:rsidRDefault="001A7527">
      <w:pPr>
        <w:numPr>
          <w:ilvl w:val="1"/>
          <w:numId w:val="3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if not triggered</w:t>
      </w:r>
      <w:r>
        <w:rPr>
          <w:rFonts w:eastAsia="Georgia" w:hAnsi="Georgia" w:cs="Georgia"/>
          <w:color w:val="000000"/>
        </w:rPr>
        <w:t xml:space="preserve">, return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SETUP_READY_WAIT_TRIGGER</w:t>
      </w:r>
      <w:r>
        <w:rPr>
          <w:rFonts w:eastAsia="Georgia" w:hAnsi="Georgia" w:cs="Georgia"/>
          <w:color w:val="000000"/>
        </w:rPr>
        <w:t>.</w:t>
      </w:r>
    </w:p>
    <w:p w:rsidR="007D05BB" w:rsidRDefault="001A7527">
      <w:pPr>
        <w:numPr>
          <w:ilvl w:val="0"/>
          <w:numId w:val="3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Add strike filters:</w:t>
      </w:r>
    </w:p>
    <w:p w:rsidR="007D05BB" w:rsidRDefault="001A7527">
      <w:pPr>
        <w:numPr>
          <w:ilvl w:val="1"/>
          <w:numId w:val="3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reject wide spread</w:t>
      </w:r>
    </w:p>
    <w:p w:rsidR="007D05BB" w:rsidRDefault="001A7527">
      <w:pPr>
        <w:numPr>
          <w:ilvl w:val="1"/>
          <w:numId w:val="3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reject low volume</w:t>
      </w:r>
    </w:p>
    <w:p w:rsidR="007D05BB" w:rsidRDefault="001A7527">
      <w:pPr>
        <w:numPr>
          <w:ilvl w:val="1"/>
          <w:numId w:val="3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prefer ATM / 1 ITM in moderate momentum</w:t>
      </w:r>
    </w:p>
    <w:p w:rsidR="007D05BB" w:rsidRDefault="001A7527">
      <w:pPr>
        <w:numPr>
          <w:ilvl w:val="1"/>
          <w:numId w:val="3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use OTM only in strong momentum.</w:t>
      </w:r>
    </w:p>
    <w:p w:rsidR="007D05BB" w:rsidRDefault="001A7527">
      <w:pPr>
        <w:numPr>
          <w:ilvl w:val="0"/>
          <w:numId w:val="3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Replace “no more calls until TP/SL” with:</w:t>
      </w:r>
    </w:p>
    <w:p w:rsidR="007D05BB" w:rsidRDefault="001A7527">
      <w:pPr>
        <w:numPr>
          <w:ilvl w:val="1"/>
          <w:numId w:val="3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no duplicate same-direction recommendation while </w:t>
      </w:r>
      <w:r>
        <w:rPr>
          <w:rFonts w:eastAsia="Georgia" w:hAnsi="Georgia" w:cs="Georgia"/>
          <w:color w:val="000000"/>
        </w:rPr>
        <w:t>trade active</w:t>
      </w:r>
    </w:p>
    <w:p w:rsidR="007D05BB" w:rsidRDefault="001A7527">
      <w:pPr>
        <w:numPr>
          <w:ilvl w:val="1"/>
          <w:numId w:val="3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allow exit on invalidation</w:t>
      </w:r>
    </w:p>
    <w:p w:rsidR="007D05BB" w:rsidRDefault="001A7527">
      <w:pPr>
        <w:numPr>
          <w:ilvl w:val="1"/>
          <w:numId w:val="3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allow exit on time stop after 4 to 6 candles</w:t>
      </w:r>
    </w:p>
    <w:p w:rsidR="007D05BB" w:rsidRDefault="001A7527">
      <w:pPr>
        <w:numPr>
          <w:ilvl w:val="1"/>
          <w:numId w:val="3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allow fresh scan after exit state.</w:t>
      </w:r>
      <w:bookmarkEnd w:id="0"/>
    </w:p>
    <w:sectPr w:rsidR="007D05BB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 neue">
    <w:altName w:val="Times New Roman"/>
    <w:panose1 w:val="00000000000000000000"/>
    <w:charset w:val="00"/>
    <w:family w:val="roman"/>
    <w:notTrueType/>
    <w:pitch w:val="default"/>
  </w:font>
  <w:font w:name="menl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CE311D"/>
    <w:multiLevelType w:val="hybridMultilevel"/>
    <w:tmpl w:val="DD6E59EA"/>
    <w:lvl w:ilvl="0" w:tplc="01CAECF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BA8F6E4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1820E3CA">
      <w:numFmt w:val="decimal"/>
      <w:lvlText w:val=""/>
      <w:lvlJc w:val="left"/>
    </w:lvl>
    <w:lvl w:ilvl="3" w:tplc="5A480070">
      <w:numFmt w:val="decimal"/>
      <w:lvlText w:val=""/>
      <w:lvlJc w:val="left"/>
    </w:lvl>
    <w:lvl w:ilvl="4" w:tplc="1DEEACDA">
      <w:numFmt w:val="decimal"/>
      <w:lvlText w:val=""/>
      <w:lvlJc w:val="left"/>
    </w:lvl>
    <w:lvl w:ilvl="5" w:tplc="A2DC49BA">
      <w:numFmt w:val="decimal"/>
      <w:lvlText w:val=""/>
      <w:lvlJc w:val="left"/>
    </w:lvl>
    <w:lvl w:ilvl="6" w:tplc="C33C7A7E">
      <w:numFmt w:val="decimal"/>
      <w:lvlText w:val=""/>
      <w:lvlJc w:val="left"/>
    </w:lvl>
    <w:lvl w:ilvl="7" w:tplc="C89817A0">
      <w:numFmt w:val="decimal"/>
      <w:lvlText w:val=""/>
      <w:lvlJc w:val="left"/>
    </w:lvl>
    <w:lvl w:ilvl="8" w:tplc="A41AF3E0">
      <w:numFmt w:val="decimal"/>
      <w:lvlText w:val=""/>
      <w:lvlJc w:val="left"/>
    </w:lvl>
  </w:abstractNum>
  <w:abstractNum w:abstractNumId="1" w15:restartNumberingAfterBreak="0">
    <w:nsid w:val="158B2954"/>
    <w:multiLevelType w:val="hybridMultilevel"/>
    <w:tmpl w:val="7D12B93A"/>
    <w:lvl w:ilvl="0" w:tplc="5782B08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B4AFEC0">
      <w:numFmt w:val="decimal"/>
      <w:lvlText w:val=""/>
      <w:lvlJc w:val="left"/>
    </w:lvl>
    <w:lvl w:ilvl="2" w:tplc="B22A7D58">
      <w:numFmt w:val="decimal"/>
      <w:lvlText w:val=""/>
      <w:lvlJc w:val="left"/>
    </w:lvl>
    <w:lvl w:ilvl="3" w:tplc="1AAC86EC">
      <w:numFmt w:val="decimal"/>
      <w:lvlText w:val=""/>
      <w:lvlJc w:val="left"/>
    </w:lvl>
    <w:lvl w:ilvl="4" w:tplc="A07AD89A">
      <w:numFmt w:val="decimal"/>
      <w:lvlText w:val=""/>
      <w:lvlJc w:val="left"/>
    </w:lvl>
    <w:lvl w:ilvl="5" w:tplc="0C98A21A">
      <w:numFmt w:val="decimal"/>
      <w:lvlText w:val=""/>
      <w:lvlJc w:val="left"/>
    </w:lvl>
    <w:lvl w:ilvl="6" w:tplc="27B4AFCE">
      <w:numFmt w:val="decimal"/>
      <w:lvlText w:val=""/>
      <w:lvlJc w:val="left"/>
    </w:lvl>
    <w:lvl w:ilvl="7" w:tplc="158AD420">
      <w:numFmt w:val="decimal"/>
      <w:lvlText w:val=""/>
      <w:lvlJc w:val="left"/>
    </w:lvl>
    <w:lvl w:ilvl="8" w:tplc="63B0D1F4">
      <w:numFmt w:val="decimal"/>
      <w:lvlText w:val=""/>
      <w:lvlJc w:val="left"/>
    </w:lvl>
  </w:abstractNum>
  <w:abstractNum w:abstractNumId="2" w15:restartNumberingAfterBreak="0">
    <w:nsid w:val="18D97F30"/>
    <w:multiLevelType w:val="hybridMultilevel"/>
    <w:tmpl w:val="3CCCBD70"/>
    <w:lvl w:ilvl="0" w:tplc="E7B4951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BEC7292">
      <w:numFmt w:val="decimal"/>
      <w:lvlText w:val=""/>
      <w:lvlJc w:val="left"/>
    </w:lvl>
    <w:lvl w:ilvl="2" w:tplc="DB5256AC">
      <w:numFmt w:val="decimal"/>
      <w:lvlText w:val=""/>
      <w:lvlJc w:val="left"/>
    </w:lvl>
    <w:lvl w:ilvl="3" w:tplc="A0EE4C9A">
      <w:numFmt w:val="decimal"/>
      <w:lvlText w:val=""/>
      <w:lvlJc w:val="left"/>
    </w:lvl>
    <w:lvl w:ilvl="4" w:tplc="01F2FD32">
      <w:numFmt w:val="decimal"/>
      <w:lvlText w:val=""/>
      <w:lvlJc w:val="left"/>
    </w:lvl>
    <w:lvl w:ilvl="5" w:tplc="34C01106">
      <w:numFmt w:val="decimal"/>
      <w:lvlText w:val=""/>
      <w:lvlJc w:val="left"/>
    </w:lvl>
    <w:lvl w:ilvl="6" w:tplc="96362922">
      <w:numFmt w:val="decimal"/>
      <w:lvlText w:val=""/>
      <w:lvlJc w:val="left"/>
    </w:lvl>
    <w:lvl w:ilvl="7" w:tplc="80FA5E3E">
      <w:numFmt w:val="decimal"/>
      <w:lvlText w:val=""/>
      <w:lvlJc w:val="left"/>
    </w:lvl>
    <w:lvl w:ilvl="8" w:tplc="D2DE4408">
      <w:numFmt w:val="decimal"/>
      <w:lvlText w:val=""/>
      <w:lvlJc w:val="left"/>
    </w:lvl>
  </w:abstractNum>
  <w:abstractNum w:abstractNumId="3" w15:restartNumberingAfterBreak="0">
    <w:nsid w:val="191579FC"/>
    <w:multiLevelType w:val="hybridMultilevel"/>
    <w:tmpl w:val="28EC6BEE"/>
    <w:lvl w:ilvl="0" w:tplc="0EE0FE0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AEC5600">
      <w:numFmt w:val="decimal"/>
      <w:lvlText w:val=""/>
      <w:lvlJc w:val="left"/>
    </w:lvl>
    <w:lvl w:ilvl="2" w:tplc="BB5ADA14">
      <w:numFmt w:val="decimal"/>
      <w:lvlText w:val=""/>
      <w:lvlJc w:val="left"/>
    </w:lvl>
    <w:lvl w:ilvl="3" w:tplc="ABFC521A">
      <w:numFmt w:val="decimal"/>
      <w:lvlText w:val=""/>
      <w:lvlJc w:val="left"/>
    </w:lvl>
    <w:lvl w:ilvl="4" w:tplc="47A0431A">
      <w:numFmt w:val="decimal"/>
      <w:lvlText w:val=""/>
      <w:lvlJc w:val="left"/>
    </w:lvl>
    <w:lvl w:ilvl="5" w:tplc="BD667690">
      <w:numFmt w:val="decimal"/>
      <w:lvlText w:val=""/>
      <w:lvlJc w:val="left"/>
    </w:lvl>
    <w:lvl w:ilvl="6" w:tplc="F2462C66">
      <w:numFmt w:val="decimal"/>
      <w:lvlText w:val=""/>
      <w:lvlJc w:val="left"/>
    </w:lvl>
    <w:lvl w:ilvl="7" w:tplc="9EC45DF0">
      <w:numFmt w:val="decimal"/>
      <w:lvlText w:val=""/>
      <w:lvlJc w:val="left"/>
    </w:lvl>
    <w:lvl w:ilvl="8" w:tplc="210C3F86">
      <w:numFmt w:val="decimal"/>
      <w:lvlText w:val=""/>
      <w:lvlJc w:val="left"/>
    </w:lvl>
  </w:abstractNum>
  <w:abstractNum w:abstractNumId="4" w15:restartNumberingAfterBreak="0">
    <w:nsid w:val="1A835B03"/>
    <w:multiLevelType w:val="hybridMultilevel"/>
    <w:tmpl w:val="AFCCB28A"/>
    <w:lvl w:ilvl="0" w:tplc="091E074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5AE4E26">
      <w:numFmt w:val="decimal"/>
      <w:lvlText w:val=""/>
      <w:lvlJc w:val="left"/>
    </w:lvl>
    <w:lvl w:ilvl="2" w:tplc="5BCC20F8">
      <w:numFmt w:val="decimal"/>
      <w:lvlText w:val=""/>
      <w:lvlJc w:val="left"/>
    </w:lvl>
    <w:lvl w:ilvl="3" w:tplc="4DB47E9A">
      <w:numFmt w:val="decimal"/>
      <w:lvlText w:val=""/>
      <w:lvlJc w:val="left"/>
    </w:lvl>
    <w:lvl w:ilvl="4" w:tplc="3C40D87C">
      <w:numFmt w:val="decimal"/>
      <w:lvlText w:val=""/>
      <w:lvlJc w:val="left"/>
    </w:lvl>
    <w:lvl w:ilvl="5" w:tplc="CA3E638E">
      <w:numFmt w:val="decimal"/>
      <w:lvlText w:val=""/>
      <w:lvlJc w:val="left"/>
    </w:lvl>
    <w:lvl w:ilvl="6" w:tplc="B2308E7A">
      <w:numFmt w:val="decimal"/>
      <w:lvlText w:val=""/>
      <w:lvlJc w:val="left"/>
    </w:lvl>
    <w:lvl w:ilvl="7" w:tplc="58DC828E">
      <w:numFmt w:val="decimal"/>
      <w:lvlText w:val=""/>
      <w:lvlJc w:val="left"/>
    </w:lvl>
    <w:lvl w:ilvl="8" w:tplc="EC680D3E">
      <w:numFmt w:val="decimal"/>
      <w:lvlText w:val=""/>
      <w:lvlJc w:val="left"/>
    </w:lvl>
  </w:abstractNum>
  <w:abstractNum w:abstractNumId="5" w15:restartNumberingAfterBreak="0">
    <w:nsid w:val="1BA83BEE"/>
    <w:multiLevelType w:val="hybridMultilevel"/>
    <w:tmpl w:val="9E3AB4E6"/>
    <w:lvl w:ilvl="0" w:tplc="6810943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CEA18EA">
      <w:numFmt w:val="decimal"/>
      <w:lvlText w:val=""/>
      <w:lvlJc w:val="left"/>
    </w:lvl>
    <w:lvl w:ilvl="2" w:tplc="1E5AE2D2">
      <w:numFmt w:val="decimal"/>
      <w:lvlText w:val=""/>
      <w:lvlJc w:val="left"/>
    </w:lvl>
    <w:lvl w:ilvl="3" w:tplc="53CE8298">
      <w:numFmt w:val="decimal"/>
      <w:lvlText w:val=""/>
      <w:lvlJc w:val="left"/>
    </w:lvl>
    <w:lvl w:ilvl="4" w:tplc="5E9862D0">
      <w:numFmt w:val="decimal"/>
      <w:lvlText w:val=""/>
      <w:lvlJc w:val="left"/>
    </w:lvl>
    <w:lvl w:ilvl="5" w:tplc="5A1A1FFA">
      <w:numFmt w:val="decimal"/>
      <w:lvlText w:val=""/>
      <w:lvlJc w:val="left"/>
    </w:lvl>
    <w:lvl w:ilvl="6" w:tplc="071AD5B4">
      <w:numFmt w:val="decimal"/>
      <w:lvlText w:val=""/>
      <w:lvlJc w:val="left"/>
    </w:lvl>
    <w:lvl w:ilvl="7" w:tplc="0EFC556C">
      <w:numFmt w:val="decimal"/>
      <w:lvlText w:val=""/>
      <w:lvlJc w:val="left"/>
    </w:lvl>
    <w:lvl w:ilvl="8" w:tplc="AC36397C">
      <w:numFmt w:val="decimal"/>
      <w:lvlText w:val=""/>
      <w:lvlJc w:val="left"/>
    </w:lvl>
  </w:abstractNum>
  <w:abstractNum w:abstractNumId="6" w15:restartNumberingAfterBreak="0">
    <w:nsid w:val="1DD11CA7"/>
    <w:multiLevelType w:val="hybridMultilevel"/>
    <w:tmpl w:val="F0B02ECA"/>
    <w:lvl w:ilvl="0" w:tplc="5D40E1C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CC4C6F8">
      <w:numFmt w:val="decimal"/>
      <w:lvlText w:val=""/>
      <w:lvlJc w:val="left"/>
    </w:lvl>
    <w:lvl w:ilvl="2" w:tplc="B3348036">
      <w:numFmt w:val="decimal"/>
      <w:lvlText w:val=""/>
      <w:lvlJc w:val="left"/>
    </w:lvl>
    <w:lvl w:ilvl="3" w:tplc="385A38AE">
      <w:numFmt w:val="decimal"/>
      <w:lvlText w:val=""/>
      <w:lvlJc w:val="left"/>
    </w:lvl>
    <w:lvl w:ilvl="4" w:tplc="F55A365A">
      <w:numFmt w:val="decimal"/>
      <w:lvlText w:val=""/>
      <w:lvlJc w:val="left"/>
    </w:lvl>
    <w:lvl w:ilvl="5" w:tplc="78A26A0C">
      <w:numFmt w:val="decimal"/>
      <w:lvlText w:val=""/>
      <w:lvlJc w:val="left"/>
    </w:lvl>
    <w:lvl w:ilvl="6" w:tplc="C58C2086">
      <w:numFmt w:val="decimal"/>
      <w:lvlText w:val=""/>
      <w:lvlJc w:val="left"/>
    </w:lvl>
    <w:lvl w:ilvl="7" w:tplc="351605C2">
      <w:numFmt w:val="decimal"/>
      <w:lvlText w:val=""/>
      <w:lvlJc w:val="left"/>
    </w:lvl>
    <w:lvl w:ilvl="8" w:tplc="4D1C93F2">
      <w:numFmt w:val="decimal"/>
      <w:lvlText w:val=""/>
      <w:lvlJc w:val="left"/>
    </w:lvl>
  </w:abstractNum>
  <w:abstractNum w:abstractNumId="7" w15:restartNumberingAfterBreak="0">
    <w:nsid w:val="1E1551A5"/>
    <w:multiLevelType w:val="hybridMultilevel"/>
    <w:tmpl w:val="DF569F8C"/>
    <w:lvl w:ilvl="0" w:tplc="48344DA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608DDF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B2A4E2B6">
      <w:numFmt w:val="decimal"/>
      <w:lvlText w:val=""/>
      <w:lvlJc w:val="left"/>
    </w:lvl>
    <w:lvl w:ilvl="3" w:tplc="073003E2">
      <w:numFmt w:val="decimal"/>
      <w:lvlText w:val=""/>
      <w:lvlJc w:val="left"/>
    </w:lvl>
    <w:lvl w:ilvl="4" w:tplc="748A420A">
      <w:numFmt w:val="decimal"/>
      <w:lvlText w:val=""/>
      <w:lvlJc w:val="left"/>
    </w:lvl>
    <w:lvl w:ilvl="5" w:tplc="D794EB92">
      <w:numFmt w:val="decimal"/>
      <w:lvlText w:val=""/>
      <w:lvlJc w:val="left"/>
    </w:lvl>
    <w:lvl w:ilvl="6" w:tplc="C9DC9B10">
      <w:numFmt w:val="decimal"/>
      <w:lvlText w:val=""/>
      <w:lvlJc w:val="left"/>
    </w:lvl>
    <w:lvl w:ilvl="7" w:tplc="5E844540">
      <w:numFmt w:val="decimal"/>
      <w:lvlText w:val=""/>
      <w:lvlJc w:val="left"/>
    </w:lvl>
    <w:lvl w:ilvl="8" w:tplc="FFFAB7A8">
      <w:numFmt w:val="decimal"/>
      <w:lvlText w:val=""/>
      <w:lvlJc w:val="left"/>
    </w:lvl>
  </w:abstractNum>
  <w:abstractNum w:abstractNumId="8" w15:restartNumberingAfterBreak="0">
    <w:nsid w:val="219C0C17"/>
    <w:multiLevelType w:val="hybridMultilevel"/>
    <w:tmpl w:val="FE1ACD44"/>
    <w:lvl w:ilvl="0" w:tplc="456C8DA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E365938">
      <w:numFmt w:val="decimal"/>
      <w:lvlText w:val=""/>
      <w:lvlJc w:val="left"/>
    </w:lvl>
    <w:lvl w:ilvl="2" w:tplc="24A676FC">
      <w:numFmt w:val="decimal"/>
      <w:lvlText w:val=""/>
      <w:lvlJc w:val="left"/>
    </w:lvl>
    <w:lvl w:ilvl="3" w:tplc="19C86D7E">
      <w:numFmt w:val="decimal"/>
      <w:lvlText w:val=""/>
      <w:lvlJc w:val="left"/>
    </w:lvl>
    <w:lvl w:ilvl="4" w:tplc="F3E40502">
      <w:numFmt w:val="decimal"/>
      <w:lvlText w:val=""/>
      <w:lvlJc w:val="left"/>
    </w:lvl>
    <w:lvl w:ilvl="5" w:tplc="74E843AC">
      <w:numFmt w:val="decimal"/>
      <w:lvlText w:val=""/>
      <w:lvlJc w:val="left"/>
    </w:lvl>
    <w:lvl w:ilvl="6" w:tplc="9960A758">
      <w:numFmt w:val="decimal"/>
      <w:lvlText w:val=""/>
      <w:lvlJc w:val="left"/>
    </w:lvl>
    <w:lvl w:ilvl="7" w:tplc="594AFA46">
      <w:numFmt w:val="decimal"/>
      <w:lvlText w:val=""/>
      <w:lvlJc w:val="left"/>
    </w:lvl>
    <w:lvl w:ilvl="8" w:tplc="04300502">
      <w:numFmt w:val="decimal"/>
      <w:lvlText w:val=""/>
      <w:lvlJc w:val="left"/>
    </w:lvl>
  </w:abstractNum>
  <w:abstractNum w:abstractNumId="9" w15:restartNumberingAfterBreak="0">
    <w:nsid w:val="24004F4B"/>
    <w:multiLevelType w:val="hybridMultilevel"/>
    <w:tmpl w:val="7F78A26C"/>
    <w:lvl w:ilvl="0" w:tplc="A724A42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E08F2F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6FFA5510">
      <w:numFmt w:val="decimal"/>
      <w:lvlText w:val=""/>
      <w:lvlJc w:val="left"/>
    </w:lvl>
    <w:lvl w:ilvl="3" w:tplc="B288B552">
      <w:numFmt w:val="decimal"/>
      <w:lvlText w:val=""/>
      <w:lvlJc w:val="left"/>
    </w:lvl>
    <w:lvl w:ilvl="4" w:tplc="9752BBDA">
      <w:numFmt w:val="decimal"/>
      <w:lvlText w:val=""/>
      <w:lvlJc w:val="left"/>
    </w:lvl>
    <w:lvl w:ilvl="5" w:tplc="2640DCAA">
      <w:numFmt w:val="decimal"/>
      <w:lvlText w:val=""/>
      <w:lvlJc w:val="left"/>
    </w:lvl>
    <w:lvl w:ilvl="6" w:tplc="DE748E52">
      <w:numFmt w:val="decimal"/>
      <w:lvlText w:val=""/>
      <w:lvlJc w:val="left"/>
    </w:lvl>
    <w:lvl w:ilvl="7" w:tplc="79CC034E">
      <w:numFmt w:val="decimal"/>
      <w:lvlText w:val=""/>
      <w:lvlJc w:val="left"/>
    </w:lvl>
    <w:lvl w:ilvl="8" w:tplc="2468F19E">
      <w:numFmt w:val="decimal"/>
      <w:lvlText w:val=""/>
      <w:lvlJc w:val="left"/>
    </w:lvl>
  </w:abstractNum>
  <w:abstractNum w:abstractNumId="10" w15:restartNumberingAfterBreak="0">
    <w:nsid w:val="254E6BFC"/>
    <w:multiLevelType w:val="hybridMultilevel"/>
    <w:tmpl w:val="E72AF6E8"/>
    <w:lvl w:ilvl="0" w:tplc="B798D21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9B40312">
      <w:numFmt w:val="decimal"/>
      <w:lvlText w:val=""/>
      <w:lvlJc w:val="left"/>
    </w:lvl>
    <w:lvl w:ilvl="2" w:tplc="32D22318">
      <w:numFmt w:val="decimal"/>
      <w:lvlText w:val=""/>
      <w:lvlJc w:val="left"/>
    </w:lvl>
    <w:lvl w:ilvl="3" w:tplc="C41CFF2C">
      <w:numFmt w:val="decimal"/>
      <w:lvlText w:val=""/>
      <w:lvlJc w:val="left"/>
    </w:lvl>
    <w:lvl w:ilvl="4" w:tplc="07D26C04">
      <w:numFmt w:val="decimal"/>
      <w:lvlText w:val=""/>
      <w:lvlJc w:val="left"/>
    </w:lvl>
    <w:lvl w:ilvl="5" w:tplc="44C8FF96">
      <w:numFmt w:val="decimal"/>
      <w:lvlText w:val=""/>
      <w:lvlJc w:val="left"/>
    </w:lvl>
    <w:lvl w:ilvl="6" w:tplc="ADA04F68">
      <w:numFmt w:val="decimal"/>
      <w:lvlText w:val=""/>
      <w:lvlJc w:val="left"/>
    </w:lvl>
    <w:lvl w:ilvl="7" w:tplc="A83C8DBA">
      <w:numFmt w:val="decimal"/>
      <w:lvlText w:val=""/>
      <w:lvlJc w:val="left"/>
    </w:lvl>
    <w:lvl w:ilvl="8" w:tplc="84AAF630">
      <w:numFmt w:val="decimal"/>
      <w:lvlText w:val=""/>
      <w:lvlJc w:val="left"/>
    </w:lvl>
  </w:abstractNum>
  <w:abstractNum w:abstractNumId="11" w15:restartNumberingAfterBreak="0">
    <w:nsid w:val="27214B2A"/>
    <w:multiLevelType w:val="hybridMultilevel"/>
    <w:tmpl w:val="94400326"/>
    <w:lvl w:ilvl="0" w:tplc="0C1CD4F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B38D670">
      <w:numFmt w:val="decimal"/>
      <w:lvlText w:val=""/>
      <w:lvlJc w:val="left"/>
    </w:lvl>
    <w:lvl w:ilvl="2" w:tplc="053ACDFA">
      <w:numFmt w:val="decimal"/>
      <w:lvlText w:val=""/>
      <w:lvlJc w:val="left"/>
    </w:lvl>
    <w:lvl w:ilvl="3" w:tplc="64C67E9A">
      <w:numFmt w:val="decimal"/>
      <w:lvlText w:val=""/>
      <w:lvlJc w:val="left"/>
    </w:lvl>
    <w:lvl w:ilvl="4" w:tplc="61960AFC">
      <w:numFmt w:val="decimal"/>
      <w:lvlText w:val=""/>
      <w:lvlJc w:val="left"/>
    </w:lvl>
    <w:lvl w:ilvl="5" w:tplc="ADF2A9D6">
      <w:numFmt w:val="decimal"/>
      <w:lvlText w:val=""/>
      <w:lvlJc w:val="left"/>
    </w:lvl>
    <w:lvl w:ilvl="6" w:tplc="29CA9580">
      <w:numFmt w:val="decimal"/>
      <w:lvlText w:val=""/>
      <w:lvlJc w:val="left"/>
    </w:lvl>
    <w:lvl w:ilvl="7" w:tplc="FE943C8E">
      <w:numFmt w:val="decimal"/>
      <w:lvlText w:val=""/>
      <w:lvlJc w:val="left"/>
    </w:lvl>
    <w:lvl w:ilvl="8" w:tplc="985C7EDE">
      <w:numFmt w:val="decimal"/>
      <w:lvlText w:val=""/>
      <w:lvlJc w:val="left"/>
    </w:lvl>
  </w:abstractNum>
  <w:abstractNum w:abstractNumId="12" w15:restartNumberingAfterBreak="0">
    <w:nsid w:val="27784D86"/>
    <w:multiLevelType w:val="hybridMultilevel"/>
    <w:tmpl w:val="98F46870"/>
    <w:lvl w:ilvl="0" w:tplc="0BFC40C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612D82A">
      <w:numFmt w:val="decimal"/>
      <w:lvlText w:val=""/>
      <w:lvlJc w:val="left"/>
    </w:lvl>
    <w:lvl w:ilvl="2" w:tplc="545A5D62">
      <w:numFmt w:val="decimal"/>
      <w:lvlText w:val=""/>
      <w:lvlJc w:val="left"/>
    </w:lvl>
    <w:lvl w:ilvl="3" w:tplc="DB04A586">
      <w:numFmt w:val="decimal"/>
      <w:lvlText w:val=""/>
      <w:lvlJc w:val="left"/>
    </w:lvl>
    <w:lvl w:ilvl="4" w:tplc="78D63042">
      <w:numFmt w:val="decimal"/>
      <w:lvlText w:val=""/>
      <w:lvlJc w:val="left"/>
    </w:lvl>
    <w:lvl w:ilvl="5" w:tplc="A8CC26AA">
      <w:numFmt w:val="decimal"/>
      <w:lvlText w:val=""/>
      <w:lvlJc w:val="left"/>
    </w:lvl>
    <w:lvl w:ilvl="6" w:tplc="CEBEFC58">
      <w:numFmt w:val="decimal"/>
      <w:lvlText w:val=""/>
      <w:lvlJc w:val="left"/>
    </w:lvl>
    <w:lvl w:ilvl="7" w:tplc="616A9290">
      <w:numFmt w:val="decimal"/>
      <w:lvlText w:val=""/>
      <w:lvlJc w:val="left"/>
    </w:lvl>
    <w:lvl w:ilvl="8" w:tplc="162292F4">
      <w:numFmt w:val="decimal"/>
      <w:lvlText w:val=""/>
      <w:lvlJc w:val="left"/>
    </w:lvl>
  </w:abstractNum>
  <w:abstractNum w:abstractNumId="13" w15:restartNumberingAfterBreak="0">
    <w:nsid w:val="27DC5A94"/>
    <w:multiLevelType w:val="hybridMultilevel"/>
    <w:tmpl w:val="71763438"/>
    <w:lvl w:ilvl="0" w:tplc="8F74DB0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AB8C672">
      <w:numFmt w:val="decimal"/>
      <w:lvlText w:val=""/>
      <w:lvlJc w:val="left"/>
    </w:lvl>
    <w:lvl w:ilvl="2" w:tplc="99AAA516">
      <w:numFmt w:val="decimal"/>
      <w:lvlText w:val=""/>
      <w:lvlJc w:val="left"/>
    </w:lvl>
    <w:lvl w:ilvl="3" w:tplc="AC888588">
      <w:numFmt w:val="decimal"/>
      <w:lvlText w:val=""/>
      <w:lvlJc w:val="left"/>
    </w:lvl>
    <w:lvl w:ilvl="4" w:tplc="544ECD1A">
      <w:numFmt w:val="decimal"/>
      <w:lvlText w:val=""/>
      <w:lvlJc w:val="left"/>
    </w:lvl>
    <w:lvl w:ilvl="5" w:tplc="19A41A0E">
      <w:numFmt w:val="decimal"/>
      <w:lvlText w:val=""/>
      <w:lvlJc w:val="left"/>
    </w:lvl>
    <w:lvl w:ilvl="6" w:tplc="EEE69844">
      <w:numFmt w:val="decimal"/>
      <w:lvlText w:val=""/>
      <w:lvlJc w:val="left"/>
    </w:lvl>
    <w:lvl w:ilvl="7" w:tplc="03C4C9E6">
      <w:numFmt w:val="decimal"/>
      <w:lvlText w:val=""/>
      <w:lvlJc w:val="left"/>
    </w:lvl>
    <w:lvl w:ilvl="8" w:tplc="31F87E06">
      <w:numFmt w:val="decimal"/>
      <w:lvlText w:val=""/>
      <w:lvlJc w:val="left"/>
    </w:lvl>
  </w:abstractNum>
  <w:abstractNum w:abstractNumId="14" w15:restartNumberingAfterBreak="0">
    <w:nsid w:val="2A2C240B"/>
    <w:multiLevelType w:val="hybridMultilevel"/>
    <w:tmpl w:val="C7F47680"/>
    <w:lvl w:ilvl="0" w:tplc="9FF877A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87C7576">
      <w:numFmt w:val="decimal"/>
      <w:lvlText w:val=""/>
      <w:lvlJc w:val="left"/>
    </w:lvl>
    <w:lvl w:ilvl="2" w:tplc="B114C952">
      <w:numFmt w:val="decimal"/>
      <w:lvlText w:val=""/>
      <w:lvlJc w:val="left"/>
    </w:lvl>
    <w:lvl w:ilvl="3" w:tplc="DEDADBA6">
      <w:numFmt w:val="decimal"/>
      <w:lvlText w:val=""/>
      <w:lvlJc w:val="left"/>
    </w:lvl>
    <w:lvl w:ilvl="4" w:tplc="18CEDBF2">
      <w:numFmt w:val="decimal"/>
      <w:lvlText w:val=""/>
      <w:lvlJc w:val="left"/>
    </w:lvl>
    <w:lvl w:ilvl="5" w:tplc="96D4EEEC">
      <w:numFmt w:val="decimal"/>
      <w:lvlText w:val=""/>
      <w:lvlJc w:val="left"/>
    </w:lvl>
    <w:lvl w:ilvl="6" w:tplc="5BFA073A">
      <w:numFmt w:val="decimal"/>
      <w:lvlText w:val=""/>
      <w:lvlJc w:val="left"/>
    </w:lvl>
    <w:lvl w:ilvl="7" w:tplc="B97C5796">
      <w:numFmt w:val="decimal"/>
      <w:lvlText w:val=""/>
      <w:lvlJc w:val="left"/>
    </w:lvl>
    <w:lvl w:ilvl="8" w:tplc="692C5B40">
      <w:numFmt w:val="decimal"/>
      <w:lvlText w:val=""/>
      <w:lvlJc w:val="left"/>
    </w:lvl>
  </w:abstractNum>
  <w:abstractNum w:abstractNumId="15" w15:restartNumberingAfterBreak="0">
    <w:nsid w:val="30277F62"/>
    <w:multiLevelType w:val="hybridMultilevel"/>
    <w:tmpl w:val="2E087186"/>
    <w:lvl w:ilvl="0" w:tplc="834A3DD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8BE5BBA">
      <w:numFmt w:val="decimal"/>
      <w:lvlText w:val=""/>
      <w:lvlJc w:val="left"/>
    </w:lvl>
    <w:lvl w:ilvl="2" w:tplc="5B2CFD72">
      <w:numFmt w:val="decimal"/>
      <w:lvlText w:val=""/>
      <w:lvlJc w:val="left"/>
    </w:lvl>
    <w:lvl w:ilvl="3" w:tplc="CB609CC0">
      <w:numFmt w:val="decimal"/>
      <w:lvlText w:val=""/>
      <w:lvlJc w:val="left"/>
    </w:lvl>
    <w:lvl w:ilvl="4" w:tplc="18B6651A">
      <w:numFmt w:val="decimal"/>
      <w:lvlText w:val=""/>
      <w:lvlJc w:val="left"/>
    </w:lvl>
    <w:lvl w:ilvl="5" w:tplc="125828D8">
      <w:numFmt w:val="decimal"/>
      <w:lvlText w:val=""/>
      <w:lvlJc w:val="left"/>
    </w:lvl>
    <w:lvl w:ilvl="6" w:tplc="29807108">
      <w:numFmt w:val="decimal"/>
      <w:lvlText w:val=""/>
      <w:lvlJc w:val="left"/>
    </w:lvl>
    <w:lvl w:ilvl="7" w:tplc="B592182A">
      <w:numFmt w:val="decimal"/>
      <w:lvlText w:val=""/>
      <w:lvlJc w:val="left"/>
    </w:lvl>
    <w:lvl w:ilvl="8" w:tplc="7A8A8BC4">
      <w:numFmt w:val="decimal"/>
      <w:lvlText w:val=""/>
      <w:lvlJc w:val="left"/>
    </w:lvl>
  </w:abstractNum>
  <w:abstractNum w:abstractNumId="16" w15:restartNumberingAfterBreak="0">
    <w:nsid w:val="33160E63"/>
    <w:multiLevelType w:val="hybridMultilevel"/>
    <w:tmpl w:val="3816F126"/>
    <w:lvl w:ilvl="0" w:tplc="C65406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E5EA46C">
      <w:numFmt w:val="decimal"/>
      <w:lvlText w:val=""/>
      <w:lvlJc w:val="left"/>
    </w:lvl>
    <w:lvl w:ilvl="2" w:tplc="44608616">
      <w:numFmt w:val="decimal"/>
      <w:lvlText w:val=""/>
      <w:lvlJc w:val="left"/>
    </w:lvl>
    <w:lvl w:ilvl="3" w:tplc="6B04FC26">
      <w:numFmt w:val="decimal"/>
      <w:lvlText w:val=""/>
      <w:lvlJc w:val="left"/>
    </w:lvl>
    <w:lvl w:ilvl="4" w:tplc="FCE20F22">
      <w:numFmt w:val="decimal"/>
      <w:lvlText w:val=""/>
      <w:lvlJc w:val="left"/>
    </w:lvl>
    <w:lvl w:ilvl="5" w:tplc="DD9C5862">
      <w:numFmt w:val="decimal"/>
      <w:lvlText w:val=""/>
      <w:lvlJc w:val="left"/>
    </w:lvl>
    <w:lvl w:ilvl="6" w:tplc="23B6463C">
      <w:numFmt w:val="decimal"/>
      <w:lvlText w:val=""/>
      <w:lvlJc w:val="left"/>
    </w:lvl>
    <w:lvl w:ilvl="7" w:tplc="CB669CA4">
      <w:numFmt w:val="decimal"/>
      <w:lvlText w:val=""/>
      <w:lvlJc w:val="left"/>
    </w:lvl>
    <w:lvl w:ilvl="8" w:tplc="AF3AEDB0">
      <w:numFmt w:val="decimal"/>
      <w:lvlText w:val=""/>
      <w:lvlJc w:val="left"/>
    </w:lvl>
  </w:abstractNum>
  <w:abstractNum w:abstractNumId="17" w15:restartNumberingAfterBreak="0">
    <w:nsid w:val="337675D0"/>
    <w:multiLevelType w:val="hybridMultilevel"/>
    <w:tmpl w:val="DABA9F04"/>
    <w:lvl w:ilvl="0" w:tplc="05F4B5A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BD272C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8A265BEA">
      <w:numFmt w:val="decimal"/>
      <w:lvlText w:val=""/>
      <w:lvlJc w:val="left"/>
    </w:lvl>
    <w:lvl w:ilvl="3" w:tplc="A9B4F146">
      <w:numFmt w:val="decimal"/>
      <w:lvlText w:val=""/>
      <w:lvlJc w:val="left"/>
    </w:lvl>
    <w:lvl w:ilvl="4" w:tplc="A07A141C">
      <w:numFmt w:val="decimal"/>
      <w:lvlText w:val=""/>
      <w:lvlJc w:val="left"/>
    </w:lvl>
    <w:lvl w:ilvl="5" w:tplc="DD8E4242">
      <w:numFmt w:val="decimal"/>
      <w:lvlText w:val=""/>
      <w:lvlJc w:val="left"/>
    </w:lvl>
    <w:lvl w:ilvl="6" w:tplc="3132D8BA">
      <w:numFmt w:val="decimal"/>
      <w:lvlText w:val=""/>
      <w:lvlJc w:val="left"/>
    </w:lvl>
    <w:lvl w:ilvl="7" w:tplc="093EFA96">
      <w:numFmt w:val="decimal"/>
      <w:lvlText w:val=""/>
      <w:lvlJc w:val="left"/>
    </w:lvl>
    <w:lvl w:ilvl="8" w:tplc="10CE2954">
      <w:numFmt w:val="decimal"/>
      <w:lvlText w:val=""/>
      <w:lvlJc w:val="left"/>
    </w:lvl>
  </w:abstractNum>
  <w:abstractNum w:abstractNumId="18" w15:restartNumberingAfterBreak="0">
    <w:nsid w:val="3479310F"/>
    <w:multiLevelType w:val="hybridMultilevel"/>
    <w:tmpl w:val="A1501B4A"/>
    <w:lvl w:ilvl="0" w:tplc="41AE065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81C7F44">
      <w:numFmt w:val="decimal"/>
      <w:lvlText w:val=""/>
      <w:lvlJc w:val="left"/>
    </w:lvl>
    <w:lvl w:ilvl="2" w:tplc="ED9AF642">
      <w:numFmt w:val="decimal"/>
      <w:lvlText w:val=""/>
      <w:lvlJc w:val="left"/>
    </w:lvl>
    <w:lvl w:ilvl="3" w:tplc="F97E0B36">
      <w:numFmt w:val="decimal"/>
      <w:lvlText w:val=""/>
      <w:lvlJc w:val="left"/>
    </w:lvl>
    <w:lvl w:ilvl="4" w:tplc="7F4035DE">
      <w:numFmt w:val="decimal"/>
      <w:lvlText w:val=""/>
      <w:lvlJc w:val="left"/>
    </w:lvl>
    <w:lvl w:ilvl="5" w:tplc="D3A060E2">
      <w:numFmt w:val="decimal"/>
      <w:lvlText w:val=""/>
      <w:lvlJc w:val="left"/>
    </w:lvl>
    <w:lvl w:ilvl="6" w:tplc="241CBF38">
      <w:numFmt w:val="decimal"/>
      <w:lvlText w:val=""/>
      <w:lvlJc w:val="left"/>
    </w:lvl>
    <w:lvl w:ilvl="7" w:tplc="3B18549E">
      <w:numFmt w:val="decimal"/>
      <w:lvlText w:val=""/>
      <w:lvlJc w:val="left"/>
    </w:lvl>
    <w:lvl w:ilvl="8" w:tplc="8F762F02">
      <w:numFmt w:val="decimal"/>
      <w:lvlText w:val=""/>
      <w:lvlJc w:val="left"/>
    </w:lvl>
  </w:abstractNum>
  <w:abstractNum w:abstractNumId="19" w15:restartNumberingAfterBreak="0">
    <w:nsid w:val="358D1800"/>
    <w:multiLevelType w:val="hybridMultilevel"/>
    <w:tmpl w:val="E53E15EE"/>
    <w:lvl w:ilvl="0" w:tplc="9D5A0D1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1CC30CA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0F3A9F9A">
      <w:numFmt w:val="decimal"/>
      <w:lvlText w:val=""/>
      <w:lvlJc w:val="left"/>
    </w:lvl>
    <w:lvl w:ilvl="3" w:tplc="63262276">
      <w:numFmt w:val="decimal"/>
      <w:lvlText w:val=""/>
      <w:lvlJc w:val="left"/>
    </w:lvl>
    <w:lvl w:ilvl="4" w:tplc="4A62F1DC">
      <w:numFmt w:val="decimal"/>
      <w:lvlText w:val=""/>
      <w:lvlJc w:val="left"/>
    </w:lvl>
    <w:lvl w:ilvl="5" w:tplc="069E169C">
      <w:numFmt w:val="decimal"/>
      <w:lvlText w:val=""/>
      <w:lvlJc w:val="left"/>
    </w:lvl>
    <w:lvl w:ilvl="6" w:tplc="BC78D75C">
      <w:numFmt w:val="decimal"/>
      <w:lvlText w:val=""/>
      <w:lvlJc w:val="left"/>
    </w:lvl>
    <w:lvl w:ilvl="7" w:tplc="A2F2CBC8">
      <w:numFmt w:val="decimal"/>
      <w:lvlText w:val=""/>
      <w:lvlJc w:val="left"/>
    </w:lvl>
    <w:lvl w:ilvl="8" w:tplc="2E1AF0C8">
      <w:numFmt w:val="decimal"/>
      <w:lvlText w:val=""/>
      <w:lvlJc w:val="left"/>
    </w:lvl>
  </w:abstractNum>
  <w:abstractNum w:abstractNumId="20" w15:restartNumberingAfterBreak="0">
    <w:nsid w:val="374467F6"/>
    <w:multiLevelType w:val="hybridMultilevel"/>
    <w:tmpl w:val="40D8F5B4"/>
    <w:lvl w:ilvl="0" w:tplc="C038C86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0D60AF8">
      <w:numFmt w:val="decimal"/>
      <w:lvlText w:val=""/>
      <w:lvlJc w:val="left"/>
    </w:lvl>
    <w:lvl w:ilvl="2" w:tplc="441AF10C">
      <w:numFmt w:val="decimal"/>
      <w:lvlText w:val=""/>
      <w:lvlJc w:val="left"/>
    </w:lvl>
    <w:lvl w:ilvl="3" w:tplc="E4D2CF14">
      <w:numFmt w:val="decimal"/>
      <w:lvlText w:val=""/>
      <w:lvlJc w:val="left"/>
    </w:lvl>
    <w:lvl w:ilvl="4" w:tplc="C1987920">
      <w:numFmt w:val="decimal"/>
      <w:lvlText w:val=""/>
      <w:lvlJc w:val="left"/>
    </w:lvl>
    <w:lvl w:ilvl="5" w:tplc="612E75BA">
      <w:numFmt w:val="decimal"/>
      <w:lvlText w:val=""/>
      <w:lvlJc w:val="left"/>
    </w:lvl>
    <w:lvl w:ilvl="6" w:tplc="D2547B18">
      <w:numFmt w:val="decimal"/>
      <w:lvlText w:val=""/>
      <w:lvlJc w:val="left"/>
    </w:lvl>
    <w:lvl w:ilvl="7" w:tplc="AFDC145E">
      <w:numFmt w:val="decimal"/>
      <w:lvlText w:val=""/>
      <w:lvlJc w:val="left"/>
    </w:lvl>
    <w:lvl w:ilvl="8" w:tplc="B5AE6880">
      <w:numFmt w:val="decimal"/>
      <w:lvlText w:val=""/>
      <w:lvlJc w:val="left"/>
    </w:lvl>
  </w:abstractNum>
  <w:abstractNum w:abstractNumId="21" w15:restartNumberingAfterBreak="0">
    <w:nsid w:val="390A70D8"/>
    <w:multiLevelType w:val="hybridMultilevel"/>
    <w:tmpl w:val="AE92B322"/>
    <w:lvl w:ilvl="0" w:tplc="9CFA89A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A8C85D8">
      <w:numFmt w:val="decimal"/>
      <w:lvlText w:val=""/>
      <w:lvlJc w:val="left"/>
    </w:lvl>
    <w:lvl w:ilvl="2" w:tplc="56D6DD74">
      <w:numFmt w:val="decimal"/>
      <w:lvlText w:val=""/>
      <w:lvlJc w:val="left"/>
    </w:lvl>
    <w:lvl w:ilvl="3" w:tplc="6A524C20">
      <w:numFmt w:val="decimal"/>
      <w:lvlText w:val=""/>
      <w:lvlJc w:val="left"/>
    </w:lvl>
    <w:lvl w:ilvl="4" w:tplc="EAC04878">
      <w:numFmt w:val="decimal"/>
      <w:lvlText w:val=""/>
      <w:lvlJc w:val="left"/>
    </w:lvl>
    <w:lvl w:ilvl="5" w:tplc="7DDCE8F8">
      <w:numFmt w:val="decimal"/>
      <w:lvlText w:val=""/>
      <w:lvlJc w:val="left"/>
    </w:lvl>
    <w:lvl w:ilvl="6" w:tplc="38F6A642">
      <w:numFmt w:val="decimal"/>
      <w:lvlText w:val=""/>
      <w:lvlJc w:val="left"/>
    </w:lvl>
    <w:lvl w:ilvl="7" w:tplc="BC42E126">
      <w:numFmt w:val="decimal"/>
      <w:lvlText w:val=""/>
      <w:lvlJc w:val="left"/>
    </w:lvl>
    <w:lvl w:ilvl="8" w:tplc="345872E0">
      <w:numFmt w:val="decimal"/>
      <w:lvlText w:val=""/>
      <w:lvlJc w:val="left"/>
    </w:lvl>
  </w:abstractNum>
  <w:abstractNum w:abstractNumId="22" w15:restartNumberingAfterBreak="0">
    <w:nsid w:val="3C92622C"/>
    <w:multiLevelType w:val="hybridMultilevel"/>
    <w:tmpl w:val="09B49B4C"/>
    <w:lvl w:ilvl="0" w:tplc="34E0D24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7F87862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CB46F2F8">
      <w:numFmt w:val="decimal"/>
      <w:lvlText w:val=""/>
      <w:lvlJc w:val="left"/>
    </w:lvl>
    <w:lvl w:ilvl="3" w:tplc="C254B3BA">
      <w:numFmt w:val="decimal"/>
      <w:lvlText w:val=""/>
      <w:lvlJc w:val="left"/>
    </w:lvl>
    <w:lvl w:ilvl="4" w:tplc="91F03836">
      <w:numFmt w:val="decimal"/>
      <w:lvlText w:val=""/>
      <w:lvlJc w:val="left"/>
    </w:lvl>
    <w:lvl w:ilvl="5" w:tplc="C71C0F06">
      <w:numFmt w:val="decimal"/>
      <w:lvlText w:val=""/>
      <w:lvlJc w:val="left"/>
    </w:lvl>
    <w:lvl w:ilvl="6" w:tplc="B7282C6E">
      <w:numFmt w:val="decimal"/>
      <w:lvlText w:val=""/>
      <w:lvlJc w:val="left"/>
    </w:lvl>
    <w:lvl w:ilvl="7" w:tplc="F6F6F1DC">
      <w:numFmt w:val="decimal"/>
      <w:lvlText w:val=""/>
      <w:lvlJc w:val="left"/>
    </w:lvl>
    <w:lvl w:ilvl="8" w:tplc="47F872F4">
      <w:numFmt w:val="decimal"/>
      <w:lvlText w:val=""/>
      <w:lvlJc w:val="left"/>
    </w:lvl>
  </w:abstractNum>
  <w:abstractNum w:abstractNumId="23" w15:restartNumberingAfterBreak="0">
    <w:nsid w:val="41076E20"/>
    <w:multiLevelType w:val="hybridMultilevel"/>
    <w:tmpl w:val="0F44E526"/>
    <w:lvl w:ilvl="0" w:tplc="8912F61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2B416A6">
      <w:numFmt w:val="decimal"/>
      <w:lvlText w:val=""/>
      <w:lvlJc w:val="left"/>
    </w:lvl>
    <w:lvl w:ilvl="2" w:tplc="4C804870">
      <w:numFmt w:val="decimal"/>
      <w:lvlText w:val=""/>
      <w:lvlJc w:val="left"/>
    </w:lvl>
    <w:lvl w:ilvl="3" w:tplc="719E48EC">
      <w:numFmt w:val="decimal"/>
      <w:lvlText w:val=""/>
      <w:lvlJc w:val="left"/>
    </w:lvl>
    <w:lvl w:ilvl="4" w:tplc="DBB6847C">
      <w:numFmt w:val="decimal"/>
      <w:lvlText w:val=""/>
      <w:lvlJc w:val="left"/>
    </w:lvl>
    <w:lvl w:ilvl="5" w:tplc="07F46AC0">
      <w:numFmt w:val="decimal"/>
      <w:lvlText w:val=""/>
      <w:lvlJc w:val="left"/>
    </w:lvl>
    <w:lvl w:ilvl="6" w:tplc="DDBCF1F6">
      <w:numFmt w:val="decimal"/>
      <w:lvlText w:val=""/>
      <w:lvlJc w:val="left"/>
    </w:lvl>
    <w:lvl w:ilvl="7" w:tplc="0AB8771C">
      <w:numFmt w:val="decimal"/>
      <w:lvlText w:val=""/>
      <w:lvlJc w:val="left"/>
    </w:lvl>
    <w:lvl w:ilvl="8" w:tplc="E0E2DBEE">
      <w:numFmt w:val="decimal"/>
      <w:lvlText w:val=""/>
      <w:lvlJc w:val="left"/>
    </w:lvl>
  </w:abstractNum>
  <w:abstractNum w:abstractNumId="24" w15:restartNumberingAfterBreak="0">
    <w:nsid w:val="4AE630EC"/>
    <w:multiLevelType w:val="hybridMultilevel"/>
    <w:tmpl w:val="335CB232"/>
    <w:lvl w:ilvl="0" w:tplc="BC022A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A90483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CE3EDD5C">
      <w:numFmt w:val="decimal"/>
      <w:lvlText w:val=""/>
      <w:lvlJc w:val="left"/>
    </w:lvl>
    <w:lvl w:ilvl="3" w:tplc="8EACEA62">
      <w:numFmt w:val="decimal"/>
      <w:lvlText w:val=""/>
      <w:lvlJc w:val="left"/>
    </w:lvl>
    <w:lvl w:ilvl="4" w:tplc="68482700">
      <w:numFmt w:val="decimal"/>
      <w:lvlText w:val=""/>
      <w:lvlJc w:val="left"/>
    </w:lvl>
    <w:lvl w:ilvl="5" w:tplc="A81CB308">
      <w:numFmt w:val="decimal"/>
      <w:lvlText w:val=""/>
      <w:lvlJc w:val="left"/>
    </w:lvl>
    <w:lvl w:ilvl="6" w:tplc="C958EF42">
      <w:numFmt w:val="decimal"/>
      <w:lvlText w:val=""/>
      <w:lvlJc w:val="left"/>
    </w:lvl>
    <w:lvl w:ilvl="7" w:tplc="4D9017EC">
      <w:numFmt w:val="decimal"/>
      <w:lvlText w:val=""/>
      <w:lvlJc w:val="left"/>
    </w:lvl>
    <w:lvl w:ilvl="8" w:tplc="2BD63F02">
      <w:numFmt w:val="decimal"/>
      <w:lvlText w:val=""/>
      <w:lvlJc w:val="left"/>
    </w:lvl>
  </w:abstractNum>
  <w:abstractNum w:abstractNumId="25" w15:restartNumberingAfterBreak="0">
    <w:nsid w:val="4D1D1F7C"/>
    <w:multiLevelType w:val="hybridMultilevel"/>
    <w:tmpl w:val="0882C90A"/>
    <w:lvl w:ilvl="0" w:tplc="0E982C18">
      <w:numFmt w:val="decimal"/>
      <w:lvlText w:val=""/>
      <w:lvlJc w:val="left"/>
    </w:lvl>
    <w:lvl w:ilvl="1" w:tplc="1EF626A6">
      <w:numFmt w:val="decimal"/>
      <w:lvlText w:val=""/>
      <w:lvlJc w:val="left"/>
    </w:lvl>
    <w:lvl w:ilvl="2" w:tplc="F7BA4388">
      <w:numFmt w:val="decimal"/>
      <w:lvlText w:val=""/>
      <w:lvlJc w:val="left"/>
    </w:lvl>
    <w:lvl w:ilvl="3" w:tplc="3C921E84">
      <w:numFmt w:val="decimal"/>
      <w:lvlText w:val=""/>
      <w:lvlJc w:val="left"/>
    </w:lvl>
    <w:lvl w:ilvl="4" w:tplc="EE2CB300">
      <w:numFmt w:val="decimal"/>
      <w:lvlText w:val=""/>
      <w:lvlJc w:val="left"/>
    </w:lvl>
    <w:lvl w:ilvl="5" w:tplc="7318D48C">
      <w:numFmt w:val="decimal"/>
      <w:lvlText w:val=""/>
      <w:lvlJc w:val="left"/>
    </w:lvl>
    <w:lvl w:ilvl="6" w:tplc="9C60AFFE">
      <w:numFmt w:val="decimal"/>
      <w:lvlText w:val=""/>
      <w:lvlJc w:val="left"/>
    </w:lvl>
    <w:lvl w:ilvl="7" w:tplc="4908046E">
      <w:numFmt w:val="decimal"/>
      <w:lvlText w:val=""/>
      <w:lvlJc w:val="left"/>
    </w:lvl>
    <w:lvl w:ilvl="8" w:tplc="34224A9A">
      <w:numFmt w:val="decimal"/>
      <w:lvlText w:val=""/>
      <w:lvlJc w:val="left"/>
    </w:lvl>
  </w:abstractNum>
  <w:abstractNum w:abstractNumId="26" w15:restartNumberingAfterBreak="0">
    <w:nsid w:val="52277A86"/>
    <w:multiLevelType w:val="hybridMultilevel"/>
    <w:tmpl w:val="69E618B2"/>
    <w:lvl w:ilvl="0" w:tplc="B0C64A7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8EE7322">
      <w:numFmt w:val="decimal"/>
      <w:lvlText w:val=""/>
      <w:lvlJc w:val="left"/>
    </w:lvl>
    <w:lvl w:ilvl="2" w:tplc="74A414A4">
      <w:numFmt w:val="decimal"/>
      <w:lvlText w:val=""/>
      <w:lvlJc w:val="left"/>
    </w:lvl>
    <w:lvl w:ilvl="3" w:tplc="27567DA6">
      <w:numFmt w:val="decimal"/>
      <w:lvlText w:val=""/>
      <w:lvlJc w:val="left"/>
    </w:lvl>
    <w:lvl w:ilvl="4" w:tplc="CE6CBAA6">
      <w:numFmt w:val="decimal"/>
      <w:lvlText w:val=""/>
      <w:lvlJc w:val="left"/>
    </w:lvl>
    <w:lvl w:ilvl="5" w:tplc="278A43A6">
      <w:numFmt w:val="decimal"/>
      <w:lvlText w:val=""/>
      <w:lvlJc w:val="left"/>
    </w:lvl>
    <w:lvl w:ilvl="6" w:tplc="A21A5382">
      <w:numFmt w:val="decimal"/>
      <w:lvlText w:val=""/>
      <w:lvlJc w:val="left"/>
    </w:lvl>
    <w:lvl w:ilvl="7" w:tplc="149AD7C8">
      <w:numFmt w:val="decimal"/>
      <w:lvlText w:val=""/>
      <w:lvlJc w:val="left"/>
    </w:lvl>
    <w:lvl w:ilvl="8" w:tplc="D1F09576">
      <w:numFmt w:val="decimal"/>
      <w:lvlText w:val=""/>
      <w:lvlJc w:val="left"/>
    </w:lvl>
  </w:abstractNum>
  <w:abstractNum w:abstractNumId="27" w15:restartNumberingAfterBreak="0">
    <w:nsid w:val="5245566C"/>
    <w:multiLevelType w:val="hybridMultilevel"/>
    <w:tmpl w:val="54F22BD4"/>
    <w:lvl w:ilvl="0" w:tplc="F3F6CC0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4129496">
      <w:numFmt w:val="decimal"/>
      <w:lvlText w:val=""/>
      <w:lvlJc w:val="left"/>
    </w:lvl>
    <w:lvl w:ilvl="2" w:tplc="DC121960">
      <w:numFmt w:val="decimal"/>
      <w:lvlText w:val=""/>
      <w:lvlJc w:val="left"/>
    </w:lvl>
    <w:lvl w:ilvl="3" w:tplc="FB5829F2">
      <w:numFmt w:val="decimal"/>
      <w:lvlText w:val=""/>
      <w:lvlJc w:val="left"/>
    </w:lvl>
    <w:lvl w:ilvl="4" w:tplc="70D4E642">
      <w:numFmt w:val="decimal"/>
      <w:lvlText w:val=""/>
      <w:lvlJc w:val="left"/>
    </w:lvl>
    <w:lvl w:ilvl="5" w:tplc="F5CAFF48">
      <w:numFmt w:val="decimal"/>
      <w:lvlText w:val=""/>
      <w:lvlJc w:val="left"/>
    </w:lvl>
    <w:lvl w:ilvl="6" w:tplc="387EB456">
      <w:numFmt w:val="decimal"/>
      <w:lvlText w:val=""/>
      <w:lvlJc w:val="left"/>
    </w:lvl>
    <w:lvl w:ilvl="7" w:tplc="BF5A8768">
      <w:numFmt w:val="decimal"/>
      <w:lvlText w:val=""/>
      <w:lvlJc w:val="left"/>
    </w:lvl>
    <w:lvl w:ilvl="8" w:tplc="236C402C">
      <w:numFmt w:val="decimal"/>
      <w:lvlText w:val=""/>
      <w:lvlJc w:val="left"/>
    </w:lvl>
  </w:abstractNum>
  <w:abstractNum w:abstractNumId="28" w15:restartNumberingAfterBreak="0">
    <w:nsid w:val="55444E78"/>
    <w:multiLevelType w:val="hybridMultilevel"/>
    <w:tmpl w:val="16200D70"/>
    <w:lvl w:ilvl="0" w:tplc="E61C52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9DA4490">
      <w:numFmt w:val="decimal"/>
      <w:lvlText w:val=""/>
      <w:lvlJc w:val="left"/>
    </w:lvl>
    <w:lvl w:ilvl="2" w:tplc="B7888184">
      <w:numFmt w:val="decimal"/>
      <w:lvlText w:val=""/>
      <w:lvlJc w:val="left"/>
    </w:lvl>
    <w:lvl w:ilvl="3" w:tplc="30823FDE">
      <w:numFmt w:val="decimal"/>
      <w:lvlText w:val=""/>
      <w:lvlJc w:val="left"/>
    </w:lvl>
    <w:lvl w:ilvl="4" w:tplc="834448D8">
      <w:numFmt w:val="decimal"/>
      <w:lvlText w:val=""/>
      <w:lvlJc w:val="left"/>
    </w:lvl>
    <w:lvl w:ilvl="5" w:tplc="0516869C">
      <w:numFmt w:val="decimal"/>
      <w:lvlText w:val=""/>
      <w:lvlJc w:val="left"/>
    </w:lvl>
    <w:lvl w:ilvl="6" w:tplc="7F7E70DE">
      <w:numFmt w:val="decimal"/>
      <w:lvlText w:val=""/>
      <w:lvlJc w:val="left"/>
    </w:lvl>
    <w:lvl w:ilvl="7" w:tplc="5D2CED60">
      <w:numFmt w:val="decimal"/>
      <w:lvlText w:val=""/>
      <w:lvlJc w:val="left"/>
    </w:lvl>
    <w:lvl w:ilvl="8" w:tplc="3626C112">
      <w:numFmt w:val="decimal"/>
      <w:lvlText w:val=""/>
      <w:lvlJc w:val="left"/>
    </w:lvl>
  </w:abstractNum>
  <w:abstractNum w:abstractNumId="29" w15:restartNumberingAfterBreak="0">
    <w:nsid w:val="5CA31A31"/>
    <w:multiLevelType w:val="hybridMultilevel"/>
    <w:tmpl w:val="075EDA18"/>
    <w:lvl w:ilvl="0" w:tplc="6BAAEAA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E8423B6">
      <w:numFmt w:val="decimal"/>
      <w:lvlText w:val=""/>
      <w:lvlJc w:val="left"/>
    </w:lvl>
    <w:lvl w:ilvl="2" w:tplc="86282F42">
      <w:numFmt w:val="decimal"/>
      <w:lvlText w:val=""/>
      <w:lvlJc w:val="left"/>
    </w:lvl>
    <w:lvl w:ilvl="3" w:tplc="6E1EEB42">
      <w:numFmt w:val="decimal"/>
      <w:lvlText w:val=""/>
      <w:lvlJc w:val="left"/>
    </w:lvl>
    <w:lvl w:ilvl="4" w:tplc="CFDCC884">
      <w:numFmt w:val="decimal"/>
      <w:lvlText w:val=""/>
      <w:lvlJc w:val="left"/>
    </w:lvl>
    <w:lvl w:ilvl="5" w:tplc="1D4C2FCA">
      <w:numFmt w:val="decimal"/>
      <w:lvlText w:val=""/>
      <w:lvlJc w:val="left"/>
    </w:lvl>
    <w:lvl w:ilvl="6" w:tplc="BAC004D4">
      <w:numFmt w:val="decimal"/>
      <w:lvlText w:val=""/>
      <w:lvlJc w:val="left"/>
    </w:lvl>
    <w:lvl w:ilvl="7" w:tplc="87D0AFC2">
      <w:numFmt w:val="decimal"/>
      <w:lvlText w:val=""/>
      <w:lvlJc w:val="left"/>
    </w:lvl>
    <w:lvl w:ilvl="8" w:tplc="1D5A4568">
      <w:numFmt w:val="decimal"/>
      <w:lvlText w:val=""/>
      <w:lvlJc w:val="left"/>
    </w:lvl>
  </w:abstractNum>
  <w:abstractNum w:abstractNumId="30" w15:restartNumberingAfterBreak="0">
    <w:nsid w:val="63015F47"/>
    <w:multiLevelType w:val="hybridMultilevel"/>
    <w:tmpl w:val="DDC09434"/>
    <w:lvl w:ilvl="0" w:tplc="15D4E7B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39E465C">
      <w:numFmt w:val="decimal"/>
      <w:lvlText w:val=""/>
      <w:lvlJc w:val="left"/>
    </w:lvl>
    <w:lvl w:ilvl="2" w:tplc="B6E4BC22">
      <w:numFmt w:val="decimal"/>
      <w:lvlText w:val=""/>
      <w:lvlJc w:val="left"/>
    </w:lvl>
    <w:lvl w:ilvl="3" w:tplc="043CC76A">
      <w:numFmt w:val="decimal"/>
      <w:lvlText w:val=""/>
      <w:lvlJc w:val="left"/>
    </w:lvl>
    <w:lvl w:ilvl="4" w:tplc="E446F51A">
      <w:numFmt w:val="decimal"/>
      <w:lvlText w:val=""/>
      <w:lvlJc w:val="left"/>
    </w:lvl>
    <w:lvl w:ilvl="5" w:tplc="81E23DDC">
      <w:numFmt w:val="decimal"/>
      <w:lvlText w:val=""/>
      <w:lvlJc w:val="left"/>
    </w:lvl>
    <w:lvl w:ilvl="6" w:tplc="6A78D6EE">
      <w:numFmt w:val="decimal"/>
      <w:lvlText w:val=""/>
      <w:lvlJc w:val="left"/>
    </w:lvl>
    <w:lvl w:ilvl="7" w:tplc="FA10F930">
      <w:numFmt w:val="decimal"/>
      <w:lvlText w:val=""/>
      <w:lvlJc w:val="left"/>
    </w:lvl>
    <w:lvl w:ilvl="8" w:tplc="62A6126E">
      <w:numFmt w:val="decimal"/>
      <w:lvlText w:val=""/>
      <w:lvlJc w:val="left"/>
    </w:lvl>
  </w:abstractNum>
  <w:abstractNum w:abstractNumId="31" w15:restartNumberingAfterBreak="0">
    <w:nsid w:val="66035F02"/>
    <w:multiLevelType w:val="hybridMultilevel"/>
    <w:tmpl w:val="31A00CDE"/>
    <w:lvl w:ilvl="0" w:tplc="EC50707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B7CBEE2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748A2C72">
      <w:start w:val="1"/>
      <w:numFmt w:val="bullet"/>
      <w:lvlText w:val=""/>
      <w:lvlJc w:val="left"/>
      <w:pPr>
        <w:tabs>
          <w:tab w:val="num" w:pos="1980"/>
        </w:tabs>
        <w:ind w:left="1620" w:hanging="360"/>
      </w:pPr>
      <w:rPr>
        <w:rFonts w:ascii="Wingdings" w:hAnsi="Wingdings" w:hint="default"/>
      </w:rPr>
    </w:lvl>
    <w:lvl w:ilvl="3" w:tplc="9D00A4DC">
      <w:numFmt w:val="decimal"/>
      <w:lvlText w:val=""/>
      <w:lvlJc w:val="left"/>
    </w:lvl>
    <w:lvl w:ilvl="4" w:tplc="209C71EC">
      <w:numFmt w:val="decimal"/>
      <w:lvlText w:val=""/>
      <w:lvlJc w:val="left"/>
    </w:lvl>
    <w:lvl w:ilvl="5" w:tplc="F9968402">
      <w:numFmt w:val="decimal"/>
      <w:lvlText w:val=""/>
      <w:lvlJc w:val="left"/>
    </w:lvl>
    <w:lvl w:ilvl="6" w:tplc="E4B0D29A">
      <w:numFmt w:val="decimal"/>
      <w:lvlText w:val=""/>
      <w:lvlJc w:val="left"/>
    </w:lvl>
    <w:lvl w:ilvl="7" w:tplc="F8E28BFE">
      <w:numFmt w:val="decimal"/>
      <w:lvlText w:val=""/>
      <w:lvlJc w:val="left"/>
    </w:lvl>
    <w:lvl w:ilvl="8" w:tplc="3B3E2222">
      <w:numFmt w:val="decimal"/>
      <w:lvlText w:val=""/>
      <w:lvlJc w:val="left"/>
    </w:lvl>
  </w:abstractNum>
  <w:abstractNum w:abstractNumId="32" w15:restartNumberingAfterBreak="0">
    <w:nsid w:val="663F51B5"/>
    <w:multiLevelType w:val="hybridMultilevel"/>
    <w:tmpl w:val="8EA6055E"/>
    <w:lvl w:ilvl="0" w:tplc="2B1678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F564FB2">
      <w:numFmt w:val="decimal"/>
      <w:lvlText w:val=""/>
      <w:lvlJc w:val="left"/>
    </w:lvl>
    <w:lvl w:ilvl="2" w:tplc="E6F60978">
      <w:numFmt w:val="decimal"/>
      <w:lvlText w:val=""/>
      <w:lvlJc w:val="left"/>
    </w:lvl>
    <w:lvl w:ilvl="3" w:tplc="9D5A28AA">
      <w:numFmt w:val="decimal"/>
      <w:lvlText w:val=""/>
      <w:lvlJc w:val="left"/>
    </w:lvl>
    <w:lvl w:ilvl="4" w:tplc="7FE4C6E0">
      <w:numFmt w:val="decimal"/>
      <w:lvlText w:val=""/>
      <w:lvlJc w:val="left"/>
    </w:lvl>
    <w:lvl w:ilvl="5" w:tplc="10004AF6">
      <w:numFmt w:val="decimal"/>
      <w:lvlText w:val=""/>
      <w:lvlJc w:val="left"/>
    </w:lvl>
    <w:lvl w:ilvl="6" w:tplc="18749F1C">
      <w:numFmt w:val="decimal"/>
      <w:lvlText w:val=""/>
      <w:lvlJc w:val="left"/>
    </w:lvl>
    <w:lvl w:ilvl="7" w:tplc="7E40C8EE">
      <w:numFmt w:val="decimal"/>
      <w:lvlText w:val=""/>
      <w:lvlJc w:val="left"/>
    </w:lvl>
    <w:lvl w:ilvl="8" w:tplc="042C6EAE">
      <w:numFmt w:val="decimal"/>
      <w:lvlText w:val=""/>
      <w:lvlJc w:val="left"/>
    </w:lvl>
  </w:abstractNum>
  <w:abstractNum w:abstractNumId="33" w15:restartNumberingAfterBreak="0">
    <w:nsid w:val="686D60D0"/>
    <w:multiLevelType w:val="hybridMultilevel"/>
    <w:tmpl w:val="B8BEC174"/>
    <w:lvl w:ilvl="0" w:tplc="041E53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C68E29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1DC2230C">
      <w:numFmt w:val="decimal"/>
      <w:lvlText w:val=""/>
      <w:lvlJc w:val="left"/>
    </w:lvl>
    <w:lvl w:ilvl="3" w:tplc="E4704352">
      <w:numFmt w:val="decimal"/>
      <w:lvlText w:val=""/>
      <w:lvlJc w:val="left"/>
    </w:lvl>
    <w:lvl w:ilvl="4" w:tplc="FDB6EBB6">
      <w:numFmt w:val="decimal"/>
      <w:lvlText w:val=""/>
      <w:lvlJc w:val="left"/>
    </w:lvl>
    <w:lvl w:ilvl="5" w:tplc="6A6AD4B2">
      <w:numFmt w:val="decimal"/>
      <w:lvlText w:val=""/>
      <w:lvlJc w:val="left"/>
    </w:lvl>
    <w:lvl w:ilvl="6" w:tplc="366A06D8">
      <w:numFmt w:val="decimal"/>
      <w:lvlText w:val=""/>
      <w:lvlJc w:val="left"/>
    </w:lvl>
    <w:lvl w:ilvl="7" w:tplc="086ED8EA">
      <w:numFmt w:val="decimal"/>
      <w:lvlText w:val=""/>
      <w:lvlJc w:val="left"/>
    </w:lvl>
    <w:lvl w:ilvl="8" w:tplc="435A3096">
      <w:numFmt w:val="decimal"/>
      <w:lvlText w:val=""/>
      <w:lvlJc w:val="left"/>
    </w:lvl>
  </w:abstractNum>
  <w:abstractNum w:abstractNumId="34" w15:restartNumberingAfterBreak="0">
    <w:nsid w:val="73862C1E"/>
    <w:multiLevelType w:val="hybridMultilevel"/>
    <w:tmpl w:val="703E88AA"/>
    <w:lvl w:ilvl="0" w:tplc="815C4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DB02952">
      <w:numFmt w:val="decimal"/>
      <w:lvlText w:val=""/>
      <w:lvlJc w:val="left"/>
    </w:lvl>
    <w:lvl w:ilvl="2" w:tplc="B498C3E6">
      <w:numFmt w:val="decimal"/>
      <w:lvlText w:val=""/>
      <w:lvlJc w:val="left"/>
    </w:lvl>
    <w:lvl w:ilvl="3" w:tplc="C156974C">
      <w:numFmt w:val="decimal"/>
      <w:lvlText w:val=""/>
      <w:lvlJc w:val="left"/>
    </w:lvl>
    <w:lvl w:ilvl="4" w:tplc="DE48F3D2">
      <w:numFmt w:val="decimal"/>
      <w:lvlText w:val=""/>
      <w:lvlJc w:val="left"/>
    </w:lvl>
    <w:lvl w:ilvl="5" w:tplc="4198B49A">
      <w:numFmt w:val="decimal"/>
      <w:lvlText w:val=""/>
      <w:lvlJc w:val="left"/>
    </w:lvl>
    <w:lvl w:ilvl="6" w:tplc="2DAA5518">
      <w:numFmt w:val="decimal"/>
      <w:lvlText w:val=""/>
      <w:lvlJc w:val="left"/>
    </w:lvl>
    <w:lvl w:ilvl="7" w:tplc="F40CF836">
      <w:numFmt w:val="decimal"/>
      <w:lvlText w:val=""/>
      <w:lvlJc w:val="left"/>
    </w:lvl>
    <w:lvl w:ilvl="8" w:tplc="DB38820A">
      <w:numFmt w:val="decimal"/>
      <w:lvlText w:val=""/>
      <w:lvlJc w:val="left"/>
    </w:lvl>
  </w:abstractNum>
  <w:abstractNum w:abstractNumId="35" w15:restartNumberingAfterBreak="0">
    <w:nsid w:val="7E96278D"/>
    <w:multiLevelType w:val="hybridMultilevel"/>
    <w:tmpl w:val="0E7028A8"/>
    <w:lvl w:ilvl="0" w:tplc="3606D4E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AFC7756">
      <w:numFmt w:val="decimal"/>
      <w:lvlText w:val=""/>
      <w:lvlJc w:val="left"/>
    </w:lvl>
    <w:lvl w:ilvl="2" w:tplc="9F9A5660">
      <w:numFmt w:val="decimal"/>
      <w:lvlText w:val=""/>
      <w:lvlJc w:val="left"/>
    </w:lvl>
    <w:lvl w:ilvl="3" w:tplc="0CB6DEE4">
      <w:numFmt w:val="decimal"/>
      <w:lvlText w:val=""/>
      <w:lvlJc w:val="left"/>
    </w:lvl>
    <w:lvl w:ilvl="4" w:tplc="58C8452E">
      <w:numFmt w:val="decimal"/>
      <w:lvlText w:val=""/>
      <w:lvlJc w:val="left"/>
    </w:lvl>
    <w:lvl w:ilvl="5" w:tplc="4C7A6EFA">
      <w:numFmt w:val="decimal"/>
      <w:lvlText w:val=""/>
      <w:lvlJc w:val="left"/>
    </w:lvl>
    <w:lvl w:ilvl="6" w:tplc="FEEC2DE8">
      <w:numFmt w:val="decimal"/>
      <w:lvlText w:val=""/>
      <w:lvlJc w:val="left"/>
    </w:lvl>
    <w:lvl w:ilvl="7" w:tplc="A2121B6E">
      <w:numFmt w:val="decimal"/>
      <w:lvlText w:val=""/>
      <w:lvlJc w:val="left"/>
    </w:lvl>
    <w:lvl w:ilvl="8" w:tplc="B23419E4">
      <w:numFmt w:val="decimal"/>
      <w:lvlText w:val=""/>
      <w:lvlJc w:val="left"/>
    </w:lvl>
  </w:abstractNum>
  <w:num w:numId="1">
    <w:abstractNumId w:val="34"/>
  </w:num>
  <w:num w:numId="2">
    <w:abstractNumId w:val="9"/>
  </w:num>
  <w:num w:numId="3">
    <w:abstractNumId w:val="32"/>
  </w:num>
  <w:num w:numId="4">
    <w:abstractNumId w:val="21"/>
  </w:num>
  <w:num w:numId="5">
    <w:abstractNumId w:val="20"/>
  </w:num>
  <w:num w:numId="6">
    <w:abstractNumId w:val="16"/>
  </w:num>
  <w:num w:numId="7">
    <w:abstractNumId w:val="6"/>
  </w:num>
  <w:num w:numId="8">
    <w:abstractNumId w:val="3"/>
  </w:num>
  <w:num w:numId="9">
    <w:abstractNumId w:val="19"/>
  </w:num>
  <w:num w:numId="10">
    <w:abstractNumId w:val="28"/>
  </w:num>
  <w:num w:numId="11">
    <w:abstractNumId w:val="17"/>
  </w:num>
  <w:num w:numId="12">
    <w:abstractNumId w:val="33"/>
  </w:num>
  <w:num w:numId="13">
    <w:abstractNumId w:val="18"/>
  </w:num>
  <w:num w:numId="14">
    <w:abstractNumId w:val="26"/>
  </w:num>
  <w:num w:numId="15">
    <w:abstractNumId w:val="5"/>
  </w:num>
  <w:num w:numId="16">
    <w:abstractNumId w:val="29"/>
  </w:num>
  <w:num w:numId="17">
    <w:abstractNumId w:val="7"/>
  </w:num>
  <w:num w:numId="18">
    <w:abstractNumId w:val="12"/>
  </w:num>
  <w:num w:numId="19">
    <w:abstractNumId w:val="35"/>
  </w:num>
  <w:num w:numId="20">
    <w:abstractNumId w:val="27"/>
  </w:num>
  <w:num w:numId="21">
    <w:abstractNumId w:val="13"/>
  </w:num>
  <w:num w:numId="22">
    <w:abstractNumId w:val="0"/>
  </w:num>
  <w:num w:numId="23">
    <w:abstractNumId w:val="23"/>
  </w:num>
  <w:num w:numId="24">
    <w:abstractNumId w:val="31"/>
  </w:num>
  <w:num w:numId="25">
    <w:abstractNumId w:val="30"/>
  </w:num>
  <w:num w:numId="26">
    <w:abstractNumId w:val="15"/>
  </w:num>
  <w:num w:numId="27">
    <w:abstractNumId w:val="14"/>
  </w:num>
  <w:num w:numId="28">
    <w:abstractNumId w:val="1"/>
  </w:num>
  <w:num w:numId="29">
    <w:abstractNumId w:val="2"/>
  </w:num>
  <w:num w:numId="30">
    <w:abstractNumId w:val="4"/>
  </w:num>
  <w:num w:numId="31">
    <w:abstractNumId w:val="10"/>
  </w:num>
  <w:num w:numId="32">
    <w:abstractNumId w:val="11"/>
  </w:num>
  <w:num w:numId="33">
    <w:abstractNumId w:val="22"/>
  </w:num>
  <w:num w:numId="34">
    <w:abstractNumId w:val="24"/>
  </w:num>
  <w:num w:numId="35">
    <w:abstractNumId w:val="25"/>
  </w:num>
  <w:num w:numId="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05BB"/>
    <w:rsid w:val="001A7527"/>
    <w:rsid w:val="007D05BB"/>
    <w:rsid w:val="00DA3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CB364"/>
  <w15:docId w15:val="{FD2D5FF5-5A87-4A21-8342-AA29D3258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1692</Words>
  <Characters>9646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Uday</cp:lastModifiedBy>
  <cp:revision>3</cp:revision>
  <dcterms:created xsi:type="dcterms:W3CDTF">2026-04-17T18:05:00Z</dcterms:created>
  <dcterms:modified xsi:type="dcterms:W3CDTF">2026-04-17T18:06:00Z</dcterms:modified>
</cp:coreProperties>
</file>