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8A5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Дата   </w:t>
      </w:r>
      <w:r w:rsidR="004225B7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19.01.2022</w:t>
      </w:r>
    </w:p>
    <w:p w:rsidR="00EF48A5" w:rsidRPr="004225B7" w:rsidRDefault="00EF48A5" w:rsidP="00EF48A5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Клас</w:t>
      </w:r>
      <w:r w:rsidRPr="004225B7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: 4-А (</w:t>
      </w:r>
      <w:proofErr w:type="spellStart"/>
      <w:r w:rsidRPr="004225B7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ІІгр</w:t>
      </w:r>
      <w:proofErr w:type="spellEnd"/>
      <w:r w:rsidRPr="004225B7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)</w:t>
      </w:r>
    </w:p>
    <w:p w:rsidR="00933C20" w:rsidRPr="004225B7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Урок  </w:t>
      </w:r>
      <w:r w:rsidR="004225B7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57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                    Українська мова</w:t>
      </w:r>
      <w:r w:rsidR="004225B7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        Вчитель: Капуста В.М.</w:t>
      </w: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Тема.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Досліджую особові займенники (с.88-89)</w:t>
      </w:r>
    </w:p>
    <w:p w:rsidR="00FC3CF3" w:rsidRPr="00FC3CF3" w:rsidRDefault="00FC3CF3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4"/>
          <w:color w:val="0E1E32"/>
          <w:sz w:val="26"/>
          <w:szCs w:val="26"/>
          <w:lang w:val="uk-UA"/>
        </w:rPr>
        <w:t>Мета</w:t>
      </w:r>
      <w:r w:rsidRPr="00FC3CF3">
        <w:rPr>
          <w:color w:val="0E1E32"/>
          <w:sz w:val="26"/>
          <w:szCs w:val="26"/>
          <w:lang w:val="uk-UA"/>
        </w:rPr>
        <w:t>: дати поняття про особові займенники;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933C20" w:rsidRPr="00ED6206" w:rsidRDefault="002A0043" w:rsidP="00FC3CF3">
      <w:pPr>
        <w:pStyle w:val="a3"/>
        <w:spacing w:before="0" w:beforeAutospacing="0"/>
        <w:contextualSpacing/>
        <w:jc w:val="center"/>
        <w:rPr>
          <w:color w:val="000000"/>
          <w:kern w:val="36"/>
          <w:sz w:val="36"/>
          <w:szCs w:val="36"/>
          <w:lang w:val="uk-UA"/>
        </w:rPr>
      </w:pPr>
      <w:r w:rsidRPr="00ED6206">
        <w:rPr>
          <w:color w:val="000000"/>
          <w:kern w:val="36"/>
          <w:sz w:val="36"/>
          <w:szCs w:val="36"/>
          <w:lang w:val="uk-UA"/>
        </w:rPr>
        <w:t>Опорний конспект</w:t>
      </w:r>
    </w:p>
    <w:p w:rsidR="00FC3CF3" w:rsidRDefault="002A0043" w:rsidP="00FC3CF3">
      <w:pPr>
        <w:pStyle w:val="a3"/>
        <w:spacing w:before="0" w:beforeAutospacing="0"/>
        <w:contextualSpacing/>
        <w:rPr>
          <w:rStyle w:val="a4"/>
          <w:color w:val="0E1E32"/>
          <w:sz w:val="26"/>
          <w:szCs w:val="26"/>
          <w:lang w:val="uk-UA"/>
        </w:rPr>
      </w:pPr>
      <w:r>
        <w:rPr>
          <w:rStyle w:val="a4"/>
          <w:color w:val="0E1E32"/>
          <w:sz w:val="26"/>
          <w:szCs w:val="26"/>
          <w:lang w:val="uk-UA"/>
        </w:rPr>
        <w:t>І. Матеріал до уроку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5"/>
          <w:color w:val="0E1E32"/>
          <w:sz w:val="26"/>
          <w:szCs w:val="26"/>
        </w:rPr>
        <w:t>. </w:t>
      </w:r>
      <w:r w:rsidRPr="00FC3CF3">
        <w:rPr>
          <w:color w:val="0E1E32"/>
          <w:sz w:val="26"/>
          <w:szCs w:val="26"/>
        </w:rPr>
        <w:t> </w:t>
      </w: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1. </w:t>
      </w:r>
      <w:r w:rsidRPr="00575B7F">
        <w:rPr>
          <w:b/>
          <w:color w:val="0E1E32"/>
          <w:sz w:val="26"/>
          <w:szCs w:val="26"/>
        </w:rPr>
        <w:t>Спиши текст</w:t>
      </w:r>
      <w:r w:rsidRPr="00FC3CF3">
        <w:rPr>
          <w:color w:val="0E1E32"/>
          <w:sz w:val="26"/>
          <w:szCs w:val="26"/>
        </w:rPr>
        <w:t xml:space="preserve">. </w:t>
      </w:r>
      <w:proofErr w:type="spellStart"/>
      <w:proofErr w:type="gramStart"/>
      <w:r w:rsidRPr="00575B7F">
        <w:rPr>
          <w:b/>
          <w:color w:val="0E1E32"/>
          <w:sz w:val="26"/>
          <w:szCs w:val="26"/>
        </w:rPr>
        <w:t>П</w:t>
      </w:r>
      <w:proofErr w:type="gramEnd"/>
      <w:r w:rsidRPr="00575B7F">
        <w:rPr>
          <w:b/>
          <w:color w:val="0E1E32"/>
          <w:sz w:val="26"/>
          <w:szCs w:val="26"/>
        </w:rPr>
        <w:t>ідкресли</w:t>
      </w:r>
      <w:proofErr w:type="spellEnd"/>
      <w:r w:rsidRPr="00575B7F">
        <w:rPr>
          <w:b/>
          <w:color w:val="0E1E32"/>
          <w:sz w:val="26"/>
          <w:szCs w:val="26"/>
        </w:rPr>
        <w:t xml:space="preserve"> </w:t>
      </w:r>
      <w:proofErr w:type="spellStart"/>
      <w:r w:rsidRPr="00575B7F">
        <w:rPr>
          <w:b/>
          <w:color w:val="0E1E32"/>
          <w:sz w:val="26"/>
          <w:szCs w:val="26"/>
        </w:rPr>
        <w:t>займенники</w:t>
      </w:r>
      <w:proofErr w:type="spellEnd"/>
      <w:r w:rsidRPr="00FC3CF3">
        <w:rPr>
          <w:color w:val="0E1E32"/>
          <w:sz w:val="26"/>
          <w:szCs w:val="26"/>
        </w:rPr>
        <w:t xml:space="preserve">. </w:t>
      </w:r>
      <w:proofErr w:type="spellStart"/>
      <w:r w:rsidRPr="00FC3CF3">
        <w:rPr>
          <w:color w:val="0E1E32"/>
          <w:sz w:val="26"/>
          <w:szCs w:val="26"/>
        </w:rPr>
        <w:t>Усно</w:t>
      </w:r>
      <w:proofErr w:type="spellEnd"/>
      <w:r w:rsidRPr="00FC3CF3">
        <w:rPr>
          <w:color w:val="0E1E32"/>
          <w:sz w:val="26"/>
          <w:szCs w:val="26"/>
        </w:rPr>
        <w:t xml:space="preserve"> постав до них </w:t>
      </w:r>
      <w:proofErr w:type="spellStart"/>
      <w:r w:rsidRPr="00FC3CF3">
        <w:rPr>
          <w:color w:val="0E1E32"/>
          <w:sz w:val="26"/>
          <w:szCs w:val="26"/>
        </w:rPr>
        <w:t>питання</w:t>
      </w:r>
      <w:proofErr w:type="spellEnd"/>
      <w:r w:rsidRPr="00FC3CF3">
        <w:rPr>
          <w:color w:val="0E1E32"/>
          <w:sz w:val="26"/>
          <w:szCs w:val="26"/>
        </w:rPr>
        <w:t xml:space="preserve">. Яку </w:t>
      </w:r>
      <w:proofErr w:type="spellStart"/>
      <w:r w:rsidRPr="00FC3CF3">
        <w:rPr>
          <w:color w:val="0E1E32"/>
          <w:sz w:val="26"/>
          <w:szCs w:val="26"/>
        </w:rPr>
        <w:t>частину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мови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gramStart"/>
      <w:r w:rsidRPr="00FC3CF3">
        <w:rPr>
          <w:color w:val="0E1E32"/>
          <w:sz w:val="26"/>
          <w:szCs w:val="26"/>
        </w:rPr>
        <w:t>вони</w:t>
      </w:r>
      <w:proofErr w:type="gram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замінюють</w:t>
      </w:r>
      <w:proofErr w:type="spellEnd"/>
      <w:r w:rsidRPr="00FC3CF3">
        <w:rPr>
          <w:color w:val="0E1E32"/>
          <w:sz w:val="26"/>
          <w:szCs w:val="26"/>
        </w:rPr>
        <w:t>?</w:t>
      </w:r>
    </w:p>
    <w:p w:rsidR="0094373D" w:rsidRPr="00FC3CF3" w:rsidRDefault="0094373D" w:rsidP="00FC3CF3">
      <w:pPr>
        <w:pStyle w:val="a3"/>
        <w:shd w:val="clear" w:color="auto" w:fill="FFFFFF"/>
        <w:spacing w:before="0" w:beforeAutospacing="0" w:after="0" w:afterAutospacing="0"/>
        <w:contextualSpacing/>
        <w:rPr>
          <w:i/>
          <w:color w:val="000000"/>
          <w:sz w:val="26"/>
          <w:szCs w:val="26"/>
        </w:rPr>
      </w:pPr>
      <w:r w:rsidRPr="00FC3CF3">
        <w:rPr>
          <w:i/>
          <w:color w:val="000000"/>
          <w:sz w:val="26"/>
          <w:szCs w:val="26"/>
          <w:u w:val="single"/>
        </w:rPr>
        <w:t>Ми</w:t>
      </w:r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займаємося</w:t>
      </w:r>
      <w:proofErr w:type="spellEnd"/>
      <w:r w:rsidRPr="00FC3CF3">
        <w:rPr>
          <w:i/>
          <w:color w:val="000000"/>
          <w:sz w:val="26"/>
          <w:szCs w:val="26"/>
        </w:rPr>
        <w:t xml:space="preserve"> спортом. </w:t>
      </w:r>
      <w:r w:rsidRPr="00FC3CF3">
        <w:rPr>
          <w:i/>
          <w:color w:val="000000"/>
          <w:sz w:val="26"/>
          <w:szCs w:val="26"/>
          <w:u w:val="single"/>
        </w:rPr>
        <w:t>Я</w:t>
      </w:r>
      <w:r w:rsidRPr="00FC3CF3">
        <w:rPr>
          <w:i/>
          <w:color w:val="000000"/>
          <w:sz w:val="26"/>
          <w:szCs w:val="26"/>
        </w:rPr>
        <w:t> граю у волейбол, а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ти</w:t>
      </w:r>
      <w:proofErr w:type="spellEnd"/>
      <w:r w:rsidRPr="00FC3CF3">
        <w:rPr>
          <w:i/>
          <w:color w:val="000000"/>
          <w:sz w:val="26"/>
          <w:szCs w:val="26"/>
        </w:rPr>
        <w:t xml:space="preserve"> – в </w:t>
      </w:r>
      <w:proofErr w:type="spellStart"/>
      <w:r w:rsidRPr="00FC3CF3">
        <w:rPr>
          <w:i/>
          <w:color w:val="000000"/>
          <w:sz w:val="26"/>
          <w:szCs w:val="26"/>
        </w:rPr>
        <w:t>теніс</w:t>
      </w:r>
      <w:proofErr w:type="spellEnd"/>
      <w:r w:rsidRPr="00FC3CF3">
        <w:rPr>
          <w:i/>
          <w:color w:val="000000"/>
          <w:sz w:val="26"/>
          <w:szCs w:val="26"/>
        </w:rPr>
        <w:t>.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Він</w:t>
      </w:r>
      <w:proofErr w:type="spellEnd"/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біга</w:t>
      </w:r>
      <w:proofErr w:type="gramStart"/>
      <w:r w:rsidRPr="00FC3CF3">
        <w:rPr>
          <w:i/>
          <w:color w:val="000000"/>
          <w:sz w:val="26"/>
          <w:szCs w:val="26"/>
        </w:rPr>
        <w:t>є</w:t>
      </w:r>
      <w:proofErr w:type="spellEnd"/>
      <w:r w:rsidRPr="00FC3CF3">
        <w:rPr>
          <w:i/>
          <w:color w:val="000000"/>
          <w:sz w:val="26"/>
          <w:szCs w:val="26"/>
        </w:rPr>
        <w:t>,</w:t>
      </w:r>
      <w:proofErr w:type="gramEnd"/>
      <w:r w:rsidRPr="00FC3CF3">
        <w:rPr>
          <w:i/>
          <w:color w:val="000000"/>
          <w:sz w:val="26"/>
          <w:szCs w:val="26"/>
        </w:rPr>
        <w:t> </w:t>
      </w:r>
      <w:r w:rsidRPr="00FC3CF3">
        <w:rPr>
          <w:i/>
          <w:color w:val="000000"/>
          <w:sz w:val="26"/>
          <w:szCs w:val="26"/>
          <w:u w:val="single"/>
        </w:rPr>
        <w:t>вона</w:t>
      </w:r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стрибає</w:t>
      </w:r>
      <w:proofErr w:type="spellEnd"/>
      <w:r w:rsidRPr="00FC3CF3">
        <w:rPr>
          <w:i/>
          <w:color w:val="000000"/>
          <w:sz w:val="26"/>
          <w:szCs w:val="26"/>
        </w:rPr>
        <w:t>, </w:t>
      </w:r>
      <w:r w:rsidRPr="00FC3CF3">
        <w:rPr>
          <w:i/>
          <w:color w:val="000000"/>
          <w:sz w:val="26"/>
          <w:szCs w:val="26"/>
          <w:u w:val="single"/>
        </w:rPr>
        <w:t>вони</w:t>
      </w:r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плавають</w:t>
      </w:r>
      <w:proofErr w:type="spellEnd"/>
      <w:r w:rsidRPr="00FC3CF3">
        <w:rPr>
          <w:i/>
          <w:color w:val="000000"/>
          <w:sz w:val="26"/>
          <w:szCs w:val="26"/>
        </w:rPr>
        <w:t>. А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ви</w:t>
      </w:r>
      <w:proofErr w:type="spellEnd"/>
      <w:r w:rsidRPr="00FC3CF3">
        <w:rPr>
          <w:i/>
          <w:color w:val="000000"/>
          <w:sz w:val="26"/>
          <w:szCs w:val="26"/>
        </w:rPr>
        <w:t> любите спорт? </w:t>
      </w:r>
      <w:proofErr w:type="spellStart"/>
      <w:r w:rsidRPr="00FC3CF3">
        <w:rPr>
          <w:i/>
          <w:color w:val="000000"/>
          <w:sz w:val="26"/>
          <w:szCs w:val="26"/>
          <w:u w:val="single"/>
        </w:rPr>
        <w:t>Він</w:t>
      </w:r>
      <w:proofErr w:type="spellEnd"/>
      <w:r w:rsidRPr="00FC3CF3">
        <w:rPr>
          <w:i/>
          <w:color w:val="000000"/>
          <w:sz w:val="26"/>
          <w:szCs w:val="26"/>
        </w:rPr>
        <w:t> </w:t>
      </w:r>
      <w:proofErr w:type="spellStart"/>
      <w:r w:rsidRPr="00FC3CF3">
        <w:rPr>
          <w:i/>
          <w:color w:val="000000"/>
          <w:sz w:val="26"/>
          <w:szCs w:val="26"/>
        </w:rPr>
        <w:t>дуже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корисний</w:t>
      </w:r>
      <w:proofErr w:type="spellEnd"/>
      <w:r w:rsidRPr="00FC3CF3">
        <w:rPr>
          <w:i/>
          <w:color w:val="000000"/>
          <w:sz w:val="26"/>
          <w:szCs w:val="26"/>
        </w:rPr>
        <w:t xml:space="preserve"> </w:t>
      </w:r>
      <w:proofErr w:type="gramStart"/>
      <w:r w:rsidRPr="00FC3CF3">
        <w:rPr>
          <w:i/>
          <w:color w:val="000000"/>
          <w:sz w:val="26"/>
          <w:szCs w:val="26"/>
        </w:rPr>
        <w:t>для</w:t>
      </w:r>
      <w:proofErr w:type="gramEnd"/>
      <w:r w:rsidRPr="00FC3CF3">
        <w:rPr>
          <w:i/>
          <w:color w:val="000000"/>
          <w:sz w:val="26"/>
          <w:szCs w:val="26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</w:rPr>
        <w:t>здоров’я</w:t>
      </w:r>
      <w:proofErr w:type="spellEnd"/>
      <w:r w:rsidRPr="00FC3CF3">
        <w:rPr>
          <w:i/>
          <w:color w:val="000000"/>
          <w:sz w:val="26"/>
          <w:szCs w:val="26"/>
        </w:rPr>
        <w:t>.</w:t>
      </w:r>
    </w:p>
    <w:p w:rsidR="0094373D" w:rsidRPr="00FC3CF3" w:rsidRDefault="0094373D" w:rsidP="00FC3CF3">
      <w:pPr>
        <w:pStyle w:val="a3"/>
        <w:shd w:val="clear" w:color="auto" w:fill="FFFFFF"/>
        <w:spacing w:before="0" w:beforeAutospacing="0" w:after="120" w:afterAutospacing="0"/>
        <w:contextualSpacing/>
        <w:rPr>
          <w:color w:val="000000"/>
          <w:sz w:val="26"/>
          <w:szCs w:val="26"/>
        </w:rPr>
      </w:pPr>
      <w:r w:rsidRPr="00FC3CF3">
        <w:rPr>
          <w:color w:val="000000"/>
          <w:sz w:val="26"/>
          <w:szCs w:val="26"/>
        </w:rPr>
        <w:t> 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2.</w:t>
      </w:r>
      <w:r w:rsidR="00575B7F">
        <w:rPr>
          <w:color w:val="0E1E32"/>
          <w:sz w:val="26"/>
          <w:szCs w:val="26"/>
          <w:lang w:val="uk-UA"/>
        </w:rPr>
        <w:t>(Усно)</w:t>
      </w:r>
      <w:r w:rsidRPr="00FC3CF3">
        <w:rPr>
          <w:color w:val="0E1E32"/>
          <w:sz w:val="26"/>
          <w:szCs w:val="26"/>
        </w:rPr>
        <w:t xml:space="preserve"> Прочитай, як </w:t>
      </w:r>
      <w:proofErr w:type="spellStart"/>
      <w:r w:rsidRPr="00FC3CF3">
        <w:rPr>
          <w:color w:val="0E1E32"/>
          <w:sz w:val="26"/>
          <w:szCs w:val="26"/>
        </w:rPr>
        <w:t>називаються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proofErr w:type="gramStart"/>
      <w:r w:rsidRPr="00FC3CF3">
        <w:rPr>
          <w:color w:val="0E1E32"/>
          <w:sz w:val="26"/>
          <w:szCs w:val="26"/>
        </w:rPr>
        <w:t>п</w:t>
      </w:r>
      <w:proofErr w:type="gramEnd"/>
      <w:r w:rsidRPr="00FC3CF3">
        <w:rPr>
          <w:color w:val="0E1E32"/>
          <w:sz w:val="26"/>
          <w:szCs w:val="26"/>
        </w:rPr>
        <w:t>ідкреслені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займенники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9B2361" w:rsidRDefault="0094373D" w:rsidP="00FC3CF3">
      <w:pPr>
        <w:pStyle w:val="a3"/>
        <w:spacing w:before="0" w:beforeAutospacing="0"/>
        <w:contextualSpacing/>
        <w:rPr>
          <w:rStyle w:val="a5"/>
          <w:color w:val="0E1E32"/>
          <w:sz w:val="26"/>
          <w:szCs w:val="26"/>
          <w:lang w:val="uk-UA"/>
        </w:rPr>
      </w:pPr>
      <w:proofErr w:type="spellStart"/>
      <w:r w:rsidRPr="00FC3CF3">
        <w:rPr>
          <w:color w:val="0E1E32"/>
          <w:sz w:val="26"/>
          <w:szCs w:val="26"/>
        </w:rPr>
        <w:t>Розглянь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таблицю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особовими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займенниками</w:t>
      </w:r>
      <w:proofErr w:type="spellEnd"/>
      <w:r w:rsidRPr="00FC3CF3">
        <w:rPr>
          <w:color w:val="0E1E32"/>
          <w:sz w:val="26"/>
          <w:szCs w:val="26"/>
        </w:rPr>
        <w:t>.</w:t>
      </w:r>
      <w:r w:rsidR="009B2361" w:rsidRPr="00FC3CF3">
        <w:rPr>
          <w:rStyle w:val="a5"/>
          <w:color w:val="0E1E32"/>
          <w:sz w:val="26"/>
          <w:szCs w:val="26"/>
          <w:lang w:val="uk-UA"/>
        </w:rPr>
        <w:t xml:space="preserve"> Проведи дослідження.</w:t>
      </w:r>
    </w:p>
    <w:p w:rsidR="00ED6206" w:rsidRDefault="00ED6206" w:rsidP="00ED6206">
      <w:pPr>
        <w:pStyle w:val="a3"/>
        <w:numPr>
          <w:ilvl w:val="0"/>
          <w:numId w:val="1"/>
        </w:numPr>
        <w:spacing w:before="0" w:beforeAutospacing="0"/>
        <w:contextualSpacing/>
        <w:rPr>
          <w:rStyle w:val="a5"/>
          <w:color w:val="0E1E32"/>
          <w:sz w:val="26"/>
          <w:szCs w:val="26"/>
          <w:lang w:val="uk-UA"/>
        </w:rPr>
      </w:pPr>
      <w:r>
        <w:rPr>
          <w:rStyle w:val="a5"/>
          <w:color w:val="0E1E32"/>
          <w:sz w:val="26"/>
          <w:szCs w:val="26"/>
          <w:lang w:val="uk-UA"/>
        </w:rPr>
        <w:t>Визнач особу і число кожного  займенника.</w:t>
      </w:r>
    </w:p>
    <w:p w:rsidR="00ED6206" w:rsidRPr="00FC3CF3" w:rsidRDefault="00ED6206" w:rsidP="00ED6206">
      <w:pPr>
        <w:pStyle w:val="a3"/>
        <w:numPr>
          <w:ilvl w:val="0"/>
          <w:numId w:val="1"/>
        </w:numPr>
        <w:spacing w:before="0" w:beforeAutospacing="0"/>
        <w:contextualSpacing/>
        <w:rPr>
          <w:rStyle w:val="a5"/>
          <w:color w:val="0E1E32"/>
          <w:sz w:val="26"/>
          <w:szCs w:val="26"/>
          <w:lang w:val="uk-UA"/>
        </w:rPr>
      </w:pPr>
      <w:r>
        <w:rPr>
          <w:rStyle w:val="a5"/>
          <w:color w:val="0E1E32"/>
          <w:sz w:val="26"/>
          <w:szCs w:val="26"/>
          <w:lang w:val="uk-UA"/>
        </w:rPr>
        <w:t>Яка особливість 3-ої особи однини</w:t>
      </w:r>
      <w:r w:rsidRPr="00575B7F">
        <w:rPr>
          <w:rStyle w:val="a5"/>
          <w:color w:val="0E1E32"/>
          <w:sz w:val="26"/>
          <w:szCs w:val="26"/>
        </w:rPr>
        <w:t>?</w:t>
      </w:r>
      <w:r>
        <w:rPr>
          <w:rStyle w:val="a5"/>
          <w:color w:val="0E1E32"/>
          <w:sz w:val="26"/>
          <w:szCs w:val="26"/>
          <w:lang w:val="uk-UA"/>
        </w:rPr>
        <w:t>.</w:t>
      </w:r>
    </w:p>
    <w:p w:rsidR="00FC3CF3" w:rsidRDefault="00FC3CF3" w:rsidP="00FC3CF3">
      <w:pPr>
        <w:pStyle w:val="a3"/>
        <w:spacing w:before="0" w:beforeAutospacing="0"/>
        <w:contextualSpacing/>
        <w:rPr>
          <w:rStyle w:val="a5"/>
          <w:color w:val="0E1E32"/>
          <w:sz w:val="26"/>
          <w:szCs w:val="26"/>
          <w:lang w:val="uk-UA"/>
        </w:rPr>
      </w:pPr>
    </w:p>
    <w:p w:rsidR="0094373D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5"/>
          <w:color w:val="0E1E32"/>
          <w:sz w:val="26"/>
          <w:szCs w:val="26"/>
        </w:rPr>
        <w:t> </w:t>
      </w: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4</w:t>
      </w:r>
      <w:r w:rsidRPr="00575B7F">
        <w:rPr>
          <w:b/>
          <w:color w:val="0E1E32"/>
          <w:sz w:val="26"/>
          <w:szCs w:val="26"/>
        </w:rPr>
        <w:t xml:space="preserve">. </w:t>
      </w:r>
      <w:proofErr w:type="spellStart"/>
      <w:r w:rsidRPr="00575B7F">
        <w:rPr>
          <w:b/>
          <w:color w:val="0E1E32"/>
          <w:sz w:val="26"/>
          <w:szCs w:val="26"/>
        </w:rPr>
        <w:t>Склади</w:t>
      </w:r>
      <w:proofErr w:type="spellEnd"/>
      <w:r w:rsidRPr="00575B7F">
        <w:rPr>
          <w:b/>
          <w:color w:val="0E1E32"/>
          <w:sz w:val="26"/>
          <w:szCs w:val="26"/>
        </w:rPr>
        <w:t xml:space="preserve"> </w:t>
      </w:r>
      <w:proofErr w:type="spellStart"/>
      <w:r w:rsidRPr="00575B7F">
        <w:rPr>
          <w:b/>
          <w:color w:val="0E1E32"/>
          <w:sz w:val="26"/>
          <w:szCs w:val="26"/>
        </w:rPr>
        <w:t>й</w:t>
      </w:r>
      <w:proofErr w:type="spellEnd"/>
      <w:r w:rsidRPr="00575B7F">
        <w:rPr>
          <w:b/>
          <w:color w:val="0E1E32"/>
          <w:sz w:val="26"/>
          <w:szCs w:val="26"/>
        </w:rPr>
        <w:t xml:space="preserve"> запиши</w:t>
      </w:r>
      <w:r w:rsidRPr="00FC3CF3">
        <w:rPr>
          <w:color w:val="0E1E32"/>
          <w:sz w:val="26"/>
          <w:szCs w:val="26"/>
        </w:rPr>
        <w:t xml:space="preserve"> два </w:t>
      </w:r>
      <w:proofErr w:type="spellStart"/>
      <w:r w:rsidRPr="00FC3CF3">
        <w:rPr>
          <w:color w:val="0E1E32"/>
          <w:sz w:val="26"/>
          <w:szCs w:val="26"/>
        </w:rPr>
        <w:t>речення</w:t>
      </w:r>
      <w:proofErr w:type="spellEnd"/>
      <w:r w:rsidRPr="00FC3CF3">
        <w:rPr>
          <w:color w:val="0E1E32"/>
          <w:sz w:val="26"/>
          <w:szCs w:val="26"/>
        </w:rPr>
        <w:t xml:space="preserve">: </w:t>
      </w:r>
      <w:proofErr w:type="spellStart"/>
      <w:r w:rsidRPr="00FC3CF3">
        <w:rPr>
          <w:color w:val="0E1E32"/>
          <w:sz w:val="26"/>
          <w:szCs w:val="26"/>
        </w:rPr>
        <w:t>із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займенниками</w:t>
      </w:r>
      <w:proofErr w:type="spellEnd"/>
      <w:r w:rsidRPr="00FC3CF3">
        <w:rPr>
          <w:color w:val="0E1E32"/>
          <w:sz w:val="26"/>
          <w:szCs w:val="26"/>
        </w:rPr>
        <w:t xml:space="preserve"> 1-ої особи </w:t>
      </w:r>
      <w:proofErr w:type="spellStart"/>
      <w:r w:rsidRPr="00FC3CF3">
        <w:rPr>
          <w:color w:val="0E1E32"/>
          <w:sz w:val="26"/>
          <w:szCs w:val="26"/>
        </w:rPr>
        <w:t>множини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і</w:t>
      </w:r>
      <w:proofErr w:type="spellEnd"/>
      <w:r w:rsidRPr="00FC3CF3">
        <w:rPr>
          <w:color w:val="0E1E32"/>
          <w:sz w:val="26"/>
          <w:szCs w:val="26"/>
        </w:rPr>
        <w:t xml:space="preserve"> 2-ої особи </w:t>
      </w:r>
      <w:proofErr w:type="spellStart"/>
      <w:r w:rsidRPr="00FC3CF3">
        <w:rPr>
          <w:color w:val="0E1E32"/>
          <w:sz w:val="26"/>
          <w:szCs w:val="26"/>
        </w:rPr>
        <w:t>однини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575B7F" w:rsidRPr="00575B7F" w:rsidRDefault="00575B7F" w:rsidP="00575B7F">
      <w:pPr>
        <w:pStyle w:val="a3"/>
        <w:spacing w:before="0" w:beforeAutospacing="0"/>
        <w:contextualSpacing/>
        <w:rPr>
          <w:i/>
          <w:color w:val="000000"/>
          <w:sz w:val="26"/>
          <w:szCs w:val="26"/>
          <w:shd w:val="clear" w:color="auto" w:fill="FFFFFF"/>
          <w:lang w:val="uk-UA"/>
        </w:rPr>
      </w:pPr>
      <w:r>
        <w:rPr>
          <w:i/>
          <w:color w:val="000000"/>
          <w:sz w:val="26"/>
          <w:szCs w:val="26"/>
          <w:shd w:val="clear" w:color="auto" w:fill="FFFFFF"/>
          <w:lang w:val="uk-UA"/>
        </w:rPr>
        <w:t>(Для самоперевірки)</w:t>
      </w:r>
    </w:p>
    <w:p w:rsidR="00FC3CF3" w:rsidRDefault="00463C38" w:rsidP="00FC3CF3">
      <w:pPr>
        <w:pStyle w:val="a3"/>
        <w:spacing w:before="0" w:beforeAutospacing="0"/>
        <w:contextualSpacing/>
        <w:rPr>
          <w:i/>
          <w:color w:val="000000"/>
          <w:sz w:val="26"/>
          <w:szCs w:val="26"/>
          <w:shd w:val="clear" w:color="auto" w:fill="FFFFFF"/>
          <w:lang w:val="uk-UA"/>
        </w:rPr>
      </w:pPr>
      <w:r w:rsidRPr="00FC3CF3">
        <w:rPr>
          <w:i/>
          <w:color w:val="000000"/>
          <w:sz w:val="26"/>
          <w:szCs w:val="26"/>
          <w:shd w:val="clear" w:color="auto" w:fill="FFFFFF"/>
        </w:rPr>
        <w:t xml:space="preserve">На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зимових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канікулах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ED6206">
        <w:rPr>
          <w:i/>
          <w:color w:val="000000"/>
          <w:sz w:val="26"/>
          <w:szCs w:val="26"/>
          <w:u w:val="single"/>
          <w:shd w:val="clear" w:color="auto" w:fill="FFFFFF"/>
        </w:rPr>
        <w:t>ми</w:t>
      </w:r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з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друзями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подорожували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Карпати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ED6206">
        <w:rPr>
          <w:i/>
          <w:color w:val="000000"/>
          <w:sz w:val="26"/>
          <w:szCs w:val="26"/>
          <w:u w:val="single"/>
          <w:shd w:val="clear" w:color="auto" w:fill="FFFFFF"/>
        </w:rPr>
        <w:t>Ти</w:t>
      </w:r>
      <w:proofErr w:type="spellEnd"/>
      <w:r w:rsidRPr="00ED6206">
        <w:rPr>
          <w:i/>
          <w:color w:val="000000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сьогодні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</w:p>
    <w:p w:rsidR="00ED6206" w:rsidRPr="00ED6206" w:rsidRDefault="00ED6206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>
        <w:rPr>
          <w:i/>
          <w:color w:val="000000"/>
          <w:sz w:val="26"/>
          <w:szCs w:val="26"/>
          <w:shd w:val="clear" w:color="auto" w:fill="FFFFFF"/>
          <w:lang w:val="uk-UA"/>
        </w:rPr>
        <w:t>гарно працював на уроці.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5. </w:t>
      </w:r>
      <w:r w:rsidRPr="00575B7F">
        <w:rPr>
          <w:b/>
          <w:color w:val="0E1E32"/>
          <w:sz w:val="26"/>
          <w:szCs w:val="26"/>
        </w:rPr>
        <w:t>Спиши текст</w:t>
      </w:r>
      <w:r w:rsidRPr="00FC3CF3">
        <w:rPr>
          <w:color w:val="0E1E32"/>
          <w:sz w:val="26"/>
          <w:szCs w:val="26"/>
        </w:rPr>
        <w:t xml:space="preserve">. Встав </w:t>
      </w:r>
      <w:proofErr w:type="spellStart"/>
      <w:r w:rsidRPr="00FC3CF3">
        <w:rPr>
          <w:color w:val="0E1E32"/>
          <w:sz w:val="26"/>
          <w:szCs w:val="26"/>
        </w:rPr>
        <w:t>зазначені</w:t>
      </w:r>
      <w:proofErr w:type="spellEnd"/>
      <w:r w:rsidRPr="00FC3CF3">
        <w:rPr>
          <w:color w:val="0E1E32"/>
          <w:sz w:val="26"/>
          <w:szCs w:val="26"/>
        </w:rPr>
        <w:t xml:space="preserve"> в дужках </w:t>
      </w:r>
      <w:proofErr w:type="spellStart"/>
      <w:r w:rsidRPr="00FC3CF3">
        <w:rPr>
          <w:color w:val="0E1E32"/>
          <w:sz w:val="26"/>
          <w:szCs w:val="26"/>
        </w:rPr>
        <w:t>займенники</w:t>
      </w:r>
      <w:proofErr w:type="spellEnd"/>
      <w:r w:rsidRPr="00FC3CF3">
        <w:rPr>
          <w:color w:val="0E1E32"/>
          <w:sz w:val="26"/>
          <w:szCs w:val="26"/>
        </w:rPr>
        <w:t>.</w:t>
      </w:r>
    </w:p>
    <w:p w:rsidR="00C751AA" w:rsidRPr="00575B7F" w:rsidRDefault="00575B7F" w:rsidP="00FC3CF3">
      <w:pPr>
        <w:pStyle w:val="a3"/>
        <w:spacing w:before="0" w:beforeAutospacing="0"/>
        <w:contextualSpacing/>
        <w:rPr>
          <w:i/>
          <w:color w:val="000000"/>
          <w:sz w:val="26"/>
          <w:szCs w:val="26"/>
          <w:shd w:val="clear" w:color="auto" w:fill="FFFFFF"/>
          <w:lang w:val="uk-UA"/>
        </w:rPr>
      </w:pPr>
      <w:r>
        <w:rPr>
          <w:i/>
          <w:color w:val="000000"/>
          <w:sz w:val="26"/>
          <w:szCs w:val="26"/>
          <w:shd w:val="clear" w:color="auto" w:fill="FFFFFF"/>
          <w:lang w:val="uk-UA"/>
        </w:rPr>
        <w:t>(Для самоперевірки)</w:t>
      </w:r>
    </w:p>
    <w:p w:rsidR="00463C38" w:rsidRPr="00FC3CF3" w:rsidRDefault="00463C38" w:rsidP="00FC3CF3">
      <w:pPr>
        <w:pStyle w:val="a3"/>
        <w:spacing w:before="0" w:beforeAutospacing="0"/>
        <w:contextualSpacing/>
        <w:rPr>
          <w:i/>
          <w:color w:val="0E1E32"/>
          <w:sz w:val="26"/>
          <w:szCs w:val="26"/>
          <w:lang w:val="uk-UA"/>
        </w:rPr>
      </w:pPr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Ми</w:t>
      </w:r>
      <w:r w:rsidRPr="00FC3CF3">
        <w:rPr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зустрілися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стадіоні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 </w:t>
      </w:r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Я</w:t>
      </w:r>
      <w:r w:rsidRPr="00FC3CF3">
        <w:rPr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приїхав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велосипеді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Ти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 – на</w:t>
      </w:r>
      <w:proofErr w:type="gram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роликах. Там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були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C3CF3">
        <w:rPr>
          <w:i/>
          <w:color w:val="000000"/>
          <w:sz w:val="26"/>
          <w:szCs w:val="26"/>
          <w:shd w:val="clear" w:color="auto" w:fill="FFFFFF"/>
        </w:rPr>
        <w:t>наш</w:t>
      </w:r>
      <w:proofErr w:type="gramEnd"/>
      <w:r w:rsidRPr="00FC3CF3">
        <w:rPr>
          <w:i/>
          <w:color w:val="000000"/>
          <w:sz w:val="26"/>
          <w:szCs w:val="26"/>
          <w:shd w:val="clear" w:color="auto" w:fill="FFFFFF"/>
        </w:rPr>
        <w:t>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друзі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 </w:t>
      </w:r>
      <w:r w:rsidRPr="00FC3CF3">
        <w:rPr>
          <w:i/>
          <w:color w:val="000000"/>
          <w:sz w:val="26"/>
          <w:szCs w:val="26"/>
          <w:u w:val="single"/>
          <w:shd w:val="clear" w:color="auto" w:fill="FFFFFF"/>
        </w:rPr>
        <w:t>Вони</w:t>
      </w:r>
      <w:r w:rsidRPr="00FC3CF3">
        <w:rPr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грали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FC3CF3">
        <w:rPr>
          <w:i/>
          <w:color w:val="000000"/>
          <w:sz w:val="26"/>
          <w:szCs w:val="26"/>
          <w:shd w:val="clear" w:color="auto" w:fill="FFFFFF"/>
        </w:rPr>
        <w:t>бадмінтон</w:t>
      </w:r>
      <w:proofErr w:type="spellEnd"/>
      <w:r w:rsidRPr="00FC3CF3">
        <w:rPr>
          <w:i/>
          <w:color w:val="000000"/>
          <w:sz w:val="26"/>
          <w:szCs w:val="26"/>
          <w:shd w:val="clear" w:color="auto" w:fill="FFFFFF"/>
        </w:rPr>
        <w:t>.</w:t>
      </w:r>
    </w:p>
    <w:p w:rsidR="00FC3CF3" w:rsidRDefault="00FC3CF3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</w:p>
    <w:p w:rsidR="0094373D" w:rsidRDefault="0094373D" w:rsidP="00FC3CF3">
      <w:pPr>
        <w:pStyle w:val="a3"/>
        <w:spacing w:before="0" w:beforeAutospacing="0"/>
        <w:contextualSpacing/>
        <w:rPr>
          <w:b/>
          <w:color w:val="0E1E32"/>
          <w:sz w:val="26"/>
          <w:szCs w:val="26"/>
          <w:lang w:val="uk-UA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6. Прочитай </w:t>
      </w:r>
      <w:proofErr w:type="spellStart"/>
      <w:r w:rsidRPr="00FC3CF3">
        <w:rPr>
          <w:color w:val="0E1E32"/>
          <w:sz w:val="26"/>
          <w:szCs w:val="26"/>
        </w:rPr>
        <w:t>повідомлення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Ґаджика</w:t>
      </w:r>
      <w:proofErr w:type="spellEnd"/>
      <w:r w:rsidRPr="00FC3CF3">
        <w:rPr>
          <w:color w:val="0E1E32"/>
          <w:sz w:val="26"/>
          <w:szCs w:val="26"/>
        </w:rPr>
        <w:t xml:space="preserve">. </w:t>
      </w:r>
      <w:proofErr w:type="spellStart"/>
      <w:r w:rsidRPr="00FC3CF3">
        <w:rPr>
          <w:color w:val="0E1E32"/>
          <w:sz w:val="26"/>
          <w:szCs w:val="26"/>
        </w:rPr>
        <w:t>Який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недолік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має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цей</w:t>
      </w:r>
      <w:proofErr w:type="spellEnd"/>
      <w:r w:rsidRPr="00FC3CF3">
        <w:rPr>
          <w:color w:val="0E1E32"/>
          <w:sz w:val="26"/>
          <w:szCs w:val="26"/>
        </w:rPr>
        <w:t xml:space="preserve"> текст? </w:t>
      </w:r>
      <w:proofErr w:type="spellStart"/>
      <w:r w:rsidRPr="00575B7F">
        <w:rPr>
          <w:b/>
          <w:color w:val="0E1E32"/>
          <w:sz w:val="26"/>
          <w:szCs w:val="26"/>
        </w:rPr>
        <w:t>Виправ</w:t>
      </w:r>
      <w:proofErr w:type="spellEnd"/>
      <w:r w:rsidRPr="00575B7F">
        <w:rPr>
          <w:b/>
          <w:color w:val="0E1E32"/>
          <w:sz w:val="26"/>
          <w:szCs w:val="26"/>
        </w:rPr>
        <w:t xml:space="preserve"> </w:t>
      </w:r>
      <w:proofErr w:type="spellStart"/>
      <w:r w:rsidRPr="00575B7F">
        <w:rPr>
          <w:b/>
          <w:color w:val="0E1E32"/>
          <w:sz w:val="26"/>
          <w:szCs w:val="26"/>
        </w:rPr>
        <w:t>його</w:t>
      </w:r>
      <w:proofErr w:type="spellEnd"/>
      <w:r w:rsidRPr="00575B7F">
        <w:rPr>
          <w:b/>
          <w:color w:val="0E1E32"/>
          <w:sz w:val="26"/>
          <w:szCs w:val="26"/>
        </w:rPr>
        <w:t xml:space="preserve"> </w:t>
      </w:r>
      <w:proofErr w:type="spellStart"/>
      <w:r w:rsidRPr="00575B7F">
        <w:rPr>
          <w:b/>
          <w:color w:val="0E1E32"/>
          <w:sz w:val="26"/>
          <w:szCs w:val="26"/>
        </w:rPr>
        <w:t>і</w:t>
      </w:r>
      <w:proofErr w:type="spellEnd"/>
      <w:r w:rsidRPr="00575B7F">
        <w:rPr>
          <w:b/>
          <w:color w:val="0E1E32"/>
          <w:sz w:val="26"/>
          <w:szCs w:val="26"/>
        </w:rPr>
        <w:t xml:space="preserve"> запиши.</w:t>
      </w:r>
    </w:p>
    <w:p w:rsidR="008870B2" w:rsidRPr="00575B7F" w:rsidRDefault="008870B2" w:rsidP="008870B2">
      <w:pPr>
        <w:pStyle w:val="a3"/>
        <w:spacing w:before="0" w:beforeAutospacing="0"/>
        <w:rPr>
          <w:i/>
          <w:color w:val="000000"/>
          <w:sz w:val="26"/>
          <w:szCs w:val="26"/>
          <w:shd w:val="clear" w:color="auto" w:fill="FFFFFF"/>
          <w:lang w:val="uk-UA"/>
        </w:rPr>
      </w:pPr>
      <w:r>
        <w:rPr>
          <w:i/>
          <w:color w:val="000000"/>
          <w:sz w:val="26"/>
          <w:szCs w:val="26"/>
          <w:shd w:val="clear" w:color="auto" w:fill="FFFFFF"/>
          <w:lang w:val="uk-UA"/>
        </w:rPr>
        <w:t>(Для самоперевірки)</w:t>
      </w:r>
    </w:p>
    <w:p w:rsidR="00926D88" w:rsidRPr="00FC3CF3" w:rsidRDefault="008870B2" w:rsidP="008870B2">
      <w:pPr>
        <w:spacing w:line="240" w:lineRule="auto"/>
        <w:ind w:firstLine="708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  <w:lang w:val="uk-UA"/>
        </w:rPr>
        <w:t>У</w:t>
      </w:r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Швеції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всі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люблять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спорт. 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u w:val="single"/>
          <w:shd w:val="clear" w:color="auto" w:fill="FFFFFF"/>
        </w:rPr>
        <w:t>Він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популярний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серед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людей </w:t>
      </w:r>
      <w:proofErr w:type="spellStart"/>
      <w:proofErr w:type="gram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р</w:t>
      </w:r>
      <w:proofErr w:type="gram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ізного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віку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. </w:t>
      </w:r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u w:val="single"/>
          <w:shd w:val="clear" w:color="auto" w:fill="FFFFFF"/>
        </w:rPr>
        <w:t>Ним</w:t>
      </w:r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займаються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цілими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сі</w:t>
      </w:r>
      <w:proofErr w:type="gram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м</w:t>
      </w:r>
      <w:proofErr w:type="gram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’ями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Особливо </w:t>
      </w:r>
      <w:proofErr w:type="gram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великий</w:t>
      </w:r>
      <w:proofErr w:type="gram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інтерес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до спорту в людей старшого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покоління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Завдяки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 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u w:val="single"/>
          <w:shd w:val="clear" w:color="auto" w:fill="FFFFFF"/>
        </w:rPr>
        <w:t>йому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 вони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видаються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значно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молодшими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за </w:t>
      </w:r>
      <w:proofErr w:type="spellStart"/>
      <w:proofErr w:type="gram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св</w:t>
      </w:r>
      <w:proofErr w:type="gram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ій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вік</w:t>
      </w:r>
      <w:proofErr w:type="spellEnd"/>
      <w:r w:rsidR="00926D88"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.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proofErr w:type="spellStart"/>
      <w:r w:rsidRPr="00FC3CF3">
        <w:rPr>
          <w:color w:val="0E1E32"/>
          <w:sz w:val="26"/>
          <w:szCs w:val="26"/>
        </w:rPr>
        <w:t>Вправа</w:t>
      </w:r>
      <w:proofErr w:type="spellEnd"/>
      <w:r w:rsidRPr="00FC3CF3">
        <w:rPr>
          <w:color w:val="0E1E32"/>
          <w:sz w:val="26"/>
          <w:szCs w:val="26"/>
        </w:rPr>
        <w:t xml:space="preserve"> 7.</w:t>
      </w:r>
      <w:r w:rsidR="008870B2">
        <w:rPr>
          <w:color w:val="0E1E32"/>
          <w:sz w:val="26"/>
          <w:szCs w:val="26"/>
          <w:lang w:val="uk-UA"/>
        </w:rPr>
        <w:t>(Усно)</w:t>
      </w:r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Чи</w:t>
      </w:r>
      <w:proofErr w:type="spellEnd"/>
      <w:r w:rsidRPr="00FC3CF3">
        <w:rPr>
          <w:color w:val="0E1E32"/>
          <w:sz w:val="26"/>
          <w:szCs w:val="26"/>
        </w:rPr>
        <w:t xml:space="preserve"> часто </w:t>
      </w:r>
      <w:proofErr w:type="spellStart"/>
      <w:r w:rsidRPr="00FC3CF3">
        <w:rPr>
          <w:color w:val="0E1E32"/>
          <w:sz w:val="26"/>
          <w:szCs w:val="26"/>
        </w:rPr>
        <w:t>ти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ходиш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gramStart"/>
      <w:r w:rsidRPr="00FC3CF3">
        <w:rPr>
          <w:color w:val="0E1E32"/>
          <w:sz w:val="26"/>
          <w:szCs w:val="26"/>
        </w:rPr>
        <w:t>на</w:t>
      </w:r>
      <w:proofErr w:type="gram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стадіон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або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спортивний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майданчик</w:t>
      </w:r>
      <w:proofErr w:type="spellEnd"/>
      <w:r w:rsidRPr="00FC3CF3">
        <w:rPr>
          <w:color w:val="0E1E32"/>
          <w:sz w:val="26"/>
          <w:szCs w:val="26"/>
        </w:rPr>
        <w:t xml:space="preserve">? </w:t>
      </w:r>
      <w:proofErr w:type="spellStart"/>
      <w:r w:rsidRPr="00FC3CF3">
        <w:rPr>
          <w:color w:val="0E1E32"/>
          <w:sz w:val="26"/>
          <w:szCs w:val="26"/>
        </w:rPr>
        <w:t>Яким</w:t>
      </w:r>
      <w:proofErr w:type="spellEnd"/>
      <w:r w:rsidRPr="00FC3CF3">
        <w:rPr>
          <w:color w:val="0E1E32"/>
          <w:sz w:val="26"/>
          <w:szCs w:val="26"/>
        </w:rPr>
        <w:t xml:space="preserve"> видом спорту </w:t>
      </w:r>
      <w:proofErr w:type="spellStart"/>
      <w:r w:rsidRPr="00FC3CF3">
        <w:rPr>
          <w:color w:val="0E1E32"/>
          <w:sz w:val="26"/>
          <w:szCs w:val="26"/>
        </w:rPr>
        <w:t>любиш</w:t>
      </w:r>
      <w:proofErr w:type="spellEnd"/>
      <w:r w:rsidRPr="00FC3CF3">
        <w:rPr>
          <w:color w:val="0E1E32"/>
          <w:sz w:val="26"/>
          <w:szCs w:val="26"/>
        </w:rPr>
        <w:t xml:space="preserve"> </w:t>
      </w:r>
      <w:proofErr w:type="spellStart"/>
      <w:r w:rsidRPr="00FC3CF3">
        <w:rPr>
          <w:color w:val="0E1E32"/>
          <w:sz w:val="26"/>
          <w:szCs w:val="26"/>
        </w:rPr>
        <w:t>займатися</w:t>
      </w:r>
      <w:proofErr w:type="spellEnd"/>
      <w:r w:rsidRPr="00FC3CF3">
        <w:rPr>
          <w:color w:val="0E1E32"/>
          <w:sz w:val="26"/>
          <w:szCs w:val="26"/>
        </w:rPr>
        <w:t xml:space="preserve">? Напиши </w:t>
      </w:r>
      <w:proofErr w:type="spellStart"/>
      <w:proofErr w:type="gramStart"/>
      <w:r w:rsidRPr="00FC3CF3">
        <w:rPr>
          <w:color w:val="0E1E32"/>
          <w:sz w:val="26"/>
          <w:szCs w:val="26"/>
        </w:rPr>
        <w:t>пр</w:t>
      </w:r>
      <w:proofErr w:type="spellEnd"/>
      <w:proofErr w:type="gramEnd"/>
    </w:p>
    <w:p w:rsidR="00933C20" w:rsidRPr="00FC3CF3" w:rsidRDefault="00926D88" w:rsidP="00FC3CF3">
      <w:pPr>
        <w:spacing w:line="240" w:lineRule="auto"/>
        <w:ind w:firstLine="708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Спорт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сприяє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укріпленню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здоров'я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, тому я хожу </w:t>
      </w:r>
      <w:proofErr w:type="gram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на</w:t>
      </w:r>
      <w:proofErr w:type="gram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стадіон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Вже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четвертий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р</w:t>
      </w:r>
      <w:proofErr w:type="gram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ік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я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займаюся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волейболом. У нас у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школі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сильна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волейбольна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команда. </w:t>
      </w:r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lastRenderedPageBreak/>
        <w:t xml:space="preserve">Ми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чемпіони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міста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з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волейболу у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молодшій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віковій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групі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. Наш тренер </w:t>
      </w:r>
      <w:proofErr w:type="spellStart"/>
      <w:proofErr w:type="gram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Св</w:t>
      </w:r>
      <w:proofErr w:type="gram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ітлана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Геннадіївна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–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професіонал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своєї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і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ми нею </w:t>
      </w:r>
      <w:proofErr w:type="spellStart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пишаємося</w:t>
      </w:r>
      <w:proofErr w:type="spellEnd"/>
      <w:r w:rsidRPr="00FC3CF3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.</w:t>
      </w:r>
    </w:p>
    <w:p w:rsidR="00C02ED7" w:rsidRPr="00033AC1" w:rsidRDefault="00C02ED7" w:rsidP="00FC3CF3">
      <w:pPr>
        <w:pStyle w:val="a3"/>
        <w:spacing w:before="0" w:beforeAutospacing="0"/>
        <w:contextualSpacing/>
        <w:rPr>
          <w:rStyle w:val="a4"/>
          <w:color w:val="0E1E32"/>
          <w:sz w:val="26"/>
          <w:szCs w:val="26"/>
          <w:lang w:val="uk-UA"/>
        </w:rPr>
      </w:pPr>
    </w:p>
    <w:p w:rsidR="00933C20" w:rsidRPr="00033AC1" w:rsidRDefault="008870B2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r w:rsidRPr="00033AC1">
        <w:rPr>
          <w:rStyle w:val="a4"/>
          <w:color w:val="0E1E32"/>
          <w:sz w:val="26"/>
          <w:szCs w:val="26"/>
          <w:lang w:val="uk-UA"/>
        </w:rPr>
        <w:t xml:space="preserve">ІІ. </w:t>
      </w:r>
      <w:proofErr w:type="spellStart"/>
      <w:r w:rsidR="00933C20" w:rsidRPr="00033AC1">
        <w:rPr>
          <w:rStyle w:val="a4"/>
          <w:color w:val="0E1E32"/>
          <w:sz w:val="26"/>
          <w:szCs w:val="26"/>
        </w:rPr>
        <w:t>Домашнє</w:t>
      </w:r>
      <w:proofErr w:type="spellEnd"/>
      <w:r w:rsidR="00933C20" w:rsidRPr="00033AC1">
        <w:rPr>
          <w:rStyle w:val="a4"/>
          <w:color w:val="0E1E32"/>
          <w:sz w:val="26"/>
          <w:szCs w:val="26"/>
        </w:rPr>
        <w:t xml:space="preserve"> </w:t>
      </w:r>
      <w:proofErr w:type="spellStart"/>
      <w:r w:rsidR="00933C20" w:rsidRPr="00033AC1">
        <w:rPr>
          <w:rStyle w:val="a4"/>
          <w:color w:val="0E1E32"/>
          <w:sz w:val="26"/>
          <w:szCs w:val="26"/>
        </w:rPr>
        <w:t>завдання</w:t>
      </w:r>
      <w:proofErr w:type="spellEnd"/>
      <w:r w:rsidR="00933C20" w:rsidRPr="00033AC1">
        <w:rPr>
          <w:rStyle w:val="a4"/>
          <w:color w:val="0E1E32"/>
          <w:sz w:val="26"/>
          <w:szCs w:val="26"/>
        </w:rPr>
        <w:t>.</w:t>
      </w:r>
    </w:p>
    <w:p w:rsidR="00933C20" w:rsidRPr="00033AC1" w:rsidRDefault="00933C20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033AC1">
        <w:rPr>
          <w:rStyle w:val="a5"/>
          <w:color w:val="0E1E32"/>
          <w:sz w:val="26"/>
          <w:szCs w:val="26"/>
          <w:lang w:val="uk-UA"/>
        </w:rPr>
        <w:t>С.</w:t>
      </w:r>
      <w:r w:rsidR="00926D88" w:rsidRPr="00033AC1">
        <w:rPr>
          <w:rStyle w:val="a5"/>
          <w:color w:val="0E1E32"/>
          <w:sz w:val="26"/>
          <w:szCs w:val="26"/>
          <w:lang w:val="uk-UA"/>
        </w:rPr>
        <w:t>89, впр.8, правило</w:t>
      </w:r>
      <w:r w:rsidRPr="00033AC1">
        <w:rPr>
          <w:color w:val="0E1E32"/>
          <w:sz w:val="26"/>
          <w:szCs w:val="26"/>
          <w:lang w:val="uk-UA"/>
        </w:rPr>
        <w:t>.</w:t>
      </w:r>
    </w:p>
    <w:p w:rsidR="00FC3CF3" w:rsidRPr="00033AC1" w:rsidRDefault="008870B2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en-US"/>
        </w:rPr>
      </w:pPr>
      <w:r w:rsidRPr="00033AC1">
        <w:rPr>
          <w:color w:val="0E1E32"/>
          <w:sz w:val="26"/>
          <w:szCs w:val="26"/>
          <w:lang w:val="uk-UA"/>
        </w:rPr>
        <w:t>Зразок:</w:t>
      </w:r>
    </w:p>
    <w:p w:rsidR="00926D88" w:rsidRPr="00033AC1" w:rsidRDefault="00926D88" w:rsidP="008870B2">
      <w:pPr>
        <w:pStyle w:val="a3"/>
        <w:shd w:val="clear" w:color="auto" w:fill="FFFFFF"/>
        <w:spacing w:before="0" w:beforeAutospacing="0" w:after="0" w:afterAutospacing="0"/>
        <w:contextualSpacing/>
        <w:rPr>
          <w:i/>
          <w:color w:val="000000"/>
          <w:sz w:val="26"/>
          <w:szCs w:val="26"/>
        </w:rPr>
      </w:pPr>
      <w:r w:rsidRPr="00033AC1">
        <w:rPr>
          <w:i/>
          <w:color w:val="000000"/>
          <w:sz w:val="26"/>
          <w:szCs w:val="26"/>
        </w:rPr>
        <w:t xml:space="preserve">1. Коли </w:t>
      </w:r>
      <w:proofErr w:type="spellStart"/>
      <w:r w:rsidRPr="00033AC1">
        <w:rPr>
          <w:i/>
          <w:color w:val="000000"/>
          <w:sz w:val="26"/>
          <w:szCs w:val="26"/>
        </w:rPr>
        <w:t>хочеш</w:t>
      </w:r>
      <w:proofErr w:type="spellEnd"/>
      <w:r w:rsidRPr="00033AC1">
        <w:rPr>
          <w:i/>
          <w:color w:val="000000"/>
          <w:sz w:val="26"/>
          <w:szCs w:val="26"/>
        </w:rPr>
        <w:t> </w:t>
      </w:r>
      <w:proofErr w:type="spellStart"/>
      <w:r w:rsidRPr="00033AC1">
        <w:rPr>
          <w:i/>
          <w:color w:val="000000"/>
          <w:sz w:val="26"/>
          <w:szCs w:val="26"/>
          <w:u w:val="single"/>
        </w:rPr>
        <w:t>ти</w:t>
      </w:r>
      <w:proofErr w:type="spellEnd"/>
      <w:r w:rsidRPr="00033AC1">
        <w:rPr>
          <w:i/>
          <w:color w:val="000000"/>
          <w:sz w:val="26"/>
          <w:szCs w:val="26"/>
        </w:rPr>
        <w:t xml:space="preserve"> (2 ос., </w:t>
      </w:r>
      <w:proofErr w:type="spellStart"/>
      <w:r w:rsidRPr="00033AC1">
        <w:rPr>
          <w:i/>
          <w:color w:val="000000"/>
          <w:sz w:val="26"/>
          <w:szCs w:val="26"/>
        </w:rPr>
        <w:t>одн</w:t>
      </w:r>
      <w:proofErr w:type="spellEnd"/>
      <w:r w:rsidRPr="00033AC1">
        <w:rPr>
          <w:i/>
          <w:color w:val="000000"/>
          <w:sz w:val="26"/>
          <w:szCs w:val="26"/>
        </w:rPr>
        <w:t xml:space="preserve">.) </w:t>
      </w:r>
      <w:proofErr w:type="spellStart"/>
      <w:r w:rsidRPr="00033AC1">
        <w:rPr>
          <w:i/>
          <w:color w:val="000000"/>
          <w:sz w:val="26"/>
          <w:szCs w:val="26"/>
        </w:rPr>
        <w:t>читати</w:t>
      </w:r>
      <w:proofErr w:type="spellEnd"/>
      <w:r w:rsidRPr="00033AC1">
        <w:rPr>
          <w:i/>
          <w:color w:val="000000"/>
          <w:sz w:val="26"/>
          <w:szCs w:val="26"/>
        </w:rPr>
        <w:t>, то </w:t>
      </w:r>
      <w:r w:rsidRPr="00033AC1">
        <w:rPr>
          <w:i/>
          <w:color w:val="000000"/>
          <w:sz w:val="26"/>
          <w:szCs w:val="26"/>
          <w:u w:val="single"/>
        </w:rPr>
        <w:t>мене</w:t>
      </w:r>
      <w:r w:rsidRPr="00033AC1">
        <w:rPr>
          <w:i/>
          <w:color w:val="000000"/>
          <w:sz w:val="26"/>
          <w:szCs w:val="26"/>
        </w:rPr>
        <w:t xml:space="preserve"> (1 ша ос., </w:t>
      </w:r>
      <w:proofErr w:type="spellStart"/>
      <w:r w:rsidRPr="00033AC1">
        <w:rPr>
          <w:i/>
          <w:color w:val="000000"/>
          <w:sz w:val="26"/>
          <w:szCs w:val="26"/>
        </w:rPr>
        <w:t>одн</w:t>
      </w:r>
      <w:proofErr w:type="spellEnd"/>
      <w:r w:rsidRPr="00033AC1">
        <w:rPr>
          <w:i/>
          <w:color w:val="000000"/>
          <w:sz w:val="26"/>
          <w:szCs w:val="26"/>
        </w:rPr>
        <w:t xml:space="preserve">.) </w:t>
      </w:r>
      <w:proofErr w:type="gramStart"/>
      <w:r w:rsidRPr="00033AC1">
        <w:rPr>
          <w:i/>
          <w:color w:val="000000"/>
          <w:sz w:val="26"/>
          <w:szCs w:val="26"/>
        </w:rPr>
        <w:t>повинен</w:t>
      </w:r>
      <w:proofErr w:type="gramEnd"/>
      <w:r w:rsidRPr="00033AC1">
        <w:rPr>
          <w:i/>
          <w:color w:val="000000"/>
          <w:sz w:val="26"/>
          <w:szCs w:val="26"/>
        </w:rPr>
        <w:t xml:space="preserve"> знати. (</w:t>
      </w:r>
      <w:proofErr w:type="spellStart"/>
      <w:r w:rsidRPr="00033AC1">
        <w:rPr>
          <w:i/>
          <w:color w:val="000000"/>
          <w:sz w:val="26"/>
          <w:szCs w:val="26"/>
        </w:rPr>
        <w:t>Алфавіт</w:t>
      </w:r>
      <w:proofErr w:type="spellEnd"/>
      <w:r w:rsidRPr="00033AC1">
        <w:rPr>
          <w:i/>
          <w:color w:val="000000"/>
          <w:sz w:val="26"/>
          <w:szCs w:val="26"/>
        </w:rPr>
        <w:t>).</w:t>
      </w:r>
      <w:r w:rsidRPr="00033AC1">
        <w:rPr>
          <w:i/>
          <w:color w:val="000000"/>
          <w:sz w:val="26"/>
          <w:szCs w:val="26"/>
        </w:rPr>
        <w:br/>
      </w:r>
    </w:p>
    <w:p w:rsidR="008870B2" w:rsidRPr="00033AC1" w:rsidRDefault="008870B2" w:rsidP="008870B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33AC1">
        <w:rPr>
          <w:rFonts w:ascii="Times New Roman" w:hAnsi="Times New Roman" w:cs="Times New Roman"/>
          <w:b/>
          <w:sz w:val="26"/>
          <w:szCs w:val="26"/>
        </w:rPr>
        <w:t>Зворотній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sz w:val="26"/>
          <w:szCs w:val="26"/>
        </w:rPr>
        <w:t>зв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>’</w:t>
      </w:r>
      <w:proofErr w:type="spellStart"/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proofErr w:type="spellEnd"/>
      <w:r w:rsidRPr="00033AC1">
        <w:rPr>
          <w:rFonts w:ascii="Times New Roman" w:hAnsi="Times New Roman" w:cs="Times New Roman"/>
          <w:b/>
          <w:sz w:val="26"/>
          <w:szCs w:val="26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8870B2" w:rsidRPr="00033AC1" w:rsidRDefault="008870B2" w:rsidP="008870B2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</w:p>
    <w:p w:rsidR="008870B2" w:rsidRPr="00033AC1" w:rsidRDefault="008870B2" w:rsidP="008870B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FF0000"/>
          <w:sz w:val="26"/>
          <w:szCs w:val="26"/>
        </w:rPr>
      </w:pPr>
      <w:r w:rsidRPr="00033AC1">
        <w:rPr>
          <w:rFonts w:ascii="Times New Roman" w:hAnsi="Times New Roman" w:cs="Times New Roman"/>
          <w:sz w:val="26"/>
          <w:szCs w:val="26"/>
        </w:rPr>
        <w:t xml:space="preserve">Фото </w:t>
      </w:r>
      <w:proofErr w:type="spellStart"/>
      <w:r w:rsidRPr="00033AC1">
        <w:rPr>
          <w:rFonts w:ascii="Times New Roman" w:hAnsi="Times New Roman" w:cs="Times New Roman"/>
          <w:sz w:val="26"/>
          <w:szCs w:val="26"/>
        </w:rPr>
        <w:t>письмових</w:t>
      </w:r>
      <w:proofErr w:type="spellEnd"/>
      <w:r w:rsidRPr="00033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6"/>
          <w:szCs w:val="26"/>
        </w:rPr>
        <w:t>робіт</w:t>
      </w:r>
      <w:proofErr w:type="spellEnd"/>
      <w:r w:rsidRPr="00033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6"/>
          <w:szCs w:val="26"/>
        </w:rPr>
        <w:t>ви</w:t>
      </w:r>
      <w:proofErr w:type="spellEnd"/>
      <w:r w:rsidRPr="00033AC1">
        <w:rPr>
          <w:rFonts w:ascii="Times New Roman" w:hAnsi="Times New Roman" w:cs="Times New Roman"/>
          <w:sz w:val="26"/>
          <w:szCs w:val="26"/>
        </w:rPr>
        <w:t xml:space="preserve"> можете </w:t>
      </w:r>
      <w:proofErr w:type="spellStart"/>
      <w:r w:rsidRPr="00033AC1">
        <w:rPr>
          <w:rFonts w:ascii="Times New Roman" w:hAnsi="Times New Roman" w:cs="Times New Roman"/>
          <w:sz w:val="26"/>
          <w:szCs w:val="26"/>
        </w:rPr>
        <w:t>надсилати</w:t>
      </w:r>
      <w:proofErr w:type="spellEnd"/>
      <w:r w:rsidRPr="00033AC1">
        <w:rPr>
          <w:rFonts w:ascii="Times New Roman" w:hAnsi="Times New Roman" w:cs="Times New Roman"/>
          <w:sz w:val="26"/>
          <w:szCs w:val="26"/>
        </w:rPr>
        <w:t xml:space="preserve"> на</w:t>
      </w:r>
      <w:r w:rsidRPr="00033AC1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</w:p>
    <w:p w:rsidR="008870B2" w:rsidRPr="00033AC1" w:rsidRDefault="008870B2" w:rsidP="008870B2">
      <w:pPr>
        <w:rPr>
          <w:rFonts w:ascii="Times New Roman" w:hAnsi="Times New Roman" w:cs="Times New Roman"/>
          <w:sz w:val="26"/>
          <w:szCs w:val="26"/>
        </w:rPr>
      </w:pP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на </w:t>
      </w:r>
      <w:proofErr w:type="spellStart"/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пошту </w:t>
      </w:r>
      <w:hyperlink r:id="rId5" w:history="1">
        <w:r w:rsidRPr="00033AC1">
          <w:rPr>
            <w:rStyle w:val="a6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933C20" w:rsidRPr="00033AC1" w:rsidRDefault="00933C20" w:rsidP="00FC3CF3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</w:p>
    <w:sectPr w:rsidR="00933C20" w:rsidRPr="00033AC1" w:rsidSect="00B1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A4462"/>
    <w:multiLevelType w:val="hybridMultilevel"/>
    <w:tmpl w:val="C7720476"/>
    <w:lvl w:ilvl="0" w:tplc="A56A66B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3C20"/>
    <w:rsid w:val="00033AC1"/>
    <w:rsid w:val="002A0043"/>
    <w:rsid w:val="003845C8"/>
    <w:rsid w:val="004225B7"/>
    <w:rsid w:val="00463C38"/>
    <w:rsid w:val="00575B7F"/>
    <w:rsid w:val="008870B2"/>
    <w:rsid w:val="00894E5F"/>
    <w:rsid w:val="00926D88"/>
    <w:rsid w:val="00933C20"/>
    <w:rsid w:val="0094373D"/>
    <w:rsid w:val="009B2361"/>
    <w:rsid w:val="00B169C7"/>
    <w:rsid w:val="00C02ED7"/>
    <w:rsid w:val="00C751AA"/>
    <w:rsid w:val="00ED6206"/>
    <w:rsid w:val="00EF48A5"/>
    <w:rsid w:val="00F724E9"/>
    <w:rsid w:val="00FC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C20"/>
    <w:rPr>
      <w:b/>
      <w:bCs/>
    </w:rPr>
  </w:style>
  <w:style w:type="character" w:styleId="a5">
    <w:name w:val="Emphasis"/>
    <w:basedOn w:val="a0"/>
    <w:uiPriority w:val="20"/>
    <w:qFormat/>
    <w:rsid w:val="00933C20"/>
    <w:rPr>
      <w:i/>
      <w:iCs/>
    </w:rPr>
  </w:style>
  <w:style w:type="character" w:styleId="a6">
    <w:name w:val="Hyperlink"/>
    <w:basedOn w:val="a0"/>
    <w:uiPriority w:val="99"/>
    <w:unhideWhenUsed/>
    <w:rsid w:val="008870B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70B2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2022-01-14T20:40:00Z</dcterms:created>
  <dcterms:modified xsi:type="dcterms:W3CDTF">2022-01-19T11:31:00Z</dcterms:modified>
</cp:coreProperties>
</file>