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C5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Дата:23.02.22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Заняття 22 Тема: Київ – місто-парк 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час.</w:t>
      </w:r>
    </w:p>
    <w:p w:rsidR="00562C2E" w:rsidRP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ти хочеш розказати, коли дія відбулася у минулому, вживай минулий простий час. З дієсловами минулого простого часу вживають такі показники часу:</w:t>
      </w:r>
      <w:r w:rsidRPr="00562C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yesterday</w:t>
      </w:r>
      <w:r w:rsidRPr="00562C2E">
        <w:rPr>
          <w:sz w:val="28"/>
          <w:szCs w:val="28"/>
          <w:lang w:val="uk-UA"/>
        </w:rPr>
        <w:t xml:space="preserve">, 2 </w:t>
      </w:r>
      <w:r>
        <w:rPr>
          <w:sz w:val="28"/>
          <w:szCs w:val="28"/>
          <w:lang w:val="en-US"/>
        </w:rPr>
        <w:t>days</w:t>
      </w:r>
      <w:r w:rsidRPr="00562C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ago</w:t>
      </w:r>
      <w:r w:rsidRPr="00562C2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last</w:t>
      </w:r>
      <w:r w:rsidRPr="00562C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</w:t>
      </w:r>
      <w:r w:rsidRPr="00562C2E">
        <w:rPr>
          <w:sz w:val="28"/>
          <w:szCs w:val="28"/>
          <w:lang w:val="uk-UA"/>
        </w:rPr>
        <w:t>.</w:t>
      </w:r>
    </w:p>
    <w:p w:rsidR="00562C2E" w:rsidRDefault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ділять на 2 групи: правильні і неправильні</w:t>
      </w:r>
    </w:p>
    <w:p w:rsidR="00562C2E" w:rsidRPr="00562C2E" w:rsidRDefault="00562C2E" w:rsidP="00562C2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утворення минулого простого часу правильних дієслів до інфінітива дієслова без частки</w:t>
      </w:r>
      <w:r w:rsidRPr="00562C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додаємо закінчення</w:t>
      </w:r>
      <w:r w:rsidRPr="00562C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 w:rsidRPr="00562C2E">
        <w:rPr>
          <w:sz w:val="28"/>
          <w:szCs w:val="28"/>
        </w:rPr>
        <w:t>.</w:t>
      </w:r>
    </w:p>
    <w:p w:rsidR="00562C2E" w:rsidRDefault="008750EE" w:rsidP="00562C2E">
      <w:pPr>
        <w:pStyle w:val="a3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 / he / she / we / you / they/ painted.</w:t>
      </w:r>
      <w:proofErr w:type="gramEnd"/>
    </w:p>
    <w:p w:rsidR="00562C2E" w:rsidRPr="008750EE" w:rsidRDefault="00562C2E" w:rsidP="00562C2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Неправильні дієслова утворюють простий минулий час по-різному, і ці форми треба запам’ятати.</w:t>
      </w:r>
    </w:p>
    <w:p w:rsidR="008750EE" w:rsidRDefault="008750EE" w:rsidP="008750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/ he / she / we / you /they / bought books.</w:t>
      </w:r>
    </w:p>
    <w:p w:rsidR="00562C2E" w:rsidRDefault="00562C2E" w:rsidP="00562C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562C2E" w:rsidRPr="008750EE" w:rsidRDefault="00562C2E" w:rsidP="00562C2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="008750EE" w:rsidRPr="008750EE">
        <w:rPr>
          <w:sz w:val="28"/>
          <w:szCs w:val="28"/>
        </w:rPr>
        <w:t xml:space="preserve"> </w:t>
      </w:r>
      <w:hyperlink r:id="rId6" w:history="1">
        <w:r w:rsidR="008750EE" w:rsidRPr="005F71EF">
          <w:rPr>
            <w:rStyle w:val="a4"/>
            <w:sz w:val="28"/>
            <w:szCs w:val="28"/>
            <w:lang w:val="en-US"/>
          </w:rPr>
          <w:t>arrow</w:t>
        </w:r>
        <w:r w:rsidR="008750EE" w:rsidRPr="008750EE">
          <w:rPr>
            <w:rStyle w:val="a4"/>
            <w:sz w:val="28"/>
            <w:szCs w:val="28"/>
          </w:rPr>
          <w:t>2358@</w:t>
        </w:r>
        <w:proofErr w:type="spellStart"/>
        <w:r w:rsidR="008750EE" w:rsidRPr="005F71EF">
          <w:rPr>
            <w:rStyle w:val="a4"/>
            <w:sz w:val="28"/>
            <w:szCs w:val="28"/>
            <w:lang w:val="en-US"/>
          </w:rPr>
          <w:t>gamil</w:t>
        </w:r>
        <w:proofErr w:type="spellEnd"/>
        <w:r w:rsidR="008750EE" w:rsidRPr="008750EE">
          <w:rPr>
            <w:rStyle w:val="a4"/>
            <w:sz w:val="28"/>
            <w:szCs w:val="28"/>
          </w:rPr>
          <w:t>.</w:t>
        </w:r>
        <w:r w:rsidR="008750EE" w:rsidRPr="005F71EF">
          <w:rPr>
            <w:rStyle w:val="a4"/>
            <w:sz w:val="28"/>
            <w:szCs w:val="28"/>
            <w:lang w:val="en-US"/>
          </w:rPr>
          <w:t>com</w:t>
        </w:r>
      </w:hyperlink>
      <w:r w:rsidR="008750EE" w:rsidRPr="008750EE">
        <w:rPr>
          <w:sz w:val="28"/>
          <w:szCs w:val="28"/>
        </w:rPr>
        <w:t xml:space="preserve"> </w:t>
      </w:r>
    </w:p>
    <w:p w:rsidR="00562C2E" w:rsidRPr="008750EE" w:rsidRDefault="00562C2E" w:rsidP="00562C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імена і професії:</w:t>
      </w:r>
    </w:p>
    <w:p w:rsidR="008750EE" w:rsidRPr="008750EE" w:rsidRDefault="008750EE" w:rsidP="008750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Tchaikovsky         a)a writer</w:t>
      </w:r>
    </w:p>
    <w:p w:rsidR="008750EE" w:rsidRPr="008750EE" w:rsidRDefault="008750EE" w:rsidP="008750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Lewis Carroll        b)a spaceman</w:t>
      </w:r>
    </w:p>
    <w:p w:rsidR="008750EE" w:rsidRPr="008750EE" w:rsidRDefault="008750EE" w:rsidP="008750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Gagarin                 c)a composer</w:t>
      </w:r>
    </w:p>
    <w:p w:rsidR="008750EE" w:rsidRPr="008750EE" w:rsidRDefault="008750EE" w:rsidP="008750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Archimedes         d)a sportsman</w:t>
      </w:r>
    </w:p>
    <w:p w:rsidR="008750EE" w:rsidRPr="008750EE" w:rsidRDefault="008750EE" w:rsidP="008750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Kasparov              e)a scientist</w:t>
      </w:r>
    </w:p>
    <w:p w:rsidR="008750EE" w:rsidRPr="008750EE" w:rsidRDefault="008750EE" w:rsidP="008750E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ким були ці люди:</w:t>
      </w:r>
    </w:p>
    <w:p w:rsidR="008750EE" w:rsidRDefault="008750EE" w:rsidP="008750E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Neil Armstrong was…</w:t>
      </w:r>
    </w:p>
    <w:p w:rsidR="008750EE" w:rsidRDefault="008750EE" w:rsidP="008750EE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a)a</w:t>
      </w:r>
      <w:proofErr w:type="gramEnd"/>
      <w:r>
        <w:rPr>
          <w:sz w:val="28"/>
          <w:szCs w:val="28"/>
          <w:lang w:val="en-US"/>
        </w:rPr>
        <w:t xml:space="preserve"> composer   b)an artist   c)a spaceman</w:t>
      </w:r>
    </w:p>
    <w:p w:rsidR="008750EE" w:rsidRDefault="008750EE" w:rsidP="008750E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Tchaikovsky and Stravinsky were… </w:t>
      </w:r>
    </w:p>
    <w:p w:rsidR="008750EE" w:rsidRDefault="008750EE" w:rsidP="008750E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a) </w:t>
      </w:r>
      <w:proofErr w:type="gramStart"/>
      <w:r>
        <w:rPr>
          <w:sz w:val="28"/>
          <w:szCs w:val="28"/>
          <w:lang w:val="en-US"/>
        </w:rPr>
        <w:t>writers</w:t>
      </w:r>
      <w:proofErr w:type="gramEnd"/>
      <w:r>
        <w:rPr>
          <w:sz w:val="28"/>
          <w:szCs w:val="28"/>
          <w:lang w:val="en-US"/>
        </w:rPr>
        <w:t xml:space="preserve">   b)composers   c)artists</w:t>
      </w:r>
    </w:p>
    <w:p w:rsidR="008750EE" w:rsidRDefault="008750EE" w:rsidP="008750E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Mozart was…</w:t>
      </w:r>
    </w:p>
    <w:p w:rsidR="008750EE" w:rsidRDefault="008750EE" w:rsidP="008750E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a)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engineer   b)a scientist   c)a composer</w:t>
      </w:r>
    </w:p>
    <w:p w:rsidR="008750EE" w:rsidRPr="00AB1051" w:rsidRDefault="00AB1051" w:rsidP="008750EE">
      <w:pPr>
        <w:rPr>
          <w:sz w:val="28"/>
          <w:szCs w:val="28"/>
          <w:lang w:val="uk-UA"/>
        </w:rPr>
      </w:pPr>
      <w:r w:rsidRPr="00AB1051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напишіть розповідь на тему «Погода учора» (8 речень).</w:t>
      </w:r>
      <w:bookmarkStart w:id="0" w:name="_GoBack"/>
      <w:bookmarkEnd w:id="0"/>
    </w:p>
    <w:p w:rsidR="00562C2E" w:rsidRPr="00AB1051" w:rsidRDefault="00562C2E" w:rsidP="00562C2E">
      <w:pPr>
        <w:pStyle w:val="a3"/>
        <w:rPr>
          <w:sz w:val="28"/>
          <w:szCs w:val="28"/>
        </w:rPr>
      </w:pPr>
    </w:p>
    <w:sectPr w:rsidR="00562C2E" w:rsidRPr="00AB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4500"/>
    <w:multiLevelType w:val="hybridMultilevel"/>
    <w:tmpl w:val="60643EAE"/>
    <w:lvl w:ilvl="0" w:tplc="20CC73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03D20"/>
    <w:multiLevelType w:val="hybridMultilevel"/>
    <w:tmpl w:val="8666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A042F"/>
    <w:multiLevelType w:val="hybridMultilevel"/>
    <w:tmpl w:val="AF746BBA"/>
    <w:lvl w:ilvl="0" w:tplc="98DE1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4537B"/>
    <w:multiLevelType w:val="hybridMultilevel"/>
    <w:tmpl w:val="480677CC"/>
    <w:lvl w:ilvl="0" w:tplc="D25E1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2E"/>
    <w:rsid w:val="00562C2E"/>
    <w:rsid w:val="008104C5"/>
    <w:rsid w:val="008750EE"/>
    <w:rsid w:val="00AB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0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0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2022-02-22T16:57:00Z</dcterms:created>
  <dcterms:modified xsi:type="dcterms:W3CDTF">2022-02-22T17:21:00Z</dcterms:modified>
</cp:coreProperties>
</file>