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57A7" w:rsidRPr="009657A7" w:rsidRDefault="009657A7" w:rsidP="00C852D9">
      <w:pPr>
        <w:pStyle w:val="a3"/>
        <w:spacing w:line="360" w:lineRule="auto"/>
        <w:ind w:left="567"/>
        <w:jc w:val="both"/>
        <w:rPr>
          <w:rFonts w:ascii="Times New Roman" w:hAnsi="Times New Roman"/>
          <w:sz w:val="28"/>
          <w:szCs w:val="28"/>
        </w:rPr>
      </w:pPr>
      <w:r w:rsidRPr="00C852D9">
        <w:rPr>
          <w:rFonts w:ascii="Times New Roman" w:hAnsi="Times New Roman"/>
          <w:sz w:val="28"/>
          <w:szCs w:val="28"/>
        </w:rPr>
        <w:t xml:space="preserve">Тема:  </w:t>
      </w:r>
      <w:r w:rsidRPr="00C852D9">
        <w:rPr>
          <w:rFonts w:ascii="Times New Roman" w:hAnsi="Times New Roman"/>
          <w:sz w:val="28"/>
          <w:szCs w:val="28"/>
          <w:lang w:val="uk-UA"/>
        </w:rPr>
        <w:t xml:space="preserve">Марина Іванівна </w:t>
      </w:r>
      <w:proofErr w:type="spellStart"/>
      <w:r w:rsidRPr="00C852D9">
        <w:rPr>
          <w:rFonts w:ascii="Times New Roman" w:hAnsi="Times New Roman"/>
          <w:sz w:val="28"/>
          <w:szCs w:val="28"/>
          <w:lang w:val="uk-UA"/>
        </w:rPr>
        <w:t>Цвєтаєва</w:t>
      </w:r>
      <w:proofErr w:type="spellEnd"/>
      <w:r w:rsidRPr="00C852D9">
        <w:rPr>
          <w:rFonts w:ascii="Times New Roman" w:hAnsi="Times New Roman"/>
          <w:sz w:val="28"/>
          <w:szCs w:val="28"/>
          <w:lang w:val="uk-UA"/>
        </w:rPr>
        <w:t xml:space="preserve"> (1892 - 1941). </w:t>
      </w:r>
      <w:r w:rsidRPr="00C852D9">
        <w:rPr>
          <w:rFonts w:ascii="Times New Roman" w:hAnsi="Times New Roman"/>
          <w:i/>
          <w:sz w:val="28"/>
          <w:szCs w:val="28"/>
          <w:lang w:val="uk-UA"/>
        </w:rPr>
        <w:t>«Книги в червоній палітурці».</w:t>
      </w:r>
      <w:r w:rsidRPr="00C852D9">
        <w:rPr>
          <w:rFonts w:ascii="Times New Roman" w:hAnsi="Times New Roman"/>
          <w:sz w:val="28"/>
          <w:szCs w:val="28"/>
          <w:lang w:val="uk-UA"/>
        </w:rPr>
        <w:t xml:space="preserve"> Чарівний світ літератури й мистецтва у вірші М.І. </w:t>
      </w:r>
      <w:proofErr w:type="spellStart"/>
      <w:r w:rsidRPr="00C852D9">
        <w:rPr>
          <w:rFonts w:ascii="Times New Roman" w:hAnsi="Times New Roman"/>
          <w:sz w:val="28"/>
          <w:szCs w:val="28"/>
          <w:lang w:val="uk-UA"/>
        </w:rPr>
        <w:t>Цвєтаєв</w:t>
      </w:r>
      <w:r w:rsidRPr="004772F2">
        <w:rPr>
          <w:rFonts w:ascii="Times New Roman" w:hAnsi="Times New Roman"/>
          <w:sz w:val="28"/>
          <w:szCs w:val="28"/>
          <w:lang w:val="uk-UA"/>
        </w:rPr>
        <w:t>ої</w:t>
      </w:r>
      <w:proofErr w:type="spellEnd"/>
      <w:r w:rsidRPr="004772F2">
        <w:rPr>
          <w:rFonts w:ascii="Times New Roman" w:hAnsi="Times New Roman"/>
          <w:sz w:val="28"/>
          <w:szCs w:val="28"/>
          <w:lang w:val="uk-UA"/>
        </w:rPr>
        <w:t xml:space="preserve">. Знайомі образи з прочитаних казок (Том </w:t>
      </w:r>
      <w:proofErr w:type="spellStart"/>
      <w:r w:rsidRPr="004772F2">
        <w:rPr>
          <w:rFonts w:ascii="Times New Roman" w:hAnsi="Times New Roman"/>
          <w:sz w:val="28"/>
          <w:szCs w:val="28"/>
          <w:lang w:val="uk-UA"/>
        </w:rPr>
        <w:t>Сойєр</w:t>
      </w:r>
      <w:proofErr w:type="spellEnd"/>
      <w:r w:rsidRPr="004772F2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Pr="004772F2">
        <w:rPr>
          <w:rFonts w:ascii="Times New Roman" w:hAnsi="Times New Roman"/>
          <w:sz w:val="28"/>
          <w:szCs w:val="28"/>
          <w:lang w:val="uk-UA"/>
        </w:rPr>
        <w:t>Гекльберрі</w:t>
      </w:r>
      <w:proofErr w:type="spellEnd"/>
      <w:r w:rsidRPr="004772F2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4772F2">
        <w:rPr>
          <w:rFonts w:ascii="Times New Roman" w:hAnsi="Times New Roman"/>
          <w:sz w:val="28"/>
          <w:szCs w:val="28"/>
          <w:lang w:val="uk-UA"/>
        </w:rPr>
        <w:t>Фінн</w:t>
      </w:r>
      <w:proofErr w:type="spellEnd"/>
      <w:r w:rsidRPr="004772F2">
        <w:rPr>
          <w:rFonts w:ascii="Times New Roman" w:hAnsi="Times New Roman"/>
          <w:sz w:val="28"/>
          <w:szCs w:val="28"/>
          <w:lang w:val="uk-UA"/>
        </w:rPr>
        <w:t xml:space="preserve"> та ін.)</w:t>
      </w:r>
    </w:p>
    <w:p w:rsidR="00C852D9" w:rsidRDefault="00C852D9" w:rsidP="00C852D9">
      <w:pPr>
        <w:pStyle w:val="a3"/>
        <w:spacing w:line="360" w:lineRule="auto"/>
        <w:ind w:left="567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9657A7" w:rsidRPr="009657A7" w:rsidRDefault="009657A7" w:rsidP="00C852D9">
      <w:pPr>
        <w:pStyle w:val="a3"/>
        <w:spacing w:line="360" w:lineRule="auto"/>
        <w:ind w:left="567"/>
        <w:jc w:val="both"/>
        <w:rPr>
          <w:rFonts w:ascii="Times New Roman" w:hAnsi="Times New Roman"/>
          <w:sz w:val="28"/>
          <w:szCs w:val="28"/>
          <w:lang w:val="uk-UA"/>
        </w:rPr>
      </w:pPr>
      <w:r w:rsidRPr="009657A7">
        <w:rPr>
          <w:rFonts w:ascii="Times New Roman" w:hAnsi="Times New Roman"/>
          <w:sz w:val="28"/>
          <w:szCs w:val="28"/>
          <w:lang w:val="uk-UA"/>
        </w:rPr>
        <w:t>Робота над темою</w:t>
      </w:r>
    </w:p>
    <w:p w:rsidR="009657A7" w:rsidRPr="004772F2" w:rsidRDefault="009657A7" w:rsidP="00C852D9">
      <w:pPr>
        <w:pStyle w:val="a3"/>
        <w:spacing w:line="360" w:lineRule="auto"/>
        <w:ind w:left="567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4772F2">
        <w:rPr>
          <w:rFonts w:ascii="Times New Roman" w:hAnsi="Times New Roman"/>
          <w:sz w:val="28"/>
          <w:szCs w:val="28"/>
          <w:lang w:val="uk-UA"/>
        </w:rPr>
        <w:t xml:space="preserve">Нам важко навіть уявити світ, у якому немає книги. До неї ми звикли з самого дитинства, вона розкривала перед нами дивовижні таємниці життя та давала корисні поради у важку хвилину, вчила нас розуміти самих себе. У наш час на заміну друкованим книгам приходять електронні. Але прихильників традиційних книжок завжди буде багато, адже спілкування з друкованою книгою викликає особливе відчуття, ніби спілкування з живою людиною. </w:t>
      </w:r>
    </w:p>
    <w:p w:rsidR="009657A7" w:rsidRPr="004772F2" w:rsidRDefault="009657A7" w:rsidP="00C852D9">
      <w:pPr>
        <w:pStyle w:val="a3"/>
        <w:spacing w:line="360" w:lineRule="auto"/>
        <w:ind w:left="567"/>
        <w:jc w:val="both"/>
        <w:rPr>
          <w:rFonts w:ascii="Times New Roman" w:hAnsi="Times New Roman"/>
          <w:sz w:val="28"/>
          <w:szCs w:val="28"/>
          <w:lang w:val="uk-UA"/>
        </w:rPr>
      </w:pPr>
      <w:r w:rsidRPr="004772F2">
        <w:rPr>
          <w:rFonts w:ascii="Times New Roman" w:hAnsi="Times New Roman"/>
          <w:sz w:val="28"/>
          <w:szCs w:val="28"/>
          <w:lang w:val="uk-UA"/>
        </w:rPr>
        <w:t xml:space="preserve">А ви знаєте, що була така поетеса, яка змогла у вірші через ліричного героя передати захоплення іншими літературними героями. Це Марина </w:t>
      </w:r>
      <w:proofErr w:type="spellStart"/>
      <w:r w:rsidRPr="004772F2">
        <w:rPr>
          <w:rFonts w:ascii="Times New Roman" w:hAnsi="Times New Roman"/>
          <w:sz w:val="28"/>
          <w:szCs w:val="28"/>
          <w:lang w:val="uk-UA"/>
        </w:rPr>
        <w:t>Цвєтаєва</w:t>
      </w:r>
      <w:proofErr w:type="spellEnd"/>
      <w:r w:rsidRPr="004772F2">
        <w:rPr>
          <w:rFonts w:ascii="Times New Roman" w:hAnsi="Times New Roman"/>
          <w:sz w:val="28"/>
          <w:szCs w:val="28"/>
          <w:lang w:val="uk-UA"/>
        </w:rPr>
        <w:t xml:space="preserve">. Хочете почути як? Тоді помандруємо світом поезії Марини </w:t>
      </w:r>
      <w:proofErr w:type="spellStart"/>
      <w:r w:rsidRPr="004772F2">
        <w:rPr>
          <w:rFonts w:ascii="Times New Roman" w:hAnsi="Times New Roman"/>
          <w:sz w:val="28"/>
          <w:szCs w:val="28"/>
          <w:lang w:val="uk-UA"/>
        </w:rPr>
        <w:t>Цвєтаєвої</w:t>
      </w:r>
      <w:proofErr w:type="spellEnd"/>
      <w:r w:rsidRPr="004772F2">
        <w:rPr>
          <w:rFonts w:ascii="Times New Roman" w:hAnsi="Times New Roman"/>
          <w:sz w:val="28"/>
          <w:szCs w:val="28"/>
          <w:lang w:val="uk-UA"/>
        </w:rPr>
        <w:t xml:space="preserve">. </w:t>
      </w:r>
    </w:p>
    <w:p w:rsidR="009657A7" w:rsidRDefault="009657A7" w:rsidP="00C852D9">
      <w:pPr>
        <w:pStyle w:val="a3"/>
        <w:spacing w:line="360" w:lineRule="auto"/>
        <w:ind w:left="567"/>
        <w:jc w:val="both"/>
        <w:rPr>
          <w:rFonts w:ascii="Times New Roman" w:hAnsi="Times New Roman"/>
          <w:sz w:val="28"/>
          <w:szCs w:val="28"/>
          <w:lang w:val="uk-UA"/>
        </w:rPr>
      </w:pPr>
      <w:r w:rsidRPr="004772F2">
        <w:rPr>
          <w:rFonts w:ascii="Times New Roman" w:hAnsi="Times New Roman"/>
          <w:sz w:val="28"/>
          <w:szCs w:val="28"/>
          <w:lang w:val="uk-UA"/>
        </w:rPr>
        <w:t>Любов до книги до кожному з нас приходить в дитинстві. І дівчинка, про яку сьогодні піде мова, полюбила їх, коли була м</w:t>
      </w:r>
      <w:r>
        <w:rPr>
          <w:rFonts w:ascii="Times New Roman" w:hAnsi="Times New Roman"/>
          <w:sz w:val="28"/>
          <w:szCs w:val="28"/>
          <w:lang w:val="uk-UA"/>
        </w:rPr>
        <w:t>аленькою. Подивіться на портрет на стор.232.</w:t>
      </w:r>
      <w:r w:rsidRPr="004772F2">
        <w:rPr>
          <w:rFonts w:ascii="Times New Roman" w:hAnsi="Times New Roman"/>
          <w:sz w:val="28"/>
          <w:szCs w:val="28"/>
          <w:lang w:val="uk-UA"/>
        </w:rPr>
        <w:t xml:space="preserve"> Це поетеса Марина Іванівна  </w:t>
      </w:r>
      <w:proofErr w:type="spellStart"/>
      <w:r w:rsidRPr="004772F2">
        <w:rPr>
          <w:rFonts w:ascii="Times New Roman" w:hAnsi="Times New Roman"/>
          <w:sz w:val="28"/>
          <w:szCs w:val="28"/>
          <w:lang w:val="uk-UA"/>
        </w:rPr>
        <w:t>Цвєтаєва</w:t>
      </w:r>
      <w:proofErr w:type="spellEnd"/>
      <w:r w:rsidRPr="004772F2">
        <w:rPr>
          <w:rFonts w:ascii="Times New Roman" w:hAnsi="Times New Roman"/>
          <w:sz w:val="28"/>
          <w:szCs w:val="28"/>
          <w:lang w:val="uk-UA"/>
        </w:rPr>
        <w:t xml:space="preserve">. Якщо нам пощастило б потрапити до неї додому, то почули б дзвінкі голоси – піаністки Марії Олександрівни, сестри Марини Анастасії. Ви би подивилися навколо й здивувалися кількості книг. Місто Москва отримала у подарунок від сім’ї </w:t>
      </w:r>
      <w:proofErr w:type="spellStart"/>
      <w:r w:rsidRPr="004772F2">
        <w:rPr>
          <w:rFonts w:ascii="Times New Roman" w:hAnsi="Times New Roman"/>
          <w:sz w:val="28"/>
          <w:szCs w:val="28"/>
          <w:lang w:val="uk-UA"/>
        </w:rPr>
        <w:t>Цвєтаєвих</w:t>
      </w:r>
      <w:proofErr w:type="spellEnd"/>
      <w:r w:rsidRPr="004772F2">
        <w:rPr>
          <w:rFonts w:ascii="Times New Roman" w:hAnsi="Times New Roman"/>
          <w:sz w:val="28"/>
          <w:szCs w:val="28"/>
          <w:lang w:val="uk-UA"/>
        </w:rPr>
        <w:t xml:space="preserve"> три бібліотеки: батька, матері, дідуся. В цьому будинку всі любили читати книги.</w:t>
      </w:r>
    </w:p>
    <w:p w:rsidR="009657A7" w:rsidRDefault="009657A7" w:rsidP="00C852D9">
      <w:pPr>
        <w:pStyle w:val="a3"/>
        <w:numPr>
          <w:ilvl w:val="0"/>
          <w:numId w:val="3"/>
        </w:numPr>
        <w:spacing w:line="360" w:lineRule="auto"/>
        <w:ind w:left="567" w:firstLine="0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sz w:val="28"/>
          <w:szCs w:val="28"/>
          <w:lang w:val="uk-UA"/>
        </w:rPr>
        <w:t>Ознайомтися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з біографією на стор. 232 – 233.</w:t>
      </w:r>
    </w:p>
    <w:p w:rsidR="009657A7" w:rsidRDefault="009657A7" w:rsidP="00C852D9">
      <w:pPr>
        <w:pStyle w:val="a3"/>
        <w:numPr>
          <w:ilvl w:val="0"/>
          <w:numId w:val="3"/>
        </w:numPr>
        <w:spacing w:line="360" w:lineRule="auto"/>
        <w:ind w:left="567" w:firstLine="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Прослухати </w:t>
      </w:r>
      <w:proofErr w:type="spellStart"/>
      <w:r w:rsidR="00C852D9">
        <w:rPr>
          <w:rFonts w:ascii="Times New Roman" w:hAnsi="Times New Roman"/>
          <w:sz w:val="28"/>
          <w:szCs w:val="28"/>
          <w:lang w:val="uk-UA"/>
        </w:rPr>
        <w:t>відеовірш</w:t>
      </w:r>
      <w:proofErr w:type="spellEnd"/>
    </w:p>
    <w:p w:rsidR="00C852D9" w:rsidRDefault="00C852D9" w:rsidP="00C852D9">
      <w:pPr>
        <w:pStyle w:val="a3"/>
        <w:spacing w:line="360" w:lineRule="auto"/>
        <w:ind w:left="567"/>
        <w:jc w:val="both"/>
        <w:rPr>
          <w:rFonts w:ascii="Times New Roman" w:hAnsi="Times New Roman"/>
          <w:sz w:val="28"/>
          <w:szCs w:val="28"/>
          <w:lang w:val="uk-UA"/>
        </w:rPr>
      </w:pPr>
      <w:hyperlink r:id="rId5" w:history="1">
        <w:r w:rsidRPr="00DC32E2">
          <w:rPr>
            <w:rStyle w:val="a6"/>
            <w:rFonts w:ascii="Times New Roman" w:hAnsi="Times New Roman"/>
            <w:sz w:val="28"/>
            <w:szCs w:val="28"/>
            <w:lang w:val="uk-UA"/>
          </w:rPr>
          <w:t>https://youtu.be/41MAUE1JorI</w:t>
        </w:r>
      </w:hyperlink>
    </w:p>
    <w:p w:rsidR="00C852D9" w:rsidRDefault="00C852D9" w:rsidP="00C852D9">
      <w:pPr>
        <w:pStyle w:val="a3"/>
        <w:numPr>
          <w:ilvl w:val="0"/>
          <w:numId w:val="3"/>
        </w:numPr>
        <w:spacing w:line="360" w:lineRule="auto"/>
        <w:ind w:left="567" w:firstLine="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Прочитайте вірш самостійно.</w:t>
      </w:r>
    </w:p>
    <w:p w:rsidR="00C852D9" w:rsidRDefault="00C852D9" w:rsidP="00C852D9">
      <w:pPr>
        <w:pStyle w:val="a3"/>
        <w:numPr>
          <w:ilvl w:val="0"/>
          <w:numId w:val="3"/>
        </w:numPr>
        <w:spacing w:line="360" w:lineRule="auto"/>
        <w:ind w:left="567" w:firstLine="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Дайте відповіді на питання усно</w:t>
      </w:r>
    </w:p>
    <w:p w:rsidR="009657A7" w:rsidRPr="004772F2" w:rsidRDefault="00C852D9" w:rsidP="00C852D9">
      <w:pPr>
        <w:pStyle w:val="a3"/>
        <w:spacing w:line="360" w:lineRule="auto"/>
        <w:ind w:left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lastRenderedPageBreak/>
        <w:t xml:space="preserve"> </w:t>
      </w:r>
      <w:r w:rsidR="009657A7" w:rsidRPr="004772F2">
        <w:rPr>
          <w:rFonts w:ascii="Times New Roman" w:hAnsi="Times New Roman"/>
          <w:sz w:val="28"/>
          <w:szCs w:val="28"/>
          <w:lang w:val="uk-UA"/>
        </w:rPr>
        <w:t>- Чи сподобався вам вірш?</w:t>
      </w:r>
    </w:p>
    <w:p w:rsidR="009657A7" w:rsidRPr="004772F2" w:rsidRDefault="009657A7" w:rsidP="00C852D9">
      <w:pPr>
        <w:pStyle w:val="a3"/>
        <w:spacing w:line="360" w:lineRule="auto"/>
        <w:ind w:left="567"/>
        <w:jc w:val="both"/>
        <w:rPr>
          <w:rFonts w:ascii="Times New Roman" w:hAnsi="Times New Roman"/>
          <w:sz w:val="28"/>
          <w:szCs w:val="28"/>
          <w:lang w:val="uk-UA"/>
        </w:rPr>
      </w:pPr>
      <w:r w:rsidRPr="004772F2">
        <w:rPr>
          <w:rFonts w:ascii="Times New Roman" w:hAnsi="Times New Roman"/>
          <w:sz w:val="28"/>
          <w:szCs w:val="28"/>
          <w:lang w:val="uk-UA"/>
        </w:rPr>
        <w:t>- Які почуття поетеси відбилися у цьому вірші?</w:t>
      </w:r>
    </w:p>
    <w:p w:rsidR="009657A7" w:rsidRPr="004772F2" w:rsidRDefault="009657A7" w:rsidP="00C852D9">
      <w:pPr>
        <w:pStyle w:val="a3"/>
        <w:spacing w:line="360" w:lineRule="auto"/>
        <w:ind w:left="567"/>
        <w:jc w:val="both"/>
        <w:rPr>
          <w:rFonts w:ascii="Times New Roman" w:hAnsi="Times New Roman"/>
          <w:sz w:val="28"/>
          <w:szCs w:val="28"/>
          <w:lang w:val="uk-UA"/>
        </w:rPr>
      </w:pPr>
      <w:r w:rsidRPr="004772F2">
        <w:rPr>
          <w:rFonts w:ascii="Times New Roman" w:hAnsi="Times New Roman"/>
          <w:sz w:val="28"/>
          <w:szCs w:val="28"/>
          <w:lang w:val="uk-UA"/>
        </w:rPr>
        <w:t xml:space="preserve">- Як часто поетеса звертається до книг? </w:t>
      </w:r>
    </w:p>
    <w:p w:rsidR="009657A7" w:rsidRPr="004772F2" w:rsidRDefault="009657A7" w:rsidP="00C852D9">
      <w:pPr>
        <w:pStyle w:val="a3"/>
        <w:spacing w:line="360" w:lineRule="auto"/>
        <w:ind w:left="567"/>
        <w:jc w:val="both"/>
        <w:rPr>
          <w:rFonts w:ascii="Times New Roman" w:hAnsi="Times New Roman"/>
          <w:sz w:val="28"/>
          <w:szCs w:val="28"/>
          <w:lang w:val="uk-UA"/>
        </w:rPr>
      </w:pPr>
      <w:r w:rsidRPr="004772F2">
        <w:rPr>
          <w:rFonts w:ascii="Times New Roman" w:hAnsi="Times New Roman"/>
          <w:sz w:val="28"/>
          <w:szCs w:val="28"/>
          <w:lang w:val="uk-UA"/>
        </w:rPr>
        <w:t xml:space="preserve">- Хто ці герої: </w:t>
      </w:r>
      <w:proofErr w:type="spellStart"/>
      <w:r w:rsidRPr="004772F2">
        <w:rPr>
          <w:rFonts w:ascii="Times New Roman" w:hAnsi="Times New Roman"/>
          <w:sz w:val="28"/>
          <w:szCs w:val="28"/>
          <w:lang w:val="uk-UA"/>
        </w:rPr>
        <w:t>Геккельбері</w:t>
      </w:r>
      <w:proofErr w:type="spellEnd"/>
      <w:r w:rsidRPr="004772F2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Pr="004772F2">
        <w:rPr>
          <w:rFonts w:ascii="Times New Roman" w:hAnsi="Times New Roman"/>
          <w:sz w:val="28"/>
          <w:szCs w:val="28"/>
          <w:lang w:val="uk-UA"/>
        </w:rPr>
        <w:t>Беккі</w:t>
      </w:r>
      <w:proofErr w:type="spellEnd"/>
      <w:r w:rsidRPr="004772F2">
        <w:rPr>
          <w:rFonts w:ascii="Times New Roman" w:hAnsi="Times New Roman"/>
          <w:sz w:val="28"/>
          <w:szCs w:val="28"/>
          <w:lang w:val="uk-UA"/>
        </w:rPr>
        <w:t xml:space="preserve">, індіанець </w:t>
      </w:r>
      <w:proofErr w:type="spellStart"/>
      <w:r w:rsidRPr="004772F2">
        <w:rPr>
          <w:rFonts w:ascii="Times New Roman" w:hAnsi="Times New Roman"/>
          <w:sz w:val="28"/>
          <w:szCs w:val="28"/>
          <w:lang w:val="uk-UA"/>
        </w:rPr>
        <w:t>Джо</w:t>
      </w:r>
      <w:proofErr w:type="spellEnd"/>
      <w:r w:rsidRPr="004772F2">
        <w:rPr>
          <w:rFonts w:ascii="Times New Roman" w:hAnsi="Times New Roman"/>
          <w:sz w:val="28"/>
          <w:szCs w:val="28"/>
          <w:lang w:val="uk-UA"/>
        </w:rPr>
        <w:t xml:space="preserve">, Принц, Жебрак? </w:t>
      </w:r>
    </w:p>
    <w:p w:rsidR="009657A7" w:rsidRDefault="009657A7" w:rsidP="00C852D9">
      <w:pPr>
        <w:pStyle w:val="a3"/>
        <w:spacing w:line="360" w:lineRule="auto"/>
        <w:ind w:left="567"/>
        <w:jc w:val="both"/>
        <w:rPr>
          <w:rFonts w:ascii="Times New Roman" w:hAnsi="Times New Roman"/>
          <w:sz w:val="28"/>
          <w:szCs w:val="28"/>
          <w:lang w:val="uk-UA"/>
        </w:rPr>
      </w:pPr>
      <w:r w:rsidRPr="004772F2">
        <w:rPr>
          <w:rFonts w:ascii="Times New Roman" w:hAnsi="Times New Roman"/>
          <w:sz w:val="28"/>
          <w:szCs w:val="28"/>
          <w:lang w:val="uk-UA"/>
        </w:rPr>
        <w:t xml:space="preserve">- Чи є у вас бібліотека? Які у вас улюблені книги? </w:t>
      </w:r>
    </w:p>
    <w:p w:rsidR="00C852D9" w:rsidRPr="004772F2" w:rsidRDefault="00C852D9" w:rsidP="00C852D9">
      <w:pPr>
        <w:pStyle w:val="a3"/>
        <w:spacing w:line="360" w:lineRule="auto"/>
        <w:ind w:left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5. Словникова робота</w:t>
      </w:r>
    </w:p>
    <w:p w:rsidR="009657A7" w:rsidRPr="004772F2" w:rsidRDefault="009657A7" w:rsidP="00C852D9">
      <w:pPr>
        <w:pStyle w:val="a3"/>
        <w:spacing w:line="360" w:lineRule="auto"/>
        <w:ind w:left="567"/>
        <w:jc w:val="both"/>
        <w:rPr>
          <w:rFonts w:ascii="Times New Roman" w:hAnsi="Times New Roman"/>
          <w:sz w:val="28"/>
          <w:szCs w:val="28"/>
          <w:lang w:val="uk-UA"/>
        </w:rPr>
      </w:pPr>
      <w:r w:rsidRPr="004772F2">
        <w:rPr>
          <w:rFonts w:ascii="Times New Roman" w:hAnsi="Times New Roman"/>
          <w:b/>
          <w:color w:val="FF0000"/>
          <w:sz w:val="28"/>
          <w:szCs w:val="28"/>
          <w:lang w:val="uk-UA"/>
        </w:rPr>
        <w:t>Палітурка</w:t>
      </w:r>
      <w:r w:rsidRPr="004772F2">
        <w:rPr>
          <w:rFonts w:ascii="Times New Roman" w:hAnsi="Times New Roman"/>
          <w:b/>
          <w:sz w:val="28"/>
          <w:szCs w:val="28"/>
          <w:lang w:val="uk-UA"/>
        </w:rPr>
        <w:t xml:space="preserve"> - </w:t>
      </w:r>
      <w:r w:rsidRPr="004772F2">
        <w:rPr>
          <w:rFonts w:ascii="Times New Roman" w:hAnsi="Times New Roman"/>
          <w:sz w:val="28"/>
          <w:szCs w:val="28"/>
          <w:lang w:val="uk-UA"/>
        </w:rPr>
        <w:t>обкладинка, оправа для листків книги, зошита і т. ін. з картону, матерії, шкіри тощо.</w:t>
      </w:r>
    </w:p>
    <w:p w:rsidR="009657A7" w:rsidRPr="004772F2" w:rsidRDefault="009657A7" w:rsidP="00C852D9">
      <w:pPr>
        <w:pStyle w:val="a3"/>
        <w:spacing w:line="360" w:lineRule="auto"/>
        <w:ind w:left="567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4772F2">
        <w:rPr>
          <w:rFonts w:ascii="Times New Roman" w:hAnsi="Times New Roman"/>
          <w:b/>
          <w:sz w:val="28"/>
          <w:szCs w:val="28"/>
          <w:lang w:val="uk-UA"/>
        </w:rPr>
        <w:t>Гріг</w:t>
      </w:r>
      <w:proofErr w:type="spellEnd"/>
      <w:r w:rsidRPr="004772F2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4772F2">
        <w:rPr>
          <w:rFonts w:ascii="Times New Roman" w:hAnsi="Times New Roman"/>
          <w:sz w:val="28"/>
          <w:szCs w:val="28"/>
          <w:lang w:val="uk-UA"/>
        </w:rPr>
        <w:t>(Норвегія),</w:t>
      </w:r>
      <w:r w:rsidRPr="004772F2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4772F2">
        <w:rPr>
          <w:rFonts w:ascii="Times New Roman" w:hAnsi="Times New Roman"/>
          <w:b/>
          <w:sz w:val="28"/>
          <w:szCs w:val="28"/>
          <w:lang w:val="uk-UA"/>
        </w:rPr>
        <w:t>Шуман</w:t>
      </w:r>
      <w:proofErr w:type="spellEnd"/>
      <w:r w:rsidRPr="004772F2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4772F2">
        <w:rPr>
          <w:rFonts w:ascii="Times New Roman" w:hAnsi="Times New Roman"/>
          <w:sz w:val="28"/>
          <w:szCs w:val="28"/>
          <w:lang w:val="uk-UA"/>
        </w:rPr>
        <w:t>(Німеччина),</w:t>
      </w:r>
      <w:r w:rsidRPr="004772F2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4772F2">
        <w:rPr>
          <w:rFonts w:ascii="Times New Roman" w:hAnsi="Times New Roman"/>
          <w:b/>
          <w:sz w:val="28"/>
          <w:szCs w:val="28"/>
          <w:lang w:val="uk-UA"/>
        </w:rPr>
        <w:t>Кюї</w:t>
      </w:r>
      <w:proofErr w:type="spellEnd"/>
      <w:r w:rsidRPr="004772F2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4772F2">
        <w:rPr>
          <w:rFonts w:ascii="Times New Roman" w:hAnsi="Times New Roman"/>
          <w:sz w:val="28"/>
          <w:szCs w:val="28"/>
          <w:lang w:val="uk-UA"/>
        </w:rPr>
        <w:t xml:space="preserve">(Росія) </w:t>
      </w:r>
      <w:r w:rsidRPr="004772F2">
        <w:rPr>
          <w:rFonts w:ascii="Times New Roman" w:hAnsi="Times New Roman"/>
          <w:b/>
          <w:sz w:val="28"/>
          <w:szCs w:val="28"/>
          <w:lang w:val="uk-UA"/>
        </w:rPr>
        <w:t xml:space="preserve">– </w:t>
      </w:r>
      <w:r w:rsidRPr="004772F2">
        <w:rPr>
          <w:rFonts w:ascii="Times New Roman" w:hAnsi="Times New Roman"/>
          <w:sz w:val="28"/>
          <w:szCs w:val="28"/>
          <w:lang w:val="uk-UA"/>
        </w:rPr>
        <w:t>відомі композитори.</w:t>
      </w:r>
    </w:p>
    <w:p w:rsidR="009657A7" w:rsidRPr="004772F2" w:rsidRDefault="009657A7" w:rsidP="00C852D9">
      <w:pPr>
        <w:pStyle w:val="a3"/>
        <w:spacing w:line="360" w:lineRule="auto"/>
        <w:ind w:left="567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4772F2">
        <w:rPr>
          <w:rFonts w:ascii="Times New Roman" w:hAnsi="Times New Roman"/>
          <w:b/>
          <w:sz w:val="28"/>
          <w:szCs w:val="28"/>
          <w:lang w:val="uk-UA"/>
        </w:rPr>
        <w:t xml:space="preserve">Діоген – </w:t>
      </w:r>
      <w:r w:rsidRPr="004772F2">
        <w:rPr>
          <w:rFonts w:ascii="Times New Roman" w:hAnsi="Times New Roman"/>
          <w:sz w:val="28"/>
          <w:szCs w:val="28"/>
          <w:lang w:val="uk-UA"/>
        </w:rPr>
        <w:t xml:space="preserve">давньогрецький філософ, </w:t>
      </w:r>
      <w:r w:rsidRPr="004772F2">
        <w:rPr>
          <w:rFonts w:ascii="Times New Roman" w:hAnsi="Times New Roman"/>
          <w:i/>
          <w:sz w:val="28"/>
          <w:szCs w:val="28"/>
          <w:lang w:val="uk-UA"/>
        </w:rPr>
        <w:t>який свідомо відмовився від будь-яких побутових зручностей.</w:t>
      </w:r>
    </w:p>
    <w:p w:rsidR="009657A7" w:rsidRPr="004772F2" w:rsidRDefault="009657A7" w:rsidP="00C852D9">
      <w:pPr>
        <w:pStyle w:val="a3"/>
        <w:spacing w:line="360" w:lineRule="auto"/>
        <w:ind w:left="567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4772F2">
        <w:rPr>
          <w:rFonts w:ascii="Times New Roman" w:hAnsi="Times New Roman"/>
          <w:b/>
          <w:sz w:val="28"/>
          <w:szCs w:val="28"/>
          <w:lang w:val="uk-UA"/>
        </w:rPr>
        <w:t xml:space="preserve">Знічев'я – </w:t>
      </w:r>
      <w:r w:rsidRPr="004772F2">
        <w:rPr>
          <w:rFonts w:ascii="Times New Roman" w:hAnsi="Times New Roman"/>
          <w:sz w:val="28"/>
          <w:szCs w:val="28"/>
          <w:lang w:val="uk-UA"/>
        </w:rPr>
        <w:t>раптом, несподівано.</w:t>
      </w:r>
    </w:p>
    <w:p w:rsidR="009657A7" w:rsidRPr="004772F2" w:rsidRDefault="009657A7" w:rsidP="00C852D9">
      <w:pPr>
        <w:pStyle w:val="a3"/>
        <w:spacing w:line="360" w:lineRule="auto"/>
        <w:ind w:left="567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4772F2">
        <w:rPr>
          <w:rFonts w:ascii="Times New Roman" w:hAnsi="Times New Roman"/>
          <w:b/>
          <w:sz w:val="28"/>
          <w:szCs w:val="28"/>
          <w:lang w:val="uk-UA"/>
        </w:rPr>
        <w:t xml:space="preserve">Никає – </w:t>
      </w:r>
      <w:r w:rsidRPr="004772F2">
        <w:rPr>
          <w:rFonts w:ascii="Times New Roman" w:hAnsi="Times New Roman"/>
          <w:sz w:val="28"/>
          <w:szCs w:val="28"/>
          <w:lang w:val="uk-UA"/>
        </w:rPr>
        <w:t>бродить.</w:t>
      </w:r>
    </w:p>
    <w:p w:rsidR="009657A7" w:rsidRPr="004772F2" w:rsidRDefault="009657A7" w:rsidP="00C852D9">
      <w:pPr>
        <w:pStyle w:val="a3"/>
        <w:spacing w:line="360" w:lineRule="auto"/>
        <w:ind w:left="567"/>
        <w:jc w:val="both"/>
        <w:rPr>
          <w:rFonts w:ascii="Times New Roman" w:hAnsi="Times New Roman"/>
          <w:sz w:val="28"/>
          <w:szCs w:val="28"/>
          <w:lang w:val="uk-UA"/>
        </w:rPr>
      </w:pPr>
      <w:r w:rsidRPr="004772F2">
        <w:rPr>
          <w:rFonts w:ascii="Times New Roman" w:hAnsi="Times New Roman"/>
          <w:b/>
          <w:sz w:val="28"/>
          <w:szCs w:val="28"/>
          <w:lang w:val="uk-UA"/>
        </w:rPr>
        <w:t xml:space="preserve">Раювання – </w:t>
      </w:r>
      <w:r w:rsidRPr="004772F2">
        <w:rPr>
          <w:rFonts w:ascii="Times New Roman" w:hAnsi="Times New Roman"/>
          <w:sz w:val="28"/>
          <w:szCs w:val="28"/>
          <w:lang w:val="uk-UA"/>
        </w:rPr>
        <w:t>блаженство.</w:t>
      </w:r>
    </w:p>
    <w:p w:rsidR="009657A7" w:rsidRPr="004772F2" w:rsidRDefault="009657A7" w:rsidP="00C852D9">
      <w:pPr>
        <w:pStyle w:val="a3"/>
        <w:spacing w:line="360" w:lineRule="auto"/>
        <w:ind w:left="567"/>
        <w:jc w:val="both"/>
        <w:rPr>
          <w:rFonts w:ascii="Times New Roman" w:hAnsi="Times New Roman"/>
          <w:sz w:val="28"/>
          <w:szCs w:val="28"/>
          <w:lang w:val="uk-UA"/>
        </w:rPr>
      </w:pPr>
      <w:r w:rsidRPr="004772F2">
        <w:rPr>
          <w:rFonts w:ascii="Times New Roman" w:hAnsi="Times New Roman"/>
          <w:b/>
          <w:sz w:val="28"/>
          <w:szCs w:val="28"/>
          <w:lang w:val="uk-UA"/>
        </w:rPr>
        <w:t xml:space="preserve">Смута – </w:t>
      </w:r>
      <w:r w:rsidRPr="004772F2">
        <w:rPr>
          <w:rFonts w:ascii="Times New Roman" w:hAnsi="Times New Roman"/>
          <w:sz w:val="28"/>
          <w:szCs w:val="28"/>
          <w:lang w:val="uk-UA"/>
        </w:rPr>
        <w:t>заколот, заворушення.</w:t>
      </w:r>
    </w:p>
    <w:p w:rsidR="009657A7" w:rsidRPr="004772F2" w:rsidRDefault="00C852D9" w:rsidP="00C852D9">
      <w:pPr>
        <w:pStyle w:val="a3"/>
        <w:spacing w:line="360" w:lineRule="auto"/>
        <w:ind w:left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 *</w:t>
      </w:r>
      <w:r w:rsidR="009657A7" w:rsidRPr="004772F2">
        <w:rPr>
          <w:rFonts w:ascii="Times New Roman" w:hAnsi="Times New Roman"/>
          <w:sz w:val="28"/>
          <w:szCs w:val="28"/>
          <w:lang w:val="uk-UA"/>
        </w:rPr>
        <w:t xml:space="preserve">Отже, нам сьогодні вдалося доторкнутися до світу поезії Марини </w:t>
      </w:r>
      <w:proofErr w:type="spellStart"/>
      <w:r w:rsidR="009657A7" w:rsidRPr="004772F2">
        <w:rPr>
          <w:rFonts w:ascii="Times New Roman" w:hAnsi="Times New Roman"/>
          <w:sz w:val="28"/>
          <w:szCs w:val="28"/>
          <w:lang w:val="uk-UA"/>
        </w:rPr>
        <w:t>Цвєтаєвої</w:t>
      </w:r>
      <w:proofErr w:type="spellEnd"/>
      <w:r w:rsidR="009657A7" w:rsidRPr="004772F2">
        <w:rPr>
          <w:rFonts w:ascii="Times New Roman" w:hAnsi="Times New Roman"/>
          <w:sz w:val="28"/>
          <w:szCs w:val="28"/>
          <w:lang w:val="uk-UA"/>
        </w:rPr>
        <w:t>, осмислити, як пов’язані її життя і творчість, дізнатися про її улюблених ще з дитинства літературних героїв та композиторів.</w:t>
      </w:r>
    </w:p>
    <w:p w:rsidR="00750D26" w:rsidRPr="00C852D9" w:rsidRDefault="00C852D9" w:rsidP="00C852D9">
      <w:pPr>
        <w:pStyle w:val="a3"/>
        <w:spacing w:line="360" w:lineRule="auto"/>
        <w:ind w:left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ІІ. Домашнє завдання</w:t>
      </w:r>
      <w:r w:rsidRPr="00C852D9">
        <w:rPr>
          <w:rFonts w:ascii="Times New Roman" w:hAnsi="Times New Roman"/>
          <w:sz w:val="28"/>
          <w:szCs w:val="28"/>
          <w:lang w:val="uk-UA"/>
        </w:rPr>
        <w:t>:</w:t>
      </w:r>
      <w:r>
        <w:rPr>
          <w:rFonts w:ascii="Times New Roman" w:hAnsi="Times New Roman"/>
          <w:sz w:val="28"/>
          <w:szCs w:val="28"/>
          <w:lang w:val="uk-UA"/>
        </w:rPr>
        <w:t xml:space="preserve"> п</w:t>
      </w:r>
      <w:r w:rsidR="009657A7" w:rsidRPr="004772F2">
        <w:rPr>
          <w:rFonts w:ascii="Times New Roman" w:hAnsi="Times New Roman"/>
          <w:sz w:val="28"/>
          <w:szCs w:val="28"/>
          <w:lang w:val="uk-UA"/>
        </w:rPr>
        <w:t xml:space="preserve">ідготувати виразне читання вірша М. </w:t>
      </w:r>
      <w:proofErr w:type="spellStart"/>
      <w:r w:rsidR="009657A7" w:rsidRPr="004772F2">
        <w:rPr>
          <w:rFonts w:ascii="Times New Roman" w:hAnsi="Times New Roman"/>
          <w:sz w:val="28"/>
          <w:szCs w:val="28"/>
          <w:lang w:val="uk-UA"/>
        </w:rPr>
        <w:t>Цвєтаєвої</w:t>
      </w:r>
      <w:proofErr w:type="spellEnd"/>
      <w:r w:rsidR="009657A7" w:rsidRPr="004772F2">
        <w:rPr>
          <w:rFonts w:ascii="Times New Roman" w:hAnsi="Times New Roman"/>
          <w:sz w:val="28"/>
          <w:szCs w:val="28"/>
          <w:lang w:val="uk-UA"/>
        </w:rPr>
        <w:t xml:space="preserve"> «Книги в червоній палітурці» </w:t>
      </w:r>
    </w:p>
    <w:sectPr w:rsidR="00750D26" w:rsidRPr="00C852D9" w:rsidSect="004772F2">
      <w:footerReference w:type="default" r:id="rId6"/>
      <w:pgSz w:w="11906" w:h="16838"/>
      <w:pgMar w:top="1418" w:right="850" w:bottom="5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3432" w:rsidRDefault="00C852D9">
    <w:pPr>
      <w:pStyle w:val="a4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</w:p>
  <w:p w:rsidR="00963432" w:rsidRDefault="00C852D9">
    <w:pPr>
      <w:pStyle w:val="a4"/>
    </w:pP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005BC"/>
    <w:multiLevelType w:val="hybridMultilevel"/>
    <w:tmpl w:val="DB5E601E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3A648C"/>
    <w:multiLevelType w:val="hybridMultilevel"/>
    <w:tmpl w:val="8F8676C8"/>
    <w:lvl w:ilvl="0" w:tplc="39FA7854">
      <w:start w:val="5"/>
      <w:numFmt w:val="bullet"/>
      <w:lvlText w:val=""/>
      <w:lvlJc w:val="left"/>
      <w:pPr>
        <w:ind w:left="928" w:hanging="360"/>
      </w:pPr>
      <w:rPr>
        <w:rFonts w:ascii="Symbol" w:eastAsia="Calibri" w:hAnsi="Symbol" w:cs="Times New Roman" w:hint="default"/>
        <w:b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2">
    <w:nsid w:val="4DDA7BE6"/>
    <w:multiLevelType w:val="hybridMultilevel"/>
    <w:tmpl w:val="84949D94"/>
    <w:lvl w:ilvl="0" w:tplc="C9C87DE6">
      <w:start w:val="1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6D7B33"/>
    <w:multiLevelType w:val="hybridMultilevel"/>
    <w:tmpl w:val="75BACB22"/>
    <w:lvl w:ilvl="0" w:tplc="0F08E13C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657A7"/>
    <w:rsid w:val="00750D26"/>
    <w:rsid w:val="009657A7"/>
    <w:rsid w:val="00C852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57A7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657A7"/>
    <w:pPr>
      <w:spacing w:after="0" w:line="240" w:lineRule="auto"/>
    </w:pPr>
    <w:rPr>
      <w:rFonts w:ascii="Calibri" w:eastAsia="Calibri" w:hAnsi="Calibri" w:cs="Times New Roman"/>
    </w:rPr>
  </w:style>
  <w:style w:type="paragraph" w:styleId="a4">
    <w:name w:val="footer"/>
    <w:basedOn w:val="a"/>
    <w:link w:val="a5"/>
    <w:uiPriority w:val="99"/>
    <w:unhideWhenUsed/>
    <w:rsid w:val="009657A7"/>
    <w:pPr>
      <w:tabs>
        <w:tab w:val="center" w:pos="4677"/>
        <w:tab w:val="right" w:pos="9355"/>
      </w:tabs>
    </w:pPr>
    <w:rPr>
      <w:rFonts w:ascii="Calibri" w:eastAsia="Calibri" w:hAnsi="Calibri" w:cs="Times New Roman"/>
      <w:lang w:eastAsia="en-US"/>
    </w:rPr>
  </w:style>
  <w:style w:type="character" w:customStyle="1" w:styleId="a5">
    <w:name w:val="Нижний колонтитул Знак"/>
    <w:basedOn w:val="a0"/>
    <w:link w:val="a4"/>
    <w:uiPriority w:val="99"/>
    <w:rsid w:val="009657A7"/>
    <w:rPr>
      <w:rFonts w:ascii="Calibri" w:eastAsia="Calibri" w:hAnsi="Calibri" w:cs="Times New Roman"/>
    </w:rPr>
  </w:style>
  <w:style w:type="character" w:styleId="a6">
    <w:name w:val="Hyperlink"/>
    <w:basedOn w:val="a0"/>
    <w:uiPriority w:val="99"/>
    <w:unhideWhenUsed/>
    <w:rsid w:val="00C852D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yperlink" Target="https://youtu.be/41MAUE1Jor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375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XTreme.ws</dc:creator>
  <cp:lastModifiedBy>XTreme.ws</cp:lastModifiedBy>
  <cp:revision>2</cp:revision>
  <dcterms:created xsi:type="dcterms:W3CDTF">2022-03-31T05:30:00Z</dcterms:created>
  <dcterms:modified xsi:type="dcterms:W3CDTF">2022-03-31T05:49:00Z</dcterms:modified>
</cp:coreProperties>
</file>