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D97" w:rsidRPr="00E32516" w:rsidRDefault="00E32516" w:rsidP="00E32516">
      <w:pPr>
        <w:pStyle w:val="NoSpacing"/>
        <w:rPr>
          <w:rFonts w:ascii="Arial" w:hAnsi="Arial" w:cs="Arial"/>
          <w:b/>
          <w:color w:val="1F497D" w:themeColor="text2"/>
          <w:sz w:val="56"/>
        </w:rPr>
      </w:pPr>
      <w:r w:rsidRPr="00E32516">
        <w:rPr>
          <w:rFonts w:ascii="Arial" w:hAnsi="Arial" w:cs="Arial"/>
          <w:b/>
          <w:noProof/>
          <w:color w:val="1F497D" w:themeColor="text2"/>
          <w:sz w:val="56"/>
          <w:lang w:eastAsia="en-GB"/>
        </w:rPr>
        <w:drawing>
          <wp:anchor distT="0" distB="0" distL="114300" distR="114300" simplePos="0" relativeHeight="251658240" behindDoc="1" locked="0" layoutInCell="1" allowOverlap="1">
            <wp:simplePos x="0" y="0"/>
            <wp:positionH relativeFrom="column">
              <wp:posOffset>4025265</wp:posOffset>
            </wp:positionH>
            <wp:positionV relativeFrom="paragraph">
              <wp:posOffset>441325</wp:posOffset>
            </wp:positionV>
            <wp:extent cx="2280285" cy="721995"/>
            <wp:effectExtent l="0" t="609600" r="0" b="592455"/>
            <wp:wrapTight wrapText="bothSides">
              <wp:wrapPolygon edited="0">
                <wp:start x="-453" y="1012"/>
                <wp:lineTo x="-304" y="19822"/>
                <wp:lineTo x="197" y="22908"/>
                <wp:lineTo x="4853" y="22643"/>
                <wp:lineTo x="4998" y="22303"/>
                <wp:lineTo x="5105" y="22761"/>
                <wp:lineTo x="9761" y="22495"/>
                <wp:lineTo x="9906" y="22155"/>
                <wp:lineTo x="10014" y="22613"/>
                <wp:lineTo x="14525" y="22687"/>
                <wp:lineTo x="14670" y="22347"/>
                <wp:lineTo x="14777" y="22805"/>
                <wp:lineTo x="19433" y="22540"/>
                <wp:lineTo x="19578" y="22200"/>
                <wp:lineTo x="19686" y="22658"/>
                <wp:lineTo x="20841" y="22791"/>
                <wp:lineTo x="20986" y="22451"/>
                <wp:lineTo x="21710" y="20753"/>
                <wp:lineTo x="21855" y="20413"/>
                <wp:lineTo x="21860" y="17564"/>
                <wp:lineTo x="21752" y="17106"/>
                <wp:lineTo x="21897" y="16767"/>
                <wp:lineTo x="21878" y="6166"/>
                <wp:lineTo x="21771" y="5708"/>
                <wp:lineTo x="21420" y="-567"/>
                <wp:lineTo x="271" y="-686"/>
                <wp:lineTo x="-453" y="1012"/>
              </wp:wrapPolygon>
            </wp:wrapTight>
            <wp:docPr id="7" name="Picture 7" descr="http://www.saasoft.com/blog/wp-content/uploads/2011/12/Gotc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aasoft.com/blog/wp-content/uploads/2011/12/Gotcha.jpg"/>
                    <pic:cNvPicPr>
                      <a:picLocks noChangeAspect="1" noChangeArrowheads="1"/>
                    </pic:cNvPicPr>
                  </pic:nvPicPr>
                  <pic:blipFill>
                    <a:blip r:embed="rId6" cstate="print"/>
                    <a:srcRect/>
                    <a:stretch>
                      <a:fillRect/>
                    </a:stretch>
                  </pic:blipFill>
                  <pic:spPr bwMode="auto">
                    <a:xfrm rot="2194355">
                      <a:off x="0" y="0"/>
                      <a:ext cx="2280285" cy="721995"/>
                    </a:xfrm>
                    <a:prstGeom prst="rect">
                      <a:avLst/>
                    </a:prstGeom>
                    <a:noFill/>
                    <a:ln w="9525">
                      <a:noFill/>
                      <a:miter lim="800000"/>
                      <a:headEnd/>
                      <a:tailEnd/>
                    </a:ln>
                  </pic:spPr>
                </pic:pic>
              </a:graphicData>
            </a:graphic>
          </wp:anchor>
        </w:drawing>
      </w:r>
      <w:r w:rsidR="00261D97" w:rsidRPr="00E32516">
        <w:rPr>
          <w:rFonts w:ascii="Arial" w:hAnsi="Arial" w:cs="Arial"/>
          <w:b/>
          <w:color w:val="1F497D" w:themeColor="text2"/>
          <w:sz w:val="56"/>
        </w:rPr>
        <w:t>Sink the Belgrano!</w:t>
      </w:r>
    </w:p>
    <w:p w:rsidR="00261D97" w:rsidRPr="00E32516" w:rsidRDefault="00261D97" w:rsidP="00E32516">
      <w:pPr>
        <w:pStyle w:val="NoSpacing"/>
        <w:rPr>
          <w:rFonts w:ascii="Arial" w:hAnsi="Arial" w:cs="Arial"/>
          <w:b/>
          <w:color w:val="1F497D" w:themeColor="text2"/>
          <w:sz w:val="24"/>
        </w:rPr>
      </w:pPr>
      <w:r w:rsidRPr="00E32516">
        <w:rPr>
          <w:rFonts w:ascii="Arial" w:hAnsi="Arial" w:cs="Arial"/>
          <w:b/>
          <w:color w:val="1F497D" w:themeColor="text2"/>
          <w:sz w:val="24"/>
        </w:rPr>
        <w:t>By Stephen Berkoff</w:t>
      </w:r>
    </w:p>
    <w:p w:rsidR="00261D97" w:rsidRPr="00E32516" w:rsidRDefault="00261D97" w:rsidP="00E32516">
      <w:pPr>
        <w:pStyle w:val="NoSpacing"/>
        <w:rPr>
          <w:rFonts w:ascii="Arial" w:hAnsi="Arial" w:cs="Arial"/>
          <w:b/>
          <w:color w:val="1F497D" w:themeColor="text2"/>
          <w:sz w:val="24"/>
        </w:rPr>
      </w:pPr>
      <w:r w:rsidRPr="00E32516">
        <w:rPr>
          <w:rFonts w:ascii="Arial" w:hAnsi="Arial" w:cs="Arial"/>
          <w:b/>
          <w:color w:val="1F497D" w:themeColor="text2"/>
          <w:sz w:val="24"/>
        </w:rPr>
        <w:t>Bridewell Theatre</w:t>
      </w:r>
    </w:p>
    <w:p w:rsidR="00261D97" w:rsidRPr="00E32516" w:rsidRDefault="00261D97" w:rsidP="00E32516">
      <w:pPr>
        <w:pStyle w:val="NoSpacing"/>
        <w:rPr>
          <w:rFonts w:ascii="Arial" w:hAnsi="Arial" w:cs="Arial"/>
          <w:b/>
          <w:color w:val="1F497D" w:themeColor="text2"/>
          <w:sz w:val="24"/>
        </w:rPr>
      </w:pPr>
      <w:r w:rsidRPr="00E32516">
        <w:rPr>
          <w:rFonts w:ascii="Arial" w:hAnsi="Arial" w:cs="Arial"/>
          <w:b/>
          <w:color w:val="1F497D" w:themeColor="text2"/>
          <w:sz w:val="24"/>
        </w:rPr>
        <w:t>17th-21st July 2012</w:t>
      </w:r>
    </w:p>
    <w:p w:rsidR="00E32516" w:rsidRPr="00E32516" w:rsidRDefault="00E32516" w:rsidP="00E32516">
      <w:pPr>
        <w:pStyle w:val="NoSpacing"/>
        <w:rPr>
          <w:rFonts w:ascii="Arial" w:hAnsi="Arial" w:cs="Arial"/>
          <w:color w:val="1F497D" w:themeColor="text2"/>
          <w:sz w:val="24"/>
        </w:rPr>
      </w:pPr>
    </w:p>
    <w:p w:rsidR="00E32516" w:rsidRPr="00E32516" w:rsidRDefault="00E32516" w:rsidP="00E32516">
      <w:pPr>
        <w:pStyle w:val="NoSpacing"/>
        <w:rPr>
          <w:rFonts w:ascii="Arial" w:hAnsi="Arial" w:cs="Arial"/>
          <w:color w:val="1F497D" w:themeColor="text2"/>
          <w:sz w:val="24"/>
        </w:rPr>
      </w:pPr>
      <w:r w:rsidRPr="00E32516">
        <w:rPr>
          <w:rFonts w:ascii="Arial" w:hAnsi="Arial" w:cs="Arial"/>
          <w:color w:val="1F497D" w:themeColor="text2"/>
          <w:sz w:val="24"/>
        </w:rPr>
        <w:t>Director: Matt Hudson</w:t>
      </w:r>
    </w:p>
    <w:p w:rsidR="00E32516" w:rsidRPr="00E32516" w:rsidRDefault="00E32516" w:rsidP="00E32516">
      <w:pPr>
        <w:pStyle w:val="NoSpacing"/>
        <w:rPr>
          <w:rFonts w:ascii="Arial" w:hAnsi="Arial" w:cs="Arial"/>
          <w:color w:val="1F497D" w:themeColor="text2"/>
          <w:sz w:val="24"/>
        </w:rPr>
      </w:pPr>
      <w:r w:rsidRPr="00E32516">
        <w:rPr>
          <w:rFonts w:ascii="Arial" w:hAnsi="Arial" w:cs="Arial"/>
          <w:color w:val="1F497D" w:themeColor="text2"/>
          <w:sz w:val="24"/>
        </w:rPr>
        <w:t>Producer: Mia Bennett</w:t>
      </w:r>
    </w:p>
    <w:p w:rsidR="00E32516" w:rsidRPr="00E32516" w:rsidRDefault="00E32516" w:rsidP="00E32516">
      <w:pPr>
        <w:pStyle w:val="NoSpacing"/>
        <w:rPr>
          <w:rFonts w:ascii="Arial" w:hAnsi="Arial" w:cs="Arial"/>
          <w:color w:val="1F497D" w:themeColor="text2"/>
          <w:sz w:val="24"/>
        </w:rPr>
      </w:pPr>
      <w:r w:rsidRPr="00E32516">
        <w:rPr>
          <w:rFonts w:ascii="Arial" w:hAnsi="Arial" w:cs="Arial"/>
          <w:color w:val="1F497D" w:themeColor="text2"/>
          <w:sz w:val="24"/>
        </w:rPr>
        <w:t>Assistant Director: Tracie Laurinaitis</w:t>
      </w:r>
    </w:p>
    <w:p w:rsidR="00E32516" w:rsidRDefault="00E32516">
      <w:pPr>
        <w:rPr>
          <w:rFonts w:ascii="Arial" w:hAnsi="Arial" w:cs="Arial"/>
          <w:color w:val="1F497D" w:themeColor="text2"/>
        </w:rPr>
      </w:pPr>
    </w:p>
    <w:p w:rsidR="00D9799B" w:rsidRPr="00E32516" w:rsidRDefault="003E6EF2">
      <w:pPr>
        <w:rPr>
          <w:rFonts w:ascii="Arial" w:hAnsi="Arial" w:cs="Arial"/>
          <w:color w:val="1F497D" w:themeColor="text2"/>
        </w:rPr>
      </w:pPr>
      <w:r w:rsidRPr="00E32516">
        <w:rPr>
          <w:rFonts w:ascii="Arial" w:hAnsi="Arial" w:cs="Arial"/>
          <w:color w:val="1F497D" w:themeColor="text2"/>
        </w:rPr>
        <w:t>GOTCHA</w:t>
      </w:r>
      <w:r w:rsidR="00C87486" w:rsidRPr="00E32516">
        <w:rPr>
          <w:rFonts w:ascii="Arial" w:hAnsi="Arial" w:cs="Arial"/>
          <w:color w:val="1F497D" w:themeColor="text2"/>
        </w:rPr>
        <w:t xml:space="preserve"> r</w:t>
      </w:r>
      <w:r w:rsidR="005858B0" w:rsidRPr="00E32516">
        <w:rPr>
          <w:rFonts w:ascii="Arial" w:hAnsi="Arial" w:cs="Arial"/>
          <w:color w:val="1F497D" w:themeColor="text2"/>
        </w:rPr>
        <w:t>ead the headlines</w:t>
      </w:r>
      <w:r w:rsidR="00D9799B" w:rsidRPr="00E32516">
        <w:rPr>
          <w:rFonts w:ascii="Arial" w:hAnsi="Arial" w:cs="Arial"/>
          <w:color w:val="1F497D" w:themeColor="text2"/>
        </w:rPr>
        <w:t xml:space="preserve"> that reported the start of the Falkland's War in 1982. A war</w:t>
      </w:r>
      <w:r w:rsidR="00C87486" w:rsidRPr="00E32516">
        <w:rPr>
          <w:rFonts w:ascii="Arial" w:hAnsi="Arial" w:cs="Arial"/>
          <w:color w:val="1F497D" w:themeColor="text2"/>
        </w:rPr>
        <w:t>,</w:t>
      </w:r>
      <w:r w:rsidR="00D9799B" w:rsidRPr="00E32516">
        <w:rPr>
          <w:rFonts w:ascii="Arial" w:hAnsi="Arial" w:cs="Arial"/>
          <w:color w:val="1F497D" w:themeColor="text2"/>
        </w:rPr>
        <w:t xml:space="preserve"> that killed around 900 lives over the land rights of the Falklands</w:t>
      </w:r>
      <w:r w:rsidR="00C87486" w:rsidRPr="00E32516">
        <w:rPr>
          <w:rFonts w:ascii="Arial" w:hAnsi="Arial" w:cs="Arial"/>
          <w:color w:val="1F497D" w:themeColor="text2"/>
        </w:rPr>
        <w:t>,</w:t>
      </w:r>
      <w:r w:rsidR="00D9799B" w:rsidRPr="00E32516">
        <w:rPr>
          <w:rFonts w:ascii="Arial" w:hAnsi="Arial" w:cs="Arial"/>
          <w:color w:val="1F497D" w:themeColor="text2"/>
        </w:rPr>
        <w:t xml:space="preserve"> had begun. The war involved many tragic incidents , however the catalyst was the decision made </w:t>
      </w:r>
      <w:r w:rsidR="00BE6CAD">
        <w:rPr>
          <w:rFonts w:ascii="Arial" w:hAnsi="Arial" w:cs="Arial"/>
          <w:color w:val="1F497D" w:themeColor="text2"/>
        </w:rPr>
        <w:t>by</w:t>
      </w:r>
      <w:r w:rsidR="00D9799B" w:rsidRPr="00E32516">
        <w:rPr>
          <w:rFonts w:ascii="Arial" w:hAnsi="Arial" w:cs="Arial"/>
          <w:color w:val="1F497D" w:themeColor="text2"/>
        </w:rPr>
        <w:t xml:space="preserve"> the Thatcher administration to take </w:t>
      </w:r>
      <w:r w:rsidR="004D08C8" w:rsidRPr="00E32516">
        <w:rPr>
          <w:rFonts w:ascii="Arial" w:hAnsi="Arial" w:cs="Arial"/>
          <w:color w:val="1F497D" w:themeColor="text2"/>
        </w:rPr>
        <w:t>offensive</w:t>
      </w:r>
      <w:r w:rsidR="00621987" w:rsidRPr="00E32516">
        <w:rPr>
          <w:rFonts w:ascii="Arial" w:hAnsi="Arial" w:cs="Arial"/>
          <w:color w:val="1F497D" w:themeColor="text2"/>
        </w:rPr>
        <w:t xml:space="preserve"> </w:t>
      </w:r>
      <w:r w:rsidR="00D9799B" w:rsidRPr="00E32516">
        <w:rPr>
          <w:rFonts w:ascii="Arial" w:hAnsi="Arial" w:cs="Arial"/>
          <w:color w:val="1F497D" w:themeColor="text2"/>
        </w:rPr>
        <w:t>action. The Argentinean warship the General Belgrano was sunk by British forces</w:t>
      </w:r>
      <w:r w:rsidR="00621987" w:rsidRPr="00E32516">
        <w:rPr>
          <w:rFonts w:ascii="Arial" w:hAnsi="Arial" w:cs="Arial"/>
          <w:color w:val="1F497D" w:themeColor="text2"/>
        </w:rPr>
        <w:t xml:space="preserve"> on May 2nd 1982.</w:t>
      </w:r>
    </w:p>
    <w:p w:rsidR="004E530C" w:rsidRPr="00E32516" w:rsidRDefault="00621987">
      <w:pPr>
        <w:rPr>
          <w:rFonts w:ascii="Arial" w:hAnsi="Arial" w:cs="Arial"/>
          <w:color w:val="1F497D" w:themeColor="text2"/>
        </w:rPr>
      </w:pPr>
      <w:r w:rsidRPr="00E32516">
        <w:rPr>
          <w:rFonts w:ascii="Arial" w:hAnsi="Arial" w:cs="Arial"/>
          <w:i/>
          <w:color w:val="1F497D" w:themeColor="text2"/>
        </w:rPr>
        <w:t xml:space="preserve">Sink the Belgrano! </w:t>
      </w:r>
      <w:r w:rsidRPr="00E32516">
        <w:rPr>
          <w:rFonts w:ascii="Arial" w:hAnsi="Arial" w:cs="Arial"/>
          <w:color w:val="1F497D" w:themeColor="text2"/>
        </w:rPr>
        <w:t xml:space="preserve">is a satirical take on the </w:t>
      </w:r>
      <w:r w:rsidR="004E530C" w:rsidRPr="00E32516">
        <w:rPr>
          <w:rFonts w:ascii="Arial" w:hAnsi="Arial" w:cs="Arial"/>
          <w:color w:val="1F497D" w:themeColor="text2"/>
        </w:rPr>
        <w:t xml:space="preserve">British military </w:t>
      </w:r>
      <w:r w:rsidRPr="00E32516">
        <w:rPr>
          <w:rFonts w:ascii="Arial" w:hAnsi="Arial" w:cs="Arial"/>
          <w:color w:val="1F497D" w:themeColor="text2"/>
        </w:rPr>
        <w:t>decision to torpedo</w:t>
      </w:r>
      <w:r w:rsidR="004E530C" w:rsidRPr="00E32516">
        <w:rPr>
          <w:rFonts w:ascii="Arial" w:hAnsi="Arial" w:cs="Arial"/>
          <w:color w:val="1F497D" w:themeColor="text2"/>
        </w:rPr>
        <w:t xml:space="preserve"> an Argentinean Ship</w:t>
      </w:r>
      <w:r w:rsidRPr="00E32516">
        <w:rPr>
          <w:rFonts w:ascii="Arial" w:hAnsi="Arial" w:cs="Arial"/>
          <w:color w:val="1F497D" w:themeColor="text2"/>
        </w:rPr>
        <w:t>. It is a rarely performed play within Berkoff's canon of work. The piece packs a serious punch again</w:t>
      </w:r>
      <w:r w:rsidR="004E530C" w:rsidRPr="00E32516">
        <w:rPr>
          <w:rFonts w:ascii="Arial" w:hAnsi="Arial" w:cs="Arial"/>
          <w:color w:val="1F497D" w:themeColor="text2"/>
        </w:rPr>
        <w:t>st</w:t>
      </w:r>
      <w:r w:rsidRPr="00E32516">
        <w:rPr>
          <w:rFonts w:ascii="Arial" w:hAnsi="Arial" w:cs="Arial"/>
          <w:color w:val="1F497D" w:themeColor="text2"/>
        </w:rPr>
        <w:t xml:space="preserve"> Thatcherism, but also raises the bigger question of political decision making against  the individual survival of military </w:t>
      </w:r>
      <w:r w:rsidR="004E530C" w:rsidRPr="00E32516">
        <w:rPr>
          <w:rFonts w:ascii="Arial" w:hAnsi="Arial" w:cs="Arial"/>
          <w:color w:val="1F497D" w:themeColor="text2"/>
        </w:rPr>
        <w:t>personnel</w:t>
      </w:r>
      <w:r w:rsidRPr="00E32516">
        <w:rPr>
          <w:rFonts w:ascii="Arial" w:hAnsi="Arial" w:cs="Arial"/>
          <w:color w:val="1F497D" w:themeColor="text2"/>
        </w:rPr>
        <w:t>. However, this is not a play of</w:t>
      </w:r>
      <w:r w:rsidR="004E530C" w:rsidRPr="00E32516">
        <w:rPr>
          <w:rFonts w:ascii="Arial" w:hAnsi="Arial" w:cs="Arial"/>
          <w:color w:val="1F497D" w:themeColor="text2"/>
        </w:rPr>
        <w:t xml:space="preserve"> just</w:t>
      </w:r>
      <w:r w:rsidRPr="00E32516">
        <w:rPr>
          <w:rFonts w:ascii="Arial" w:hAnsi="Arial" w:cs="Arial"/>
          <w:color w:val="1F497D" w:themeColor="text2"/>
        </w:rPr>
        <w:t xml:space="preserve"> dreary and depressing themes, it is a satirical comedy that </w:t>
      </w:r>
      <w:r w:rsidR="004E530C" w:rsidRPr="00E32516">
        <w:rPr>
          <w:rFonts w:ascii="Arial" w:hAnsi="Arial" w:cs="Arial"/>
          <w:color w:val="1F497D" w:themeColor="text2"/>
        </w:rPr>
        <w:t xml:space="preserve">uses a comical style to paint this political, and individual picture </w:t>
      </w:r>
    </w:p>
    <w:p w:rsidR="00621987" w:rsidRPr="00E32516" w:rsidRDefault="00621987">
      <w:pPr>
        <w:rPr>
          <w:rFonts w:ascii="Arial" w:hAnsi="Arial" w:cs="Arial"/>
          <w:color w:val="1F497D" w:themeColor="text2"/>
        </w:rPr>
      </w:pPr>
      <w:r w:rsidRPr="00E32516">
        <w:rPr>
          <w:rFonts w:ascii="Arial" w:hAnsi="Arial" w:cs="Arial"/>
          <w:i/>
          <w:color w:val="1F497D" w:themeColor="text2"/>
        </w:rPr>
        <w:t>Sink the Belgrano!</w:t>
      </w:r>
      <w:r w:rsidRPr="00E32516">
        <w:rPr>
          <w:rFonts w:ascii="Arial" w:hAnsi="Arial" w:cs="Arial"/>
          <w:color w:val="1F497D" w:themeColor="text2"/>
        </w:rPr>
        <w:t xml:space="preserve"> is a visceral, linguistic and physical piece of theatre</w:t>
      </w:r>
      <w:r w:rsidR="006E32F4" w:rsidRPr="00E32516">
        <w:rPr>
          <w:rFonts w:ascii="Arial" w:hAnsi="Arial" w:cs="Arial"/>
          <w:color w:val="1F497D" w:themeColor="text2"/>
        </w:rPr>
        <w:t xml:space="preserve"> written mainly in verse. So we are looking for 10 actors who fancy a challenge and are up for a lot of fun. This is a completely ensemble production that will demand a strong group approach. </w:t>
      </w:r>
    </w:p>
    <w:p w:rsidR="00CA5CB4" w:rsidRPr="00E32516" w:rsidRDefault="00CA5CB4">
      <w:pPr>
        <w:rPr>
          <w:rFonts w:ascii="Arial" w:hAnsi="Arial" w:cs="Arial"/>
          <w:b/>
          <w:color w:val="1F497D" w:themeColor="text2"/>
          <w:sz w:val="24"/>
        </w:rPr>
      </w:pPr>
      <w:r w:rsidRPr="00E32516">
        <w:rPr>
          <w:rFonts w:ascii="Arial" w:hAnsi="Arial" w:cs="Arial"/>
          <w:b/>
          <w:color w:val="1F497D" w:themeColor="text2"/>
          <w:sz w:val="24"/>
        </w:rPr>
        <w:t>Auditions:</w:t>
      </w:r>
    </w:p>
    <w:p w:rsidR="00CA5CB4" w:rsidRPr="00E32516" w:rsidRDefault="00CA5CB4">
      <w:pPr>
        <w:rPr>
          <w:rFonts w:ascii="Arial" w:hAnsi="Arial" w:cs="Arial"/>
          <w:color w:val="1F497D" w:themeColor="text2"/>
        </w:rPr>
      </w:pPr>
      <w:r w:rsidRPr="00E32516">
        <w:rPr>
          <w:rFonts w:ascii="Arial" w:hAnsi="Arial" w:cs="Arial"/>
          <w:color w:val="1F497D" w:themeColor="text2"/>
        </w:rPr>
        <w:t>The Auditions will be a split into two parts. First round will be a workshop where you will be given parts to rehearse and the</w:t>
      </w:r>
      <w:r w:rsidR="00C87486" w:rsidRPr="00E32516">
        <w:rPr>
          <w:rFonts w:ascii="Arial" w:hAnsi="Arial" w:cs="Arial"/>
          <w:color w:val="1F497D" w:themeColor="text2"/>
        </w:rPr>
        <w:t>n</w:t>
      </w:r>
      <w:r w:rsidRPr="00E32516">
        <w:rPr>
          <w:rFonts w:ascii="Arial" w:hAnsi="Arial" w:cs="Arial"/>
          <w:color w:val="1F497D" w:themeColor="text2"/>
        </w:rPr>
        <w:t xml:space="preserve"> perform back to the panel</w:t>
      </w:r>
      <w:r w:rsidR="004E530C" w:rsidRPr="00E32516">
        <w:rPr>
          <w:rFonts w:ascii="Arial" w:hAnsi="Arial" w:cs="Arial"/>
          <w:color w:val="1F497D" w:themeColor="text2"/>
        </w:rPr>
        <w:t xml:space="preserve"> and the wider group. We run things this way so you get a better idea of the play, especially when we get to recalls. This</w:t>
      </w:r>
      <w:r w:rsidR="004D08C8" w:rsidRPr="00E32516">
        <w:rPr>
          <w:rFonts w:ascii="Arial" w:hAnsi="Arial" w:cs="Arial"/>
          <w:color w:val="1F497D" w:themeColor="text2"/>
        </w:rPr>
        <w:t xml:space="preserve"> first session </w:t>
      </w:r>
      <w:r w:rsidR="004E530C" w:rsidRPr="00E32516">
        <w:rPr>
          <w:rFonts w:ascii="Arial" w:hAnsi="Arial" w:cs="Arial"/>
          <w:color w:val="1F497D" w:themeColor="text2"/>
        </w:rPr>
        <w:t>will include an exercise with the text, and a</w:t>
      </w:r>
      <w:r w:rsidR="004D08C8" w:rsidRPr="00E32516">
        <w:rPr>
          <w:rFonts w:ascii="Arial" w:hAnsi="Arial" w:cs="Arial"/>
          <w:color w:val="1F497D" w:themeColor="text2"/>
        </w:rPr>
        <w:t>n</w:t>
      </w:r>
      <w:r w:rsidR="004E530C" w:rsidRPr="00E32516">
        <w:rPr>
          <w:rFonts w:ascii="Arial" w:hAnsi="Arial" w:cs="Arial"/>
          <w:color w:val="1F497D" w:themeColor="text2"/>
        </w:rPr>
        <w:t xml:space="preserve"> exercise </w:t>
      </w:r>
      <w:r w:rsidR="004D08C8" w:rsidRPr="00E32516">
        <w:rPr>
          <w:rFonts w:ascii="Arial" w:hAnsi="Arial" w:cs="Arial"/>
          <w:color w:val="1F497D" w:themeColor="text2"/>
        </w:rPr>
        <w:t>based in physicality and movement so please wear something comfortable (no need to crack out the jazz boots and  leg warmers don't worry).</w:t>
      </w:r>
      <w:r w:rsidR="00E32516" w:rsidRPr="00E32516">
        <w:rPr>
          <w:rFonts w:ascii="Arial" w:hAnsi="Arial" w:cs="Arial"/>
          <w:color w:val="1F497D" w:themeColor="text2"/>
        </w:rPr>
        <w:t xml:space="preserve"> See the Character Brea</w:t>
      </w:r>
      <w:r w:rsidR="00E32516">
        <w:rPr>
          <w:rFonts w:ascii="Arial" w:hAnsi="Arial" w:cs="Arial"/>
          <w:color w:val="1F497D" w:themeColor="text2"/>
        </w:rPr>
        <w:t>kdowns at the end for more info about characters.</w:t>
      </w:r>
    </w:p>
    <w:p w:rsidR="004E530C" w:rsidRPr="00E32516" w:rsidRDefault="00E32516" w:rsidP="004E530C">
      <w:pPr>
        <w:rPr>
          <w:rFonts w:ascii="Arial" w:hAnsi="Arial" w:cs="Arial"/>
          <w:color w:val="1F497D" w:themeColor="text2"/>
        </w:rPr>
      </w:pPr>
      <w:r w:rsidRPr="00E32516">
        <w:rPr>
          <w:rFonts w:ascii="Arial" w:hAnsi="Arial" w:cs="Arial"/>
          <w:b/>
          <w:noProof/>
          <w:color w:val="1F497D" w:themeColor="text2"/>
          <w:lang w:eastAsia="en-GB"/>
        </w:rPr>
        <w:drawing>
          <wp:anchor distT="0" distB="0" distL="114300" distR="114300" simplePos="0" relativeHeight="251659264" behindDoc="0" locked="0" layoutInCell="1" allowOverlap="1">
            <wp:simplePos x="0" y="0"/>
            <wp:positionH relativeFrom="column">
              <wp:posOffset>3465830</wp:posOffset>
            </wp:positionH>
            <wp:positionV relativeFrom="paragraph">
              <wp:posOffset>504190</wp:posOffset>
            </wp:positionV>
            <wp:extent cx="2839720" cy="1838960"/>
            <wp:effectExtent l="19050" t="0" r="0" b="0"/>
            <wp:wrapSquare wrapText="bothSides"/>
            <wp:docPr id="10" name="Picture 10" descr="http://belgranoinquiry.com/wp-content/uploads/2010/03/Belgrano-Sunk-cop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elgranoinquiry.com/wp-content/uploads/2010/03/Belgrano-Sunk-copy2.jpg"/>
                    <pic:cNvPicPr>
                      <a:picLocks noChangeAspect="1" noChangeArrowheads="1"/>
                    </pic:cNvPicPr>
                  </pic:nvPicPr>
                  <pic:blipFill>
                    <a:blip r:embed="rId7" cstate="print"/>
                    <a:srcRect/>
                    <a:stretch>
                      <a:fillRect/>
                    </a:stretch>
                  </pic:blipFill>
                  <pic:spPr bwMode="auto">
                    <a:xfrm>
                      <a:off x="0" y="0"/>
                      <a:ext cx="2839720" cy="1838960"/>
                    </a:xfrm>
                    <a:prstGeom prst="rect">
                      <a:avLst/>
                    </a:prstGeom>
                    <a:noFill/>
                    <a:ln w="9525">
                      <a:noFill/>
                      <a:miter lim="800000"/>
                      <a:headEnd/>
                      <a:tailEnd/>
                    </a:ln>
                  </pic:spPr>
                </pic:pic>
              </a:graphicData>
            </a:graphic>
          </wp:anchor>
        </w:drawing>
      </w:r>
      <w:r w:rsidR="004E530C" w:rsidRPr="00E32516">
        <w:rPr>
          <w:rFonts w:ascii="Arial" w:hAnsi="Arial" w:cs="Arial"/>
          <w:b/>
          <w:color w:val="1F497D" w:themeColor="text2"/>
        </w:rPr>
        <w:t>Recalls:</w:t>
      </w:r>
      <w:r w:rsidR="004D08C8" w:rsidRPr="00E32516">
        <w:rPr>
          <w:rFonts w:ascii="Arial" w:hAnsi="Arial" w:cs="Arial"/>
          <w:color w:val="1F497D" w:themeColor="text2"/>
        </w:rPr>
        <w:t xml:space="preserve"> </w:t>
      </w:r>
      <w:r w:rsidR="00C87486" w:rsidRPr="00E32516">
        <w:rPr>
          <w:rFonts w:ascii="Arial" w:hAnsi="Arial" w:cs="Arial"/>
          <w:color w:val="1F497D" w:themeColor="text2"/>
        </w:rPr>
        <w:t>These wil</w:t>
      </w:r>
      <w:r w:rsidR="004D08C8" w:rsidRPr="00E32516">
        <w:rPr>
          <w:rFonts w:ascii="Arial" w:hAnsi="Arial" w:cs="Arial"/>
          <w:color w:val="1F497D" w:themeColor="text2"/>
        </w:rPr>
        <w:t>l be a blend of workshop</w:t>
      </w:r>
      <w:r w:rsidR="004E530C" w:rsidRPr="00E32516">
        <w:rPr>
          <w:rFonts w:ascii="Arial" w:hAnsi="Arial" w:cs="Arial"/>
          <w:color w:val="1F497D" w:themeColor="text2"/>
        </w:rPr>
        <w:t xml:space="preserve">/rehearsing scenes and you will also get a speech </w:t>
      </w:r>
      <w:r>
        <w:rPr>
          <w:rFonts w:ascii="Arial" w:hAnsi="Arial" w:cs="Arial"/>
          <w:color w:val="1F497D" w:themeColor="text2"/>
        </w:rPr>
        <w:t xml:space="preserve">before the day </w:t>
      </w:r>
      <w:r w:rsidR="004E530C" w:rsidRPr="00E32516">
        <w:rPr>
          <w:rFonts w:ascii="Arial" w:hAnsi="Arial" w:cs="Arial"/>
          <w:color w:val="1F497D" w:themeColor="text2"/>
        </w:rPr>
        <w:t xml:space="preserve">to perform individually to the panel. This is so we see something prepared and something fresh you create with others. </w:t>
      </w:r>
    </w:p>
    <w:p w:rsidR="004E530C" w:rsidRPr="00E32516" w:rsidRDefault="004E530C" w:rsidP="004D08C8">
      <w:pPr>
        <w:pStyle w:val="NoSpacing"/>
        <w:rPr>
          <w:rFonts w:ascii="Arial" w:hAnsi="Arial" w:cs="Arial"/>
          <w:color w:val="1F497D" w:themeColor="text2"/>
        </w:rPr>
      </w:pPr>
      <w:r w:rsidRPr="00E32516">
        <w:rPr>
          <w:rFonts w:ascii="Arial" w:hAnsi="Arial" w:cs="Arial"/>
          <w:color w:val="1F497D" w:themeColor="text2"/>
        </w:rPr>
        <w:t>There are 3 available slots to audition with limited places in each so book your slot early.</w:t>
      </w:r>
    </w:p>
    <w:p w:rsidR="00E32516" w:rsidRDefault="00E32516" w:rsidP="004D08C8">
      <w:pPr>
        <w:pStyle w:val="NoSpacing"/>
        <w:rPr>
          <w:rFonts w:ascii="Arial" w:hAnsi="Arial" w:cs="Arial"/>
          <w:b/>
          <w:color w:val="1F497D" w:themeColor="text2"/>
        </w:rPr>
      </w:pPr>
    </w:p>
    <w:p w:rsidR="004D08C8" w:rsidRPr="00E32516" w:rsidRDefault="004D08C8" w:rsidP="004D08C8">
      <w:pPr>
        <w:pStyle w:val="NoSpacing"/>
        <w:rPr>
          <w:rFonts w:ascii="Arial" w:hAnsi="Arial" w:cs="Arial"/>
          <w:b/>
          <w:color w:val="1F497D" w:themeColor="text2"/>
        </w:rPr>
      </w:pPr>
      <w:r w:rsidRPr="00E32516">
        <w:rPr>
          <w:rFonts w:ascii="Arial" w:hAnsi="Arial" w:cs="Arial"/>
          <w:b/>
          <w:color w:val="1F497D" w:themeColor="text2"/>
        </w:rPr>
        <w:t>First Round</w:t>
      </w:r>
    </w:p>
    <w:p w:rsidR="004E530C" w:rsidRPr="00E32516" w:rsidRDefault="00C87486" w:rsidP="004D08C8">
      <w:pPr>
        <w:pStyle w:val="NoSpacing"/>
        <w:rPr>
          <w:rFonts w:ascii="Arial" w:hAnsi="Arial" w:cs="Arial"/>
          <w:color w:val="1F497D" w:themeColor="text2"/>
        </w:rPr>
      </w:pPr>
      <w:r w:rsidRPr="00E32516">
        <w:rPr>
          <w:rFonts w:ascii="Arial" w:hAnsi="Arial" w:cs="Arial"/>
          <w:color w:val="1F497D" w:themeColor="text2"/>
        </w:rPr>
        <w:t xml:space="preserve">Slot 1: </w:t>
      </w:r>
      <w:r w:rsidR="004E530C" w:rsidRPr="00E32516">
        <w:rPr>
          <w:rFonts w:ascii="Arial" w:hAnsi="Arial" w:cs="Arial"/>
          <w:color w:val="1F497D" w:themeColor="text2"/>
        </w:rPr>
        <w:t>Monday 23rd April 7-8:30</w:t>
      </w:r>
    </w:p>
    <w:p w:rsidR="004E530C" w:rsidRPr="00E32516" w:rsidRDefault="00C87486" w:rsidP="004D08C8">
      <w:pPr>
        <w:pStyle w:val="NoSpacing"/>
        <w:rPr>
          <w:rFonts w:ascii="Arial" w:hAnsi="Arial" w:cs="Arial"/>
          <w:color w:val="1F497D" w:themeColor="text2"/>
        </w:rPr>
      </w:pPr>
      <w:r w:rsidRPr="00E32516">
        <w:rPr>
          <w:rFonts w:ascii="Arial" w:hAnsi="Arial" w:cs="Arial"/>
          <w:color w:val="1F497D" w:themeColor="text2"/>
        </w:rPr>
        <w:t xml:space="preserve">Slot 2: </w:t>
      </w:r>
      <w:r w:rsidR="004E530C" w:rsidRPr="00E32516">
        <w:rPr>
          <w:rFonts w:ascii="Arial" w:hAnsi="Arial" w:cs="Arial"/>
          <w:color w:val="1F497D" w:themeColor="text2"/>
        </w:rPr>
        <w:t>Monday 23rd April 8:30 - 10</w:t>
      </w:r>
    </w:p>
    <w:p w:rsidR="004D08C8" w:rsidRPr="00E32516" w:rsidRDefault="00C87486" w:rsidP="004D08C8">
      <w:pPr>
        <w:pStyle w:val="NoSpacing"/>
        <w:rPr>
          <w:rFonts w:ascii="Arial" w:hAnsi="Arial" w:cs="Arial"/>
          <w:color w:val="1F497D" w:themeColor="text2"/>
        </w:rPr>
      </w:pPr>
      <w:r w:rsidRPr="00E32516">
        <w:rPr>
          <w:rFonts w:ascii="Arial" w:hAnsi="Arial" w:cs="Arial"/>
          <w:color w:val="1F497D" w:themeColor="text2"/>
        </w:rPr>
        <w:t xml:space="preserve">Slot 3: </w:t>
      </w:r>
      <w:r w:rsidR="004E530C" w:rsidRPr="00E32516">
        <w:rPr>
          <w:rFonts w:ascii="Arial" w:hAnsi="Arial" w:cs="Arial"/>
          <w:color w:val="1F497D" w:themeColor="text2"/>
        </w:rPr>
        <w:t>Friday 27th April 7-8:30</w:t>
      </w:r>
      <w:r w:rsidR="004D08C8" w:rsidRPr="00E32516">
        <w:rPr>
          <w:rFonts w:ascii="Arial" w:hAnsi="Arial" w:cs="Arial"/>
          <w:color w:val="1F497D" w:themeColor="text2"/>
        </w:rPr>
        <w:t xml:space="preserve"> </w:t>
      </w:r>
    </w:p>
    <w:p w:rsidR="004D08C8" w:rsidRPr="00E32516" w:rsidRDefault="001066AB" w:rsidP="004D08C8">
      <w:pPr>
        <w:pStyle w:val="NoSpacing"/>
        <w:rPr>
          <w:rFonts w:ascii="Arial" w:hAnsi="Arial" w:cs="Arial"/>
          <w:color w:val="1F497D" w:themeColor="text2"/>
        </w:rPr>
      </w:pPr>
      <w:r w:rsidRPr="00E32516">
        <w:rPr>
          <w:rFonts w:ascii="Arial" w:hAnsi="Arial" w:cs="Arial"/>
          <w:color w:val="1F497D" w:themeColor="text2"/>
        </w:rPr>
        <w:t>If you cannot make these please still get in touch, and we will see if we can see you another time.</w:t>
      </w:r>
    </w:p>
    <w:p w:rsidR="004D08C8" w:rsidRPr="00E32516" w:rsidRDefault="004D08C8" w:rsidP="004D08C8">
      <w:pPr>
        <w:pStyle w:val="NoSpacing"/>
        <w:rPr>
          <w:rFonts w:ascii="Arial" w:hAnsi="Arial" w:cs="Arial"/>
          <w:b/>
          <w:color w:val="1F497D" w:themeColor="text2"/>
        </w:rPr>
      </w:pPr>
      <w:r w:rsidRPr="00E32516">
        <w:rPr>
          <w:rFonts w:ascii="Arial" w:hAnsi="Arial" w:cs="Arial"/>
          <w:b/>
          <w:color w:val="1F497D" w:themeColor="text2"/>
        </w:rPr>
        <w:lastRenderedPageBreak/>
        <w:t xml:space="preserve">Recalls </w:t>
      </w:r>
    </w:p>
    <w:p w:rsidR="004D08C8" w:rsidRPr="00E32516" w:rsidRDefault="004D08C8" w:rsidP="004D08C8">
      <w:pPr>
        <w:pStyle w:val="NoSpacing"/>
        <w:rPr>
          <w:rFonts w:ascii="Arial" w:hAnsi="Arial" w:cs="Arial"/>
          <w:color w:val="1F497D" w:themeColor="text2"/>
        </w:rPr>
      </w:pPr>
      <w:r w:rsidRPr="00E32516">
        <w:rPr>
          <w:rFonts w:ascii="Arial" w:hAnsi="Arial" w:cs="Arial"/>
          <w:color w:val="1F497D" w:themeColor="text2"/>
        </w:rPr>
        <w:t xml:space="preserve">Sunday 29th April </w:t>
      </w:r>
    </w:p>
    <w:p w:rsidR="00E32516" w:rsidRDefault="004D08C8" w:rsidP="001066AB">
      <w:pPr>
        <w:pStyle w:val="NoSpacing"/>
        <w:rPr>
          <w:rFonts w:ascii="Arial" w:hAnsi="Arial" w:cs="Arial"/>
          <w:color w:val="1F497D" w:themeColor="text2"/>
        </w:rPr>
      </w:pPr>
      <w:r w:rsidRPr="00E32516">
        <w:rPr>
          <w:rFonts w:ascii="Arial" w:hAnsi="Arial" w:cs="Arial"/>
          <w:color w:val="1F497D" w:themeColor="text2"/>
        </w:rPr>
        <w:t>Please keep the full day free for recalls if you are auditioning, or let us know early on</w:t>
      </w:r>
      <w:r w:rsidR="00C87486" w:rsidRPr="00E32516">
        <w:rPr>
          <w:rFonts w:ascii="Arial" w:hAnsi="Arial" w:cs="Arial"/>
          <w:color w:val="1F497D" w:themeColor="text2"/>
        </w:rPr>
        <w:t xml:space="preserve"> if</w:t>
      </w:r>
      <w:r w:rsidRPr="00E32516">
        <w:rPr>
          <w:rFonts w:ascii="Arial" w:hAnsi="Arial" w:cs="Arial"/>
          <w:color w:val="1F497D" w:themeColor="text2"/>
        </w:rPr>
        <w:t xml:space="preserve"> you can't make the recalls</w:t>
      </w:r>
    </w:p>
    <w:p w:rsidR="00E32516" w:rsidRPr="00E32516" w:rsidRDefault="00E32516" w:rsidP="001066AB">
      <w:pPr>
        <w:pStyle w:val="NoSpacing"/>
        <w:rPr>
          <w:rFonts w:ascii="Arial" w:hAnsi="Arial" w:cs="Arial"/>
          <w:color w:val="1F497D" w:themeColor="text2"/>
        </w:rPr>
      </w:pPr>
    </w:p>
    <w:p w:rsidR="001066AB" w:rsidRPr="00E32516" w:rsidRDefault="004D08C8" w:rsidP="001066AB">
      <w:pPr>
        <w:pStyle w:val="NoSpacing"/>
        <w:rPr>
          <w:rFonts w:ascii="Arial" w:hAnsi="Arial" w:cs="Arial"/>
          <w:color w:val="1F497D" w:themeColor="text2"/>
        </w:rPr>
      </w:pPr>
      <w:r w:rsidRPr="00E32516">
        <w:rPr>
          <w:rFonts w:ascii="Arial" w:hAnsi="Arial" w:cs="Arial"/>
          <w:b/>
          <w:color w:val="1F497D" w:themeColor="text2"/>
          <w:sz w:val="24"/>
        </w:rPr>
        <w:t>How to register:</w:t>
      </w:r>
    </w:p>
    <w:p w:rsidR="003E6EF2" w:rsidRPr="00E32516" w:rsidRDefault="001066AB" w:rsidP="001066AB">
      <w:pPr>
        <w:pStyle w:val="NoSpacing"/>
        <w:rPr>
          <w:rFonts w:ascii="Arial" w:hAnsi="Arial" w:cs="Arial"/>
          <w:color w:val="1F497D" w:themeColor="text2"/>
        </w:rPr>
      </w:pPr>
      <w:r w:rsidRPr="00E32516">
        <w:rPr>
          <w:rFonts w:ascii="Arial" w:hAnsi="Arial" w:cs="Arial"/>
          <w:color w:val="1F497D" w:themeColor="text2"/>
        </w:rPr>
        <w:t>T</w:t>
      </w:r>
      <w:r w:rsidR="004E530C" w:rsidRPr="00E32516">
        <w:rPr>
          <w:rFonts w:ascii="Arial" w:hAnsi="Arial" w:cs="Arial"/>
          <w:color w:val="1F497D" w:themeColor="text2"/>
        </w:rPr>
        <w:t xml:space="preserve">o register for auditions please email Mia on miabennett@btinternet.com and please make the subject title SINK THE BELGRANO AUDITIONS, and state which slot you would prefer. If for any reason you </w:t>
      </w:r>
      <w:r w:rsidR="004D08C8" w:rsidRPr="00E32516">
        <w:rPr>
          <w:rFonts w:ascii="Arial" w:hAnsi="Arial" w:cs="Arial"/>
          <w:color w:val="1F497D" w:themeColor="text2"/>
        </w:rPr>
        <w:t>cannot</w:t>
      </w:r>
      <w:r w:rsidR="004E530C" w:rsidRPr="00E32516">
        <w:rPr>
          <w:rFonts w:ascii="Arial" w:hAnsi="Arial" w:cs="Arial"/>
          <w:color w:val="1F497D" w:themeColor="text2"/>
        </w:rPr>
        <w:t xml:space="preserve"> make these times please get in touch with us and we will try and re-arrange.</w:t>
      </w:r>
    </w:p>
    <w:p w:rsidR="00E32516" w:rsidRPr="00E32516" w:rsidRDefault="00E32516">
      <w:pPr>
        <w:rPr>
          <w:rFonts w:ascii="Arial" w:hAnsi="Arial" w:cs="Arial"/>
          <w:b/>
          <w:color w:val="1F497D" w:themeColor="text2"/>
          <w:sz w:val="28"/>
        </w:rPr>
      </w:pPr>
    </w:p>
    <w:p w:rsidR="001066AB" w:rsidRPr="00E32516" w:rsidRDefault="00E32516">
      <w:pPr>
        <w:rPr>
          <w:rFonts w:ascii="Arial" w:hAnsi="Arial" w:cs="Arial"/>
          <w:b/>
          <w:color w:val="1F497D" w:themeColor="text2"/>
          <w:sz w:val="28"/>
        </w:rPr>
      </w:pPr>
      <w:r w:rsidRPr="00E32516">
        <w:rPr>
          <w:rFonts w:ascii="Arial" w:hAnsi="Arial" w:cs="Arial"/>
          <w:b/>
          <w:noProof/>
          <w:color w:val="1F497D" w:themeColor="text2"/>
          <w:sz w:val="28"/>
          <w:lang w:eastAsia="en-GB"/>
        </w:rPr>
        <w:drawing>
          <wp:anchor distT="0" distB="0" distL="114300" distR="114300" simplePos="0" relativeHeight="251660288" behindDoc="1" locked="0" layoutInCell="1" allowOverlap="1">
            <wp:simplePos x="0" y="0"/>
            <wp:positionH relativeFrom="column">
              <wp:posOffset>-569595</wp:posOffset>
            </wp:positionH>
            <wp:positionV relativeFrom="paragraph">
              <wp:posOffset>194945</wp:posOffset>
            </wp:positionV>
            <wp:extent cx="2860675" cy="2858770"/>
            <wp:effectExtent l="19050" t="0" r="0" b="0"/>
            <wp:wrapTight wrapText="bothSides">
              <wp:wrapPolygon edited="0">
                <wp:start x="-144" y="0"/>
                <wp:lineTo x="-144" y="21446"/>
                <wp:lineTo x="21576" y="21446"/>
                <wp:lineTo x="21576" y="0"/>
                <wp:lineTo x="-144" y="0"/>
              </wp:wrapPolygon>
            </wp:wrapTight>
            <wp:docPr id="13" name="Picture 13" descr="http://hvstatic4.hypervocal.com/wp-content/uploads/2011/06/margaret_thatcher-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vstatic4.hypervocal.com/wp-content/uploads/2011/06/margaret_thatcher-300x300.jpg"/>
                    <pic:cNvPicPr>
                      <a:picLocks noChangeAspect="1" noChangeArrowheads="1"/>
                    </pic:cNvPicPr>
                  </pic:nvPicPr>
                  <pic:blipFill>
                    <a:blip r:embed="rId8" cstate="print"/>
                    <a:srcRect/>
                    <a:stretch>
                      <a:fillRect/>
                    </a:stretch>
                  </pic:blipFill>
                  <pic:spPr bwMode="auto">
                    <a:xfrm>
                      <a:off x="0" y="0"/>
                      <a:ext cx="2860675" cy="2858770"/>
                    </a:xfrm>
                    <a:prstGeom prst="rect">
                      <a:avLst/>
                    </a:prstGeom>
                    <a:noFill/>
                    <a:ln w="9525">
                      <a:noFill/>
                      <a:miter lim="800000"/>
                      <a:headEnd/>
                      <a:tailEnd/>
                    </a:ln>
                  </pic:spPr>
                </pic:pic>
              </a:graphicData>
            </a:graphic>
          </wp:anchor>
        </w:drawing>
      </w:r>
      <w:r w:rsidR="001066AB" w:rsidRPr="00E32516">
        <w:rPr>
          <w:rFonts w:ascii="Arial" w:hAnsi="Arial" w:cs="Arial"/>
          <w:b/>
          <w:color w:val="1F497D" w:themeColor="text2"/>
          <w:sz w:val="28"/>
        </w:rPr>
        <w:t xml:space="preserve">Need to </w:t>
      </w:r>
      <w:proofErr w:type="gramStart"/>
      <w:r w:rsidR="001066AB" w:rsidRPr="00E32516">
        <w:rPr>
          <w:rFonts w:ascii="Arial" w:hAnsi="Arial" w:cs="Arial"/>
          <w:b/>
          <w:color w:val="1F497D" w:themeColor="text2"/>
          <w:sz w:val="28"/>
        </w:rPr>
        <w:t>Knows</w:t>
      </w:r>
      <w:proofErr w:type="gramEnd"/>
      <w:r w:rsidR="001066AB" w:rsidRPr="00E32516">
        <w:rPr>
          <w:rFonts w:ascii="Arial" w:hAnsi="Arial" w:cs="Arial"/>
          <w:b/>
          <w:color w:val="1F497D" w:themeColor="text2"/>
          <w:sz w:val="28"/>
        </w:rPr>
        <w:t>:</w:t>
      </w:r>
    </w:p>
    <w:p w:rsidR="003E6EF2" w:rsidRPr="00E32516" w:rsidRDefault="003E6EF2">
      <w:pPr>
        <w:rPr>
          <w:rFonts w:ascii="Arial" w:hAnsi="Arial" w:cs="Arial"/>
          <w:b/>
          <w:color w:val="1F497D" w:themeColor="text2"/>
          <w:sz w:val="24"/>
        </w:rPr>
      </w:pPr>
      <w:r w:rsidRPr="00E32516">
        <w:rPr>
          <w:rFonts w:ascii="Arial" w:hAnsi="Arial" w:cs="Arial"/>
          <w:b/>
          <w:color w:val="1F497D" w:themeColor="text2"/>
          <w:sz w:val="24"/>
        </w:rPr>
        <w:t>Rehearsals:</w:t>
      </w:r>
    </w:p>
    <w:p w:rsidR="003E6EF2" w:rsidRPr="00E32516" w:rsidRDefault="003E6EF2" w:rsidP="003E6EF2">
      <w:pPr>
        <w:rPr>
          <w:rFonts w:ascii="Arial" w:hAnsi="Arial" w:cs="Arial"/>
          <w:color w:val="1F497D" w:themeColor="text2"/>
        </w:rPr>
      </w:pPr>
      <w:r w:rsidRPr="00E32516">
        <w:rPr>
          <w:rFonts w:ascii="Arial" w:hAnsi="Arial" w:cs="Arial"/>
          <w:color w:val="1F497D" w:themeColor="text2"/>
        </w:rPr>
        <w:t>Main Rehearsal Period from May 23rd</w:t>
      </w:r>
      <w:r w:rsidR="001066AB" w:rsidRPr="00E32516">
        <w:rPr>
          <w:rFonts w:ascii="Arial" w:hAnsi="Arial" w:cs="Arial"/>
          <w:color w:val="1F497D" w:themeColor="text2"/>
        </w:rPr>
        <w:t xml:space="preserve">. </w:t>
      </w:r>
      <w:r w:rsidR="001066AB" w:rsidRPr="00E32516">
        <w:rPr>
          <w:rFonts w:ascii="Arial" w:hAnsi="Arial" w:cs="Arial"/>
          <w:b/>
          <w:color w:val="1F497D" w:themeColor="text2"/>
        </w:rPr>
        <w:t xml:space="preserve">Each </w:t>
      </w:r>
      <w:r w:rsidRPr="00E32516">
        <w:rPr>
          <w:rFonts w:ascii="Arial" w:hAnsi="Arial" w:cs="Arial"/>
          <w:b/>
          <w:color w:val="1F497D" w:themeColor="text2"/>
        </w:rPr>
        <w:t>Monday</w:t>
      </w:r>
      <w:r w:rsidR="001066AB" w:rsidRPr="00E32516">
        <w:rPr>
          <w:rFonts w:ascii="Arial" w:hAnsi="Arial" w:cs="Arial"/>
          <w:b/>
          <w:color w:val="1F497D" w:themeColor="text2"/>
        </w:rPr>
        <w:t xml:space="preserve"> and</w:t>
      </w:r>
      <w:r w:rsidRPr="00E32516">
        <w:rPr>
          <w:rFonts w:ascii="Arial" w:hAnsi="Arial" w:cs="Arial"/>
          <w:b/>
          <w:color w:val="1F497D" w:themeColor="text2"/>
        </w:rPr>
        <w:t xml:space="preserve">  Wednesday </w:t>
      </w:r>
      <w:r w:rsidR="001066AB" w:rsidRPr="00E32516">
        <w:rPr>
          <w:rFonts w:ascii="Arial" w:hAnsi="Arial" w:cs="Arial"/>
          <w:b/>
          <w:color w:val="1F497D" w:themeColor="text2"/>
        </w:rPr>
        <w:t>e</w:t>
      </w:r>
      <w:r w:rsidRPr="00E32516">
        <w:rPr>
          <w:rFonts w:ascii="Arial" w:hAnsi="Arial" w:cs="Arial"/>
          <w:b/>
          <w:color w:val="1F497D" w:themeColor="text2"/>
        </w:rPr>
        <w:t>venings 7-9:30 and Saturday 11-5</w:t>
      </w:r>
      <w:r w:rsidRPr="00E32516">
        <w:rPr>
          <w:rFonts w:ascii="Arial" w:hAnsi="Arial" w:cs="Arial"/>
          <w:color w:val="1F497D" w:themeColor="text2"/>
        </w:rPr>
        <w:t>. We will try to work through peoples availability, but in this flexibility</w:t>
      </w:r>
      <w:r w:rsidR="00C87486" w:rsidRPr="00E32516">
        <w:rPr>
          <w:rFonts w:ascii="Arial" w:hAnsi="Arial" w:cs="Arial"/>
          <w:color w:val="1F497D" w:themeColor="text2"/>
        </w:rPr>
        <w:t xml:space="preserve"> we</w:t>
      </w:r>
      <w:r w:rsidRPr="00E32516">
        <w:rPr>
          <w:rFonts w:ascii="Arial" w:hAnsi="Arial" w:cs="Arial"/>
          <w:color w:val="1F497D" w:themeColor="text2"/>
        </w:rPr>
        <w:t xml:space="preserve"> ask for yours also to help accommodate the needs of the production.</w:t>
      </w:r>
    </w:p>
    <w:p w:rsidR="001066AB" w:rsidRPr="00E32516" w:rsidRDefault="001066AB" w:rsidP="003E6EF2">
      <w:pPr>
        <w:rPr>
          <w:rFonts w:ascii="Arial" w:hAnsi="Arial" w:cs="Arial"/>
          <w:color w:val="1F497D" w:themeColor="text2"/>
        </w:rPr>
      </w:pPr>
      <w:r w:rsidRPr="00E32516">
        <w:rPr>
          <w:rFonts w:ascii="Arial" w:hAnsi="Arial" w:cs="Arial"/>
          <w:color w:val="1F497D" w:themeColor="text2"/>
        </w:rPr>
        <w:t xml:space="preserve">We will also have a preliminary rehearsal on </w:t>
      </w:r>
      <w:r w:rsidRPr="00E32516">
        <w:rPr>
          <w:rFonts w:ascii="Arial" w:hAnsi="Arial" w:cs="Arial"/>
          <w:b/>
          <w:color w:val="1F497D" w:themeColor="text2"/>
        </w:rPr>
        <w:t>13th May to</w:t>
      </w:r>
      <w:r w:rsidRPr="00E32516">
        <w:rPr>
          <w:rFonts w:ascii="Arial" w:hAnsi="Arial" w:cs="Arial"/>
          <w:color w:val="1F497D" w:themeColor="text2"/>
        </w:rPr>
        <w:t xml:space="preserve"> meet the team and read through the script etc</w:t>
      </w:r>
    </w:p>
    <w:p w:rsidR="00261D97" w:rsidRPr="00E32516" w:rsidRDefault="00261D97" w:rsidP="003E6EF2">
      <w:pPr>
        <w:rPr>
          <w:rFonts w:ascii="Arial" w:hAnsi="Arial" w:cs="Arial"/>
          <w:color w:val="1F497D" w:themeColor="text2"/>
        </w:rPr>
      </w:pPr>
      <w:r w:rsidRPr="00E32516">
        <w:rPr>
          <w:rFonts w:ascii="Arial" w:hAnsi="Arial" w:cs="Arial"/>
          <w:color w:val="1F497D" w:themeColor="text2"/>
        </w:rPr>
        <w:t>During the start of the process we will be working on the style of the piece, I will be inviting guests to run workshops in movement, improvisation techniques and voice work so we are all equipped with skills to tackle the script with. This will also be a lot of fun!</w:t>
      </w:r>
    </w:p>
    <w:p w:rsidR="003E6EF2" w:rsidRPr="00E32516" w:rsidRDefault="003E6EF2" w:rsidP="003E6EF2">
      <w:pPr>
        <w:rPr>
          <w:rFonts w:ascii="Arial" w:hAnsi="Arial" w:cs="Arial"/>
          <w:b/>
          <w:color w:val="1F497D" w:themeColor="text2"/>
          <w:sz w:val="24"/>
        </w:rPr>
      </w:pPr>
      <w:r w:rsidRPr="00E32516">
        <w:rPr>
          <w:rFonts w:ascii="Arial" w:hAnsi="Arial" w:cs="Arial"/>
          <w:b/>
          <w:color w:val="1F497D" w:themeColor="text2"/>
          <w:sz w:val="24"/>
        </w:rPr>
        <w:t>Show week</w:t>
      </w:r>
    </w:p>
    <w:p w:rsidR="001066AB" w:rsidRPr="00E32516" w:rsidRDefault="003E6EF2" w:rsidP="001066AB">
      <w:pPr>
        <w:rPr>
          <w:rFonts w:ascii="Arial" w:hAnsi="Arial" w:cs="Arial"/>
          <w:color w:val="1F497D" w:themeColor="text2"/>
        </w:rPr>
      </w:pPr>
      <w:r w:rsidRPr="00E32516">
        <w:rPr>
          <w:rFonts w:ascii="Arial" w:hAnsi="Arial" w:cs="Arial"/>
          <w:color w:val="1F497D" w:themeColor="text2"/>
        </w:rPr>
        <w:t xml:space="preserve">The production will run in conjunction with Man of Destiny from </w:t>
      </w:r>
      <w:r w:rsidRPr="00E32516">
        <w:rPr>
          <w:rFonts w:ascii="Arial" w:hAnsi="Arial" w:cs="Arial"/>
          <w:b/>
          <w:color w:val="1F497D" w:themeColor="text2"/>
        </w:rPr>
        <w:t>17th - 20th July nightly (times TBC) with a Matinee on Saturday 21st July</w:t>
      </w:r>
      <w:r w:rsidRPr="00E32516">
        <w:rPr>
          <w:rFonts w:ascii="Arial" w:hAnsi="Arial" w:cs="Arial"/>
          <w:color w:val="1F497D" w:themeColor="text2"/>
        </w:rPr>
        <w:t>. The two plays are part of Sedos' exciting summer festival that  will include lots of exciting events from the  3rd July - 21st July.</w:t>
      </w:r>
    </w:p>
    <w:p w:rsidR="001066AB" w:rsidRPr="00E32516" w:rsidRDefault="001066AB" w:rsidP="001066AB">
      <w:pPr>
        <w:rPr>
          <w:rFonts w:ascii="Arial" w:hAnsi="Arial" w:cs="Arial"/>
          <w:b/>
          <w:color w:val="1F497D" w:themeColor="text2"/>
          <w:sz w:val="24"/>
        </w:rPr>
      </w:pPr>
      <w:r w:rsidRPr="00E32516">
        <w:rPr>
          <w:rFonts w:ascii="Arial" w:hAnsi="Arial" w:cs="Arial"/>
          <w:b/>
          <w:color w:val="1F497D" w:themeColor="text2"/>
          <w:sz w:val="24"/>
        </w:rPr>
        <w:t>And Finally</w:t>
      </w:r>
    </w:p>
    <w:p w:rsidR="001066AB" w:rsidRDefault="001066AB" w:rsidP="001066AB">
      <w:pPr>
        <w:rPr>
          <w:rFonts w:ascii="Arial" w:hAnsi="Arial" w:cs="Arial"/>
          <w:color w:val="1F497D" w:themeColor="text2"/>
        </w:rPr>
      </w:pPr>
      <w:r w:rsidRPr="00E32516">
        <w:rPr>
          <w:rFonts w:ascii="Arial" w:hAnsi="Arial" w:cs="Arial"/>
          <w:color w:val="1F497D" w:themeColor="text2"/>
        </w:rPr>
        <w:t>We are looking to create an exciting and ambitious bit of theatre and cannot wait to get going on the project. We are looking for people to get their teeth into this great project, and into the whole festival</w:t>
      </w:r>
      <w:r w:rsidR="00C87486" w:rsidRPr="00E32516">
        <w:rPr>
          <w:rFonts w:ascii="Arial" w:hAnsi="Arial" w:cs="Arial"/>
          <w:color w:val="1F497D" w:themeColor="text2"/>
        </w:rPr>
        <w:t xml:space="preserve"> in many capacities not just acting</w:t>
      </w:r>
      <w:r w:rsidRPr="00E32516">
        <w:rPr>
          <w:rFonts w:ascii="Arial" w:hAnsi="Arial" w:cs="Arial"/>
          <w:color w:val="1F497D" w:themeColor="text2"/>
        </w:rPr>
        <w:t xml:space="preserve">. If you have any questions </w:t>
      </w:r>
      <w:r w:rsidR="00C87486" w:rsidRPr="00E32516">
        <w:rPr>
          <w:rFonts w:ascii="Arial" w:hAnsi="Arial" w:cs="Arial"/>
          <w:color w:val="1F497D" w:themeColor="text2"/>
        </w:rPr>
        <w:t xml:space="preserve">or would like to get involved, </w:t>
      </w:r>
      <w:r w:rsidRPr="00E32516">
        <w:rPr>
          <w:rFonts w:ascii="Arial" w:hAnsi="Arial" w:cs="Arial"/>
          <w:color w:val="1F497D" w:themeColor="text2"/>
        </w:rPr>
        <w:t xml:space="preserve">please get in touch directly </w:t>
      </w:r>
      <w:r w:rsidR="00C87486" w:rsidRPr="00E32516">
        <w:rPr>
          <w:rFonts w:ascii="Arial" w:hAnsi="Arial" w:cs="Arial"/>
          <w:color w:val="1F497D" w:themeColor="text2"/>
        </w:rPr>
        <w:t xml:space="preserve">to Matt (mattkhudson@gmail.com) </w:t>
      </w:r>
      <w:r w:rsidRPr="00E32516">
        <w:rPr>
          <w:rFonts w:ascii="Arial" w:hAnsi="Arial" w:cs="Arial"/>
          <w:color w:val="1F497D" w:themeColor="text2"/>
        </w:rPr>
        <w:t>or Mia (</w:t>
      </w:r>
      <w:hyperlink r:id="rId9" w:history="1">
        <w:r w:rsidR="00647268" w:rsidRPr="001F27A2">
          <w:rPr>
            <w:rStyle w:val="Hyperlink"/>
            <w:rFonts w:ascii="Arial" w:hAnsi="Arial" w:cs="Arial"/>
          </w:rPr>
          <w:t>miabennett@btinternet.com</w:t>
        </w:r>
      </w:hyperlink>
      <w:r w:rsidRPr="00E32516">
        <w:rPr>
          <w:rFonts w:ascii="Arial" w:hAnsi="Arial" w:cs="Arial"/>
          <w:color w:val="1F497D" w:themeColor="text2"/>
        </w:rPr>
        <w:t>).</w:t>
      </w:r>
    </w:p>
    <w:p w:rsidR="00647268" w:rsidRPr="00647268" w:rsidRDefault="00647268" w:rsidP="00647268">
      <w:pPr>
        <w:pStyle w:val="ListParagraph"/>
        <w:ind w:left="0"/>
        <w:rPr>
          <w:rFonts w:ascii="Arial" w:hAnsi="Arial" w:cs="Arial"/>
          <w:color w:val="1F497D" w:themeColor="text2"/>
        </w:rPr>
      </w:pPr>
      <w:r w:rsidRPr="00647268">
        <w:rPr>
          <w:rFonts w:ascii="Arial" w:hAnsi="Arial" w:cs="Arial"/>
          <w:color w:val="1F497D" w:themeColor="text2"/>
        </w:rPr>
        <w:t>If you have any questions do get in touch!</w:t>
      </w:r>
    </w:p>
    <w:p w:rsidR="00647268" w:rsidRDefault="00647268" w:rsidP="001066AB">
      <w:pPr>
        <w:rPr>
          <w:rFonts w:ascii="Arial" w:hAnsi="Arial" w:cs="Arial"/>
          <w:color w:val="1F497D" w:themeColor="text2"/>
        </w:rPr>
      </w:pPr>
    </w:p>
    <w:p w:rsidR="00647268" w:rsidRPr="00E32516" w:rsidRDefault="00647268" w:rsidP="001066AB">
      <w:pPr>
        <w:rPr>
          <w:rFonts w:ascii="Arial" w:hAnsi="Arial" w:cs="Arial"/>
          <w:color w:val="1F497D" w:themeColor="text2"/>
        </w:rPr>
      </w:pPr>
    </w:p>
    <w:p w:rsidR="001066AB" w:rsidRPr="00E32516" w:rsidRDefault="001066AB" w:rsidP="001066AB">
      <w:pPr>
        <w:rPr>
          <w:rFonts w:ascii="Arial" w:hAnsi="Arial" w:cs="Arial"/>
          <w:color w:val="1F497D" w:themeColor="text2"/>
        </w:rPr>
      </w:pPr>
    </w:p>
    <w:p w:rsidR="001066AB" w:rsidRPr="00E32516" w:rsidRDefault="001066AB" w:rsidP="001066AB">
      <w:pPr>
        <w:rPr>
          <w:rFonts w:ascii="Arial" w:hAnsi="Arial" w:cs="Arial"/>
          <w:b/>
          <w:color w:val="1F497D" w:themeColor="text2"/>
          <w:sz w:val="36"/>
        </w:rPr>
      </w:pPr>
      <w:r w:rsidRPr="00E32516">
        <w:rPr>
          <w:rFonts w:ascii="Arial" w:hAnsi="Arial" w:cs="Arial"/>
          <w:b/>
          <w:color w:val="1F497D" w:themeColor="text2"/>
          <w:sz w:val="36"/>
        </w:rPr>
        <w:lastRenderedPageBreak/>
        <w:t>Character List:</w:t>
      </w:r>
    </w:p>
    <w:p w:rsidR="0040136B" w:rsidRPr="00E32516" w:rsidRDefault="001066AB" w:rsidP="001066AB">
      <w:pPr>
        <w:rPr>
          <w:rFonts w:ascii="Arial" w:hAnsi="Arial" w:cs="Arial"/>
          <w:color w:val="1F497D" w:themeColor="text2"/>
        </w:rPr>
      </w:pPr>
      <w:r w:rsidRPr="00E32516">
        <w:rPr>
          <w:rFonts w:ascii="Arial" w:hAnsi="Arial" w:cs="Arial"/>
          <w:b/>
          <w:color w:val="1F497D" w:themeColor="text2"/>
        </w:rPr>
        <w:t>Maggot Scratcher</w:t>
      </w:r>
      <w:r w:rsidR="00E32516">
        <w:rPr>
          <w:rFonts w:ascii="Arial" w:hAnsi="Arial" w:cs="Arial"/>
          <w:b/>
          <w:color w:val="1F497D" w:themeColor="text2"/>
        </w:rPr>
        <w:t xml:space="preserve"> - </w:t>
      </w:r>
      <w:r w:rsidR="00261D97" w:rsidRPr="00E32516">
        <w:rPr>
          <w:rFonts w:ascii="Arial" w:hAnsi="Arial" w:cs="Arial"/>
          <w:color w:val="1F497D" w:themeColor="text2"/>
        </w:rPr>
        <w:t>F 20+</w:t>
      </w:r>
      <w:r w:rsidR="00647268">
        <w:rPr>
          <w:rFonts w:ascii="Arial" w:hAnsi="Arial" w:cs="Arial"/>
          <w:color w:val="1F497D" w:themeColor="text2"/>
        </w:rPr>
        <w:br/>
      </w:r>
      <w:proofErr w:type="gramStart"/>
      <w:r w:rsidR="0040136B" w:rsidRPr="00E32516">
        <w:rPr>
          <w:rFonts w:ascii="Arial" w:hAnsi="Arial" w:cs="Arial"/>
          <w:color w:val="1F497D" w:themeColor="text2"/>
        </w:rPr>
        <w:t>A</w:t>
      </w:r>
      <w:proofErr w:type="gramEnd"/>
      <w:r w:rsidR="0040136B" w:rsidRPr="00E32516">
        <w:rPr>
          <w:rFonts w:ascii="Arial" w:hAnsi="Arial" w:cs="Arial"/>
          <w:color w:val="1F497D" w:themeColor="text2"/>
        </w:rPr>
        <w:t xml:space="preserve"> parody of Margaret Thatcher. We are not looking to be a spitting image (or like </w:t>
      </w:r>
      <w:r w:rsidR="0040136B" w:rsidRPr="00E32516">
        <w:rPr>
          <w:rFonts w:ascii="Arial" w:hAnsi="Arial" w:cs="Arial"/>
          <w:i/>
          <w:color w:val="1F497D" w:themeColor="text2"/>
        </w:rPr>
        <w:t>Spitting Image)</w:t>
      </w:r>
      <w:r w:rsidR="0040136B" w:rsidRPr="00E32516">
        <w:rPr>
          <w:rFonts w:ascii="Arial" w:hAnsi="Arial" w:cs="Arial"/>
          <w:color w:val="1F497D" w:themeColor="text2"/>
        </w:rPr>
        <w:t xml:space="preserve"> physically or vocally. What we are looking for is someone to embody the persona of Margaret Thatcher. Someone who </w:t>
      </w:r>
      <w:r w:rsidR="00BE6CAD" w:rsidRPr="00E32516">
        <w:rPr>
          <w:rFonts w:ascii="Arial" w:hAnsi="Arial" w:cs="Arial"/>
          <w:color w:val="1F497D" w:themeColor="text2"/>
        </w:rPr>
        <w:t>wants</w:t>
      </w:r>
      <w:r w:rsidR="0040136B" w:rsidRPr="00E32516">
        <w:rPr>
          <w:rFonts w:ascii="Arial" w:hAnsi="Arial" w:cs="Arial"/>
          <w:color w:val="1F497D" w:themeColor="text2"/>
        </w:rPr>
        <w:t xml:space="preserve"> to bring out the extremes and play with them and craft something full </w:t>
      </w:r>
      <w:r w:rsidR="00BE6CAD">
        <w:rPr>
          <w:rFonts w:ascii="Arial" w:hAnsi="Arial" w:cs="Arial"/>
          <w:color w:val="1F497D" w:themeColor="text2"/>
        </w:rPr>
        <w:t xml:space="preserve">of </w:t>
      </w:r>
      <w:r w:rsidR="0040136B" w:rsidRPr="00E32516">
        <w:rPr>
          <w:rFonts w:ascii="Arial" w:hAnsi="Arial" w:cs="Arial"/>
          <w:color w:val="1F497D" w:themeColor="text2"/>
        </w:rPr>
        <w:t xml:space="preserve">wit, charm, malevolence, and the list goes on! </w:t>
      </w:r>
      <w:r w:rsidR="00261D97" w:rsidRPr="00E32516">
        <w:rPr>
          <w:rFonts w:ascii="Arial" w:hAnsi="Arial" w:cs="Arial"/>
          <w:color w:val="1F497D" w:themeColor="text2"/>
        </w:rPr>
        <w:t>At</w:t>
      </w:r>
      <w:r w:rsidR="00BE6CAD">
        <w:rPr>
          <w:rFonts w:ascii="Arial" w:hAnsi="Arial" w:cs="Arial"/>
          <w:color w:val="1F497D" w:themeColor="text2"/>
        </w:rPr>
        <w:t xml:space="preserve"> the</w:t>
      </w:r>
      <w:r w:rsidR="00261D97" w:rsidRPr="00E32516">
        <w:rPr>
          <w:rFonts w:ascii="Arial" w:hAnsi="Arial" w:cs="Arial"/>
          <w:color w:val="1F497D" w:themeColor="text2"/>
        </w:rPr>
        <w:t xml:space="preserve"> time of</w:t>
      </w:r>
      <w:r w:rsidR="00BE6CAD">
        <w:rPr>
          <w:rFonts w:ascii="Arial" w:hAnsi="Arial" w:cs="Arial"/>
          <w:color w:val="1F497D" w:themeColor="text2"/>
        </w:rPr>
        <w:t xml:space="preserve"> the</w:t>
      </w:r>
      <w:r w:rsidR="00261D97" w:rsidRPr="00E32516">
        <w:rPr>
          <w:rFonts w:ascii="Arial" w:hAnsi="Arial" w:cs="Arial"/>
          <w:color w:val="1F497D" w:themeColor="text2"/>
        </w:rPr>
        <w:t xml:space="preserve"> play</w:t>
      </w:r>
      <w:r w:rsidR="00BE6CAD">
        <w:rPr>
          <w:rFonts w:ascii="Arial" w:hAnsi="Arial" w:cs="Arial"/>
          <w:color w:val="1F497D" w:themeColor="text2"/>
        </w:rPr>
        <w:t xml:space="preserve"> Margret would have been in her</w:t>
      </w:r>
      <w:r w:rsidR="00261D97" w:rsidRPr="00E32516">
        <w:rPr>
          <w:rFonts w:ascii="Arial" w:hAnsi="Arial" w:cs="Arial"/>
          <w:color w:val="1F497D" w:themeColor="text2"/>
        </w:rPr>
        <w:t xml:space="preserve"> late 50's, however this is not a naturalistic play so any age will be considered if the persona is correct. I advise doing some research on Youtube to watch Maggie before auditioning, just so you don't come in blind.</w:t>
      </w:r>
    </w:p>
    <w:p w:rsidR="00751AD9" w:rsidRPr="00E32516" w:rsidRDefault="0040136B" w:rsidP="001066AB">
      <w:pPr>
        <w:rPr>
          <w:rFonts w:ascii="Arial" w:hAnsi="Arial" w:cs="Arial"/>
          <w:color w:val="1F497D" w:themeColor="text2"/>
        </w:rPr>
      </w:pPr>
      <w:r w:rsidRPr="00E32516">
        <w:rPr>
          <w:rFonts w:ascii="Arial" w:hAnsi="Arial" w:cs="Arial"/>
          <w:b/>
          <w:color w:val="1F497D" w:themeColor="text2"/>
        </w:rPr>
        <w:t>Pimp</w:t>
      </w:r>
      <w:r w:rsidR="00261D97" w:rsidRPr="00E32516">
        <w:rPr>
          <w:rFonts w:ascii="Arial" w:hAnsi="Arial" w:cs="Arial"/>
          <w:color w:val="1F497D" w:themeColor="text2"/>
        </w:rPr>
        <w:t xml:space="preserve"> - M 20+ </w:t>
      </w:r>
      <w:r w:rsidR="00647268">
        <w:rPr>
          <w:rFonts w:ascii="Arial" w:hAnsi="Arial" w:cs="Arial"/>
          <w:color w:val="1F497D" w:themeColor="text2"/>
        </w:rPr>
        <w:br/>
      </w:r>
      <w:r w:rsidR="00751AD9" w:rsidRPr="00E32516">
        <w:rPr>
          <w:rFonts w:ascii="Arial" w:hAnsi="Arial" w:cs="Arial"/>
          <w:color w:val="1F497D" w:themeColor="text2"/>
        </w:rPr>
        <w:t>Based on Francis Pym</w:t>
      </w:r>
      <w:r w:rsidR="00BE6CAD">
        <w:rPr>
          <w:rFonts w:ascii="Arial" w:hAnsi="Arial" w:cs="Arial"/>
          <w:color w:val="1F497D" w:themeColor="text2"/>
        </w:rPr>
        <w:t>. Foreign Secretary 1982-3. In</w:t>
      </w:r>
      <w:r w:rsidR="00751AD9" w:rsidRPr="00E32516">
        <w:rPr>
          <w:rFonts w:ascii="Arial" w:hAnsi="Arial" w:cs="Arial"/>
          <w:color w:val="1F497D" w:themeColor="text2"/>
        </w:rPr>
        <w:t xml:space="preserve"> the play a lack boy to Maggot, bu</w:t>
      </w:r>
      <w:r w:rsidR="00BE6CAD">
        <w:rPr>
          <w:rFonts w:ascii="Arial" w:hAnsi="Arial" w:cs="Arial"/>
          <w:color w:val="1F497D" w:themeColor="text2"/>
        </w:rPr>
        <w:t xml:space="preserve">t someone who does try and </w:t>
      </w:r>
      <w:r w:rsidR="00751AD9" w:rsidRPr="00E32516">
        <w:rPr>
          <w:rFonts w:ascii="Arial" w:hAnsi="Arial" w:cs="Arial"/>
          <w:color w:val="1F497D" w:themeColor="text2"/>
        </w:rPr>
        <w:t xml:space="preserve">see the route for peace. However, usually </w:t>
      </w:r>
      <w:r w:rsidR="00BE6CAD">
        <w:rPr>
          <w:rFonts w:ascii="Arial" w:hAnsi="Arial" w:cs="Arial"/>
          <w:color w:val="1F497D" w:themeColor="text2"/>
        </w:rPr>
        <w:t xml:space="preserve">gets </w:t>
      </w:r>
      <w:r w:rsidR="00751AD9" w:rsidRPr="00E32516">
        <w:rPr>
          <w:rFonts w:ascii="Arial" w:hAnsi="Arial" w:cs="Arial"/>
          <w:color w:val="1F497D" w:themeColor="text2"/>
        </w:rPr>
        <w:t xml:space="preserve">shot down and does as he is told. </w:t>
      </w:r>
    </w:p>
    <w:p w:rsidR="00751AD9" w:rsidRPr="00E32516" w:rsidRDefault="00261D97" w:rsidP="001066AB">
      <w:pPr>
        <w:rPr>
          <w:rFonts w:ascii="Arial" w:hAnsi="Arial" w:cs="Arial"/>
          <w:color w:val="1F497D" w:themeColor="text2"/>
        </w:rPr>
      </w:pPr>
      <w:proofErr w:type="gramStart"/>
      <w:r w:rsidRPr="00E32516">
        <w:rPr>
          <w:rFonts w:ascii="Arial" w:hAnsi="Arial" w:cs="Arial"/>
          <w:b/>
          <w:color w:val="1F497D" w:themeColor="text2"/>
        </w:rPr>
        <w:t>Nit</w:t>
      </w:r>
      <w:r w:rsidRPr="00E32516">
        <w:rPr>
          <w:rFonts w:ascii="Arial" w:hAnsi="Arial" w:cs="Arial"/>
          <w:color w:val="1F497D" w:themeColor="text2"/>
        </w:rPr>
        <w:t xml:space="preserve"> - M 30+</w:t>
      </w:r>
      <w:r w:rsidR="00647268">
        <w:rPr>
          <w:rFonts w:ascii="Arial" w:hAnsi="Arial" w:cs="Arial"/>
          <w:color w:val="1F497D" w:themeColor="text2"/>
        </w:rPr>
        <w:br/>
      </w:r>
      <w:r w:rsidR="00751AD9" w:rsidRPr="00E32516">
        <w:rPr>
          <w:rFonts w:ascii="Arial" w:hAnsi="Arial" w:cs="Arial"/>
          <w:color w:val="1F497D" w:themeColor="text2"/>
        </w:rPr>
        <w:t>Based on John Nott, Defence Secretary 1981-1983.</w:t>
      </w:r>
      <w:proofErr w:type="gramEnd"/>
      <w:r w:rsidR="00751AD9" w:rsidRPr="00E32516">
        <w:rPr>
          <w:rFonts w:ascii="Arial" w:hAnsi="Arial" w:cs="Arial"/>
          <w:color w:val="1F497D" w:themeColor="text2"/>
        </w:rPr>
        <w:t xml:space="preserve"> More militarised and pompous in the play than other politicians. A booming presence but we know he lacks intelligence, and Maggot knows this too.</w:t>
      </w:r>
    </w:p>
    <w:p w:rsidR="00261D97" w:rsidRPr="00E32516" w:rsidRDefault="00E32516" w:rsidP="001066AB">
      <w:pPr>
        <w:rPr>
          <w:rFonts w:ascii="Arial" w:hAnsi="Arial" w:cs="Arial"/>
          <w:color w:val="1F497D" w:themeColor="text2"/>
        </w:rPr>
      </w:pPr>
      <w:proofErr w:type="spellStart"/>
      <w:r>
        <w:rPr>
          <w:rFonts w:ascii="Arial" w:hAnsi="Arial" w:cs="Arial"/>
          <w:b/>
          <w:color w:val="1F497D" w:themeColor="text2"/>
        </w:rPr>
        <w:t>Choru</w:t>
      </w:r>
      <w:proofErr w:type="spellEnd"/>
      <w:r>
        <w:rPr>
          <w:rFonts w:ascii="Arial" w:hAnsi="Arial" w:cs="Arial"/>
          <w:b/>
          <w:color w:val="1F497D" w:themeColor="text2"/>
        </w:rPr>
        <w:t xml:space="preserve"> - </w:t>
      </w:r>
      <w:r w:rsidR="00261D97" w:rsidRPr="00E32516">
        <w:rPr>
          <w:rFonts w:ascii="Arial" w:hAnsi="Arial" w:cs="Arial"/>
          <w:color w:val="1F497D" w:themeColor="text2"/>
        </w:rPr>
        <w:t>M/F Any Age</w:t>
      </w:r>
      <w:r w:rsidR="00647268">
        <w:rPr>
          <w:rFonts w:ascii="Arial" w:hAnsi="Arial" w:cs="Arial"/>
          <w:color w:val="1F497D" w:themeColor="text2"/>
        </w:rPr>
        <w:br/>
      </w:r>
      <w:proofErr w:type="gramStart"/>
      <w:r w:rsidR="00751AD9" w:rsidRPr="00E32516">
        <w:rPr>
          <w:rFonts w:ascii="Arial" w:hAnsi="Arial" w:cs="Arial"/>
          <w:color w:val="1F497D" w:themeColor="text2"/>
        </w:rPr>
        <w:t>Is</w:t>
      </w:r>
      <w:proofErr w:type="gramEnd"/>
      <w:r w:rsidR="00751AD9" w:rsidRPr="00E32516">
        <w:rPr>
          <w:rFonts w:ascii="Arial" w:hAnsi="Arial" w:cs="Arial"/>
          <w:color w:val="1F497D" w:themeColor="text2"/>
        </w:rPr>
        <w:t xml:space="preserve"> read by one person. A master of ceremonies who runs the proceedings and will be very active across the play linking scenes with their monologues. This part is open it either male or female actors of any age. </w:t>
      </w:r>
      <w:r w:rsidR="00261D97" w:rsidRPr="00E32516">
        <w:rPr>
          <w:rFonts w:ascii="Arial" w:hAnsi="Arial" w:cs="Arial"/>
          <w:color w:val="1F497D" w:themeColor="text2"/>
        </w:rPr>
        <w:t>What is required is a tough presence and a strong story telling style.</w:t>
      </w:r>
    </w:p>
    <w:p w:rsidR="00647268" w:rsidRDefault="00261D97" w:rsidP="001066AB">
      <w:pPr>
        <w:rPr>
          <w:rFonts w:ascii="Arial" w:hAnsi="Arial" w:cs="Arial"/>
          <w:color w:val="1F497D" w:themeColor="text2"/>
        </w:rPr>
      </w:pPr>
      <w:r w:rsidRPr="00E32516">
        <w:rPr>
          <w:rFonts w:ascii="Arial" w:hAnsi="Arial" w:cs="Arial"/>
          <w:b/>
          <w:color w:val="1F497D" w:themeColor="text2"/>
        </w:rPr>
        <w:t>Ensemble</w:t>
      </w:r>
      <w:proofErr w:type="gramStart"/>
      <w:r w:rsidRPr="00E32516">
        <w:rPr>
          <w:rFonts w:ascii="Arial" w:hAnsi="Arial" w:cs="Arial"/>
          <w:b/>
          <w:color w:val="1F497D" w:themeColor="text2"/>
        </w:rPr>
        <w:t>:</w:t>
      </w:r>
      <w:proofErr w:type="gramEnd"/>
      <w:r w:rsidR="00647268">
        <w:rPr>
          <w:rFonts w:ascii="Arial" w:hAnsi="Arial" w:cs="Arial"/>
          <w:b/>
          <w:color w:val="1F497D" w:themeColor="text2"/>
        </w:rPr>
        <w:br/>
      </w:r>
      <w:r w:rsidRPr="00E32516">
        <w:rPr>
          <w:rFonts w:ascii="Arial" w:hAnsi="Arial" w:cs="Arial"/>
          <w:color w:val="1F497D" w:themeColor="text2"/>
        </w:rPr>
        <w:t>The 6 Members of the ensemble will multi role Sailors, Politicians, Farmers, Presidents etc.</w:t>
      </w:r>
      <w:r w:rsidR="00E32516" w:rsidRPr="00E32516">
        <w:rPr>
          <w:rFonts w:ascii="Arial" w:hAnsi="Arial" w:cs="Arial"/>
          <w:color w:val="1F497D" w:themeColor="text2"/>
        </w:rPr>
        <w:t xml:space="preserve"> Because of this there will be a blend of male and females, I hope 3f/3m, but we may decide to split it differently whilst casting.</w:t>
      </w:r>
      <w:r w:rsidRPr="00E32516">
        <w:rPr>
          <w:rFonts w:ascii="Arial" w:hAnsi="Arial" w:cs="Arial"/>
          <w:color w:val="1F497D" w:themeColor="text2"/>
        </w:rPr>
        <w:t xml:space="preserve"> We are looking for strong physical performers who will throw themselves at </w:t>
      </w:r>
      <w:r w:rsidR="00E32516" w:rsidRPr="00E32516">
        <w:rPr>
          <w:rFonts w:ascii="Arial" w:hAnsi="Arial" w:cs="Arial"/>
          <w:color w:val="1F497D" w:themeColor="text2"/>
        </w:rPr>
        <w:t xml:space="preserve">trying things. Bring some </w:t>
      </w:r>
      <w:r w:rsidRPr="00E32516">
        <w:rPr>
          <w:rFonts w:ascii="Arial" w:hAnsi="Arial" w:cs="Arial"/>
          <w:color w:val="1F497D" w:themeColor="text2"/>
        </w:rPr>
        <w:t xml:space="preserve">regional </w:t>
      </w:r>
      <w:r w:rsidR="00E32516" w:rsidRPr="00E32516">
        <w:rPr>
          <w:rFonts w:ascii="Arial" w:hAnsi="Arial" w:cs="Arial"/>
          <w:color w:val="1F497D" w:themeColor="text2"/>
        </w:rPr>
        <w:t>British</w:t>
      </w:r>
      <w:r w:rsidRPr="00E32516">
        <w:rPr>
          <w:rFonts w:ascii="Arial" w:hAnsi="Arial" w:cs="Arial"/>
          <w:color w:val="1F497D" w:themeColor="text2"/>
        </w:rPr>
        <w:t xml:space="preserve"> accents</w:t>
      </w:r>
      <w:r w:rsidR="00E32516">
        <w:rPr>
          <w:rFonts w:ascii="Arial" w:hAnsi="Arial" w:cs="Arial"/>
          <w:color w:val="1F497D" w:themeColor="text2"/>
        </w:rPr>
        <w:t xml:space="preserve"> (lots of fun to hear, some of mine are dreadful so don't feel threatened)</w:t>
      </w:r>
      <w:r w:rsidRPr="00E32516">
        <w:rPr>
          <w:rFonts w:ascii="Arial" w:hAnsi="Arial" w:cs="Arial"/>
          <w:color w:val="1F497D" w:themeColor="text2"/>
        </w:rPr>
        <w:t xml:space="preserve">, and have a flexible approach.  There is </w:t>
      </w:r>
      <w:r w:rsidR="00E32516" w:rsidRPr="00E32516">
        <w:rPr>
          <w:rFonts w:ascii="Arial" w:hAnsi="Arial" w:cs="Arial"/>
          <w:color w:val="1F497D" w:themeColor="text2"/>
        </w:rPr>
        <w:t>plenty to do across the show, the whole cast is an ensemble really but if I list all the parts we will be here forever! Any questions then get in touch.</w:t>
      </w:r>
    </w:p>
    <w:p w:rsidR="00647268" w:rsidRDefault="00647268" w:rsidP="001066AB">
      <w:pPr>
        <w:rPr>
          <w:rFonts w:ascii="Arial" w:hAnsi="Arial" w:cs="Arial"/>
          <w:color w:val="1F497D" w:themeColor="text2"/>
        </w:rPr>
      </w:pPr>
    </w:p>
    <w:p w:rsidR="000E1BBD" w:rsidRPr="00647268" w:rsidRDefault="000E1BBD" w:rsidP="000E1BBD">
      <w:pPr>
        <w:pStyle w:val="Default"/>
        <w:rPr>
          <w:rFonts w:eastAsiaTheme="minorHAnsi"/>
          <w:b/>
          <w:color w:val="1F497D" w:themeColor="text2"/>
          <w:szCs w:val="22"/>
          <w:lang w:eastAsia="en-US"/>
        </w:rPr>
      </w:pPr>
      <w:proofErr w:type="spellStart"/>
      <w:r w:rsidRPr="00647268">
        <w:rPr>
          <w:rFonts w:eastAsiaTheme="minorHAnsi"/>
          <w:b/>
          <w:color w:val="1F497D" w:themeColor="text2"/>
          <w:szCs w:val="22"/>
          <w:lang w:eastAsia="en-US"/>
        </w:rPr>
        <w:t>Sedos</w:t>
      </w:r>
      <w:proofErr w:type="spellEnd"/>
      <w:r w:rsidR="00647268" w:rsidRPr="00647268">
        <w:rPr>
          <w:rFonts w:eastAsiaTheme="minorHAnsi"/>
          <w:b/>
          <w:color w:val="1F497D" w:themeColor="text2"/>
          <w:szCs w:val="22"/>
          <w:lang w:eastAsia="en-US"/>
        </w:rPr>
        <w:t xml:space="preserve"> </w:t>
      </w:r>
      <w:proofErr w:type="gramStart"/>
      <w:r w:rsidR="00647268" w:rsidRPr="00647268">
        <w:rPr>
          <w:rFonts w:eastAsiaTheme="minorHAnsi"/>
          <w:b/>
          <w:color w:val="1F497D" w:themeColor="text2"/>
          <w:szCs w:val="22"/>
          <w:lang w:eastAsia="en-US"/>
        </w:rPr>
        <w:t xml:space="preserve">- </w:t>
      </w:r>
      <w:r w:rsidRPr="00647268">
        <w:rPr>
          <w:rFonts w:eastAsiaTheme="minorHAnsi"/>
          <w:b/>
          <w:color w:val="1F497D" w:themeColor="text2"/>
          <w:szCs w:val="22"/>
          <w:lang w:eastAsia="en-US"/>
        </w:rPr>
        <w:t xml:space="preserve"> Audition</w:t>
      </w:r>
      <w:proofErr w:type="gramEnd"/>
      <w:r w:rsidRPr="00647268">
        <w:rPr>
          <w:rFonts w:eastAsiaTheme="minorHAnsi"/>
          <w:b/>
          <w:color w:val="1F497D" w:themeColor="text2"/>
          <w:szCs w:val="22"/>
          <w:lang w:eastAsia="en-US"/>
        </w:rPr>
        <w:t xml:space="preserve">, participation and membership fees </w:t>
      </w:r>
    </w:p>
    <w:p w:rsidR="00647268" w:rsidRPr="00647268" w:rsidRDefault="000E1BBD" w:rsidP="00647268">
      <w:pPr>
        <w:rPr>
          <w:rFonts w:ascii="Arial" w:hAnsi="Arial" w:cs="Arial"/>
          <w:color w:val="1F497D" w:themeColor="text2"/>
        </w:rPr>
      </w:pPr>
      <w:r w:rsidRPr="00647268">
        <w:rPr>
          <w:rFonts w:ascii="Arial" w:hAnsi="Arial" w:cs="Arial"/>
          <w:color w:val="1F497D" w:themeColor="text2"/>
        </w:rPr>
        <w:t xml:space="preserve">Sedos is one of London’s pre-eminent amateur theatre societies, with the aim of producing quality amateur shows to the best artistic quality possible. Please note that performers are not paid - not even expenses. To perform in the production you must be a member of Sedos (membership is currently £30 per year) and pay a participation fee of £30. There is a £5 audition fee for non-Sedos members. If you are cast in the show, your audition fee will be deducted from your participation fee. </w:t>
      </w:r>
      <w:r w:rsidR="00647268" w:rsidRPr="00647268">
        <w:rPr>
          <w:rFonts w:ascii="Arial" w:hAnsi="Arial" w:cs="Arial"/>
          <w:color w:val="1F497D" w:themeColor="text2"/>
        </w:rPr>
        <w:t xml:space="preserve">There is only one £5 fee payable if you wish to audition for both Man of Destiny &amp; Sink the </w:t>
      </w:r>
      <w:proofErr w:type="spellStart"/>
      <w:r w:rsidR="00647268" w:rsidRPr="00647268">
        <w:rPr>
          <w:rFonts w:ascii="Arial" w:hAnsi="Arial" w:cs="Arial"/>
          <w:color w:val="1F497D" w:themeColor="text2"/>
        </w:rPr>
        <w:t>Belgrano</w:t>
      </w:r>
      <w:proofErr w:type="spellEnd"/>
      <w:r w:rsidR="00647268" w:rsidRPr="00647268">
        <w:rPr>
          <w:rFonts w:ascii="Arial" w:hAnsi="Arial" w:cs="Arial"/>
          <w:color w:val="1F497D" w:themeColor="text2"/>
        </w:rPr>
        <w:t>.</w:t>
      </w:r>
    </w:p>
    <w:p w:rsidR="00647268" w:rsidRPr="00647268" w:rsidRDefault="00647268" w:rsidP="00647268">
      <w:pPr>
        <w:pStyle w:val="ListParagraph"/>
        <w:ind w:left="0"/>
        <w:rPr>
          <w:rFonts w:ascii="Arial" w:hAnsi="Arial" w:cs="Arial"/>
          <w:color w:val="1F497D" w:themeColor="text2"/>
        </w:rPr>
      </w:pPr>
      <w:r w:rsidRPr="00647268">
        <w:rPr>
          <w:rFonts w:ascii="Arial" w:hAnsi="Arial" w:cs="Arial"/>
          <w:color w:val="1F497D" w:themeColor="text2"/>
        </w:rPr>
        <w:t>You can of course pay your £30 membership fee at your audition, the fee will then be waived and not only can you then audition for free for the next 12 months but you’ll benefit from discounted ticket prices for all our shows and other member benefits.</w:t>
      </w:r>
    </w:p>
    <w:sectPr w:rsidR="00647268" w:rsidRPr="00647268" w:rsidSect="0064726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8ED" w:rsidRDefault="000738ED" w:rsidP="004D08C8">
      <w:pPr>
        <w:spacing w:after="0" w:line="240" w:lineRule="auto"/>
      </w:pPr>
      <w:r>
        <w:separator/>
      </w:r>
    </w:p>
  </w:endnote>
  <w:endnote w:type="continuationSeparator" w:id="0">
    <w:p w:rsidR="000738ED" w:rsidRDefault="000738ED" w:rsidP="004D08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8ED" w:rsidRDefault="000738ED" w:rsidP="004D08C8">
      <w:pPr>
        <w:spacing w:after="0" w:line="240" w:lineRule="auto"/>
      </w:pPr>
      <w:r>
        <w:separator/>
      </w:r>
    </w:p>
  </w:footnote>
  <w:footnote w:type="continuationSeparator" w:id="0">
    <w:p w:rsidR="000738ED" w:rsidRDefault="000738ED" w:rsidP="004D08C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858B0"/>
    <w:rsid w:val="0002696A"/>
    <w:rsid w:val="000738ED"/>
    <w:rsid w:val="00096261"/>
    <w:rsid w:val="000B6FDB"/>
    <w:rsid w:val="000E1BBD"/>
    <w:rsid w:val="001066AB"/>
    <w:rsid w:val="00261D97"/>
    <w:rsid w:val="00284522"/>
    <w:rsid w:val="00357D1E"/>
    <w:rsid w:val="00362B55"/>
    <w:rsid w:val="00363DBF"/>
    <w:rsid w:val="00385D6B"/>
    <w:rsid w:val="003A086F"/>
    <w:rsid w:val="003B64ED"/>
    <w:rsid w:val="003E6EF2"/>
    <w:rsid w:val="0040136B"/>
    <w:rsid w:val="004D08C8"/>
    <w:rsid w:val="004E530C"/>
    <w:rsid w:val="005858B0"/>
    <w:rsid w:val="005E0C07"/>
    <w:rsid w:val="00621987"/>
    <w:rsid w:val="00647268"/>
    <w:rsid w:val="00677C35"/>
    <w:rsid w:val="006E32F4"/>
    <w:rsid w:val="00751AD9"/>
    <w:rsid w:val="007763FC"/>
    <w:rsid w:val="008C5D02"/>
    <w:rsid w:val="00B03BC0"/>
    <w:rsid w:val="00B379AE"/>
    <w:rsid w:val="00BE6CAD"/>
    <w:rsid w:val="00C87486"/>
    <w:rsid w:val="00CA5CB4"/>
    <w:rsid w:val="00D07ECC"/>
    <w:rsid w:val="00D9799B"/>
    <w:rsid w:val="00DB0235"/>
    <w:rsid w:val="00E3251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5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08C8"/>
    <w:pPr>
      <w:spacing w:after="0" w:line="240" w:lineRule="auto"/>
    </w:pPr>
  </w:style>
  <w:style w:type="paragraph" w:styleId="Header">
    <w:name w:val="header"/>
    <w:basedOn w:val="Normal"/>
    <w:link w:val="HeaderChar"/>
    <w:uiPriority w:val="99"/>
    <w:semiHidden/>
    <w:unhideWhenUsed/>
    <w:rsid w:val="004D08C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D08C8"/>
  </w:style>
  <w:style w:type="paragraph" w:styleId="Footer">
    <w:name w:val="footer"/>
    <w:basedOn w:val="Normal"/>
    <w:link w:val="FooterChar"/>
    <w:uiPriority w:val="99"/>
    <w:semiHidden/>
    <w:unhideWhenUsed/>
    <w:rsid w:val="004D08C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D08C8"/>
  </w:style>
  <w:style w:type="paragraph" w:styleId="BalloonText">
    <w:name w:val="Balloon Text"/>
    <w:basedOn w:val="Normal"/>
    <w:link w:val="BalloonTextChar"/>
    <w:uiPriority w:val="99"/>
    <w:semiHidden/>
    <w:unhideWhenUsed/>
    <w:rsid w:val="004D0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8C8"/>
    <w:rPr>
      <w:rFonts w:ascii="Tahoma" w:hAnsi="Tahoma" w:cs="Tahoma"/>
      <w:sz w:val="16"/>
      <w:szCs w:val="16"/>
    </w:rPr>
  </w:style>
  <w:style w:type="paragraph" w:customStyle="1" w:styleId="Default">
    <w:name w:val="Default"/>
    <w:rsid w:val="000E1BBD"/>
    <w:pPr>
      <w:autoSpaceDE w:val="0"/>
      <w:autoSpaceDN w:val="0"/>
      <w:adjustRightInd w:val="0"/>
      <w:spacing w:after="0" w:line="240" w:lineRule="auto"/>
    </w:pPr>
    <w:rPr>
      <w:rFonts w:ascii="Arial" w:eastAsia="Times New Roman" w:hAnsi="Arial" w:cs="Arial"/>
      <w:color w:val="000000"/>
      <w:sz w:val="24"/>
      <w:szCs w:val="24"/>
      <w:lang w:eastAsia="en-GB"/>
    </w:rPr>
  </w:style>
  <w:style w:type="paragraph" w:styleId="ListParagraph">
    <w:name w:val="List Paragraph"/>
    <w:basedOn w:val="Normal"/>
    <w:uiPriority w:val="34"/>
    <w:qFormat/>
    <w:rsid w:val="00647268"/>
    <w:pPr>
      <w:spacing w:after="0" w:line="240" w:lineRule="auto"/>
      <w:ind w:left="720"/>
    </w:pPr>
  </w:style>
  <w:style w:type="character" w:styleId="Hyperlink">
    <w:name w:val="Hyperlink"/>
    <w:basedOn w:val="DefaultParagraphFont"/>
    <w:uiPriority w:val="99"/>
    <w:unhideWhenUsed/>
    <w:rsid w:val="0064726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4307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miabennett@btinter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Hudson</dc:creator>
  <cp:lastModifiedBy>Moulen</cp:lastModifiedBy>
  <cp:revision>8</cp:revision>
  <dcterms:created xsi:type="dcterms:W3CDTF">2012-03-13T17:28:00Z</dcterms:created>
  <dcterms:modified xsi:type="dcterms:W3CDTF">2012-03-23T11:04:00Z</dcterms:modified>
</cp:coreProperties>
</file>