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22" w:lineRule="exact"/>
        <w:rPr>
          <w:sz w:val="24"/>
          <w:szCs w:val="24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56"/>
          <w:szCs w:val="156"/>
          <w:color w:val="auto"/>
        </w:rPr>
        <w:t>Algoritmia e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38" w:lineRule="exact"/>
        <w:rPr>
          <w:sz w:val="24"/>
          <w:szCs w:val="24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56"/>
          <w:szCs w:val="156"/>
          <w:color w:val="auto"/>
        </w:rPr>
        <w:t>Programação</w:t>
      </w:r>
    </w:p>
    <w:p>
      <w:pPr>
        <w:spacing w:after="0" w:line="128" w:lineRule="exact"/>
        <w:rPr>
          <w:sz w:val="24"/>
          <w:szCs w:val="24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76"/>
          <w:szCs w:val="76"/>
          <w:color w:val="auto"/>
        </w:rPr>
        <w:t>Controlo de fluxo: estruturas de decisão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3048000</wp:posOffset>
            </wp:positionH>
            <wp:positionV relativeFrom="paragraph">
              <wp:posOffset>2656840</wp:posOffset>
            </wp:positionV>
            <wp:extent cx="5080000" cy="15792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157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20480" w:h="15360" w:orient="landscape"/>
          <w:cols w:equalWidth="0" w:num="1">
            <w:col w:w="17600"/>
          </w:cols>
          <w:pgMar w:left="1440" w:top="1440" w:right="1440" w:bottom="1440" w:gutter="0" w:footer="0" w:header="0"/>
        </w:sectPr>
      </w:pPr>
    </w:p>
    <w:bookmarkStart w:id="1" w:name="page2"/>
    <w:bookmarkEnd w:id="1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4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8"/>
          <w:szCs w:val="88"/>
          <w:color w:val="auto"/>
        </w:rPr>
        <w:t>Tratamento consoante o caso…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4" w:lineRule="exact"/>
        <w:rPr>
          <w:sz w:val="20"/>
          <w:szCs w:val="20"/>
          <w:color w:val="auto"/>
        </w:rPr>
      </w:pPr>
    </w:p>
    <w:p>
      <w:pPr>
        <w:ind w:left="1580" w:right="380" w:hanging="559"/>
        <w:spacing w:after="0" w:line="280" w:lineRule="auto"/>
        <w:tabs>
          <w:tab w:leader="none" w:pos="1580" w:val="left"/>
        </w:tabs>
        <w:numPr>
          <w:ilvl w:val="0"/>
          <w:numId w:val="1"/>
        </w:numPr>
        <w:rPr>
          <w:rFonts w:ascii="Arial" w:cs="Arial" w:eastAsia="Arial" w:hAnsi="Arial"/>
          <w:sz w:val="67"/>
          <w:szCs w:val="67"/>
          <w:color w:val="auto"/>
        </w:rPr>
      </w:pPr>
      <w:r>
        <w:rPr>
          <w:rFonts w:ascii="Arial" w:cs="Arial" w:eastAsia="Arial" w:hAnsi="Arial"/>
          <w:sz w:val="54"/>
          <w:szCs w:val="54"/>
          <w:color w:val="auto"/>
        </w:rPr>
        <w:t>A forma como resolvemos um problema pode depender dos próprios dados do problema.</w:t>
      </w:r>
    </w:p>
    <w:p>
      <w:pPr>
        <w:spacing w:after="0" w:line="359" w:lineRule="exact"/>
        <w:rPr>
          <w:rFonts w:ascii="Arial" w:cs="Arial" w:eastAsia="Arial" w:hAnsi="Arial"/>
          <w:sz w:val="67"/>
          <w:szCs w:val="67"/>
          <w:color w:val="auto"/>
        </w:rPr>
      </w:pPr>
    </w:p>
    <w:p>
      <w:pPr>
        <w:ind w:left="2580" w:hanging="559"/>
        <w:spacing w:after="0"/>
        <w:tabs>
          <w:tab w:leader="none" w:pos="2580" w:val="left"/>
        </w:tabs>
        <w:numPr>
          <w:ilvl w:val="1"/>
          <w:numId w:val="1"/>
        </w:numPr>
        <w:rPr>
          <w:rFonts w:ascii="Arial" w:cs="Arial" w:eastAsia="Arial" w:hAnsi="Arial"/>
          <w:sz w:val="67"/>
          <w:szCs w:val="67"/>
          <w:color w:val="auto"/>
        </w:rPr>
      </w:pPr>
      <w:r>
        <w:rPr>
          <w:rFonts w:ascii="Arial" w:cs="Arial" w:eastAsia="Arial" w:hAnsi="Arial"/>
          <w:sz w:val="54"/>
          <w:szCs w:val="54"/>
          <w:color w:val="auto"/>
        </w:rPr>
        <w:t>Por exemplo, no controlo de temperatura de uma sala podemos…</w:t>
      </w:r>
    </w:p>
    <w:p>
      <w:pPr>
        <w:spacing w:after="0" w:line="200" w:lineRule="exact"/>
        <w:rPr>
          <w:rFonts w:ascii="Arial" w:cs="Arial" w:eastAsia="Arial" w:hAnsi="Arial"/>
          <w:sz w:val="67"/>
          <w:szCs w:val="67"/>
          <w:color w:val="auto"/>
        </w:rPr>
      </w:pPr>
    </w:p>
    <w:p>
      <w:pPr>
        <w:spacing w:after="0" w:line="352" w:lineRule="exact"/>
        <w:rPr>
          <w:rFonts w:ascii="Arial" w:cs="Arial" w:eastAsia="Arial" w:hAnsi="Arial"/>
          <w:sz w:val="67"/>
          <w:szCs w:val="67"/>
          <w:color w:val="auto"/>
        </w:rPr>
      </w:pPr>
    </w:p>
    <w:p>
      <w:pPr>
        <w:ind w:left="3580" w:hanging="559"/>
        <w:spacing w:after="0"/>
        <w:tabs>
          <w:tab w:leader="none" w:pos="3580" w:val="left"/>
        </w:tabs>
        <w:numPr>
          <w:ilvl w:val="2"/>
          <w:numId w:val="1"/>
        </w:numPr>
        <w:rPr>
          <w:rFonts w:ascii="Arial" w:cs="Arial" w:eastAsia="Arial" w:hAnsi="Arial"/>
          <w:sz w:val="67"/>
          <w:szCs w:val="67"/>
          <w:color w:val="auto"/>
        </w:rPr>
      </w:pPr>
      <w:r>
        <w:rPr>
          <w:rFonts w:ascii="Arial" w:cs="Arial" w:eastAsia="Arial" w:hAnsi="Arial"/>
          <w:sz w:val="54"/>
          <w:szCs w:val="54"/>
          <w:color w:val="auto"/>
        </w:rPr>
        <w:t xml:space="preserve">escolher </w:t>
      </w:r>
      <w:r>
        <w:rPr>
          <w:rFonts w:ascii="Arial" w:cs="Arial" w:eastAsia="Arial" w:hAnsi="Arial"/>
          <w:sz w:val="54"/>
          <w:szCs w:val="54"/>
          <w:i w:val="1"/>
          <w:iCs w:val="1"/>
          <w:color w:val="auto"/>
        </w:rPr>
        <w:t>aquecer</w:t>
      </w:r>
      <w:r>
        <w:rPr>
          <w:rFonts w:ascii="Arial" w:cs="Arial" w:eastAsia="Arial" w:hAnsi="Arial"/>
          <w:sz w:val="54"/>
          <w:szCs w:val="54"/>
          <w:color w:val="auto"/>
        </w:rPr>
        <w:t xml:space="preserve"> se estiver </w:t>
      </w:r>
      <w:r>
        <w:rPr>
          <w:rFonts w:ascii="Arial" w:cs="Arial" w:eastAsia="Arial" w:hAnsi="Arial"/>
          <w:sz w:val="54"/>
          <w:szCs w:val="54"/>
          <w:i w:val="1"/>
          <w:iCs w:val="1"/>
          <w:color w:val="auto"/>
        </w:rPr>
        <w:t>frio</w:t>
      </w:r>
      <w:r>
        <w:rPr>
          <w:rFonts w:ascii="Arial" w:cs="Arial" w:eastAsia="Arial" w:hAnsi="Arial"/>
          <w:sz w:val="54"/>
          <w:szCs w:val="54"/>
          <w:color w:val="auto"/>
        </w:rPr>
        <w:t>, ou</w:t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left="3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67"/>
          <w:szCs w:val="67"/>
          <w:color w:val="auto"/>
        </w:rPr>
        <w:t>•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2" w:lineRule="exact"/>
        <w:rPr>
          <w:sz w:val="20"/>
          <w:szCs w:val="20"/>
          <w:color w:val="auto"/>
        </w:rPr>
      </w:pPr>
    </w:p>
    <w:p>
      <w:pPr>
        <w:ind w:left="3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67"/>
          <w:szCs w:val="67"/>
          <w:color w:val="auto"/>
        </w:rPr>
        <w:t>•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4"/>
          <w:szCs w:val="54"/>
          <w:color w:val="auto"/>
        </w:rPr>
        <w:t xml:space="preserve">escolher </w:t>
      </w:r>
      <w:r>
        <w:rPr>
          <w:rFonts w:ascii="Arial" w:cs="Arial" w:eastAsia="Arial" w:hAnsi="Arial"/>
          <w:sz w:val="54"/>
          <w:szCs w:val="54"/>
          <w:i w:val="1"/>
          <w:iCs w:val="1"/>
          <w:color w:val="auto"/>
        </w:rPr>
        <w:t>arrefecer</w:t>
      </w:r>
      <w:r>
        <w:rPr>
          <w:rFonts w:ascii="Arial" w:cs="Arial" w:eastAsia="Arial" w:hAnsi="Arial"/>
          <w:sz w:val="54"/>
          <w:szCs w:val="54"/>
          <w:color w:val="auto"/>
        </w:rPr>
        <w:t xml:space="preserve"> se estiver </w:t>
      </w:r>
      <w:r>
        <w:rPr>
          <w:rFonts w:ascii="Arial" w:cs="Arial" w:eastAsia="Arial" w:hAnsi="Arial"/>
          <w:sz w:val="54"/>
          <w:szCs w:val="54"/>
          <w:i w:val="1"/>
          <w:iCs w:val="1"/>
          <w:color w:val="auto"/>
        </w:rPr>
        <w:t>calor</w:t>
      </w:r>
      <w:r>
        <w:rPr>
          <w:rFonts w:ascii="Arial" w:cs="Arial" w:eastAsia="Arial" w:hAnsi="Arial"/>
          <w:sz w:val="54"/>
          <w:szCs w:val="54"/>
          <w:color w:val="auto"/>
        </w:rPr>
        <w:t>, ou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3"/>
          <w:szCs w:val="53"/>
          <w:color w:val="auto"/>
        </w:rPr>
        <w:t xml:space="preserve">simplesmente </w:t>
      </w:r>
      <w:r>
        <w:rPr>
          <w:rFonts w:ascii="Arial" w:cs="Arial" w:eastAsia="Arial" w:hAnsi="Arial"/>
          <w:sz w:val="53"/>
          <w:szCs w:val="53"/>
          <w:i w:val="1"/>
          <w:iCs w:val="1"/>
          <w:color w:val="auto"/>
        </w:rPr>
        <w:t>ventilar</w:t>
      </w:r>
      <w:r>
        <w:rPr>
          <w:rFonts w:ascii="Arial" w:cs="Arial" w:eastAsia="Arial" w:hAnsi="Arial"/>
          <w:sz w:val="53"/>
          <w:szCs w:val="53"/>
          <w:color w:val="auto"/>
        </w:rPr>
        <w:t xml:space="preserve"> se estiver uma </w:t>
      </w:r>
      <w:r>
        <w:rPr>
          <w:rFonts w:ascii="Arial" w:cs="Arial" w:eastAsia="Arial" w:hAnsi="Arial"/>
          <w:sz w:val="53"/>
          <w:szCs w:val="53"/>
          <w:i w:val="1"/>
          <w:iCs w:val="1"/>
          <w:color w:val="auto"/>
        </w:rPr>
        <w:t>temperatura confortável</w:t>
      </w:r>
      <w:r>
        <w:rPr>
          <w:rFonts w:ascii="Arial" w:cs="Arial" w:eastAsia="Arial" w:hAnsi="Arial"/>
          <w:sz w:val="53"/>
          <w:szCs w:val="53"/>
          <w:color w:val="auto"/>
        </w:rPr>
        <w:t>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6645275</wp:posOffset>
            </wp:positionH>
            <wp:positionV relativeFrom="paragraph">
              <wp:posOffset>1143000</wp:posOffset>
            </wp:positionV>
            <wp:extent cx="3806825" cy="119316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825" cy="1193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56" w:lineRule="exact"/>
        <w:rPr>
          <w:sz w:val="20"/>
          <w:szCs w:val="20"/>
          <w:color w:val="auto"/>
        </w:rPr>
      </w:pPr>
    </w:p>
    <w:p>
      <w:pPr>
        <w:sectPr>
          <w:pgSz w:w="20480" w:h="15360" w:orient="landscape"/>
          <w:cols w:equalWidth="0" w:num="2">
            <w:col w:w="3260" w:space="320"/>
            <w:col w:w="15020"/>
          </w:cols>
          <w:pgMar w:left="440" w:top="1440" w:right="1440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9"/>
          <w:szCs w:val="49"/>
          <w:b w:val="1"/>
          <w:bCs w:val="1"/>
          <w:color w:val="606B71"/>
        </w:rPr>
        <w:t>APROG - LETI</w:t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  <w:type w:val="continuous"/>
        </w:sectPr>
      </w:pPr>
    </w:p>
    <w:bookmarkStart w:id="2" w:name="page3"/>
    <w:bookmarkEnd w:id="2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4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8"/>
          <w:szCs w:val="88"/>
          <w:color w:val="auto"/>
        </w:rPr>
        <w:t>Decidir o que fazer…</w:t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8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68"/>
          <w:szCs w:val="68"/>
          <w:color w:val="auto"/>
        </w:rPr>
        <w:t>•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8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68"/>
          <w:szCs w:val="68"/>
          <w:color w:val="auto"/>
        </w:rPr>
        <w:t>•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8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68"/>
          <w:szCs w:val="68"/>
          <w:color w:val="auto"/>
        </w:rPr>
        <w:t>•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6" w:lineRule="exact"/>
        <w:rPr>
          <w:sz w:val="20"/>
          <w:szCs w:val="20"/>
          <w:color w:val="auto"/>
        </w:rPr>
      </w:pPr>
    </w:p>
    <w:p>
      <w:pPr>
        <w:ind w:right="820"/>
        <w:spacing w:after="0" w:line="33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5"/>
          <w:szCs w:val="55"/>
          <w:color w:val="auto"/>
        </w:rPr>
        <w:t>Diferentes situações podem ditar executar diferentes passos para resolver uma instância do problema.</w:t>
      </w:r>
    </w:p>
    <w:p>
      <w:pPr>
        <w:spacing w:after="0" w:line="234" w:lineRule="exact"/>
        <w:rPr>
          <w:sz w:val="20"/>
          <w:szCs w:val="20"/>
          <w:color w:val="auto"/>
        </w:rPr>
      </w:pPr>
    </w:p>
    <w:p>
      <w:pPr>
        <w:ind w:right="1620"/>
        <w:spacing w:after="0" w:line="34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5"/>
          <w:szCs w:val="55"/>
          <w:color w:val="auto"/>
        </w:rPr>
        <w:t xml:space="preserve">Um algoritmo deverá permitir exprimir que acções deverão ser executadas consoante uma </w:t>
      </w:r>
      <w:r>
        <w:rPr>
          <w:rFonts w:ascii="Arial" w:cs="Arial" w:eastAsia="Arial" w:hAnsi="Arial"/>
          <w:sz w:val="55"/>
          <w:szCs w:val="55"/>
          <w:b w:val="1"/>
          <w:bCs w:val="1"/>
          <w:color w:val="auto"/>
        </w:rPr>
        <w:t>condição</w:t>
      </w:r>
      <w:r>
        <w:rPr>
          <w:rFonts w:ascii="Arial" w:cs="Arial" w:eastAsia="Arial" w:hAnsi="Arial"/>
          <w:sz w:val="55"/>
          <w:szCs w:val="55"/>
          <w:color w:val="auto"/>
        </w:rPr>
        <w:t>.</w:t>
      </w:r>
    </w:p>
    <w:p>
      <w:pPr>
        <w:spacing w:after="0" w:line="21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5"/>
          <w:szCs w:val="55"/>
          <w:color w:val="auto"/>
        </w:rPr>
        <w:t>A avaliação da condição só pode resultar em dois valores possíveis:</w:t>
      </w:r>
    </w:p>
    <w:p>
      <w:pPr>
        <w:spacing w:after="0" w:line="251" w:lineRule="exact"/>
        <w:rPr>
          <w:sz w:val="20"/>
          <w:szCs w:val="20"/>
          <w:color w:val="auto"/>
        </w:rPr>
      </w:pPr>
    </w:p>
    <w:p>
      <w:pPr>
        <w:sectPr>
          <w:pgSz w:w="20480" w:h="15360" w:orient="landscape"/>
          <w:cols w:equalWidth="0" w:num="2">
            <w:col w:w="1260" w:space="340"/>
            <w:col w:w="17000"/>
          </w:cols>
          <w:pgMar w:left="440" w:top="1440" w:right="1440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9" w:lineRule="exact"/>
        <w:rPr>
          <w:sz w:val="20"/>
          <w:szCs w:val="20"/>
          <w:color w:val="auto"/>
        </w:rPr>
      </w:pPr>
    </w:p>
    <w:p>
      <w:pPr>
        <w:ind w:left="2600" w:hanging="579"/>
        <w:spacing w:after="0"/>
        <w:tabs>
          <w:tab w:leader="none" w:pos="2600" w:val="left"/>
        </w:tabs>
        <w:numPr>
          <w:ilvl w:val="0"/>
          <w:numId w:val="2"/>
        </w:numPr>
        <w:rPr>
          <w:rFonts w:ascii="Arial" w:cs="Arial" w:eastAsia="Arial" w:hAnsi="Arial"/>
          <w:sz w:val="68"/>
          <w:szCs w:val="68"/>
          <w:b w:val="1"/>
          <w:bCs w:val="1"/>
          <w:color w:val="auto"/>
        </w:rPr>
      </w:pPr>
      <w:r>
        <w:rPr>
          <w:rFonts w:ascii="Arial" w:cs="Arial" w:eastAsia="Arial" w:hAnsi="Arial"/>
          <w:sz w:val="54"/>
          <w:szCs w:val="54"/>
          <w:b w:val="1"/>
          <w:bCs w:val="1"/>
          <w:color w:val="auto"/>
        </w:rPr>
        <w:t>VERDADEIRO</w:t>
      </w:r>
    </w:p>
    <w:p>
      <w:pPr>
        <w:spacing w:after="0" w:line="200" w:lineRule="exact"/>
        <w:rPr>
          <w:rFonts w:ascii="Arial" w:cs="Arial" w:eastAsia="Arial" w:hAnsi="Arial"/>
          <w:sz w:val="68"/>
          <w:szCs w:val="68"/>
          <w:b w:val="1"/>
          <w:bCs w:val="1"/>
          <w:color w:val="auto"/>
        </w:rPr>
      </w:pPr>
    </w:p>
    <w:p>
      <w:pPr>
        <w:spacing w:after="0" w:line="377" w:lineRule="exact"/>
        <w:rPr>
          <w:rFonts w:ascii="Arial" w:cs="Arial" w:eastAsia="Arial" w:hAnsi="Arial"/>
          <w:sz w:val="68"/>
          <w:szCs w:val="68"/>
          <w:b w:val="1"/>
          <w:bCs w:val="1"/>
          <w:color w:val="auto"/>
        </w:rPr>
      </w:pPr>
    </w:p>
    <w:p>
      <w:pPr>
        <w:ind w:left="2600" w:hanging="579"/>
        <w:spacing w:after="0"/>
        <w:tabs>
          <w:tab w:leader="none" w:pos="2600" w:val="left"/>
        </w:tabs>
        <w:numPr>
          <w:ilvl w:val="0"/>
          <w:numId w:val="2"/>
        </w:numPr>
        <w:rPr>
          <w:rFonts w:ascii="Arial" w:cs="Arial" w:eastAsia="Arial" w:hAnsi="Arial"/>
          <w:sz w:val="69"/>
          <w:szCs w:val="69"/>
          <w:b w:val="1"/>
          <w:bCs w:val="1"/>
          <w:color w:val="auto"/>
        </w:rPr>
      </w:pPr>
      <w:r>
        <w:rPr>
          <w:rFonts w:ascii="Arial" w:cs="Arial" w:eastAsia="Arial" w:hAnsi="Arial"/>
          <w:sz w:val="55"/>
          <w:szCs w:val="55"/>
          <w:b w:val="1"/>
          <w:bCs w:val="1"/>
          <w:color w:val="auto"/>
        </w:rPr>
        <w:t>FALSO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8918575</wp:posOffset>
            </wp:positionH>
            <wp:positionV relativeFrom="paragraph">
              <wp:posOffset>815340</wp:posOffset>
            </wp:positionV>
            <wp:extent cx="3806825" cy="119316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825" cy="1193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9"/>
          <w:szCs w:val="49"/>
          <w:b w:val="1"/>
          <w:bCs w:val="1"/>
          <w:color w:val="606B71"/>
        </w:rPr>
        <w:t>APROG - LETI</w:t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  <w:type w:val="continuous"/>
        </w:sectPr>
      </w:pPr>
    </w:p>
    <w:bookmarkStart w:id="3" w:name="page4"/>
    <w:bookmarkEnd w:id="3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0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04"/>
          <w:szCs w:val="104"/>
          <w:color w:val="984529"/>
        </w:rPr>
        <w:t>Declaração condicional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8918575</wp:posOffset>
            </wp:positionH>
            <wp:positionV relativeFrom="paragraph">
              <wp:posOffset>6290310</wp:posOffset>
            </wp:positionV>
            <wp:extent cx="3806825" cy="119316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825" cy="1193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9"/>
          <w:szCs w:val="49"/>
          <w:b w:val="1"/>
          <w:bCs w:val="1"/>
          <w:color w:val="606B71"/>
        </w:rPr>
        <w:t>APROG - LETI</w:t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  <w:type w:val="continuous"/>
        </w:sectPr>
      </w:pPr>
    </w:p>
    <w:bookmarkStart w:id="4" w:name="page5"/>
    <w:bookmarkEnd w:id="4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4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8"/>
          <w:szCs w:val="88"/>
          <w:color w:val="auto"/>
        </w:rPr>
        <w:t>Declaração condicional</w:t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1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0"/>
          <w:szCs w:val="80"/>
          <w:color w:val="auto"/>
        </w:rPr>
        <w:t>•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9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0"/>
          <w:szCs w:val="80"/>
          <w:color w:val="auto"/>
        </w:rPr>
        <w:t>•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ind w:right="960"/>
        <w:spacing w:after="0" w:line="33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64"/>
          <w:szCs w:val="64"/>
          <w:color w:val="auto"/>
        </w:rPr>
        <w:t xml:space="preserve">A declaração condicional permite executar um bloco de código </w:t>
      </w:r>
      <w:r>
        <w:rPr>
          <w:rFonts w:ascii="Arial" w:cs="Arial" w:eastAsia="Arial" w:hAnsi="Arial"/>
          <w:sz w:val="64"/>
          <w:szCs w:val="64"/>
          <w:b w:val="1"/>
          <w:bCs w:val="1"/>
          <w:color w:val="auto"/>
        </w:rPr>
        <w:t>somente</w:t>
      </w:r>
      <w:r>
        <w:rPr>
          <w:rFonts w:ascii="Arial" w:cs="Arial" w:eastAsia="Arial" w:hAnsi="Arial"/>
          <w:sz w:val="64"/>
          <w:szCs w:val="64"/>
          <w:color w:val="auto"/>
        </w:rPr>
        <w:t xml:space="preserve"> se uma condição lógica se verificar…</w:t>
      </w:r>
    </w:p>
    <w:p>
      <w:pPr>
        <w:spacing w:after="0" w:line="262" w:lineRule="exact"/>
        <w:rPr>
          <w:sz w:val="20"/>
          <w:szCs w:val="20"/>
          <w:color w:val="auto"/>
        </w:rPr>
      </w:pPr>
    </w:p>
    <w:p>
      <w:pPr>
        <w:ind w:right="920" w:firstLine="7"/>
        <w:spacing w:after="0" w:line="289" w:lineRule="auto"/>
        <w:tabs>
          <w:tab w:leader="none" w:pos="817" w:val="left"/>
        </w:tabs>
        <w:numPr>
          <w:ilvl w:val="0"/>
          <w:numId w:val="3"/>
        </w:numPr>
        <w:rPr>
          <w:rFonts w:ascii="Arial" w:cs="Arial" w:eastAsia="Arial" w:hAnsi="Arial"/>
          <w:sz w:val="64"/>
          <w:szCs w:val="64"/>
          <w:color w:val="auto"/>
        </w:rPr>
      </w:pPr>
      <w:r>
        <w:rPr>
          <w:rFonts w:ascii="Arial" w:cs="Arial" w:eastAsia="Arial" w:hAnsi="Arial"/>
          <w:sz w:val="64"/>
          <w:szCs w:val="64"/>
          <w:color w:val="auto"/>
        </w:rPr>
        <w:t>mas também permitem executar um bloco de código alternativo (e opcional), caso a condição lógica não se verifique.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20480" w:h="15360" w:orient="landscape"/>
          <w:cols w:equalWidth="0" w:num="2">
            <w:col w:w="1300" w:space="380"/>
            <w:col w:w="16920"/>
          </w:cols>
          <w:pgMar w:left="440" w:top="1440" w:right="1440" w:bottom="0" w:gutter="0" w:footer="0" w:header="0"/>
          <w:type w:val="continuous"/>
        </w:sectPr>
      </w:pPr>
    </w:p>
    <w:p>
      <w:pPr>
        <w:spacing w:after="0" w:line="210" w:lineRule="exact"/>
        <w:rPr>
          <w:sz w:val="20"/>
          <w:szCs w:val="20"/>
          <w:color w:val="auto"/>
        </w:rPr>
      </w:pPr>
    </w:p>
    <w:p>
      <w:pPr>
        <w:ind w:left="1680" w:right="1260" w:hanging="659"/>
        <w:spacing w:after="0" w:line="257" w:lineRule="auto"/>
        <w:tabs>
          <w:tab w:leader="none" w:pos="1680" w:val="left"/>
        </w:tabs>
        <w:numPr>
          <w:ilvl w:val="0"/>
          <w:numId w:val="4"/>
        </w:numPr>
        <w:rPr>
          <w:rFonts w:ascii="Arial" w:cs="Arial" w:eastAsia="Arial" w:hAnsi="Arial"/>
          <w:sz w:val="80"/>
          <w:szCs w:val="80"/>
          <w:color w:val="auto"/>
        </w:rPr>
      </w:pPr>
      <w:r>
        <w:rPr>
          <w:rFonts w:ascii="Arial" w:cs="Arial" w:eastAsia="Arial" w:hAnsi="Arial"/>
          <w:sz w:val="64"/>
          <w:szCs w:val="64"/>
          <w:color w:val="auto"/>
        </w:rPr>
        <w:t>Ou seja, permite executar exclusivamente um de dois blocos de código, dependendo do valor lógico de uma condição.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8918575</wp:posOffset>
            </wp:positionH>
            <wp:positionV relativeFrom="paragraph">
              <wp:posOffset>619125</wp:posOffset>
            </wp:positionV>
            <wp:extent cx="3806825" cy="119316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825" cy="1193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9"/>
          <w:szCs w:val="49"/>
          <w:b w:val="1"/>
          <w:bCs w:val="1"/>
          <w:color w:val="606B71"/>
        </w:rPr>
        <w:t>APROG - LETI</w:t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  <w:type w:val="continuous"/>
        </w:sectPr>
      </w:pPr>
    </w:p>
    <w:bookmarkStart w:id="5" w:name="page6"/>
    <w:bookmarkEnd w:id="5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4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8"/>
          <w:szCs w:val="88"/>
          <w:color w:val="auto"/>
        </w:rPr>
        <w:t>Exemplo trivial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6" w:lineRule="exact"/>
        <w:rPr>
          <w:sz w:val="20"/>
          <w:szCs w:val="20"/>
          <w:color w:val="auto"/>
        </w:rPr>
      </w:pPr>
    </w:p>
    <w:p>
      <w:pPr>
        <w:jc w:val="both"/>
        <w:ind w:left="1720" w:right="3340" w:hanging="699"/>
        <w:spacing w:after="0" w:line="270" w:lineRule="auto"/>
        <w:tabs>
          <w:tab w:leader="none" w:pos="1720" w:val="left"/>
        </w:tabs>
        <w:numPr>
          <w:ilvl w:val="0"/>
          <w:numId w:val="5"/>
        </w:numPr>
        <w:rPr>
          <w:rFonts w:ascii="Arial" w:cs="Arial" w:eastAsia="Arial" w:hAnsi="Arial"/>
          <w:sz w:val="85"/>
          <w:szCs w:val="85"/>
          <w:color w:val="auto"/>
        </w:rPr>
      </w:pPr>
      <w:r>
        <w:rPr>
          <w:rFonts w:ascii="Arial" w:cs="Arial" w:eastAsia="Arial" w:hAnsi="Arial"/>
          <w:sz w:val="68"/>
          <w:szCs w:val="68"/>
          <w:color w:val="auto"/>
        </w:rPr>
        <w:t>No quotidiano, podemos escolher o calçado dependendo das condições meteorológicas.</w:t>
      </w:r>
    </w:p>
    <w:p>
      <w:pPr>
        <w:spacing w:after="0" w:line="200" w:lineRule="exact"/>
        <w:rPr>
          <w:rFonts w:ascii="Arial" w:cs="Arial" w:eastAsia="Arial" w:hAnsi="Arial"/>
          <w:sz w:val="85"/>
          <w:szCs w:val="85"/>
          <w:color w:val="auto"/>
        </w:rPr>
      </w:pPr>
    </w:p>
    <w:p>
      <w:pPr>
        <w:spacing w:after="0" w:line="236" w:lineRule="exact"/>
        <w:rPr>
          <w:rFonts w:ascii="Arial" w:cs="Arial" w:eastAsia="Arial" w:hAnsi="Arial"/>
          <w:sz w:val="85"/>
          <w:szCs w:val="85"/>
          <w:color w:val="auto"/>
        </w:rPr>
      </w:pPr>
    </w:p>
    <w:p>
      <w:pPr>
        <w:ind w:left="2720" w:right="660" w:hanging="699"/>
        <w:spacing w:after="0" w:line="284" w:lineRule="auto"/>
        <w:tabs>
          <w:tab w:leader="none" w:pos="2720" w:val="left"/>
        </w:tabs>
        <w:numPr>
          <w:ilvl w:val="1"/>
          <w:numId w:val="5"/>
        </w:numPr>
        <w:rPr>
          <w:rFonts w:ascii="Arial" w:cs="Arial" w:eastAsia="Arial" w:hAnsi="Arial"/>
          <w:sz w:val="85"/>
          <w:szCs w:val="85"/>
          <w:color w:val="auto"/>
        </w:rPr>
      </w:pPr>
      <w:r>
        <w:rPr>
          <w:rFonts w:ascii="Arial" w:cs="Arial" w:eastAsia="Arial" w:hAnsi="Arial"/>
          <w:sz w:val="68"/>
          <w:szCs w:val="68"/>
          <w:color w:val="auto"/>
        </w:rPr>
        <w:t>“</w:t>
      </w:r>
      <w:r>
        <w:rPr>
          <w:rFonts w:ascii="Arial" w:cs="Arial" w:eastAsia="Arial" w:hAnsi="Arial"/>
          <w:sz w:val="68"/>
          <w:szCs w:val="68"/>
          <w:b w:val="1"/>
          <w:bCs w:val="1"/>
          <w:color w:val="auto"/>
        </w:rPr>
        <w:t>Se</w:t>
      </w:r>
      <w:r>
        <w:rPr>
          <w:rFonts w:ascii="Arial" w:cs="Arial" w:eastAsia="Arial" w:hAnsi="Arial"/>
          <w:sz w:val="68"/>
          <w:szCs w:val="68"/>
          <w:color w:val="004D80"/>
        </w:rPr>
        <w:t xml:space="preserve"> </w:t>
      </w:r>
      <w:r>
        <w:rPr>
          <w:rFonts w:ascii="Arial" w:cs="Arial" w:eastAsia="Arial" w:hAnsi="Arial"/>
          <w:sz w:val="68"/>
          <w:szCs w:val="68"/>
          <w:i w:val="1"/>
          <w:iCs w:val="1"/>
          <w:color w:val="004D80"/>
        </w:rPr>
        <w:t>estiver a chover</w:t>
      </w:r>
      <w:r>
        <w:rPr>
          <w:rFonts w:ascii="Arial" w:cs="Arial" w:eastAsia="Arial" w:hAnsi="Arial"/>
          <w:sz w:val="68"/>
          <w:szCs w:val="68"/>
          <w:color w:val="auto"/>
        </w:rPr>
        <w:t xml:space="preserve"> </w:t>
      </w:r>
      <w:r>
        <w:rPr>
          <w:rFonts w:ascii="Arial" w:cs="Arial" w:eastAsia="Arial" w:hAnsi="Arial"/>
          <w:sz w:val="68"/>
          <w:szCs w:val="68"/>
          <w:b w:val="1"/>
          <w:bCs w:val="1"/>
          <w:color w:val="auto"/>
        </w:rPr>
        <w:t>então</w:t>
      </w:r>
      <w:r>
        <w:rPr>
          <w:rFonts w:ascii="Arial" w:cs="Arial" w:eastAsia="Arial" w:hAnsi="Arial"/>
          <w:sz w:val="68"/>
          <w:szCs w:val="68"/>
          <w:color w:val="017100"/>
        </w:rPr>
        <w:t xml:space="preserve"> levo botas</w:t>
      </w:r>
      <w:r>
        <w:rPr>
          <w:rFonts w:ascii="Arial" w:cs="Arial" w:eastAsia="Arial" w:hAnsi="Arial"/>
          <w:sz w:val="68"/>
          <w:szCs w:val="68"/>
          <w:color w:val="auto"/>
        </w:rPr>
        <w:t xml:space="preserve">, </w:t>
      </w:r>
      <w:r>
        <w:rPr>
          <w:rFonts w:ascii="Arial" w:cs="Arial" w:eastAsia="Arial" w:hAnsi="Arial"/>
          <w:sz w:val="68"/>
          <w:szCs w:val="68"/>
          <w:b w:val="1"/>
          <w:bCs w:val="1"/>
          <w:color w:val="auto"/>
        </w:rPr>
        <w:t>senão</w:t>
      </w:r>
      <w:r>
        <w:rPr>
          <w:rFonts w:ascii="Arial" w:cs="Arial" w:eastAsia="Arial" w:hAnsi="Arial"/>
          <w:sz w:val="68"/>
          <w:szCs w:val="68"/>
          <w:color w:val="B51700"/>
        </w:rPr>
        <w:t xml:space="preserve"> levo</w:t>
      </w:r>
      <w:r>
        <w:rPr>
          <w:rFonts w:ascii="Arial" w:cs="Arial" w:eastAsia="Arial" w:hAnsi="Arial"/>
          <w:sz w:val="68"/>
          <w:szCs w:val="68"/>
          <w:color w:val="auto"/>
        </w:rPr>
        <w:t xml:space="preserve"> </w:t>
      </w:r>
      <w:r>
        <w:rPr>
          <w:rFonts w:ascii="Arial" w:cs="Arial" w:eastAsia="Arial" w:hAnsi="Arial"/>
          <w:sz w:val="68"/>
          <w:szCs w:val="68"/>
          <w:color w:val="B51700"/>
        </w:rPr>
        <w:t>sapatilhas</w:t>
      </w:r>
      <w:r>
        <w:rPr>
          <w:rFonts w:ascii="Arial" w:cs="Arial" w:eastAsia="Arial" w:hAnsi="Arial"/>
          <w:sz w:val="68"/>
          <w:szCs w:val="68"/>
          <w:color w:val="000000"/>
        </w:rPr>
        <w:t>.”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8918575</wp:posOffset>
            </wp:positionH>
            <wp:positionV relativeFrom="paragraph">
              <wp:posOffset>1671320</wp:posOffset>
            </wp:positionV>
            <wp:extent cx="3806825" cy="119316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825" cy="1193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9"/>
          <w:szCs w:val="49"/>
          <w:b w:val="1"/>
          <w:bCs w:val="1"/>
          <w:color w:val="606B71"/>
        </w:rPr>
        <w:t>APROG - LETI</w:t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  <w:type w:val="continuous"/>
        </w:sectPr>
      </w:pPr>
    </w:p>
    <w:bookmarkStart w:id="6" w:name="page7"/>
    <w:bookmarkEnd w:id="6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4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8"/>
          <w:szCs w:val="88"/>
          <w:color w:val="auto"/>
        </w:rPr>
        <w:t>Exemplo trivial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6" w:lineRule="exact"/>
        <w:rPr>
          <w:sz w:val="20"/>
          <w:szCs w:val="20"/>
          <w:color w:val="auto"/>
        </w:rPr>
      </w:pPr>
    </w:p>
    <w:p>
      <w:pPr>
        <w:jc w:val="both"/>
        <w:ind w:left="1720" w:right="3340" w:hanging="699"/>
        <w:spacing w:after="0" w:line="270" w:lineRule="auto"/>
        <w:tabs>
          <w:tab w:leader="none" w:pos="1720" w:val="left"/>
        </w:tabs>
        <w:numPr>
          <w:ilvl w:val="0"/>
          <w:numId w:val="6"/>
        </w:numPr>
        <w:rPr>
          <w:rFonts w:ascii="Arial" w:cs="Arial" w:eastAsia="Arial" w:hAnsi="Arial"/>
          <w:sz w:val="85"/>
          <w:szCs w:val="85"/>
          <w:color w:val="auto"/>
        </w:rPr>
      </w:pPr>
      <w:r>
        <w:rPr>
          <w:rFonts w:ascii="Arial" w:cs="Arial" w:eastAsia="Arial" w:hAnsi="Arial"/>
          <w:sz w:val="68"/>
          <w:szCs w:val="68"/>
          <w:color w:val="auto"/>
        </w:rPr>
        <w:t>No quotidiano, podemos escolher o calçado dependendo das condições meteorológicas.</w:t>
      </w:r>
    </w:p>
    <w:p>
      <w:pPr>
        <w:spacing w:after="0" w:line="200" w:lineRule="exact"/>
        <w:rPr>
          <w:rFonts w:ascii="Arial" w:cs="Arial" w:eastAsia="Arial" w:hAnsi="Arial"/>
          <w:sz w:val="85"/>
          <w:szCs w:val="85"/>
          <w:color w:val="auto"/>
        </w:rPr>
      </w:pPr>
    </w:p>
    <w:p>
      <w:pPr>
        <w:spacing w:after="0" w:line="209" w:lineRule="exact"/>
        <w:rPr>
          <w:rFonts w:ascii="Arial" w:cs="Arial" w:eastAsia="Arial" w:hAnsi="Arial"/>
          <w:sz w:val="85"/>
          <w:szCs w:val="85"/>
          <w:color w:val="auto"/>
        </w:rPr>
      </w:pPr>
    </w:p>
    <w:p>
      <w:pPr>
        <w:ind w:left="2720" w:hanging="699"/>
        <w:spacing w:after="0"/>
        <w:tabs>
          <w:tab w:leader="none" w:pos="2720" w:val="left"/>
        </w:tabs>
        <w:numPr>
          <w:ilvl w:val="1"/>
          <w:numId w:val="6"/>
        </w:numPr>
        <w:rPr>
          <w:rFonts w:ascii="Arial" w:cs="Arial" w:eastAsia="Arial" w:hAnsi="Arial"/>
          <w:sz w:val="85"/>
          <w:szCs w:val="85"/>
          <w:color w:val="auto"/>
        </w:rPr>
      </w:pPr>
      <w:r>
        <w:rPr>
          <w:rFonts w:ascii="Arial" w:cs="Arial" w:eastAsia="Arial" w:hAnsi="Arial"/>
          <w:sz w:val="68"/>
          <w:szCs w:val="68"/>
          <w:color w:val="auto"/>
        </w:rPr>
        <w:t>“</w:t>
      </w:r>
      <w:r>
        <w:rPr>
          <w:rFonts w:ascii="Arial" w:cs="Arial" w:eastAsia="Arial" w:hAnsi="Arial"/>
          <w:sz w:val="68"/>
          <w:szCs w:val="68"/>
          <w:b w:val="1"/>
          <w:bCs w:val="1"/>
          <w:color w:val="auto"/>
        </w:rPr>
        <w:t>Se</w:t>
      </w:r>
      <w:r>
        <w:rPr>
          <w:rFonts w:ascii="Arial" w:cs="Arial" w:eastAsia="Arial" w:hAnsi="Arial"/>
          <w:sz w:val="68"/>
          <w:szCs w:val="68"/>
          <w:color w:val="004D80"/>
        </w:rPr>
        <w:t xml:space="preserve"> </w:t>
      </w:r>
      <w:r>
        <w:rPr>
          <w:rFonts w:ascii="Arial" w:cs="Arial" w:eastAsia="Arial" w:hAnsi="Arial"/>
          <w:sz w:val="68"/>
          <w:szCs w:val="68"/>
          <w:i w:val="1"/>
          <w:iCs w:val="1"/>
          <w:color w:val="004D80"/>
        </w:rPr>
        <w:t>estiver a chover</w:t>
      </w:r>
      <w:r>
        <w:rPr>
          <w:rFonts w:ascii="Arial" w:cs="Arial" w:eastAsia="Arial" w:hAnsi="Arial"/>
          <w:sz w:val="68"/>
          <w:szCs w:val="68"/>
          <w:color w:val="auto"/>
        </w:rPr>
        <w:t xml:space="preserve"> </w:t>
      </w:r>
      <w:r>
        <w:rPr>
          <w:rFonts w:ascii="Arial" w:cs="Arial" w:eastAsia="Arial" w:hAnsi="Arial"/>
          <w:sz w:val="68"/>
          <w:szCs w:val="68"/>
          <w:b w:val="1"/>
          <w:bCs w:val="1"/>
          <w:color w:val="auto"/>
        </w:rPr>
        <w:t>então</w:t>
      </w:r>
      <w:r>
        <w:rPr>
          <w:rFonts w:ascii="Arial" w:cs="Arial" w:eastAsia="Arial" w:hAnsi="Arial"/>
          <w:sz w:val="68"/>
          <w:szCs w:val="68"/>
          <w:color w:val="017100"/>
        </w:rPr>
        <w:t xml:space="preserve"> levo botas</w:t>
      </w:r>
      <w:r>
        <w:rPr>
          <w:rFonts w:ascii="Arial" w:cs="Arial" w:eastAsia="Arial" w:hAnsi="Arial"/>
          <w:sz w:val="68"/>
          <w:szCs w:val="68"/>
          <w:color w:val="auto"/>
        </w:rPr>
        <w:t xml:space="preserve">, </w:t>
      </w:r>
      <w:r>
        <w:rPr>
          <w:rFonts w:ascii="Arial" w:cs="Arial" w:eastAsia="Arial" w:hAnsi="Arial"/>
          <w:sz w:val="68"/>
          <w:szCs w:val="68"/>
          <w:b w:val="1"/>
          <w:bCs w:val="1"/>
          <w:color w:val="auto"/>
        </w:rPr>
        <w:t>senão</w:t>
      </w:r>
      <w:r>
        <w:rPr>
          <w:rFonts w:ascii="Arial" w:cs="Arial" w:eastAsia="Arial" w:hAnsi="Arial"/>
          <w:sz w:val="68"/>
          <w:szCs w:val="68"/>
          <w:color w:val="B51700"/>
        </w:rPr>
        <w:t xml:space="preserve"> levo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4784090</wp:posOffset>
            </wp:positionH>
            <wp:positionV relativeFrom="paragraph">
              <wp:posOffset>-68580</wp:posOffset>
            </wp:positionV>
            <wp:extent cx="4554220" cy="165354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220" cy="1653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2720"/>
        <w:spacing w:after="0" w:line="21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68"/>
          <w:szCs w:val="68"/>
          <w:color w:val="B51700"/>
        </w:rPr>
        <w:t>sapatilhas</w:t>
      </w:r>
      <w:r>
        <w:rPr>
          <w:rFonts w:ascii="Arial" w:cs="Arial" w:eastAsia="Arial" w:hAnsi="Arial"/>
          <w:sz w:val="68"/>
          <w:szCs w:val="68"/>
          <w:color w:val="000000"/>
        </w:rPr>
        <w:t>.”</w:t>
      </w:r>
    </w:p>
    <w:tbl>
      <w:tblPr>
        <w:tblLayout w:type="fixed"/>
        <w:tblInd w:w="37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46"/>
        </w:trPr>
        <w:tc>
          <w:tcPr>
            <w:tcW w:w="3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980" w:type="dxa"/>
            <w:vAlign w:val="bottom"/>
            <w:vMerge w:val="restart"/>
          </w:tcPr>
          <w:p>
            <w:pPr>
              <w:jc w:val="center"/>
              <w:ind w:left="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44"/>
                <w:szCs w:val="44"/>
                <w:color w:val="FFFFFF"/>
              </w:rPr>
              <w:t>Condição</w:t>
            </w:r>
          </w:p>
        </w:tc>
        <w:tc>
          <w:tcPr>
            <w:tcW w:w="3140" w:type="dxa"/>
            <w:vAlign w:val="bottom"/>
          </w:tcPr>
          <w:p>
            <w:pPr>
              <w:jc w:val="center"/>
              <w:ind w:left="540"/>
              <w:spacing w:after="0" w:line="44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44"/>
                <w:szCs w:val="44"/>
                <w:color w:val="FFFFFF"/>
              </w:rPr>
              <w:t>Acção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15"/>
        </w:trPr>
        <w:tc>
          <w:tcPr>
            <w:tcW w:w="358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3980" w:type="dxa"/>
            <w:vAlign w:val="bottom"/>
            <w:vMerge w:val="continue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3140" w:type="dxa"/>
            <w:vAlign w:val="bottom"/>
            <w:vMerge w:val="restart"/>
          </w:tcPr>
          <w:p>
            <w:pPr>
              <w:jc w:val="center"/>
              <w:ind w:left="5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44"/>
                <w:szCs w:val="44"/>
                <w:color w:val="FFFFFF"/>
              </w:rPr>
              <w:t>condicional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25"/>
        </w:trPr>
        <w:tc>
          <w:tcPr>
            <w:tcW w:w="3580" w:type="dxa"/>
            <w:vAlign w:val="bottom"/>
            <w:vMerge w:val="restart"/>
          </w:tcPr>
          <w:p>
            <w:pPr>
              <w:jc w:val="center"/>
              <w:ind w:right="10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44"/>
                <w:szCs w:val="44"/>
                <w:color w:val="FFFFFF"/>
              </w:rPr>
              <w:t>Acção</w:t>
            </w:r>
          </w:p>
        </w:tc>
        <w:tc>
          <w:tcPr>
            <w:tcW w:w="3980" w:type="dxa"/>
            <w:vAlign w:val="bottom"/>
            <w:vMerge w:val="restart"/>
          </w:tcPr>
          <w:p>
            <w:pPr>
              <w:jc w:val="center"/>
              <w:ind w:left="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44"/>
                <w:szCs w:val="44"/>
                <w:color w:val="FFFFFF"/>
              </w:rPr>
              <w:t>lógica</w:t>
            </w:r>
          </w:p>
        </w:tc>
        <w:tc>
          <w:tcPr>
            <w:tcW w:w="314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8"/>
        </w:trPr>
        <w:tc>
          <w:tcPr>
            <w:tcW w:w="358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98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140" w:type="dxa"/>
            <w:vAlign w:val="bottom"/>
            <w:vMerge w:val="restart"/>
          </w:tcPr>
          <w:p>
            <w:pPr>
              <w:jc w:val="center"/>
              <w:ind w:left="5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44"/>
                <w:szCs w:val="44"/>
                <w:color w:val="FFFFFF"/>
              </w:rPr>
              <w:t>(afirmativa)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8"/>
        </w:trPr>
        <w:tc>
          <w:tcPr>
            <w:tcW w:w="3580" w:type="dxa"/>
            <w:vAlign w:val="bottom"/>
            <w:vMerge w:val="restart"/>
          </w:tcPr>
          <w:p>
            <w:pPr>
              <w:jc w:val="center"/>
              <w:ind w:right="10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44"/>
                <w:szCs w:val="44"/>
                <w:color w:val="FFFFFF"/>
              </w:rPr>
              <w:t>condicional</w:t>
            </w:r>
          </w:p>
        </w:tc>
        <w:tc>
          <w:tcPr>
            <w:tcW w:w="3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14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2"/>
        </w:trPr>
        <w:tc>
          <w:tcPr>
            <w:tcW w:w="3580" w:type="dxa"/>
            <w:vAlign w:val="bottom"/>
            <w:vMerge w:val="continue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398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31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36"/>
        </w:trPr>
        <w:tc>
          <w:tcPr>
            <w:tcW w:w="3580" w:type="dxa"/>
            <w:vAlign w:val="bottom"/>
          </w:tcPr>
          <w:p>
            <w:pPr>
              <w:jc w:val="center"/>
              <w:ind w:right="10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44"/>
                <w:szCs w:val="44"/>
                <w:color w:val="FFFFFF"/>
              </w:rPr>
              <w:t>(negativa)</w:t>
            </w:r>
          </w:p>
        </w:tc>
        <w:tc>
          <w:tcPr>
            <w:tcW w:w="3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8918575</wp:posOffset>
            </wp:positionH>
            <wp:positionV relativeFrom="paragraph">
              <wp:posOffset>350520</wp:posOffset>
            </wp:positionV>
            <wp:extent cx="3806825" cy="119316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825" cy="1193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2207895</wp:posOffset>
            </wp:positionH>
            <wp:positionV relativeFrom="paragraph">
              <wp:posOffset>-1543685</wp:posOffset>
            </wp:positionV>
            <wp:extent cx="1840865" cy="165354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0865" cy="1653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9"/>
          <w:szCs w:val="49"/>
          <w:b w:val="1"/>
          <w:bCs w:val="1"/>
          <w:color w:val="606B71"/>
        </w:rPr>
        <w:t>APROG - LETI</w:t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  <w:type w:val="continuous"/>
        </w:sectPr>
      </w:pPr>
    </w:p>
    <w:bookmarkStart w:id="7" w:name="page8"/>
    <w:bookmarkEnd w:id="7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4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8"/>
          <w:szCs w:val="88"/>
          <w:color w:val="auto"/>
        </w:rPr>
        <w:t>Formalizando…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9" w:lineRule="exact"/>
        <w:rPr>
          <w:sz w:val="20"/>
          <w:szCs w:val="20"/>
          <w:color w:val="auto"/>
        </w:rPr>
      </w:pPr>
    </w:p>
    <w:p>
      <w:pPr>
        <w:ind w:left="1680" w:right="1060" w:hanging="659"/>
        <w:spacing w:after="0" w:line="276" w:lineRule="auto"/>
        <w:tabs>
          <w:tab w:leader="none" w:pos="1680" w:val="left"/>
        </w:tabs>
        <w:numPr>
          <w:ilvl w:val="0"/>
          <w:numId w:val="7"/>
        </w:numPr>
        <w:rPr>
          <w:rFonts w:ascii="Arial" w:cs="Arial" w:eastAsia="Arial" w:hAnsi="Arial"/>
          <w:sz w:val="79"/>
          <w:szCs w:val="79"/>
          <w:color w:val="auto"/>
        </w:rPr>
      </w:pPr>
      <w:r>
        <w:rPr>
          <w:rFonts w:ascii="Arial" w:cs="Arial" w:eastAsia="Arial" w:hAnsi="Arial"/>
          <w:sz w:val="63"/>
          <w:szCs w:val="63"/>
          <w:color w:val="auto"/>
        </w:rPr>
        <w:t>Esta construção é utilizada nos algoritmos para exprimir uma declaração condicional:</w:t>
      </w:r>
    </w:p>
    <w:p>
      <w:pPr>
        <w:spacing w:after="0" w:line="44" w:lineRule="exact"/>
        <w:rPr>
          <w:sz w:val="20"/>
          <w:szCs w:val="20"/>
          <w:color w:val="auto"/>
        </w:rPr>
      </w:pPr>
    </w:p>
    <w:p>
      <w:pPr>
        <w:ind w:left="59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64"/>
          <w:szCs w:val="64"/>
          <w:b w:val="1"/>
          <w:bCs w:val="1"/>
          <w:color w:val="auto"/>
        </w:rPr>
        <w:t>SE (</w:t>
      </w:r>
      <w:r>
        <w:rPr>
          <w:rFonts w:ascii="Courier New" w:cs="Courier New" w:eastAsia="Courier New" w:hAnsi="Courier New"/>
          <w:sz w:val="64"/>
          <w:szCs w:val="64"/>
          <w:i w:val="1"/>
          <w:iCs w:val="1"/>
          <w:color w:val="004D80"/>
        </w:rPr>
        <w:t>condição lógica</w:t>
      </w:r>
      <w:r>
        <w:rPr>
          <w:rFonts w:ascii="Courier New" w:cs="Courier New" w:eastAsia="Courier New" w:hAnsi="Courier New"/>
          <w:sz w:val="64"/>
          <w:szCs w:val="64"/>
          <w:b w:val="1"/>
          <w:bCs w:val="1"/>
          <w:color w:val="auto"/>
        </w:rPr>
        <w:t>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3742690</wp:posOffset>
            </wp:positionH>
            <wp:positionV relativeFrom="paragraph">
              <wp:posOffset>-447040</wp:posOffset>
            </wp:positionV>
            <wp:extent cx="4960620" cy="294957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2949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93" w:lineRule="exact"/>
        <w:rPr>
          <w:sz w:val="20"/>
          <w:szCs w:val="20"/>
          <w:color w:val="auto"/>
        </w:rPr>
      </w:pPr>
    </w:p>
    <w:p>
      <w:pPr>
        <w:ind w:left="59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64"/>
          <w:szCs w:val="64"/>
          <w:b w:val="1"/>
          <w:bCs w:val="1"/>
          <w:color w:val="auto"/>
        </w:rPr>
        <w:t>ENTÃO</w:t>
      </w:r>
    </w:p>
    <w:p>
      <w:pPr>
        <w:spacing w:after="0" w:line="35" w:lineRule="exact"/>
        <w:rPr>
          <w:sz w:val="20"/>
          <w:szCs w:val="20"/>
          <w:color w:val="auto"/>
        </w:rPr>
      </w:pPr>
    </w:p>
    <w:p>
      <w:pPr>
        <w:ind w:left="66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64"/>
          <w:szCs w:val="64"/>
          <w:color w:val="017100"/>
        </w:rPr>
        <w:t>bloco afirmativo</w:t>
      </w:r>
    </w:p>
    <w:p>
      <w:pPr>
        <w:spacing w:after="0" w:line="35" w:lineRule="exact"/>
        <w:rPr>
          <w:sz w:val="20"/>
          <w:szCs w:val="20"/>
          <w:color w:val="auto"/>
        </w:rPr>
      </w:pPr>
    </w:p>
    <w:p>
      <w:pPr>
        <w:ind w:left="59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64"/>
          <w:szCs w:val="64"/>
          <w:b w:val="1"/>
          <w:bCs w:val="1"/>
          <w:color w:val="auto"/>
        </w:rPr>
        <w:t>SENÃO</w:t>
      </w:r>
    </w:p>
    <w:p>
      <w:pPr>
        <w:spacing w:after="0" w:line="35" w:lineRule="exact"/>
        <w:rPr>
          <w:sz w:val="20"/>
          <w:szCs w:val="20"/>
          <w:color w:val="auto"/>
        </w:rPr>
      </w:pPr>
    </w:p>
    <w:p>
      <w:pPr>
        <w:ind w:left="66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64"/>
          <w:szCs w:val="64"/>
          <w:color w:val="B51700"/>
        </w:rPr>
        <w:t>bloco negativo</w:t>
      </w:r>
    </w:p>
    <w:p>
      <w:pPr>
        <w:spacing w:after="0" w:line="35" w:lineRule="exact"/>
        <w:rPr>
          <w:sz w:val="20"/>
          <w:szCs w:val="20"/>
          <w:color w:val="auto"/>
        </w:rPr>
      </w:pPr>
    </w:p>
    <w:p>
      <w:pPr>
        <w:ind w:left="59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64"/>
          <w:szCs w:val="64"/>
          <w:b w:val="1"/>
          <w:bCs w:val="1"/>
          <w:color w:val="auto"/>
        </w:rPr>
        <w:t>FIM SE</w:t>
      </w:r>
    </w:p>
    <w:p>
      <w:pPr>
        <w:spacing w:after="0" w:line="373" w:lineRule="exact"/>
        <w:rPr>
          <w:sz w:val="20"/>
          <w:szCs w:val="20"/>
          <w:color w:val="auto"/>
        </w:rPr>
      </w:pPr>
    </w:p>
    <w:p>
      <w:pPr>
        <w:ind w:left="1680" w:hanging="659"/>
        <w:spacing w:after="0"/>
        <w:tabs>
          <w:tab w:leader="none" w:pos="1680" w:val="left"/>
        </w:tabs>
        <w:numPr>
          <w:ilvl w:val="0"/>
          <w:numId w:val="8"/>
        </w:numPr>
        <w:rPr>
          <w:rFonts w:ascii="Arial" w:cs="Arial" w:eastAsia="Arial" w:hAnsi="Arial"/>
          <w:sz w:val="79"/>
          <w:szCs w:val="79"/>
          <w:color w:val="auto"/>
        </w:rPr>
      </w:pPr>
      <w:r>
        <w:rPr>
          <w:rFonts w:ascii="Arial" w:cs="Arial" w:eastAsia="Arial" w:hAnsi="Arial"/>
          <w:sz w:val="63"/>
          <w:szCs w:val="63"/>
          <w:color w:val="auto"/>
        </w:rPr>
        <w:t xml:space="preserve">O bloco negativo é </w:t>
      </w:r>
      <w:r>
        <w:rPr>
          <w:rFonts w:ascii="Arial" w:cs="Arial" w:eastAsia="Arial" w:hAnsi="Arial"/>
          <w:sz w:val="63"/>
          <w:szCs w:val="63"/>
          <w:b w:val="1"/>
          <w:bCs w:val="1"/>
          <w:color w:val="auto"/>
        </w:rPr>
        <w:t>opcional</w:t>
      </w:r>
      <w:r>
        <w:rPr>
          <w:rFonts w:ascii="Arial" w:cs="Arial" w:eastAsia="Arial" w:hAnsi="Arial"/>
          <w:sz w:val="63"/>
          <w:szCs w:val="63"/>
          <w:color w:val="auto"/>
        </w:rPr>
        <w:t>: pode não ter</w:t>
      </w:r>
      <w:r>
        <w:rPr>
          <w:rFonts w:ascii="Courier New" w:cs="Courier New" w:eastAsia="Courier New" w:hAnsi="Courier New"/>
          <w:sz w:val="63"/>
          <w:szCs w:val="63"/>
          <w:color w:val="auto"/>
        </w:rPr>
        <w:t xml:space="preserve"> </w:t>
      </w:r>
      <w:r>
        <w:rPr>
          <w:rFonts w:ascii="Courier New" w:cs="Courier New" w:eastAsia="Courier New" w:hAnsi="Courier New"/>
          <w:sz w:val="63"/>
          <w:szCs w:val="63"/>
          <w:b w:val="1"/>
          <w:bCs w:val="1"/>
          <w:color w:val="auto"/>
        </w:rPr>
        <w:t>SENÃO</w:t>
      </w:r>
      <w:r>
        <w:rPr>
          <w:rFonts w:ascii="Arial" w:cs="Arial" w:eastAsia="Arial" w:hAnsi="Arial"/>
          <w:sz w:val="63"/>
          <w:szCs w:val="63"/>
          <w:color w:val="auto"/>
        </w:rPr>
        <w:t>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8918575</wp:posOffset>
            </wp:positionH>
            <wp:positionV relativeFrom="paragraph">
              <wp:posOffset>709930</wp:posOffset>
            </wp:positionV>
            <wp:extent cx="3806825" cy="119316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825" cy="1193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9"/>
          <w:szCs w:val="49"/>
          <w:b w:val="1"/>
          <w:bCs w:val="1"/>
          <w:color w:val="606B71"/>
        </w:rPr>
        <w:t>APROG - LETI</w:t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  <w:type w:val="continuous"/>
        </w:sectPr>
      </w:pPr>
    </w:p>
    <w:bookmarkStart w:id="8" w:name="page9"/>
    <w:bookmarkEnd w:id="8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4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8"/>
          <w:szCs w:val="88"/>
          <w:color w:val="auto"/>
        </w:rPr>
        <w:t>Caso prático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6" w:lineRule="exact"/>
        <w:rPr>
          <w:sz w:val="20"/>
          <w:szCs w:val="20"/>
          <w:color w:val="auto"/>
        </w:rPr>
      </w:pPr>
    </w:p>
    <w:p>
      <w:pPr>
        <w:ind w:left="1720" w:hanging="699"/>
        <w:spacing w:after="0"/>
        <w:tabs>
          <w:tab w:leader="none" w:pos="1720" w:val="left"/>
        </w:tabs>
        <w:numPr>
          <w:ilvl w:val="0"/>
          <w:numId w:val="9"/>
        </w:numPr>
        <w:rPr>
          <w:rFonts w:ascii="Arial" w:cs="Arial" w:eastAsia="Arial" w:hAnsi="Arial"/>
          <w:sz w:val="84"/>
          <w:szCs w:val="84"/>
          <w:color w:val="auto"/>
        </w:rPr>
      </w:pPr>
      <w:r>
        <w:rPr>
          <w:rFonts w:ascii="Arial" w:cs="Arial" w:eastAsia="Arial" w:hAnsi="Arial"/>
          <w:sz w:val="67"/>
          <w:szCs w:val="67"/>
          <w:color w:val="auto"/>
        </w:rPr>
        <w:t>Indique se o valor da variável x é par ou ímpar.</w:t>
      </w:r>
    </w:p>
    <w:p>
      <w:pPr>
        <w:spacing w:after="0" w:line="300" w:lineRule="exact"/>
        <w:rPr>
          <w:sz w:val="20"/>
          <w:szCs w:val="20"/>
          <w:color w:val="auto"/>
        </w:rPr>
      </w:pPr>
    </w:p>
    <w:p>
      <w:pPr>
        <w:ind w:left="49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68"/>
          <w:szCs w:val="68"/>
          <w:b w:val="1"/>
          <w:bCs w:val="1"/>
          <w:color w:val="auto"/>
        </w:rPr>
        <w:t>SE (</w:t>
      </w:r>
      <w:r>
        <w:rPr>
          <w:rFonts w:ascii="Courier New" w:cs="Courier New" w:eastAsia="Courier New" w:hAnsi="Courier New"/>
          <w:sz w:val="68"/>
          <w:szCs w:val="68"/>
          <w:i w:val="1"/>
          <w:iCs w:val="1"/>
          <w:color w:val="004D80"/>
        </w:rPr>
        <w:t>x MOD 2 = 0</w:t>
      </w:r>
      <w:r>
        <w:rPr>
          <w:rFonts w:ascii="Courier New" w:cs="Courier New" w:eastAsia="Courier New" w:hAnsi="Courier New"/>
          <w:sz w:val="68"/>
          <w:szCs w:val="68"/>
          <w:b w:val="1"/>
          <w:bCs w:val="1"/>
          <w:color w:val="auto"/>
        </w:rPr>
        <w:t>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3101340</wp:posOffset>
            </wp:positionH>
            <wp:positionV relativeFrom="paragraph">
              <wp:posOffset>-467995</wp:posOffset>
            </wp:positionV>
            <wp:extent cx="6243320" cy="310197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3320" cy="3101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94" w:lineRule="exact"/>
        <w:rPr>
          <w:sz w:val="20"/>
          <w:szCs w:val="20"/>
          <w:color w:val="auto"/>
        </w:rPr>
      </w:pPr>
    </w:p>
    <w:p>
      <w:pPr>
        <w:ind w:left="49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68"/>
          <w:szCs w:val="68"/>
          <w:b w:val="1"/>
          <w:bCs w:val="1"/>
          <w:color w:val="auto"/>
        </w:rPr>
        <w:t>ENTÃO</w:t>
      </w:r>
    </w:p>
    <w:p>
      <w:pPr>
        <w:spacing w:after="0" w:line="30" w:lineRule="exact"/>
        <w:rPr>
          <w:sz w:val="20"/>
          <w:szCs w:val="20"/>
          <w:color w:val="auto"/>
        </w:rPr>
      </w:pPr>
    </w:p>
    <w:p>
      <w:pPr>
        <w:ind w:left="56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68"/>
          <w:szCs w:val="68"/>
          <w:color w:val="017100"/>
        </w:rPr>
        <w:t>ESCREVER("x é par.")</w:t>
      </w:r>
    </w:p>
    <w:p>
      <w:pPr>
        <w:spacing w:after="0" w:line="30" w:lineRule="exact"/>
        <w:rPr>
          <w:sz w:val="20"/>
          <w:szCs w:val="20"/>
          <w:color w:val="auto"/>
        </w:rPr>
      </w:pPr>
    </w:p>
    <w:p>
      <w:pPr>
        <w:ind w:left="49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68"/>
          <w:szCs w:val="68"/>
          <w:b w:val="1"/>
          <w:bCs w:val="1"/>
          <w:color w:val="auto"/>
        </w:rPr>
        <w:t>SENÃO</w:t>
      </w:r>
    </w:p>
    <w:p>
      <w:pPr>
        <w:spacing w:after="0" w:line="30" w:lineRule="exact"/>
        <w:rPr>
          <w:sz w:val="20"/>
          <w:szCs w:val="20"/>
          <w:color w:val="auto"/>
        </w:rPr>
      </w:pPr>
    </w:p>
    <w:p>
      <w:pPr>
        <w:ind w:left="56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68"/>
          <w:szCs w:val="68"/>
          <w:color w:val="B51700"/>
        </w:rPr>
        <w:t>ESCREVER("x é ímpar.")</w:t>
      </w:r>
    </w:p>
    <w:p>
      <w:pPr>
        <w:spacing w:after="0" w:line="30" w:lineRule="exact"/>
        <w:rPr>
          <w:sz w:val="20"/>
          <w:szCs w:val="20"/>
          <w:color w:val="auto"/>
        </w:rPr>
      </w:pPr>
    </w:p>
    <w:p>
      <w:pPr>
        <w:ind w:left="49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68"/>
          <w:szCs w:val="68"/>
          <w:b w:val="1"/>
          <w:bCs w:val="1"/>
          <w:color w:val="auto"/>
        </w:rPr>
        <w:t>FIM SE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1" w:lineRule="exact"/>
        <w:rPr>
          <w:sz w:val="20"/>
          <w:szCs w:val="20"/>
          <w:color w:val="auto"/>
        </w:rPr>
      </w:pPr>
    </w:p>
    <w:p>
      <w:pPr>
        <w:ind w:left="1720" w:hanging="699"/>
        <w:spacing w:after="0"/>
        <w:tabs>
          <w:tab w:leader="none" w:pos="1720" w:val="left"/>
        </w:tabs>
        <w:numPr>
          <w:ilvl w:val="0"/>
          <w:numId w:val="10"/>
        </w:numPr>
        <w:rPr>
          <w:rFonts w:ascii="Arial" w:cs="Arial" w:eastAsia="Arial" w:hAnsi="Arial"/>
          <w:sz w:val="60"/>
          <w:szCs w:val="60"/>
          <w:color w:val="auto"/>
        </w:rPr>
      </w:pPr>
      <w:r>
        <w:rPr>
          <w:rFonts w:ascii="Arial" w:cs="Arial" w:eastAsia="Arial" w:hAnsi="Arial"/>
          <w:sz w:val="48"/>
          <w:szCs w:val="48"/>
          <w:color w:val="auto"/>
        </w:rPr>
        <w:t>Nota: o operador MOD devolve o resto da divisão inteira.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8918575</wp:posOffset>
            </wp:positionH>
            <wp:positionV relativeFrom="paragraph">
              <wp:posOffset>1065530</wp:posOffset>
            </wp:positionV>
            <wp:extent cx="3806825" cy="119316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825" cy="1193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9"/>
          <w:szCs w:val="49"/>
          <w:b w:val="1"/>
          <w:bCs w:val="1"/>
          <w:color w:val="606B71"/>
        </w:rPr>
        <w:t>APROG - LETI</w:t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  <w:type w:val="continuous"/>
        </w:sectPr>
      </w:pPr>
    </w:p>
    <w:bookmarkStart w:id="9" w:name="page10"/>
    <w:bookmarkEnd w:id="9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4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8"/>
          <w:szCs w:val="88"/>
          <w:color w:val="auto"/>
        </w:rPr>
        <w:t>Composição de declarações condicionais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6" w:lineRule="exact"/>
        <w:rPr>
          <w:sz w:val="20"/>
          <w:szCs w:val="20"/>
          <w:color w:val="auto"/>
        </w:rPr>
      </w:pPr>
    </w:p>
    <w:p>
      <w:pPr>
        <w:ind w:left="1720" w:right="180" w:hanging="699"/>
        <w:spacing w:after="0" w:line="255" w:lineRule="auto"/>
        <w:tabs>
          <w:tab w:leader="none" w:pos="1720" w:val="left"/>
        </w:tabs>
        <w:numPr>
          <w:ilvl w:val="0"/>
          <w:numId w:val="11"/>
        </w:numPr>
        <w:rPr>
          <w:rFonts w:ascii="Arial" w:cs="Arial" w:eastAsia="Arial" w:hAnsi="Arial"/>
          <w:sz w:val="85"/>
          <w:szCs w:val="85"/>
          <w:color w:val="auto"/>
        </w:rPr>
      </w:pPr>
      <w:r>
        <w:rPr>
          <w:rFonts w:ascii="Arial" w:cs="Arial" w:eastAsia="Arial" w:hAnsi="Arial"/>
          <w:sz w:val="68"/>
          <w:szCs w:val="68"/>
          <w:color w:val="auto"/>
        </w:rPr>
        <w:t>Podemos compor declarações condicionais para obter execução diferenciada para mais do que dois blocos exclusivos.</w:t>
      </w:r>
    </w:p>
    <w:p>
      <w:pPr>
        <w:spacing w:after="0" w:line="200" w:lineRule="exact"/>
        <w:rPr>
          <w:rFonts w:ascii="Arial" w:cs="Arial" w:eastAsia="Arial" w:hAnsi="Arial"/>
          <w:sz w:val="85"/>
          <w:szCs w:val="85"/>
          <w:color w:val="auto"/>
        </w:rPr>
      </w:pPr>
    </w:p>
    <w:p>
      <w:pPr>
        <w:spacing w:after="0" w:line="338" w:lineRule="exact"/>
        <w:rPr>
          <w:rFonts w:ascii="Arial" w:cs="Arial" w:eastAsia="Arial" w:hAnsi="Arial"/>
          <w:sz w:val="85"/>
          <w:szCs w:val="85"/>
          <w:color w:val="auto"/>
        </w:rPr>
      </w:pPr>
    </w:p>
    <w:p>
      <w:pPr>
        <w:ind w:left="2720" w:right="960" w:hanging="699"/>
        <w:spacing w:after="0" w:line="270" w:lineRule="auto"/>
        <w:tabs>
          <w:tab w:leader="none" w:pos="2720" w:val="left"/>
        </w:tabs>
        <w:numPr>
          <w:ilvl w:val="1"/>
          <w:numId w:val="11"/>
        </w:numPr>
        <w:rPr>
          <w:rFonts w:ascii="Arial" w:cs="Arial" w:eastAsia="Arial" w:hAnsi="Arial"/>
          <w:sz w:val="85"/>
          <w:szCs w:val="85"/>
          <w:color w:val="auto"/>
        </w:rPr>
      </w:pPr>
      <w:r>
        <w:rPr>
          <w:rFonts w:ascii="Arial" w:cs="Arial" w:eastAsia="Arial" w:hAnsi="Arial"/>
          <w:sz w:val="68"/>
          <w:szCs w:val="68"/>
          <w:color w:val="auto"/>
        </w:rPr>
        <w:t>Dentro de uma acção condicional, insere-se uma nova declaração condicional.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8918575</wp:posOffset>
            </wp:positionH>
            <wp:positionV relativeFrom="paragraph">
              <wp:posOffset>1467485</wp:posOffset>
            </wp:positionV>
            <wp:extent cx="3806825" cy="119316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825" cy="1193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9"/>
          <w:szCs w:val="49"/>
          <w:b w:val="1"/>
          <w:bCs w:val="1"/>
          <w:color w:val="606B71"/>
        </w:rPr>
        <w:t>APROG - LETI</w:t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  <w:type w:val="continuous"/>
        </w:sectPr>
      </w:pPr>
    </w:p>
    <w:bookmarkStart w:id="10" w:name="page11"/>
    <w:bookmarkEnd w:id="10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4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8"/>
          <w:szCs w:val="88"/>
          <w:color w:val="auto"/>
        </w:rPr>
        <w:t>Exemplo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1" w:lineRule="exact"/>
        <w:rPr>
          <w:sz w:val="20"/>
          <w:szCs w:val="20"/>
          <w:color w:val="auto"/>
        </w:rPr>
      </w:pPr>
    </w:p>
    <w:p>
      <w:pPr>
        <w:ind w:left="1680" w:right="1200" w:hanging="659"/>
        <w:spacing w:after="0" w:line="257" w:lineRule="auto"/>
        <w:tabs>
          <w:tab w:leader="none" w:pos="1680" w:val="left"/>
        </w:tabs>
        <w:numPr>
          <w:ilvl w:val="0"/>
          <w:numId w:val="12"/>
        </w:numPr>
        <w:rPr>
          <w:rFonts w:ascii="Arial" w:cs="Arial" w:eastAsia="Arial" w:hAnsi="Arial"/>
          <w:sz w:val="80"/>
          <w:szCs w:val="80"/>
          <w:color w:val="auto"/>
        </w:rPr>
      </w:pPr>
      <w:r>
        <w:rPr>
          <w:rFonts w:ascii="Arial" w:cs="Arial" w:eastAsia="Arial" w:hAnsi="Arial"/>
          <w:sz w:val="64"/>
          <w:szCs w:val="64"/>
          <w:color w:val="auto"/>
        </w:rPr>
        <w:t>Suponha que o comportamento dinâmico de um drone depende do seu peso, que varia com a carga que transporta</w:t>
      </w:r>
    </w:p>
    <w:p>
      <w:pPr>
        <w:spacing w:after="0" w:line="200" w:lineRule="exact"/>
        <w:rPr>
          <w:rFonts w:ascii="Arial" w:cs="Arial" w:eastAsia="Arial" w:hAnsi="Arial"/>
          <w:sz w:val="80"/>
          <w:szCs w:val="80"/>
          <w:color w:val="auto"/>
        </w:rPr>
      </w:pPr>
    </w:p>
    <w:p>
      <w:pPr>
        <w:spacing w:after="0" w:line="307" w:lineRule="exact"/>
        <w:rPr>
          <w:rFonts w:ascii="Arial" w:cs="Arial" w:eastAsia="Arial" w:hAnsi="Arial"/>
          <w:sz w:val="80"/>
          <w:szCs w:val="80"/>
          <w:color w:val="auto"/>
        </w:rPr>
      </w:pPr>
    </w:p>
    <w:p>
      <w:pPr>
        <w:ind w:left="2680" w:hanging="659"/>
        <w:spacing w:after="0"/>
        <w:tabs>
          <w:tab w:leader="none" w:pos="2680" w:val="left"/>
        </w:tabs>
        <w:numPr>
          <w:ilvl w:val="1"/>
          <w:numId w:val="12"/>
        </w:numPr>
        <w:rPr>
          <w:rFonts w:ascii="Arial" w:cs="Arial" w:eastAsia="Arial" w:hAnsi="Arial"/>
          <w:sz w:val="80"/>
          <w:szCs w:val="80"/>
          <w:color w:val="auto"/>
        </w:rPr>
      </w:pPr>
      <w:r>
        <w:rPr>
          <w:rFonts w:ascii="Arial" w:cs="Arial" w:eastAsia="Arial" w:hAnsi="Arial"/>
          <w:sz w:val="64"/>
          <w:szCs w:val="64"/>
          <w:color w:val="auto"/>
        </w:rPr>
        <w:t>é leve quando o seu peso bruto é inferior a 20 kg;</w:t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9" w:lineRule="exact"/>
        <w:rPr>
          <w:sz w:val="20"/>
          <w:szCs w:val="20"/>
          <w:color w:val="auto"/>
        </w:rPr>
      </w:pPr>
    </w:p>
    <w:p>
      <w:pPr>
        <w:ind w:left="2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0"/>
          <w:szCs w:val="80"/>
          <w:color w:val="auto"/>
        </w:rPr>
        <w:t>•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9" w:lineRule="exact"/>
        <w:rPr>
          <w:sz w:val="20"/>
          <w:szCs w:val="20"/>
          <w:color w:val="auto"/>
        </w:rPr>
      </w:pPr>
    </w:p>
    <w:p>
      <w:pPr>
        <w:ind w:left="2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0"/>
          <w:szCs w:val="80"/>
          <w:color w:val="auto"/>
        </w:rPr>
        <w:t>•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9" w:lineRule="exact"/>
        <w:rPr>
          <w:sz w:val="20"/>
          <w:szCs w:val="20"/>
          <w:color w:val="auto"/>
        </w:rPr>
      </w:pPr>
    </w:p>
    <w:p>
      <w:pPr>
        <w:ind w:left="513" w:hanging="513"/>
        <w:spacing w:after="0"/>
        <w:tabs>
          <w:tab w:leader="none" w:pos="513" w:val="left"/>
        </w:tabs>
        <w:numPr>
          <w:ilvl w:val="0"/>
          <w:numId w:val="13"/>
        </w:numPr>
        <w:rPr>
          <w:rFonts w:ascii="Arial" w:cs="Arial" w:eastAsia="Arial" w:hAnsi="Arial"/>
          <w:sz w:val="64"/>
          <w:szCs w:val="64"/>
          <w:color w:val="auto"/>
        </w:rPr>
      </w:pPr>
      <w:r>
        <w:rPr>
          <w:rFonts w:ascii="Arial" w:cs="Arial" w:eastAsia="Arial" w:hAnsi="Arial"/>
          <w:sz w:val="64"/>
          <w:szCs w:val="64"/>
          <w:color w:val="auto"/>
        </w:rPr>
        <w:t>pesado quando o seu peso bruto é superior a 50 kg;</w:t>
      </w:r>
    </w:p>
    <w:p>
      <w:pPr>
        <w:spacing w:after="0" w:line="200" w:lineRule="exact"/>
        <w:rPr>
          <w:rFonts w:ascii="Arial" w:cs="Arial" w:eastAsia="Arial" w:hAnsi="Arial"/>
          <w:sz w:val="64"/>
          <w:szCs w:val="64"/>
          <w:color w:val="auto"/>
        </w:rPr>
      </w:pPr>
    </w:p>
    <w:p>
      <w:pPr>
        <w:spacing w:after="0" w:line="200" w:lineRule="exact"/>
        <w:rPr>
          <w:rFonts w:ascii="Arial" w:cs="Arial" w:eastAsia="Arial" w:hAnsi="Arial"/>
          <w:sz w:val="64"/>
          <w:szCs w:val="64"/>
          <w:color w:val="auto"/>
        </w:rPr>
      </w:pPr>
    </w:p>
    <w:p>
      <w:pPr>
        <w:spacing w:after="0" w:line="200" w:lineRule="exact"/>
        <w:rPr>
          <w:rFonts w:ascii="Arial" w:cs="Arial" w:eastAsia="Arial" w:hAnsi="Arial"/>
          <w:sz w:val="64"/>
          <w:szCs w:val="64"/>
          <w:color w:val="auto"/>
        </w:rPr>
      </w:pPr>
    </w:p>
    <w:p>
      <w:pPr>
        <w:spacing w:after="0" w:line="212" w:lineRule="exact"/>
        <w:rPr>
          <w:rFonts w:ascii="Arial" w:cs="Arial" w:eastAsia="Arial" w:hAnsi="Arial"/>
          <w:sz w:val="64"/>
          <w:szCs w:val="64"/>
          <w:color w:val="auto"/>
        </w:rPr>
      </w:pPr>
    </w:p>
    <w:p>
      <w:pPr>
        <w:ind w:left="-7" w:right="380" w:firstLine="7"/>
        <w:spacing w:after="0" w:line="331" w:lineRule="auto"/>
        <w:tabs>
          <w:tab w:leader="none" w:pos="514" w:val="left"/>
        </w:tabs>
        <w:numPr>
          <w:ilvl w:val="0"/>
          <w:numId w:val="13"/>
        </w:numPr>
        <w:rPr>
          <w:rFonts w:ascii="Arial" w:cs="Arial" w:eastAsia="Arial" w:hAnsi="Arial"/>
          <w:sz w:val="64"/>
          <w:szCs w:val="64"/>
          <w:color w:val="auto"/>
        </w:rPr>
      </w:pPr>
      <w:r>
        <w:rPr>
          <w:rFonts w:ascii="Arial" w:cs="Arial" w:eastAsia="Arial" w:hAnsi="Arial"/>
          <w:sz w:val="64"/>
          <w:szCs w:val="64"/>
          <w:color w:val="auto"/>
        </w:rPr>
        <w:t>ideal quando o seu peso bruto se situa entre os 20 e os 50 kg.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7211695</wp:posOffset>
            </wp:positionH>
            <wp:positionV relativeFrom="paragraph">
              <wp:posOffset>468630</wp:posOffset>
            </wp:positionV>
            <wp:extent cx="3806825" cy="119316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825" cy="1193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20480" w:h="15360" w:orient="landscape"/>
          <w:cols w:equalWidth="0" w:num="2">
            <w:col w:w="2300" w:space="387"/>
            <w:col w:w="15913"/>
          </w:cols>
          <w:pgMar w:left="440" w:top="1440" w:right="1440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9"/>
          <w:szCs w:val="49"/>
          <w:b w:val="1"/>
          <w:bCs w:val="1"/>
          <w:color w:val="606B71"/>
        </w:rPr>
        <w:t>APROG - LETI</w:t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  <w:type w:val="continuous"/>
        </w:sectPr>
      </w:pPr>
    </w:p>
    <w:bookmarkStart w:id="11" w:name="page12"/>
    <w:bookmarkEnd w:id="11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4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8"/>
          <w:szCs w:val="88"/>
          <w:color w:val="auto"/>
        </w:rPr>
        <w:t>Exemplo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6" w:lineRule="exact"/>
        <w:rPr>
          <w:sz w:val="20"/>
          <w:szCs w:val="20"/>
          <w:color w:val="auto"/>
        </w:rPr>
      </w:pPr>
    </w:p>
    <w:p>
      <w:pPr>
        <w:ind w:left="1580" w:right="760" w:hanging="559"/>
        <w:spacing w:after="0" w:line="259" w:lineRule="auto"/>
        <w:tabs>
          <w:tab w:leader="none" w:pos="1580" w:val="left"/>
        </w:tabs>
        <w:numPr>
          <w:ilvl w:val="0"/>
          <w:numId w:val="14"/>
        </w:numPr>
        <w:rPr>
          <w:rFonts w:ascii="Arial" w:cs="Arial" w:eastAsia="Arial" w:hAnsi="Arial"/>
          <w:sz w:val="60"/>
          <w:szCs w:val="60"/>
          <w:color w:val="auto"/>
        </w:rPr>
      </w:pPr>
      <w:r>
        <w:rPr>
          <w:rFonts w:ascii="Arial" w:cs="Arial" w:eastAsia="Arial" w:hAnsi="Arial"/>
          <w:sz w:val="48"/>
          <w:szCs w:val="48"/>
          <w:color w:val="auto"/>
        </w:rPr>
        <w:t>Suponha que o comportamento dinâmico de um drone depende do seu peso, que varia com a carga que transporta</w:t>
      </w:r>
    </w:p>
    <w:p>
      <w:pPr>
        <w:spacing w:after="0" w:line="383" w:lineRule="exact"/>
        <w:rPr>
          <w:rFonts w:ascii="Arial" w:cs="Arial" w:eastAsia="Arial" w:hAnsi="Arial"/>
          <w:sz w:val="60"/>
          <w:szCs w:val="60"/>
          <w:color w:val="auto"/>
        </w:rPr>
      </w:pPr>
    </w:p>
    <w:p>
      <w:pPr>
        <w:ind w:left="2460" w:right="640" w:hanging="559"/>
        <w:spacing w:after="0" w:line="278" w:lineRule="auto"/>
        <w:tabs>
          <w:tab w:leader="none" w:pos="2460" w:val="left"/>
        </w:tabs>
        <w:numPr>
          <w:ilvl w:val="1"/>
          <w:numId w:val="14"/>
        </w:numPr>
        <w:rPr>
          <w:rFonts w:ascii="Arial" w:cs="Arial" w:eastAsia="Arial" w:hAnsi="Arial"/>
          <w:sz w:val="60"/>
          <w:szCs w:val="60"/>
          <w:color w:val="auto"/>
        </w:rPr>
      </w:pPr>
      <w:r>
        <w:rPr>
          <w:rFonts w:ascii="Arial" w:cs="Arial" w:eastAsia="Arial" w:hAnsi="Arial"/>
          <w:sz w:val="48"/>
          <w:szCs w:val="48"/>
          <w:color w:val="auto"/>
        </w:rPr>
        <w:t>é leve quando o seu peso bruto é inferior a 20 kg;</w:t>
      </w:r>
    </w:p>
    <w:p>
      <w:pPr>
        <w:spacing w:after="0" w:line="316" w:lineRule="exact"/>
        <w:rPr>
          <w:rFonts w:ascii="Arial" w:cs="Arial" w:eastAsia="Arial" w:hAnsi="Arial"/>
          <w:sz w:val="60"/>
          <w:szCs w:val="60"/>
          <w:color w:val="auto"/>
        </w:rPr>
      </w:pPr>
    </w:p>
    <w:p>
      <w:pPr>
        <w:ind w:left="2460" w:right="1180" w:hanging="559"/>
        <w:spacing w:after="0" w:line="278" w:lineRule="auto"/>
        <w:tabs>
          <w:tab w:leader="none" w:pos="2460" w:val="left"/>
        </w:tabs>
        <w:numPr>
          <w:ilvl w:val="1"/>
          <w:numId w:val="14"/>
        </w:numPr>
        <w:rPr>
          <w:rFonts w:ascii="Arial" w:cs="Arial" w:eastAsia="Arial" w:hAnsi="Arial"/>
          <w:sz w:val="60"/>
          <w:szCs w:val="60"/>
          <w:color w:val="auto"/>
        </w:rPr>
      </w:pPr>
      <w:r>
        <w:rPr>
          <w:rFonts w:ascii="Arial" w:cs="Arial" w:eastAsia="Arial" w:hAnsi="Arial"/>
          <w:sz w:val="48"/>
          <w:szCs w:val="48"/>
          <w:color w:val="auto"/>
        </w:rPr>
        <w:t>é pesado quando o seu peso bruto é superior a 50 kg;</w:t>
      </w:r>
    </w:p>
    <w:p>
      <w:pPr>
        <w:spacing w:after="0" w:line="316" w:lineRule="exact"/>
        <w:rPr>
          <w:rFonts w:ascii="Arial" w:cs="Arial" w:eastAsia="Arial" w:hAnsi="Arial"/>
          <w:sz w:val="60"/>
          <w:szCs w:val="60"/>
          <w:color w:val="auto"/>
        </w:rPr>
      </w:pPr>
    </w:p>
    <w:p>
      <w:pPr>
        <w:ind w:left="2460" w:right="480" w:hanging="559"/>
        <w:spacing w:after="0" w:line="278" w:lineRule="auto"/>
        <w:tabs>
          <w:tab w:leader="none" w:pos="2460" w:val="left"/>
        </w:tabs>
        <w:numPr>
          <w:ilvl w:val="1"/>
          <w:numId w:val="14"/>
        </w:numPr>
        <w:rPr>
          <w:rFonts w:ascii="Arial" w:cs="Arial" w:eastAsia="Arial" w:hAnsi="Arial"/>
          <w:sz w:val="60"/>
          <w:szCs w:val="60"/>
          <w:color w:val="auto"/>
        </w:rPr>
      </w:pPr>
      <w:r>
        <w:rPr>
          <w:rFonts w:ascii="Arial" w:cs="Arial" w:eastAsia="Arial" w:hAnsi="Arial"/>
          <w:sz w:val="48"/>
          <w:szCs w:val="48"/>
          <w:color w:val="auto"/>
        </w:rPr>
        <w:t>é ideal quando o seu peso bruto se situa entre os 20 e os 50 kg.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56"/>
          <w:szCs w:val="56"/>
          <w:b w:val="1"/>
          <w:bCs w:val="1"/>
          <w:color w:val="auto"/>
        </w:rPr>
        <w:t>SE(</w:t>
      </w:r>
      <w:r>
        <w:rPr>
          <w:rFonts w:ascii="Courier New" w:cs="Courier New" w:eastAsia="Courier New" w:hAnsi="Courier New"/>
          <w:sz w:val="56"/>
          <w:szCs w:val="56"/>
          <w:color w:val="auto"/>
        </w:rPr>
        <w:t>peso_bruto &lt; 20</w:t>
      </w:r>
      <w:r>
        <w:rPr>
          <w:rFonts w:ascii="Courier New" w:cs="Courier New" w:eastAsia="Courier New" w:hAnsi="Courier New"/>
          <w:sz w:val="56"/>
          <w:szCs w:val="56"/>
          <w:b w:val="1"/>
          <w:bCs w:val="1"/>
          <w:color w:val="auto"/>
        </w:rPr>
        <w:t>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-24130</wp:posOffset>
            </wp:positionH>
            <wp:positionV relativeFrom="paragraph">
              <wp:posOffset>-391160</wp:posOffset>
            </wp:positionV>
            <wp:extent cx="5080000" cy="466407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4664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7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56"/>
          <w:szCs w:val="56"/>
          <w:b w:val="1"/>
          <w:bCs w:val="1"/>
          <w:color w:val="auto"/>
        </w:rPr>
        <w:t>ENTÃO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56"/>
          <w:szCs w:val="56"/>
          <w:b w:val="1"/>
          <w:bCs w:val="1"/>
          <w:color w:val="auto"/>
        </w:rPr>
        <w:t>ESCREVER(</w:t>
      </w:r>
      <w:r>
        <w:rPr>
          <w:rFonts w:ascii="Courier New" w:cs="Courier New" w:eastAsia="Courier New" w:hAnsi="Courier New"/>
          <w:sz w:val="56"/>
          <w:szCs w:val="56"/>
          <w:color w:val="auto"/>
        </w:rPr>
        <w:t>"Leve!"</w:t>
      </w:r>
      <w:r>
        <w:rPr>
          <w:rFonts w:ascii="Courier New" w:cs="Courier New" w:eastAsia="Courier New" w:hAnsi="Courier New"/>
          <w:sz w:val="56"/>
          <w:szCs w:val="56"/>
          <w:b w:val="1"/>
          <w:bCs w:val="1"/>
          <w:color w:val="auto"/>
        </w:rPr>
        <w:t>)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56"/>
          <w:szCs w:val="56"/>
          <w:b w:val="1"/>
          <w:bCs w:val="1"/>
          <w:color w:val="auto"/>
        </w:rPr>
        <w:t>SENÃO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56"/>
          <w:szCs w:val="56"/>
          <w:b w:val="1"/>
          <w:bCs w:val="1"/>
          <w:color w:val="auto"/>
        </w:rPr>
        <w:t>SE(</w:t>
      </w:r>
      <w:r>
        <w:rPr>
          <w:rFonts w:ascii="Courier New" w:cs="Courier New" w:eastAsia="Courier New" w:hAnsi="Courier New"/>
          <w:sz w:val="56"/>
          <w:szCs w:val="56"/>
          <w:color w:val="auto"/>
        </w:rPr>
        <w:t>peso_bruto &lt;= 50</w:t>
      </w:r>
      <w:r>
        <w:rPr>
          <w:rFonts w:ascii="Courier New" w:cs="Courier New" w:eastAsia="Courier New" w:hAnsi="Courier New"/>
          <w:sz w:val="56"/>
          <w:szCs w:val="56"/>
          <w:b w:val="1"/>
          <w:bCs w:val="1"/>
          <w:color w:val="auto"/>
        </w:rPr>
        <w:t>)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56"/>
          <w:szCs w:val="56"/>
          <w:b w:val="1"/>
          <w:bCs w:val="1"/>
          <w:color w:val="auto"/>
        </w:rPr>
        <w:t>ENTÃO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14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56"/>
          <w:szCs w:val="56"/>
          <w:b w:val="1"/>
          <w:bCs w:val="1"/>
          <w:color w:val="auto"/>
        </w:rPr>
        <w:t>ESCREVER(</w:t>
      </w:r>
      <w:r>
        <w:rPr>
          <w:rFonts w:ascii="Courier New" w:cs="Courier New" w:eastAsia="Courier New" w:hAnsi="Courier New"/>
          <w:sz w:val="56"/>
          <w:szCs w:val="56"/>
          <w:color w:val="auto"/>
        </w:rPr>
        <w:t>"Ideal."</w:t>
      </w:r>
      <w:r>
        <w:rPr>
          <w:rFonts w:ascii="Courier New" w:cs="Courier New" w:eastAsia="Courier New" w:hAnsi="Courier New"/>
          <w:sz w:val="56"/>
          <w:szCs w:val="56"/>
          <w:b w:val="1"/>
          <w:bCs w:val="1"/>
          <w:color w:val="auto"/>
        </w:rPr>
        <w:t>)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56"/>
          <w:szCs w:val="56"/>
          <w:b w:val="1"/>
          <w:bCs w:val="1"/>
          <w:color w:val="auto"/>
        </w:rPr>
        <w:t>SENÃO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14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56"/>
          <w:szCs w:val="56"/>
          <w:b w:val="1"/>
          <w:bCs w:val="1"/>
          <w:color w:val="auto"/>
        </w:rPr>
        <w:t>ESCREVER(</w:t>
      </w:r>
      <w:r>
        <w:rPr>
          <w:rFonts w:ascii="Courier New" w:cs="Courier New" w:eastAsia="Courier New" w:hAnsi="Courier New"/>
          <w:sz w:val="56"/>
          <w:szCs w:val="56"/>
          <w:color w:val="auto"/>
        </w:rPr>
        <w:t>"Pesado!"</w:t>
      </w:r>
      <w:r>
        <w:rPr>
          <w:rFonts w:ascii="Courier New" w:cs="Courier New" w:eastAsia="Courier New" w:hAnsi="Courier New"/>
          <w:sz w:val="56"/>
          <w:szCs w:val="56"/>
          <w:b w:val="1"/>
          <w:bCs w:val="1"/>
          <w:color w:val="auto"/>
        </w:rPr>
        <w:t>)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56"/>
          <w:szCs w:val="56"/>
          <w:b w:val="1"/>
          <w:bCs w:val="1"/>
          <w:color w:val="auto"/>
        </w:rPr>
        <w:t>FIM SE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56"/>
          <w:szCs w:val="56"/>
          <w:b w:val="1"/>
          <w:bCs w:val="1"/>
          <w:color w:val="auto"/>
        </w:rPr>
        <w:t>FIM SE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2149475</wp:posOffset>
            </wp:positionH>
            <wp:positionV relativeFrom="paragraph">
              <wp:posOffset>888365</wp:posOffset>
            </wp:positionV>
            <wp:extent cx="3806825" cy="119316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825" cy="1193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14" w:lineRule="exact"/>
        <w:rPr>
          <w:sz w:val="20"/>
          <w:szCs w:val="20"/>
          <w:color w:val="auto"/>
        </w:rPr>
      </w:pPr>
    </w:p>
    <w:p>
      <w:pPr>
        <w:sectPr>
          <w:pgSz w:w="20480" w:h="15360" w:orient="landscape"/>
          <w:cols w:equalWidth="0" w:num="2">
            <w:col w:w="9940" w:space="720"/>
            <w:col w:w="7940"/>
          </w:cols>
          <w:pgMar w:left="440" w:top="1440" w:right="144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9"/>
          <w:szCs w:val="49"/>
          <w:b w:val="1"/>
          <w:bCs w:val="1"/>
          <w:color w:val="606B71"/>
        </w:rPr>
        <w:t>APROG - LETI</w:t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  <w:type w:val="continuous"/>
        </w:sectPr>
      </w:pPr>
    </w:p>
    <w:bookmarkStart w:id="12" w:name="page13"/>
    <w:bookmarkEnd w:id="12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0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04"/>
          <w:szCs w:val="104"/>
          <w:color w:val="984529"/>
        </w:rPr>
        <w:t>Declaração de comutação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8918575</wp:posOffset>
            </wp:positionH>
            <wp:positionV relativeFrom="paragraph">
              <wp:posOffset>6290310</wp:posOffset>
            </wp:positionV>
            <wp:extent cx="3806825" cy="119316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825" cy="1193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9"/>
          <w:szCs w:val="49"/>
          <w:b w:val="1"/>
          <w:bCs w:val="1"/>
          <w:color w:val="606B71"/>
        </w:rPr>
        <w:t>APROG - LETI</w:t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  <w:type w:val="continuous"/>
        </w:sectPr>
      </w:pPr>
    </w:p>
    <w:bookmarkStart w:id="13" w:name="page14"/>
    <w:bookmarkEnd w:id="13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4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8"/>
          <w:szCs w:val="88"/>
          <w:color w:val="auto"/>
        </w:rPr>
        <w:t>Declaração de comutação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6744335</wp:posOffset>
            </wp:positionH>
            <wp:positionV relativeFrom="paragraph">
              <wp:posOffset>1746250</wp:posOffset>
            </wp:positionV>
            <wp:extent cx="5080000" cy="279717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2797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8" w:lineRule="exact"/>
        <w:rPr>
          <w:sz w:val="20"/>
          <w:szCs w:val="20"/>
          <w:color w:val="auto"/>
        </w:rPr>
      </w:pPr>
    </w:p>
    <w:p>
      <w:pPr>
        <w:ind w:left="1620" w:right="660" w:hanging="599"/>
        <w:spacing w:after="0" w:line="261" w:lineRule="auto"/>
        <w:tabs>
          <w:tab w:leader="none" w:pos="1620" w:val="left"/>
        </w:tabs>
        <w:numPr>
          <w:ilvl w:val="0"/>
          <w:numId w:val="15"/>
        </w:numPr>
        <w:rPr>
          <w:rFonts w:ascii="Arial" w:cs="Arial" w:eastAsia="Arial" w:hAnsi="Arial"/>
          <w:sz w:val="65"/>
          <w:szCs w:val="65"/>
          <w:color w:val="auto"/>
        </w:rPr>
      </w:pPr>
      <w:r>
        <w:rPr>
          <w:rFonts w:ascii="Arial" w:cs="Arial" w:eastAsia="Arial" w:hAnsi="Arial"/>
          <w:sz w:val="52"/>
          <w:szCs w:val="52"/>
          <w:color w:val="auto"/>
        </w:rPr>
        <w:t>Utiliza-se quando a acção a realizar depende de uma variável ou uma expressão que pode tomar um conjunto limitado de valores discretos.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0"/>
          <w:szCs w:val="40"/>
          <w:b w:val="1"/>
          <w:bCs w:val="1"/>
          <w:color w:val="auto"/>
        </w:rPr>
        <w:t>CASO</w:t>
      </w:r>
      <w:r>
        <w:rPr>
          <w:rFonts w:ascii="Courier New" w:cs="Courier New" w:eastAsia="Courier New" w:hAnsi="Courier New"/>
          <w:sz w:val="40"/>
          <w:szCs w:val="40"/>
          <w:color w:val="auto"/>
        </w:rPr>
        <w:t xml:space="preserve"> opcao </w:t>
      </w:r>
      <w:r>
        <w:rPr>
          <w:rFonts w:ascii="Courier New" w:cs="Courier New" w:eastAsia="Courier New" w:hAnsi="Courier New"/>
          <w:sz w:val="40"/>
          <w:szCs w:val="40"/>
          <w:b w:val="1"/>
          <w:bCs w:val="1"/>
          <w:color w:val="auto"/>
        </w:rPr>
        <w:t>SEJA</w:t>
      </w:r>
    </w:p>
    <w:p>
      <w:pPr>
        <w:spacing w:after="0" w:line="7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0"/>
          <w:szCs w:val="40"/>
          <w:color w:val="auto"/>
        </w:rPr>
        <w:t>'A', 'E':</w:t>
      </w:r>
    </w:p>
    <w:p>
      <w:pPr>
        <w:spacing w:after="0" w:line="27" w:lineRule="exact"/>
        <w:rPr>
          <w:sz w:val="20"/>
          <w:szCs w:val="20"/>
          <w:color w:val="auto"/>
        </w:rPr>
      </w:pPr>
    </w:p>
    <w:p>
      <w:pPr>
        <w:ind w:right="1200" w:firstLine="720"/>
        <w:spacing w:after="0" w:line="254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0"/>
          <w:szCs w:val="40"/>
          <w:color w:val="auto"/>
        </w:rPr>
        <w:t>uma_variavel_qualquer = 5 'I':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720" w:right="240"/>
        <w:spacing w:after="0" w:line="254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0"/>
          <w:szCs w:val="40"/>
          <w:color w:val="auto"/>
        </w:rPr>
        <w:t xml:space="preserve">uma_variavel_qualquer = 1 </w:t>
      </w:r>
      <w:r>
        <w:rPr>
          <w:rFonts w:ascii="Courier New" w:cs="Courier New" w:eastAsia="Courier New" w:hAnsi="Courier New"/>
          <w:sz w:val="40"/>
          <w:szCs w:val="40"/>
          <w:b w:val="1"/>
          <w:bCs w:val="1"/>
          <w:color w:val="auto"/>
        </w:rPr>
        <w:t>ESCREVER(</w:t>
      </w:r>
      <w:r>
        <w:rPr>
          <w:rFonts w:ascii="Courier New" w:cs="Courier New" w:eastAsia="Courier New" w:hAnsi="Courier New"/>
          <w:sz w:val="40"/>
          <w:szCs w:val="40"/>
          <w:color w:val="auto"/>
        </w:rPr>
        <w:t>"Voltou ao início."</w:t>
      </w:r>
      <w:r>
        <w:rPr>
          <w:rFonts w:ascii="Courier New" w:cs="Courier New" w:eastAsia="Courier New" w:hAnsi="Courier New"/>
          <w:sz w:val="40"/>
          <w:szCs w:val="40"/>
          <w:b w:val="1"/>
          <w:bCs w:val="1"/>
          <w:color w:val="auto"/>
        </w:rPr>
        <w:t>)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0"/>
          <w:szCs w:val="40"/>
          <w:b w:val="1"/>
          <w:bCs w:val="1"/>
          <w:color w:val="auto"/>
        </w:rPr>
        <w:t>OUTROS:</w:t>
      </w:r>
    </w:p>
    <w:p>
      <w:pPr>
        <w:spacing w:after="0" w:line="27" w:lineRule="exact"/>
        <w:rPr>
          <w:sz w:val="20"/>
          <w:szCs w:val="20"/>
          <w:color w:val="auto"/>
        </w:rPr>
      </w:pPr>
    </w:p>
    <w:p>
      <w:pPr>
        <w:ind w:right="240" w:firstLine="720"/>
        <w:spacing w:after="0" w:line="293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0"/>
          <w:szCs w:val="40"/>
          <w:b w:val="1"/>
          <w:bCs w:val="1"/>
          <w:color w:val="auto"/>
        </w:rPr>
        <w:t>ESCREVER(</w:t>
      </w:r>
      <w:r>
        <w:rPr>
          <w:rFonts w:ascii="Courier New" w:cs="Courier New" w:eastAsia="Courier New" w:hAnsi="Courier New"/>
          <w:sz w:val="40"/>
          <w:szCs w:val="40"/>
          <w:color w:val="auto"/>
        </w:rPr>
        <w:t>"Nenhuma operação."</w:t>
      </w:r>
      <w:r>
        <w:rPr>
          <w:rFonts w:ascii="Courier New" w:cs="Courier New" w:eastAsia="Courier New" w:hAnsi="Courier New"/>
          <w:sz w:val="40"/>
          <w:szCs w:val="40"/>
          <w:b w:val="1"/>
          <w:bCs w:val="1"/>
          <w:color w:val="auto"/>
        </w:rPr>
        <w:t>) FIM CASO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2149475</wp:posOffset>
            </wp:positionH>
            <wp:positionV relativeFrom="paragraph">
              <wp:posOffset>1708785</wp:posOffset>
            </wp:positionV>
            <wp:extent cx="3806825" cy="119316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825" cy="1193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20480" w:h="15360" w:orient="landscape"/>
          <w:cols w:equalWidth="0" w:num="2">
            <w:col w:w="9940" w:space="720"/>
            <w:col w:w="7940"/>
          </w:cols>
          <w:pgMar w:left="440" w:top="1440" w:right="1440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9"/>
          <w:szCs w:val="49"/>
          <w:b w:val="1"/>
          <w:bCs w:val="1"/>
          <w:color w:val="606B71"/>
        </w:rPr>
        <w:t>APROG - LETI</w:t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  <w:type w:val="continuous"/>
        </w:sectPr>
      </w:pPr>
    </w:p>
    <w:bookmarkStart w:id="14" w:name="page15"/>
    <w:bookmarkEnd w:id="14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0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04"/>
          <w:szCs w:val="104"/>
          <w:color w:val="984529"/>
        </w:rPr>
        <w:t>Implementação em C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8918575</wp:posOffset>
            </wp:positionH>
            <wp:positionV relativeFrom="paragraph">
              <wp:posOffset>6290310</wp:posOffset>
            </wp:positionV>
            <wp:extent cx="3806825" cy="119316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825" cy="1193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9"/>
          <w:szCs w:val="49"/>
          <w:b w:val="1"/>
          <w:bCs w:val="1"/>
          <w:color w:val="606B71"/>
        </w:rPr>
        <w:t>APROG - LETI</w:t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  <w:type w:val="continuous"/>
        </w:sectPr>
      </w:pPr>
    </w:p>
    <w:bookmarkStart w:id="15" w:name="page16"/>
    <w:bookmarkEnd w:id="15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4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8"/>
          <w:szCs w:val="88"/>
          <w:color w:val="auto"/>
        </w:rPr>
        <w:t>Declaração condicional</w:t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3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5"/>
          <w:szCs w:val="85"/>
          <w:color w:val="auto"/>
        </w:rPr>
        <w:t>•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5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5"/>
          <w:szCs w:val="85"/>
          <w:color w:val="auto"/>
        </w:rPr>
        <w:t>•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9" w:lineRule="exact"/>
        <w:rPr>
          <w:sz w:val="20"/>
          <w:szCs w:val="20"/>
          <w:color w:val="auto"/>
        </w:rPr>
      </w:pPr>
    </w:p>
    <w:p>
      <w:pPr>
        <w:jc w:val="center"/>
        <w:ind w:right="47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67"/>
          <w:szCs w:val="67"/>
          <w:color w:val="auto"/>
        </w:rPr>
        <w:t>Em C, utiliza-se a construção</w:t>
      </w:r>
      <w:r>
        <w:rPr>
          <w:rFonts w:ascii="Courier New" w:cs="Courier New" w:eastAsia="Courier New" w:hAnsi="Courier New"/>
          <w:sz w:val="67"/>
          <w:szCs w:val="67"/>
          <w:color w:val="auto"/>
        </w:rPr>
        <w:t xml:space="preserve"> </w:t>
      </w:r>
      <w:r>
        <w:rPr>
          <w:rFonts w:ascii="Courier New" w:cs="Courier New" w:eastAsia="Courier New" w:hAnsi="Courier New"/>
          <w:sz w:val="67"/>
          <w:szCs w:val="67"/>
          <w:i w:val="1"/>
          <w:iCs w:val="1"/>
          <w:color w:val="auto"/>
        </w:rPr>
        <w:t>if-else</w:t>
      </w:r>
      <w:r>
        <w:rPr>
          <w:rFonts w:ascii="Arial" w:cs="Arial" w:eastAsia="Arial" w:hAnsi="Arial"/>
          <w:sz w:val="67"/>
          <w:szCs w:val="67"/>
          <w:color w:val="auto"/>
        </w:rPr>
        <w:t>.</w:t>
      </w:r>
    </w:p>
    <w:p>
      <w:pPr>
        <w:spacing w:after="0" w:line="308" w:lineRule="exact"/>
        <w:rPr>
          <w:sz w:val="20"/>
          <w:szCs w:val="20"/>
          <w:color w:val="auto"/>
        </w:rPr>
      </w:pPr>
    </w:p>
    <w:p>
      <w:pPr>
        <w:ind w:left="41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56"/>
          <w:szCs w:val="56"/>
          <w:b w:val="1"/>
          <w:bCs w:val="1"/>
          <w:color w:val="auto"/>
        </w:rPr>
        <w:t>if</w:t>
      </w:r>
      <w:r>
        <w:rPr>
          <w:rFonts w:ascii="Courier New" w:cs="Courier New" w:eastAsia="Courier New" w:hAnsi="Courier New"/>
          <w:sz w:val="56"/>
          <w:szCs w:val="56"/>
          <w:color w:val="auto"/>
        </w:rPr>
        <w:t>(</w:t>
      </w:r>
      <w:r>
        <w:rPr>
          <w:rFonts w:ascii="Courier New" w:cs="Courier New" w:eastAsia="Courier New" w:hAnsi="Courier New"/>
          <w:sz w:val="56"/>
          <w:szCs w:val="56"/>
          <w:i w:val="1"/>
          <w:iCs w:val="1"/>
          <w:color w:val="auto"/>
        </w:rPr>
        <w:t>condição</w:t>
      </w:r>
      <w:r>
        <w:rPr>
          <w:rFonts w:ascii="Courier New" w:cs="Courier New" w:eastAsia="Courier New" w:hAnsi="Courier New"/>
          <w:sz w:val="56"/>
          <w:szCs w:val="56"/>
          <w:color w:val="auto"/>
        </w:rPr>
        <w:t>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2590800</wp:posOffset>
            </wp:positionH>
            <wp:positionV relativeFrom="paragraph">
              <wp:posOffset>-391160</wp:posOffset>
            </wp:positionV>
            <wp:extent cx="5080000" cy="3406775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3406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74" w:lineRule="exact"/>
        <w:rPr>
          <w:sz w:val="20"/>
          <w:szCs w:val="20"/>
          <w:color w:val="auto"/>
        </w:rPr>
      </w:pPr>
    </w:p>
    <w:p>
      <w:pPr>
        <w:ind w:left="41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56"/>
          <w:szCs w:val="56"/>
          <w:color w:val="auto"/>
        </w:rPr>
        <w:t>{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jc w:val="center"/>
        <w:ind w:right="7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56"/>
          <w:szCs w:val="56"/>
          <w:i w:val="1"/>
          <w:iCs w:val="1"/>
          <w:color w:val="auto"/>
        </w:rPr>
        <w:t>// bloco afirmativo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41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56"/>
          <w:szCs w:val="56"/>
          <w:color w:val="auto"/>
        </w:rPr>
        <w:t>}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41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56"/>
          <w:szCs w:val="56"/>
          <w:b w:val="1"/>
          <w:bCs w:val="1"/>
          <w:color w:val="auto"/>
        </w:rPr>
        <w:t>else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41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56"/>
          <w:szCs w:val="56"/>
          <w:color w:val="auto"/>
        </w:rPr>
        <w:t>{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48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56"/>
          <w:szCs w:val="56"/>
          <w:i w:val="1"/>
          <w:iCs w:val="1"/>
          <w:color w:val="auto"/>
        </w:rPr>
        <w:t>// bloco negativo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41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56"/>
          <w:szCs w:val="56"/>
          <w:color w:val="auto"/>
        </w:rPr>
        <w:t>}</w:t>
      </w:r>
    </w:p>
    <w:p>
      <w:pPr>
        <w:spacing w:after="0" w:line="9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66"/>
          <w:szCs w:val="66"/>
          <w:color w:val="auto"/>
        </w:rPr>
        <w:t>O</w:t>
      </w:r>
      <w:r>
        <w:rPr>
          <w:rFonts w:ascii="Courier New" w:cs="Courier New" w:eastAsia="Courier New" w:hAnsi="Courier New"/>
          <w:sz w:val="66"/>
          <w:szCs w:val="66"/>
          <w:color w:val="auto"/>
        </w:rPr>
        <w:t xml:space="preserve"> </w:t>
      </w:r>
      <w:r>
        <w:rPr>
          <w:rFonts w:ascii="Courier New" w:cs="Courier New" w:eastAsia="Courier New" w:hAnsi="Courier New"/>
          <w:sz w:val="66"/>
          <w:szCs w:val="66"/>
          <w:b w:val="1"/>
          <w:bCs w:val="1"/>
          <w:color w:val="auto"/>
        </w:rPr>
        <w:t>else</w:t>
      </w:r>
      <w:r>
        <w:rPr>
          <w:rFonts w:ascii="Arial" w:cs="Arial" w:eastAsia="Arial" w:hAnsi="Arial"/>
          <w:sz w:val="66"/>
          <w:szCs w:val="66"/>
          <w:color w:val="auto"/>
        </w:rPr>
        <w:t xml:space="preserve"> é </w:t>
      </w:r>
      <w:r>
        <w:rPr>
          <w:rFonts w:ascii="Arial" w:cs="Arial" w:eastAsia="Arial" w:hAnsi="Arial"/>
          <w:sz w:val="66"/>
          <w:szCs w:val="66"/>
          <w:b w:val="1"/>
          <w:bCs w:val="1"/>
          <w:color w:val="auto"/>
        </w:rPr>
        <w:t>opcional</w:t>
      </w:r>
      <w:r>
        <w:rPr>
          <w:rFonts w:ascii="Arial" w:cs="Arial" w:eastAsia="Arial" w:hAnsi="Arial"/>
          <w:sz w:val="66"/>
          <w:szCs w:val="66"/>
          <w:color w:val="auto"/>
        </w:rPr>
        <w:t>: pode não ser necessário!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7826375</wp:posOffset>
            </wp:positionH>
            <wp:positionV relativeFrom="paragraph">
              <wp:posOffset>1012190</wp:posOffset>
            </wp:positionV>
            <wp:extent cx="3806825" cy="1193165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825" cy="1193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71" w:lineRule="exact"/>
        <w:rPr>
          <w:sz w:val="20"/>
          <w:szCs w:val="20"/>
          <w:color w:val="auto"/>
        </w:rPr>
      </w:pPr>
    </w:p>
    <w:p>
      <w:pPr>
        <w:sectPr>
          <w:pgSz w:w="20480" w:h="15360" w:orient="landscape"/>
          <w:cols w:equalWidth="0" w:num="2">
            <w:col w:w="1320" w:space="400"/>
            <w:col w:w="16880"/>
          </w:cols>
          <w:pgMar w:left="440" w:top="1440" w:right="1440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9"/>
          <w:szCs w:val="49"/>
          <w:b w:val="1"/>
          <w:bCs w:val="1"/>
          <w:color w:val="606B71"/>
        </w:rPr>
        <w:t>APROG - LETI</w:t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  <w:type w:val="continuous"/>
        </w:sectPr>
      </w:pPr>
    </w:p>
    <w:bookmarkStart w:id="16" w:name="page17"/>
    <w:bookmarkEnd w:id="16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4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8"/>
          <w:szCs w:val="88"/>
          <w:color w:val="auto"/>
        </w:rPr>
        <w:t>Declaração condicional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621665</wp:posOffset>
            </wp:positionH>
            <wp:positionV relativeFrom="paragraph">
              <wp:posOffset>1353185</wp:posOffset>
            </wp:positionV>
            <wp:extent cx="11203305" cy="4016375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03305" cy="4016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0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0"/>
          <w:szCs w:val="40"/>
          <w:b w:val="1"/>
          <w:bCs w:val="1"/>
          <w:color w:val="auto"/>
        </w:rPr>
        <w:t>int</w:t>
      </w:r>
      <w:r>
        <w:rPr>
          <w:rFonts w:ascii="Courier New" w:cs="Courier New" w:eastAsia="Courier New" w:hAnsi="Courier New"/>
          <w:sz w:val="40"/>
          <w:szCs w:val="40"/>
          <w:color w:val="auto"/>
        </w:rPr>
        <w:t xml:space="preserve"> x;</w:t>
      </w:r>
    </w:p>
    <w:p>
      <w:pPr>
        <w:spacing w:after="0" w:line="75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0"/>
          <w:szCs w:val="40"/>
          <w:color w:val="auto"/>
        </w:rPr>
        <w:t>// ...</w:t>
      </w:r>
    </w:p>
    <w:p>
      <w:pPr>
        <w:spacing w:after="0" w:line="27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0"/>
          <w:szCs w:val="40"/>
          <w:b w:val="1"/>
          <w:bCs w:val="1"/>
          <w:color w:val="auto"/>
        </w:rPr>
        <w:t>printf</w:t>
      </w:r>
      <w:r>
        <w:rPr>
          <w:rFonts w:ascii="Courier New" w:cs="Courier New" w:eastAsia="Courier New" w:hAnsi="Courier New"/>
          <w:sz w:val="40"/>
          <w:szCs w:val="40"/>
          <w:color w:val="auto"/>
        </w:rPr>
        <w:t>("x = ");</w:t>
      </w:r>
    </w:p>
    <w:p>
      <w:pPr>
        <w:spacing w:after="0" w:line="27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0"/>
          <w:szCs w:val="40"/>
          <w:b w:val="1"/>
          <w:bCs w:val="1"/>
          <w:color w:val="auto"/>
        </w:rPr>
        <w:t>scanf</w:t>
      </w:r>
      <w:r>
        <w:rPr>
          <w:rFonts w:ascii="Courier New" w:cs="Courier New" w:eastAsia="Courier New" w:hAnsi="Courier New"/>
          <w:sz w:val="40"/>
          <w:szCs w:val="40"/>
          <w:color w:val="auto"/>
        </w:rPr>
        <w:t>("%d", &amp;x);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9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0"/>
          <w:szCs w:val="40"/>
          <w:b w:val="1"/>
          <w:bCs w:val="1"/>
          <w:color w:val="auto"/>
        </w:rPr>
        <w:t>if</w:t>
      </w:r>
      <w:r>
        <w:rPr>
          <w:rFonts w:ascii="Courier New" w:cs="Courier New" w:eastAsia="Courier New" w:hAnsi="Courier New"/>
          <w:sz w:val="40"/>
          <w:szCs w:val="40"/>
          <w:color w:val="auto"/>
        </w:rPr>
        <w:t>((x % 2) == 0)</w:t>
      </w:r>
    </w:p>
    <w:p>
      <w:pPr>
        <w:spacing w:after="0" w:line="75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0"/>
          <w:szCs w:val="40"/>
          <w:color w:val="auto"/>
        </w:rPr>
        <w:t>{</w:t>
      </w:r>
    </w:p>
    <w:p>
      <w:pPr>
        <w:spacing w:after="0" w:line="27" w:lineRule="exact"/>
        <w:rPr>
          <w:sz w:val="20"/>
          <w:szCs w:val="20"/>
          <w:color w:val="auto"/>
        </w:rPr>
      </w:pPr>
    </w:p>
    <w:p>
      <w:pPr>
        <w:ind w:left="17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0"/>
          <w:szCs w:val="40"/>
          <w:b w:val="1"/>
          <w:bCs w:val="1"/>
          <w:color w:val="auto"/>
        </w:rPr>
        <w:t>printf</w:t>
      </w:r>
      <w:r>
        <w:rPr>
          <w:rFonts w:ascii="Courier New" w:cs="Courier New" w:eastAsia="Courier New" w:hAnsi="Courier New"/>
          <w:sz w:val="40"/>
          <w:szCs w:val="40"/>
          <w:color w:val="auto"/>
        </w:rPr>
        <w:t>("%d é par.\n", x);</w:t>
      </w:r>
    </w:p>
    <w:p>
      <w:pPr>
        <w:spacing w:after="0" w:line="27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0"/>
          <w:szCs w:val="40"/>
          <w:color w:val="auto"/>
        </w:rPr>
        <w:t>}</w:t>
      </w:r>
    </w:p>
    <w:p>
      <w:pPr>
        <w:spacing w:after="0" w:line="27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0"/>
          <w:szCs w:val="40"/>
          <w:b w:val="1"/>
          <w:bCs w:val="1"/>
          <w:color w:val="auto"/>
        </w:rPr>
        <w:t>else</w:t>
      </w:r>
    </w:p>
    <w:p>
      <w:pPr>
        <w:spacing w:after="0" w:line="27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0"/>
          <w:szCs w:val="40"/>
          <w:color w:val="auto"/>
        </w:rPr>
        <w:t>{</w:t>
      </w:r>
    </w:p>
    <w:p>
      <w:pPr>
        <w:spacing w:after="0" w:line="27" w:lineRule="exact"/>
        <w:rPr>
          <w:sz w:val="20"/>
          <w:szCs w:val="20"/>
          <w:color w:val="auto"/>
        </w:rPr>
      </w:pPr>
    </w:p>
    <w:p>
      <w:pPr>
        <w:ind w:left="17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0"/>
          <w:szCs w:val="40"/>
          <w:b w:val="1"/>
          <w:bCs w:val="1"/>
          <w:color w:val="auto"/>
        </w:rPr>
        <w:t>printf</w:t>
      </w:r>
      <w:r>
        <w:rPr>
          <w:rFonts w:ascii="Courier New" w:cs="Courier New" w:eastAsia="Courier New" w:hAnsi="Courier New"/>
          <w:sz w:val="40"/>
          <w:szCs w:val="40"/>
          <w:color w:val="auto"/>
        </w:rPr>
        <w:t>("%d é ímpar.\n", x);</w:t>
      </w:r>
    </w:p>
    <w:p>
      <w:pPr>
        <w:spacing w:after="0" w:line="27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0"/>
          <w:szCs w:val="40"/>
          <w:color w:val="auto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8918575</wp:posOffset>
            </wp:positionH>
            <wp:positionV relativeFrom="paragraph">
              <wp:posOffset>993140</wp:posOffset>
            </wp:positionV>
            <wp:extent cx="3806825" cy="1193165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825" cy="1193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9"/>
          <w:szCs w:val="49"/>
          <w:b w:val="1"/>
          <w:bCs w:val="1"/>
          <w:color w:val="606B71"/>
        </w:rPr>
        <w:t>APROG - LETI</w:t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  <w:type w:val="continuous"/>
        </w:sectPr>
      </w:pPr>
    </w:p>
    <w:bookmarkStart w:id="17" w:name="page18"/>
    <w:bookmarkEnd w:id="17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4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8"/>
          <w:szCs w:val="88"/>
          <w:color w:val="auto"/>
        </w:rPr>
        <w:t>Declaração condicional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621665</wp:posOffset>
            </wp:positionH>
            <wp:positionV relativeFrom="paragraph">
              <wp:posOffset>743585</wp:posOffset>
            </wp:positionV>
            <wp:extent cx="11203305" cy="5235575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03305" cy="5235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0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0"/>
          <w:szCs w:val="40"/>
          <w:b w:val="1"/>
          <w:bCs w:val="1"/>
          <w:color w:val="auto"/>
        </w:rPr>
        <w:t>int</w:t>
      </w:r>
      <w:r>
        <w:rPr>
          <w:rFonts w:ascii="Courier New" w:cs="Courier New" w:eastAsia="Courier New" w:hAnsi="Courier New"/>
          <w:sz w:val="40"/>
          <w:szCs w:val="40"/>
          <w:color w:val="auto"/>
        </w:rPr>
        <w:t xml:space="preserve"> peso_bruto;</w:t>
      </w:r>
    </w:p>
    <w:p>
      <w:pPr>
        <w:spacing w:after="0" w:line="75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0"/>
          <w:szCs w:val="40"/>
          <w:color w:val="auto"/>
        </w:rPr>
        <w:t>// ...</w:t>
      </w:r>
    </w:p>
    <w:p>
      <w:pPr>
        <w:spacing w:after="0" w:line="27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0"/>
          <w:szCs w:val="40"/>
          <w:b w:val="1"/>
          <w:bCs w:val="1"/>
          <w:color w:val="auto"/>
        </w:rPr>
        <w:t>printf</w:t>
      </w:r>
      <w:r>
        <w:rPr>
          <w:rFonts w:ascii="Courier New" w:cs="Courier New" w:eastAsia="Courier New" w:hAnsi="Courier New"/>
          <w:sz w:val="40"/>
          <w:szCs w:val="40"/>
          <w:color w:val="auto"/>
        </w:rPr>
        <w:t>("Peso bruto: ");</w:t>
      </w:r>
    </w:p>
    <w:p>
      <w:pPr>
        <w:spacing w:after="0" w:line="27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0"/>
          <w:szCs w:val="40"/>
          <w:b w:val="1"/>
          <w:bCs w:val="1"/>
          <w:color w:val="auto"/>
        </w:rPr>
        <w:t>scanf</w:t>
      </w:r>
      <w:r>
        <w:rPr>
          <w:rFonts w:ascii="Courier New" w:cs="Courier New" w:eastAsia="Courier New" w:hAnsi="Courier New"/>
          <w:sz w:val="40"/>
          <w:szCs w:val="40"/>
          <w:color w:val="auto"/>
        </w:rPr>
        <w:t>("%d", &amp;peso_bruto);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9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0"/>
          <w:szCs w:val="40"/>
          <w:b w:val="1"/>
          <w:bCs w:val="1"/>
          <w:color w:val="auto"/>
        </w:rPr>
        <w:t>if</w:t>
      </w:r>
      <w:r>
        <w:rPr>
          <w:rFonts w:ascii="Courier New" w:cs="Courier New" w:eastAsia="Courier New" w:hAnsi="Courier New"/>
          <w:sz w:val="40"/>
          <w:szCs w:val="40"/>
          <w:color w:val="auto"/>
        </w:rPr>
        <w:t>(peso_bruto &lt; 20)</w:t>
      </w:r>
    </w:p>
    <w:p>
      <w:pPr>
        <w:spacing w:after="0" w:line="75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0"/>
          <w:szCs w:val="40"/>
          <w:color w:val="auto"/>
        </w:rPr>
        <w:t>{</w:t>
      </w:r>
    </w:p>
    <w:p>
      <w:pPr>
        <w:spacing w:after="0" w:line="27" w:lineRule="exact"/>
        <w:rPr>
          <w:sz w:val="20"/>
          <w:szCs w:val="20"/>
          <w:color w:val="auto"/>
        </w:rPr>
      </w:pPr>
    </w:p>
    <w:p>
      <w:pPr>
        <w:ind w:left="17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0"/>
          <w:szCs w:val="40"/>
          <w:b w:val="1"/>
          <w:bCs w:val="1"/>
          <w:color w:val="auto"/>
        </w:rPr>
        <w:t>printf</w:t>
      </w:r>
      <w:r>
        <w:rPr>
          <w:rFonts w:ascii="Courier New" w:cs="Courier New" w:eastAsia="Courier New" w:hAnsi="Courier New"/>
          <w:sz w:val="40"/>
          <w:szCs w:val="40"/>
          <w:color w:val="auto"/>
        </w:rPr>
        <w:t>("Leve!!!\n");</w:t>
      </w:r>
    </w:p>
    <w:p>
      <w:pPr>
        <w:spacing w:after="0" w:line="27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0"/>
          <w:szCs w:val="40"/>
          <w:color w:val="auto"/>
        </w:rPr>
        <w:t>}</w:t>
      </w:r>
    </w:p>
    <w:p>
      <w:pPr>
        <w:spacing w:after="0" w:line="27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0"/>
          <w:szCs w:val="40"/>
          <w:b w:val="1"/>
          <w:bCs w:val="1"/>
          <w:color w:val="auto"/>
        </w:rPr>
        <w:t>else if</w:t>
      </w:r>
      <w:r>
        <w:rPr>
          <w:rFonts w:ascii="Courier New" w:cs="Courier New" w:eastAsia="Courier New" w:hAnsi="Courier New"/>
          <w:sz w:val="40"/>
          <w:szCs w:val="40"/>
          <w:color w:val="auto"/>
        </w:rPr>
        <w:t>(peso_bruto &lt;= 50)</w:t>
      </w:r>
    </w:p>
    <w:p>
      <w:pPr>
        <w:spacing w:after="0" w:line="27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0"/>
          <w:szCs w:val="40"/>
          <w:color w:val="auto"/>
        </w:rPr>
        <w:t>{</w:t>
      </w:r>
    </w:p>
    <w:p>
      <w:pPr>
        <w:spacing w:after="0" w:line="27" w:lineRule="exact"/>
        <w:rPr>
          <w:sz w:val="20"/>
          <w:szCs w:val="20"/>
          <w:color w:val="auto"/>
        </w:rPr>
      </w:pPr>
    </w:p>
    <w:p>
      <w:pPr>
        <w:ind w:left="17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0"/>
          <w:szCs w:val="40"/>
          <w:b w:val="1"/>
          <w:bCs w:val="1"/>
          <w:color w:val="auto"/>
        </w:rPr>
        <w:t>printf</w:t>
      </w:r>
      <w:r>
        <w:rPr>
          <w:rFonts w:ascii="Courier New" w:cs="Courier New" w:eastAsia="Courier New" w:hAnsi="Courier New"/>
          <w:sz w:val="40"/>
          <w:szCs w:val="40"/>
          <w:color w:val="auto"/>
        </w:rPr>
        <w:t>("Ideal.\n");</w:t>
      </w:r>
    </w:p>
    <w:p>
      <w:pPr>
        <w:spacing w:after="0" w:line="27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0"/>
          <w:szCs w:val="40"/>
          <w:color w:val="auto"/>
        </w:rPr>
        <w:t>}</w:t>
      </w:r>
    </w:p>
    <w:p>
      <w:pPr>
        <w:spacing w:after="0" w:line="27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0"/>
          <w:szCs w:val="40"/>
          <w:b w:val="1"/>
          <w:bCs w:val="1"/>
          <w:color w:val="auto"/>
        </w:rPr>
        <w:t>else</w:t>
      </w:r>
    </w:p>
    <w:p>
      <w:pPr>
        <w:spacing w:after="0" w:line="27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0"/>
          <w:szCs w:val="40"/>
          <w:color w:val="auto"/>
        </w:rPr>
        <w:t>{</w:t>
      </w:r>
    </w:p>
    <w:p>
      <w:pPr>
        <w:spacing w:after="0" w:line="27" w:lineRule="exact"/>
        <w:rPr>
          <w:sz w:val="20"/>
          <w:szCs w:val="20"/>
          <w:color w:val="auto"/>
        </w:rPr>
      </w:pPr>
    </w:p>
    <w:p>
      <w:pPr>
        <w:ind w:left="17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0"/>
          <w:szCs w:val="40"/>
          <w:b w:val="1"/>
          <w:bCs w:val="1"/>
          <w:color w:val="auto"/>
        </w:rPr>
        <w:t>printf</w:t>
      </w:r>
      <w:r>
        <w:rPr>
          <w:rFonts w:ascii="Courier New" w:cs="Courier New" w:eastAsia="Courier New" w:hAnsi="Courier New"/>
          <w:sz w:val="40"/>
          <w:szCs w:val="40"/>
          <w:color w:val="auto"/>
        </w:rPr>
        <w:t>("Pesado!!!!\n");</w:t>
      </w:r>
    </w:p>
    <w:p>
      <w:pPr>
        <w:spacing w:after="0" w:line="27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0"/>
          <w:szCs w:val="40"/>
          <w:color w:val="auto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8918575</wp:posOffset>
            </wp:positionH>
            <wp:positionV relativeFrom="paragraph">
              <wp:posOffset>383540</wp:posOffset>
            </wp:positionV>
            <wp:extent cx="3806825" cy="1193165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825" cy="1193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9"/>
          <w:szCs w:val="49"/>
          <w:b w:val="1"/>
          <w:bCs w:val="1"/>
          <w:color w:val="606B71"/>
        </w:rPr>
        <w:t>APROG - LETI</w:t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  <w:type w:val="continuous"/>
        </w:sectPr>
      </w:pPr>
    </w:p>
    <w:bookmarkStart w:id="18" w:name="page19"/>
    <w:bookmarkEnd w:id="18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4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8"/>
          <w:szCs w:val="88"/>
          <w:color w:val="auto"/>
        </w:rPr>
        <w:t>Declaração de comutação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3" w:lineRule="exact"/>
        <w:rPr>
          <w:sz w:val="20"/>
          <w:szCs w:val="20"/>
          <w:color w:val="auto"/>
        </w:rPr>
      </w:pPr>
    </w:p>
    <w:p>
      <w:pPr>
        <w:ind w:left="1720" w:hanging="699"/>
        <w:spacing w:after="0"/>
        <w:tabs>
          <w:tab w:leader="none" w:pos="1720" w:val="left"/>
        </w:tabs>
        <w:numPr>
          <w:ilvl w:val="0"/>
          <w:numId w:val="16"/>
        </w:numPr>
        <w:rPr>
          <w:rFonts w:ascii="Arial" w:cs="Arial" w:eastAsia="Arial" w:hAnsi="Arial"/>
          <w:sz w:val="80"/>
          <w:szCs w:val="80"/>
          <w:color w:val="auto"/>
        </w:rPr>
      </w:pPr>
      <w:r>
        <w:rPr>
          <w:rFonts w:ascii="Arial" w:cs="Arial" w:eastAsia="Arial" w:hAnsi="Arial"/>
          <w:sz w:val="64"/>
          <w:szCs w:val="64"/>
          <w:color w:val="auto"/>
        </w:rPr>
        <w:t>Em C, utiliza-se a construção</w:t>
      </w:r>
      <w:r>
        <w:rPr>
          <w:rFonts w:ascii="Courier New" w:cs="Courier New" w:eastAsia="Courier New" w:hAnsi="Courier New"/>
          <w:sz w:val="64"/>
          <w:szCs w:val="64"/>
          <w:color w:val="auto"/>
        </w:rPr>
        <w:t xml:space="preserve"> </w:t>
      </w:r>
      <w:r>
        <w:rPr>
          <w:rFonts w:ascii="Courier New" w:cs="Courier New" w:eastAsia="Courier New" w:hAnsi="Courier New"/>
          <w:sz w:val="64"/>
          <w:szCs w:val="64"/>
          <w:i w:val="1"/>
          <w:iCs w:val="1"/>
          <w:color w:val="auto"/>
        </w:rPr>
        <w:t>switch-case-default</w:t>
      </w:r>
      <w:r>
        <w:rPr>
          <w:rFonts w:ascii="Arial" w:cs="Arial" w:eastAsia="Arial" w:hAnsi="Arial"/>
          <w:sz w:val="64"/>
          <w:szCs w:val="64"/>
          <w:color w:val="auto"/>
        </w:rPr>
        <w:t>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4" w:lineRule="exact"/>
        <w:rPr>
          <w:sz w:val="20"/>
          <w:szCs w:val="20"/>
          <w:color w:val="auto"/>
        </w:rPr>
      </w:pPr>
    </w:p>
    <w:p>
      <w:pPr>
        <w:ind w:left="7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4"/>
          <w:szCs w:val="44"/>
          <w:b w:val="1"/>
          <w:bCs w:val="1"/>
          <w:color w:val="auto"/>
        </w:rPr>
        <w:t>switch</w:t>
      </w:r>
      <w:r>
        <w:rPr>
          <w:rFonts w:ascii="Courier New" w:cs="Courier New" w:eastAsia="Courier New" w:hAnsi="Courier New"/>
          <w:sz w:val="44"/>
          <w:szCs w:val="44"/>
          <w:color w:val="auto"/>
        </w:rPr>
        <w:t>(</w:t>
      </w:r>
      <w:r>
        <w:rPr>
          <w:rFonts w:ascii="Courier New" w:cs="Courier New" w:eastAsia="Courier New" w:hAnsi="Courier New"/>
          <w:sz w:val="44"/>
          <w:szCs w:val="44"/>
          <w:i w:val="1"/>
          <w:iCs w:val="1"/>
          <w:color w:val="auto"/>
        </w:rPr>
        <w:t>valor</w:t>
      </w:r>
      <w:r>
        <w:rPr>
          <w:rFonts w:ascii="Courier New" w:cs="Courier New" w:eastAsia="Courier New" w:hAnsi="Courier New"/>
          <w:sz w:val="44"/>
          <w:szCs w:val="44"/>
          <w:color w:val="auto"/>
        </w:rPr>
        <w:t>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474345</wp:posOffset>
            </wp:positionH>
            <wp:positionV relativeFrom="paragraph">
              <wp:posOffset>-300990</wp:posOffset>
            </wp:positionV>
            <wp:extent cx="11497310" cy="3863975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7310" cy="3863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ind w:left="7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4"/>
          <w:szCs w:val="44"/>
          <w:color w:val="auto"/>
        </w:rPr>
        <w:t>{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150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4"/>
          <w:szCs w:val="44"/>
          <w:b w:val="1"/>
          <w:bCs w:val="1"/>
          <w:color w:val="auto"/>
        </w:rPr>
        <w:t>case</w:t>
      </w:r>
      <w:r>
        <w:rPr>
          <w:rFonts w:ascii="Courier New" w:cs="Courier New" w:eastAsia="Courier New" w:hAnsi="Courier New"/>
          <w:sz w:val="44"/>
          <w:szCs w:val="44"/>
          <w:color w:val="auto"/>
        </w:rPr>
        <w:t xml:space="preserve"> </w:t>
      </w:r>
      <w:r>
        <w:rPr>
          <w:rFonts w:ascii="Courier New" w:cs="Courier New" w:eastAsia="Courier New" w:hAnsi="Courier New"/>
          <w:sz w:val="44"/>
          <w:szCs w:val="44"/>
          <w:i w:val="1"/>
          <w:iCs w:val="1"/>
          <w:color w:val="auto"/>
        </w:rPr>
        <w:t>valor1</w:t>
      </w:r>
      <w:r>
        <w:rPr>
          <w:rFonts w:ascii="Courier New" w:cs="Courier New" w:eastAsia="Courier New" w:hAnsi="Courier New"/>
          <w:sz w:val="44"/>
          <w:szCs w:val="44"/>
          <w:color w:val="auto"/>
        </w:rPr>
        <w:t>: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22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4"/>
          <w:szCs w:val="44"/>
          <w:color w:val="auto"/>
        </w:rPr>
        <w:t>// Trata caso 1.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22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4"/>
          <w:szCs w:val="44"/>
          <w:b w:val="1"/>
          <w:bCs w:val="1"/>
          <w:color w:val="auto"/>
        </w:rPr>
        <w:t>break</w:t>
      </w:r>
      <w:r>
        <w:rPr>
          <w:rFonts w:ascii="Courier New" w:cs="Courier New" w:eastAsia="Courier New" w:hAnsi="Courier New"/>
          <w:sz w:val="44"/>
          <w:szCs w:val="44"/>
          <w:color w:val="auto"/>
        </w:rPr>
        <w:t>; // Se não colocar break, continua nas linhas seguintes.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150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4"/>
          <w:szCs w:val="44"/>
          <w:b w:val="1"/>
          <w:bCs w:val="1"/>
          <w:color w:val="auto"/>
        </w:rPr>
        <w:t>case</w:t>
      </w:r>
      <w:r>
        <w:rPr>
          <w:rFonts w:ascii="Courier New" w:cs="Courier New" w:eastAsia="Courier New" w:hAnsi="Courier New"/>
          <w:sz w:val="44"/>
          <w:szCs w:val="44"/>
          <w:color w:val="auto"/>
        </w:rPr>
        <w:t xml:space="preserve"> </w:t>
      </w:r>
      <w:r>
        <w:rPr>
          <w:rFonts w:ascii="Courier New" w:cs="Courier New" w:eastAsia="Courier New" w:hAnsi="Courier New"/>
          <w:sz w:val="44"/>
          <w:szCs w:val="44"/>
          <w:i w:val="1"/>
          <w:iCs w:val="1"/>
          <w:color w:val="auto"/>
        </w:rPr>
        <w:t>valor2</w:t>
      </w:r>
      <w:r>
        <w:rPr>
          <w:rFonts w:ascii="Courier New" w:cs="Courier New" w:eastAsia="Courier New" w:hAnsi="Courier New"/>
          <w:sz w:val="44"/>
          <w:szCs w:val="44"/>
          <w:color w:val="auto"/>
        </w:rPr>
        <w:t xml:space="preserve">: </w:t>
      </w:r>
      <w:r>
        <w:rPr>
          <w:rFonts w:ascii="Courier New" w:cs="Courier New" w:eastAsia="Courier New" w:hAnsi="Courier New"/>
          <w:sz w:val="44"/>
          <w:szCs w:val="44"/>
          <w:b w:val="1"/>
          <w:bCs w:val="1"/>
          <w:color w:val="auto"/>
        </w:rPr>
        <w:t>case</w:t>
      </w:r>
      <w:r>
        <w:rPr>
          <w:rFonts w:ascii="Courier New" w:cs="Courier New" w:eastAsia="Courier New" w:hAnsi="Courier New"/>
          <w:sz w:val="44"/>
          <w:szCs w:val="44"/>
          <w:color w:val="auto"/>
        </w:rPr>
        <w:t xml:space="preserve"> </w:t>
      </w:r>
      <w:r>
        <w:rPr>
          <w:rFonts w:ascii="Courier New" w:cs="Courier New" w:eastAsia="Courier New" w:hAnsi="Courier New"/>
          <w:sz w:val="44"/>
          <w:szCs w:val="44"/>
          <w:i w:val="1"/>
          <w:iCs w:val="1"/>
          <w:color w:val="auto"/>
        </w:rPr>
        <w:t>valor3</w:t>
      </w:r>
      <w:r>
        <w:rPr>
          <w:rFonts w:ascii="Courier New" w:cs="Courier New" w:eastAsia="Courier New" w:hAnsi="Courier New"/>
          <w:sz w:val="44"/>
          <w:szCs w:val="44"/>
          <w:color w:val="auto"/>
        </w:rPr>
        <w:t>: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2220" w:right="10860" w:firstLine="10"/>
        <w:spacing w:after="0"/>
        <w:tabs>
          <w:tab w:leader="none" w:pos="3015" w:val="left"/>
        </w:tabs>
        <w:numPr>
          <w:ilvl w:val="0"/>
          <w:numId w:val="17"/>
        </w:numPr>
        <w:rPr>
          <w:rFonts w:ascii="Courier New" w:cs="Courier New" w:eastAsia="Courier New" w:hAnsi="Courier New"/>
          <w:sz w:val="44"/>
          <w:szCs w:val="44"/>
          <w:color w:val="auto"/>
        </w:rPr>
      </w:pPr>
      <w:r>
        <w:rPr>
          <w:rFonts w:ascii="Courier New" w:cs="Courier New" w:eastAsia="Courier New" w:hAnsi="Courier New"/>
          <w:sz w:val="44"/>
          <w:szCs w:val="44"/>
          <w:color w:val="auto"/>
        </w:rPr>
        <w:t xml:space="preserve">Trata casos 2 e 3. </w:t>
      </w:r>
      <w:r>
        <w:rPr>
          <w:rFonts w:ascii="Courier New" w:cs="Courier New" w:eastAsia="Courier New" w:hAnsi="Courier New"/>
          <w:sz w:val="44"/>
          <w:szCs w:val="44"/>
          <w:b w:val="1"/>
          <w:bCs w:val="1"/>
          <w:color w:val="auto"/>
        </w:rPr>
        <w:t>break</w:t>
      </w:r>
      <w:r>
        <w:rPr>
          <w:rFonts w:ascii="Courier New" w:cs="Courier New" w:eastAsia="Courier New" w:hAnsi="Courier New"/>
          <w:sz w:val="44"/>
          <w:szCs w:val="44"/>
          <w:color w:val="auto"/>
        </w:rPr>
        <w:t>;</w:t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ind w:left="150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4"/>
          <w:szCs w:val="44"/>
          <w:b w:val="1"/>
          <w:bCs w:val="1"/>
          <w:color w:val="auto"/>
        </w:rPr>
        <w:t>default</w:t>
      </w:r>
      <w:r>
        <w:rPr>
          <w:rFonts w:ascii="Courier New" w:cs="Courier New" w:eastAsia="Courier New" w:hAnsi="Courier New"/>
          <w:sz w:val="44"/>
          <w:szCs w:val="44"/>
          <w:color w:val="auto"/>
        </w:rPr>
        <w:t>: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2220" w:right="8220" w:firstLine="10"/>
        <w:spacing w:after="0"/>
        <w:tabs>
          <w:tab w:leader="none" w:pos="3015" w:val="left"/>
        </w:tabs>
        <w:numPr>
          <w:ilvl w:val="0"/>
          <w:numId w:val="18"/>
        </w:numPr>
        <w:rPr>
          <w:rFonts w:ascii="Courier New" w:cs="Courier New" w:eastAsia="Courier New" w:hAnsi="Courier New"/>
          <w:sz w:val="44"/>
          <w:szCs w:val="44"/>
          <w:color w:val="auto"/>
        </w:rPr>
      </w:pPr>
      <w:r>
        <w:rPr>
          <w:rFonts w:ascii="Courier New" w:cs="Courier New" w:eastAsia="Courier New" w:hAnsi="Courier New"/>
          <w:sz w:val="44"/>
          <w:szCs w:val="44"/>
          <w:color w:val="auto"/>
        </w:rPr>
        <w:t xml:space="preserve">Trata todos os outros casos. </w:t>
      </w:r>
      <w:r>
        <w:rPr>
          <w:rFonts w:ascii="Courier New" w:cs="Courier New" w:eastAsia="Courier New" w:hAnsi="Courier New"/>
          <w:sz w:val="44"/>
          <w:szCs w:val="44"/>
          <w:b w:val="1"/>
          <w:bCs w:val="1"/>
          <w:color w:val="auto"/>
        </w:rPr>
        <w:t>break</w:t>
      </w:r>
      <w:r>
        <w:rPr>
          <w:rFonts w:ascii="Courier New" w:cs="Courier New" w:eastAsia="Courier New" w:hAnsi="Courier New"/>
          <w:sz w:val="44"/>
          <w:szCs w:val="44"/>
          <w:color w:val="auto"/>
        </w:rPr>
        <w:t>;</w:t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ind w:left="7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4"/>
          <w:szCs w:val="44"/>
          <w:color w:val="auto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8918575</wp:posOffset>
            </wp:positionH>
            <wp:positionV relativeFrom="paragraph">
              <wp:posOffset>675005</wp:posOffset>
            </wp:positionV>
            <wp:extent cx="3806825" cy="1193165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825" cy="1193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20480" w:h="15360" w:orient="landscape"/>
          <w:cols w:equalWidth="0" w:num="1">
            <w:col w:w="18660"/>
          </w:cols>
          <w:pgMar w:left="440" w:top="1440" w:right="138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9"/>
          <w:szCs w:val="49"/>
          <w:b w:val="1"/>
          <w:bCs w:val="1"/>
          <w:color w:val="606B71"/>
        </w:rPr>
        <w:t>APROG - LETI</w:t>
      </w:r>
    </w:p>
    <w:p>
      <w:pPr>
        <w:sectPr>
          <w:pgSz w:w="20480" w:h="15360" w:orient="landscape"/>
          <w:cols w:equalWidth="0" w:num="1">
            <w:col w:w="18660"/>
          </w:cols>
          <w:pgMar w:left="440" w:top="1440" w:right="1380" w:bottom="0" w:gutter="0" w:footer="0" w:header="0"/>
          <w:type w:val="continuous"/>
        </w:sectPr>
      </w:pPr>
    </w:p>
    <w:bookmarkStart w:id="19" w:name="page20"/>
    <w:bookmarkEnd w:id="19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4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8"/>
          <w:szCs w:val="88"/>
          <w:color w:val="auto"/>
        </w:rPr>
        <w:t>Declaração condicional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8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4"/>
          <w:szCs w:val="44"/>
          <w:b w:val="1"/>
          <w:bCs w:val="1"/>
          <w:color w:val="auto"/>
        </w:rPr>
        <w:t>char</w:t>
      </w:r>
      <w:r>
        <w:rPr>
          <w:rFonts w:ascii="Courier New" w:cs="Courier New" w:eastAsia="Courier New" w:hAnsi="Courier New"/>
          <w:sz w:val="44"/>
          <w:szCs w:val="44"/>
          <w:color w:val="auto"/>
        </w:rPr>
        <w:t xml:space="preserve"> opcao;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621665</wp:posOffset>
            </wp:positionH>
            <wp:positionV relativeFrom="paragraph">
              <wp:posOffset>-300990</wp:posOffset>
            </wp:positionV>
            <wp:extent cx="12103735" cy="7202805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03735" cy="7202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4"/>
          <w:szCs w:val="44"/>
          <w:b w:val="1"/>
          <w:bCs w:val="1"/>
          <w:color w:val="auto"/>
        </w:rPr>
        <w:t>int</w:t>
      </w:r>
      <w:r>
        <w:rPr>
          <w:rFonts w:ascii="Courier New" w:cs="Courier New" w:eastAsia="Courier New" w:hAnsi="Courier New"/>
          <w:sz w:val="44"/>
          <w:szCs w:val="44"/>
          <w:color w:val="auto"/>
        </w:rPr>
        <w:t xml:space="preserve"> uma_variavel_qualquer;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4"/>
          <w:szCs w:val="44"/>
          <w:color w:val="auto"/>
        </w:rPr>
        <w:t>// ...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4"/>
          <w:szCs w:val="44"/>
          <w:b w:val="1"/>
          <w:bCs w:val="1"/>
          <w:color w:val="auto"/>
        </w:rPr>
        <w:t>printf</w:t>
      </w:r>
      <w:r>
        <w:rPr>
          <w:rFonts w:ascii="Courier New" w:cs="Courier New" w:eastAsia="Courier New" w:hAnsi="Courier New"/>
          <w:sz w:val="44"/>
          <w:szCs w:val="44"/>
          <w:color w:val="auto"/>
        </w:rPr>
        <w:t>("Opção = ");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4"/>
          <w:szCs w:val="44"/>
          <w:b w:val="1"/>
          <w:bCs w:val="1"/>
          <w:color w:val="auto"/>
        </w:rPr>
        <w:t>scanf</w:t>
      </w:r>
      <w:r>
        <w:rPr>
          <w:rFonts w:ascii="Courier New" w:cs="Courier New" w:eastAsia="Courier New" w:hAnsi="Courier New"/>
          <w:sz w:val="44"/>
          <w:szCs w:val="44"/>
          <w:color w:val="auto"/>
        </w:rPr>
        <w:t>("%c", &amp;opcao);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4"/>
          <w:szCs w:val="44"/>
          <w:b w:val="1"/>
          <w:bCs w:val="1"/>
          <w:color w:val="auto"/>
        </w:rPr>
        <w:t>switch</w:t>
      </w:r>
      <w:r>
        <w:rPr>
          <w:rFonts w:ascii="Courier New" w:cs="Courier New" w:eastAsia="Courier New" w:hAnsi="Courier New"/>
          <w:sz w:val="44"/>
          <w:szCs w:val="44"/>
          <w:color w:val="auto"/>
        </w:rPr>
        <w:t>(opcao)</w:t>
      </w:r>
    </w:p>
    <w:p>
      <w:pPr>
        <w:spacing w:after="0" w:line="56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4"/>
          <w:szCs w:val="44"/>
          <w:color w:val="auto"/>
        </w:rPr>
        <w:t>{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4"/>
          <w:szCs w:val="44"/>
          <w:b w:val="1"/>
          <w:bCs w:val="1"/>
          <w:color w:val="auto"/>
        </w:rPr>
        <w:t>case</w:t>
      </w:r>
      <w:r>
        <w:rPr>
          <w:rFonts w:ascii="Courier New" w:cs="Courier New" w:eastAsia="Courier New" w:hAnsi="Courier New"/>
          <w:sz w:val="44"/>
          <w:szCs w:val="44"/>
          <w:color w:val="auto"/>
        </w:rPr>
        <w:t xml:space="preserve"> 'A': </w:t>
      </w:r>
      <w:r>
        <w:rPr>
          <w:rFonts w:ascii="Courier New" w:cs="Courier New" w:eastAsia="Courier New" w:hAnsi="Courier New"/>
          <w:sz w:val="44"/>
          <w:szCs w:val="44"/>
          <w:b w:val="1"/>
          <w:bCs w:val="1"/>
          <w:color w:val="auto"/>
        </w:rPr>
        <w:t>case</w:t>
      </w:r>
      <w:r>
        <w:rPr>
          <w:rFonts w:ascii="Courier New" w:cs="Courier New" w:eastAsia="Courier New" w:hAnsi="Courier New"/>
          <w:sz w:val="44"/>
          <w:szCs w:val="44"/>
          <w:color w:val="auto"/>
        </w:rPr>
        <w:t xml:space="preserve"> 'E':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17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4"/>
          <w:szCs w:val="44"/>
          <w:color w:val="auto"/>
        </w:rPr>
        <w:t>uma_variavel_qualquer = 5;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17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4"/>
          <w:szCs w:val="44"/>
          <w:b w:val="1"/>
          <w:bCs w:val="1"/>
          <w:color w:val="auto"/>
        </w:rPr>
        <w:t>break</w:t>
      </w:r>
      <w:r>
        <w:rPr>
          <w:rFonts w:ascii="Courier New" w:cs="Courier New" w:eastAsia="Courier New" w:hAnsi="Courier New"/>
          <w:sz w:val="44"/>
          <w:szCs w:val="44"/>
          <w:color w:val="auto"/>
        </w:rPr>
        <w:t>;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4"/>
          <w:szCs w:val="44"/>
          <w:b w:val="1"/>
          <w:bCs w:val="1"/>
          <w:color w:val="auto"/>
        </w:rPr>
        <w:t>case</w:t>
      </w:r>
      <w:r>
        <w:rPr>
          <w:rFonts w:ascii="Courier New" w:cs="Courier New" w:eastAsia="Courier New" w:hAnsi="Courier New"/>
          <w:sz w:val="44"/>
          <w:szCs w:val="44"/>
          <w:color w:val="auto"/>
        </w:rPr>
        <w:t xml:space="preserve"> 'I':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17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4"/>
          <w:szCs w:val="44"/>
          <w:color w:val="auto"/>
        </w:rPr>
        <w:t>uma_variavel_qualquer = 1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17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4"/>
          <w:szCs w:val="44"/>
          <w:b w:val="1"/>
          <w:bCs w:val="1"/>
          <w:color w:val="auto"/>
        </w:rPr>
        <w:t>printf</w:t>
      </w:r>
      <w:r>
        <w:rPr>
          <w:rFonts w:ascii="Courier New" w:cs="Courier New" w:eastAsia="Courier New" w:hAnsi="Courier New"/>
          <w:sz w:val="44"/>
          <w:szCs w:val="44"/>
          <w:color w:val="auto"/>
        </w:rPr>
        <w:t>("Voltou ao início.\n");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17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4"/>
          <w:szCs w:val="44"/>
          <w:b w:val="1"/>
          <w:bCs w:val="1"/>
          <w:color w:val="auto"/>
        </w:rPr>
        <w:t>break</w:t>
      </w:r>
      <w:r>
        <w:rPr>
          <w:rFonts w:ascii="Courier New" w:cs="Courier New" w:eastAsia="Courier New" w:hAnsi="Courier New"/>
          <w:sz w:val="44"/>
          <w:szCs w:val="44"/>
          <w:color w:val="auto"/>
        </w:rPr>
        <w:t>;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4"/>
          <w:szCs w:val="44"/>
          <w:b w:val="1"/>
          <w:bCs w:val="1"/>
          <w:color w:val="auto"/>
        </w:rPr>
        <w:t>default: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17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4"/>
          <w:szCs w:val="44"/>
          <w:b w:val="1"/>
          <w:bCs w:val="1"/>
          <w:color w:val="auto"/>
        </w:rPr>
        <w:t>printf</w:t>
      </w:r>
      <w:r>
        <w:rPr>
          <w:rFonts w:ascii="Courier New" w:cs="Courier New" w:eastAsia="Courier New" w:hAnsi="Courier New"/>
          <w:sz w:val="44"/>
          <w:szCs w:val="44"/>
          <w:color w:val="auto"/>
        </w:rPr>
        <w:t>("Nenhuma operação.\n");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17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4"/>
          <w:szCs w:val="44"/>
          <w:b w:val="1"/>
          <w:bCs w:val="1"/>
          <w:color w:val="auto"/>
        </w:rPr>
        <w:t>break</w:t>
      </w:r>
      <w:r>
        <w:rPr>
          <w:rFonts w:ascii="Courier New" w:cs="Courier New" w:eastAsia="Courier New" w:hAnsi="Courier New"/>
          <w:sz w:val="44"/>
          <w:szCs w:val="44"/>
          <w:color w:val="auto"/>
        </w:rPr>
        <w:t>;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4"/>
          <w:szCs w:val="44"/>
          <w:color w:val="auto"/>
        </w:rPr>
        <w:t>}</w:t>
      </w:r>
    </w:p>
    <w:p>
      <w:pPr>
        <w:sectPr>
          <w:pgSz w:w="20480" w:h="15360" w:orient="landscape"/>
          <w:cols w:equalWidth="0" w:num="1">
            <w:col w:w="18600"/>
          </w:cols>
          <w:pgMar w:left="440" w:top="1440" w:right="144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9"/>
          <w:szCs w:val="49"/>
          <w:b w:val="1"/>
          <w:bCs w:val="1"/>
          <w:color w:val="606B71"/>
        </w:rPr>
        <w:t>APROG - LETI</w:t>
      </w:r>
    </w:p>
    <w:sectPr>
      <w:pgSz w:w="20480" w:h="15360" w:orient="landscape"/>
      <w:cols w:equalWidth="0" w:num="1">
        <w:col w:w="18600"/>
      </w:cols>
      <w:pgMar w:left="440" w:top="1440" w:right="1440" w:bottom="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  <w:font w:name="Courier New">
    <w:panose1 w:val="02070309020205020404"/>
    <w:charset w:val="00"/>
    <w:family w:val="auto"/>
    <w:pitch w:val="fixed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12200854"/>
    <w:multiLevelType w:val="hybridMultilevel"/>
    <w:lvl w:ilvl="0">
      <w:lvlJc w:val="left"/>
      <w:lvlText w:val="•"/>
      <w:numFmt w:val="bullet"/>
      <w:start w:val="1"/>
    </w:lvl>
    <w:lvl w:ilvl="1">
      <w:lvlJc w:val="left"/>
      <w:lvlText w:val="•"/>
      <w:numFmt w:val="bullet"/>
      <w:start w:val="1"/>
    </w:lvl>
    <w:lvl w:ilvl="2">
      <w:lvlJc w:val="left"/>
      <w:lvlText w:val="•"/>
      <w:numFmt w:val="bullet"/>
      <w:start w:val="1"/>
    </w:lvl>
  </w:abstractNum>
  <w:abstractNum w:abstractNumId="1">
    <w:nsid w:val="4DB127F8"/>
    <w:multiLevelType w:val="hybridMultilevel"/>
    <w:lvl w:ilvl="0">
      <w:lvlJc w:val="left"/>
      <w:lvlText w:val="•"/>
      <w:numFmt w:val="bullet"/>
      <w:start w:val="1"/>
    </w:lvl>
  </w:abstractNum>
  <w:abstractNum w:abstractNumId="2">
    <w:nsid w:val="216231B"/>
    <w:multiLevelType w:val="hybridMultilevel"/>
    <w:lvl w:ilvl="0">
      <w:lvlJc w:val="left"/>
      <w:lvlText w:val="…"/>
      <w:numFmt w:val="bullet"/>
      <w:start w:val="1"/>
    </w:lvl>
  </w:abstractNum>
  <w:abstractNum w:abstractNumId="3">
    <w:nsid w:val="1F16E9E8"/>
    <w:multiLevelType w:val="hybridMultilevel"/>
    <w:lvl w:ilvl="0">
      <w:lvlJc w:val="left"/>
      <w:lvlText w:val="•"/>
      <w:numFmt w:val="bullet"/>
      <w:start w:val="1"/>
    </w:lvl>
  </w:abstractNum>
  <w:abstractNum w:abstractNumId="4">
    <w:nsid w:val="1190CDE7"/>
    <w:multiLevelType w:val="hybridMultilevel"/>
    <w:lvl w:ilvl="0">
      <w:lvlJc w:val="left"/>
      <w:lvlText w:val="•"/>
      <w:numFmt w:val="bullet"/>
      <w:start w:val="1"/>
    </w:lvl>
    <w:lvl w:ilvl="1">
      <w:lvlJc w:val="left"/>
      <w:lvlText w:val="•"/>
      <w:numFmt w:val="bullet"/>
      <w:start w:val="1"/>
    </w:lvl>
  </w:abstractNum>
  <w:abstractNum w:abstractNumId="5">
    <w:nsid w:val="66EF438D"/>
    <w:multiLevelType w:val="hybridMultilevel"/>
    <w:lvl w:ilvl="0">
      <w:lvlJc w:val="left"/>
      <w:lvlText w:val="•"/>
      <w:numFmt w:val="bullet"/>
      <w:start w:val="1"/>
    </w:lvl>
    <w:lvl w:ilvl="1">
      <w:lvlJc w:val="left"/>
      <w:lvlText w:val="•"/>
      <w:numFmt w:val="bullet"/>
      <w:start w:val="1"/>
    </w:lvl>
  </w:abstractNum>
  <w:abstractNum w:abstractNumId="6">
    <w:nsid w:val="140E0F76"/>
    <w:multiLevelType w:val="hybridMultilevel"/>
    <w:lvl w:ilvl="0">
      <w:lvlJc w:val="left"/>
      <w:lvlText w:val="•"/>
      <w:numFmt w:val="bullet"/>
      <w:start w:val="1"/>
    </w:lvl>
  </w:abstractNum>
  <w:abstractNum w:abstractNumId="7">
    <w:nsid w:val="3352255A"/>
    <w:multiLevelType w:val="hybridMultilevel"/>
    <w:lvl w:ilvl="0">
      <w:lvlJc w:val="left"/>
      <w:lvlText w:val="•"/>
      <w:numFmt w:val="bullet"/>
      <w:start w:val="1"/>
    </w:lvl>
  </w:abstractNum>
  <w:abstractNum w:abstractNumId="8">
    <w:nsid w:val="109CF92E"/>
    <w:multiLevelType w:val="hybridMultilevel"/>
    <w:lvl w:ilvl="0">
      <w:lvlJc w:val="left"/>
      <w:lvlText w:val="•"/>
      <w:numFmt w:val="bullet"/>
      <w:start w:val="1"/>
    </w:lvl>
  </w:abstractNum>
  <w:abstractNum w:abstractNumId="9">
    <w:nsid w:val="DED7263"/>
    <w:multiLevelType w:val="hybridMultilevel"/>
    <w:lvl w:ilvl="0">
      <w:lvlJc w:val="left"/>
      <w:lvlText w:val="•"/>
      <w:numFmt w:val="bullet"/>
      <w:start w:val="1"/>
    </w:lvl>
  </w:abstractNum>
  <w:abstractNum w:abstractNumId="10">
    <w:nsid w:val="7FDCC233"/>
    <w:multiLevelType w:val="hybridMultilevel"/>
    <w:lvl w:ilvl="0">
      <w:lvlJc w:val="left"/>
      <w:lvlText w:val="•"/>
      <w:numFmt w:val="bullet"/>
      <w:start w:val="1"/>
    </w:lvl>
    <w:lvl w:ilvl="1">
      <w:lvlJc w:val="left"/>
      <w:lvlText w:val="•"/>
      <w:numFmt w:val="bullet"/>
      <w:start w:val="1"/>
    </w:lvl>
  </w:abstractNum>
  <w:abstractNum w:abstractNumId="11">
    <w:nsid w:val="1BEFD79F"/>
    <w:multiLevelType w:val="hybridMultilevel"/>
    <w:lvl w:ilvl="0">
      <w:lvlJc w:val="left"/>
      <w:lvlText w:val="•"/>
      <w:numFmt w:val="bullet"/>
      <w:start w:val="1"/>
    </w:lvl>
    <w:lvl w:ilvl="1">
      <w:lvlJc w:val="left"/>
      <w:lvlText w:val="•"/>
      <w:numFmt w:val="bullet"/>
      <w:start w:val="1"/>
    </w:lvl>
  </w:abstractNum>
  <w:abstractNum w:abstractNumId="12">
    <w:nsid w:val="41A7C4C9"/>
    <w:multiLevelType w:val="hybridMultilevel"/>
    <w:lvl w:ilvl="0">
      <w:lvlJc w:val="left"/>
      <w:lvlText w:val="é"/>
      <w:numFmt w:val="bullet"/>
      <w:start w:val="1"/>
    </w:lvl>
  </w:abstractNum>
  <w:abstractNum w:abstractNumId="13">
    <w:nsid w:val="6B68079A"/>
    <w:multiLevelType w:val="hybridMultilevel"/>
    <w:lvl w:ilvl="0">
      <w:lvlJc w:val="left"/>
      <w:lvlText w:val="•"/>
      <w:numFmt w:val="bullet"/>
      <w:start w:val="1"/>
    </w:lvl>
    <w:lvl w:ilvl="1">
      <w:lvlJc w:val="left"/>
      <w:lvlText w:val="•"/>
      <w:numFmt w:val="bullet"/>
      <w:start w:val="1"/>
    </w:lvl>
  </w:abstractNum>
  <w:abstractNum w:abstractNumId="14">
    <w:nsid w:val="4E6AFB66"/>
    <w:multiLevelType w:val="hybridMultilevel"/>
    <w:lvl w:ilvl="0">
      <w:lvlJc w:val="left"/>
      <w:lvlText w:val="•"/>
      <w:numFmt w:val="bullet"/>
      <w:start w:val="1"/>
    </w:lvl>
  </w:abstractNum>
  <w:abstractNum w:abstractNumId="15">
    <w:nsid w:val="25E45D32"/>
    <w:multiLevelType w:val="hybridMultilevel"/>
    <w:lvl w:ilvl="0">
      <w:lvlJc w:val="left"/>
      <w:lvlText w:val="•"/>
      <w:numFmt w:val="bullet"/>
      <w:start w:val="1"/>
    </w:lvl>
  </w:abstractNum>
  <w:abstractNum w:abstractNumId="16">
    <w:nsid w:val="519B500D"/>
    <w:multiLevelType w:val="hybridMultilevel"/>
    <w:lvl w:ilvl="0">
      <w:lvlJc w:val="left"/>
      <w:lvlText w:val="//"/>
      <w:numFmt w:val="bullet"/>
      <w:start w:val="1"/>
    </w:lvl>
  </w:abstractNum>
  <w:abstractNum w:abstractNumId="17">
    <w:nsid w:val="431BD7B7"/>
    <w:multiLevelType w:val="hybridMultilevel"/>
    <w:lvl w:ilvl="0">
      <w:lvlJc w:val="left"/>
      <w:lvlText w:val="//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Relationship Id="rId12" Type="http://schemas.openxmlformats.org/officeDocument/2006/relationships/image" Target="media/image1.jpeg"/><Relationship Id="rId13" Type="http://schemas.openxmlformats.org/officeDocument/2006/relationships/image" Target="media/image2.jpeg"/><Relationship Id="rId14" Type="http://schemas.openxmlformats.org/officeDocument/2006/relationships/image" Target="media/image3.jpeg"/><Relationship Id="rId15" Type="http://schemas.openxmlformats.org/officeDocument/2006/relationships/image" Target="media/image4.jpeg"/><Relationship Id="rId16" Type="http://schemas.openxmlformats.org/officeDocument/2006/relationships/image" Target="media/image5.jpeg"/><Relationship Id="rId17" Type="http://schemas.openxmlformats.org/officeDocument/2006/relationships/image" Target="media/image6.jpeg"/><Relationship Id="rId18" Type="http://schemas.openxmlformats.org/officeDocument/2006/relationships/image" Target="media/image7.png"/><Relationship Id="rId19" Type="http://schemas.openxmlformats.org/officeDocument/2006/relationships/image" Target="media/image8.jpe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jpeg"/><Relationship Id="rId23" Type="http://schemas.openxmlformats.org/officeDocument/2006/relationships/image" Target="media/image12.png"/><Relationship Id="rId24" Type="http://schemas.openxmlformats.org/officeDocument/2006/relationships/image" Target="media/image13.jpeg"/><Relationship Id="rId25" Type="http://schemas.openxmlformats.org/officeDocument/2006/relationships/image" Target="media/image14.jpeg"/><Relationship Id="rId26" Type="http://schemas.openxmlformats.org/officeDocument/2006/relationships/image" Target="media/image15.jpeg"/><Relationship Id="rId27" Type="http://schemas.openxmlformats.org/officeDocument/2006/relationships/image" Target="media/image16.png"/><Relationship Id="rId28" Type="http://schemas.openxmlformats.org/officeDocument/2006/relationships/image" Target="media/image17.jpeg"/><Relationship Id="rId29" Type="http://schemas.openxmlformats.org/officeDocument/2006/relationships/image" Target="media/image18.jpeg"/><Relationship Id="rId30" Type="http://schemas.openxmlformats.org/officeDocument/2006/relationships/image" Target="media/image19.png"/><Relationship Id="rId31" Type="http://schemas.openxmlformats.org/officeDocument/2006/relationships/image" Target="media/image20.jpeg"/><Relationship Id="rId32" Type="http://schemas.openxmlformats.org/officeDocument/2006/relationships/image" Target="media/image21.jpeg"/><Relationship Id="rId33" Type="http://schemas.openxmlformats.org/officeDocument/2006/relationships/image" Target="media/image22.png"/><Relationship Id="rId34" Type="http://schemas.openxmlformats.org/officeDocument/2006/relationships/image" Target="media/image23.jpeg"/><Relationship Id="rId35" Type="http://schemas.openxmlformats.org/officeDocument/2006/relationships/image" Target="media/image24.png"/><Relationship Id="rId36" Type="http://schemas.openxmlformats.org/officeDocument/2006/relationships/image" Target="media/image25.jpeg"/><Relationship Id="rId37" Type="http://schemas.openxmlformats.org/officeDocument/2006/relationships/image" Target="media/image26.png"/><Relationship Id="rId38" Type="http://schemas.openxmlformats.org/officeDocument/2006/relationships/image" Target="media/image27.jpeg"/><Relationship Id="rId39" Type="http://schemas.openxmlformats.org/officeDocument/2006/relationships/image" Target="media/image28.png"/><Relationship Id="rId40" Type="http://schemas.openxmlformats.org/officeDocument/2006/relationships/image" Target="media/image29.jpeg"/><Relationship Id="rId41" Type="http://schemas.openxmlformats.org/officeDocument/2006/relationships/image" Target="media/image30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2023-04-27T14:29:03Z</dcterms:created>
  <dcterms:modified xsi:type="dcterms:W3CDTF">2023-04-27T14:29:03Z</dcterms:modified>
</cp:coreProperties>
</file>