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eastAsiaTheme="minorEastAsia"/>
          <w:sz w:val="24"/>
          <w:szCs w:val="24"/>
          <w:u w:val="single"/>
          <w:lang w:val="en-US" w:eastAsia="zh-CN"/>
        </w:rPr>
      </w:pPr>
      <w:bookmarkStart w:id="0" w:name="_GoBack"/>
      <w:bookmarkEnd w:id="0"/>
      <w:r>
        <w:rPr>
          <w:rFonts w:hint="default" w:ascii="Times New Roman" w:hAnsi="Times New Roman" w:cs="Times New Roman"/>
          <w:sz w:val="24"/>
          <w:szCs w:val="24"/>
          <w:u w:val="single"/>
          <w:lang w:val="en-US" w:eastAsia="zh-CN"/>
        </w:rPr>
        <w:t>H</w:t>
      </w:r>
      <w:r>
        <w:rPr>
          <w:rFonts w:hint="default" w:ascii="Times New Roman" w:hAnsi="Times New Roman" w:cs="Times New Roman" w:eastAsiaTheme="minorEastAsia"/>
          <w:sz w:val="24"/>
          <w:szCs w:val="24"/>
          <w:u w:val="single"/>
          <w:lang w:val="en-US" w:eastAsia="zh-CN"/>
        </w:rPr>
        <w:t xml:space="preserve">urt </w:t>
      </w:r>
      <w:r>
        <w:rPr>
          <w:rFonts w:hint="default" w:ascii="Times New Roman" w:hAnsi="Times New Roman" w:cs="Times New Roman"/>
          <w:sz w:val="24"/>
          <w:szCs w:val="24"/>
          <w:u w:val="single"/>
          <w:lang w:val="en-US" w:eastAsia="zh-CN"/>
        </w:rPr>
        <w:t>D</w:t>
      </w:r>
      <w:r>
        <w:rPr>
          <w:rFonts w:hint="default" w:ascii="Times New Roman" w:hAnsi="Times New Roman" w:cs="Times New Roman" w:eastAsiaTheme="minorEastAsia"/>
          <w:sz w:val="24"/>
          <w:szCs w:val="24"/>
          <w:u w:val="single"/>
          <w:lang w:val="en-US" w:eastAsia="zh-CN"/>
        </w:rPr>
        <w:t xml:space="preserve">eep </w:t>
      </w:r>
      <w:r>
        <w:rPr>
          <w:rFonts w:hint="default" w:ascii="Times New Roman" w:hAnsi="Times New Roman" w:cs="Times New Roman"/>
          <w:sz w:val="24"/>
          <w:szCs w:val="24"/>
          <w:u w:val="single"/>
          <w:lang w:val="en-US" w:eastAsia="zh-CN"/>
        </w:rPr>
        <w:t>D</w:t>
      </w:r>
      <w:r>
        <w:rPr>
          <w:rFonts w:hint="default" w:ascii="Times New Roman" w:hAnsi="Times New Roman" w:cs="Times New Roman" w:eastAsiaTheme="minorEastAsia"/>
          <w:sz w:val="24"/>
          <w:szCs w:val="24"/>
          <w:u w:val="single"/>
          <w:lang w:val="en-US" w:eastAsia="zh-CN"/>
        </w:rPr>
        <w:t>own</w:t>
      </w:r>
    </w:p>
    <w:p>
      <w:pPr>
        <w:spacing w:line="360" w:lineRule="auto"/>
        <w:jc w:val="center"/>
        <w:rPr>
          <w:rFonts w:hint="default" w:ascii="Times New Roman" w:hAnsi="Times New Roman" w:cs="Times New Roman"/>
          <w:sz w:val="24"/>
          <w:szCs w:val="24"/>
          <w:u w:val="single"/>
        </w:rPr>
      </w:pPr>
    </w:p>
    <w:p>
      <w:pPr>
        <w:spacing w:line="360" w:lineRule="auto"/>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Hello everyone, I'm Sally, I'm 18 years old and I'm about to start university life, but before that, I've been through a lot of ups and downs. For example, a car accident, being teased by friends, etc. These almost knocked me down. Of course, I hope that I can meet the challenges that this world brings to me with a positive attitude and overcome them.</w:t>
      </w:r>
    </w:p>
    <w:p>
      <w:pPr>
        <w:spacing w:line="360" w:lineRule="auto"/>
        <w:jc w:val="left"/>
        <w:rPr>
          <w:rFonts w:hint="default" w:ascii="Times New Roman" w:hAnsi="Times New Roman" w:cs="Times New Roman"/>
          <w:sz w:val="24"/>
          <w:szCs w:val="24"/>
          <w:u w:val="none"/>
        </w:rPr>
      </w:pPr>
    </w:p>
    <w:p>
      <w:pPr>
        <w:spacing w:line="360" w:lineRule="auto"/>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Also, when I was 8 years old, there was a car accident. That morning, Dad was drowsy, and it was raining lightly, and he accidentally bumped into a big tree. At that time, Sally lost two front teeth and Dad scraped his foot. My siblings were not seriously injured. Dad then called and took me to the hospital. After a while, I woke up. The doctor told Sally that the tooth would not grow back, and she suddenly didn't know how to deal with it. What's even worse is that the parents think that Sally is bad, and it is easy to bring disasters to the family. What the parents said directly hurt Sally's heart. When Sally went back to school, she was too embarrassed to speak to her friends, and she started to feel inferior because she looked weird compared to other kids her age. At that time, Sally's teeth could not be repaired. Whenever people around her began to ask her why her two front teeth were missing, she would cry on the spot, not knowing how to explain it, and not daring to tell the real reason. She felt that it was not her fault, but why did she bear all this silently?</w:t>
      </w:r>
    </w:p>
    <w:p>
      <w:pPr>
        <w:spacing w:line="360" w:lineRule="auto"/>
        <w:jc w:val="left"/>
        <w:rPr>
          <w:rFonts w:hint="default" w:ascii="Times New Roman" w:hAnsi="Times New Roman" w:cs="Times New Roman"/>
          <w:sz w:val="24"/>
          <w:szCs w:val="24"/>
          <w:u w:val="none"/>
        </w:rPr>
      </w:pPr>
    </w:p>
    <w:p>
      <w:pPr>
        <w:spacing w:line="360" w:lineRule="auto"/>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Sally didn't feel happy at all during this time. Her life became very depressing and uncomfortable. However, her parents are still very concerned about her. They will go to the government hospital to help ask if there is a chance to make false teeth so that their daughter can restore her teeth. Finally, their application was answered. However, they didn't know how to tell Sally, and their hearts were filled with guilt.</w:t>
      </w:r>
      <w:r>
        <w:rPr>
          <w:rFonts w:hint="default" w:ascii="Times New Roman" w:hAnsi="Times New Roman" w:cs="Times New Roman"/>
          <w:sz w:val="24"/>
          <w:szCs w:val="24"/>
          <w:u w:val="none"/>
          <w:lang w:val="en-US" w:eastAsia="zh-CN"/>
        </w:rPr>
        <w:t xml:space="preserve"> I</w:t>
      </w:r>
      <w:r>
        <w:rPr>
          <w:rFonts w:hint="default" w:ascii="Times New Roman" w:hAnsi="Times New Roman" w:cs="Times New Roman"/>
          <w:sz w:val="24"/>
          <w:szCs w:val="24"/>
          <w:u w:val="none"/>
        </w:rPr>
        <w:t>n order for Sally to have this opportunity to become more confident, they finally told Sally about it. Sally didn't believe it at first, she couldn't believe her parents thought of her. After repeated confirmation, Sally is very grateful to her parents for giving her this opportunity. A few days later, Sally was both excited and nervous to see the doctor. The doctor examines her teeth first, and then makes a model of the teeth. When Sally returned for a follow-up visit a few days later, the doctor put her dentures on. She finally saw that her teeth were whole. She shed tears of joy. The parents also happily hugged Sally. She is thankful that the doctor took away her fear of communicating with people. However, the doctor told Sally to take good care of her dentures and take them out for cleaning every day. It's the only denture, and if it cracks, it's gone.</w:t>
      </w:r>
    </w:p>
    <w:p>
      <w:pPr>
        <w:spacing w:line="360" w:lineRule="auto"/>
        <w:jc w:val="left"/>
        <w:rPr>
          <w:rFonts w:hint="default" w:ascii="Times New Roman" w:hAnsi="Times New Roman" w:cs="Times New Roman"/>
          <w:sz w:val="24"/>
          <w:szCs w:val="24"/>
          <w:u w:val="none"/>
        </w:rPr>
      </w:pPr>
    </w:p>
    <w:p>
      <w:pPr>
        <w:spacing w:line="360" w:lineRule="auto"/>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After going to middle school, Sally met classmate</w:t>
      </w:r>
      <w:r>
        <w:rPr>
          <w:rFonts w:hint="default" w:ascii="Times New Roman" w:hAnsi="Times New Roman" w:cs="Times New Roman"/>
          <w:sz w:val="24"/>
          <w:szCs w:val="24"/>
          <w:u w:val="none"/>
          <w:lang w:val="en-US" w:eastAsia="zh-CN"/>
        </w:rPr>
        <w:t>s</w:t>
      </w:r>
      <w:r>
        <w:rPr>
          <w:rFonts w:hint="default" w:ascii="Times New Roman" w:hAnsi="Times New Roman" w:cs="Times New Roman"/>
          <w:sz w:val="24"/>
          <w:szCs w:val="24"/>
          <w:u w:val="none"/>
        </w:rPr>
        <w:t xml:space="preserve"> who used to go to school with her. When these classmates saw that Sally had dentures, they came to befriend her again. But, in fact, behind sally's back, these people say that sally is a toothless girl, and her front teeth are not real. Sally didn't know her friends hurt her like this. One day, a student came to Sally and asked, did you ever get into a car accident and wear dentures? Sally was surprised why this student would know about it. She thought to herself that I was not familiar with this student, so it was impossible for her to know about it. Sally begins to suspect that someone is spreading her secret. She never doubted her friend, but her instinct told her that only her friend</w:t>
      </w:r>
      <w:r>
        <w:rPr>
          <w:rFonts w:hint="default" w:ascii="Times New Roman" w:hAnsi="Times New Roman" w:cs="Times New Roman"/>
          <w:sz w:val="24"/>
          <w:szCs w:val="24"/>
          <w:u w:val="none"/>
          <w:lang w:val="en-US" w:eastAsia="zh-CN"/>
        </w:rPr>
        <w:t>s</w:t>
      </w:r>
      <w:r>
        <w:rPr>
          <w:rFonts w:hint="default" w:ascii="Times New Roman" w:hAnsi="Times New Roman" w:cs="Times New Roman"/>
          <w:sz w:val="24"/>
          <w:szCs w:val="24"/>
          <w:u w:val="none"/>
        </w:rPr>
        <w:t xml:space="preserve"> had the possibility of breaking the news to others. Sally also asked those friends to come out to find out about this matter. Finally, she recognized the motives of these friends, and now she can be brave enough to be herself, so she broke up with them directly. Instead, her friends started begging her not to break up. Such a friend is not worth mentioning. From now on, Sally doesn't need to look at their faces to be a person, but to live out her own attitude. When someone asked about the car accident, she was comfortable telling others the whole thing. Because, she has come out from the shadows to live a new life.</w:t>
      </w:r>
    </w:p>
    <w:p>
      <w:pPr>
        <w:spacing w:line="360" w:lineRule="auto"/>
        <w:jc w:val="left"/>
        <w:rPr>
          <w:rFonts w:hint="default" w:ascii="Times New Roman" w:hAnsi="Times New Roman" w:cs="Times New Roman"/>
          <w:sz w:val="24"/>
          <w:szCs w:val="24"/>
          <w:u w:val="none"/>
        </w:rPr>
      </w:pPr>
    </w:p>
    <w:p>
      <w:pPr>
        <w:spacing w:line="360" w:lineRule="auto"/>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In the end, Sally didn't care about the things that made her sad before, because it was in the past. Now she is starting to prepare for the better life in </w:t>
      </w:r>
      <w:r>
        <w:rPr>
          <w:rFonts w:hint="default" w:ascii="Times New Roman" w:hAnsi="Times New Roman" w:cs="Times New Roman"/>
          <w:sz w:val="24"/>
          <w:szCs w:val="24"/>
          <w:u w:val="none"/>
          <w:lang w:val="en-US" w:eastAsia="zh-CN"/>
        </w:rPr>
        <w:t>university</w:t>
      </w:r>
      <w:r>
        <w:rPr>
          <w:rFonts w:hint="default" w:ascii="Times New Roman" w:hAnsi="Times New Roman" w:cs="Times New Roman"/>
          <w:sz w:val="24"/>
          <w:szCs w:val="24"/>
          <w:u w:val="none"/>
        </w:rPr>
        <w:t xml:space="preserve">. She looks forward to meeting friends who have the same ideas and attitudes as her in </w:t>
      </w:r>
      <w:r>
        <w:rPr>
          <w:rFonts w:hint="default" w:ascii="Times New Roman" w:hAnsi="Times New Roman" w:cs="Times New Roman"/>
          <w:sz w:val="24"/>
          <w:szCs w:val="24"/>
          <w:u w:val="none"/>
          <w:lang w:val="en-US" w:eastAsia="zh-CN"/>
        </w:rPr>
        <w:t>university</w:t>
      </w:r>
      <w:r>
        <w:rPr>
          <w:rFonts w:hint="default" w:ascii="Times New Roman" w:hAnsi="Times New Roman" w:cs="Times New Roman"/>
          <w:sz w:val="24"/>
          <w:szCs w:val="24"/>
          <w:u w:val="none"/>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22428"/>
    <w:rsid w:val="3E164FE9"/>
    <w:rsid w:val="40DD5B8C"/>
    <w:rsid w:val="421F4F16"/>
    <w:rsid w:val="54325734"/>
    <w:rsid w:val="572D2D4A"/>
    <w:rsid w:val="5CF22428"/>
    <w:rsid w:val="5D9C6226"/>
    <w:rsid w:val="7EDC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2023-02-07T06:16:00Z</dcterms:created>
  <dc:creator>See mei Wong</dc:creator>
  <cp:lastModifiedBy>See mei Wong</cp:lastModifiedBy>
  <dcterms:modified xsi:type="dcterms:W3CDTF">2023-02-12T06:35:45Z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3B8DE52C6C584FF58AA0D18E0D610ADD</vt:lpwstr>
  </property>
</Properties>
</file>