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14519D" w14:textId="77777777" w:rsidR="002D7562" w:rsidRDefault="00000000">
      <w:pPr>
        <w:spacing w:after="40"/>
      </w:pPr>
      <w:r>
        <w:rPr>
          <w:b/>
          <w:color w:val="1A2A4A"/>
          <w:sz w:val="27"/>
        </w:rPr>
        <w:t>Tech Nation Visa — Global Talent (Exceptional Promise)</w:t>
      </w:r>
    </w:p>
    <w:p w14:paraId="0B8BBD65" w14:textId="77777777" w:rsidR="002D7562" w:rsidRDefault="00000000">
      <w:pPr>
        <w:spacing w:after="40"/>
      </w:pPr>
      <w:r>
        <w:rPr>
          <w:b/>
        </w:rPr>
        <w:t xml:space="preserve">Criteria: </w:t>
      </w:r>
      <w:r>
        <w:t>Mandatory Criteria — Technical Leadership / Innovation</w:t>
      </w:r>
    </w:p>
    <w:p w14:paraId="0AED7881" w14:textId="77777777" w:rsidR="002D7562" w:rsidRDefault="00000000">
      <w:pPr>
        <w:spacing w:after="40"/>
      </w:pPr>
      <w:r>
        <w:rPr>
          <w:b/>
        </w:rPr>
        <w:t xml:space="preserve">Applicant: </w:t>
      </w:r>
      <w:r>
        <w:t>Odeyemi Olusegun Israel</w:t>
      </w:r>
    </w:p>
    <w:p w14:paraId="533491CD" w14:textId="77777777" w:rsidR="002D7562" w:rsidRDefault="002D7562">
      <w:pPr>
        <w:pBdr>
          <w:bottom w:val="single" w:sz="8" w:space="1" w:color="1A2A4A"/>
        </w:pBdr>
        <w:spacing w:after="40"/>
      </w:pPr>
    </w:p>
    <w:p w14:paraId="22CA545E" w14:textId="6C0D7AEA" w:rsidR="002D7562" w:rsidRDefault="00000000">
      <w:pPr>
        <w:spacing w:after="40"/>
        <w:jc w:val="center"/>
      </w:pPr>
      <w:r>
        <w:rPr>
          <w:b/>
          <w:color w:val="1A2A4A"/>
          <w:sz w:val="27"/>
        </w:rPr>
        <w:t>MC2: Sustained Technical Contributions — GitHub Repository and Codebase Authorship</w:t>
      </w:r>
    </w:p>
    <w:p w14:paraId="47136D65" w14:textId="77777777" w:rsidR="002D7562" w:rsidRDefault="00000000">
      <w:pPr>
        <w:spacing w:after="40"/>
      </w:pPr>
      <w:r>
        <w:rPr>
          <w:b/>
          <w:color w:val="1A2A4A"/>
          <w:sz w:val="25"/>
        </w:rPr>
        <w:t>1. Executive Summary</w:t>
      </w:r>
    </w:p>
    <w:p w14:paraId="4F588DF6" w14:textId="77777777" w:rsidR="002D7562" w:rsidRDefault="002D7562">
      <w:pPr>
        <w:pBdr>
          <w:bottom w:val="single" w:sz="8" w:space="1" w:color="1A2A4A"/>
        </w:pBdr>
        <w:spacing w:after="40"/>
      </w:pPr>
    </w:p>
    <w:tbl>
      <w:tblPr>
        <w:tblStyle w:val="TableGrid"/>
        <w:tblW w:w="0" w:type="auto"/>
        <w:tblLook w:val="04A0" w:firstRow="1" w:lastRow="0" w:firstColumn="1" w:lastColumn="0" w:noHBand="0" w:noVBand="1"/>
      </w:tblPr>
      <w:tblGrid>
        <w:gridCol w:w="2381"/>
        <w:gridCol w:w="3685"/>
        <w:gridCol w:w="4082"/>
      </w:tblGrid>
      <w:tr w:rsidR="002D7562" w14:paraId="235B2276" w14:textId="77777777">
        <w:tc>
          <w:tcPr>
            <w:tcW w:w="2381" w:type="dxa"/>
            <w:shd w:val="clear" w:color="auto" w:fill="1A2A4A"/>
            <w:tcMar>
              <w:top w:w="55" w:type="dxa"/>
              <w:left w:w="55" w:type="dxa"/>
              <w:bottom w:w="55" w:type="dxa"/>
              <w:right w:w="55" w:type="dxa"/>
            </w:tcMar>
          </w:tcPr>
          <w:p w14:paraId="134B0125" w14:textId="77777777" w:rsidR="002D7562" w:rsidRDefault="00000000">
            <w:r>
              <w:rPr>
                <w:b/>
                <w:color w:val="FFFFFF"/>
                <w:sz w:val="21"/>
              </w:rPr>
              <w:t>Claim</w:t>
            </w:r>
          </w:p>
        </w:tc>
        <w:tc>
          <w:tcPr>
            <w:tcW w:w="3685" w:type="dxa"/>
            <w:shd w:val="clear" w:color="auto" w:fill="1A2A4A"/>
            <w:tcMar>
              <w:top w:w="55" w:type="dxa"/>
              <w:left w:w="55" w:type="dxa"/>
              <w:bottom w:w="55" w:type="dxa"/>
              <w:right w:w="55" w:type="dxa"/>
            </w:tcMar>
          </w:tcPr>
          <w:p w14:paraId="3F7795B3" w14:textId="77777777" w:rsidR="002D7562" w:rsidRDefault="00000000">
            <w:r>
              <w:rPr>
                <w:b/>
                <w:color w:val="FFFFFF"/>
                <w:sz w:val="21"/>
              </w:rPr>
              <w:t>Evidence</w:t>
            </w:r>
          </w:p>
        </w:tc>
        <w:tc>
          <w:tcPr>
            <w:tcW w:w="4082" w:type="dxa"/>
            <w:shd w:val="clear" w:color="auto" w:fill="1A2A4A"/>
            <w:tcMar>
              <w:top w:w="55" w:type="dxa"/>
              <w:left w:w="55" w:type="dxa"/>
              <w:bottom w:w="55" w:type="dxa"/>
              <w:right w:w="55" w:type="dxa"/>
            </w:tcMar>
          </w:tcPr>
          <w:p w14:paraId="69B6C2C6" w14:textId="77777777" w:rsidR="002D7562" w:rsidRDefault="00000000">
            <w:r>
              <w:rPr>
                <w:b/>
                <w:color w:val="FFFFFF"/>
                <w:sz w:val="21"/>
              </w:rPr>
              <w:t>Independent verification</w:t>
            </w:r>
          </w:p>
        </w:tc>
      </w:tr>
      <w:tr w:rsidR="002D7562" w14:paraId="6A8CE55F" w14:textId="77777777">
        <w:tc>
          <w:tcPr>
            <w:tcW w:w="2381" w:type="dxa"/>
            <w:shd w:val="clear" w:color="auto" w:fill="FFFFFF"/>
            <w:tcMar>
              <w:top w:w="55" w:type="dxa"/>
              <w:left w:w="55" w:type="dxa"/>
              <w:bottom w:w="55" w:type="dxa"/>
              <w:right w:w="55" w:type="dxa"/>
            </w:tcMar>
          </w:tcPr>
          <w:p w14:paraId="7A45DE5B" w14:textId="77777777" w:rsidR="002D7562" w:rsidRDefault="00000000">
            <w:r>
              <w:rPr>
                <w:color w:val="1A1A1A"/>
                <w:sz w:val="21"/>
              </w:rPr>
              <w:t>Sole authorship</w:t>
            </w:r>
          </w:p>
        </w:tc>
        <w:tc>
          <w:tcPr>
            <w:tcW w:w="3685" w:type="dxa"/>
            <w:shd w:val="clear" w:color="auto" w:fill="FFFFFF"/>
            <w:tcMar>
              <w:top w:w="55" w:type="dxa"/>
              <w:left w:w="55" w:type="dxa"/>
              <w:bottom w:w="55" w:type="dxa"/>
              <w:right w:w="55" w:type="dxa"/>
            </w:tcMar>
          </w:tcPr>
          <w:p w14:paraId="657052ED" w14:textId="77777777" w:rsidR="002D7562" w:rsidRDefault="00000000">
            <w:r>
              <w:rPr>
                <w:color w:val="1A1A1A"/>
                <w:sz w:val="21"/>
              </w:rPr>
              <w:t>361 commits from single GitHub account</w:t>
            </w:r>
          </w:p>
        </w:tc>
        <w:tc>
          <w:tcPr>
            <w:tcW w:w="4082" w:type="dxa"/>
            <w:shd w:val="clear" w:color="auto" w:fill="FFFFFF"/>
            <w:tcMar>
              <w:top w:w="55" w:type="dxa"/>
              <w:left w:w="55" w:type="dxa"/>
              <w:bottom w:w="55" w:type="dxa"/>
              <w:right w:w="55" w:type="dxa"/>
            </w:tcMar>
          </w:tcPr>
          <w:p w14:paraId="212A3055" w14:textId="77777777" w:rsidR="002D7562" w:rsidRDefault="00000000">
            <w:r>
              <w:rPr>
                <w:color w:val="1A1A1A"/>
                <w:sz w:val="21"/>
              </w:rPr>
              <w:t>github.com/segetii/AMTTP — public, diff-inspectable</w:t>
            </w:r>
          </w:p>
        </w:tc>
      </w:tr>
      <w:tr w:rsidR="002D7562" w14:paraId="489473B7" w14:textId="77777777">
        <w:tc>
          <w:tcPr>
            <w:tcW w:w="2381" w:type="dxa"/>
            <w:shd w:val="clear" w:color="auto" w:fill="F0F4F8"/>
            <w:tcMar>
              <w:top w:w="55" w:type="dxa"/>
              <w:left w:w="55" w:type="dxa"/>
              <w:bottom w:w="55" w:type="dxa"/>
              <w:right w:w="55" w:type="dxa"/>
            </w:tcMar>
          </w:tcPr>
          <w:p w14:paraId="3A486C11" w14:textId="77777777" w:rsidR="002D7562" w:rsidRDefault="00000000">
            <w:r>
              <w:rPr>
                <w:color w:val="1A1A1A"/>
                <w:sz w:val="21"/>
              </w:rPr>
              <w:t>Sustained development</w:t>
            </w:r>
          </w:p>
        </w:tc>
        <w:tc>
          <w:tcPr>
            <w:tcW w:w="3685" w:type="dxa"/>
            <w:shd w:val="clear" w:color="auto" w:fill="F0F4F8"/>
            <w:tcMar>
              <w:top w:w="55" w:type="dxa"/>
              <w:left w:w="55" w:type="dxa"/>
              <w:bottom w:w="55" w:type="dxa"/>
              <w:right w:w="55" w:type="dxa"/>
            </w:tcMar>
          </w:tcPr>
          <w:p w14:paraId="07669A00" w14:textId="77777777" w:rsidR="002D7562" w:rsidRDefault="00000000">
            <w:r>
              <w:rPr>
                <w:color w:val="1A1A1A"/>
                <w:sz w:val="21"/>
              </w:rPr>
              <w:t>8 months continuous (Sep 2025–Apr 2026)</w:t>
            </w:r>
          </w:p>
        </w:tc>
        <w:tc>
          <w:tcPr>
            <w:tcW w:w="4082" w:type="dxa"/>
            <w:shd w:val="clear" w:color="auto" w:fill="F0F4F8"/>
            <w:tcMar>
              <w:top w:w="55" w:type="dxa"/>
              <w:left w:w="55" w:type="dxa"/>
              <w:bottom w:w="55" w:type="dxa"/>
              <w:right w:w="55" w:type="dxa"/>
            </w:tcMar>
          </w:tcPr>
          <w:p w14:paraId="062EB2F7" w14:textId="77777777" w:rsidR="002D7562" w:rsidRDefault="00000000">
            <w:r>
              <w:rPr>
                <w:color w:val="1A1A1A"/>
                <w:sz w:val="21"/>
              </w:rPr>
              <w:t>Monthly commit cadence table (Table 2)</w:t>
            </w:r>
          </w:p>
        </w:tc>
      </w:tr>
      <w:tr w:rsidR="002D7562" w14:paraId="32E3E11D" w14:textId="77777777">
        <w:tc>
          <w:tcPr>
            <w:tcW w:w="2381" w:type="dxa"/>
            <w:shd w:val="clear" w:color="auto" w:fill="FFFFFF"/>
            <w:tcMar>
              <w:top w:w="55" w:type="dxa"/>
              <w:left w:w="55" w:type="dxa"/>
              <w:bottom w:w="55" w:type="dxa"/>
              <w:right w:w="55" w:type="dxa"/>
            </w:tcMar>
          </w:tcPr>
          <w:p w14:paraId="0227FFFD" w14:textId="77777777" w:rsidR="002D7562" w:rsidRDefault="00000000">
            <w:r>
              <w:rPr>
                <w:color w:val="1A1A1A"/>
                <w:sz w:val="21"/>
              </w:rPr>
              <w:t>Nov–Dec gap explained</w:t>
            </w:r>
          </w:p>
        </w:tc>
        <w:tc>
          <w:tcPr>
            <w:tcW w:w="3685" w:type="dxa"/>
            <w:shd w:val="clear" w:color="auto" w:fill="FFFFFF"/>
            <w:tcMar>
              <w:top w:w="55" w:type="dxa"/>
              <w:left w:w="55" w:type="dxa"/>
              <w:bottom w:w="55" w:type="dxa"/>
              <w:right w:w="55" w:type="dxa"/>
            </w:tcMar>
          </w:tcPr>
          <w:p w14:paraId="53942B7B" w14:textId="77777777" w:rsidR="002D7562" w:rsidRDefault="00000000">
            <w:r>
              <w:rPr>
                <w:color w:val="1A1A1A"/>
                <w:sz w:val="21"/>
              </w:rPr>
              <w:t>ML training in Google Colab (not GitHub)</w:t>
            </w:r>
          </w:p>
        </w:tc>
        <w:tc>
          <w:tcPr>
            <w:tcW w:w="4082" w:type="dxa"/>
            <w:shd w:val="clear" w:color="auto" w:fill="FFFFFF"/>
            <w:tcMar>
              <w:top w:w="55" w:type="dxa"/>
              <w:left w:w="55" w:type="dxa"/>
              <w:bottom w:w="55" w:type="dxa"/>
              <w:right w:w="55" w:type="dxa"/>
            </w:tcMar>
          </w:tcPr>
          <w:p w14:paraId="7654EBB8" w14:textId="77777777" w:rsidR="002D7562" w:rsidRDefault="00000000">
            <w:r>
              <w:rPr>
                <w:color w:val="1A1A1A"/>
                <w:sz w:val="21"/>
              </w:rPr>
              <w:t>Google Drive auto-timestamped folder names</w:t>
            </w:r>
          </w:p>
        </w:tc>
      </w:tr>
      <w:tr w:rsidR="002D7562" w14:paraId="739DED4D" w14:textId="77777777">
        <w:tc>
          <w:tcPr>
            <w:tcW w:w="2381" w:type="dxa"/>
            <w:shd w:val="clear" w:color="auto" w:fill="F0F4F8"/>
            <w:tcMar>
              <w:top w:w="55" w:type="dxa"/>
              <w:left w:w="55" w:type="dxa"/>
              <w:bottom w:w="55" w:type="dxa"/>
              <w:right w:w="55" w:type="dxa"/>
            </w:tcMar>
          </w:tcPr>
          <w:p w14:paraId="6B3FE555" w14:textId="77777777" w:rsidR="002D7562" w:rsidRDefault="00000000">
            <w:r>
              <w:rPr>
                <w:color w:val="1A1A1A"/>
                <w:sz w:val="21"/>
              </w:rPr>
              <w:t>Cross-domain scope</w:t>
            </w:r>
          </w:p>
        </w:tc>
        <w:tc>
          <w:tcPr>
            <w:tcW w:w="3685" w:type="dxa"/>
            <w:shd w:val="clear" w:color="auto" w:fill="F0F4F8"/>
            <w:tcMar>
              <w:top w:w="55" w:type="dxa"/>
              <w:left w:w="55" w:type="dxa"/>
              <w:bottom w:w="55" w:type="dxa"/>
              <w:right w:w="55" w:type="dxa"/>
            </w:tcMar>
          </w:tcPr>
          <w:p w14:paraId="0D4DD8E1" w14:textId="77777777" w:rsidR="002D7562" w:rsidRDefault="00000000">
            <w:r>
              <w:rPr>
                <w:color w:val="1A1A1A"/>
                <w:sz w:val="21"/>
              </w:rPr>
              <w:t>5 languages, 14+ independent services</w:t>
            </w:r>
          </w:p>
        </w:tc>
        <w:tc>
          <w:tcPr>
            <w:tcW w:w="4082" w:type="dxa"/>
            <w:shd w:val="clear" w:color="auto" w:fill="F0F4F8"/>
            <w:tcMar>
              <w:top w:w="55" w:type="dxa"/>
              <w:left w:w="55" w:type="dxa"/>
              <w:bottom w:w="55" w:type="dxa"/>
              <w:right w:w="55" w:type="dxa"/>
            </w:tcMar>
          </w:tcPr>
          <w:p w14:paraId="7E85F1E5" w14:textId="77777777" w:rsidR="002D7562" w:rsidRDefault="00000000">
            <w:r>
              <w:rPr>
                <w:color w:val="1A1A1A"/>
                <w:sz w:val="21"/>
              </w:rPr>
              <w:t>Per-domain public repo URLs — Table 3 below</w:t>
            </w:r>
          </w:p>
        </w:tc>
      </w:tr>
    </w:tbl>
    <w:p w14:paraId="0CA5A0C8" w14:textId="77777777" w:rsidR="002D7562" w:rsidRDefault="00000000">
      <w:pPr>
        <w:spacing w:after="40"/>
      </w:pPr>
      <w:r>
        <w:t xml:space="preserve">I built the AMTTP codebase as the sole author. The public GitHub repository records </w:t>
      </w:r>
      <w:r>
        <w:rPr>
          <w:b/>
        </w:rPr>
        <w:t>361 commits over eight months</w:t>
      </w:r>
      <w:r>
        <w:t xml:space="preserve"> (September 2025 – April 2026) from my account, covering the full product stack: Python AI services, a TypeScript API gateway and SDKs, a Dart mobile app, Solidity smart contracts, and security/research tooling.</w:t>
      </w:r>
    </w:p>
    <w:p w14:paraId="4915CB3C" w14:textId="77777777" w:rsidR="002D7562" w:rsidRDefault="00000000">
      <w:pPr>
        <w:spacing w:after="40"/>
      </w:pPr>
      <w:r>
        <w:t>The repository verifies both authorship and delivery: commit history, timestamps, and per-file diffs are public at github.com/segetii/AMTTP. This evidence shows sustained development of a working product across multiple engineering domains.</w:t>
      </w:r>
    </w:p>
    <w:p w14:paraId="64228793" w14:textId="77777777" w:rsidR="007422B6" w:rsidRDefault="007422B6">
      <w:pPr>
        <w:spacing w:after="40"/>
        <w:rPr>
          <w:b/>
          <w:color w:val="1A2A4A"/>
          <w:sz w:val="25"/>
        </w:rPr>
      </w:pPr>
    </w:p>
    <w:p w14:paraId="1BB7F6E2" w14:textId="77777777" w:rsidR="002D7562" w:rsidRDefault="00000000">
      <w:pPr>
        <w:spacing w:after="40"/>
      </w:pPr>
      <w:r>
        <w:rPr>
          <w:b/>
          <w:color w:val="1A2A4A"/>
          <w:sz w:val="25"/>
        </w:rPr>
        <w:t>2. Development Activity</w:t>
      </w:r>
    </w:p>
    <w:p w14:paraId="7B8705D4" w14:textId="77777777" w:rsidR="002D7562" w:rsidRDefault="002D7562">
      <w:pPr>
        <w:pBdr>
          <w:bottom w:val="single" w:sz="8" w:space="1" w:color="1A2A4A"/>
        </w:pBdr>
        <w:spacing w:after="40"/>
      </w:pPr>
    </w:p>
    <w:p w14:paraId="05F78C08" w14:textId="77777777" w:rsidR="002D7562" w:rsidRDefault="00000000">
      <w:pPr>
        <w:jc w:val="center"/>
      </w:pPr>
      <w:r>
        <w:rPr>
          <w:noProof/>
        </w:rPr>
        <w:drawing>
          <wp:inline distT="0" distB="0" distL="0" distR="0" wp14:anchorId="44B4F0F5" wp14:editId="6438A186">
            <wp:extent cx="6191250" cy="353695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hub_green_squares.png"/>
                    <pic:cNvPicPr/>
                  </pic:nvPicPr>
                  <pic:blipFill>
                    <a:blip r:embed="rId6"/>
                    <a:stretch>
                      <a:fillRect/>
                    </a:stretch>
                  </pic:blipFill>
                  <pic:spPr>
                    <a:xfrm>
                      <a:off x="0" y="0"/>
                      <a:ext cx="6191250" cy="3536950"/>
                    </a:xfrm>
                    <a:prstGeom prst="rect">
                      <a:avLst/>
                    </a:prstGeom>
                  </pic:spPr>
                </pic:pic>
              </a:graphicData>
            </a:graphic>
          </wp:inline>
        </w:drawing>
      </w:r>
    </w:p>
    <w:p w14:paraId="04C3C5AF" w14:textId="77777777" w:rsidR="007422B6" w:rsidRDefault="007422B6">
      <w:pPr>
        <w:spacing w:after="40"/>
        <w:rPr>
          <w:i/>
          <w:color w:val="444444"/>
          <w:sz w:val="20"/>
        </w:rPr>
      </w:pPr>
    </w:p>
    <w:p w14:paraId="65837595" w14:textId="77777777" w:rsidR="002D7562" w:rsidRDefault="00000000">
      <w:pPr>
        <w:spacing w:after="40"/>
      </w:pPr>
      <w:r>
        <w:rPr>
          <w:i/>
          <w:color w:val="444444"/>
          <w:sz w:val="20"/>
        </w:rPr>
        <w:t>Figure 1: GitHub activity graph for github.com/segetii — sustained solo engineering across the full design-to-deployment lifecycle of AMTTP. Each square represents a day with code commits.</w:t>
      </w:r>
    </w:p>
    <w:p w14:paraId="7F42B901" w14:textId="77777777" w:rsidR="007422B6" w:rsidRDefault="007422B6" w:rsidP="007422B6">
      <w:pPr>
        <w:spacing w:after="40"/>
        <w:rPr>
          <w:b/>
          <w:color w:val="1A2A4A"/>
          <w:sz w:val="25"/>
        </w:rPr>
      </w:pPr>
    </w:p>
    <w:p w14:paraId="3DC06070" w14:textId="77777777" w:rsidR="007422B6" w:rsidRPr="0084098C" w:rsidRDefault="00000000" w:rsidP="007422B6">
      <w:pPr>
        <w:spacing w:after="40"/>
      </w:pPr>
      <w:r>
        <w:rPr>
          <w:b/>
          <w:color w:val="1A2A4A"/>
          <w:sz w:val="25"/>
        </w:rPr>
        <w:t>3. Public Verification Record</w:t>
      </w:r>
    </w:p>
    <w:tbl>
      <w:tblPr>
        <w:tblStyle w:val="TableGrid"/>
        <w:tblW w:w="0" w:type="auto"/>
        <w:jc w:val="center"/>
        <w:tblLook w:val="04A0" w:firstRow="1" w:lastRow="0" w:firstColumn="1" w:lastColumn="0" w:noHBand="0" w:noVBand="1"/>
      </w:tblPr>
      <w:tblGrid>
        <w:gridCol w:w="4320"/>
        <w:gridCol w:w="5040"/>
      </w:tblGrid>
      <w:tr w:rsidR="002D7562" w:rsidRPr="007422B6" w14:paraId="6D5BAA9C" w14:textId="77777777">
        <w:trPr>
          <w:jc w:val="center"/>
        </w:trPr>
        <w:tc>
          <w:tcPr>
            <w:tcW w:w="4320" w:type="dxa"/>
            <w:shd w:val="clear" w:color="auto" w:fill="D9E1F2"/>
          </w:tcPr>
          <w:p w14:paraId="184072F2" w14:textId="77777777" w:rsidR="002D7562" w:rsidRPr="007422B6" w:rsidRDefault="00000000">
            <w:pPr>
              <w:rPr>
                <w:sz w:val="20"/>
                <w:szCs w:val="20"/>
              </w:rPr>
            </w:pPr>
            <w:r w:rsidRPr="007422B6">
              <w:rPr>
                <w:b/>
                <w:sz w:val="20"/>
                <w:szCs w:val="20"/>
              </w:rPr>
              <w:lastRenderedPageBreak/>
              <w:t>Metric</w:t>
            </w:r>
          </w:p>
        </w:tc>
        <w:tc>
          <w:tcPr>
            <w:tcW w:w="5040" w:type="dxa"/>
            <w:shd w:val="clear" w:color="auto" w:fill="D9E1F2"/>
          </w:tcPr>
          <w:p w14:paraId="7B86619C" w14:textId="77777777" w:rsidR="002D7562" w:rsidRPr="007422B6" w:rsidRDefault="00000000">
            <w:pPr>
              <w:rPr>
                <w:sz w:val="20"/>
                <w:szCs w:val="20"/>
              </w:rPr>
            </w:pPr>
            <w:r w:rsidRPr="007422B6">
              <w:rPr>
                <w:b/>
                <w:sz w:val="20"/>
                <w:szCs w:val="20"/>
              </w:rPr>
              <w:t>Value</w:t>
            </w:r>
          </w:p>
        </w:tc>
      </w:tr>
      <w:tr w:rsidR="002D7562" w:rsidRPr="007422B6" w14:paraId="4AE4DD48" w14:textId="77777777">
        <w:trPr>
          <w:jc w:val="center"/>
        </w:trPr>
        <w:tc>
          <w:tcPr>
            <w:tcW w:w="4320" w:type="dxa"/>
          </w:tcPr>
          <w:p w14:paraId="70AD1622" w14:textId="77777777" w:rsidR="002D7562" w:rsidRPr="007422B6" w:rsidRDefault="00000000">
            <w:pPr>
              <w:rPr>
                <w:sz w:val="20"/>
                <w:szCs w:val="20"/>
              </w:rPr>
            </w:pPr>
            <w:r w:rsidRPr="007422B6">
              <w:rPr>
                <w:sz w:val="20"/>
                <w:szCs w:val="20"/>
              </w:rPr>
              <w:t>Total commits (all branches)</w:t>
            </w:r>
          </w:p>
        </w:tc>
        <w:tc>
          <w:tcPr>
            <w:tcW w:w="5040" w:type="dxa"/>
          </w:tcPr>
          <w:p w14:paraId="3B37131C" w14:textId="77777777" w:rsidR="002D7562" w:rsidRPr="007422B6" w:rsidRDefault="00000000">
            <w:pPr>
              <w:rPr>
                <w:sz w:val="20"/>
                <w:szCs w:val="20"/>
              </w:rPr>
            </w:pPr>
            <w:r w:rsidRPr="007422B6">
              <w:rPr>
                <w:sz w:val="20"/>
                <w:szCs w:val="20"/>
              </w:rPr>
              <w:t>361</w:t>
            </w:r>
          </w:p>
        </w:tc>
      </w:tr>
      <w:tr w:rsidR="002D7562" w:rsidRPr="007422B6" w14:paraId="5D8677DB" w14:textId="77777777">
        <w:trPr>
          <w:jc w:val="center"/>
        </w:trPr>
        <w:tc>
          <w:tcPr>
            <w:tcW w:w="4320" w:type="dxa"/>
          </w:tcPr>
          <w:p w14:paraId="4909F144" w14:textId="77777777" w:rsidR="002D7562" w:rsidRPr="007422B6" w:rsidRDefault="00000000">
            <w:pPr>
              <w:rPr>
                <w:sz w:val="20"/>
                <w:szCs w:val="20"/>
              </w:rPr>
            </w:pPr>
            <w:r w:rsidRPr="007422B6">
              <w:rPr>
                <w:sz w:val="20"/>
                <w:szCs w:val="20"/>
              </w:rPr>
              <w:t>Active development period</w:t>
            </w:r>
          </w:p>
        </w:tc>
        <w:tc>
          <w:tcPr>
            <w:tcW w:w="5040" w:type="dxa"/>
          </w:tcPr>
          <w:p w14:paraId="1D799CF0" w14:textId="77777777" w:rsidR="002D7562" w:rsidRPr="007422B6" w:rsidRDefault="00000000">
            <w:pPr>
              <w:rPr>
                <w:sz w:val="20"/>
                <w:szCs w:val="20"/>
              </w:rPr>
            </w:pPr>
            <w:r w:rsidRPr="007422B6">
              <w:rPr>
                <w:sz w:val="20"/>
                <w:szCs w:val="20"/>
              </w:rPr>
              <w:t>Sep 2025 – Apr 2026</w:t>
            </w:r>
          </w:p>
        </w:tc>
      </w:tr>
      <w:tr w:rsidR="002D7562" w:rsidRPr="007422B6" w14:paraId="38AE86BF" w14:textId="77777777">
        <w:trPr>
          <w:jc w:val="center"/>
        </w:trPr>
        <w:tc>
          <w:tcPr>
            <w:tcW w:w="4320" w:type="dxa"/>
          </w:tcPr>
          <w:p w14:paraId="0AB0F024" w14:textId="77777777" w:rsidR="002D7562" w:rsidRPr="007422B6" w:rsidRDefault="00000000">
            <w:pPr>
              <w:rPr>
                <w:sz w:val="20"/>
                <w:szCs w:val="20"/>
              </w:rPr>
            </w:pPr>
            <w:r w:rsidRPr="007422B6">
              <w:rPr>
                <w:sz w:val="20"/>
                <w:szCs w:val="20"/>
              </w:rPr>
              <w:t>Peak month (Mar 2026)</w:t>
            </w:r>
          </w:p>
        </w:tc>
        <w:tc>
          <w:tcPr>
            <w:tcW w:w="5040" w:type="dxa"/>
          </w:tcPr>
          <w:p w14:paraId="40F957EA" w14:textId="77777777" w:rsidR="002D7562" w:rsidRPr="007422B6" w:rsidRDefault="00000000">
            <w:pPr>
              <w:rPr>
                <w:sz w:val="20"/>
                <w:szCs w:val="20"/>
              </w:rPr>
            </w:pPr>
            <w:r w:rsidRPr="007422B6">
              <w:rPr>
                <w:sz w:val="20"/>
                <w:szCs w:val="20"/>
              </w:rPr>
              <w:t>191 commits</w:t>
            </w:r>
          </w:p>
        </w:tc>
      </w:tr>
      <w:tr w:rsidR="002D7562" w:rsidRPr="007422B6" w14:paraId="6F962345" w14:textId="77777777">
        <w:trPr>
          <w:jc w:val="center"/>
        </w:trPr>
        <w:tc>
          <w:tcPr>
            <w:tcW w:w="4320" w:type="dxa"/>
          </w:tcPr>
          <w:p w14:paraId="1A7425F4" w14:textId="77777777" w:rsidR="002D7562" w:rsidRPr="007422B6" w:rsidRDefault="00000000">
            <w:pPr>
              <w:rPr>
                <w:sz w:val="20"/>
                <w:szCs w:val="20"/>
              </w:rPr>
            </w:pPr>
            <w:r w:rsidRPr="007422B6">
              <w:rPr>
                <w:sz w:val="20"/>
                <w:szCs w:val="20"/>
              </w:rPr>
              <w:t>Languages</w:t>
            </w:r>
          </w:p>
        </w:tc>
        <w:tc>
          <w:tcPr>
            <w:tcW w:w="5040" w:type="dxa"/>
          </w:tcPr>
          <w:p w14:paraId="74E0CFF0" w14:textId="77777777" w:rsidR="002D7562" w:rsidRPr="007422B6" w:rsidRDefault="00000000">
            <w:pPr>
              <w:rPr>
                <w:sz w:val="20"/>
                <w:szCs w:val="20"/>
              </w:rPr>
            </w:pPr>
            <w:r w:rsidRPr="007422B6">
              <w:rPr>
                <w:sz w:val="20"/>
                <w:szCs w:val="20"/>
              </w:rPr>
              <w:t>Python, TypeScript, Dart, Solidity</w:t>
            </w:r>
          </w:p>
        </w:tc>
      </w:tr>
      <w:tr w:rsidR="002D7562" w:rsidRPr="007422B6" w14:paraId="3C574C3D" w14:textId="77777777">
        <w:trPr>
          <w:jc w:val="center"/>
        </w:trPr>
        <w:tc>
          <w:tcPr>
            <w:tcW w:w="4320" w:type="dxa"/>
          </w:tcPr>
          <w:p w14:paraId="6DD3FC49" w14:textId="77777777" w:rsidR="002D7562" w:rsidRPr="007422B6" w:rsidRDefault="00000000">
            <w:pPr>
              <w:rPr>
                <w:sz w:val="20"/>
                <w:szCs w:val="20"/>
              </w:rPr>
            </w:pPr>
            <w:r w:rsidRPr="007422B6">
              <w:rPr>
                <w:sz w:val="20"/>
                <w:szCs w:val="20"/>
              </w:rPr>
              <w:t>Repository</w:t>
            </w:r>
          </w:p>
        </w:tc>
        <w:tc>
          <w:tcPr>
            <w:tcW w:w="5040" w:type="dxa"/>
          </w:tcPr>
          <w:p w14:paraId="78825DD9" w14:textId="77777777" w:rsidR="002D7562" w:rsidRPr="007422B6" w:rsidRDefault="00000000">
            <w:pPr>
              <w:rPr>
                <w:sz w:val="20"/>
                <w:szCs w:val="20"/>
              </w:rPr>
            </w:pPr>
            <w:r w:rsidRPr="007422B6">
              <w:rPr>
                <w:sz w:val="20"/>
                <w:szCs w:val="20"/>
              </w:rPr>
              <w:t>github.com/segetii/AMTTP</w:t>
            </w:r>
          </w:p>
        </w:tc>
      </w:tr>
    </w:tbl>
    <w:p w14:paraId="7C14841E" w14:textId="77777777" w:rsidR="007422B6" w:rsidRDefault="007422B6">
      <w:pPr>
        <w:spacing w:after="40"/>
        <w:rPr>
          <w:i/>
          <w:color w:val="444444"/>
          <w:sz w:val="20"/>
        </w:rPr>
      </w:pPr>
    </w:p>
    <w:p w14:paraId="3A1D6970" w14:textId="77777777" w:rsidR="002D7562" w:rsidRDefault="00000000">
      <w:pPr>
        <w:spacing w:after="40"/>
      </w:pPr>
      <w:r>
        <w:rPr>
          <w:i/>
          <w:color w:val="444444"/>
          <w:sz w:val="20"/>
        </w:rPr>
        <w:t>Table 1: Public repository summary showing sustained development over eight months in four production languages.</w:t>
      </w:r>
    </w:p>
    <w:tbl>
      <w:tblPr>
        <w:tblStyle w:val="TableGrid"/>
        <w:tblW w:w="0" w:type="auto"/>
        <w:jc w:val="center"/>
        <w:tblLook w:val="04A0" w:firstRow="1" w:lastRow="0" w:firstColumn="1" w:lastColumn="0" w:noHBand="0" w:noVBand="1"/>
      </w:tblPr>
      <w:tblGrid>
        <w:gridCol w:w="2160"/>
        <w:gridCol w:w="1728"/>
        <w:gridCol w:w="5760"/>
      </w:tblGrid>
      <w:tr w:rsidR="002D7562" w:rsidRPr="007422B6" w14:paraId="7B7AD6BA" w14:textId="77777777">
        <w:trPr>
          <w:jc w:val="center"/>
        </w:trPr>
        <w:tc>
          <w:tcPr>
            <w:tcW w:w="2160" w:type="dxa"/>
            <w:shd w:val="clear" w:color="auto" w:fill="D9E1F2"/>
          </w:tcPr>
          <w:p w14:paraId="1562AEF4" w14:textId="77777777" w:rsidR="002D7562" w:rsidRPr="007422B6" w:rsidRDefault="00000000">
            <w:pPr>
              <w:rPr>
                <w:sz w:val="20"/>
                <w:szCs w:val="20"/>
              </w:rPr>
            </w:pPr>
            <w:r w:rsidRPr="007422B6">
              <w:rPr>
                <w:b/>
                <w:sz w:val="20"/>
                <w:szCs w:val="20"/>
              </w:rPr>
              <w:t>Month</w:t>
            </w:r>
          </w:p>
        </w:tc>
        <w:tc>
          <w:tcPr>
            <w:tcW w:w="1728" w:type="dxa"/>
            <w:shd w:val="clear" w:color="auto" w:fill="D9E1F2"/>
          </w:tcPr>
          <w:p w14:paraId="05DE8223" w14:textId="77777777" w:rsidR="002D7562" w:rsidRPr="007422B6" w:rsidRDefault="00000000">
            <w:pPr>
              <w:rPr>
                <w:sz w:val="20"/>
                <w:szCs w:val="20"/>
              </w:rPr>
            </w:pPr>
            <w:r w:rsidRPr="007422B6">
              <w:rPr>
                <w:b/>
                <w:sz w:val="20"/>
                <w:szCs w:val="20"/>
              </w:rPr>
              <w:t>Commits</w:t>
            </w:r>
          </w:p>
        </w:tc>
        <w:tc>
          <w:tcPr>
            <w:tcW w:w="5760" w:type="dxa"/>
            <w:shd w:val="clear" w:color="auto" w:fill="D9E1F2"/>
          </w:tcPr>
          <w:p w14:paraId="443334BC" w14:textId="77777777" w:rsidR="002D7562" w:rsidRPr="007422B6" w:rsidRDefault="00000000">
            <w:pPr>
              <w:rPr>
                <w:sz w:val="20"/>
                <w:szCs w:val="20"/>
              </w:rPr>
            </w:pPr>
            <w:r w:rsidRPr="007422B6">
              <w:rPr>
                <w:b/>
                <w:sz w:val="20"/>
                <w:szCs w:val="20"/>
              </w:rPr>
              <w:t>Focus</w:t>
            </w:r>
          </w:p>
        </w:tc>
      </w:tr>
      <w:tr w:rsidR="002D7562" w:rsidRPr="007422B6" w14:paraId="3B4E0F98" w14:textId="77777777">
        <w:trPr>
          <w:jc w:val="center"/>
        </w:trPr>
        <w:tc>
          <w:tcPr>
            <w:tcW w:w="2160" w:type="dxa"/>
          </w:tcPr>
          <w:p w14:paraId="328C93E2" w14:textId="77777777" w:rsidR="002D7562" w:rsidRPr="007422B6" w:rsidRDefault="00000000">
            <w:pPr>
              <w:rPr>
                <w:sz w:val="20"/>
                <w:szCs w:val="20"/>
              </w:rPr>
            </w:pPr>
            <w:r w:rsidRPr="007422B6">
              <w:rPr>
                <w:sz w:val="20"/>
                <w:szCs w:val="20"/>
              </w:rPr>
              <w:t>Sep 2025</w:t>
            </w:r>
          </w:p>
        </w:tc>
        <w:tc>
          <w:tcPr>
            <w:tcW w:w="1728" w:type="dxa"/>
          </w:tcPr>
          <w:p w14:paraId="561217BF" w14:textId="77777777" w:rsidR="002D7562" w:rsidRPr="007422B6" w:rsidRDefault="00000000">
            <w:pPr>
              <w:rPr>
                <w:sz w:val="20"/>
                <w:szCs w:val="20"/>
              </w:rPr>
            </w:pPr>
            <w:r w:rsidRPr="007422B6">
              <w:rPr>
                <w:sz w:val="20"/>
                <w:szCs w:val="20"/>
              </w:rPr>
              <w:t>1</w:t>
            </w:r>
          </w:p>
        </w:tc>
        <w:tc>
          <w:tcPr>
            <w:tcW w:w="5760" w:type="dxa"/>
          </w:tcPr>
          <w:p w14:paraId="0F25E1A4" w14:textId="77777777" w:rsidR="002D7562" w:rsidRPr="007422B6" w:rsidRDefault="00000000">
            <w:pPr>
              <w:rPr>
                <w:sz w:val="20"/>
                <w:szCs w:val="20"/>
              </w:rPr>
            </w:pPr>
            <w:r w:rsidRPr="007422B6">
              <w:rPr>
                <w:sz w:val="20"/>
                <w:szCs w:val="20"/>
              </w:rPr>
              <w:t>Project inception</w:t>
            </w:r>
          </w:p>
        </w:tc>
      </w:tr>
      <w:tr w:rsidR="002D7562" w:rsidRPr="007422B6" w14:paraId="4428CEF4" w14:textId="77777777">
        <w:trPr>
          <w:jc w:val="center"/>
        </w:trPr>
        <w:tc>
          <w:tcPr>
            <w:tcW w:w="2160" w:type="dxa"/>
          </w:tcPr>
          <w:p w14:paraId="3CB90AD8" w14:textId="77777777" w:rsidR="002D7562" w:rsidRPr="007422B6" w:rsidRDefault="00000000">
            <w:pPr>
              <w:rPr>
                <w:sz w:val="20"/>
                <w:szCs w:val="20"/>
              </w:rPr>
            </w:pPr>
            <w:r w:rsidRPr="007422B6">
              <w:rPr>
                <w:sz w:val="20"/>
                <w:szCs w:val="20"/>
              </w:rPr>
              <w:t>Oct 2025</w:t>
            </w:r>
          </w:p>
        </w:tc>
        <w:tc>
          <w:tcPr>
            <w:tcW w:w="1728" w:type="dxa"/>
          </w:tcPr>
          <w:p w14:paraId="21E1C508" w14:textId="77777777" w:rsidR="002D7562" w:rsidRPr="007422B6" w:rsidRDefault="00000000">
            <w:pPr>
              <w:rPr>
                <w:sz w:val="20"/>
                <w:szCs w:val="20"/>
              </w:rPr>
            </w:pPr>
            <w:r w:rsidRPr="007422B6">
              <w:rPr>
                <w:sz w:val="20"/>
                <w:szCs w:val="20"/>
              </w:rPr>
              <w:t>22</w:t>
            </w:r>
          </w:p>
        </w:tc>
        <w:tc>
          <w:tcPr>
            <w:tcW w:w="5760" w:type="dxa"/>
          </w:tcPr>
          <w:p w14:paraId="6D507F19" w14:textId="77777777" w:rsidR="002D7562" w:rsidRPr="007422B6" w:rsidRDefault="00000000">
            <w:pPr>
              <w:rPr>
                <w:sz w:val="20"/>
                <w:szCs w:val="20"/>
              </w:rPr>
            </w:pPr>
            <w:r w:rsidRPr="007422B6">
              <w:rPr>
                <w:sz w:val="20"/>
                <w:szCs w:val="20"/>
              </w:rPr>
              <w:t>Smart contract architecture</w:t>
            </w:r>
          </w:p>
        </w:tc>
      </w:tr>
      <w:tr w:rsidR="002D7562" w:rsidRPr="007422B6" w14:paraId="5393AE4C" w14:textId="77777777">
        <w:trPr>
          <w:jc w:val="center"/>
        </w:trPr>
        <w:tc>
          <w:tcPr>
            <w:tcW w:w="2160" w:type="dxa"/>
          </w:tcPr>
          <w:p w14:paraId="6C983DA1" w14:textId="77777777" w:rsidR="002D7562" w:rsidRPr="007422B6" w:rsidRDefault="00000000">
            <w:pPr>
              <w:rPr>
                <w:sz w:val="20"/>
                <w:szCs w:val="20"/>
              </w:rPr>
            </w:pPr>
            <w:r w:rsidRPr="007422B6">
              <w:rPr>
                <w:sz w:val="20"/>
                <w:szCs w:val="20"/>
              </w:rPr>
              <w:t>Nov 2025</w:t>
            </w:r>
          </w:p>
        </w:tc>
        <w:tc>
          <w:tcPr>
            <w:tcW w:w="1728" w:type="dxa"/>
          </w:tcPr>
          <w:p w14:paraId="27814546" w14:textId="77777777" w:rsidR="002D7562" w:rsidRPr="007422B6" w:rsidRDefault="00000000">
            <w:pPr>
              <w:rPr>
                <w:sz w:val="20"/>
                <w:szCs w:val="20"/>
              </w:rPr>
            </w:pPr>
            <w:r w:rsidRPr="007422B6">
              <w:rPr>
                <w:sz w:val="20"/>
                <w:szCs w:val="20"/>
              </w:rPr>
              <w:t>—</w:t>
            </w:r>
          </w:p>
        </w:tc>
        <w:tc>
          <w:tcPr>
            <w:tcW w:w="5760" w:type="dxa"/>
          </w:tcPr>
          <w:p w14:paraId="254B449B" w14:textId="77777777" w:rsidR="002D7562" w:rsidRPr="007422B6" w:rsidRDefault="00000000">
            <w:pPr>
              <w:rPr>
                <w:sz w:val="20"/>
                <w:szCs w:val="20"/>
              </w:rPr>
            </w:pPr>
            <w:r w:rsidRPr="007422B6">
              <w:rPr>
                <w:sz w:val="20"/>
                <w:szCs w:val="20"/>
              </w:rPr>
              <w:t>ML model training &amp; dataset work (Google Colab)</w:t>
            </w:r>
          </w:p>
        </w:tc>
      </w:tr>
      <w:tr w:rsidR="002D7562" w:rsidRPr="007422B6" w14:paraId="0A7FC16C" w14:textId="77777777">
        <w:trPr>
          <w:jc w:val="center"/>
        </w:trPr>
        <w:tc>
          <w:tcPr>
            <w:tcW w:w="2160" w:type="dxa"/>
          </w:tcPr>
          <w:p w14:paraId="63927818" w14:textId="77777777" w:rsidR="002D7562" w:rsidRPr="007422B6" w:rsidRDefault="00000000">
            <w:pPr>
              <w:rPr>
                <w:sz w:val="20"/>
                <w:szCs w:val="20"/>
              </w:rPr>
            </w:pPr>
            <w:r w:rsidRPr="007422B6">
              <w:rPr>
                <w:sz w:val="20"/>
                <w:szCs w:val="20"/>
              </w:rPr>
              <w:t>Dec 2025</w:t>
            </w:r>
          </w:p>
        </w:tc>
        <w:tc>
          <w:tcPr>
            <w:tcW w:w="1728" w:type="dxa"/>
          </w:tcPr>
          <w:p w14:paraId="05160C6F" w14:textId="77777777" w:rsidR="002D7562" w:rsidRPr="007422B6" w:rsidRDefault="00000000">
            <w:pPr>
              <w:rPr>
                <w:sz w:val="20"/>
                <w:szCs w:val="20"/>
              </w:rPr>
            </w:pPr>
            <w:r w:rsidRPr="007422B6">
              <w:rPr>
                <w:sz w:val="20"/>
                <w:szCs w:val="20"/>
              </w:rPr>
              <w:t>—</w:t>
            </w:r>
          </w:p>
        </w:tc>
        <w:tc>
          <w:tcPr>
            <w:tcW w:w="5760" w:type="dxa"/>
          </w:tcPr>
          <w:p w14:paraId="39E7BE63" w14:textId="77777777" w:rsidR="002D7562" w:rsidRPr="007422B6" w:rsidRDefault="00000000">
            <w:pPr>
              <w:rPr>
                <w:sz w:val="20"/>
                <w:szCs w:val="20"/>
              </w:rPr>
            </w:pPr>
            <w:r w:rsidRPr="007422B6">
              <w:rPr>
                <w:sz w:val="20"/>
                <w:szCs w:val="20"/>
              </w:rPr>
              <w:t>ML pipeline refinement &amp; validation (Google Colab)</w:t>
            </w:r>
          </w:p>
        </w:tc>
      </w:tr>
      <w:tr w:rsidR="002D7562" w:rsidRPr="007422B6" w14:paraId="08E00413" w14:textId="77777777">
        <w:trPr>
          <w:jc w:val="center"/>
        </w:trPr>
        <w:tc>
          <w:tcPr>
            <w:tcW w:w="2160" w:type="dxa"/>
          </w:tcPr>
          <w:p w14:paraId="622BFD76" w14:textId="77777777" w:rsidR="002D7562" w:rsidRPr="007422B6" w:rsidRDefault="00000000">
            <w:pPr>
              <w:rPr>
                <w:sz w:val="20"/>
                <w:szCs w:val="20"/>
              </w:rPr>
            </w:pPr>
            <w:r w:rsidRPr="007422B6">
              <w:rPr>
                <w:sz w:val="20"/>
                <w:szCs w:val="20"/>
              </w:rPr>
              <w:t>Jan 2026</w:t>
            </w:r>
          </w:p>
        </w:tc>
        <w:tc>
          <w:tcPr>
            <w:tcW w:w="1728" w:type="dxa"/>
          </w:tcPr>
          <w:p w14:paraId="4CA77EAB" w14:textId="77777777" w:rsidR="002D7562" w:rsidRPr="007422B6" w:rsidRDefault="00000000">
            <w:pPr>
              <w:rPr>
                <w:sz w:val="20"/>
                <w:szCs w:val="20"/>
              </w:rPr>
            </w:pPr>
            <w:r w:rsidRPr="007422B6">
              <w:rPr>
                <w:sz w:val="20"/>
                <w:szCs w:val="20"/>
              </w:rPr>
              <w:t>18</w:t>
            </w:r>
          </w:p>
        </w:tc>
        <w:tc>
          <w:tcPr>
            <w:tcW w:w="5760" w:type="dxa"/>
          </w:tcPr>
          <w:p w14:paraId="50B3480D" w14:textId="77777777" w:rsidR="002D7562" w:rsidRPr="007422B6" w:rsidRDefault="00000000">
            <w:pPr>
              <w:rPr>
                <w:sz w:val="20"/>
                <w:szCs w:val="20"/>
              </w:rPr>
            </w:pPr>
            <w:r w:rsidRPr="007422B6">
              <w:rPr>
                <w:sz w:val="20"/>
                <w:szCs w:val="20"/>
              </w:rPr>
              <w:t>ML pipeline integration &amp; microservices</w:t>
            </w:r>
          </w:p>
        </w:tc>
      </w:tr>
      <w:tr w:rsidR="002D7562" w:rsidRPr="007422B6" w14:paraId="309F0DA5" w14:textId="77777777">
        <w:trPr>
          <w:jc w:val="center"/>
        </w:trPr>
        <w:tc>
          <w:tcPr>
            <w:tcW w:w="2160" w:type="dxa"/>
          </w:tcPr>
          <w:p w14:paraId="15090F38" w14:textId="77777777" w:rsidR="002D7562" w:rsidRPr="007422B6" w:rsidRDefault="00000000">
            <w:pPr>
              <w:rPr>
                <w:sz w:val="20"/>
                <w:szCs w:val="20"/>
              </w:rPr>
            </w:pPr>
            <w:r w:rsidRPr="007422B6">
              <w:rPr>
                <w:sz w:val="20"/>
                <w:szCs w:val="20"/>
              </w:rPr>
              <w:t>Feb 2026</w:t>
            </w:r>
          </w:p>
        </w:tc>
        <w:tc>
          <w:tcPr>
            <w:tcW w:w="1728" w:type="dxa"/>
          </w:tcPr>
          <w:p w14:paraId="1799814E" w14:textId="77777777" w:rsidR="002D7562" w:rsidRPr="007422B6" w:rsidRDefault="00000000">
            <w:pPr>
              <w:rPr>
                <w:sz w:val="20"/>
                <w:szCs w:val="20"/>
              </w:rPr>
            </w:pPr>
            <w:r w:rsidRPr="007422B6">
              <w:rPr>
                <w:sz w:val="20"/>
                <w:szCs w:val="20"/>
              </w:rPr>
              <w:t>115</w:t>
            </w:r>
          </w:p>
        </w:tc>
        <w:tc>
          <w:tcPr>
            <w:tcW w:w="5760" w:type="dxa"/>
          </w:tcPr>
          <w:p w14:paraId="77025C62" w14:textId="77777777" w:rsidR="002D7562" w:rsidRPr="007422B6" w:rsidRDefault="00000000">
            <w:pPr>
              <w:rPr>
                <w:sz w:val="20"/>
                <w:szCs w:val="20"/>
              </w:rPr>
            </w:pPr>
            <w:r w:rsidRPr="007422B6">
              <w:rPr>
                <w:sz w:val="20"/>
                <w:szCs w:val="20"/>
              </w:rPr>
              <w:t>Full-stack integration &amp; SDKs</w:t>
            </w:r>
          </w:p>
        </w:tc>
      </w:tr>
      <w:tr w:rsidR="002D7562" w:rsidRPr="007422B6" w14:paraId="2903838B" w14:textId="77777777">
        <w:trPr>
          <w:jc w:val="center"/>
        </w:trPr>
        <w:tc>
          <w:tcPr>
            <w:tcW w:w="2160" w:type="dxa"/>
          </w:tcPr>
          <w:p w14:paraId="60DB3819" w14:textId="77777777" w:rsidR="002D7562" w:rsidRPr="007422B6" w:rsidRDefault="00000000">
            <w:pPr>
              <w:rPr>
                <w:sz w:val="20"/>
                <w:szCs w:val="20"/>
              </w:rPr>
            </w:pPr>
            <w:r w:rsidRPr="007422B6">
              <w:rPr>
                <w:sz w:val="20"/>
                <w:szCs w:val="20"/>
              </w:rPr>
              <w:t>Mar 2026</w:t>
            </w:r>
          </w:p>
        </w:tc>
        <w:tc>
          <w:tcPr>
            <w:tcW w:w="1728" w:type="dxa"/>
          </w:tcPr>
          <w:p w14:paraId="55040A05" w14:textId="77777777" w:rsidR="002D7562" w:rsidRPr="007422B6" w:rsidRDefault="00000000">
            <w:pPr>
              <w:rPr>
                <w:sz w:val="20"/>
                <w:szCs w:val="20"/>
              </w:rPr>
            </w:pPr>
            <w:r w:rsidRPr="007422B6">
              <w:rPr>
                <w:sz w:val="20"/>
                <w:szCs w:val="20"/>
              </w:rPr>
              <w:t>191</w:t>
            </w:r>
          </w:p>
        </w:tc>
        <w:tc>
          <w:tcPr>
            <w:tcW w:w="5760" w:type="dxa"/>
          </w:tcPr>
          <w:p w14:paraId="17015416" w14:textId="77777777" w:rsidR="002D7562" w:rsidRPr="007422B6" w:rsidRDefault="00000000">
            <w:pPr>
              <w:rPr>
                <w:sz w:val="20"/>
                <w:szCs w:val="20"/>
              </w:rPr>
            </w:pPr>
            <w:r w:rsidRPr="007422B6">
              <w:rPr>
                <w:sz w:val="20"/>
                <w:szCs w:val="20"/>
              </w:rPr>
              <w:t>Security auditing &amp; production hardening</w:t>
            </w:r>
          </w:p>
        </w:tc>
      </w:tr>
      <w:tr w:rsidR="002D7562" w:rsidRPr="007422B6" w14:paraId="77B8C31B" w14:textId="77777777">
        <w:trPr>
          <w:jc w:val="center"/>
        </w:trPr>
        <w:tc>
          <w:tcPr>
            <w:tcW w:w="2160" w:type="dxa"/>
          </w:tcPr>
          <w:p w14:paraId="06DA4424" w14:textId="77777777" w:rsidR="002D7562" w:rsidRPr="007422B6" w:rsidRDefault="00000000">
            <w:pPr>
              <w:rPr>
                <w:sz w:val="20"/>
                <w:szCs w:val="20"/>
              </w:rPr>
            </w:pPr>
            <w:r w:rsidRPr="007422B6">
              <w:rPr>
                <w:sz w:val="20"/>
                <w:szCs w:val="20"/>
              </w:rPr>
              <w:t>Apr 2026</w:t>
            </w:r>
          </w:p>
        </w:tc>
        <w:tc>
          <w:tcPr>
            <w:tcW w:w="1728" w:type="dxa"/>
          </w:tcPr>
          <w:p w14:paraId="7E74C7FB" w14:textId="77777777" w:rsidR="002D7562" w:rsidRPr="007422B6" w:rsidRDefault="00000000">
            <w:pPr>
              <w:rPr>
                <w:sz w:val="20"/>
                <w:szCs w:val="20"/>
              </w:rPr>
            </w:pPr>
            <w:r w:rsidRPr="007422B6">
              <w:rPr>
                <w:sz w:val="20"/>
                <w:szCs w:val="20"/>
              </w:rPr>
              <w:t>14</w:t>
            </w:r>
          </w:p>
        </w:tc>
        <w:tc>
          <w:tcPr>
            <w:tcW w:w="5760" w:type="dxa"/>
          </w:tcPr>
          <w:p w14:paraId="6128DD25" w14:textId="77777777" w:rsidR="002D7562" w:rsidRPr="007422B6" w:rsidRDefault="00000000">
            <w:pPr>
              <w:rPr>
                <w:sz w:val="20"/>
                <w:szCs w:val="20"/>
              </w:rPr>
            </w:pPr>
            <w:r w:rsidRPr="007422B6">
              <w:rPr>
                <w:sz w:val="20"/>
                <w:szCs w:val="20"/>
              </w:rPr>
              <w:t>Research papers &amp; documentation</w:t>
            </w:r>
          </w:p>
        </w:tc>
      </w:tr>
    </w:tbl>
    <w:p w14:paraId="0621EDE1" w14:textId="77777777" w:rsidR="00450ACA" w:rsidRDefault="00450ACA">
      <w:pPr>
        <w:spacing w:after="40"/>
      </w:pPr>
    </w:p>
    <w:p w14:paraId="5EAF8902" w14:textId="77777777" w:rsidR="00450ACA" w:rsidRDefault="00000000">
      <w:pPr>
        <w:spacing w:after="40"/>
      </w:pPr>
      <w:r>
        <w:rPr>
          <w:i/>
          <w:color w:val="444444"/>
          <w:sz w:val="20"/>
        </w:rPr>
        <w:t>Table 2: Monthly cadence (Sep 2025 – Apr 2026). November and December 2025 commits do not appear in the GitHub graph because ML model training and dataset experimentation during that period were conducted in Google Colab; the resulting artefacts were integrated into the repository from January 2026 onwards.</w:t>
      </w:r>
    </w:p>
    <w:p w14:paraId="0F27FB61" w14:textId="77777777" w:rsidR="00450ACA" w:rsidRDefault="00450ACA">
      <w:pPr>
        <w:spacing w:after="40"/>
      </w:pPr>
    </w:p>
    <w:p w14:paraId="0BE37010" w14:textId="77777777" w:rsidR="00450ACA" w:rsidRDefault="00000000">
      <w:pPr>
        <w:spacing w:after="40"/>
      </w:pPr>
      <w:r>
        <w:rPr>
          <w:b/>
          <w:color w:val="1A2A4A"/>
          <w:sz w:val="25"/>
        </w:rPr>
        <w:t>4. Repository Scope and Authorship</w:t>
      </w:r>
    </w:p>
    <w:p w14:paraId="2F4ED5A7" w14:textId="77777777" w:rsidR="002D7562" w:rsidRDefault="002D7562">
      <w:pPr>
        <w:spacing w:after="40"/>
      </w:pPr>
    </w:p>
    <w:p w14:paraId="7E673836" w14:textId="77777777" w:rsidR="002D7562" w:rsidRDefault="00000000">
      <w:pPr>
        <w:spacing w:after="40"/>
      </w:pPr>
      <w:r>
        <w:t>Every commit, timestamp, and per-file diff is permanently public at github.com/segetii/AMTTP — authorship is verifiable without relying on any claim made here.</w:t>
      </w:r>
    </w:p>
    <w:p w14:paraId="58E479EF" w14:textId="77777777" w:rsidR="002D7562" w:rsidRDefault="00000000">
      <w:pPr>
        <w:spacing w:after="40"/>
      </w:pPr>
      <w:r>
        <w:rPr>
          <w:b/>
          <w:color w:val="1A2A4A"/>
          <w:sz w:val="25"/>
        </w:rPr>
        <w:t>5. Supplementary: ML Development Activity (Nov–Dec 2025)</w:t>
      </w:r>
    </w:p>
    <w:p w14:paraId="5026ABA7" w14:textId="77777777" w:rsidR="002D7562" w:rsidRDefault="002D7562">
      <w:pPr>
        <w:pBdr>
          <w:bottom w:val="single" w:sz="8" w:space="1" w:color="1A2A4A"/>
        </w:pBdr>
        <w:spacing w:after="40"/>
      </w:pPr>
    </w:p>
    <w:p w14:paraId="7693F9BC" w14:textId="77777777" w:rsidR="002D7562" w:rsidRDefault="00000000">
      <w:pPr>
        <w:spacing w:after="40"/>
      </w:pPr>
      <w:r>
        <w:t xml:space="preserve">As noted in Table 2, November and December 2025 saw no commits to the public GitHub repository because model training and dataset experimentation were conducted in Google </w:t>
      </w:r>
      <w:proofErr w:type="spellStart"/>
      <w:r>
        <w:t>Colab</w:t>
      </w:r>
      <w:proofErr w:type="spellEnd"/>
      <w:r>
        <w:t xml:space="preserve">. The Google Drive </w:t>
      </w:r>
      <w:proofErr w:type="gramStart"/>
      <w:r>
        <w:t>listing</w:t>
      </w:r>
      <w:proofErr w:type="gramEnd"/>
      <w:r>
        <w:t xml:space="preserve"> below provides independent, Google-timestamped corroboration.</w:t>
      </w:r>
    </w:p>
    <w:p w14:paraId="25E099DC" w14:textId="77777777" w:rsidR="0084098C" w:rsidRDefault="0084098C">
      <w:pPr>
        <w:spacing w:after="40"/>
      </w:pPr>
    </w:p>
    <w:p w14:paraId="347B4A70" w14:textId="77777777" w:rsidR="0084098C" w:rsidRDefault="0084098C" w:rsidP="0084098C">
      <w:pPr>
        <w:jc w:val="center"/>
      </w:pPr>
      <w:r>
        <w:rPr>
          <w:noProof/>
        </w:rPr>
        <w:drawing>
          <wp:inline distT="0" distB="0" distL="0" distR="0" wp14:anchorId="212D3281" wp14:editId="5216C5B0">
            <wp:extent cx="5626100" cy="2867660"/>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oogle_drive_colab_artifacts.png"/>
                    <pic:cNvPicPr/>
                  </pic:nvPicPr>
                  <pic:blipFill>
                    <a:blip r:embed="rId7"/>
                    <a:stretch>
                      <a:fillRect/>
                    </a:stretch>
                  </pic:blipFill>
                  <pic:spPr>
                    <a:xfrm>
                      <a:off x="0" y="0"/>
                      <a:ext cx="5626100" cy="2867660"/>
                    </a:xfrm>
                    <a:prstGeom prst="rect">
                      <a:avLst/>
                    </a:prstGeom>
                  </pic:spPr>
                </pic:pic>
              </a:graphicData>
            </a:graphic>
          </wp:inline>
        </w:drawing>
      </w:r>
    </w:p>
    <w:p w14:paraId="78E38965" w14:textId="77777777" w:rsidR="007422B6" w:rsidRDefault="007422B6">
      <w:pPr>
        <w:spacing w:after="40"/>
      </w:pPr>
    </w:p>
    <w:p w14:paraId="4C1AD84F" w14:textId="77777777" w:rsidR="002D7562" w:rsidRDefault="00000000">
      <w:pPr>
        <w:spacing w:after="40"/>
      </w:pPr>
      <w:r>
        <w:rPr>
          <w:i/>
          <w:color w:val="444444"/>
          <w:sz w:val="20"/>
        </w:rPr>
        <w:t xml:space="preserve">Figure 3: Google Drive listing (captured 13 May 2026) showing AMTTP ML artefact folders. Key entries: </w:t>
      </w:r>
      <w:proofErr w:type="spellStart"/>
      <w:r>
        <w:rPr>
          <w:i/>
          <w:color w:val="444444"/>
          <w:sz w:val="20"/>
        </w:rPr>
        <w:t>AMTTP_Machine_artifacts</w:t>
      </w:r>
      <w:proofErr w:type="spellEnd"/>
      <w:r>
        <w:rPr>
          <w:i/>
          <w:color w:val="444444"/>
          <w:sz w:val="20"/>
        </w:rPr>
        <w:t xml:space="preserve"> (Dec 5, 2025) and colab_artifacts_20251207_224303 (Dec 7, </w:t>
      </w:r>
      <w:proofErr w:type="gramStart"/>
      <w:r>
        <w:rPr>
          <w:i/>
          <w:color w:val="444444"/>
          <w:sz w:val="20"/>
        </w:rPr>
        <w:t>2025) —</w:t>
      </w:r>
      <w:proofErr w:type="gramEnd"/>
      <w:r>
        <w:rPr>
          <w:i/>
          <w:color w:val="444444"/>
          <w:sz w:val="20"/>
        </w:rPr>
        <w:t xml:space="preserve"> the folder name is an auto-</w:t>
      </w:r>
      <w:r>
        <w:rPr>
          <w:i/>
          <w:color w:val="444444"/>
          <w:sz w:val="20"/>
        </w:rPr>
        <w:lastRenderedPageBreak/>
        <w:t>generated ISO timestamp (7 Dec 2025, 22:43:03 UTC) from a Colab export script. AMTTP_Models_GPU (Oct 1, 2025) and AMTTP_Models_v2/_v29 (Sep 26, 2025) show ML versioning began at project inception.</w:t>
      </w:r>
    </w:p>
    <w:p w14:paraId="3CE928D7" w14:textId="77777777" w:rsidR="007422B6" w:rsidRDefault="007422B6">
      <w:pPr>
        <w:spacing w:after="40"/>
        <w:rPr>
          <w:b/>
          <w:color w:val="1A2A4A"/>
          <w:sz w:val="25"/>
        </w:rPr>
      </w:pPr>
    </w:p>
    <w:p w14:paraId="57D08749" w14:textId="77777777" w:rsidR="002D7562" w:rsidRDefault="00000000">
      <w:pPr>
        <w:spacing w:after="40"/>
      </w:pPr>
      <w:r>
        <w:rPr>
          <w:b/>
          <w:color w:val="1A2A4A"/>
          <w:sz w:val="25"/>
        </w:rPr>
        <w:t>6. Technical Breadth — Cross-Domain Deliverables</w:t>
      </w:r>
    </w:p>
    <w:p w14:paraId="75E2EAC9" w14:textId="77777777" w:rsidR="002D7562" w:rsidRDefault="002D7562">
      <w:pPr>
        <w:pBdr>
          <w:bottom w:val="single" w:sz="8" w:space="1" w:color="1A2A4A"/>
        </w:pBdr>
        <w:spacing w:after="40"/>
      </w:pPr>
    </w:p>
    <w:tbl>
      <w:tblPr>
        <w:tblStyle w:val="TableGrid"/>
        <w:tblW w:w="0" w:type="auto"/>
        <w:jc w:val="center"/>
        <w:tblLook w:val="04A0" w:firstRow="1" w:lastRow="0" w:firstColumn="1" w:lastColumn="0" w:noHBand="0" w:noVBand="1"/>
      </w:tblPr>
      <w:tblGrid>
        <w:gridCol w:w="1707"/>
        <w:gridCol w:w="1480"/>
        <w:gridCol w:w="2918"/>
        <w:gridCol w:w="4259"/>
      </w:tblGrid>
      <w:tr w:rsidR="002D7562" w14:paraId="57D1CA6B" w14:textId="77777777">
        <w:trPr>
          <w:jc w:val="center"/>
        </w:trPr>
        <w:tc>
          <w:tcPr>
            <w:tcW w:w="2160" w:type="dxa"/>
            <w:shd w:val="clear" w:color="auto" w:fill="D9E1F2"/>
          </w:tcPr>
          <w:p w14:paraId="1D56171C" w14:textId="77777777" w:rsidR="002D7562" w:rsidRDefault="00000000">
            <w:r>
              <w:rPr>
                <w:b/>
                <w:sz w:val="20"/>
              </w:rPr>
              <w:t>Domain</w:t>
            </w:r>
          </w:p>
        </w:tc>
        <w:tc>
          <w:tcPr>
            <w:tcW w:w="1584" w:type="dxa"/>
            <w:shd w:val="clear" w:color="auto" w:fill="D9E1F2"/>
          </w:tcPr>
          <w:p w14:paraId="0AC14AD7" w14:textId="77777777" w:rsidR="002D7562" w:rsidRDefault="00000000">
            <w:r>
              <w:rPr>
                <w:b/>
                <w:sz w:val="20"/>
              </w:rPr>
              <w:t>Language</w:t>
            </w:r>
          </w:p>
        </w:tc>
        <w:tc>
          <w:tcPr>
            <w:tcW w:w="3744" w:type="dxa"/>
            <w:shd w:val="clear" w:color="auto" w:fill="D9E1F2"/>
          </w:tcPr>
          <w:p w14:paraId="3460E064" w14:textId="77777777" w:rsidR="002D7562" w:rsidRDefault="00000000">
            <w:r>
              <w:rPr>
                <w:b/>
                <w:sz w:val="20"/>
              </w:rPr>
              <w:t>Key Deliverable</w:t>
            </w:r>
          </w:p>
        </w:tc>
        <w:tc>
          <w:tcPr>
            <w:tcW w:w="3168" w:type="dxa"/>
            <w:shd w:val="clear" w:color="auto" w:fill="D9E1F2"/>
          </w:tcPr>
          <w:p w14:paraId="038D1E58" w14:textId="77777777" w:rsidR="002D7562" w:rsidRDefault="00000000">
            <w:r>
              <w:rPr>
                <w:b/>
                <w:sz w:val="20"/>
              </w:rPr>
              <w:t>Public Verification</w:t>
            </w:r>
          </w:p>
        </w:tc>
      </w:tr>
      <w:tr w:rsidR="002D7562" w14:paraId="45309154" w14:textId="77777777">
        <w:trPr>
          <w:jc w:val="center"/>
        </w:trPr>
        <w:tc>
          <w:tcPr>
            <w:tcW w:w="2160" w:type="dxa"/>
          </w:tcPr>
          <w:p w14:paraId="264F4A68" w14:textId="77777777" w:rsidR="002D7562" w:rsidRDefault="00000000">
            <w:r>
              <w:rPr>
                <w:sz w:val="20"/>
              </w:rPr>
              <w:t>AI / ML</w:t>
            </w:r>
          </w:p>
        </w:tc>
        <w:tc>
          <w:tcPr>
            <w:tcW w:w="1584" w:type="dxa"/>
          </w:tcPr>
          <w:p w14:paraId="4AE641F6" w14:textId="77777777" w:rsidR="002D7562" w:rsidRDefault="00000000">
            <w:r>
              <w:rPr>
                <w:sz w:val="20"/>
              </w:rPr>
              <w:t>Python</w:t>
            </w:r>
          </w:p>
        </w:tc>
        <w:tc>
          <w:tcPr>
            <w:tcW w:w="3744" w:type="dxa"/>
          </w:tcPr>
          <w:p w14:paraId="7E7D4D76" w14:textId="77777777" w:rsidR="002D7562" w:rsidRDefault="00000000">
            <w:r>
              <w:rPr>
                <w:sz w:val="20"/>
              </w:rPr>
              <w:t>9-service FastAPI backend + distilled XGBoost/LightGBM</w:t>
            </w:r>
          </w:p>
        </w:tc>
        <w:tc>
          <w:tcPr>
            <w:tcW w:w="3168" w:type="dxa"/>
          </w:tcPr>
          <w:p w14:paraId="28119291" w14:textId="77777777" w:rsidR="002D7562" w:rsidRDefault="00000000">
            <w:r>
              <w:rPr>
                <w:sz w:val="20"/>
              </w:rPr>
              <w:t>github.com/segetii/AMTTP/ml/</w:t>
            </w:r>
          </w:p>
        </w:tc>
      </w:tr>
      <w:tr w:rsidR="002D7562" w14:paraId="09780F92" w14:textId="77777777">
        <w:trPr>
          <w:jc w:val="center"/>
        </w:trPr>
        <w:tc>
          <w:tcPr>
            <w:tcW w:w="2160" w:type="dxa"/>
          </w:tcPr>
          <w:p w14:paraId="73441662" w14:textId="77777777" w:rsidR="002D7562" w:rsidRDefault="00000000">
            <w:r>
              <w:rPr>
                <w:sz w:val="20"/>
              </w:rPr>
              <w:t>Blockchain</w:t>
            </w:r>
          </w:p>
        </w:tc>
        <w:tc>
          <w:tcPr>
            <w:tcW w:w="1584" w:type="dxa"/>
          </w:tcPr>
          <w:p w14:paraId="161BA9C3" w14:textId="77777777" w:rsidR="002D7562" w:rsidRDefault="00000000">
            <w:r>
              <w:rPr>
                <w:sz w:val="20"/>
              </w:rPr>
              <w:t>Solidity</w:t>
            </w:r>
          </w:p>
        </w:tc>
        <w:tc>
          <w:tcPr>
            <w:tcW w:w="3744" w:type="dxa"/>
          </w:tcPr>
          <w:p w14:paraId="3E4C5091" w14:textId="77777777" w:rsidR="002D7562" w:rsidRDefault="00000000">
            <w:r>
              <w:rPr>
                <w:sz w:val="20"/>
              </w:rPr>
              <w:t>38 contracts, 10 deployed on Sepolia</w:t>
            </w:r>
          </w:p>
        </w:tc>
        <w:tc>
          <w:tcPr>
            <w:tcW w:w="3168" w:type="dxa"/>
          </w:tcPr>
          <w:p w14:paraId="10BBA365" w14:textId="77777777" w:rsidR="002D7562" w:rsidRDefault="00000000">
            <w:r>
              <w:rPr>
                <w:sz w:val="20"/>
              </w:rPr>
              <w:t>sepolia.etherscan.io</w:t>
            </w:r>
          </w:p>
        </w:tc>
      </w:tr>
      <w:tr w:rsidR="002D7562" w14:paraId="362E16D2" w14:textId="77777777">
        <w:trPr>
          <w:jc w:val="center"/>
        </w:trPr>
        <w:tc>
          <w:tcPr>
            <w:tcW w:w="2160" w:type="dxa"/>
          </w:tcPr>
          <w:p w14:paraId="5DF9F827" w14:textId="77777777" w:rsidR="002D7562" w:rsidRDefault="00000000">
            <w:r>
              <w:rPr>
                <w:sz w:val="20"/>
              </w:rPr>
              <w:t>API Gateway</w:t>
            </w:r>
          </w:p>
        </w:tc>
        <w:tc>
          <w:tcPr>
            <w:tcW w:w="1584" w:type="dxa"/>
          </w:tcPr>
          <w:p w14:paraId="59B1DF23" w14:textId="77777777" w:rsidR="002D7562" w:rsidRDefault="00000000">
            <w:r>
              <w:rPr>
                <w:sz w:val="20"/>
              </w:rPr>
              <w:t>TypeScript</w:t>
            </w:r>
          </w:p>
        </w:tc>
        <w:tc>
          <w:tcPr>
            <w:tcW w:w="3744" w:type="dxa"/>
          </w:tcPr>
          <w:p w14:paraId="17CA1BEE" w14:textId="77777777" w:rsidR="002D7562" w:rsidRDefault="00000000">
            <w:r>
              <w:rPr>
                <w:sz w:val="20"/>
              </w:rPr>
              <w:t>Express.js Oracle Service + TypeScript SDK</w:t>
            </w:r>
          </w:p>
        </w:tc>
        <w:tc>
          <w:tcPr>
            <w:tcW w:w="3168" w:type="dxa"/>
          </w:tcPr>
          <w:p w14:paraId="3F9E479D" w14:textId="77777777" w:rsidR="002D7562" w:rsidRDefault="00000000">
            <w:r>
              <w:rPr>
                <w:sz w:val="20"/>
              </w:rPr>
              <w:t>github.com/segetii/AMTTP/backend/</w:t>
            </w:r>
          </w:p>
        </w:tc>
      </w:tr>
      <w:tr w:rsidR="002D7562" w14:paraId="2853A2AD" w14:textId="77777777">
        <w:trPr>
          <w:jc w:val="center"/>
        </w:trPr>
        <w:tc>
          <w:tcPr>
            <w:tcW w:w="2160" w:type="dxa"/>
          </w:tcPr>
          <w:p w14:paraId="212E4664" w14:textId="77777777" w:rsidR="002D7562" w:rsidRDefault="00000000">
            <w:r>
              <w:rPr>
                <w:sz w:val="20"/>
              </w:rPr>
              <w:t>Mobile / Web App</w:t>
            </w:r>
          </w:p>
        </w:tc>
        <w:tc>
          <w:tcPr>
            <w:tcW w:w="1584" w:type="dxa"/>
          </w:tcPr>
          <w:p w14:paraId="074F247A" w14:textId="77777777" w:rsidR="002D7562" w:rsidRDefault="00000000">
            <w:r>
              <w:rPr>
                <w:sz w:val="20"/>
              </w:rPr>
              <w:t>Dart</w:t>
            </w:r>
          </w:p>
        </w:tc>
        <w:tc>
          <w:tcPr>
            <w:tcW w:w="3744" w:type="dxa"/>
          </w:tcPr>
          <w:p w14:paraId="02370E00" w14:textId="77777777" w:rsidR="002D7562" w:rsidRDefault="00000000">
            <w:r>
              <w:rPr>
                <w:sz w:val="20"/>
              </w:rPr>
              <w:t>Flutter 6-platform consumer app (port 3010)</w:t>
            </w:r>
          </w:p>
        </w:tc>
        <w:tc>
          <w:tcPr>
            <w:tcW w:w="3168" w:type="dxa"/>
          </w:tcPr>
          <w:p w14:paraId="1520D9E3" w14:textId="77777777" w:rsidR="002D7562" w:rsidRDefault="00000000">
            <w:r>
              <w:rPr>
                <w:sz w:val="20"/>
              </w:rPr>
              <w:t>github.com/segetii/AMTTP/frontend/amttp_app/</w:t>
            </w:r>
          </w:p>
        </w:tc>
      </w:tr>
      <w:tr w:rsidR="002D7562" w14:paraId="01C15D24" w14:textId="77777777">
        <w:trPr>
          <w:jc w:val="center"/>
        </w:trPr>
        <w:tc>
          <w:tcPr>
            <w:tcW w:w="2160" w:type="dxa"/>
          </w:tcPr>
          <w:p w14:paraId="2B947CB9" w14:textId="77777777" w:rsidR="002D7562" w:rsidRDefault="00000000">
            <w:r>
              <w:rPr>
                <w:sz w:val="20"/>
              </w:rPr>
              <w:t>Enterprise Web</w:t>
            </w:r>
          </w:p>
        </w:tc>
        <w:tc>
          <w:tcPr>
            <w:tcW w:w="1584" w:type="dxa"/>
          </w:tcPr>
          <w:p w14:paraId="7A818FAF" w14:textId="77777777" w:rsidR="002D7562" w:rsidRDefault="00000000">
            <w:r>
              <w:rPr>
                <w:sz w:val="20"/>
              </w:rPr>
              <w:t>TypeScript</w:t>
            </w:r>
          </w:p>
        </w:tc>
        <w:tc>
          <w:tcPr>
            <w:tcW w:w="3744" w:type="dxa"/>
          </w:tcPr>
          <w:p w14:paraId="57721B8B" w14:textId="77777777" w:rsidR="002D7562" w:rsidRDefault="00000000">
            <w:r>
              <w:rPr>
                <w:sz w:val="20"/>
              </w:rPr>
              <w:t>Next.js War Room dashboard (port 3006)</w:t>
            </w:r>
          </w:p>
        </w:tc>
        <w:tc>
          <w:tcPr>
            <w:tcW w:w="3168" w:type="dxa"/>
          </w:tcPr>
          <w:p w14:paraId="4F977DC9" w14:textId="77777777" w:rsidR="002D7562" w:rsidRDefault="00000000">
            <w:r>
              <w:rPr>
                <w:sz w:val="20"/>
              </w:rPr>
              <w:t>github.com/segetii/AMTTP/frontend/frontend/</w:t>
            </w:r>
          </w:p>
        </w:tc>
      </w:tr>
      <w:tr w:rsidR="002D7562" w14:paraId="3C560CE5" w14:textId="77777777">
        <w:trPr>
          <w:jc w:val="center"/>
        </w:trPr>
        <w:tc>
          <w:tcPr>
            <w:tcW w:w="2160" w:type="dxa"/>
          </w:tcPr>
          <w:p w14:paraId="721EEEBD" w14:textId="77777777" w:rsidR="002D7562" w:rsidRDefault="00000000">
            <w:r>
              <w:rPr>
                <w:sz w:val="20"/>
              </w:rPr>
              <w:t>Python SDK</w:t>
            </w:r>
          </w:p>
        </w:tc>
        <w:tc>
          <w:tcPr>
            <w:tcW w:w="1584" w:type="dxa"/>
          </w:tcPr>
          <w:p w14:paraId="27B9BF80" w14:textId="77777777" w:rsidR="002D7562" w:rsidRDefault="00000000">
            <w:r>
              <w:rPr>
                <w:sz w:val="20"/>
              </w:rPr>
              <w:t>Python</w:t>
            </w:r>
          </w:p>
        </w:tc>
        <w:tc>
          <w:tcPr>
            <w:tcW w:w="3744" w:type="dxa"/>
          </w:tcPr>
          <w:p w14:paraId="1BF45F34" w14:textId="77777777" w:rsidR="002D7562" w:rsidRDefault="00000000">
            <w:r>
              <w:rPr>
                <w:sz w:val="20"/>
              </w:rPr>
              <w:t>amttp SDK — PyPI-ready, mirrors TS SDK</w:t>
            </w:r>
          </w:p>
        </w:tc>
        <w:tc>
          <w:tcPr>
            <w:tcW w:w="3168" w:type="dxa"/>
          </w:tcPr>
          <w:p w14:paraId="08F50F3B" w14:textId="77777777" w:rsidR="002D7562" w:rsidRDefault="00000000">
            <w:r>
              <w:rPr>
                <w:sz w:val="20"/>
              </w:rPr>
              <w:t>github.com/segetii/AMTTP/packages/python-sdk/</w:t>
            </w:r>
          </w:p>
        </w:tc>
      </w:tr>
      <w:tr w:rsidR="002D7562" w14:paraId="2CB16714" w14:textId="77777777">
        <w:trPr>
          <w:jc w:val="center"/>
        </w:trPr>
        <w:tc>
          <w:tcPr>
            <w:tcW w:w="2160" w:type="dxa"/>
          </w:tcPr>
          <w:p w14:paraId="4C398B73" w14:textId="77777777" w:rsidR="002D7562" w:rsidRDefault="00000000">
            <w:r>
              <w:rPr>
                <w:sz w:val="20"/>
              </w:rPr>
              <w:t>Security Tooling</w:t>
            </w:r>
          </w:p>
        </w:tc>
        <w:tc>
          <w:tcPr>
            <w:tcW w:w="1584" w:type="dxa"/>
          </w:tcPr>
          <w:p w14:paraId="56A7A7F2" w14:textId="77777777" w:rsidR="002D7562" w:rsidRDefault="00000000">
            <w:r>
              <w:rPr>
                <w:sz w:val="20"/>
              </w:rPr>
              <w:t>YAML/Python</w:t>
            </w:r>
          </w:p>
        </w:tc>
        <w:tc>
          <w:tcPr>
            <w:tcW w:w="3744" w:type="dxa"/>
          </w:tcPr>
          <w:p w14:paraId="78E2E1B3" w14:textId="77777777" w:rsidR="002D7562" w:rsidRDefault="00000000">
            <w:r>
              <w:rPr>
                <w:sz w:val="20"/>
              </w:rPr>
              <w:t>Slither + Echidna audit pipeline (38 contracts)</w:t>
            </w:r>
          </w:p>
        </w:tc>
        <w:tc>
          <w:tcPr>
            <w:tcW w:w="3168" w:type="dxa"/>
          </w:tcPr>
          <w:p w14:paraId="32F99AB9" w14:textId="77777777" w:rsidR="002D7562" w:rsidRDefault="00000000">
            <w:r>
              <w:rPr>
                <w:sz w:val="20"/>
              </w:rPr>
              <w:t>github.com/segetii/AMTTP/audit/</w:t>
            </w:r>
          </w:p>
        </w:tc>
      </w:tr>
      <w:tr w:rsidR="002D7562" w14:paraId="75C8669C" w14:textId="77777777">
        <w:trPr>
          <w:jc w:val="center"/>
        </w:trPr>
        <w:tc>
          <w:tcPr>
            <w:tcW w:w="2160" w:type="dxa"/>
          </w:tcPr>
          <w:p w14:paraId="2CCC22C3" w14:textId="77777777" w:rsidR="002D7562" w:rsidRDefault="00000000">
            <w:r>
              <w:rPr>
                <w:sz w:val="20"/>
              </w:rPr>
              <w:t>Smart Contract Tests</w:t>
            </w:r>
          </w:p>
        </w:tc>
        <w:tc>
          <w:tcPr>
            <w:tcW w:w="1584" w:type="dxa"/>
          </w:tcPr>
          <w:p w14:paraId="2E5E6B08" w14:textId="77777777" w:rsidR="002D7562" w:rsidRDefault="00000000">
            <w:r>
              <w:rPr>
                <w:sz w:val="20"/>
              </w:rPr>
              <w:t>JavaScript</w:t>
            </w:r>
          </w:p>
        </w:tc>
        <w:tc>
          <w:tcPr>
            <w:tcW w:w="3744" w:type="dxa"/>
          </w:tcPr>
          <w:p w14:paraId="773CE3BA" w14:textId="77777777" w:rsidR="002D7562" w:rsidRDefault="00000000">
            <w:r>
              <w:rPr>
                <w:sz w:val="20"/>
              </w:rPr>
              <w:t>Hardhat + Foundry test suites (74 files compiled)</w:t>
            </w:r>
          </w:p>
        </w:tc>
        <w:tc>
          <w:tcPr>
            <w:tcW w:w="3168" w:type="dxa"/>
          </w:tcPr>
          <w:p w14:paraId="75F93DE5" w14:textId="77777777" w:rsidR="002D7562" w:rsidRDefault="00000000">
            <w:r>
              <w:rPr>
                <w:sz w:val="20"/>
              </w:rPr>
              <w:t>github.com/segetii/AMTTP/test/</w:t>
            </w:r>
          </w:p>
        </w:tc>
      </w:tr>
    </w:tbl>
    <w:p w14:paraId="24156895" w14:textId="77777777" w:rsidR="002D7562" w:rsidRDefault="00000000">
      <w:pPr>
        <w:spacing w:after="40"/>
      </w:pPr>
      <w:r>
        <w:rPr>
          <w:i/>
          <w:color w:val="444444"/>
          <w:sz w:val="20"/>
        </w:rPr>
        <w:t>Table 3: Public verification matrix — each domain, language, and deliverable is independently verifiable from the public repository without relying on any claim made in this document. Building across all eight rows simultaneously is the distinguishing characteristic of sole authorship.</w:t>
      </w:r>
    </w:p>
    <w:p w14:paraId="6459E3FC" w14:textId="77777777" w:rsidR="002D7562" w:rsidRDefault="0084098C">
      <w:pPr>
        <w:spacing w:before="60" w:after="0"/>
      </w:pPr>
      <w:r>
        <w:rPr>
          <w:b/>
          <w:color w:val="1A2A4A"/>
        </w:rPr>
        <w:t xml:space="preserve">Note: </w:t>
      </w:r>
      <w:r>
        <w:t>This exhibit does not rely on the applicant's description of activity. Every commit, timestamp, and per-file diff is independently inspectable at github.com/segetii/AMTTP. The November–December gap is corroborated by Google-timestamped Colab artefact folder names (auto-generated ISO timestamps), not self-reported dates.</w:t>
      </w:r>
    </w:p>
    <w:sectPr w:rsidR="002D7562" w:rsidSect="00034616">
      <w:pgSz w:w="11906" w:h="16838"/>
      <w:pgMar w:top="510" w:right="879" w:bottom="510" w:left="8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60672489">
    <w:abstractNumId w:val="8"/>
  </w:num>
  <w:num w:numId="2" w16cid:durableId="735250170">
    <w:abstractNumId w:val="6"/>
  </w:num>
  <w:num w:numId="3" w16cid:durableId="17245989">
    <w:abstractNumId w:val="5"/>
  </w:num>
  <w:num w:numId="4" w16cid:durableId="411196864">
    <w:abstractNumId w:val="4"/>
  </w:num>
  <w:num w:numId="5" w16cid:durableId="1694958909">
    <w:abstractNumId w:val="7"/>
  </w:num>
  <w:num w:numId="6" w16cid:durableId="1654680331">
    <w:abstractNumId w:val="3"/>
  </w:num>
  <w:num w:numId="7" w16cid:durableId="1708868120">
    <w:abstractNumId w:val="2"/>
  </w:num>
  <w:num w:numId="8" w16cid:durableId="286083013">
    <w:abstractNumId w:val="1"/>
  </w:num>
  <w:num w:numId="9" w16cid:durableId="10255975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D7562"/>
    <w:rsid w:val="00326F90"/>
    <w:rsid w:val="00360CBC"/>
    <w:rsid w:val="00450ACA"/>
    <w:rsid w:val="0066169F"/>
    <w:rsid w:val="007422B6"/>
    <w:rsid w:val="0084098C"/>
    <w:rsid w:val="00AA1D8D"/>
    <w:rsid w:val="00B47730"/>
    <w:rsid w:val="00CB0664"/>
    <w:rsid w:val="00E46457"/>
    <w:rsid w:val="00FC693F"/>
    <w:rsid w:val="00FE248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F2FD9D"/>
  <w14:defaultImageDpi w14:val="300"/>
  <w15:docId w15:val="{66D59A63-6B5C-4E69-98BB-0A704C99E0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20"/>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3</Pages>
  <Words>757</Words>
  <Characters>4317</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Israel Odeyemi</cp:lastModifiedBy>
  <cp:revision>4</cp:revision>
  <cp:lastPrinted>2026-05-17T23:30:00Z</cp:lastPrinted>
  <dcterms:created xsi:type="dcterms:W3CDTF">2013-12-23T23:15:00Z</dcterms:created>
  <dcterms:modified xsi:type="dcterms:W3CDTF">2026-05-17T23:37:00Z</dcterms:modified>
  <cp:category/>
</cp:coreProperties>
</file>