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sz w:val="56"/>
          <w:szCs w:val="56"/>
        </w:rPr>
        <w:t xml:space="preserve">BluSec 2.0</w:t>
      </w:r>
    </w:p>
    <w:p>
      <w:pPr>
        <w:spacing w:before="240"/>
        <w:jc w:val="center"/>
      </w:pPr>
      <w:r>
        <w:rPr>
          <w:sz w:val="28"/>
          <w:szCs w:val="28"/>
        </w:rPr>
        <w:t xml:space="preserve">Proximity-Derived Ephemeral Key Authentication System</w:t>
      </w:r>
    </w:p>
    <w:p>
      <w:pPr>
        <w:spacing w:before="480"/>
        <w:jc w:val="center"/>
      </w:pPr>
      <w:r>
        <w:rPr>
          <w:i/>
          <w:iCs/>
          <w:sz w:val="24"/>
          <w:szCs w:val="24"/>
        </w:rPr>
        <w:t xml:space="preserve">Software Design Document</w:t>
      </w:r>
    </w:p>
    <w:p>
      <w:pPr>
        <w:spacing w:before="2400"/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sz w:val="22"/>
          <w:szCs w:val="22"/>
        </w:rPr>
        <w:t xml:space="preserve">2/4/2026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BluSec 2.0 represents a novel approach to authentication security by combining cryptographic Bluetooth challenge-response protocols with proximity-derived ephemeral key generation. This system addresses fundamental vulnerabilities in traditional password-based authentication by making the password verification key itself dynamic and dependent on both proximity and time.</w:t>
      </w:r>
    </w:p>
    <w:p>
      <w:pPr>
        <w:spacing w:after="240"/>
      </w:pPr>
      <w:r>
        <w:t xml:space="preserve">Unlike conventional two-factor authentication systems that simply add an additional verification step, BluSec 2.0 cryptographically binds the authentication process to a trusted Bluetooth device through ephemeral key derivation. This creates a multi-layered security model that defeats remote attacks, MAC spoofing, replay attacks, and traditional brute force attempts simultaneously.</w:t>
      </w:r>
    </w:p>
    <w:p>
      <w:pPr>
        <w:pStyle w:val="Heading2"/>
      </w:pPr>
      <w:r>
        <w:t xml:space="preserve">Key Innovations</w:t>
      </w:r>
    </w:p>
    <w:p>
      <w:pPr>
        <w:pStyle w:val="ListParagraph"/>
        <w:numPr>
          <w:ilvl w:val="0"/>
          <w:numId w:val="2"/>
        </w:numPr>
      </w:pPr>
      <w:r>
        <w:t xml:space="preserve">Cryptographic challenge-response protocol preventing MAC address spoofing</w:t>
      </w:r>
    </w:p>
    <w:p>
      <w:pPr>
        <w:pStyle w:val="ListParagraph"/>
        <w:numPr>
          <w:ilvl w:val="0"/>
          <w:numId w:val="2"/>
        </w:numPr>
      </w:pPr>
      <w:r>
        <w:t xml:space="preserve">Time-synchronized ephemeral key derivation (11-second rotation)</w:t>
      </w:r>
    </w:p>
    <w:p>
      <w:pPr>
        <w:pStyle w:val="ListParagraph"/>
        <w:numPr>
          <w:ilvl w:val="0"/>
          <w:numId w:val="2"/>
        </w:numPr>
      </w:pPr>
      <w:r>
        <w:t xml:space="preserve">Password verification keys that change continuously based on proximity proof</w:t>
      </w:r>
    </w:p>
    <w:p>
      <w:pPr>
        <w:pStyle w:val="ListParagraph"/>
        <w:numPr>
          <w:ilvl w:val="0"/>
          <w:numId w:val="2"/>
        </w:numPr>
      </w:pPr>
      <w:r>
        <w:t xml:space="preserve">RSSI-based proximity verification to prevent long-range attacks</w:t>
      </w:r>
    </w:p>
    <w:p>
      <w:pPr>
        <w:pStyle w:val="ListParagraph"/>
        <w:numPr>
          <w:ilvl w:val="0"/>
          <w:numId w:val="2"/>
        </w:numPr>
      </w:pPr>
      <w:r>
        <w:t xml:space="preserve">Forward secrecy ensuring compromised keys cannot decrypt past or future sessions</w:t>
      </w:r>
    </w:p>
    <w:p>
      <w:r>
        <w:br w:type="page"/>
      </w:r>
    </w:p>
    <w:p>
      <w:pPr>
        <w:pStyle w:val="Heading1"/>
      </w:pPr>
      <w:r>
        <w:t xml:space="preserve">System Overview</w:t>
      </w:r>
    </w:p>
    <w:p>
      <w:pPr>
        <w:pStyle w:val="Heading2"/>
      </w:pPr>
      <w:r>
        <w:t xml:space="preserve">Architecture Philosophy</w:t>
      </w:r>
    </w:p>
    <w:p>
      <w:pPr>
        <w:spacing w:after="240"/>
      </w:pPr>
      <w:r>
        <w:t xml:space="preserve">BluSec 2.0 fundamentally reimagines authentication by making the verification mechanism itself dynamic. Traditional systems verify a static password against a static hash. BluSec 2.0 encrypts the password verification hash with an ephemeral key that can only be derived by proving proximity to a trusted Bluetooth device through cryptographic challenge-response.</w:t>
      </w:r>
    </w:p>
    <w:p>
      <w:pPr>
        <w:spacing w:after="240"/>
      </w:pPr>
      <w:r>
        <w:rPr>
          <w:b/>
          <w:bCs/>
        </w:rPr>
        <w:t xml:space="preserve">The Three-Factor Security Model: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Something you have: </w:t>
      </w:r>
      <w:r>
        <w:t xml:space="preserve">Trusted Bluetooth device with stored cryptographic keys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Something you know: </w:t>
      </w:r>
      <w:r>
        <w:t xml:space="preserve">User password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Where you are: </w:t>
      </w:r>
      <w:r>
        <w:t xml:space="preserve">Physical proximity verified via RSSI and real-time challenge-response</w:t>
      </w:r>
    </w:p>
    <w:p>
      <w:pPr>
        <w:pStyle w:val="Heading2"/>
      </w:pPr>
      <w:r>
        <w:t xml:space="preserve">High-Level Architecture</w:t>
      </w:r>
    </w:p>
    <w:p>
      <w:pPr>
        <w:spacing w:after="240"/>
      </w:pPr>
      <w:r>
        <w:t xml:space="preserve">The system consists of four primary components working in concert: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 GATT server managing challenge generation, key derivation, and password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Trusted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BLE client device (ESP32/mobile) storing cryptographic keys and responding to challenges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Handles ephemeral key derivation using HKDF with time-based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PAM integration module orchestrating the complete authentication flow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Cryptographic Protocol</w:t>
      </w:r>
    </w:p>
    <w:p>
      <w:pPr>
        <w:pStyle w:val="Heading2"/>
      </w:pPr>
      <w:r>
        <w:t xml:space="preserve">Initial Pairing and Key Exchange</w:t>
      </w:r>
    </w:p>
    <w:p>
      <w:pPr>
        <w:spacing w:after="240"/>
      </w:pPr>
      <w:r>
        <w:t xml:space="preserve">During the initial setup, the gate and trusted device establish a shared secret using Elliptic Curve Diffie-Hellman (ECDH) key exchange. This one-time pairing creates the foundation for all future challenge-response operations.</w:t>
      </w:r>
    </w:p>
    <w:p>
      <w:pPr>
        <w:spacing w:after="120"/>
      </w:pPr>
      <w:r>
        <w:rPr>
          <w:b/>
          <w:bCs/>
        </w:rPr>
        <w:t xml:space="preserve">Pairing Protocol:</w:t>
      </w:r>
    </w:p>
    <w:p>
      <w:pPr>
        <w:pStyle w:val="ListParagraph"/>
        <w:numPr>
          <w:ilvl w:val="0"/>
          <w:numId w:val="3"/>
        </w:numPr>
      </w:pPr>
      <w:r>
        <w:t xml:space="preserve">Gate generates ECDH keypair (private_gate, public_gate) using SECP256R1 curve</w:t>
      </w:r>
    </w:p>
    <w:p>
      <w:pPr>
        <w:pStyle w:val="ListParagraph"/>
        <w:numPr>
          <w:ilvl w:val="0"/>
          <w:numId w:val="3"/>
        </w:numPr>
      </w:pPr>
      <w:r>
        <w:t xml:space="preserve">Trusted device generates ECDH keypair (private_device, public_device)</w:t>
      </w:r>
    </w:p>
    <w:p>
      <w:pPr>
        <w:pStyle w:val="ListParagraph"/>
        <w:numPr>
          <w:ilvl w:val="0"/>
          <w:numId w:val="3"/>
        </w:numPr>
      </w:pPr>
      <w:r>
        <w:t xml:space="preserve">Public keys exchanged via secure BLE pairing with numeric comparison</w:t>
      </w:r>
    </w:p>
    <w:p>
      <w:pPr>
        <w:pStyle w:val="ListParagraph"/>
        <w:numPr>
          <w:ilvl w:val="0"/>
          <w:numId w:val="3"/>
        </w:numPr>
      </w:pPr>
      <w:r>
        <w:t xml:space="preserve">Both parties compute shared_secret = ECDH(private_key, peer_public_key)</w:t>
      </w:r>
    </w:p>
    <w:p>
      <w:pPr>
        <w:pStyle w:val="ListParagraph"/>
        <w:numPr>
          <w:ilvl w:val="0"/>
          <w:numId w:val="3"/>
        </w:numPr>
      </w:pPr>
      <w:r>
        <w:t xml:space="preserve">Derive master_key = HKDF(shared_secret, salt='BluSec2-Master', info='v1')</w:t>
      </w:r>
    </w:p>
    <w:p>
      <w:pPr>
        <w:pStyle w:val="ListParagraph"/>
        <w:numPr>
          <w:ilvl w:val="0"/>
          <w:numId w:val="3"/>
        </w:numPr>
      </w:pPr>
      <w:r>
        <w:t xml:space="preserve">Store master_key securely on both devices</w:t>
      </w:r>
    </w:p>
    <w:p>
      <w:pPr>
        <w:pStyle w:val="Heading2"/>
      </w:pPr>
      <w:r>
        <w:t xml:space="preserve">Challenge-Response Protocol</w:t>
      </w:r>
    </w:p>
    <w:p>
      <w:pPr>
        <w:spacing w:after="240"/>
      </w:pPr>
      <w:r>
        <w:t xml:space="preserve">Every 11 seconds, the gate generates a new random challenge. Authentication requires the trusted device to provide a valid cryptographic response within the current time window.</w:t>
      </w:r>
    </w:p>
    <w:p>
      <w:pPr>
        <w:spacing w:after="120"/>
      </w:pPr>
      <w:r>
        <w:rPr>
          <w:b/>
          <w:bCs/>
        </w:rPr>
        <w:t xml:space="preserve">Challenge Generation (Gate):</w:t>
      </w:r>
    </w:p>
    <w:p>
      <w:pPr>
        <w:pStyle w:val="Code"/>
      </w:pPr>
      <w:r>
        <w:t xml:space="preserve">timestamp = floor(current_time / 11)</w:t>
      </w:r>
    </w:p>
    <w:p>
      <w:pPr>
        <w:pStyle w:val="Code"/>
      </w:pPr>
      <w:r>
        <w:t xml:space="preserve">challenge = random_bytes(32)</w:t>
      </w:r>
    </w:p>
    <w:p>
      <w:pPr>
        <w:pStyle w:val="Code"/>
      </w:pPr>
      <w:r>
        <w:t xml:space="preserve">challenge_mac = HMAC-SHA256(master_key, challenge || timestamp)</w:t>
      </w:r>
    </w:p>
    <w:p>
      <w:pPr>
        <w:pStyle w:val="Code"/>
      </w:pPr>
      <w:r>
        <w:t xml:space="preserve">broadcast_challenge = challenge || challenge_mac</w:t>
      </w:r>
    </w:p>
    <w:p>
      <w:pPr>
        <w:spacing w:before="240" w:after="120"/>
      </w:pPr>
      <w:r>
        <w:rPr>
          <w:b/>
          <w:bCs/>
        </w:rPr>
        <w:t xml:space="preserve">Response Generation (Trusted Device):</w:t>
      </w:r>
    </w:p>
    <w:p>
      <w:pPr>
        <w:pStyle w:val="Code"/>
      </w:pPr>
      <w:r>
        <w:t xml:space="preserve">timestamp = floor(current_time / 11)</w:t>
      </w:r>
    </w:p>
    <w:p>
      <w:pPr>
        <w:pStyle w:val="Code"/>
      </w:pPr>
      <w:r>
        <w:t xml:space="preserve">verify challenge_mac = HMAC-SHA256(master_key, challenge || timestamp)</w:t>
      </w:r>
    </w:p>
    <w:p>
      <w:pPr>
        <w:pStyle w:val="Code"/>
      </w:pPr>
      <w:r>
        <w:t xml:space="preserve">response = HMAC-SHA256(master_key, challenge || device_id || timestamp)</w:t>
      </w:r>
    </w:p>
    <w:p>
      <w:pPr>
        <w:pStyle w:val="Code"/>
      </w:pPr>
      <w:r>
        <w:t xml:space="preserve">send response</w:t>
      </w:r>
    </w:p>
    <w:p>
      <w:pPr>
        <w:spacing w:before="240" w:after="120"/>
      </w:pPr>
      <w:r>
        <w:rPr>
          <w:b/>
          <w:bCs/>
        </w:rPr>
        <w:t xml:space="preserve">Response Verification (Gate):</w:t>
      </w:r>
    </w:p>
    <w:p>
      <w:pPr>
        <w:pStyle w:val="Code"/>
      </w:pPr>
      <w:r>
        <w:t xml:space="preserve">expected_response = HMAC-SHA256(master_key, challenge || device_id || timestamp)</w:t>
      </w:r>
    </w:p>
    <w:p>
      <w:pPr>
        <w:pStyle w:val="Code"/>
      </w:pPr>
      <w:r>
        <w:t xml:space="preserve">if constant_time_compare(response, expected_response):</w:t>
      </w:r>
    </w:p>
    <w:p>
      <w:pPr>
        <w:pStyle w:val="Code"/>
      </w:pPr>
      <w:r>
        <w:t xml:space="preserve">    proximity_verified = True</w:t>
      </w:r>
    </w:p>
    <w:p>
      <w:pPr>
        <w:pStyle w:val="Code"/>
      </w:pPr>
      <w:r>
        <w:t xml:space="preserve">    derive_ephemeral_key()</w:t>
      </w:r>
    </w:p>
    <w:p>
      <w:pPr>
        <w:pStyle w:val="Heading2"/>
      </w:pPr>
      <w:r>
        <w:t xml:space="preserve">Ephemeral Key Derivation</w:t>
      </w:r>
    </w:p>
    <w:p>
      <w:pPr>
        <w:spacing w:after="240"/>
      </w:pPr>
      <w:r>
        <w:t xml:space="preserve">Once proximity is verified, the gate derives an ephemeral decryption key that is unique to the current 11-second window. This key is used to decrypt the stored password hash for verification.</w:t>
      </w:r>
    </w:p>
    <w:p>
      <w:pPr>
        <w:pStyle w:val="Code"/>
      </w:pPr>
      <w:r>
        <w:t xml:space="preserve">timestamp = floor(current_time / 11)</w:t>
      </w:r>
    </w:p>
    <w:p>
      <w:pPr>
        <w:pStyle w:val="Code"/>
      </w:pPr>
      <w:r>
        <w:t xml:space="preserve">ephemeral_key = HKDF(</w:t>
      </w:r>
    </w:p>
    <w:p>
      <w:pPr>
        <w:pStyle w:val="Code"/>
      </w:pPr>
      <w:r>
        <w:t xml:space="preserve">    key_material = master_key,</w:t>
      </w:r>
    </w:p>
    <w:p>
      <w:pPr>
        <w:pStyle w:val="Code"/>
      </w:pPr>
      <w:r>
        <w:t xml:space="preserve">    salt = challenge || response,</w:t>
      </w:r>
    </w:p>
    <w:p>
      <w:pPr>
        <w:pStyle w:val="Code"/>
      </w:pPr>
      <w:r>
        <w:t xml:space="preserve">    info = 'BluSec2-Ephemeral' || timestamp || device_id,</w:t>
      </w:r>
    </w:p>
    <w:p>
      <w:pPr>
        <w:pStyle w:val="Code"/>
      </w:pPr>
      <w:r>
        <w:t xml:space="preserve">    length = 32</w:t>
      </w:r>
    </w:p>
    <w:p>
      <w:pPr>
        <w:pStyle w:val="Code"/>
      </w:pPr>
      <w:r>
        <w:t xml:space="preserve">)</w:t>
      </w:r>
    </w:p>
    <w:p>
      <w:pPr>
        <w:spacing w:before="240" w:after="240"/>
      </w:pPr>
      <w:r>
        <w:rPr>
          <w:b/>
          <w:bCs/>
        </w:rPr>
        <w:t xml:space="preserve">Key Properties:</w:t>
      </w:r>
    </w:p>
    <w:p>
      <w:pPr>
        <w:pStyle w:val="ListParagraph"/>
        <w:numPr>
          <w:ilvl w:val="0"/>
          <w:numId w:val="2"/>
        </w:numPr>
      </w:pPr>
      <w:r>
        <w:t xml:space="preserve">Unique to each 11-second window (timestamp changes)</w:t>
      </w:r>
    </w:p>
    <w:p>
      <w:pPr>
        <w:pStyle w:val="ListParagraph"/>
        <w:numPr>
          <w:ilvl w:val="0"/>
          <w:numId w:val="2"/>
        </w:numPr>
      </w:pPr>
      <w:r>
        <w:t xml:space="preserve">Requires valid challenge-response (incorporates challenge and response)</w:t>
      </w:r>
    </w:p>
    <w:p>
      <w:pPr>
        <w:pStyle w:val="ListParagraph"/>
        <w:numPr>
          <w:ilvl w:val="0"/>
          <w:numId w:val="2"/>
        </w:numPr>
      </w:pPr>
      <w:r>
        <w:t xml:space="preserve">Device-specific (incorporates device_id)</w:t>
      </w:r>
    </w:p>
    <w:p>
      <w:pPr>
        <w:pStyle w:val="ListParagraph"/>
        <w:numPr>
          <w:ilvl w:val="0"/>
          <w:numId w:val="2"/>
        </w:numPr>
      </w:pPr>
      <w:r>
        <w:t xml:space="preserve">Cannot be predicted without master_key and valid proximity proof</w:t>
      </w:r>
    </w:p>
    <w:p>
      <w:pPr>
        <w:pStyle w:val="ListParagraph"/>
        <w:numPr>
          <w:ilvl w:val="0"/>
          <w:numId w:val="2"/>
        </w:numPr>
      </w:pPr>
      <w:r>
        <w:t xml:space="preserve">Forward secrecy: old keys cannot decrypt new sessions</w:t>
      </w:r>
    </w:p>
    <w:p>
      <w:r>
        <w:br w:type="page"/>
      </w:r>
    </w:p>
    <w:p>
      <w:pPr>
        <w:pStyle w:val="Heading1"/>
      </w:pPr>
      <w:r>
        <w:t xml:space="preserve">Authentication Flow</w:t>
      </w:r>
    </w:p>
    <w:p>
      <w:pPr>
        <w:pStyle w:val="Heading2"/>
      </w:pPr>
      <w:r>
        <w:t xml:space="preserve">Complete Authentication Sequence</w:t>
      </w:r>
    </w:p>
    <w:p>
      <w:pPr>
        <w:spacing w:after="240"/>
      </w:pPr>
      <w:r>
        <w:t xml:space="preserve">The following sequence diagram illustrates the complete authentication flow from user login attempt to access grant/deny: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User initiates login</w:t>
      </w:r>
    </w:p>
    <w:p>
      <w:pPr>
        <w:pStyle w:val="ListParagraph"/>
        <w:numPr>
          <w:ilvl w:val="1"/>
          <w:numId w:val="2"/>
        </w:numPr>
      </w:pPr>
      <w:r>
        <w:t xml:space="preserve">PAM module invoked by login service</w:t>
      </w:r>
    </w:p>
    <w:p>
      <w:pPr>
        <w:pStyle w:val="ListParagraph"/>
        <w:numPr>
          <w:ilvl w:val="1"/>
          <w:numId w:val="2"/>
        </w:numPr>
      </w:pPr>
      <w:r>
        <w:t xml:space="preserve">BluSec 2.0 Auth Module initialized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Proximity verification initiated</w:t>
      </w:r>
    </w:p>
    <w:p>
      <w:pPr>
        <w:pStyle w:val="ListParagraph"/>
        <w:numPr>
          <w:ilvl w:val="1"/>
          <w:numId w:val="2"/>
        </w:numPr>
      </w:pPr>
      <w:r>
        <w:t xml:space="preserve">Gate generates random challenge</w:t>
      </w:r>
    </w:p>
    <w:p>
      <w:pPr>
        <w:pStyle w:val="ListParagraph"/>
        <w:numPr>
          <w:ilvl w:val="1"/>
          <w:numId w:val="2"/>
        </w:numPr>
      </w:pPr>
      <w:r>
        <w:t xml:space="preserve">Challenge broadcast via BLE GATT characteristic</w:t>
      </w:r>
    </w:p>
    <w:p>
      <w:pPr>
        <w:pStyle w:val="ListParagraph"/>
        <w:numPr>
          <w:ilvl w:val="1"/>
          <w:numId w:val="2"/>
        </w:numPr>
      </w:pPr>
      <w:r>
        <w:t xml:space="preserve">Trusted device receives challenge</w:t>
      </w:r>
    </w:p>
    <w:p>
      <w:pPr>
        <w:pStyle w:val="ListParagraph"/>
        <w:numPr>
          <w:ilvl w:val="1"/>
          <w:numId w:val="2"/>
        </w:numPr>
      </w:pPr>
      <w:r>
        <w:t xml:space="preserve">Device verifies challenge MAC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Challenge-response exchange</w:t>
      </w:r>
    </w:p>
    <w:p>
      <w:pPr>
        <w:pStyle w:val="ListParagraph"/>
        <w:numPr>
          <w:ilvl w:val="1"/>
          <w:numId w:val="2"/>
        </w:numPr>
      </w:pPr>
      <w:r>
        <w:t xml:space="preserve">Device computes response using master_key</w:t>
      </w:r>
    </w:p>
    <w:p>
      <w:pPr>
        <w:pStyle w:val="ListParagraph"/>
        <w:numPr>
          <w:ilvl w:val="1"/>
          <w:numId w:val="2"/>
        </w:numPr>
      </w:pPr>
      <w:r>
        <w:t xml:space="preserve">Response sent back to gate</w:t>
      </w:r>
    </w:p>
    <w:p>
      <w:pPr>
        <w:pStyle w:val="ListParagraph"/>
        <w:numPr>
          <w:ilvl w:val="1"/>
          <w:numId w:val="2"/>
        </w:numPr>
      </w:pPr>
      <w:r>
        <w:t xml:space="preserve">Gate verifies response matches expected value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RSSI proximity check</w:t>
      </w:r>
    </w:p>
    <w:p>
      <w:pPr>
        <w:pStyle w:val="ListParagraph"/>
        <w:numPr>
          <w:ilvl w:val="1"/>
          <w:numId w:val="2"/>
        </w:numPr>
      </w:pPr>
      <w:r>
        <w:t xml:space="preserve">Gate measures signal strength (RSSI)</w:t>
      </w:r>
    </w:p>
    <w:p>
      <w:pPr>
        <w:pStyle w:val="ListParagraph"/>
        <w:numPr>
          <w:ilvl w:val="1"/>
          <w:numId w:val="2"/>
        </w:numPr>
      </w:pPr>
      <w:r>
        <w:t xml:space="preserve">Verify RSSI &gt; threshold (e.g., -70 dBm for close proximity)</w:t>
      </w:r>
    </w:p>
    <w:p>
      <w:pPr>
        <w:pStyle w:val="ListParagraph"/>
        <w:numPr>
          <w:ilvl w:val="1"/>
          <w:numId w:val="2"/>
        </w:numPr>
      </w:pPr>
      <w:r>
        <w:t xml:space="preserve">Prevents long-range attacks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Ephemeral key derivation</w:t>
      </w:r>
    </w:p>
    <w:p>
      <w:pPr>
        <w:pStyle w:val="ListParagraph"/>
        <w:numPr>
          <w:ilvl w:val="1"/>
          <w:numId w:val="2"/>
        </w:numPr>
      </w:pPr>
      <w:r>
        <w:t xml:space="preserve">Gate derives ephemeral_key using HKDF</w:t>
      </w:r>
    </w:p>
    <w:p>
      <w:pPr>
        <w:pStyle w:val="ListParagraph"/>
        <w:numPr>
          <w:ilvl w:val="1"/>
          <w:numId w:val="2"/>
        </w:numPr>
      </w:pPr>
      <w:r>
        <w:t xml:space="preserve">Key incorporates current timestamp, challenge, and response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Password prompt</w:t>
      </w:r>
    </w:p>
    <w:p>
      <w:pPr>
        <w:pStyle w:val="ListParagraph"/>
        <w:numPr>
          <w:ilvl w:val="1"/>
          <w:numId w:val="2"/>
        </w:numPr>
      </w:pPr>
      <w:r>
        <w:t xml:space="preserve">User prompted for password</w:t>
      </w:r>
    </w:p>
    <w:p>
      <w:pPr>
        <w:pStyle w:val="ListParagraph"/>
        <w:numPr>
          <w:ilvl w:val="1"/>
          <w:numId w:val="2"/>
        </w:numPr>
      </w:pPr>
      <w:r>
        <w:t xml:space="preserve">Password entered (max 30 second timeout)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Password verification</w:t>
      </w:r>
    </w:p>
    <w:p>
      <w:pPr>
        <w:pStyle w:val="ListParagraph"/>
        <w:numPr>
          <w:ilvl w:val="1"/>
          <w:numId w:val="2"/>
        </w:numPr>
      </w:pPr>
      <w:r>
        <w:t xml:space="preserve">Retrieve encrypted password hash from storage</w:t>
      </w:r>
    </w:p>
    <w:p>
      <w:pPr>
        <w:pStyle w:val="ListParagraph"/>
        <w:numPr>
          <w:ilvl w:val="1"/>
          <w:numId w:val="2"/>
        </w:numPr>
      </w:pPr>
      <w:r>
        <w:t xml:space="preserve">Decrypt using ephemeral_key: hash = AES-256-GCM-decrypt(encrypted_hash, ephemeral_key)</w:t>
      </w:r>
    </w:p>
    <w:p>
      <w:pPr>
        <w:pStyle w:val="ListParagraph"/>
        <w:numPr>
          <w:ilvl w:val="1"/>
          <w:numId w:val="2"/>
        </w:numPr>
      </w:pPr>
      <w:r>
        <w:t xml:space="preserve">Verify user_password against decrypted hash</w:t>
      </w:r>
    </w:p>
    <w:p>
      <w:pPr>
        <w:pStyle w:val="ListParagraph"/>
        <w:numPr>
          <w:ilvl w:val="1"/>
          <w:numId w:val="2"/>
        </w:numPr>
      </w:pPr>
      <w:r>
        <w:t xml:space="preserve">If match: grant access</w:t>
      </w:r>
    </w:p>
    <w:p>
      <w:pPr>
        <w:pStyle w:val="ListParagraph"/>
        <w:numPr>
          <w:ilvl w:val="1"/>
          <w:numId w:val="2"/>
        </w:numPr>
      </w:pPr>
      <w:r>
        <w:t xml:space="preserve">If no match: deny access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Session cleanup</w:t>
      </w:r>
    </w:p>
    <w:p>
      <w:pPr>
        <w:pStyle w:val="ListParagraph"/>
        <w:numPr>
          <w:ilvl w:val="1"/>
          <w:numId w:val="2"/>
        </w:numPr>
      </w:pPr>
      <w:r>
        <w:t xml:space="preserve">Ephemeral key securely wiped from memory</w:t>
      </w:r>
    </w:p>
    <w:p>
      <w:pPr>
        <w:pStyle w:val="ListParagraph"/>
        <w:numPr>
          <w:ilvl w:val="1"/>
          <w:numId w:val="2"/>
        </w:numPr>
      </w:pPr>
      <w:r>
        <w:t xml:space="preserve">Challenge-response data cleared</w:t>
      </w:r>
    </w:p>
    <w:p>
      <w:pPr>
        <w:pStyle w:val="ListParagraph"/>
        <w:numPr>
          <w:ilvl w:val="1"/>
          <w:numId w:val="2"/>
        </w:numPr>
      </w:pPr>
      <w:r>
        <w:t xml:space="preserve">New challenge generated for next cycle</w:t>
      </w:r>
    </w:p>
    <w:p>
      <w:r>
        <w:br w:type="page"/>
      </w:r>
    </w:p>
    <w:p>
      <w:pPr>
        <w:pStyle w:val="Heading1"/>
      </w:pPr>
      <w:r>
        <w:t xml:space="preserve">Security Analysis</w:t>
      </w:r>
    </w:p>
    <w:p>
      <w:pPr>
        <w:pStyle w:val="Heading2"/>
      </w:pPr>
      <w:r>
        <w:t xml:space="preserve">Threat Model Coverage</w:t>
      </w:r>
    </w:p>
    <w:p>
      <w:pPr>
        <w:spacing w:after="240"/>
      </w:pPr>
      <w:r>
        <w:t xml:space="preserve">BluSec 2.0 is designed to defend against sophisticated attackers across remote, local physical, and advanced threat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Attack Vector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Defense Mechanism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 brute force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physical proximity via BLE + cryptographic keys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protection - impossible without physical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 spoofing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Challenge-response requires master_key, not just MAC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protection - spoofed MAC cannot respond to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Replay attacks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Timestamp-bound challenges and responses, 11-second expiry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protection - old responses rejected after window expires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Long-range relay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RSSI threshold verification requires close physical proximity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protection - relay attacks must maintain signal 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capture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useless without proximity proof and ephemeral 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protection - stolen password alone cannot authenticate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Cryptanalysis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Industry-standard algorithms (ECDH, HKDF, AES-256-GCM, HMAC-SHA256)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protection - relies on proven cryptographic primitives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theft + password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Attacker has both factors - inherent limitation of 2FA systems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- device PIN/biometric adds third layer</w:t>
            </w:r>
          </w:p>
        </w:tc>
      </w:tr>
    </w:tbl>
    <w:p>
      <w:pPr>
        <w:pStyle w:val="Heading2"/>
      </w:pPr>
      <w:r>
        <w:t xml:space="preserve">Attack Resistance Analysis</w:t>
      </w:r>
    </w:p>
    <w:p>
      <w:pPr>
        <w:spacing w:after="120"/>
      </w:pPr>
      <w:r>
        <w:rPr>
          <w:b/>
          <w:bCs/>
        </w:rPr>
        <w:t xml:space="preserve">Scenario 1: Remote Attacker</w:t>
      </w:r>
    </w:p>
    <w:p>
      <w:pPr>
        <w:spacing w:after="240"/>
      </w:pPr>
      <w:r>
        <w:t xml:space="preserve">An attacker attempting to authenticate remotely (network-based attack) faces insurmountable barriers. Without physical access to the trusted Bluetooth device, they cannot:</w:t>
      </w:r>
    </w:p>
    <w:p>
      <w:pPr>
        <w:pStyle w:val="ListParagraph"/>
        <w:numPr>
          <w:ilvl w:val="0"/>
          <w:numId w:val="2"/>
        </w:numPr>
      </w:pPr>
      <w:r>
        <w:t xml:space="preserve">Receive or respond to BLE challenges (out of range)</w:t>
      </w:r>
    </w:p>
    <w:p>
      <w:pPr>
        <w:pStyle w:val="ListParagraph"/>
        <w:numPr>
          <w:ilvl w:val="0"/>
          <w:numId w:val="2"/>
        </w:numPr>
      </w:pPr>
      <w:r>
        <w:t xml:space="preserve">Generate valid responses without master_key</w:t>
      </w:r>
    </w:p>
    <w:p>
      <w:pPr>
        <w:pStyle w:val="ListParagraph"/>
        <w:numPr>
          <w:ilvl w:val="0"/>
          <w:numId w:val="2"/>
        </w:numPr>
      </w:pPr>
      <w:r>
        <w:t xml:space="preserve">Derive ephemeral keys needed to decrypt password hashes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Brute force passwords (encrypted hash cannot be accessed)</w:t>
      </w:r>
    </w:p>
    <w:p>
      <w:pPr>
        <w:spacing w:after="120"/>
      </w:pPr>
      <w:r>
        <w:rPr>
          <w:b/>
          <w:bCs/>
        </w:rPr>
        <w:t xml:space="preserve">Scenario 2: Local Physical Attacker with Spoofing Equipment</w:t>
      </w:r>
    </w:p>
    <w:p>
      <w:pPr>
        <w:spacing w:after="240"/>
      </w:pPr>
      <w:r>
        <w:t xml:space="preserve">A sophisticated attacker with BLE spoofing hardware attempting to impersonate the trusted device must defeat multiple layers:</w:t>
      </w:r>
    </w:p>
    <w:p>
      <w:pPr>
        <w:pStyle w:val="ListParagraph"/>
        <w:numPr>
          <w:ilvl w:val="0"/>
          <w:numId w:val="2"/>
        </w:numPr>
      </w:pPr>
      <w:r>
        <w:t xml:space="preserve">MAC spoofing alone is insufficient - challenge-response requires master_key</w:t>
      </w:r>
    </w:p>
    <w:p>
      <w:pPr>
        <w:pStyle w:val="ListParagraph"/>
        <w:numPr>
          <w:ilvl w:val="0"/>
          <w:numId w:val="2"/>
        </w:numPr>
      </w:pPr>
      <w:r>
        <w:t xml:space="preserve">Replay attacks fail due to timestamp binding and 11-second expiry</w:t>
      </w:r>
    </w:p>
    <w:p>
      <w:pPr>
        <w:pStyle w:val="ListParagraph"/>
        <w:numPr>
          <w:ilvl w:val="0"/>
          <w:numId w:val="2"/>
        </w:numPr>
      </w:pPr>
      <w:r>
        <w:t xml:space="preserve">Long-range relay attacks detected via RSSI threshold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Cannot derive ephemeral keys without valid challenge-response pair</w:t>
      </w:r>
    </w:p>
    <w:p>
      <w:pPr>
        <w:spacing w:after="120"/>
      </w:pPr>
      <w:r>
        <w:rPr>
          <w:b/>
          <w:bCs/>
        </w:rPr>
        <w:t xml:space="preserve">Scenario 3: Sophisticated Attacker with Observation</w:t>
      </w:r>
    </w:p>
    <w:p>
      <w:pPr>
        <w:spacing w:after="240"/>
      </w:pPr>
      <w:r>
        <w:t xml:space="preserve">Even if an attacker observes password entry (keylogging/shoulder surfing), the password alone is insufficient:</w:t>
      </w:r>
    </w:p>
    <w:p>
      <w:pPr>
        <w:pStyle w:val="ListParagraph"/>
        <w:numPr>
          <w:ilvl w:val="0"/>
          <w:numId w:val="2"/>
        </w:numPr>
      </w:pPr>
      <w:r>
        <w:t xml:space="preserve">Password hash is encrypted with ephemeral key</w:t>
      </w:r>
    </w:p>
    <w:p>
      <w:pPr>
        <w:pStyle w:val="ListParagraph"/>
        <w:numPr>
          <w:ilvl w:val="0"/>
          <w:numId w:val="2"/>
        </w:numPr>
      </w:pPr>
      <w:r>
        <w:t xml:space="preserve">Ephemeral key derivation requires valid proximity proof</w:t>
      </w:r>
    </w:p>
    <w:p>
      <w:pPr>
        <w:pStyle w:val="ListParagraph"/>
        <w:numPr>
          <w:ilvl w:val="0"/>
          <w:numId w:val="2"/>
        </w:numPr>
      </w:pPr>
      <w:r>
        <w:t xml:space="preserve">Keys rotate every 11 seconds, preventing delayed attacks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Forward secrecy ensures old observations cannot help future attacks</w:t>
      </w:r>
    </w:p>
    <w:p>
      <w:r>
        <w:br w:type="page"/>
      </w:r>
    </w:p>
    <w:p>
      <w:pPr>
        <w:pStyle w:val="Heading1"/>
      </w:pPr>
      <w:r>
        <w:t xml:space="preserve">System Components</w:t>
      </w:r>
    </w:p>
    <w:p>
      <w:pPr>
        <w:pStyle w:val="Heading2"/>
      </w:pPr>
      <w:r>
        <w:t xml:space="preserve">Component 1: Gate Server</w:t>
      </w:r>
    </w:p>
    <w:p>
      <w:pPr>
        <w:spacing w:after="240"/>
      </w:pPr>
      <w:r>
        <w:rPr>
          <w:b/>
          <w:bCs/>
        </w:rPr>
        <w:t xml:space="preserve">Technology Stack:</w:t>
      </w:r>
    </w:p>
    <w:p>
      <w:pPr>
        <w:pStyle w:val="ListParagraph"/>
        <w:numPr>
          <w:ilvl w:val="0"/>
          <w:numId w:val="2"/>
        </w:numPr>
      </w:pPr>
      <w:r>
        <w:t xml:space="preserve">Python 3.10+ with asyncio for concurrent BLE and auth operations</w:t>
      </w:r>
    </w:p>
    <w:p>
      <w:pPr>
        <w:pStyle w:val="ListParagraph"/>
        <w:numPr>
          <w:ilvl w:val="0"/>
          <w:numId w:val="2"/>
        </w:numPr>
      </w:pPr>
      <w:r>
        <w:t xml:space="preserve">bleak library for BLE GATT server implementation</w:t>
      </w:r>
    </w:p>
    <w:p>
      <w:pPr>
        <w:pStyle w:val="ListParagraph"/>
        <w:numPr>
          <w:ilvl w:val="0"/>
          <w:numId w:val="2"/>
        </w:numPr>
      </w:pPr>
      <w:r>
        <w:t xml:space="preserve">cryptography library for ECDH, HKDF, AES-256-GCM, HMAC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PAM integration via pam-python</w:t>
      </w:r>
    </w:p>
    <w:p>
      <w:pPr>
        <w:spacing w:after="120"/>
      </w:pPr>
      <w:r>
        <w:rPr>
          <w:b/>
          <w:bCs/>
        </w:rPr>
        <w:t xml:space="preserve">Core Responsibilities:</w:t>
      </w:r>
    </w:p>
    <w:p>
      <w:pPr>
        <w:pStyle w:val="ListParagraph"/>
        <w:numPr>
          <w:ilvl w:val="0"/>
          <w:numId w:val="2"/>
        </w:numPr>
      </w:pPr>
      <w:r>
        <w:t xml:space="preserve">Generate and broadcast challenges every 11 seconds</w:t>
      </w:r>
    </w:p>
    <w:p>
      <w:pPr>
        <w:pStyle w:val="ListParagraph"/>
        <w:numPr>
          <w:ilvl w:val="0"/>
          <w:numId w:val="2"/>
        </w:numPr>
      </w:pPr>
      <w:r>
        <w:t xml:space="preserve">Verify challenge responses using constant-time comparison</w:t>
      </w:r>
    </w:p>
    <w:p>
      <w:pPr>
        <w:pStyle w:val="ListParagraph"/>
        <w:numPr>
          <w:ilvl w:val="0"/>
          <w:numId w:val="2"/>
        </w:numPr>
      </w:pPr>
      <w:r>
        <w:t xml:space="preserve">Measure and verify RSSI for proximity assurance</w:t>
      </w:r>
    </w:p>
    <w:p>
      <w:pPr>
        <w:pStyle w:val="ListParagraph"/>
        <w:numPr>
          <w:ilvl w:val="0"/>
          <w:numId w:val="2"/>
        </w:numPr>
      </w:pPr>
      <w:r>
        <w:t xml:space="preserve">Derive ephemeral decryption keys via HKDF</w:t>
      </w:r>
    </w:p>
    <w:p>
      <w:pPr>
        <w:pStyle w:val="ListParagraph"/>
        <w:numPr>
          <w:ilvl w:val="0"/>
          <w:numId w:val="2"/>
        </w:numPr>
      </w:pPr>
      <w:r>
        <w:t xml:space="preserve">Decrypt and verify user passwords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Securely wipe cryptographic material from memory after use</w:t>
      </w:r>
    </w:p>
    <w:p>
      <w:pPr>
        <w:pStyle w:val="Heading2"/>
      </w:pPr>
      <w:r>
        <w:t xml:space="preserve">Component 2: Trusted Device</w:t>
      </w:r>
    </w:p>
    <w:p>
      <w:pPr>
        <w:spacing w:after="240"/>
      </w:pPr>
      <w:r>
        <w:rPr>
          <w:b/>
          <w:bCs/>
        </w:rPr>
        <w:t xml:space="preserve">Implementation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ESP32 with Arduino/ESP-IDF:</w:t>
      </w:r>
      <w:r>
        <w:t xml:space="preserve"> Low-cost, dedicated hardware 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Android/iOS mobile app:</w:t>
      </w:r>
      <w:r>
        <w:t xml:space="preserve"> BLE GATT client using platform APIs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Raspberry Pi Zero W:</w:t>
      </w:r>
      <w:r>
        <w:t xml:space="preserve"> For development and testing</w:t>
      </w:r>
    </w:p>
    <w:p>
      <w:pPr>
        <w:spacing w:after="120"/>
      </w:pPr>
      <w:r>
        <w:rPr>
          <w:b/>
          <w:bCs/>
        </w:rPr>
        <w:t xml:space="preserve">Core Responsibilities:</w:t>
      </w:r>
    </w:p>
    <w:p>
      <w:pPr>
        <w:pStyle w:val="ListParagraph"/>
        <w:numPr>
          <w:ilvl w:val="0"/>
          <w:numId w:val="2"/>
        </w:numPr>
      </w:pPr>
      <w:r>
        <w:t xml:space="preserve">Securely store master_key in encrypted flash/keystore</w:t>
      </w:r>
    </w:p>
    <w:p>
      <w:pPr>
        <w:pStyle w:val="ListParagraph"/>
        <w:numPr>
          <w:ilvl w:val="0"/>
          <w:numId w:val="2"/>
        </w:numPr>
      </w:pPr>
      <w:r>
        <w:t xml:space="preserve">Listen for BLE challenges from gate</w:t>
      </w:r>
    </w:p>
    <w:p>
      <w:pPr>
        <w:pStyle w:val="ListParagraph"/>
        <w:numPr>
          <w:ilvl w:val="0"/>
          <w:numId w:val="2"/>
        </w:numPr>
      </w:pPr>
      <w:r>
        <w:t xml:space="preserve">Verify challenge MAC before processing</w:t>
      </w:r>
    </w:p>
    <w:p>
      <w:pPr>
        <w:pStyle w:val="ListParagraph"/>
        <w:numPr>
          <w:ilvl w:val="0"/>
          <w:numId w:val="2"/>
        </w:numPr>
      </w:pPr>
      <w:r>
        <w:t xml:space="preserve">Compute and transmit cryptographic response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Optional: Require device PIN/biometric before responding</w:t>
      </w:r>
    </w:p>
    <w:p>
      <w:pPr>
        <w:pStyle w:val="Heading2"/>
      </w:pPr>
      <w:r>
        <w:t xml:space="preserve">Component 3: Key Manager</w:t>
      </w:r>
    </w:p>
    <w:p>
      <w:pPr>
        <w:spacing w:after="120"/>
      </w:pPr>
      <w:r>
        <w:rPr>
          <w:b/>
          <w:bCs/>
        </w:rPr>
        <w:t xml:space="preserve">Functions:</w:t>
      </w:r>
    </w:p>
    <w:p>
      <w:pPr>
        <w:pStyle w:val="ListParagraph"/>
        <w:numPr>
          <w:ilvl w:val="0"/>
          <w:numId w:val="2"/>
        </w:numPr>
      </w:pPr>
      <w:r>
        <w:t xml:space="preserve">ECDH key exchange during initial pairing</w:t>
      </w:r>
    </w:p>
    <w:p>
      <w:pPr>
        <w:pStyle w:val="ListParagraph"/>
        <w:numPr>
          <w:ilvl w:val="0"/>
          <w:numId w:val="2"/>
        </w:numPr>
      </w:pPr>
      <w:r>
        <w:t xml:space="preserve">HKDF-based master key derivation</w:t>
      </w:r>
    </w:p>
    <w:p>
      <w:pPr>
        <w:pStyle w:val="ListParagraph"/>
        <w:numPr>
          <w:ilvl w:val="0"/>
          <w:numId w:val="2"/>
        </w:numPr>
      </w:pPr>
      <w:r>
        <w:t xml:space="preserve">Time-synchronized ephemeral key generation</w:t>
      </w:r>
    </w:p>
    <w:p>
      <w:pPr>
        <w:pStyle w:val="ListParagraph"/>
        <w:numPr>
          <w:ilvl w:val="0"/>
          <w:numId w:val="2"/>
        </w:numPr>
      </w:pPr>
      <w:r>
        <w:t xml:space="preserve">Secure key storage with encryption at rest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Memory wiping using sodium_memzero or equivalent</w:t>
      </w:r>
    </w:p>
    <w:p>
      <w:pPr>
        <w:pStyle w:val="Heading2"/>
      </w:pPr>
      <w:r>
        <w:t xml:space="preserve">Component 4: PAM Integration Module</w:t>
      </w:r>
    </w:p>
    <w:p>
      <w:pPr>
        <w:spacing w:after="120"/>
      </w:pPr>
      <w:r>
        <w:rPr>
          <w:b/>
          <w:bCs/>
        </w:rPr>
        <w:t xml:space="preserve">Integration Points:</w:t>
      </w:r>
    </w:p>
    <w:p>
      <w:pPr>
        <w:pStyle w:val="ListParagraph"/>
        <w:numPr>
          <w:ilvl w:val="0"/>
          <w:numId w:val="2"/>
        </w:numPr>
      </w:pPr>
      <w:r>
        <w:t xml:space="preserve">pam_sm_authenticate: Main authentication hook</w:t>
      </w:r>
    </w:p>
    <w:p>
      <w:pPr>
        <w:pStyle w:val="ListParagraph"/>
        <w:numPr>
          <w:ilvl w:val="0"/>
          <w:numId w:val="2"/>
        </w:numPr>
      </w:pPr>
      <w:r>
        <w:t xml:space="preserve">pam_sm_setcred: Credential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Systemd service integration for early boot authentication</w:t>
      </w:r>
    </w:p>
    <w:p>
      <w:r>
        <w:br w:type="page"/>
      </w:r>
    </w:p>
    <w:p>
      <w:pPr>
        <w:pStyle w:val="Heading1"/>
      </w:pPr>
      <w:r>
        <w:t xml:space="preserve">Proof of Concept Implementation</w:t>
      </w:r>
    </w:p>
    <w:p>
      <w:pPr>
        <w:spacing w:after="240"/>
      </w:pPr>
      <w:r>
        <w:t xml:space="preserve">The following proof-of-concept code demonstrates the core cryptographic protocols and authentication flow. This code is production-ready for the cryptographic components but requires integration with your specific BLE hardware and PAM configuration.</w:t>
      </w:r>
    </w:p>
    <w:p>
      <w:pPr>
        <w:pStyle w:val="Heading2"/>
      </w:pPr>
      <w:r>
        <w:t xml:space="preserve">File: blusec2_crypto.py</w:t>
      </w:r>
    </w:p>
    <w:p>
      <w:pPr>
        <w:spacing w:after="120"/>
      </w:pPr>
      <w:r>
        <w:rPr>
          <w:i/>
          <w:iCs/>
        </w:rPr>
        <w:t xml:space="preserve">Core cryptographic primitives for key derivation and challenge-response.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import hmac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from cryptography.hazmat.primitives import hashes</w:t>
      </w:r>
    </w:p>
    <w:p>
      <w:pPr>
        <w:pStyle w:val="Code"/>
      </w:pPr>
      <w:r>
        <w:t xml:space="preserve">from cryptography.hazmat.primitives.kdf.hkdf import HKDF</w:t>
      </w:r>
    </w:p>
    <w:p>
      <w:pPr>
        <w:pStyle w:val="Code"/>
      </w:pPr>
      <w:r>
        <w:t xml:space="preserve">from cryptography.hazmat.primitives.asymmetric import ec</w:t>
      </w:r>
    </w:p>
    <w:p>
      <w:pPr>
        <w:pStyle w:val="Code"/>
      </w:pPr>
      <w:r>
        <w:t xml:space="preserve">from cryptography.hazmat.primitives.ciphers.aead import AESGCM</w:t>
      </w:r>
    </w:p>
    <w:p>
      <w:pPr>
        <w:pStyle w:val="Code"/>
      </w:pPr>
      <w:r>
        <w:t xml:space="preserve">from cryptography.hazmat.backends import default_backend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CHALLENGE_INTERVAL = 11  # seconds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BluSec2Crypto:</w:t>
      </w:r>
    </w:p>
    <w:p>
      <w:pPr>
        <w:pStyle w:val="Code"/>
      </w:pPr>
      <w:r>
        <w:t xml:space="preserve">    """Core cryptographic operations for BluSec 2.0"""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get_current_timestamp():</w:t>
      </w:r>
    </w:p>
    <w:p>
      <w:pPr>
        <w:pStyle w:val="Code"/>
      </w:pPr>
      <w:r>
        <w:t xml:space="preserve">        """Get current time window (11-second intervals)"""</w:t>
      </w:r>
    </w:p>
    <w:p>
      <w:pPr>
        <w:pStyle w:val="Code"/>
      </w:pPr>
      <w:r>
        <w:t xml:space="preserve">        return int(time.time() // CHALLENGE_INTERVAL)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generate_ecdh_keypair():</w:t>
      </w:r>
    </w:p>
    <w:p>
      <w:pPr>
        <w:pStyle w:val="Code"/>
      </w:pPr>
      <w:r>
        <w:t xml:space="preserve">        """Generate ECDH keypair for initial pairing"""</w:t>
      </w:r>
    </w:p>
    <w:p>
      <w:pPr>
        <w:pStyle w:val="Code"/>
      </w:pPr>
      <w:r>
        <w:t xml:space="preserve">        private_key = ec.generate_private_key(ec.SECP256R1())</w:t>
      </w:r>
    </w:p>
    <w:p>
      <w:pPr>
        <w:pStyle w:val="Code"/>
      </w:pPr>
      <w:r>
        <w:t xml:space="preserve">        public_key = private_key.public_key()</w:t>
      </w:r>
    </w:p>
    <w:p>
      <w:pPr>
        <w:pStyle w:val="Code"/>
      </w:pPr>
      <w:r>
        <w:t xml:space="preserve">        return private_key, public_key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@staticmethod</w:t>
      </w:r>
    </w:p>
    <w:p>
      <w:pPr>
        <w:pStyle w:val="Code"/>
      </w:pPr>
      <w:r>
        <w:t xml:space="preserve">    def derive_master_key(private_key, peer_public_key):</w:t>
      </w:r>
    </w:p>
    <w:p>
      <w:pPr>
        <w:pStyle w:val="Code"/>
      </w:pPr>
      <w:r>
        <w:t xml:space="preserve">        """Derive master key from ECDH shared secret"""</w:t>
      </w:r>
    </w:p>
    <w:p>
      <w:pPr>
        <w:pStyle w:val="Code"/>
      </w:pPr>
      <w:r>
        <w:t xml:space="preserve">        shared_secret = private_key.exchange(ec.ECDH(), peer_public_key)</w:t>
      </w:r>
    </w:p>
    <w:p>
      <w:pPr>
        <w:pStyle w:val="Code"/>
      </w:pPr>
      <w:r>
        <w:t xml:space="preserve">        hkdf = HKDF(</w:t>
      </w:r>
    </w:p>
    <w:p>
      <w:pPr>
        <w:pStyle w:val="Code"/>
      </w:pPr>
      <w:r>
        <w:t xml:space="preserve">            algorithm=hashes.SHA256(),</w:t>
      </w:r>
    </w:p>
    <w:p>
      <w:pPr>
        <w:pStyle w:val="Code"/>
      </w:pPr>
      <w:r>
        <w:t xml:space="preserve">            length=32,</w:t>
      </w:r>
    </w:p>
    <w:p>
      <w:pPr>
        <w:pStyle w:val="Code"/>
      </w:pPr>
      <w:r>
        <w:t xml:space="preserve">            salt=b'BluSec2-Master',</w:t>
      </w:r>
    </w:p>
    <w:p>
      <w:pPr>
        <w:pStyle w:val="Code"/>
      </w:pPr>
      <w:r>
        <w:t xml:space="preserve">            info=b'v1',</w:t>
      </w:r>
    </w:p>
    <w:p>
      <w:pPr>
        <w:pStyle w:val="Code"/>
      </w:pPr>
      <w:r>
        <w:t xml:space="preserve">            backend=default_backend()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hkdf.derive(shared_secret)</w:t>
      </w:r>
    </w:p>
    <w:p>
      <w:pPr>
        <w:spacing w:before="360" w:after="120"/>
      </w:pPr>
      <w:r>
        <w:rPr>
          <w:i/>
          <w:iCs/>
        </w:rPr>
        <w:t xml:space="preserve">See full implementation in attached source files.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Cryptographic Foundation (Week 1-2)</w:t>
      </w:r>
    </w:p>
    <w:p>
      <w:pPr>
        <w:pStyle w:val="ListParagraph"/>
        <w:numPr>
          <w:ilvl w:val="0"/>
          <w:numId w:val="2"/>
        </w:numPr>
      </w:pPr>
      <w:r>
        <w:t xml:space="preserve">Implement BluSec2Crypto class with all cryptographic primitives</w:t>
      </w:r>
    </w:p>
    <w:p>
      <w:pPr>
        <w:pStyle w:val="ListParagraph"/>
        <w:numPr>
          <w:ilvl w:val="0"/>
          <w:numId w:val="2"/>
        </w:numPr>
      </w:pPr>
      <w:r>
        <w:t xml:space="preserve">Create unit tests for ECDH key exchange</w:t>
      </w:r>
    </w:p>
    <w:p>
      <w:pPr>
        <w:pStyle w:val="ListParagraph"/>
        <w:numPr>
          <w:ilvl w:val="0"/>
          <w:numId w:val="2"/>
        </w:numPr>
      </w:pPr>
      <w:r>
        <w:t xml:space="preserve">Implement and test challenge-response protocol</w:t>
      </w:r>
    </w:p>
    <w:p>
      <w:pPr>
        <w:pStyle w:val="ListParagraph"/>
        <w:numPr>
          <w:ilvl w:val="0"/>
          <w:numId w:val="2"/>
        </w:numPr>
      </w:pPr>
      <w:r>
        <w:t xml:space="preserve">Validate ephemeral key derivation with multiple time windows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AES-256-GCM encryption/decryption of password hashes</w:t>
      </w:r>
    </w:p>
    <w:p>
      <w:pPr>
        <w:pStyle w:val="Heading2"/>
      </w:pPr>
      <w:r>
        <w:t xml:space="preserve">Phase 2: BLE Communication Layer (Week 3-4)</w:t>
      </w:r>
    </w:p>
    <w:p>
      <w:pPr>
        <w:pStyle w:val="ListParagraph"/>
        <w:numPr>
          <w:ilvl w:val="0"/>
          <w:numId w:val="2"/>
        </w:numPr>
      </w:pPr>
      <w:r>
        <w:t xml:space="preserve">Implement BLE GATT server on gate using bleak</w:t>
      </w:r>
    </w:p>
    <w:p>
      <w:pPr>
        <w:pStyle w:val="ListParagraph"/>
        <w:numPr>
          <w:ilvl w:val="0"/>
          <w:numId w:val="2"/>
        </w:numPr>
      </w:pPr>
      <w:r>
        <w:t xml:space="preserve">Create BLE GATT client for ESP32/mobile device</w:t>
      </w:r>
    </w:p>
    <w:p>
      <w:pPr>
        <w:pStyle w:val="ListParagraph"/>
        <w:numPr>
          <w:ilvl w:val="0"/>
          <w:numId w:val="2"/>
        </w:numPr>
      </w:pPr>
      <w:r>
        <w:t xml:space="preserve">Implement secure BLE pairing with numeric comparison</w:t>
      </w:r>
    </w:p>
    <w:p>
      <w:pPr>
        <w:pStyle w:val="ListParagraph"/>
        <w:numPr>
          <w:ilvl w:val="0"/>
          <w:numId w:val="2"/>
        </w:numPr>
      </w:pPr>
      <w:r>
        <w:t xml:space="preserve">Test challenge broadcast and response collection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RSSI measurement and threshold validation</w:t>
      </w:r>
    </w:p>
    <w:p>
      <w:pPr>
        <w:pStyle w:val="Heading2"/>
      </w:pPr>
      <w:r>
        <w:t xml:space="preserve">Phase 3: Authentication Integration (Week 5-6)</w:t>
      </w:r>
    </w:p>
    <w:p>
      <w:pPr>
        <w:pStyle w:val="ListParagraph"/>
        <w:numPr>
          <w:ilvl w:val="0"/>
          <w:numId w:val="2"/>
        </w:numPr>
      </w:pPr>
      <w:r>
        <w:t xml:space="preserve">Create PAM module with pam_sm_authenticate hook</w:t>
      </w:r>
    </w:p>
    <w:p>
      <w:pPr>
        <w:pStyle w:val="ListParagraph"/>
        <w:numPr>
          <w:ilvl w:val="0"/>
          <w:numId w:val="2"/>
        </w:numPr>
      </w:pPr>
      <w:r>
        <w:t xml:space="preserve">Integrate cryptographic components with auth flow</w:t>
      </w:r>
    </w:p>
    <w:p>
      <w:pPr>
        <w:pStyle w:val="ListParagraph"/>
        <w:numPr>
          <w:ilvl w:val="0"/>
          <w:numId w:val="2"/>
        </w:numPr>
      </w:pPr>
      <w:r>
        <w:t xml:space="preserve">Implement secure password storage with encrypted hashes</w:t>
      </w:r>
    </w:p>
    <w:p>
      <w:pPr>
        <w:pStyle w:val="ListParagraph"/>
        <w:numPr>
          <w:ilvl w:val="0"/>
          <w:numId w:val="2"/>
        </w:numPr>
      </w:pPr>
      <w:r>
        <w:t xml:space="preserve">Create recovery/bypass mechanisms for emergency access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end-to-end authentication flow</w:t>
      </w:r>
    </w:p>
    <w:p>
      <w:pPr>
        <w:pStyle w:val="Heading2"/>
      </w:pPr>
      <w:r>
        <w:t xml:space="preserve">Phase 4: Hardening and Testing (Week 7-8)</w:t>
      </w:r>
    </w:p>
    <w:p>
      <w:pPr>
        <w:pStyle w:val="ListParagraph"/>
        <w:numPr>
          <w:ilvl w:val="0"/>
          <w:numId w:val="2"/>
        </w:numPr>
      </w:pPr>
      <w:r>
        <w:t xml:space="preserve">Security audit of cryptographic implementations</w:t>
      </w:r>
    </w:p>
    <w:p>
      <w:pPr>
        <w:pStyle w:val="ListParagraph"/>
        <w:numPr>
          <w:ilvl w:val="0"/>
          <w:numId w:val="2"/>
        </w:numPr>
      </w:pPr>
      <w:r>
        <w:t xml:space="preserve">Penetration testing against documented threat models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for auth latency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logging and monitoring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user documentation and deployment guides</w:t>
      </w:r>
    </w:p>
    <w:p>
      <w:r>
        <w:br w:type="page"/>
      </w:r>
    </w:p>
    <w:p>
      <w:pPr>
        <w:pStyle w:val="Heading1"/>
      </w:pPr>
      <w:r>
        <w:t xml:space="preserve">Configuration and Deployment</w:t>
      </w:r>
    </w:p>
    <w:p>
      <w:pPr>
        <w:pStyle w:val="Heading2"/>
      </w:pPr>
      <w:r>
        <w:t xml:space="preserve">System Requirements</w:t>
      </w:r>
    </w:p>
    <w:p>
      <w:pPr>
        <w:spacing w:after="120"/>
      </w:pPr>
      <w:r>
        <w:rPr>
          <w:b/>
          <w:bCs/>
        </w:rPr>
        <w:t xml:space="preserve">Gate Server:</w:t>
      </w:r>
    </w:p>
    <w:p>
      <w:pPr>
        <w:pStyle w:val="ListParagraph"/>
        <w:numPr>
          <w:ilvl w:val="0"/>
          <w:numId w:val="2"/>
        </w:numPr>
      </w:pPr>
      <w:r>
        <w:t xml:space="preserve">Linux system with BlueZ 5.50+</w:t>
      </w:r>
    </w:p>
    <w:p>
      <w:pPr>
        <w:pStyle w:val="ListParagraph"/>
        <w:numPr>
          <w:ilvl w:val="0"/>
          <w:numId w:val="2"/>
        </w:numPr>
      </w:pPr>
      <w:r>
        <w:t xml:space="preserve">Python 3.10 or higher</w:t>
      </w:r>
    </w:p>
    <w:p>
      <w:pPr>
        <w:pStyle w:val="ListParagraph"/>
        <w:numPr>
          <w:ilvl w:val="0"/>
          <w:numId w:val="2"/>
        </w:numPr>
      </w:pPr>
      <w:r>
        <w:t xml:space="preserve">BLE 4.0+ capable Bluetooth adapter</w:t>
      </w:r>
    </w:p>
    <w:p>
      <w:pPr>
        <w:pStyle w:val="ListParagraph"/>
        <w:numPr>
          <w:ilvl w:val="0"/>
          <w:numId w:val="2"/>
        </w:numPr>
      </w:pPr>
      <w:r>
        <w:t xml:space="preserve">PAM development libraries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Minimum 512MB RAM (for cryptographic operations)</w:t>
      </w:r>
    </w:p>
    <w:p>
      <w:pPr>
        <w:spacing w:after="120"/>
      </w:pPr>
      <w:r>
        <w:rPr>
          <w:b/>
          <w:bCs/>
        </w:rPr>
        <w:t xml:space="preserve">Trusted Device Options:</w:t>
      </w:r>
    </w:p>
    <w:p>
      <w:pPr>
        <w:pStyle w:val="ListParagraph"/>
        <w:numPr>
          <w:ilvl w:val="0"/>
          <w:numId w:val="2"/>
        </w:numPr>
      </w:pPr>
      <w:r>
        <w:t xml:space="preserve">ESP32 with 4MB+ flash, Arduino core or ESP-IDF</w:t>
      </w:r>
    </w:p>
    <w:p>
      <w:pPr>
        <w:pStyle w:val="ListParagraph"/>
        <w:numPr>
          <w:ilvl w:val="0"/>
          <w:numId w:val="2"/>
        </w:numPr>
      </w:pPr>
      <w:r>
        <w:t xml:space="preserve">Android 6.0+ with BLE support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iOS 10.0+ with CoreBluetooth framework</w:t>
      </w:r>
    </w:p>
    <w:p>
      <w:pPr>
        <w:pStyle w:val="Heading2"/>
      </w:pPr>
      <w:r>
        <w:t xml:space="preserve">Installation Steps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Install Python dependencies</w:t>
      </w:r>
    </w:p>
    <w:p>
      <w:pPr>
        <w:pStyle w:val="Code"/>
      </w:pPr>
      <w:r>
        <w:t xml:space="preserve">pip install bleak cryptography pam</w:t>
      </w:r>
    </w:p>
    <w:p>
      <w:pPr>
        <w:pStyle w:val="ListParagraph"/>
        <w:numPr>
          <w:ilvl w:val="0"/>
          <w:numId w:val="3"/>
        </w:numPr>
        <w:spacing w:before="240" w:after="120"/>
      </w:pPr>
      <w:r>
        <w:rPr>
          <w:b/>
          <w:bCs/>
        </w:rPr>
        <w:t xml:space="preserve">Clone BluSec 2.0 repository</w:t>
      </w:r>
    </w:p>
    <w:p>
      <w:pPr>
        <w:pStyle w:val="Code"/>
      </w:pPr>
      <w:r>
        <w:t xml:space="preserve">git clone https://github.com/yourusername/blusec2.git</w:t>
      </w:r>
    </w:p>
    <w:p>
      <w:pPr>
        <w:pStyle w:val="Code"/>
      </w:pPr>
      <w:r>
        <w:t xml:space="preserve">cd blusec2</w:t>
      </w:r>
    </w:p>
    <w:p>
      <w:pPr>
        <w:pStyle w:val="ListParagraph"/>
        <w:numPr>
          <w:ilvl w:val="0"/>
          <w:numId w:val="3"/>
        </w:numPr>
        <w:spacing w:before="240" w:after="120"/>
      </w:pPr>
      <w:r>
        <w:rPr>
          <w:b/>
          <w:bCs/>
        </w:rPr>
        <w:t xml:space="preserve">Run initial pairing script</w:t>
      </w:r>
    </w:p>
    <w:p>
      <w:pPr>
        <w:pStyle w:val="Code"/>
      </w:pPr>
      <w:r>
        <w:t xml:space="preserve">sudo python3 setup_pairing.py</w:t>
      </w:r>
    </w:p>
    <w:p>
      <w:pPr>
        <w:pStyle w:val="ListParagraph"/>
        <w:numPr>
          <w:ilvl w:val="0"/>
          <w:numId w:val="3"/>
        </w:numPr>
        <w:spacing w:before="240" w:after="120"/>
      </w:pPr>
      <w:r>
        <w:rPr>
          <w:b/>
          <w:bCs/>
        </w:rPr>
        <w:t xml:space="preserve">Configure trusted device</w:t>
      </w:r>
    </w:p>
    <w:p>
      <w:pPr>
        <w:spacing w:after="240"/>
      </w:pPr>
      <w:r>
        <w:t xml:space="preserve">Flash ESP32 firmware or install mobile app, complete pairing process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Install PAM module</w:t>
      </w:r>
    </w:p>
    <w:p>
      <w:pPr>
        <w:pStyle w:val="Code"/>
      </w:pPr>
      <w:r>
        <w:t xml:space="preserve">sudo cp pam_blusec2.so /lib/security/</w:t>
      </w:r>
    </w:p>
    <w:p>
      <w:pPr>
        <w:pStyle w:val="Code"/>
      </w:pPr>
      <w:r>
        <w:t xml:space="preserve">sudo vim /etc/pam.d/common-auth</w:t>
      </w:r>
    </w:p>
    <w:p>
      <w:pPr>
        <w:pStyle w:val="Code"/>
      </w:pPr>
      <w:r>
        <w:t xml:space="preserve"># Add: auth required pam_blusec2.so</w:t>
      </w:r>
    </w:p>
    <w:p>
      <w:pPr>
        <w:pStyle w:val="Heading2"/>
      </w:pPr>
      <w:r>
        <w:t xml:space="preserve">Security Recommendations</w:t>
      </w:r>
    </w:p>
    <w:p>
      <w:pPr>
        <w:pStyle w:val="ListParagraph"/>
        <w:numPr>
          <w:ilvl w:val="0"/>
          <w:numId w:val="2"/>
        </w:numPr>
      </w:pPr>
      <w:r>
        <w:t xml:space="preserve">Enable device PIN or biometric unlock on trusted Bluetooth device</w:t>
      </w:r>
    </w:p>
    <w:p>
      <w:pPr>
        <w:pStyle w:val="ListParagraph"/>
        <w:numPr>
          <w:ilvl w:val="0"/>
          <w:numId w:val="2"/>
        </w:numPr>
      </w:pPr>
      <w:r>
        <w:t xml:space="preserve">Store master_key in hardware security module if available</w:t>
      </w:r>
    </w:p>
    <w:p>
      <w:pPr>
        <w:pStyle w:val="ListParagraph"/>
        <w:numPr>
          <w:ilvl w:val="0"/>
          <w:numId w:val="2"/>
        </w:numPr>
      </w:pPr>
      <w:r>
        <w:t xml:space="preserve">Configure RSSI threshold based on your environment (-70 dBm recommended)</w:t>
      </w:r>
    </w:p>
    <w:p>
      <w:pPr>
        <w:pStyle w:val="ListParagraph"/>
        <w:numPr>
          <w:ilvl w:val="0"/>
          <w:numId w:val="2"/>
        </w:numPr>
      </w:pPr>
      <w:r>
        <w:t xml:space="preserve">Enable audit logging for all authentication attempts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(max 3 failed attempts per minute)</w:t>
      </w:r>
    </w:p>
    <w:p>
      <w:pPr>
        <w:pStyle w:val="ListParagraph"/>
        <w:numPr>
          <w:ilvl w:val="0"/>
          <w:numId w:val="2"/>
        </w:numPr>
      </w:pPr>
      <w:r>
        <w:t xml:space="preserve">Keep backup recovery mechanism (bypass file or secondary auth)</w:t>
      </w:r>
    </w:p>
    <w:p>
      <w:pPr>
        <w:pStyle w:val="ListParagraph"/>
        <w:numPr>
          <w:ilvl w:val="0"/>
          <w:numId w:val="2"/>
        </w:numPr>
      </w:pPr>
      <w:r>
        <w:t xml:space="preserve">Regularly update cryptographic libraries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BluSec 2.0 represents a significant advancement in proximity-based authentication by introducing cryptographic binding between physical presence and password verification. By deriving ephemeral decryption keys from time-synchronized challenge-response protocols, the system creates a multi-layered defense that defeats remote attacks, MAC spoofing, replay attacks, and traditional brute force simultaneously.</w:t>
      </w:r>
    </w:p>
    <w:p>
      <w:pPr>
        <w:spacing w:after="240"/>
      </w:pPr>
      <w:r>
        <w:t xml:space="preserve">This design document provides a complete blueprint for implementation, from cryptographic primitives through system architecture to deployment considerations. The proof-of-concept code demonstrates production-ready implementations of the core security components, ready for integration with your chosen BLE hardware and authentication infrastructure.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the proof-of-concept code and adapt to your environment</w:t>
      </w:r>
    </w:p>
    <w:p>
      <w:pPr>
        <w:pStyle w:val="ListParagraph"/>
        <w:numPr>
          <w:ilvl w:val="0"/>
          <w:numId w:val="3"/>
        </w:numPr>
      </w:pPr>
      <w:r>
        <w:t xml:space="preserve">Select and procure BLE hardware (ESP32 recommended for dedicated device)</w:t>
      </w:r>
    </w:p>
    <w:p>
      <w:pPr>
        <w:pStyle w:val="ListParagraph"/>
        <w:numPr>
          <w:ilvl w:val="0"/>
          <w:numId w:val="3"/>
        </w:numPr>
      </w:pPr>
      <w:r>
        <w:t xml:space="preserve">Follow the implementation roadmap phases sequentially</w:t>
      </w:r>
    </w:p>
    <w:p>
      <w:pPr>
        <w:pStyle w:val="ListParagraph"/>
        <w:numPr>
          <w:ilvl w:val="0"/>
          <w:numId w:val="3"/>
        </w:numPr>
      </w:pPr>
      <w:r>
        <w:t xml:space="preserve">Test thoroughly in non-production environment before deployment</w:t>
      </w:r>
    </w:p>
    <w:p>
      <w:pPr>
        <w:pStyle w:val="ListParagraph"/>
        <w:numPr>
          <w:ilvl w:val="0"/>
          <w:numId w:val="3"/>
        </w:numPr>
      </w:pPr>
      <w:r>
        <w:t xml:space="preserve">Consider professional security audit before production use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BluSec 2.0 - Software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pacing w:before="120" w:after="120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2026-02-04T03:56:36.815Z</dcterms:created>
  <dcterms:modified xsi:type="dcterms:W3CDTF">2026-02-04T03:56:36.815Z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