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mirrorIndents/>
        <w:jc w:val="center"/>
        <w:rPr>
          <w:b/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Web"/>
        <w:spacing w:beforeAutospacing="0" w:before="0" w:afterAutospacing="0" w:after="0"/>
        <w:mirrorIndents/>
        <w:jc w:val="center"/>
        <w:rPr>
          <w:b/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13D3BE38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9570" cy="1905"/>
                <wp:effectExtent l="12065" t="8890" r="6985" b="1016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Дисциплина: «Программирование»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Лабораторная работа №5.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0"/>
        </w:rPr>
        <w:t>Тема: «Программирование вложенных циклов»</w:t>
      </w:r>
    </w:p>
    <w:p>
      <w:pPr>
        <w:pStyle w:val="Title"/>
        <w:spacing w:before="0" w:after="0"/>
        <w:rPr/>
      </w:pPr>
      <w:r>
        <w:rPr>
          <w:b w:val="false"/>
          <w:sz w:val="24"/>
        </w:rPr>
        <w:t>Вариант №17</w:t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left"/>
        <w:rPr/>
      </w:pPr>
      <w:r>
        <w:rPr>
          <w:b w:val="false"/>
          <w:sz w:val="24"/>
        </w:rPr>
        <w:t>Выполнил:</w:t>
        <w:tab/>
        <w:tab/>
        <w:tab/>
        <w:tab/>
        <w:tab/>
        <w:tab/>
        <w:tab/>
        <w:tab/>
        <w:t xml:space="preserve">  Студент группы ИКПИ-95</w:t>
      </w:r>
    </w:p>
    <w:p>
      <w:pPr>
        <w:pStyle w:val="Title"/>
        <w:spacing w:before="0" w:after="0"/>
        <w:jc w:val="right"/>
        <w:rPr>
          <w:rFonts w:ascii="Times New Roman" w:hAnsi="Times New Roman" w:eastAsia="Times New Roman" w:cs="Times New Roman"/>
          <w:b w:val="false"/>
          <w:b w:val="false"/>
          <w:kern w:val="2"/>
          <w:sz w:val="24"/>
          <w:szCs w:val="20"/>
          <w:lang w:eastAsia="ru-RU"/>
        </w:rPr>
      </w:pPr>
      <w:r>
        <w:rPr>
          <w:rFonts w:eastAsia="Times New Roman" w:cs="Times New Roman"/>
          <w:b w:val="false"/>
          <w:kern w:val="2"/>
          <w:sz w:val="24"/>
          <w:szCs w:val="20"/>
          <w:lang w:eastAsia="ru-RU"/>
        </w:rPr>
        <w:t>Новиков.C.C.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>Подпись ______________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Принял: </w:t>
        <w:tab/>
        <w:tab/>
        <w:tab/>
        <w:tab/>
        <w:tab/>
        <w:tab/>
        <w:tab/>
        <w:tab/>
        <w:t xml:space="preserve">     доцент кафедры ПИиВТ</w:t>
        <w:tab/>
      </w:r>
    </w:p>
    <w:p>
      <w:pPr>
        <w:pStyle w:val="Title"/>
        <w:spacing w:before="0" w:after="0"/>
        <w:jc w:val="right"/>
        <w:rPr/>
      </w:pPr>
      <w:r>
        <w:rPr>
          <w:b w:val="false"/>
          <w:sz w:val="24"/>
        </w:rPr>
        <w:t xml:space="preserve">     </w:t>
      </w:r>
      <w:r>
        <w:rPr>
          <w:b w:val="false"/>
          <w:sz w:val="24"/>
        </w:rPr>
        <w:t>Футахи Абдо Ахмед Хасан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>Подпись ______________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«__» _________ </w:t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  <w:t>2019 г.</w:t>
      </w:r>
      <w:r>
        <w:br w:type="page"/>
      </w:r>
    </w:p>
    <w:p>
      <w:pPr>
        <w:pStyle w:val="PlainText"/>
        <w:jc w:val="center"/>
        <w:rPr>
          <w:rFonts w:ascii="Times New Roman" w:hAnsi="Times New Roman"/>
          <w:i/>
          <w:i/>
          <w:szCs w:val="26"/>
        </w:rPr>
      </w:pPr>
      <w:r>
        <w:rPr>
          <w:rFonts w:ascii="Times New Roman" w:hAnsi="Times New Roman"/>
          <w:szCs w:val="26"/>
        </w:rPr>
        <w:t>А.</w:t>
      </w:r>
      <w:r>
        <w:rPr>
          <w:rFonts w:ascii="Times New Roman" w:hAnsi="Times New Roman"/>
          <w:i/>
          <w:szCs w:val="26"/>
        </w:rPr>
        <w:t xml:space="preserve"> Постановка задачи</w:t>
      </w:r>
    </w:p>
    <w:p>
      <w:pPr>
        <w:pStyle w:val="PlainText"/>
        <w:jc w:val="center"/>
        <w:rPr>
          <w:rFonts w:ascii="Times New Roman" w:hAnsi="Times New Roman"/>
          <w:i/>
          <w:i/>
          <w:szCs w:val="26"/>
        </w:rPr>
      </w:pPr>
      <w:r>
        <w:rPr>
          <w:rFonts w:ascii="Times New Roman" w:hAnsi="Times New Roman"/>
          <w:i/>
          <w:szCs w:val="26"/>
        </w:rPr>
      </w:r>
    </w:p>
    <w:p>
      <w:pPr>
        <w:pStyle w:val="PlainText"/>
        <w:ind w:firstLine="567"/>
        <w:rPr/>
      </w:pPr>
      <w:r>
        <w:rPr>
          <w:rFonts w:ascii="Times New Roman" w:hAnsi="Times New Roman"/>
          <w:bCs/>
          <w:sz w:val="24"/>
        </w:rPr>
        <w:t xml:space="preserve">Необходимо составить программу, совершающую математические вычисления, используя несколько вложенных циклов с суммой: </w:t>
      </w:r>
    </w:p>
    <w:p>
      <w:pPr>
        <w:pStyle w:val="PlainText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1160" cy="914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ind w:firstLine="567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lainText"/>
        <w:ind w:firstLine="567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lainText"/>
        <w:ind w:firstLine="567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lainText"/>
        <w:ind w:firstLine="567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lainText"/>
        <w:ind w:firstLine="567"/>
        <w:jc w:val="center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</w:rPr>
        <w:t>Б.</w:t>
      </w:r>
      <w:r>
        <w:rPr>
          <w:rFonts w:ascii="Times New Roman" w:hAnsi="Times New Roman"/>
          <w:i/>
        </w:rPr>
        <w:t xml:space="preserve"> Разработка алгоритма</w:t>
      </w:r>
    </w:p>
    <w:p>
      <w:pPr>
        <w:pStyle w:val="PlainText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/>
        </w:rPr>
        <w:t>Последовательно считаем суммы в числителе и знаменателе, перед этим поместив всё это в главный цикл. Последовательность такая: сумма числителей – сумма знаменателей – сумма частных.</w:t>
      </w:r>
    </w:p>
    <w:p>
      <w:pPr>
        <w:pStyle w:val="PlainText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8"/>
        </w:rPr>
        <w:t xml:space="preserve">В. </w:t>
      </w:r>
      <w:r>
        <w:rPr>
          <w:rFonts w:cs="Times New Roman" w:ascii="Times New Roman" w:hAnsi="Times New Roman"/>
          <w:i/>
          <w:sz w:val="28"/>
        </w:rPr>
        <w:t>Схема алгоритма и рабочий набор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  <w:lang w:val="en-US"/>
        </w:rPr>
        <w:t>x=4.5</w:t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  <w:lang w:val="en-US"/>
        </w:rPr>
        <w:t>m=15</w:t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  <w:lang w:val="en-US"/>
        </w:rPr>
        <w:t>n=10</w:t>
      </w:r>
    </w:p>
    <w:tbl>
      <w:tblPr>
        <w:tblStyle w:val="ae"/>
        <w:tblpPr w:vertAnchor="margin" w:horzAnchor="page" w:leftFromText="180" w:rightFromText="180" w:tblpX="3394" w:tblpY="544"/>
        <w:tblW w:w="63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98"/>
        <w:gridCol w:w="540"/>
        <w:gridCol w:w="4863"/>
      </w:tblGrid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Решение задачи для варианта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1</w:t>
            </w:r>
            <w:bookmarkStart w:id="0" w:name="__UnoMark__327_29871674101"/>
            <w:bookmarkEnd w:id="0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7</w:t>
            </w:r>
            <w:bookmarkStart w:id="1" w:name="__UnoMark__423_1191486490"/>
            <w:bookmarkEnd w:id="1"/>
          </w:p>
        </w:tc>
      </w:tr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2" w:name="__UnoMark__328_29871674101"/>
            <w:bookmarkStart w:id="3" w:name="__UnoMark__424_1191486490"/>
            <w:bookmarkEnd w:id="2"/>
            <w:bookmarkEnd w:id="3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Ввод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x,  n,  m     </w:t>
            </w:r>
            <w:bookmarkStart w:id="4" w:name="__UnoMark__329_29871674101"/>
            <w:bookmarkStart w:id="5" w:name="__UnoMark__426_1191486490"/>
            <w:bookmarkEnd w:id="4"/>
            <w:bookmarkEnd w:id="5"/>
          </w:p>
        </w:tc>
      </w:tr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6" w:name="__UnoMark__330_29871674101"/>
            <w:bookmarkStart w:id="7" w:name="__UnoMark__428_1191486490"/>
            <w:bookmarkEnd w:id="6"/>
            <w:bookmarkEnd w:id="7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s =  0</w:t>
            </w:r>
            <w:bookmarkStart w:id="8" w:name="__UnoMark__331_29871674101"/>
            <w:bookmarkStart w:id="9" w:name="__UnoMark__430_1191486490"/>
            <w:bookmarkEnd w:id="8"/>
            <w:bookmarkEnd w:id="9"/>
          </w:p>
        </w:tc>
      </w:tr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10" w:name="__UnoMark__332_29871674101"/>
            <w:bookmarkStart w:id="11" w:name="__UnoMark__432_1191486490"/>
            <w:bookmarkEnd w:id="10"/>
            <w:bookmarkEnd w:id="11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for (i= 1; j ≤ i; i++)</w:t>
            </w:r>
            <w:bookmarkStart w:id="12" w:name="__UnoMark__333_29871674101"/>
            <w:bookmarkStart w:id="13" w:name="__UnoMark__436_1191486490"/>
            <w:bookmarkStart w:id="14" w:name="__UnoMark__435_1191486490"/>
            <w:bookmarkStart w:id="15" w:name="__UnoMark__434_1191486490"/>
            <w:bookmarkEnd w:id="12"/>
            <w:bookmarkEnd w:id="13"/>
            <w:bookmarkEnd w:id="14"/>
            <w:bookmarkEnd w:id="15"/>
          </w:p>
        </w:tc>
      </w:tr>
      <w:tr>
        <w:trPr>
          <w:trHeight w:val="737" w:hRule="atLeast"/>
        </w:trPr>
        <w:tc>
          <w:tcPr>
            <w:tcW w:w="89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16" w:name="__UnoMark__335_29871674101"/>
            <w:bookmarkStart w:id="17" w:name="__UnoMark__334_29871674101"/>
            <w:bookmarkStart w:id="18" w:name="__UnoMark__439_1191486490"/>
            <w:bookmarkStart w:id="19" w:name="__UnoMark__438_1191486490"/>
            <w:bookmarkStart w:id="20" w:name="__UnoMark__335_29871674101"/>
            <w:bookmarkStart w:id="21" w:name="__UnoMark__334_29871674101"/>
            <w:bookmarkStart w:id="22" w:name="__UnoMark__439_1191486490"/>
            <w:bookmarkStart w:id="23" w:name="__UnoMark__438_1191486490"/>
            <w:bookmarkEnd w:id="20"/>
            <w:bookmarkEnd w:id="21"/>
            <w:bookmarkEnd w:id="22"/>
            <w:bookmarkEnd w:id="23"/>
          </w:p>
        </w:tc>
        <w:tc>
          <w:tcPr>
            <w:tcW w:w="540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24" w:name="__UnoMark__442_1191486490"/>
            <w:bookmarkEnd w:id="24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 = (1.0 / k) + k;</w:t>
            </w:r>
            <w:bookmarkStart w:id="25" w:name="__UnoMark__443_1191486490"/>
            <w:bookmarkEnd w:id="25"/>
          </w:p>
        </w:tc>
      </w:tr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26" w:name="__UnoMark__338_29871674101"/>
            <w:bookmarkStart w:id="27" w:name="__UnoMark__444_1191486490"/>
            <w:bookmarkEnd w:id="26"/>
            <w:bookmarkEnd w:id="27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y = 0</w:t>
            </w:r>
            <w:bookmarkStart w:id="28" w:name="__UnoMark__339_29871674101"/>
            <w:bookmarkEnd w:id="28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;</w:t>
            </w:r>
            <w:bookmarkStart w:id="29" w:name="__UnoMark__447_1191486490"/>
            <w:bookmarkEnd w:id="29"/>
          </w:p>
        </w:tc>
      </w:tr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30" w:name="__UnoMark__340_29871674101"/>
            <w:bookmarkStart w:id="31" w:name="__UnoMark__448_1191486490"/>
            <w:bookmarkEnd w:id="30"/>
            <w:bookmarkEnd w:id="31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for (i = 1; i ≤ n; i++)</w:t>
            </w:r>
            <w:bookmarkStart w:id="32" w:name="__UnoMark__341_29871674101"/>
            <w:bookmarkStart w:id="33" w:name="__UnoMark__452_1191486490"/>
            <w:bookmarkStart w:id="34" w:name="__UnoMark__451_1191486490"/>
            <w:bookmarkStart w:id="35" w:name="__UnoMark__450_1191486490"/>
            <w:bookmarkEnd w:id="32"/>
            <w:bookmarkEnd w:id="33"/>
            <w:bookmarkEnd w:id="34"/>
            <w:bookmarkEnd w:id="35"/>
          </w:p>
        </w:tc>
      </w:tr>
      <w:tr>
        <w:trPr>
          <w:trHeight w:val="737" w:hRule="atLeast"/>
        </w:trPr>
        <w:tc>
          <w:tcPr>
            <w:tcW w:w="898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36" w:name="__UnoMark__342_29871674101"/>
            <w:bookmarkStart w:id="37" w:name="__UnoMark__343_29871674101"/>
            <w:bookmarkStart w:id="38" w:name="__UnoMark__455_1191486490"/>
            <w:bookmarkStart w:id="39" w:name="__UnoMark__454_1191486490"/>
            <w:bookmarkStart w:id="40" w:name="__UnoMark__342_29871674101"/>
            <w:bookmarkStart w:id="41" w:name="__UnoMark__343_29871674101"/>
            <w:bookmarkStart w:id="42" w:name="__UnoMark__455_1191486490"/>
            <w:bookmarkStart w:id="43" w:name="__UnoMark__454_1191486490"/>
            <w:bookmarkEnd w:id="40"/>
            <w:bookmarkEnd w:id="41"/>
            <w:bookmarkEnd w:id="42"/>
            <w:bookmarkEnd w:id="43"/>
          </w:p>
        </w:tc>
        <w:tc>
          <w:tcPr>
            <w:tcW w:w="540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44" w:name="__UnoMark__458_1191486490"/>
            <w:bookmarkEnd w:id="44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z= 0 ;</w:t>
            </w:r>
            <w:bookmarkStart w:id="45" w:name="__UnoMark__345_29871674101"/>
            <w:bookmarkEnd w:id="45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y=0; </w:t>
            </w:r>
            <w:bookmarkStart w:id="46" w:name="__UnoMark__462_1191486490"/>
            <w:bookmarkStart w:id="47" w:name="__UnoMark__461_1191486490"/>
            <w:bookmarkStart w:id="48" w:name="__UnoMark__460_1191486490"/>
            <w:bookmarkEnd w:id="46"/>
            <w:bookmarkEnd w:id="47"/>
            <w:bookmarkEnd w:id="48"/>
          </w:p>
        </w:tc>
      </w:tr>
      <w:tr>
        <w:trPr>
          <w:trHeight w:val="737" w:hRule="atLeast"/>
        </w:trPr>
        <w:tc>
          <w:tcPr>
            <w:tcW w:w="898" w:type="dxa"/>
            <w:vMerge w:val="continue"/>
            <w:tcBorders>
              <w:left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49" w:name="__UnoMark__347_29871674101"/>
            <w:bookmarkStart w:id="50" w:name="__UnoMark__346_29871674101"/>
            <w:bookmarkStart w:id="51" w:name="__UnoMark__464_1191486490"/>
            <w:bookmarkStart w:id="52" w:name="__UnoMark__463_1191486490"/>
            <w:bookmarkStart w:id="53" w:name="__UnoMark__347_29871674101"/>
            <w:bookmarkStart w:id="54" w:name="__UnoMark__346_29871674101"/>
            <w:bookmarkStart w:id="55" w:name="__UnoMark__464_1191486490"/>
            <w:bookmarkStart w:id="56" w:name="__UnoMark__463_1191486490"/>
            <w:bookmarkEnd w:id="53"/>
            <w:bookmarkEnd w:id="54"/>
            <w:bookmarkEnd w:id="55"/>
            <w:bookmarkEnd w:id="56"/>
          </w:p>
        </w:tc>
        <w:tc>
          <w:tcPr>
            <w:tcW w:w="5403" w:type="dxa"/>
            <w:gridSpan w:val="2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57" w:name="__UnoMark__348_29871674101"/>
            <w:bookmarkStart w:id="58" w:name="__UnoMark__467_1191486490"/>
            <w:bookmarkEnd w:id="57"/>
            <w:bookmarkEnd w:id="58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for (j = 1; k ≤ m; j++)</w:t>
            </w:r>
            <w:bookmarkStart w:id="59" w:name="__UnoMark__349_29871674101"/>
            <w:bookmarkStart w:id="60" w:name="__UnoMark__471_1191486490"/>
            <w:bookmarkStart w:id="61" w:name="__UnoMark__470_1191486490"/>
            <w:bookmarkStart w:id="62" w:name="__UnoMark__469_1191486490"/>
            <w:bookmarkEnd w:id="59"/>
            <w:bookmarkEnd w:id="60"/>
            <w:bookmarkEnd w:id="61"/>
            <w:bookmarkEnd w:id="62"/>
          </w:p>
        </w:tc>
      </w:tr>
      <w:tr>
        <w:trPr>
          <w:trHeight w:val="737" w:hRule="atLeast"/>
        </w:trPr>
        <w:tc>
          <w:tcPr>
            <w:tcW w:w="898" w:type="dxa"/>
            <w:vMerge w:val="continue"/>
            <w:tcBorders>
              <w:left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63" w:name="__UnoMark__351_29871674101"/>
            <w:bookmarkStart w:id="64" w:name="__UnoMark__350_29871674101"/>
            <w:bookmarkStart w:id="65" w:name="__UnoMark__476_1191486490"/>
            <w:bookmarkStart w:id="66" w:name="__UnoMark__475_1191486490"/>
            <w:bookmarkStart w:id="67" w:name="__UnoMark__474_1191486490"/>
            <w:bookmarkStart w:id="68" w:name="__UnoMark__473_1191486490"/>
            <w:bookmarkStart w:id="69" w:name="__UnoMark__351_29871674101"/>
            <w:bookmarkStart w:id="70" w:name="__UnoMark__350_29871674101"/>
            <w:bookmarkStart w:id="71" w:name="__UnoMark__476_1191486490"/>
            <w:bookmarkStart w:id="72" w:name="__UnoMark__475_1191486490"/>
            <w:bookmarkStart w:id="73" w:name="__UnoMark__474_1191486490"/>
            <w:bookmarkStart w:id="74" w:name="__UnoMark__473_1191486490"/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540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75" w:name="__UnoMark__353_29871674101"/>
            <w:bookmarkStart w:id="76" w:name="__UnoMark__352_29871674101"/>
            <w:bookmarkStart w:id="77" w:name="__UnoMark__480_1191486490"/>
            <w:bookmarkStart w:id="78" w:name="__UnoMark__479_1191486490"/>
            <w:bookmarkStart w:id="79" w:name="__UnoMark__353_29871674101"/>
            <w:bookmarkStart w:id="80" w:name="__UnoMark__352_29871674101"/>
            <w:bookmarkStart w:id="81" w:name="__UnoMark__480_1191486490"/>
            <w:bookmarkStart w:id="82" w:name="__UnoMark__479_1191486490"/>
            <w:bookmarkEnd w:id="79"/>
            <w:bookmarkEnd w:id="80"/>
            <w:bookmarkEnd w:id="81"/>
            <w:bookmarkEnd w:id="82"/>
          </w:p>
        </w:tc>
        <w:tc>
          <w:tcPr>
            <w:tcW w:w="48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83" w:name="__UnoMark__354_29871674101"/>
            <w:bookmarkStart w:id="84" w:name="__UnoMark__483_1191486490"/>
            <w:bookmarkEnd w:id="83"/>
            <w:bookmarkEnd w:id="84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&gt;&gt;</w:t>
            </w:r>
            <w:bookmarkStart w:id="85" w:name="__UnoMark__355_29871674101"/>
            <w:bookmarkStart w:id="86" w:name="__UnoMark__487_1191486490"/>
            <w:bookmarkStart w:id="87" w:name="__UnoMark__486_1191486490"/>
            <w:bookmarkStart w:id="88" w:name="__UnoMark__485_1191486490"/>
            <w:bookmarkEnd w:id="85"/>
            <w:bookmarkEnd w:id="86"/>
            <w:bookmarkEnd w:id="87"/>
            <w:bookmarkEnd w:id="88"/>
          </w:p>
        </w:tc>
      </w:tr>
      <w:tr>
        <w:trPr>
          <w:trHeight w:val="737" w:hRule="atLeast"/>
        </w:trPr>
        <w:tc>
          <w:tcPr>
            <w:tcW w:w="898" w:type="dxa"/>
            <w:vMerge w:val="continue"/>
            <w:tcBorders>
              <w:left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89" w:name="__UnoMark__357_29871674101"/>
            <w:bookmarkStart w:id="90" w:name="__UnoMark__356_29871674101"/>
            <w:bookmarkStart w:id="91" w:name="__UnoMark__492_1191486490"/>
            <w:bookmarkStart w:id="92" w:name="__UnoMark__491_1191486490"/>
            <w:bookmarkStart w:id="93" w:name="__UnoMark__490_1191486490"/>
            <w:bookmarkStart w:id="94" w:name="__UnoMark__489_1191486490"/>
            <w:bookmarkStart w:id="95" w:name="__UnoMark__357_29871674101"/>
            <w:bookmarkStart w:id="96" w:name="__UnoMark__356_29871674101"/>
            <w:bookmarkStart w:id="97" w:name="__UnoMark__492_1191486490"/>
            <w:bookmarkStart w:id="98" w:name="__UnoMark__491_1191486490"/>
            <w:bookmarkStart w:id="99" w:name="__UnoMark__490_1191486490"/>
            <w:bookmarkStart w:id="100" w:name="__UnoMark__489_1191486490"/>
            <w:bookmarkEnd w:id="95"/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54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101" w:name="__UnoMark__359_29871674101"/>
            <w:bookmarkStart w:id="102" w:name="__UnoMark__358_29871674101"/>
            <w:bookmarkStart w:id="103" w:name="__UnoMark__496_1191486490"/>
            <w:bookmarkStart w:id="104" w:name="__UnoMark__495_1191486490"/>
            <w:bookmarkStart w:id="105" w:name="__UnoMark__359_29871674101"/>
            <w:bookmarkStart w:id="106" w:name="__UnoMark__358_29871674101"/>
            <w:bookmarkStart w:id="107" w:name="__UnoMark__496_1191486490"/>
            <w:bookmarkStart w:id="108" w:name="__UnoMark__495_1191486490"/>
            <w:bookmarkEnd w:id="105"/>
            <w:bookmarkEnd w:id="106"/>
            <w:bookmarkEnd w:id="107"/>
            <w:bookmarkEnd w:id="108"/>
          </w:p>
        </w:tc>
        <w:tc>
          <w:tcPr>
            <w:tcW w:w="48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109" w:name="__UnoMark__360_29871674101"/>
            <w:bookmarkStart w:id="110" w:name="__UnoMark__499_1191486490"/>
            <w:bookmarkEnd w:id="109"/>
            <w:bookmarkEnd w:id="110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&gt;&gt;</w:t>
            </w:r>
            <w:bookmarkStart w:id="111" w:name="__UnoMark__361_29871674101"/>
            <w:bookmarkStart w:id="112" w:name="__UnoMark__503_1191486490"/>
            <w:bookmarkStart w:id="113" w:name="__UnoMark__502_1191486490"/>
            <w:bookmarkStart w:id="114" w:name="__UnoMark__501_1191486490"/>
            <w:bookmarkEnd w:id="111"/>
            <w:bookmarkEnd w:id="112"/>
            <w:bookmarkEnd w:id="113"/>
            <w:bookmarkEnd w:id="114"/>
          </w:p>
        </w:tc>
      </w:tr>
      <w:tr>
        <w:trPr>
          <w:trHeight w:val="737" w:hRule="atLeast"/>
        </w:trPr>
        <w:tc>
          <w:tcPr>
            <w:tcW w:w="898" w:type="dxa"/>
            <w:vMerge w:val="continue"/>
            <w:tcBorders>
              <w:left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115" w:name="__UnoMark__363_29871674101"/>
            <w:bookmarkStart w:id="116" w:name="__UnoMark__362_29871674101"/>
            <w:bookmarkStart w:id="117" w:name="__UnoMark__508_1191486490"/>
            <w:bookmarkStart w:id="118" w:name="__UnoMark__507_1191486490"/>
            <w:bookmarkStart w:id="119" w:name="__UnoMark__506_1191486490"/>
            <w:bookmarkStart w:id="120" w:name="__UnoMark__505_1191486490"/>
            <w:bookmarkStart w:id="121" w:name="__UnoMark__363_29871674101"/>
            <w:bookmarkStart w:id="122" w:name="__UnoMark__362_29871674101"/>
            <w:bookmarkStart w:id="123" w:name="__UnoMark__508_1191486490"/>
            <w:bookmarkStart w:id="124" w:name="__UnoMark__507_1191486490"/>
            <w:bookmarkStart w:id="125" w:name="__UnoMark__506_1191486490"/>
            <w:bookmarkStart w:id="126" w:name="__UnoMark__505_1191486490"/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54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127" w:name="__UnoMark__365_29871674101"/>
            <w:bookmarkStart w:id="128" w:name="__UnoMark__364_29871674101"/>
            <w:bookmarkStart w:id="129" w:name="__UnoMark__512_1191486490"/>
            <w:bookmarkStart w:id="130" w:name="__UnoMark__511_1191486490"/>
            <w:bookmarkStart w:id="131" w:name="__UnoMark__365_29871674101"/>
            <w:bookmarkStart w:id="132" w:name="__UnoMark__364_29871674101"/>
            <w:bookmarkStart w:id="133" w:name="__UnoMark__512_1191486490"/>
            <w:bookmarkStart w:id="134" w:name="__UnoMark__511_1191486490"/>
            <w:bookmarkEnd w:id="131"/>
            <w:bookmarkEnd w:id="132"/>
            <w:bookmarkEnd w:id="133"/>
            <w:bookmarkEnd w:id="134"/>
          </w:p>
        </w:tc>
        <w:tc>
          <w:tcPr>
            <w:tcW w:w="48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135" w:name="__UnoMark__515_1191486490"/>
            <w:bookmarkEnd w:id="135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b = pow((x + (j / i)), 2.0);</w:t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z += b; </w:t>
            </w:r>
            <w:bookmarkStart w:id="136" w:name="__UnoMark__367_29871674101"/>
            <w:bookmarkStart w:id="137" w:name="__UnoMark__518_1191486490"/>
            <w:bookmarkStart w:id="138" w:name="__UnoMark__517_1191486490"/>
            <w:bookmarkStart w:id="139" w:name="__UnoMark__516_1191486490"/>
            <w:bookmarkEnd w:id="136"/>
            <w:bookmarkEnd w:id="137"/>
            <w:bookmarkEnd w:id="138"/>
            <w:bookmarkEnd w:id="139"/>
          </w:p>
        </w:tc>
      </w:tr>
      <w:tr>
        <w:trPr>
          <w:trHeight w:val="737" w:hRule="atLeast"/>
        </w:trPr>
        <w:tc>
          <w:tcPr>
            <w:tcW w:w="89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w:bookmarkStart w:id="140" w:name="__UnoMark__369_29871674101"/>
            <w:bookmarkStart w:id="141" w:name="__UnoMark__368_29871674101"/>
            <w:bookmarkStart w:id="142" w:name="__UnoMark__521_1191486490"/>
            <w:bookmarkStart w:id="143" w:name="__UnoMark__520_1191486490"/>
            <w:bookmarkStart w:id="144" w:name="__UnoMark__369_29871674101"/>
            <w:bookmarkStart w:id="145" w:name="__UnoMark__368_29871674101"/>
            <w:bookmarkStart w:id="146" w:name="__UnoMark__521_1191486490"/>
            <w:bookmarkStart w:id="147" w:name="__UnoMark__520_1191486490"/>
            <w:bookmarkEnd w:id="144"/>
            <w:bookmarkEnd w:id="145"/>
            <w:bookmarkEnd w:id="146"/>
            <w:bookmarkEnd w:id="147"/>
          </w:p>
        </w:tc>
        <w:tc>
          <w:tcPr>
            <w:tcW w:w="540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Title"/>
              <w:spacing w:lineRule="auto" w:line="240" w:before="240" w:after="0"/>
              <w:rPr>
                <w:szCs w:val="20"/>
                <w:lang w:eastAsia="ru-RU"/>
              </w:rPr>
            </w:pPr>
            <w:bookmarkStart w:id="148" w:name="__UnoMark__524_1191486490"/>
            <w:bookmarkEnd w:id="148"/>
            <w:r>
              <w:rPr>
                <w:rFonts w:eastAsia="Times New Roman" w:cs="Times New Roman"/>
                <w:b w:val="false"/>
                <w:bCs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eastAsia="Times New Roman" w:cs="Times New Roman"/>
                <w:b w:val="false"/>
                <w:bCs/>
                <w:sz w:val="28"/>
                <w:szCs w:val="28"/>
                <w:lang w:val="en-US" w:eastAsia="ru-RU"/>
              </w:rPr>
              <w:t>c = (1 + (x * y)) / ((3 * i) + z);</w:t>
            </w:r>
          </w:p>
          <w:p>
            <w:pPr>
              <w:pStyle w:val="Title"/>
              <w:spacing w:lineRule="auto" w:line="240" w:before="240" w:after="0"/>
              <w:rPr>
                <w:szCs w:val="20"/>
                <w:lang w:eastAsia="ru-RU"/>
              </w:rPr>
            </w:pPr>
            <w:r>
              <w:rPr>
                <w:rFonts w:eastAsia="Times New Roman" w:cs="Times New Roman"/>
                <w:b w:val="false"/>
                <w:bCs/>
                <w:sz w:val="28"/>
                <w:szCs w:val="28"/>
                <w:lang w:val="en-US" w:eastAsia="ru-RU"/>
              </w:rPr>
              <w:t>s+=c;</w:t>
            </w:r>
            <w:bookmarkStart w:id="149" w:name="__UnoMark__525_1191486490"/>
            <w:bookmarkEnd w:id="149"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 w:themeColor="background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8"/>
                <w:szCs w:val="28"/>
                <w:lang w:val="en-US" w:eastAsia="ru-RU"/>
              </w:rPr>
            </w:r>
            <w:bookmarkStart w:id="150" w:name="__UnoMark__371_29871674101"/>
            <w:bookmarkStart w:id="151" w:name="__UnoMark__526_1191486490"/>
            <w:bookmarkStart w:id="152" w:name="__UnoMark__371_29871674101"/>
            <w:bookmarkStart w:id="153" w:name="__UnoMark__526_1191486490"/>
            <w:bookmarkEnd w:id="152"/>
            <w:bookmarkEnd w:id="153"/>
          </w:p>
        </w:tc>
      </w:tr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154" w:name="__UnoMark__372_29871674101"/>
            <w:bookmarkStart w:id="155" w:name="__UnoMark__528_1191486490"/>
            <w:bookmarkEnd w:id="154"/>
            <w:bookmarkEnd w:id="155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&gt;&gt;</w:t>
            </w:r>
            <w:bookmarkStart w:id="156" w:name="__UnoMark__373_29871674101"/>
            <w:bookmarkStart w:id="157" w:name="__UnoMark__530_1191486490"/>
            <w:bookmarkEnd w:id="156"/>
            <w:bookmarkEnd w:id="157"/>
          </w:p>
        </w:tc>
      </w:tr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158" w:name="__UnoMark__374_29871674101"/>
            <w:bookmarkStart w:id="159" w:name="__UnoMark__532_1191486490"/>
            <w:bookmarkEnd w:id="158"/>
            <w:bookmarkEnd w:id="159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Вывод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s</w:t>
            </w:r>
            <w:bookmarkStart w:id="160" w:name="__UnoMark__534_1191486490"/>
            <w:bookmarkEnd w:id="160"/>
          </w:p>
        </w:tc>
      </w:tr>
      <w:tr>
        <w:trPr>
          <w:trHeight w:val="737" w:hRule="atLeast"/>
        </w:trPr>
        <w:tc>
          <w:tcPr>
            <w:tcW w:w="63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Cs w:val="20"/>
                <w:lang w:eastAsia="ru-RU"/>
              </w:rPr>
            </w:pPr>
            <w:bookmarkStart w:id="161" w:name="__UnoMark__376_29871674101"/>
            <w:bookmarkStart w:id="162" w:name="__UnoMark__535_1191486490"/>
            <w:bookmarkEnd w:id="161"/>
            <w:bookmarkEnd w:id="162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Останов</w:t>
            </w:r>
          </w:p>
        </w:tc>
      </w:tr>
    </w:tbl>
    <w:p>
      <w:pPr>
        <w:pStyle w:val="PlainTex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jc w:val="center"/>
        <w:rPr/>
      </w:pPr>
      <w:r>
        <w:rPr>
          <w:rFonts w:ascii="Times New Roman" w:hAnsi="Times New Roman"/>
        </w:rPr>
        <w:t>Рис 1.  Схема алгоритма</w:t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</w:rPr>
        <w:t xml:space="preserve">Д. </w:t>
      </w:r>
      <w:r>
        <w:rPr>
          <w:rFonts w:ascii="Times New Roman" w:hAnsi="Times New Roman"/>
          <w:i/>
        </w:rPr>
        <w:t>Описание программы</w:t>
      </w:r>
    </w:p>
    <w:p>
      <w:pPr>
        <w:pStyle w:val="PlainText"/>
        <w:ind w:firstLine="567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142" w:firstLine="425"/>
        <w:jc w:val="both"/>
        <w:rPr/>
      </w:pPr>
      <w:r>
        <w:rPr>
          <w:rFonts w:cs="Times New Roman" w:ascii="Times New Roman" w:hAnsi="Times New Roman"/>
          <w:sz w:val="24"/>
        </w:rPr>
        <w:t xml:space="preserve">Программа составлена при помощи среды разработки </w:t>
      </w:r>
      <w:r>
        <w:rPr>
          <w:rFonts w:cs="Times New Roman" w:ascii="Times New Roman" w:hAnsi="Times New Roman"/>
          <w:sz w:val="24"/>
          <w:lang w:val="en-US"/>
        </w:rPr>
        <w:t>Clion 2019.3</w:t>
      </w:r>
      <w:r>
        <w:rPr>
          <w:rFonts w:cs="Times New Roman" w:ascii="Times New Roman" w:hAnsi="Times New Roman"/>
          <w:sz w:val="24"/>
        </w:rPr>
        <w:t>, тестировалась на ОС GNU/Linux (a</w:t>
      </w:r>
      <w:r>
        <w:rPr>
          <w:rFonts w:cs="Times New Roman" w:ascii="Times New Roman" w:hAnsi="Times New Roman"/>
          <w:sz w:val="24"/>
          <w:lang w:val="en-US"/>
        </w:rPr>
        <w:t>rch)</w:t>
      </w:r>
      <w:r>
        <w:rPr>
          <w:rFonts w:cs="Times New Roman" w:ascii="Times New Roman" w:hAnsi="Times New Roman"/>
          <w:sz w:val="24"/>
        </w:rPr>
        <w:t xml:space="preserve">. Собрана при помощи системы </w:t>
      </w:r>
      <w:r>
        <w:rPr>
          <w:rFonts w:cs="Times New Roman" w:ascii="Times New Roman" w:hAnsi="Times New Roman"/>
          <w:sz w:val="24"/>
          <w:lang w:val="en-US"/>
        </w:rPr>
        <w:t>CMake</w:t>
      </w:r>
      <w:r>
        <w:rPr>
          <w:rFonts w:cs="Times New Roman" w:ascii="Times New Roman" w:hAnsi="Times New Roman"/>
          <w:sz w:val="24"/>
        </w:rPr>
        <w:t xml:space="preserve">. Для высчитывания степени </w:t>
      </w:r>
      <w:r>
        <w:rPr>
          <w:rFonts w:cs="Times New Roman" w:ascii="Times New Roman" w:hAnsi="Times New Roman"/>
          <w:sz w:val="24"/>
          <w:lang w:val="en-US"/>
        </w:rPr>
        <w:t>pow</w:t>
      </w:r>
      <w:r>
        <w:rPr>
          <w:rFonts w:cs="Times New Roman" w:ascii="Times New Roman" w:hAnsi="Times New Roman"/>
          <w:sz w:val="24"/>
        </w:rPr>
        <w:t>(</w:t>
      </w:r>
      <w:r>
        <w:rPr>
          <w:rFonts w:cs="Times New Roman" w:ascii="Times New Roman" w:hAnsi="Times New Roman"/>
          <w:sz w:val="24"/>
          <w:lang w:val="en-US"/>
        </w:rPr>
        <w:t>x</w:t>
      </w:r>
      <w:r>
        <w:rPr>
          <w:rFonts w:cs="Times New Roman" w:ascii="Times New Roman" w:hAnsi="Times New Roman"/>
          <w:sz w:val="24"/>
        </w:rPr>
        <w:t>,</w:t>
      </w:r>
      <w:r>
        <w:rPr>
          <w:rFonts w:cs="Times New Roman" w:ascii="Times New Roman" w:hAnsi="Times New Roman"/>
          <w:sz w:val="24"/>
          <w:lang w:val="en-US"/>
        </w:rPr>
        <w:t>y</w:t>
      </w:r>
      <w:r>
        <w:rPr>
          <w:rFonts w:cs="Times New Roman" w:ascii="Times New Roman" w:hAnsi="Times New Roman"/>
          <w:sz w:val="24"/>
        </w:rPr>
        <w:t xml:space="preserve">) используется библиотека </w:t>
      </w:r>
      <w:r>
        <w:rPr>
          <w:rFonts w:cs="Times New Roman" w:ascii="Times New Roman" w:hAnsi="Times New Roman"/>
          <w:sz w:val="24"/>
          <w:lang w:val="en-US"/>
        </w:rPr>
        <w:t>math</w:t>
      </w:r>
      <w:r>
        <w:rPr>
          <w:rFonts w:cs="Times New Roman" w:ascii="Times New Roman" w:hAnsi="Times New Roman"/>
          <w:sz w:val="24"/>
        </w:rPr>
        <w:t>.</w:t>
      </w:r>
      <w:r>
        <w:rPr>
          <w:rFonts w:cs="Times New Roman" w:ascii="Times New Roman" w:hAnsi="Times New Roman"/>
          <w:sz w:val="24"/>
          <w:lang w:val="en-US"/>
        </w:rPr>
        <w:t>h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before="0" w:after="0"/>
        <w:ind w:left="142" w:firstLine="425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left="142" w:firstLine="425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E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i/>
          <w:sz w:val="28"/>
        </w:rPr>
        <w:t>Результаты работы программы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2480" cy="13563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before="0" w:after="0"/>
        <w:ind w:left="142" w:firstLine="425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Рис 2. Результаты программы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  <w:lang w:val="en-US"/>
        </w:rPr>
        <w:t>E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i/>
          <w:sz w:val="28"/>
        </w:rPr>
        <w:t xml:space="preserve">Программа на языке </w:t>
      </w:r>
      <w:r>
        <w:rPr>
          <w:rFonts w:cs="Times New Roman" w:ascii="Times New Roman" w:hAnsi="Times New Roman"/>
          <w:b/>
          <w:i/>
          <w:sz w:val="28"/>
        </w:rPr>
        <w:t>Си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>#include &lt;stdio.h&gt;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>#include &lt;math.h&gt;</w:t>
      </w:r>
    </w:p>
    <w:p>
      <w:pPr>
        <w:pStyle w:val="Normal"/>
        <w:spacing w:lineRule="auto" w:line="240"/>
        <w:rPr>
          <w:rFonts w:ascii="Courier New" w:hAnsi="Courier New" w:cs="Courier New"/>
          <w:color w:val="000000" w:themeColor="text1"/>
          <w:lang w:val="en-US" w:eastAsia="ru-RU"/>
        </w:rPr>
      </w:pPr>
      <w:r>
        <w:rPr>
          <w:rFonts w:cs="Courier New" w:ascii="Courier New" w:hAnsi="Courier New"/>
          <w:color w:val="000000" w:themeColor="text1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>/*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Лабораторная работа 4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ЛИНЕЙНЫЕ ВЫЧИСЛИТЕЛЬНЫЕ ПОРОЦЕССЫ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Студент гр. ИКПИ-95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Новиков С.С.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>*/</w:t>
      </w:r>
    </w:p>
    <w:p>
      <w:pPr>
        <w:pStyle w:val="Normal"/>
        <w:spacing w:lineRule="auto" w:line="240"/>
        <w:rPr>
          <w:rFonts w:ascii="Courier New" w:hAnsi="Courier New" w:cs="Courier New"/>
          <w:color w:val="000000" w:themeColor="text1"/>
          <w:lang w:val="en-US" w:eastAsia="ru-RU"/>
        </w:rPr>
      </w:pPr>
      <w:r>
        <w:rPr>
          <w:rFonts w:cs="Courier New" w:ascii="Courier New" w:hAnsi="Courier New"/>
          <w:color w:val="000000" w:themeColor="text1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>int main() {</w:t>
      </w:r>
    </w:p>
    <w:p>
      <w:pPr>
        <w:pStyle w:val="Normal"/>
        <w:spacing w:lineRule="auto" w:line="240"/>
        <w:rPr>
          <w:rFonts w:ascii="Courier New" w:hAnsi="Courier New" w:cs="Courier New"/>
          <w:color w:val="000000" w:themeColor="text1"/>
          <w:lang w:val="en-US" w:eastAsia="ru-RU"/>
        </w:rPr>
      </w:pPr>
      <w:r>
        <w:rPr>
          <w:rFonts w:cs="Courier New" w:ascii="Courier New" w:hAnsi="Courier New"/>
          <w:color w:val="000000" w:themeColor="text1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int m, n;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double x, a, b, y, z, c, s = 0;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printf("x=");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scanf("%lf", &amp;x);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printf("m=");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scanf("%i", &amp;m);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printf("n=");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scanf("%i", &amp;n);</w:t>
      </w:r>
    </w:p>
    <w:p>
      <w:pPr>
        <w:pStyle w:val="Normal"/>
        <w:spacing w:lineRule="auto" w:line="240"/>
        <w:rPr>
          <w:rFonts w:ascii="Courier New" w:hAnsi="Courier New" w:cs="Courier New"/>
          <w:color w:val="000000" w:themeColor="text1"/>
          <w:lang w:val="en-US" w:eastAsia="ru-RU"/>
        </w:rPr>
      </w:pPr>
      <w:r>
        <w:rPr>
          <w:rFonts w:cs="Courier New" w:ascii="Courier New" w:hAnsi="Courier New"/>
          <w:color w:val="000000" w:themeColor="text1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for (int i = 1; i &lt;= n; i++) 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y = 0;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z = 0;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for (int k = 1; k &lt;= m; k++) {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a = (1.0 / k) + k;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y += a;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color w:val="000000" w:themeColor="text1"/>
          <w:lang w:val="en-US" w:eastAsia="ru-RU"/>
        </w:rPr>
      </w:pPr>
      <w:r>
        <w:rPr>
          <w:rFonts w:cs="Courier New" w:ascii="Courier New" w:hAnsi="Courier New"/>
          <w:color w:val="000000" w:themeColor="text1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for (int j = 1; j &lt;= m; j++) {</w:t>
      </w:r>
    </w:p>
    <w:p>
      <w:pPr>
        <w:pStyle w:val="Normal"/>
        <w:spacing w:lineRule="auto" w:line="240"/>
        <w:rPr>
          <w:rFonts w:ascii="Courier New" w:hAnsi="Courier New" w:cs="Courier New"/>
          <w:color w:val="000000" w:themeColor="text1"/>
          <w:lang w:val="en-US" w:eastAsia="ru-RU"/>
        </w:rPr>
      </w:pPr>
      <w:r>
        <w:rPr>
          <w:rFonts w:cs="Courier New" w:ascii="Courier New" w:hAnsi="Courier New"/>
          <w:color w:val="000000" w:themeColor="text1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b = pow((x + (j / i)), 2.0);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z += b;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color w:val="000000" w:themeColor="text1"/>
          <w:lang w:val="en-US" w:eastAsia="ru-RU"/>
        </w:rPr>
      </w:pPr>
      <w:r>
        <w:rPr>
          <w:rFonts w:cs="Courier New" w:ascii="Courier New" w:hAnsi="Courier New"/>
          <w:color w:val="000000" w:themeColor="text1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c = (1 + (x * y)) / ((3 * i) + z);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 w:themeColor="text1"/>
          <w:lang w:val="en-US" w:eastAsia="ru-RU"/>
        </w:rPr>
        <w:t>s += c;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color w:val="000000" w:themeColor="text1"/>
          <w:lang w:val="en-US" w:eastAsia="ru-RU"/>
        </w:rPr>
      </w:pPr>
      <w:r>
        <w:rPr>
          <w:rFonts w:cs="Courier New" w:ascii="Courier New" w:hAnsi="Courier New"/>
          <w:color w:val="000000" w:themeColor="text1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printf("%lf\n", s);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 xml:space="preserve">    </w:t>
      </w:r>
      <w:r>
        <w:rPr>
          <w:rFonts w:cs="Courier New" w:ascii="Courier New" w:hAnsi="Courier New"/>
          <w:color w:val="000000" w:themeColor="text1"/>
          <w:lang w:val="en-US" w:eastAsia="ru-RU"/>
        </w:rPr>
        <w:t>return 0;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0" w:themeColor="text1"/>
          <w:lang w:val="en-US" w:eastAsia="ru-RU"/>
        </w:rPr>
        <w:t>}</w:t>
      </w:r>
      <w:bookmarkStart w:id="163" w:name="_Toc503447091"/>
      <w:bookmarkStart w:id="164" w:name="_Toc503447347"/>
    </w:p>
    <w:p>
      <w:pPr>
        <w:pStyle w:val="Normal"/>
        <w:ind w:left="142" w:firstLine="425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Ж. </w:t>
      </w:r>
      <w:r>
        <w:rPr>
          <w:rFonts w:cs="Times New Roman" w:ascii="Times New Roman" w:hAnsi="Times New Roman"/>
          <w:i/>
          <w:sz w:val="28"/>
        </w:rPr>
        <w:t>Выводы</w:t>
      </w:r>
      <w:bookmarkEnd w:id="163"/>
      <w:bookmarkEnd w:id="164"/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результате проведенной работы получены следующие результаты:</w:t>
      </w:r>
    </w:p>
    <w:p>
      <w:pPr>
        <w:pStyle w:val="Normal"/>
        <w:spacing w:lineRule="auto" w:line="240" w:before="0" w:after="0"/>
        <w:mirrorIndents/>
        <w:rPr/>
      </w:pPr>
      <w:r>
        <w:rPr/>
      </w:r>
      <w:bookmarkStart w:id="165" w:name="_Hlk22809899"/>
      <w:bookmarkStart w:id="166" w:name="_Hlk22809899"/>
      <w:bookmarkEnd w:id="166"/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 Изучены алгоритмы написания программ с вложенными циклами сумм.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 Освоена среда разработки </w:t>
      </w:r>
      <w:r>
        <w:rPr>
          <w:rFonts w:cs="Times New Roman" w:ascii="Times New Roman" w:hAnsi="Times New Roman"/>
          <w:sz w:val="24"/>
          <w:lang w:val="en-US"/>
        </w:rPr>
        <w:t>Clion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240" w:before="0" w:after="0"/>
        <w:mirrorIndents/>
        <w:rPr/>
      </w:pPr>
      <w:r>
        <w:rPr>
          <w:rFonts w:cs="Times New Roman" w:ascii="Times New Roman" w:hAnsi="Times New Roman"/>
          <w:sz w:val="24"/>
        </w:rPr>
        <w:t>3. Программа разработана для вычисления математических функций с использованием вложенных циклов на языке Си.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4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qFormat/>
    <w:rsid w:val="0093678b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styleId="Style15" w:customStyle="1">
    <w:name w:val="Текст Знак"/>
    <w:basedOn w:val="DefaultParagraphFont"/>
    <w:link w:val="a6"/>
    <w:qFormat/>
    <w:rsid w:val="00637b54"/>
    <w:rPr>
      <w:rFonts w:ascii="Courier New" w:hAnsi="Courier New" w:eastAsia="Times New Roman" w:cs="Times New Roman"/>
      <w:sz w:val="28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637b54"/>
    <w:rPr>
      <w:color w:val="808080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637b5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2b3d2c"/>
    <w:rPr/>
  </w:style>
  <w:style w:type="character" w:styleId="Style17" w:customStyle="1">
    <w:name w:val="Основной текст с отступом Знак"/>
    <w:basedOn w:val="DefaultParagraphFont"/>
    <w:link w:val="ac"/>
    <w:qFormat/>
    <w:rsid w:val="005c738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44fd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semiHidden/>
    <w:unhideWhenUsed/>
    <w:qFormat/>
    <w:rsid w:val="009367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a5"/>
    <w:qFormat/>
    <w:rsid w:val="0093678b"/>
    <w:pPr>
      <w:spacing w:lineRule="auto" w:line="240" w:before="240" w:after="60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PlainText">
    <w:name w:val="Plain Text"/>
    <w:basedOn w:val="Normal"/>
    <w:link w:val="a7"/>
    <w:qFormat/>
    <w:rsid w:val="00637b54"/>
    <w:pPr>
      <w:spacing w:lineRule="auto" w:line="240" w:before="0" w:after="0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37b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ad"/>
    <w:rsid w:val="005c7381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44f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rsid w:val="00cc0fa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LibreOffice/6.3.3.2.0$Linux_X86_64 LibreOffice_project/30$Build-2</Application>
  <Pages>5</Pages>
  <Words>400</Words>
  <Characters>2016</Characters>
  <CharactersWithSpaces>2645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2019-10-20T12:40:00Z</dcterms:created>
  <dc:creator>lermanworks@gmail.com</dc:creator>
  <dc:description/>
  <dc:language>en-US</dc:language>
  <cp:lastModifiedBy/>
  <dcterms:modified xsi:type="dcterms:W3CDTF">2019-12-06T01:25:18Z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