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2"/>
          <w:szCs w:val="22"/>
        </w:rPr>
      </w:pPr>
      <w:r w:rsidDel="00000000" w:rsidR="00000000" w:rsidRPr="00000000">
        <w:rPr>
          <w:rtl w:val="0"/>
        </w:rPr>
      </w:r>
    </w:p>
    <w:tbl>
      <w:tblPr>
        <w:tblStyle w:val="Table1"/>
        <w:tblW w:w="99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10"/>
        <w:gridCol w:w="5054"/>
        <w:tblGridChange w:id="0">
          <w:tblGrid>
            <w:gridCol w:w="4910"/>
            <w:gridCol w:w="5054"/>
          </w:tblGrid>
        </w:tblGridChange>
      </w:tblGrid>
      <w:tr>
        <w:trPr>
          <w:cantSplit w:val="0"/>
          <w:trHeight w:val="60" w:hRule="atLeast"/>
          <w:tblHeader w:val="0"/>
        </w:trPr>
        <w:tc>
          <w:tcPr>
            <w:gridSpan w:val="2"/>
            <w:tcBorders>
              <w:top w:color="000000" w:space="0" w:sz="4" w:val="single"/>
            </w:tcBorders>
            <w:shd w:fill="d9d9d9" w:val="clear"/>
          </w:tcPr>
          <w:p w:rsidR="00000000" w:rsidDel="00000000" w:rsidP="00000000" w:rsidRDefault="00000000" w:rsidRPr="00000000" w14:paraId="00000002">
            <w:pPr>
              <w:tabs>
                <w:tab w:val="center" w:pos="4784"/>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INFORMACIÓN GENERAL</w:t>
            </w:r>
          </w:p>
        </w:tc>
      </w:tr>
      <w:tr>
        <w:trPr>
          <w:cantSplit w:val="0"/>
          <w:trHeight w:val="60" w:hRule="atLeast"/>
          <w:tblHeader w:val="0"/>
        </w:trPr>
        <w:tc>
          <w:tcPr>
            <w:tcBorders>
              <w:top w:color="000000" w:space="0" w:sz="4" w:val="single"/>
            </w:tcBorders>
          </w:tcPr>
          <w:p w:rsidR="00000000" w:rsidDel="00000000" w:rsidP="00000000" w:rsidRDefault="00000000" w:rsidRPr="00000000" w14:paraId="00000004">
            <w:pPr>
              <w:tabs>
                <w:tab w:val="center" w:pos="4252"/>
                <w:tab w:val="right" w:pos="8504"/>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FECHA DE APLICACIÓN: 28/09/2022</w:t>
            </w:r>
            <w:r w:rsidDel="00000000" w:rsidR="00000000" w:rsidRPr="00000000">
              <w:rPr>
                <w:rtl w:val="0"/>
              </w:rPr>
            </w:r>
          </w:p>
        </w:tc>
        <w:tc>
          <w:tcPr>
            <w:tcBorders>
              <w:top w:color="000000" w:space="0" w:sz="4" w:val="single"/>
            </w:tcBorders>
          </w:tcPr>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Calibri" w:cs="Calibri" w:eastAsia="Calibri" w:hAnsi="Calibri"/>
                <w:b w:val="1"/>
                <w:sz w:val="20"/>
                <w:szCs w:val="20"/>
                <w:rtl w:val="0"/>
              </w:rPr>
              <w:t xml:space="preserve">DURACIÓN DE EVALUACIÓN:</w:t>
            </w:r>
            <w:r w:rsidDel="00000000" w:rsidR="00000000" w:rsidRPr="00000000">
              <w:rPr>
                <w:rFonts w:ascii="Calibri" w:cs="Calibri" w:eastAsia="Calibri" w:hAnsi="Calibri"/>
                <w:sz w:val="20"/>
                <w:szCs w:val="20"/>
                <w:rtl w:val="0"/>
              </w:rPr>
              <w:t xml:space="preserve"> 15 Minutos </w:t>
            </w:r>
            <w:r w:rsidDel="00000000" w:rsidR="00000000" w:rsidRPr="00000000">
              <w:rPr>
                <w:rtl w:val="0"/>
              </w:rPr>
            </w:r>
          </w:p>
        </w:tc>
      </w:tr>
      <w:tr>
        <w:trPr>
          <w:cantSplit w:val="0"/>
          <w:trHeight w:val="60" w:hRule="atLeast"/>
          <w:tblHeader w:val="0"/>
        </w:trPr>
        <w:tc>
          <w:tcPr>
            <w:gridSpan w:val="2"/>
            <w:tcBorders>
              <w:top w:color="000000" w:space="0" w:sz="4" w:val="single"/>
            </w:tcBorders>
          </w:tcPr>
          <w:p w:rsidR="00000000" w:rsidDel="00000000" w:rsidP="00000000" w:rsidRDefault="00000000" w:rsidRPr="00000000" w14:paraId="00000006">
            <w:pPr>
              <w:tabs>
                <w:tab w:val="center" w:pos="4252"/>
                <w:tab w:val="right" w:pos="8504"/>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CÓDIGO PARA IDENTIFICACIÓN DEL INSTRUMENTO:   </w:t>
            </w:r>
          </w:p>
        </w:tc>
      </w:tr>
      <w:tr>
        <w:trPr>
          <w:cantSplit w:val="0"/>
          <w:trHeight w:val="60" w:hRule="atLeast"/>
          <w:tblHeader w:val="0"/>
        </w:trPr>
        <w:tc>
          <w:tcPr>
            <w:gridSpan w:val="2"/>
            <w:tcBorders>
              <w:top w:color="000000" w:space="0" w:sz="4" w:val="single"/>
            </w:tcBorders>
          </w:tcPr>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NOMBRE Y CÓDIGO DEL PROGRAMA DE FORMACIÓN:</w:t>
            </w:r>
            <w:r w:rsidDel="00000000" w:rsidR="00000000" w:rsidRPr="00000000">
              <w:rPr>
                <w:rFonts w:ascii="Calibri" w:cs="Calibri" w:eastAsia="Calibri" w:hAnsi="Calibri"/>
                <w:sz w:val="20"/>
                <w:szCs w:val="20"/>
                <w:rtl w:val="0"/>
              </w:rPr>
              <w:t xml:space="preserve"> ANÁLISIS Y DESARROLLO DE SOFTWARE</w:t>
            </w:r>
          </w:p>
        </w:tc>
      </w:tr>
      <w:tr>
        <w:trPr>
          <w:cantSplit w:val="0"/>
          <w:trHeight w:val="60" w:hRule="atLeast"/>
          <w:tblHeader w:val="0"/>
        </w:trPr>
        <w:tc>
          <w:tcPr>
            <w:tcBorders>
              <w:top w:color="000000" w:space="0" w:sz="4" w:val="single"/>
            </w:tcBorders>
          </w:tcPr>
          <w:p w:rsidR="00000000" w:rsidDel="00000000" w:rsidP="00000000" w:rsidRDefault="00000000" w:rsidRPr="00000000" w14:paraId="0000000A">
            <w:pPr>
              <w:tabs>
                <w:tab w:val="center" w:pos="4252"/>
                <w:tab w:val="right" w:pos="8504"/>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 DE FICHA:</w:t>
            </w:r>
            <w:r w:rsidDel="00000000" w:rsidR="00000000" w:rsidRPr="00000000">
              <w:rPr>
                <w:rFonts w:ascii="Calibri" w:cs="Calibri" w:eastAsia="Calibri" w:hAnsi="Calibri"/>
                <w:sz w:val="20"/>
                <w:szCs w:val="20"/>
                <w:rtl w:val="0"/>
              </w:rPr>
              <w:t xml:space="preserve"> 2558715</w:t>
            </w:r>
          </w:p>
        </w:tc>
        <w:tc>
          <w:tcPr>
            <w:tcBorders>
              <w:top w:color="000000" w:space="0" w:sz="4" w:val="single"/>
            </w:tcBorders>
          </w:tcPr>
          <w:p w:rsidR="00000000" w:rsidDel="00000000" w:rsidP="00000000" w:rsidRDefault="00000000" w:rsidRPr="00000000" w14:paraId="0000000B">
            <w:pPr>
              <w:tabs>
                <w:tab w:val="center" w:pos="4252"/>
                <w:tab w:val="right" w:pos="8504"/>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FASE:</w:t>
            </w:r>
            <w:r w:rsidDel="00000000" w:rsidR="00000000" w:rsidRPr="00000000">
              <w:rPr>
                <w:rFonts w:ascii="Calibri" w:cs="Calibri" w:eastAsia="Calibri" w:hAnsi="Calibri"/>
                <w:sz w:val="20"/>
                <w:szCs w:val="20"/>
                <w:rtl w:val="0"/>
              </w:rPr>
              <w:t xml:space="preserve"> 1 - Análisis I</w:t>
            </w:r>
          </w:p>
        </w:tc>
      </w:tr>
      <w:tr>
        <w:trPr>
          <w:cantSplit w:val="0"/>
          <w:trHeight w:val="960" w:hRule="atLeast"/>
          <w:tblHeader w:val="0"/>
        </w:trPr>
        <w:tc>
          <w:tcPr>
            <w:gridSpan w:val="2"/>
            <w:tcBorders>
              <w:bottom w:color="000000" w:space="0" w:sz="4" w:val="single"/>
            </w:tcBorders>
          </w:tcPr>
          <w:p w:rsidR="00000000" w:rsidDel="00000000" w:rsidP="00000000" w:rsidRDefault="00000000" w:rsidRPr="00000000" w14:paraId="0000000C">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CRITERIOS DE EVALUACIÓN ASOCIADOS:</w:t>
            </w:r>
          </w:p>
          <w:p w:rsidR="00000000" w:rsidDel="00000000" w:rsidP="00000000" w:rsidRDefault="00000000" w:rsidRPr="00000000" w14:paraId="0000000D">
            <w:pPr>
              <w:numPr>
                <w:ilvl w:val="0"/>
                <w:numId w:val="2"/>
              </w:numPr>
              <w:ind w:left="360" w:hanging="36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numPr>
                <w:ilvl w:val="0"/>
                <w:numId w:val="2"/>
              </w:numPr>
              <w:ind w:left="360" w:hanging="360"/>
              <w:jc w:val="both"/>
              <w:rPr>
                <w:rFonts w:ascii="Calibri" w:cs="Calibri" w:eastAsia="Calibri" w:hAnsi="Calibri"/>
                <w:sz w:val="20"/>
                <w:szCs w:val="20"/>
              </w:rPr>
            </w:pPr>
            <w:r w:rsidDel="00000000" w:rsidR="00000000" w:rsidRPr="00000000">
              <w:rPr>
                <w:rtl w:val="0"/>
              </w:rPr>
            </w:r>
          </w:p>
        </w:tc>
      </w:tr>
      <w:tr>
        <w:trPr>
          <w:cantSplit w:val="0"/>
          <w:trHeight w:val="20" w:hRule="atLeast"/>
          <w:tblHeader w:val="0"/>
        </w:trPr>
        <w:tc>
          <w:tcPr>
            <w:gridSpan w:val="2"/>
            <w:tcBorders>
              <w:bottom w:color="000000" w:space="0" w:sz="4" w:val="single"/>
            </w:tcBorders>
          </w:tcPr>
          <w:p w:rsidR="00000000" w:rsidDel="00000000" w:rsidP="00000000" w:rsidRDefault="00000000" w:rsidRPr="00000000" w14:paraId="00000010">
            <w:pPr>
              <w:tabs>
                <w:tab w:val="center" w:pos="4252"/>
                <w:tab w:val="right" w:pos="8504"/>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NOMBRE DEL INSTRUCTOR- TUTOR:</w:t>
            </w:r>
            <w:r w:rsidDel="00000000" w:rsidR="00000000" w:rsidRPr="00000000">
              <w:rPr>
                <w:rFonts w:ascii="Calibri" w:cs="Calibri" w:eastAsia="Calibri" w:hAnsi="Calibri"/>
                <w:sz w:val="20"/>
                <w:szCs w:val="20"/>
                <w:rtl w:val="0"/>
              </w:rPr>
              <w:t xml:space="preserve"> MARTHA PATRICIA CUERVO</w:t>
            </w:r>
          </w:p>
        </w:tc>
      </w:tr>
      <w:tr>
        <w:trPr>
          <w:cantSplit w:val="0"/>
          <w:trHeight w:val="20" w:hRule="atLeast"/>
          <w:tblHeader w:val="0"/>
        </w:trPr>
        <w:tc>
          <w:tcPr>
            <w:gridSpan w:val="2"/>
            <w:tcBorders>
              <w:bottom w:color="000000" w:space="0" w:sz="4" w:val="single"/>
            </w:tcBorders>
          </w:tcPr>
          <w:p w:rsidR="00000000" w:rsidDel="00000000" w:rsidP="00000000" w:rsidRDefault="00000000" w:rsidRPr="00000000" w14:paraId="00000012">
            <w:pPr>
              <w:tabs>
                <w:tab w:val="center" w:pos="4252"/>
                <w:tab w:val="right" w:pos="8504"/>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NOMBRE DE LOS APRENDICES:</w:t>
            </w:r>
          </w:p>
          <w:p w:rsidR="00000000" w:rsidDel="00000000" w:rsidP="00000000" w:rsidRDefault="00000000" w:rsidRPr="00000000" w14:paraId="00000013">
            <w:pPr>
              <w:numPr>
                <w:ilvl w:val="0"/>
                <w:numId w:val="1"/>
              </w:numPr>
              <w:tabs>
                <w:tab w:val="center" w:pos="4252"/>
                <w:tab w:val="right" w:pos="8504"/>
              </w:tabs>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DILAN ANDREY GARRIDO LOPEZ</w:t>
            </w:r>
          </w:p>
          <w:p w:rsidR="00000000" w:rsidDel="00000000" w:rsidP="00000000" w:rsidRDefault="00000000" w:rsidRPr="00000000" w14:paraId="00000014">
            <w:pPr>
              <w:numPr>
                <w:ilvl w:val="0"/>
                <w:numId w:val="1"/>
              </w:numPr>
              <w:tabs>
                <w:tab w:val="center" w:pos="4252"/>
                <w:tab w:val="right" w:pos="8504"/>
              </w:tabs>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ANDRES FELIPE LOPEZ MOSQUERA</w:t>
            </w:r>
          </w:p>
          <w:p w:rsidR="00000000" w:rsidDel="00000000" w:rsidP="00000000" w:rsidRDefault="00000000" w:rsidRPr="00000000" w14:paraId="00000015">
            <w:pPr>
              <w:numPr>
                <w:ilvl w:val="0"/>
                <w:numId w:val="1"/>
              </w:numPr>
              <w:tabs>
                <w:tab w:val="center" w:pos="4252"/>
                <w:tab w:val="right" w:pos="8504"/>
              </w:tabs>
              <w:ind w:left="3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MARIA FERNANDA DELGADO PARDO</w:t>
            </w:r>
            <w:r w:rsidDel="00000000" w:rsidR="00000000" w:rsidRPr="00000000">
              <w:rPr>
                <w:rtl w:val="0"/>
              </w:rPr>
            </w:r>
          </w:p>
          <w:p w:rsidR="00000000" w:rsidDel="00000000" w:rsidP="00000000" w:rsidRDefault="00000000" w:rsidRPr="00000000" w14:paraId="00000016">
            <w:pPr>
              <w:numPr>
                <w:ilvl w:val="0"/>
                <w:numId w:val="1"/>
              </w:numPr>
              <w:tabs>
                <w:tab w:val="center" w:pos="4252"/>
                <w:tab w:val="right" w:pos="8504"/>
              </w:tabs>
              <w:ind w:left="3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BRYAN DANIEL MUTIS CARDONA</w:t>
            </w:r>
            <w:r w:rsidDel="00000000" w:rsidR="00000000" w:rsidRPr="00000000">
              <w:rPr>
                <w:rtl w:val="0"/>
              </w:rPr>
            </w:r>
          </w:p>
        </w:tc>
      </w:tr>
    </w:tbl>
    <w:p w:rsidR="00000000" w:rsidDel="00000000" w:rsidP="00000000" w:rsidRDefault="00000000" w:rsidRPr="00000000" w14:paraId="00000018">
      <w:pPr>
        <w:tabs>
          <w:tab w:val="center" w:pos="4252"/>
          <w:tab w:val="right" w:pos="8504"/>
        </w:tabs>
        <w:jc w:val="both"/>
        <w:rPr>
          <w:color w:val="000000"/>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Fase:</w:t>
      </w:r>
      <w:r w:rsidDel="00000000" w:rsidR="00000000" w:rsidRPr="00000000">
        <w:rPr>
          <w:sz w:val="20"/>
          <w:szCs w:val="20"/>
          <w:rtl w:val="0"/>
        </w:rPr>
        <w:t xml:space="preserve"> Indica la fase del proyecto que se está desarrollando/valorando;   </w:t>
      </w:r>
      <w:r w:rsidDel="00000000" w:rsidR="00000000" w:rsidRPr="00000000">
        <w:rPr>
          <w:b w:val="1"/>
          <w:sz w:val="20"/>
          <w:szCs w:val="20"/>
          <w:rtl w:val="0"/>
        </w:rPr>
        <w:t xml:space="preserve">AP</w:t>
      </w:r>
      <w:r w:rsidDel="00000000" w:rsidR="00000000" w:rsidRPr="00000000">
        <w:rPr>
          <w:sz w:val="20"/>
          <w:szCs w:val="20"/>
          <w:rtl w:val="0"/>
        </w:rPr>
        <w:t xml:space="preserve">: Actividad de proyecto;</w:t>
        <w:br w:type="textWrapping"/>
        <w:t xml:space="preserve"> </w:t>
      </w:r>
      <w:r w:rsidDel="00000000" w:rsidR="00000000" w:rsidRPr="00000000">
        <w:rPr>
          <w:b w:val="1"/>
          <w:sz w:val="20"/>
          <w:szCs w:val="20"/>
          <w:rtl w:val="0"/>
        </w:rPr>
        <w:t xml:space="preserve">AA:</w:t>
      </w:r>
      <w:r w:rsidDel="00000000" w:rsidR="00000000" w:rsidRPr="00000000">
        <w:rPr>
          <w:sz w:val="20"/>
          <w:szCs w:val="20"/>
          <w:rtl w:val="0"/>
        </w:rPr>
        <w:t xml:space="preserve"> Actividad de aprendizaje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color w:val="000000"/>
          <w:sz w:val="22"/>
          <w:szCs w:val="22"/>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9"/>
        <w:gridCol w:w="4260"/>
        <w:gridCol w:w="588"/>
        <w:gridCol w:w="555"/>
        <w:gridCol w:w="3750"/>
        <w:tblGridChange w:id="0">
          <w:tblGrid>
            <w:gridCol w:w="809"/>
            <w:gridCol w:w="4260"/>
            <w:gridCol w:w="588"/>
            <w:gridCol w:w="555"/>
            <w:gridCol w:w="3750"/>
          </w:tblGrid>
        </w:tblGridChange>
      </w:tblGrid>
      <w:tr>
        <w:trPr>
          <w:cantSplit w:val="0"/>
          <w:trHeight w:val="260" w:hRule="atLeast"/>
          <w:tblHeader w:val="0"/>
        </w:trPr>
        <w:tc>
          <w:tcPr>
            <w:gridSpan w:val="5"/>
            <w:shd w:fill="bfbfbf" w:val="clear"/>
          </w:tcPr>
          <w:p w:rsidR="00000000" w:rsidDel="00000000" w:rsidP="00000000" w:rsidRDefault="00000000" w:rsidRPr="00000000" w14:paraId="0000001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LISTA DE VERIFICACIÓN PARA VALORAR EL</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Desempeño                    Producto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 X</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pos="4252"/>
                <w:tab w:val="right" w:pos="8504"/>
              </w:tabs>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Estimado Aprendiz</w:t>
            </w:r>
          </w:p>
          <w:p w:rsidR="00000000" w:rsidDel="00000000" w:rsidP="00000000" w:rsidRDefault="00000000" w:rsidRPr="00000000" w14:paraId="0000001C">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0"/>
                <w:szCs w:val="20"/>
                <w:rtl w:val="0"/>
              </w:rPr>
              <w:t xml:space="preserve">Le invito tener en cuenta la información suministrada en este Instrumento de evaluación, el cual ha sido preparado  por su instructor para observar, verificar y /o valorar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1D">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Tenga presente las recomendaciones dadas por su instructor </w:t>
            </w:r>
          </w:p>
          <w:p w:rsidR="00000000" w:rsidDel="00000000" w:rsidP="00000000" w:rsidRDefault="00000000" w:rsidRPr="00000000" w14:paraId="0000001E">
            <w:pP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252"/>
                <w:tab w:val="right" w:pos="8504"/>
              </w:tabs>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Esta actividad evaluativa hace parte de su proceso de formación y permite identificar su grado de aprehensión frente a los procesos y/o procedimientos asociados a su programa de formación. </w:t>
            </w:r>
          </w:p>
        </w:tc>
      </w:tr>
      <w:tr>
        <w:trPr>
          <w:cantSplit w:val="0"/>
          <w:trHeight w:val="260" w:hRule="atLeast"/>
          <w:tblHeader w:val="0"/>
        </w:trPr>
        <w:tc>
          <w:tcPr>
            <w:gridSpan w:val="5"/>
            <w:shd w:fill="d0cece" w:val="cle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COMPONENTE TÉCNICO</w:t>
            </w:r>
          </w:p>
        </w:tc>
      </w:tr>
      <w:tr>
        <w:trPr>
          <w:cantSplit w:val="0"/>
          <w:trHeight w:val="260" w:hRule="atLeast"/>
          <w:tblHeader w:val="0"/>
        </w:trPr>
        <w:tc>
          <w:tcPr>
            <w:vMerge w:val="restart"/>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ÍTEM</w:t>
            </w:r>
          </w:p>
        </w:tc>
        <w:tc>
          <w:tcPr>
            <w:vMerge w:val="restart"/>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INDICADORES Y/O VARIABLES</w:t>
            </w:r>
          </w:p>
        </w:tc>
        <w:tc>
          <w:tcPr>
            <w:gridSpan w:val="2"/>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CUMPLE</w:t>
            </w:r>
          </w:p>
        </w:tc>
        <w:tc>
          <w:tcPr>
            <w:vMerge w:val="restart"/>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OBSERVACIONES</w:t>
            </w:r>
          </w:p>
        </w:tc>
      </w:tr>
      <w:tr>
        <w:trPr>
          <w:cantSplit w:val="0"/>
          <w:trHeight w:val="260"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SI</w:t>
            </w:r>
          </w:p>
        </w:tc>
        <w:tc>
          <w:tcP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NO</w:t>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1</w:t>
            </w:r>
          </w:p>
        </w:tc>
        <w:tc>
          <w:tcPr>
            <w:vAlign w:val="center"/>
          </w:tcPr>
          <w:p w:rsidR="00000000" w:rsidDel="00000000" w:rsidP="00000000" w:rsidRDefault="00000000" w:rsidRPr="00000000" w14:paraId="00000034">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 recolección de información atiende a las necesidades: teóricas, conceptuales y/o metodológicas del proyecto.</w:t>
            </w:r>
          </w:p>
        </w:tc>
        <w:tc>
          <w:tcPr>
            <w:vAlign w:val="center"/>
          </w:tcPr>
          <w:p w:rsidR="00000000" w:rsidDel="00000000" w:rsidP="00000000" w:rsidRDefault="00000000" w:rsidRPr="00000000" w14:paraId="00000035">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X</w:t>
            </w:r>
          </w:p>
        </w:tc>
        <w:tc>
          <w:tcPr>
            <w:vAlign w:val="center"/>
          </w:tcPr>
          <w:p w:rsidR="00000000" w:rsidDel="00000000" w:rsidP="00000000" w:rsidRDefault="00000000" w:rsidRPr="00000000" w14:paraId="00000036">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37">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2</w:t>
            </w:r>
          </w:p>
        </w:tc>
        <w:tc>
          <w:tcPr>
            <w:vAlign w:val="center"/>
          </w:tcPr>
          <w:p w:rsidR="00000000" w:rsidDel="00000000" w:rsidP="00000000" w:rsidRDefault="00000000" w:rsidRPr="00000000" w14:paraId="00000039">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Los diagramas de procesos usando notación BPMN, evidencian las reglas del negocio y restricciones del proyecto según el sector donde se desarrollará el SI.</w:t>
            </w:r>
          </w:p>
        </w:tc>
        <w:tc>
          <w:tcPr>
            <w:vAlign w:val="center"/>
          </w:tcPr>
          <w:p w:rsidR="00000000" w:rsidDel="00000000" w:rsidP="00000000" w:rsidRDefault="00000000" w:rsidRPr="00000000" w14:paraId="0000003A">
            <w:pPr>
              <w:tabs>
                <w:tab w:val="center" w:pos="4252"/>
                <w:tab w:val="right" w:pos="8504"/>
              </w:tabs>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X</w:t>
            </w:r>
          </w:p>
        </w:tc>
        <w:tc>
          <w:tcPr>
            <w:vAlign w:val="center"/>
          </w:tcPr>
          <w:p w:rsidR="00000000" w:rsidDel="00000000" w:rsidP="00000000" w:rsidRDefault="00000000" w:rsidRPr="00000000" w14:paraId="0000003B">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3C">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660" w:hRule="atLeast"/>
          <w:tblHeader w:val="0"/>
        </w:trPr>
        <w:tc>
          <w:tcP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3</w:t>
            </w:r>
          </w:p>
        </w:tc>
        <w:tc>
          <w:tcPr>
            <w:vAlign w:val="center"/>
          </w:tcPr>
          <w:p w:rsidR="00000000" w:rsidDel="00000000" w:rsidP="00000000" w:rsidRDefault="00000000" w:rsidRPr="00000000" w14:paraId="0000003E">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Los casos de uso de alto nivel cumple con la notación (contexto, límite del sistema, tipos de actores, acciones, entre otros).</w:t>
            </w:r>
          </w:p>
        </w:tc>
        <w:tc>
          <w:tcP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Les recuerdo que los casos de uso deben tener verbos en infinitivo. En el documento visión del proyecto es primordial escribir una pequeña descripción del caso de uso. todo no puede ser obligado en los casos de uso</w:t>
            </w:r>
          </w:p>
        </w:tc>
      </w:tr>
      <w:tr>
        <w:trPr>
          <w:cantSplit w:val="0"/>
          <w:trHeight w:val="260" w:hRule="atLeast"/>
          <w:tblHeader w:val="0"/>
        </w:trPr>
        <w:tc>
          <w:tcP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4</w:t>
            </w:r>
          </w:p>
        </w:tc>
        <w:tc>
          <w:tcPr>
            <w:vAlign w:val="center"/>
          </w:tcPr>
          <w:p w:rsidR="00000000" w:rsidDel="00000000" w:rsidP="00000000" w:rsidRDefault="00000000" w:rsidRPr="00000000" w14:paraId="00000043">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Los requerimientos Funcionales documentados en el SRS cumplen las características SMART (Specific, Measurable, Attainable, Realizable, Traceable).</w:t>
            </w:r>
          </w:p>
        </w:tc>
        <w:tc>
          <w:tcP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RF2, describir las opciones de servicio.</w:t>
            </w:r>
          </w:p>
        </w:tc>
      </w:tr>
      <w:tr>
        <w:trPr>
          <w:cantSplit w:val="0"/>
          <w:trHeight w:val="260" w:hRule="atLeast"/>
          <w:tblHeader w:val="0"/>
        </w:trPr>
        <w:tc>
          <w:tcP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5</w:t>
            </w:r>
          </w:p>
        </w:tc>
        <w:tc>
          <w:tcPr>
            <w:vAlign w:val="center"/>
          </w:tcPr>
          <w:p w:rsidR="00000000" w:rsidDel="00000000" w:rsidP="00000000" w:rsidRDefault="00000000" w:rsidRPr="00000000" w14:paraId="00000048">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Los requerimientos no Funcionales documentados en el SRS cumplen las características SMART (Specific, Measurable, Attainable, Realizable, Traceable).</w:t>
            </w:r>
          </w:p>
        </w:tc>
        <w:tc>
          <w:tcP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6</w:t>
            </w:r>
          </w:p>
        </w:tc>
        <w:tc>
          <w:tcPr>
            <w:vAlign w:val="center"/>
          </w:tcPr>
          <w:p w:rsidR="00000000" w:rsidDel="00000000" w:rsidP="00000000" w:rsidRDefault="00000000" w:rsidRPr="00000000" w14:paraId="0000004E">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 alcance del proyecto está acorde con el número de integrantes de GAES y al nivel de formación</w:t>
            </w:r>
          </w:p>
        </w:tc>
        <w:tc>
          <w:tcP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Recomendación direccionar objetivos específicos en función de los módulos del sistema de información.</w:t>
            </w:r>
          </w:p>
        </w:tc>
      </w:tr>
      <w:tr>
        <w:trPr>
          <w:cantSplit w:val="0"/>
          <w:trHeight w:val="260" w:hRule="atLeast"/>
          <w:tblHeader w:val="0"/>
        </w:trPr>
        <w:tc>
          <w:tcP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7</w:t>
            </w:r>
          </w:p>
        </w:tc>
        <w:tc>
          <w:tcPr>
            <w:vAlign w:val="center"/>
          </w:tcPr>
          <w:p w:rsidR="00000000" w:rsidDel="00000000" w:rsidP="00000000" w:rsidRDefault="00000000" w:rsidRPr="00000000" w14:paraId="00000053">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 documento visión del producto evidencia una definición clara del problema, una propuesta de la solución y describe características de alto nivel del producto software.</w:t>
            </w:r>
          </w:p>
        </w:tc>
        <w:tc>
          <w:tcP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8</w:t>
            </w:r>
          </w:p>
        </w:tc>
        <w:tc>
          <w:tcPr>
            <w:vAlign w:val="center"/>
          </w:tcPr>
          <w:p w:rsidR="00000000" w:rsidDel="00000000" w:rsidP="00000000" w:rsidRDefault="00000000" w:rsidRPr="00000000" w14:paraId="00000058">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Las historias de usuario describen de manera clara las funcionalidades que se  consideren necesarias para cumplir con el objetivo del proyecto, así mismo la validación y el criterio de aceptación  de las mismas. </w:t>
            </w:r>
          </w:p>
        </w:tc>
        <w:tc>
          <w:tcP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X</w:t>
            </w:r>
          </w:p>
        </w:tc>
        <w:tc>
          <w:tcP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gridSpan w:val="5"/>
            <w:shd w:fill="d0cece" w:val="cle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COMPONENTE HUMANÍSTICO</w:t>
            </w:r>
          </w:p>
        </w:tc>
      </w:tr>
      <w:tr>
        <w:trPr>
          <w:cantSplit w:val="0"/>
          <w:trHeight w:val="160" w:hRule="atLeast"/>
          <w:tblHeader w:val="0"/>
        </w:trPr>
        <w:tc>
          <w:tcPr>
            <w:vMerge w:val="restart"/>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ÍTEM</w:t>
            </w:r>
          </w:p>
        </w:tc>
        <w:tc>
          <w:tcPr>
            <w:vMerge w:val="restart"/>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INDICADORES Y/O VARIABLES</w:t>
            </w:r>
          </w:p>
        </w:tc>
        <w:tc>
          <w:tcPr>
            <w:gridSpan w:val="2"/>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CUMPLE</w:t>
            </w:r>
          </w:p>
        </w:tc>
        <w:tc>
          <w:tcPr>
            <w:vMerge w:val="restart"/>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OBSERVACIONES</w:t>
            </w:r>
          </w:p>
        </w:tc>
      </w:tr>
      <w:tr>
        <w:trPr>
          <w:cantSplit w:val="0"/>
          <w:trHeight w:val="160" w:hRule="atLeast"/>
          <w:tblHeader w:val="0"/>
        </w:trPr>
        <w:tc>
          <w:tcPr>
            <w:vMerge w:val="continue"/>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SI</w:t>
            </w:r>
          </w:p>
        </w:tc>
        <w:tc>
          <w:tcP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NO</w:t>
            </w:r>
          </w:p>
        </w:tc>
        <w:tc>
          <w:tcPr>
            <w:vMerge w:val="continue"/>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1</w:t>
            </w:r>
          </w:p>
        </w:tc>
        <w:tc>
          <w:tcPr>
            <w:vAlign w:val="center"/>
          </w:tcPr>
          <w:p w:rsidR="00000000" w:rsidDel="00000000" w:rsidP="00000000" w:rsidRDefault="00000000" w:rsidRPr="00000000" w14:paraId="0000006C">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Presentación personal de expositores.</w:t>
            </w:r>
          </w:p>
        </w:tc>
        <w:tc>
          <w:tcPr>
            <w:vAlign w:val="center"/>
          </w:tcPr>
          <w:p w:rsidR="00000000" w:rsidDel="00000000" w:rsidP="00000000" w:rsidRDefault="00000000" w:rsidRPr="00000000" w14:paraId="0000006D">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vAlign w:val="center"/>
          </w:tcPr>
          <w:p w:rsidR="00000000" w:rsidDel="00000000" w:rsidP="00000000" w:rsidRDefault="00000000" w:rsidRPr="00000000" w14:paraId="0000006E">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6F">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2</w:t>
            </w:r>
          </w:p>
        </w:tc>
        <w:tc>
          <w:tcPr>
            <w:vAlign w:val="center"/>
          </w:tcPr>
          <w:p w:rsidR="00000000" w:rsidDel="00000000" w:rsidP="00000000" w:rsidRDefault="00000000" w:rsidRPr="00000000" w14:paraId="00000071">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Pone en práctica el buen manejo del tiempo y hábitos de estudio.</w:t>
            </w:r>
          </w:p>
        </w:tc>
        <w:tc>
          <w:tcPr>
            <w:vAlign w:val="center"/>
          </w:tcPr>
          <w:p w:rsidR="00000000" w:rsidDel="00000000" w:rsidP="00000000" w:rsidRDefault="00000000" w:rsidRPr="00000000" w14:paraId="00000072">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vAlign w:val="center"/>
          </w:tcPr>
          <w:p w:rsidR="00000000" w:rsidDel="00000000" w:rsidP="00000000" w:rsidRDefault="00000000" w:rsidRPr="00000000" w14:paraId="00000073">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74">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3</w:t>
            </w:r>
          </w:p>
        </w:tc>
        <w:tc>
          <w:tcPr>
            <w:vAlign w:val="center"/>
          </w:tcPr>
          <w:p w:rsidR="00000000" w:rsidDel="00000000" w:rsidP="00000000" w:rsidRDefault="00000000" w:rsidRPr="00000000" w14:paraId="00000076">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Cumplimiento del tiempo establecido en la sustentación.</w:t>
            </w:r>
          </w:p>
        </w:tc>
        <w:tc>
          <w:tcP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4</w:t>
            </w:r>
          </w:p>
        </w:tc>
        <w:tc>
          <w:tcPr>
            <w:vAlign w:val="center"/>
          </w:tcPr>
          <w:p w:rsidR="00000000" w:rsidDel="00000000" w:rsidP="00000000" w:rsidRDefault="00000000" w:rsidRPr="00000000" w14:paraId="0000007B">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Participación de todos los integrantes del GAES.</w:t>
            </w:r>
          </w:p>
        </w:tc>
        <w:tc>
          <w:tcP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5</w:t>
            </w:r>
          </w:p>
        </w:tc>
        <w:tc>
          <w:tcPr>
            <w:vAlign w:val="center"/>
          </w:tcPr>
          <w:p w:rsidR="00000000" w:rsidDel="00000000" w:rsidP="00000000" w:rsidRDefault="00000000" w:rsidRPr="00000000" w14:paraId="00000080">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Apropiación del proyecto por parte de los y las integrantes del GAES (trabajo en equipo)</w:t>
            </w:r>
          </w:p>
        </w:tc>
        <w:tc>
          <w:tcP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6</w:t>
            </w:r>
          </w:p>
        </w:tc>
        <w:tc>
          <w:tcPr>
            <w:vAlign w:val="center"/>
          </w:tcPr>
          <w:p w:rsidR="00000000" w:rsidDel="00000000" w:rsidP="00000000" w:rsidRDefault="00000000" w:rsidRPr="00000000" w14:paraId="00000085">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Pone</w:t>
            </w:r>
            <w:r w:rsidDel="00000000" w:rsidR="00000000" w:rsidRPr="00000000">
              <w:rPr>
                <w:rFonts w:ascii="Calibri" w:cs="Calibri" w:eastAsia="Calibri" w:hAnsi="Calibri"/>
                <w:i w:val="1"/>
                <w:sz w:val="20"/>
                <w:szCs w:val="20"/>
                <w:highlight w:val="white"/>
                <w:rtl w:val="0"/>
              </w:rPr>
              <w:t xml:space="preserve"> en práctica los principios del código de ética del ingeniero de Software</w:t>
            </w:r>
            <w:r w:rsidDel="00000000" w:rsidR="00000000" w:rsidRPr="00000000">
              <w:rPr>
                <w:rtl w:val="0"/>
              </w:rPr>
            </w:r>
          </w:p>
        </w:tc>
        <w:tc>
          <w:tcP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7</w:t>
            </w:r>
          </w:p>
        </w:tc>
        <w:tc>
          <w:tcPr>
            <w:vAlign w:val="center"/>
          </w:tcPr>
          <w:p w:rsidR="00000000" w:rsidDel="00000000" w:rsidP="00000000" w:rsidRDefault="00000000" w:rsidRPr="00000000" w14:paraId="0000008A">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Acepta los aportes como sugerencias para mejorar y expresa su inconformidad con respeto.</w:t>
            </w:r>
          </w:p>
        </w:tc>
        <w:tc>
          <w:tcP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8</w:t>
            </w:r>
          </w:p>
        </w:tc>
        <w:tc>
          <w:tcPr>
            <w:vAlign w:val="center"/>
          </w:tcPr>
          <w:p w:rsidR="00000000" w:rsidDel="00000000" w:rsidP="00000000" w:rsidRDefault="00000000" w:rsidRPr="00000000" w14:paraId="0000008F">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Uso adecuado de recursos audiovisuales</w:t>
            </w:r>
            <w:r w:rsidDel="00000000" w:rsidR="00000000" w:rsidRPr="00000000">
              <w:rPr>
                <w:rFonts w:ascii="Calibri" w:cs="Calibri" w:eastAsia="Calibri" w:hAnsi="Calibri"/>
                <w:i w:val="1"/>
                <w:sz w:val="20"/>
                <w:szCs w:val="20"/>
                <w:highlight w:val="white"/>
                <w:rtl w:val="0"/>
              </w:rPr>
              <w:t xml:space="preserve">. (Redacción y presentación de los recursos visuales). </w:t>
            </w:r>
            <w:r w:rsidDel="00000000" w:rsidR="00000000" w:rsidRPr="00000000">
              <w:rPr>
                <w:rtl w:val="0"/>
              </w:rPr>
            </w:r>
          </w:p>
        </w:tc>
        <w:tc>
          <w:tcP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gridSpan w:val="5"/>
            <w:shd w:fill="d0cece" w:val="cle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COMPONENTE COMUNICACIÓN</w:t>
            </w:r>
          </w:p>
        </w:tc>
      </w:tr>
      <w:tr>
        <w:trPr>
          <w:cantSplit w:val="0"/>
          <w:trHeight w:val="260" w:hRule="atLeast"/>
          <w:tblHeader w:val="0"/>
        </w:trPr>
        <w:tc>
          <w:tcPr>
            <w:vMerge w:val="restart"/>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ÍTEM</w:t>
            </w:r>
          </w:p>
        </w:tc>
        <w:tc>
          <w:tcPr>
            <w:vMerge w:val="restart"/>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INDICADORES Y/O VARIABLES</w:t>
            </w:r>
          </w:p>
        </w:tc>
        <w:tc>
          <w:tcPr>
            <w:gridSpan w:val="2"/>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CUMPLE</w:t>
            </w:r>
          </w:p>
        </w:tc>
        <w:tc>
          <w:tcPr>
            <w:vMerge w:val="restart"/>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OBSERVACIONES</w:t>
            </w:r>
          </w:p>
        </w:tc>
      </w:tr>
      <w:tr>
        <w:trPr>
          <w:cantSplit w:val="0"/>
          <w:trHeight w:val="260" w:hRule="atLeast"/>
          <w:tblHeader w:val="0"/>
        </w:trPr>
        <w:tc>
          <w:tcPr>
            <w:vMerge w:val="continue"/>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SI</w:t>
            </w:r>
          </w:p>
        </w:tc>
        <w:tc>
          <w:tcP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NO</w:t>
            </w:r>
          </w:p>
        </w:tc>
        <w:tc>
          <w:tcPr>
            <w:vMerge w:val="continue"/>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1</w:t>
            </w:r>
          </w:p>
        </w:tc>
        <w:tc>
          <w:tcPr>
            <w:vAlign w:val="center"/>
          </w:tcPr>
          <w:p w:rsidR="00000000" w:rsidDel="00000000" w:rsidP="00000000" w:rsidRDefault="00000000" w:rsidRPr="00000000" w14:paraId="000000A3">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highlight w:val="white"/>
                <w:rtl w:val="0"/>
              </w:rPr>
              <w:t xml:space="preserve">Refleja coherencia en su participación utilizando principios de comunicación verbal y no verbal.</w:t>
            </w:r>
            <w:r w:rsidDel="00000000" w:rsidR="00000000" w:rsidRPr="00000000">
              <w:rPr>
                <w:rtl w:val="0"/>
              </w:rPr>
            </w:r>
          </w:p>
        </w:tc>
        <w:tc>
          <w:tcPr>
            <w:vAlign w:val="center"/>
          </w:tcPr>
          <w:p w:rsidR="00000000" w:rsidDel="00000000" w:rsidP="00000000" w:rsidRDefault="00000000" w:rsidRPr="00000000" w14:paraId="000000A4">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vAlign w:val="center"/>
          </w:tcPr>
          <w:p w:rsidR="00000000" w:rsidDel="00000000" w:rsidP="00000000" w:rsidRDefault="00000000" w:rsidRPr="00000000" w14:paraId="000000A5">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A6">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2</w:t>
            </w:r>
          </w:p>
        </w:tc>
        <w:tc>
          <w:tcPr>
            <w:vAlign w:val="center"/>
          </w:tcPr>
          <w:p w:rsidR="00000000" w:rsidDel="00000000" w:rsidP="00000000" w:rsidRDefault="00000000" w:rsidRPr="00000000" w14:paraId="000000A8">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Maneja correctamente el espacio y mantiene contacto visual </w:t>
            </w:r>
            <w:r w:rsidDel="00000000" w:rsidR="00000000" w:rsidRPr="00000000">
              <w:rPr>
                <w:rFonts w:ascii="Calibri" w:cs="Calibri" w:eastAsia="Calibri" w:hAnsi="Calibri"/>
                <w:i w:val="1"/>
                <w:sz w:val="20"/>
                <w:szCs w:val="20"/>
                <w:highlight w:val="white"/>
                <w:rtl w:val="0"/>
              </w:rPr>
              <w:t xml:space="preserve">con el auditorio.</w:t>
            </w:r>
            <w:r w:rsidDel="00000000" w:rsidR="00000000" w:rsidRPr="00000000">
              <w:rPr>
                <w:rtl w:val="0"/>
              </w:rPr>
            </w:r>
          </w:p>
        </w:tc>
        <w:tc>
          <w:tcPr>
            <w:vAlign w:val="center"/>
          </w:tcPr>
          <w:p w:rsidR="00000000" w:rsidDel="00000000" w:rsidP="00000000" w:rsidRDefault="00000000" w:rsidRPr="00000000" w14:paraId="000000A9">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vAlign w:val="center"/>
          </w:tcPr>
          <w:p w:rsidR="00000000" w:rsidDel="00000000" w:rsidP="00000000" w:rsidRDefault="00000000" w:rsidRPr="00000000" w14:paraId="000000AA">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AB">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3</w:t>
            </w:r>
          </w:p>
        </w:tc>
        <w:tc>
          <w:tcPr>
            <w:vAlign w:val="center"/>
          </w:tcPr>
          <w:p w:rsidR="00000000" w:rsidDel="00000000" w:rsidP="00000000" w:rsidRDefault="00000000" w:rsidRPr="00000000" w14:paraId="000000AD">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Hace uso adecuado de los cualificadores vocales (tono, ritmo, intensidad y volumen). </w:t>
            </w:r>
          </w:p>
        </w:tc>
        <w:tc>
          <w:tcP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gridSpan w:val="5"/>
            <w:shd w:fill="d0cece" w:val="clea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COMPONENTE EMPRENDIMIENTO</w:t>
            </w:r>
          </w:p>
        </w:tc>
      </w:tr>
      <w:tr>
        <w:trPr>
          <w:cantSplit w:val="0"/>
          <w:trHeight w:val="160" w:hRule="atLeast"/>
          <w:tblHeader w:val="0"/>
        </w:trPr>
        <w:tc>
          <w:tcPr>
            <w:vMerge w:val="restart"/>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ÍTEM</w:t>
            </w:r>
          </w:p>
        </w:tc>
        <w:tc>
          <w:tcPr>
            <w:vMerge w:val="restart"/>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INDICADORES Y/O VARIABLES</w:t>
            </w:r>
          </w:p>
        </w:tc>
        <w:tc>
          <w:tcPr>
            <w:gridSpan w:val="2"/>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CUMPLE</w:t>
            </w:r>
          </w:p>
        </w:tc>
        <w:tc>
          <w:tcPr>
            <w:vMerge w:val="restart"/>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OBSERVACIONES</w:t>
            </w:r>
          </w:p>
        </w:tc>
      </w:tr>
      <w:tr>
        <w:trPr>
          <w:cantSplit w:val="0"/>
          <w:trHeight w:val="160" w:hRule="atLeast"/>
          <w:tblHeader w:val="0"/>
        </w:trPr>
        <w:tc>
          <w:tcPr>
            <w:vMerge w:val="continue"/>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SI</w:t>
            </w:r>
          </w:p>
        </w:tc>
        <w:tc>
          <w:tcP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NO</w:t>
            </w:r>
          </w:p>
        </w:tc>
        <w:tc>
          <w:tcPr>
            <w:vMerge w:val="continue"/>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1</w:t>
            </w:r>
          </w:p>
        </w:tc>
        <w:tc>
          <w:tcPr>
            <w:vAlign w:val="center"/>
          </w:tcPr>
          <w:p w:rsidR="00000000" w:rsidDel="00000000" w:rsidP="00000000" w:rsidRDefault="00000000" w:rsidRPr="00000000" w14:paraId="000000C1">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Clara presentación de la necesidad o problema a resolver.</w:t>
            </w:r>
          </w:p>
        </w:tc>
        <w:tc>
          <w:tcPr>
            <w:vAlign w:val="center"/>
          </w:tcPr>
          <w:p w:rsidR="00000000" w:rsidDel="00000000" w:rsidP="00000000" w:rsidRDefault="00000000" w:rsidRPr="00000000" w14:paraId="000000C2">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vAlign w:val="center"/>
          </w:tcPr>
          <w:p w:rsidR="00000000" w:rsidDel="00000000" w:rsidP="00000000" w:rsidRDefault="00000000" w:rsidRPr="00000000" w14:paraId="000000C3">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C4">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2</w:t>
            </w:r>
          </w:p>
        </w:tc>
        <w:tc>
          <w:tcPr>
            <w:vAlign w:val="center"/>
          </w:tcPr>
          <w:p w:rsidR="00000000" w:rsidDel="00000000" w:rsidP="00000000" w:rsidRDefault="00000000" w:rsidRPr="00000000" w14:paraId="000000C6">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Clara presentación de los objetivos del proyecto y coherencia con la solución propuesta.</w:t>
            </w:r>
          </w:p>
        </w:tc>
        <w:tc>
          <w:tcPr>
            <w:vAlign w:val="center"/>
          </w:tcPr>
          <w:p w:rsidR="00000000" w:rsidDel="00000000" w:rsidP="00000000" w:rsidRDefault="00000000" w:rsidRPr="00000000" w14:paraId="000000C7">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vAlign w:val="center"/>
          </w:tcPr>
          <w:p w:rsidR="00000000" w:rsidDel="00000000" w:rsidP="00000000" w:rsidRDefault="00000000" w:rsidRPr="00000000" w14:paraId="000000C8">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C9">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0CB">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Los impactos acordes a las posibilidades de logro.</w:t>
            </w:r>
          </w:p>
        </w:tc>
        <w:tc>
          <w:tcP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0D0">
            <w:pPr>
              <w:widowControl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Cumple con los requisitos de calidad en la presentación del documento de formulación del proyecto.</w:t>
            </w:r>
          </w:p>
        </w:tc>
        <w:tc>
          <w:tcP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gridSpan w:val="5"/>
            <w:shd w:fill="d0cece" w:val="clea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COMPONENTE INGLES</w:t>
            </w:r>
          </w:p>
        </w:tc>
      </w:tr>
      <w:tr>
        <w:trPr>
          <w:cantSplit w:val="0"/>
          <w:trHeight w:val="160" w:hRule="atLeast"/>
          <w:tblHeader w:val="0"/>
        </w:trPr>
        <w:tc>
          <w:tcPr>
            <w:vMerge w:val="restart"/>
            <w:vAlign w:val="center"/>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ÍTEM</w:t>
            </w:r>
          </w:p>
        </w:tc>
        <w:tc>
          <w:tcPr>
            <w:vMerge w:val="restart"/>
            <w:vAlign w:val="center"/>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INDICADORES Y/O VARIABLES</w:t>
            </w:r>
          </w:p>
        </w:tc>
        <w:tc>
          <w:tcPr>
            <w:gridSpan w:val="2"/>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CUMPLE</w:t>
            </w:r>
          </w:p>
        </w:tc>
        <w:tc>
          <w:tcPr>
            <w:vMerge w:val="restart"/>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OBSERVACIONES</w:t>
            </w:r>
          </w:p>
        </w:tc>
      </w:tr>
      <w:tr>
        <w:trPr>
          <w:cantSplit w:val="0"/>
          <w:trHeight w:val="160" w:hRule="atLeast"/>
          <w:tblHeader w:val="0"/>
        </w:trPr>
        <w:tc>
          <w:tcPr>
            <w:vMerge w:val="continue"/>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Merge w:val="continue"/>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SI</w:t>
            </w:r>
          </w:p>
        </w:tc>
        <w:tc>
          <w:tcP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NO</w:t>
            </w:r>
          </w:p>
        </w:tc>
        <w:tc>
          <w:tcPr>
            <w:vMerge w:val="continue"/>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bookmarkStart w:colFirst="0" w:colLast="0" w:name="_heading=h.gjdgxs" w:id="0"/>
            <w:bookmarkEnd w:id="0"/>
            <w:r w:rsidDel="00000000" w:rsidR="00000000" w:rsidRPr="00000000">
              <w:rPr>
                <w:rFonts w:ascii="Calibri" w:cs="Calibri" w:eastAsia="Calibri" w:hAnsi="Calibri"/>
                <w:i w:val="1"/>
                <w:color w:val="000000"/>
                <w:sz w:val="20"/>
                <w:szCs w:val="20"/>
                <w:rtl w:val="0"/>
              </w:rPr>
              <w:t xml:space="preserve">1</w:t>
            </w:r>
          </w:p>
        </w:tc>
        <w:tc>
          <w:tcPr>
            <w:vAlign w:val="center"/>
          </w:tcPr>
          <w:p w:rsidR="00000000" w:rsidDel="00000000" w:rsidP="00000000" w:rsidRDefault="00000000" w:rsidRPr="00000000" w14:paraId="000000E4">
            <w:pPr>
              <w:jc w:val="both"/>
              <w:rPr>
                <w:i w:val="1"/>
              </w:rPr>
            </w:pPr>
            <w:r w:rsidDel="00000000" w:rsidR="00000000" w:rsidRPr="00000000">
              <w:rPr>
                <w:i w:val="1"/>
                <w:sz w:val="18"/>
                <w:szCs w:val="18"/>
                <w:rtl w:val="0"/>
              </w:rPr>
              <w:t xml:space="preserve">Comprende contenidos específicos y expresa sus ideas de forma oral y escrita mediante el uso de vocabulario. (Inglés general y técnico).</w:t>
            </w:r>
            <w:r w:rsidDel="00000000" w:rsidR="00000000" w:rsidRPr="00000000">
              <w:rPr>
                <w:rtl w:val="0"/>
              </w:rPr>
            </w:r>
          </w:p>
        </w:tc>
        <w:tc>
          <w:tcPr>
            <w:vAlign w:val="center"/>
          </w:tcPr>
          <w:p w:rsidR="00000000" w:rsidDel="00000000" w:rsidP="00000000" w:rsidRDefault="00000000" w:rsidRPr="00000000" w14:paraId="000000E5">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vAlign w:val="center"/>
          </w:tcPr>
          <w:p w:rsidR="00000000" w:rsidDel="00000000" w:rsidP="00000000" w:rsidRDefault="00000000" w:rsidRPr="00000000" w14:paraId="000000E6">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E7">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2</w:t>
            </w:r>
          </w:p>
        </w:tc>
        <w:tc>
          <w:tcPr>
            <w:vAlign w:val="center"/>
          </w:tcPr>
          <w:p w:rsidR="00000000" w:rsidDel="00000000" w:rsidP="00000000" w:rsidRDefault="00000000" w:rsidRPr="00000000" w14:paraId="000000E9">
            <w:pPr>
              <w:jc w:val="both"/>
              <w:rPr>
                <w:i w:val="1"/>
              </w:rPr>
            </w:pPr>
            <w:r w:rsidDel="00000000" w:rsidR="00000000" w:rsidRPr="00000000">
              <w:rPr>
                <w:i w:val="1"/>
                <w:sz w:val="18"/>
                <w:szCs w:val="18"/>
                <w:rtl w:val="0"/>
              </w:rPr>
              <w:t xml:space="preserve">Utiliza en forma correcta la gramática escrita y oral.</w:t>
            </w:r>
            <w:r w:rsidDel="00000000" w:rsidR="00000000" w:rsidRPr="00000000">
              <w:rPr>
                <w:rtl w:val="0"/>
              </w:rPr>
            </w:r>
          </w:p>
        </w:tc>
        <w:tc>
          <w:tcPr>
            <w:vAlign w:val="center"/>
          </w:tcPr>
          <w:p w:rsidR="00000000" w:rsidDel="00000000" w:rsidP="00000000" w:rsidRDefault="00000000" w:rsidRPr="00000000" w14:paraId="000000EA">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vAlign w:val="center"/>
          </w:tcPr>
          <w:p w:rsidR="00000000" w:rsidDel="00000000" w:rsidP="00000000" w:rsidRDefault="00000000" w:rsidRPr="00000000" w14:paraId="000000EB">
            <w:pPr>
              <w:tabs>
                <w:tab w:val="center" w:pos="4252"/>
                <w:tab w:val="right" w:pos="8504"/>
              </w:tabs>
              <w:jc w:val="center"/>
              <w:rPr>
                <w:rFonts w:ascii="Calibri" w:cs="Calibri" w:eastAsia="Calibri" w:hAnsi="Calibri"/>
                <w:i w:val="1"/>
                <w:sz w:val="20"/>
                <w:szCs w:val="20"/>
              </w:rPr>
            </w:pPr>
            <w:r w:rsidDel="00000000" w:rsidR="00000000" w:rsidRPr="00000000">
              <w:rPr>
                <w:rtl w:val="0"/>
              </w:rPr>
            </w:r>
          </w:p>
        </w:tc>
        <w:tc>
          <w:tcPr/>
          <w:p w:rsidR="00000000" w:rsidDel="00000000" w:rsidP="00000000" w:rsidRDefault="00000000" w:rsidRPr="00000000" w14:paraId="000000EC">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3</w:t>
            </w:r>
          </w:p>
        </w:tc>
        <w:tc>
          <w:tcPr>
            <w:vAlign w:val="center"/>
          </w:tcPr>
          <w:p w:rsidR="00000000" w:rsidDel="00000000" w:rsidP="00000000" w:rsidRDefault="00000000" w:rsidRPr="00000000" w14:paraId="000000EE">
            <w:pPr>
              <w:jc w:val="both"/>
              <w:rPr>
                <w:i w:val="1"/>
              </w:rPr>
            </w:pPr>
            <w:r w:rsidDel="00000000" w:rsidR="00000000" w:rsidRPr="00000000">
              <w:rPr>
                <w:i w:val="1"/>
                <w:sz w:val="18"/>
                <w:szCs w:val="18"/>
                <w:rtl w:val="0"/>
              </w:rPr>
              <w:t xml:space="preserve">Refleja coherencia en su participación, utilizando principios de fonética y fónica en inglés. (Speaking).</w:t>
            </w:r>
            <w:r w:rsidDel="00000000" w:rsidR="00000000" w:rsidRPr="00000000">
              <w:rPr>
                <w:rtl w:val="0"/>
              </w:rPr>
            </w:r>
          </w:p>
        </w:tc>
        <w:tc>
          <w:tcP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4</w:t>
            </w:r>
          </w:p>
        </w:tc>
        <w:tc>
          <w:tcPr>
            <w:vAlign w:val="center"/>
          </w:tcPr>
          <w:p w:rsidR="00000000" w:rsidDel="00000000" w:rsidP="00000000" w:rsidRDefault="00000000" w:rsidRPr="00000000" w14:paraId="000000F3">
            <w:pPr>
              <w:jc w:val="both"/>
              <w:rPr>
                <w:i w:val="1"/>
              </w:rPr>
            </w:pPr>
            <w:r w:rsidDel="00000000" w:rsidR="00000000" w:rsidRPr="00000000">
              <w:rPr>
                <w:i w:val="1"/>
                <w:sz w:val="18"/>
                <w:szCs w:val="18"/>
                <w:rtl w:val="0"/>
              </w:rPr>
              <w:t xml:space="preserve">Expresa oralmente ideas y conceptos, de manera clara y sencilla utilizando el vocabulario y la pronunciación correcta. (Reading/punctuation).</w:t>
            </w:r>
            <w:r w:rsidDel="00000000" w:rsidR="00000000" w:rsidRPr="00000000">
              <w:rPr>
                <w:rtl w:val="0"/>
              </w:rPr>
            </w:r>
          </w:p>
        </w:tc>
        <w:tc>
          <w:tcP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5</w:t>
            </w:r>
          </w:p>
        </w:tc>
        <w:tc>
          <w:tcPr>
            <w:vAlign w:val="center"/>
          </w:tcPr>
          <w:p w:rsidR="00000000" w:rsidDel="00000000" w:rsidP="00000000" w:rsidRDefault="00000000" w:rsidRPr="00000000" w14:paraId="000000F8">
            <w:pPr>
              <w:jc w:val="both"/>
              <w:rPr>
                <w:i w:val="1"/>
              </w:rPr>
            </w:pPr>
            <w:r w:rsidDel="00000000" w:rsidR="00000000" w:rsidRPr="00000000">
              <w:rPr>
                <w:i w:val="1"/>
                <w:sz w:val="18"/>
                <w:szCs w:val="18"/>
                <w:rtl w:val="0"/>
              </w:rPr>
              <w:t xml:space="preserve">La intervención del aprendiz permite reconocer la preparación previa a la actividad desarrollada (Apropiación).</w:t>
            </w:r>
            <w:r w:rsidDel="00000000" w:rsidR="00000000" w:rsidRPr="00000000">
              <w:rPr>
                <w:rtl w:val="0"/>
              </w:rPr>
            </w:r>
          </w:p>
        </w:tc>
        <w:tc>
          <w:tcPr>
            <w:vAlign w:val="center"/>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0FB">
            <w:pPr>
              <w:tabs>
                <w:tab w:val="center" w:pos="4252"/>
                <w:tab w:val="right" w:pos="8504"/>
              </w:tabs>
              <w:rPr>
                <w:rFonts w:ascii="Calibri" w:cs="Calibri" w:eastAsia="Calibri" w:hAnsi="Calibri"/>
                <w:i w:val="1"/>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6</w:t>
            </w:r>
          </w:p>
        </w:tc>
        <w:tc>
          <w:tcPr>
            <w:vAlign w:val="center"/>
          </w:tcPr>
          <w:p w:rsidR="00000000" w:rsidDel="00000000" w:rsidP="00000000" w:rsidRDefault="00000000" w:rsidRPr="00000000" w14:paraId="000000FD">
            <w:pPr>
              <w:jc w:val="both"/>
              <w:rPr>
                <w:i w:val="1"/>
              </w:rPr>
            </w:pPr>
            <w:r w:rsidDel="00000000" w:rsidR="00000000" w:rsidRPr="00000000">
              <w:rPr>
                <w:i w:val="1"/>
                <w:sz w:val="18"/>
                <w:szCs w:val="18"/>
                <w:rtl w:val="0"/>
              </w:rPr>
              <w:t xml:space="preserve">Sustenta oralmente los contenidos relacionados al Sistema de información correspondiente a la fase.</w:t>
            </w:r>
            <w:r w:rsidDel="00000000" w:rsidR="00000000" w:rsidRPr="00000000">
              <w:rPr>
                <w:rtl w:val="0"/>
              </w:rPr>
            </w:r>
          </w:p>
        </w:tc>
        <w:tc>
          <w:tcP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7</w:t>
            </w:r>
          </w:p>
        </w:tc>
        <w:tc>
          <w:tcPr>
            <w:vAlign w:val="center"/>
          </w:tcPr>
          <w:p w:rsidR="00000000" w:rsidDel="00000000" w:rsidP="00000000" w:rsidRDefault="00000000" w:rsidRPr="00000000" w14:paraId="00000102">
            <w:pPr>
              <w:jc w:val="both"/>
              <w:rPr>
                <w:i w:val="1"/>
              </w:rPr>
            </w:pPr>
            <w:r w:rsidDel="00000000" w:rsidR="00000000" w:rsidRPr="00000000">
              <w:rPr>
                <w:i w:val="1"/>
                <w:sz w:val="18"/>
                <w:szCs w:val="18"/>
                <w:rtl w:val="0"/>
              </w:rPr>
              <w:t xml:space="preserve">Presenta las evidencias de manera oportuna y de acuerdo con lo concertado (GAES).</w:t>
            </w:r>
            <w:r w:rsidDel="00000000" w:rsidR="00000000" w:rsidRPr="00000000">
              <w:rPr>
                <w:rtl w:val="0"/>
              </w:rPr>
            </w:r>
          </w:p>
        </w:tc>
        <w:tc>
          <w:tcPr>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8</w:t>
            </w:r>
          </w:p>
        </w:tc>
        <w:tc>
          <w:tcPr>
            <w:vAlign w:val="center"/>
          </w:tcPr>
          <w:p w:rsidR="00000000" w:rsidDel="00000000" w:rsidP="00000000" w:rsidRDefault="00000000" w:rsidRPr="00000000" w14:paraId="00000107">
            <w:pPr>
              <w:jc w:val="both"/>
              <w:rPr>
                <w:i w:val="1"/>
              </w:rPr>
            </w:pPr>
            <w:r w:rsidDel="00000000" w:rsidR="00000000" w:rsidRPr="00000000">
              <w:rPr>
                <w:i w:val="1"/>
                <w:sz w:val="18"/>
                <w:szCs w:val="18"/>
                <w:rtl w:val="0"/>
              </w:rPr>
              <w:t xml:space="preserve">Reacciona apropiadamente a la retroalimentación del instructor.</w:t>
            </w:r>
            <w:r w:rsidDel="00000000" w:rsidR="00000000" w:rsidRPr="00000000">
              <w:rPr>
                <w:rtl w:val="0"/>
              </w:rPr>
            </w:r>
          </w:p>
        </w:tc>
        <w:tc>
          <w:tcP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i w:val="1"/>
                <w:color w:val="000000"/>
                <w:sz w:val="20"/>
                <w:szCs w:val="20"/>
              </w:rPr>
            </w:pPr>
            <w:r w:rsidDel="00000000" w:rsidR="00000000" w:rsidRPr="00000000">
              <w:rPr>
                <w:rtl w:val="0"/>
              </w:rPr>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i w:val="1"/>
                <w:color w:val="000000"/>
                <w:sz w:val="20"/>
                <w:szCs w:val="20"/>
              </w:rPr>
            </w:pPr>
            <w:r w:rsidDel="00000000" w:rsidR="00000000" w:rsidRPr="00000000">
              <w:rPr>
                <w:rtl w:val="0"/>
              </w:rPr>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pos="4252"/>
          <w:tab w:val="right" w:pos="8504"/>
        </w:tabs>
        <w:rPr>
          <w:rFonts w:ascii="Calibri" w:cs="Calibri" w:eastAsia="Calibri" w:hAnsi="Calibri"/>
          <w:color w:val="000000"/>
          <w:sz w:val="22"/>
          <w:szCs w:val="22"/>
        </w:rPr>
      </w:pPr>
      <w:r w:rsidDel="00000000" w:rsidR="00000000" w:rsidRPr="00000000">
        <w:rPr>
          <w:rtl w:val="0"/>
        </w:rPr>
      </w:r>
    </w:p>
    <w:tbl>
      <w:tblPr>
        <w:tblStyle w:val="Table3"/>
        <w:tblW w:w="99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75"/>
        <w:gridCol w:w="1481"/>
        <w:gridCol w:w="5008"/>
        <w:tblGridChange w:id="0">
          <w:tblGrid>
            <w:gridCol w:w="3475"/>
            <w:gridCol w:w="1481"/>
            <w:gridCol w:w="5008"/>
          </w:tblGrid>
        </w:tblGridChange>
      </w:tblGrid>
      <w:tr>
        <w:trPr>
          <w:cantSplit w:val="0"/>
          <w:trHeight w:val="380" w:hRule="atLeast"/>
          <w:tblHeader w:val="0"/>
        </w:trPr>
        <w:tc>
          <w:tcPr>
            <w:gridSpan w:val="3"/>
            <w:shd w:fill="a6a6a6" w:val="clear"/>
            <w:vAlign w:val="center"/>
          </w:tcPr>
          <w:p w:rsidR="00000000" w:rsidDel="00000000" w:rsidP="00000000" w:rsidRDefault="00000000" w:rsidRPr="00000000" w14:paraId="0000010D">
            <w:pPr>
              <w:rPr>
                <w:sz w:val="20"/>
                <w:szCs w:val="20"/>
              </w:rPr>
            </w:pPr>
            <w:r w:rsidDel="00000000" w:rsidR="00000000" w:rsidRPr="00000000">
              <w:rPr>
                <w:sz w:val="20"/>
                <w:szCs w:val="20"/>
                <w:rtl w:val="0"/>
              </w:rPr>
              <w:t xml:space="preserve">EVALUACIÓN</w:t>
            </w:r>
          </w:p>
        </w:tc>
      </w:tr>
      <w:tr>
        <w:trPr>
          <w:cantSplit w:val="0"/>
          <w:trHeight w:val="720" w:hRule="atLeast"/>
          <w:tblHeader w:val="0"/>
        </w:trPr>
        <w:tc>
          <w:tcPr>
            <w:shd w:fill="auto" w:val="clear"/>
            <w:vAlign w:val="center"/>
          </w:tcPr>
          <w:p w:rsidR="00000000" w:rsidDel="00000000" w:rsidP="00000000" w:rsidRDefault="00000000" w:rsidRPr="00000000" w14:paraId="00000110">
            <w:pPr>
              <w:rPr>
                <w:sz w:val="20"/>
                <w:szCs w:val="20"/>
              </w:rPr>
            </w:pPr>
            <w:r w:rsidDel="00000000" w:rsidR="00000000" w:rsidRPr="00000000">
              <w:rPr>
                <w:sz w:val="20"/>
                <w:szCs w:val="20"/>
                <w:rtl w:val="0"/>
              </w:rPr>
              <w:t xml:space="preserve">OBSERVACIONES:</w:t>
            </w:r>
          </w:p>
        </w:tc>
        <w:tc>
          <w:tcPr>
            <w:gridSpan w:val="2"/>
            <w:shd w:fill="auto" w:val="clear"/>
            <w:vAlign w:val="center"/>
          </w:tcPr>
          <w:p w:rsidR="00000000" w:rsidDel="00000000" w:rsidP="00000000" w:rsidRDefault="00000000" w:rsidRPr="00000000" w14:paraId="00000111">
            <w:pPr>
              <w:rPr>
                <w:sz w:val="20"/>
                <w:szCs w:val="20"/>
              </w:rPr>
            </w:pPr>
            <w:r w:rsidDel="00000000" w:rsidR="00000000" w:rsidRPr="00000000">
              <w:rPr>
                <w:rtl w:val="0"/>
              </w:rPr>
            </w:r>
          </w:p>
        </w:tc>
      </w:tr>
      <w:tr>
        <w:trPr>
          <w:cantSplit w:val="0"/>
          <w:trHeight w:val="540" w:hRule="atLeast"/>
          <w:tblHeader w:val="0"/>
        </w:trPr>
        <w:tc>
          <w:tcPr>
            <w:shd w:fill="auto" w:val="clear"/>
            <w:vAlign w:val="center"/>
          </w:tcPr>
          <w:p w:rsidR="00000000" w:rsidDel="00000000" w:rsidP="00000000" w:rsidRDefault="00000000" w:rsidRPr="00000000" w14:paraId="00000113">
            <w:pPr>
              <w:rPr>
                <w:sz w:val="20"/>
                <w:szCs w:val="20"/>
              </w:rPr>
            </w:pPr>
            <w:r w:rsidDel="00000000" w:rsidR="00000000" w:rsidRPr="00000000">
              <w:rPr>
                <w:sz w:val="20"/>
                <w:szCs w:val="20"/>
                <w:rtl w:val="0"/>
              </w:rPr>
              <w:t xml:space="preserve">RECOMENDACIONES:</w:t>
            </w:r>
          </w:p>
        </w:tc>
        <w:tc>
          <w:tcPr>
            <w:gridSpan w:val="2"/>
            <w:shd w:fill="auto" w:val="clear"/>
            <w:vAlign w:val="center"/>
          </w:tcPr>
          <w:p w:rsidR="00000000" w:rsidDel="00000000" w:rsidP="00000000" w:rsidRDefault="00000000" w:rsidRPr="00000000" w14:paraId="00000114">
            <w:pPr>
              <w:rPr>
                <w:sz w:val="20"/>
                <w:szCs w:val="20"/>
              </w:rPr>
            </w:pPr>
            <w:r w:rsidDel="00000000" w:rsidR="00000000" w:rsidRPr="00000000">
              <w:rPr>
                <w:rtl w:val="0"/>
              </w:rPr>
            </w:r>
          </w:p>
        </w:tc>
      </w:tr>
      <w:tr>
        <w:trPr>
          <w:cantSplit w:val="0"/>
          <w:trHeight w:val="540" w:hRule="atLeast"/>
          <w:tblHeader w:val="0"/>
        </w:trPr>
        <w:tc>
          <w:tcPr>
            <w:shd w:fill="auto" w:val="clear"/>
            <w:vAlign w:val="center"/>
          </w:tcPr>
          <w:p w:rsidR="00000000" w:rsidDel="00000000" w:rsidP="00000000" w:rsidRDefault="00000000" w:rsidRPr="00000000" w14:paraId="00000116">
            <w:pPr>
              <w:rPr>
                <w:sz w:val="20"/>
                <w:szCs w:val="20"/>
              </w:rPr>
            </w:pPr>
            <w:r w:rsidDel="00000000" w:rsidR="00000000" w:rsidRPr="00000000">
              <w:rPr>
                <w:sz w:val="20"/>
                <w:szCs w:val="20"/>
                <w:rtl w:val="0"/>
              </w:rPr>
              <w:t xml:space="preserve">JUICIO DE VALOR:</w:t>
            </w:r>
          </w:p>
        </w:tc>
        <w:tc>
          <w:tcPr>
            <w:gridSpan w:val="2"/>
            <w:shd w:fill="auto" w:val="clear"/>
            <w:vAlign w:val="center"/>
          </w:tcPr>
          <w:p w:rsidR="00000000" w:rsidDel="00000000" w:rsidP="00000000" w:rsidRDefault="00000000" w:rsidRPr="00000000" w14:paraId="00000117">
            <w:pPr>
              <w:rPr>
                <w:sz w:val="20"/>
                <w:szCs w:val="20"/>
              </w:rPr>
            </w:pPr>
            <w:r w:rsidDel="00000000" w:rsidR="00000000" w:rsidRPr="00000000">
              <w:rPr>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38100</wp:posOffset>
                      </wp:positionV>
                      <wp:extent cx="299085" cy="263525"/>
                      <wp:effectExtent b="0" l="0" r="0" t="0"/>
                      <wp:wrapNone/>
                      <wp:docPr id="8" name=""/>
                      <a:graphic>
                        <a:graphicData uri="http://schemas.microsoft.com/office/word/2010/wordprocessingShape">
                          <wps:wsp>
                            <wps:cNvSpPr/>
                            <wps:cNvPr id="3" name="Shape 3"/>
                            <wps:spPr>
                              <a:xfrm>
                                <a:off x="5215508" y="3667288"/>
                                <a:ext cx="260985" cy="2254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38100</wp:posOffset>
                      </wp:positionV>
                      <wp:extent cx="299085" cy="263525"/>
                      <wp:effectExtent b="0" l="0" r="0" t="0"/>
                      <wp:wrapNone/>
                      <wp:docPr id="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99085" cy="263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50800</wp:posOffset>
                      </wp:positionV>
                      <wp:extent cx="299085" cy="263525"/>
                      <wp:effectExtent b="0" l="0" r="0" t="0"/>
                      <wp:wrapNone/>
                      <wp:docPr id="7" name=""/>
                      <a:graphic>
                        <a:graphicData uri="http://schemas.microsoft.com/office/word/2010/wordprocessingShape">
                          <wps:wsp>
                            <wps:cNvSpPr/>
                            <wps:cNvPr id="2" name="Shape 2"/>
                            <wps:spPr>
                              <a:xfrm>
                                <a:off x="5215508" y="3667288"/>
                                <a:ext cx="260985" cy="2254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50800</wp:posOffset>
                      </wp:positionV>
                      <wp:extent cx="299085" cy="263525"/>
                      <wp:effectExtent b="0" l="0" r="0" t="0"/>
                      <wp:wrapNone/>
                      <wp:docPr id="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99085" cy="263525"/>
                              </a:xfrm>
                              <a:prstGeom prst="rect"/>
                              <a:ln/>
                            </pic:spPr>
                          </pic:pic>
                        </a:graphicData>
                      </a:graphic>
                    </wp:anchor>
                  </w:drawing>
                </mc:Fallback>
              </mc:AlternateContent>
            </w:r>
          </w:p>
          <w:p w:rsidR="00000000" w:rsidDel="00000000" w:rsidP="00000000" w:rsidRDefault="00000000" w:rsidRPr="00000000" w14:paraId="00000118">
            <w:pPr>
              <w:rPr>
                <w:sz w:val="20"/>
                <w:szCs w:val="20"/>
              </w:rPr>
            </w:pPr>
            <w:r w:rsidDel="00000000" w:rsidR="00000000" w:rsidRPr="00000000">
              <w:rPr>
                <w:sz w:val="20"/>
                <w:szCs w:val="20"/>
                <w:rtl w:val="0"/>
              </w:rPr>
              <w:t xml:space="preserve">APROBADO                           DEFICIENTE </w:t>
            </w:r>
          </w:p>
        </w:tc>
      </w:tr>
      <w:tr>
        <w:trPr>
          <w:cantSplit w:val="0"/>
          <w:trHeight w:val="1000" w:hRule="atLeast"/>
          <w:tblHeader w:val="0"/>
        </w:trPr>
        <w:tc>
          <w:tcPr>
            <w:gridSpan w:val="2"/>
            <w:shd w:fill="auto" w:val="clear"/>
            <w:vAlign w:val="center"/>
          </w:tcPr>
          <w:p w:rsidR="00000000" w:rsidDel="00000000" w:rsidP="00000000" w:rsidRDefault="00000000" w:rsidRPr="00000000" w14:paraId="0000011A">
            <w:pPr>
              <w:rPr>
                <w:sz w:val="20"/>
                <w:szCs w:val="20"/>
              </w:rPr>
            </w:pPr>
            <w:r w:rsidDel="00000000" w:rsidR="00000000" w:rsidRPr="00000000">
              <w:rPr>
                <w:sz w:val="20"/>
                <w:szCs w:val="20"/>
                <w:rtl w:val="0"/>
              </w:rPr>
              <w:t xml:space="preserve">FIRMA DEL INSTRUCTOR</w:t>
            </w:r>
          </w:p>
          <w:p w:rsidR="00000000" w:rsidDel="00000000" w:rsidP="00000000" w:rsidRDefault="00000000" w:rsidRPr="00000000" w14:paraId="0000011B">
            <w:pP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D">
            <w:pPr>
              <w:rPr>
                <w:sz w:val="20"/>
                <w:szCs w:val="20"/>
              </w:rPr>
            </w:pPr>
            <w:r w:rsidDel="00000000" w:rsidR="00000000" w:rsidRPr="00000000">
              <w:rPr>
                <w:sz w:val="20"/>
                <w:szCs w:val="20"/>
                <w:rtl w:val="0"/>
              </w:rPr>
              <w:t xml:space="preserve">FIRMA DEL APRENDIZ</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jc w:val="both"/>
        <w:rPr>
          <w:rFonts w:ascii="Calibri" w:cs="Calibri" w:eastAsia="Calibri" w:hAnsi="Calibri"/>
          <w:b w:val="1"/>
        </w:rPr>
      </w:pPr>
      <w:r w:rsidDel="00000000" w:rsidR="00000000" w:rsidRPr="00000000">
        <w:rPr>
          <w:rFonts w:ascii="Calibri" w:cs="Calibri" w:eastAsia="Calibri" w:hAnsi="Calibri"/>
          <w:b w:val="1"/>
          <w:rtl w:val="0"/>
        </w:rPr>
        <w:t xml:space="preserve">CONTROL DEL DOCUMENTO</w:t>
      </w:r>
    </w:p>
    <w:tbl>
      <w:tblPr>
        <w:tblStyle w:val="Table4"/>
        <w:tblW w:w="99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2440"/>
        <w:gridCol w:w="1459"/>
        <w:gridCol w:w="3055"/>
        <w:gridCol w:w="1800"/>
        <w:tblGridChange w:id="0">
          <w:tblGrid>
            <w:gridCol w:w="1215"/>
            <w:gridCol w:w="2440"/>
            <w:gridCol w:w="1459"/>
            <w:gridCol w:w="3055"/>
            <w:gridCol w:w="1800"/>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21">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22">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14:paraId="00000123">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p w:rsidR="00000000" w:rsidDel="00000000" w:rsidP="00000000" w:rsidRDefault="00000000" w:rsidRPr="00000000" w14:paraId="00000124">
            <w:pPr>
              <w:jc w:val="center"/>
              <w:rPr>
                <w:rFonts w:ascii="Calibri" w:cs="Calibri" w:eastAsia="Calibri" w:hAnsi="Calibri"/>
                <w:b w:val="1"/>
              </w:rPr>
            </w:pPr>
            <w:r w:rsidDel="00000000" w:rsidR="00000000" w:rsidRPr="00000000">
              <w:rPr>
                <w:rFonts w:ascii="Calibri" w:cs="Calibri" w:eastAsia="Calibri" w:hAnsi="Calibri"/>
                <w:b w:val="1"/>
                <w:rtl w:val="0"/>
              </w:rPr>
              <w:t xml:space="preserve">Dependencia</w:t>
            </w:r>
          </w:p>
        </w:tc>
        <w:tc>
          <w:tcPr/>
          <w:p w:rsidR="00000000" w:rsidDel="00000000" w:rsidP="00000000" w:rsidRDefault="00000000" w:rsidRPr="00000000" w14:paraId="00000125">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r>
      <w:tr>
        <w:trPr>
          <w:cantSplit w:val="0"/>
          <w:tblHeader w:val="0"/>
        </w:trPr>
        <w:tc>
          <w:tcPr/>
          <w:p w:rsidR="00000000" w:rsidDel="00000000" w:rsidP="00000000" w:rsidRDefault="00000000" w:rsidRPr="00000000" w14:paraId="00000126">
            <w:pPr>
              <w:jc w:val="both"/>
              <w:rPr>
                <w:rFonts w:ascii="Calibri" w:cs="Calibri" w:eastAsia="Calibri" w:hAnsi="Calibri"/>
                <w:b w:val="1"/>
              </w:rPr>
            </w:pPr>
            <w:r w:rsidDel="00000000" w:rsidR="00000000" w:rsidRPr="00000000">
              <w:rPr>
                <w:rFonts w:ascii="Calibri" w:cs="Calibri" w:eastAsia="Calibri" w:hAnsi="Calibri"/>
                <w:b w:val="1"/>
                <w:rtl w:val="0"/>
              </w:rPr>
              <w:t xml:space="preserve">Autor (es)</w:t>
            </w:r>
          </w:p>
        </w:tc>
        <w:tc>
          <w:tcPr/>
          <w:p w:rsidR="00000000" w:rsidDel="00000000" w:rsidP="00000000" w:rsidRDefault="00000000" w:rsidRPr="00000000" w14:paraId="00000127">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28">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29">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2A">
            <w:pPr>
              <w:jc w:val="both"/>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12B">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2C">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2D">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2E">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2F">
            <w:pPr>
              <w:jc w:val="both"/>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0">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31">
            <w:pPr>
              <w:jc w:val="both"/>
              <w:rPr>
                <w:color w:val="000000"/>
              </w:rPr>
            </w:pPr>
            <w:r w:rsidDel="00000000" w:rsidR="00000000" w:rsidRPr="00000000">
              <w:rPr>
                <w:rtl w:val="0"/>
              </w:rPr>
            </w:r>
          </w:p>
        </w:tc>
        <w:tc>
          <w:tcPr/>
          <w:p w:rsidR="00000000" w:rsidDel="00000000" w:rsidP="00000000" w:rsidRDefault="00000000" w:rsidRPr="00000000" w14:paraId="00000132">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33">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4">
            <w:pPr>
              <w:jc w:val="both"/>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5">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p w:rsidR="00000000" w:rsidDel="00000000" w:rsidP="00000000" w:rsidRDefault="00000000" w:rsidRPr="00000000" w14:paraId="00000136">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37">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38">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9">
            <w:pPr>
              <w:jc w:val="both"/>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3A">
      <w:pPr>
        <w:rPr>
          <w:rFonts w:ascii="Calibri" w:cs="Calibri" w:eastAsia="Calibri" w:hAnsi="Calibri"/>
        </w:rPr>
      </w:pPr>
      <w:r w:rsidDel="00000000" w:rsidR="00000000" w:rsidRPr="00000000">
        <w:rPr>
          <w:rtl w:val="0"/>
        </w:rPr>
      </w:r>
    </w:p>
    <w:p w:rsidR="00000000" w:rsidDel="00000000" w:rsidP="00000000" w:rsidRDefault="00000000" w:rsidRPr="00000000" w14:paraId="0000013B">
      <w:pPr>
        <w:rPr>
          <w:rFonts w:ascii="Calibri" w:cs="Calibri" w:eastAsia="Calibri" w:hAnsi="Calibri"/>
          <w:b w:val="1"/>
        </w:rPr>
      </w:pPr>
      <w:r w:rsidDel="00000000" w:rsidR="00000000" w:rsidRPr="00000000">
        <w:rPr>
          <w:rFonts w:ascii="Calibri" w:cs="Calibri" w:eastAsia="Calibri" w:hAnsi="Calibri"/>
          <w:b w:val="1"/>
          <w:rtl w:val="0"/>
        </w:rPr>
        <w:t xml:space="preserve">CONTROL DE CAMBIOS </w:t>
      </w:r>
    </w:p>
    <w:tbl>
      <w:tblPr>
        <w:tblStyle w:val="Table5"/>
        <w:tblW w:w="99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1702"/>
        <w:gridCol w:w="1408"/>
        <w:gridCol w:w="2022"/>
        <w:gridCol w:w="1198"/>
        <w:gridCol w:w="2424"/>
        <w:tblGridChange w:id="0">
          <w:tblGrid>
            <w:gridCol w:w="1215"/>
            <w:gridCol w:w="1702"/>
            <w:gridCol w:w="1408"/>
            <w:gridCol w:w="2022"/>
            <w:gridCol w:w="1198"/>
            <w:gridCol w:w="2424"/>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3C">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3D">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14:paraId="0000013E">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p w:rsidR="00000000" w:rsidDel="00000000" w:rsidP="00000000" w:rsidRDefault="00000000" w:rsidRPr="00000000" w14:paraId="0000013F">
            <w:pPr>
              <w:jc w:val="center"/>
              <w:rPr>
                <w:rFonts w:ascii="Calibri" w:cs="Calibri" w:eastAsia="Calibri" w:hAnsi="Calibri"/>
                <w:b w:val="1"/>
              </w:rPr>
            </w:pPr>
            <w:r w:rsidDel="00000000" w:rsidR="00000000" w:rsidRPr="00000000">
              <w:rPr>
                <w:rFonts w:ascii="Calibri" w:cs="Calibri" w:eastAsia="Calibri" w:hAnsi="Calibri"/>
                <w:b w:val="1"/>
                <w:rtl w:val="0"/>
              </w:rPr>
              <w:t xml:space="preserve">Dependencia</w:t>
            </w:r>
          </w:p>
        </w:tc>
        <w:tc>
          <w:tcPr/>
          <w:p w:rsidR="00000000" w:rsidDel="00000000" w:rsidP="00000000" w:rsidRDefault="00000000" w:rsidRPr="00000000" w14:paraId="00000140">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p w:rsidR="00000000" w:rsidDel="00000000" w:rsidP="00000000" w:rsidRDefault="00000000" w:rsidRPr="00000000" w14:paraId="00000141">
            <w:pPr>
              <w:jc w:val="center"/>
              <w:rPr>
                <w:rFonts w:ascii="Calibri" w:cs="Calibri" w:eastAsia="Calibri" w:hAnsi="Calibri"/>
                <w:b w:val="1"/>
              </w:rPr>
            </w:pPr>
            <w:r w:rsidDel="00000000" w:rsidR="00000000" w:rsidRPr="00000000">
              <w:rPr>
                <w:rFonts w:ascii="Calibri" w:cs="Calibri" w:eastAsia="Calibri" w:hAnsi="Calibri"/>
                <w:b w:val="1"/>
                <w:rtl w:val="0"/>
              </w:rPr>
              <w:t xml:space="preserve">Razón del Cambio</w:t>
            </w:r>
          </w:p>
        </w:tc>
      </w:tr>
      <w:tr>
        <w:trPr>
          <w:cantSplit w:val="0"/>
          <w:tblHeader w:val="0"/>
        </w:trPr>
        <w:tc>
          <w:tcPr/>
          <w:p w:rsidR="00000000" w:rsidDel="00000000" w:rsidP="00000000" w:rsidRDefault="00000000" w:rsidRPr="00000000" w14:paraId="00000142">
            <w:pPr>
              <w:jc w:val="both"/>
              <w:rPr>
                <w:rFonts w:ascii="Calibri" w:cs="Calibri" w:eastAsia="Calibri" w:hAnsi="Calibri"/>
                <w:b w:val="1"/>
              </w:rPr>
            </w:pPr>
            <w:r w:rsidDel="00000000" w:rsidR="00000000" w:rsidRPr="00000000">
              <w:rPr>
                <w:rFonts w:ascii="Calibri" w:cs="Calibri" w:eastAsia="Calibri" w:hAnsi="Calibri"/>
                <w:b w:val="1"/>
                <w:rtl w:val="0"/>
              </w:rPr>
              <w:t xml:space="preserve">Autor (es)</w:t>
            </w:r>
          </w:p>
        </w:tc>
        <w:tc>
          <w:tcPr/>
          <w:p w:rsidR="00000000" w:rsidDel="00000000" w:rsidP="00000000" w:rsidRDefault="00000000" w:rsidRPr="00000000" w14:paraId="00000143">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44">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45">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46">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47">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48">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49">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4A">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4B">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C">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4D">
            <w:pPr>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4E">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p w:rsidR="00000000" w:rsidDel="00000000" w:rsidP="00000000" w:rsidRDefault="00000000" w:rsidRPr="00000000" w14:paraId="0000014F">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50">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51">
            <w:pPr>
              <w:jc w:val="both"/>
              <w:rPr>
                <w:rFonts w:ascii="Calibri" w:cs="Calibri" w:eastAsia="Calibri" w:hAnsi="Calibri"/>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152">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53">
            <w:pP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54">
      <w:pPr>
        <w:jc w:val="both"/>
        <w:rPr/>
      </w:pPr>
      <w:r w:rsidDel="00000000" w:rsidR="00000000" w:rsidRPr="00000000">
        <w:rPr>
          <w:rtl w:val="0"/>
        </w:rPr>
      </w:r>
    </w:p>
    <w:sectPr>
      <w:headerReference r:id="rId9" w:type="first"/>
      <w:footerReference r:id="rId10" w:type="default"/>
      <w:footerReference r:id="rId11" w:type="first"/>
      <w:pgSz w:h="15842" w:w="12242" w:orient="portrait"/>
      <w:pgMar w:bottom="1134" w:top="1134" w:left="1134" w:right="1134" w:header="1134" w:footer="90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6"/>
      <w:tblW w:w="9964.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782"/>
      <w:gridCol w:w="8182"/>
      <w:tblGridChange w:id="0">
        <w:tblGrid>
          <w:gridCol w:w="1782"/>
          <w:gridCol w:w="8182"/>
        </w:tblGrid>
      </w:tblGridChange>
    </w:tblGrid>
    <w:tr>
      <w:trPr>
        <w:cantSplit w:val="0"/>
        <w:tblHeader w:val="0"/>
      </w:trPr>
      <w:tc>
        <w:tcP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center" w:pos="4252"/>
              <w:tab w:val="right" w:pos="8504"/>
            </w:tabs>
            <w:jc w:val="center"/>
            <w:rPr>
              <w:color w:val="000000"/>
              <w:sz w:val="16"/>
              <w:szCs w:val="16"/>
            </w:rPr>
          </w:pPr>
          <w:r w:rsidDel="00000000" w:rsidR="00000000" w:rsidRPr="00000000">
            <w:rPr>
              <w:color w:val="000000"/>
            </w:rPr>
            <w:drawing>
              <wp:inline distB="0" distT="0" distL="0" distR="0">
                <wp:extent cx="866775" cy="811033"/>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6775" cy="81103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57">
          <w:pPr>
            <w:tabs>
              <w:tab w:val="center" w:pos="4252"/>
              <w:tab w:val="right" w:pos="8504"/>
            </w:tabs>
            <w:ind w:right="355"/>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SERVICIO NACIONAL DE APRENDIZAJE SENA </w:t>
          </w:r>
        </w:p>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center" w:pos="4252"/>
              <w:tab w:val="right" w:pos="8504"/>
            </w:tabs>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REGIONAL DISTRITO CAPITAL - CENTRO DE SERVICIOS FINANCIEROS</w:t>
          </w:r>
        </w:p>
        <w:p w:rsidR="00000000" w:rsidDel="00000000" w:rsidP="00000000" w:rsidRDefault="00000000" w:rsidRPr="00000000" w14:paraId="00000159">
          <w:pPr>
            <w:tabs>
              <w:tab w:val="center" w:pos="4252"/>
              <w:tab w:val="right" w:pos="8504"/>
            </w:tabs>
            <w:ind w:right="355"/>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INSTRUMENTO PARA VALORAR EL DESEMPEÑO O EL PRODUCTO</w:t>
          </w:r>
        </w:p>
        <w:p w:rsidR="00000000" w:rsidDel="00000000" w:rsidP="00000000" w:rsidRDefault="00000000" w:rsidRPr="00000000" w14:paraId="0000015A">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SISTEMA INTEGRADO DE GESTIÓN</w:t>
          </w:r>
        </w:p>
        <w:p w:rsidR="00000000" w:rsidDel="00000000" w:rsidP="00000000" w:rsidRDefault="00000000" w:rsidRPr="00000000" w14:paraId="0000015B">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Proceso Gestión de la Formación Profesional Integral</w:t>
            <w:br w:type="textWrapping"/>
            <w:t xml:space="preserve">Procedimiento Ejecución de la Formación Profesional Integral</w:t>
          </w:r>
        </w:p>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center" w:pos="4252"/>
              <w:tab w:val="right" w:pos="8504"/>
            </w:tabs>
            <w:jc w:val="center"/>
            <w:rPr>
              <w:color w:val="000000"/>
              <w:sz w:val="16"/>
              <w:szCs w:val="16"/>
            </w:rPr>
          </w:pPr>
          <w:r w:rsidDel="00000000" w:rsidR="00000000" w:rsidRPr="00000000">
            <w:rPr>
              <w:rFonts w:ascii="Calibri" w:cs="Calibri" w:eastAsia="Calibri" w:hAnsi="Calibri"/>
              <w:color w:val="000000"/>
              <w:sz w:val="20"/>
              <w:szCs w:val="20"/>
              <w:rtl w:val="0"/>
            </w:rPr>
            <w:t xml:space="preserve">Apoyo</w:t>
          </w:r>
          <w:r w:rsidDel="00000000" w:rsidR="00000000" w:rsidRPr="00000000">
            <w:rPr>
              <w:rtl w:val="0"/>
            </w:rPr>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ind w:left="1" w:hanging="1"/>
      <w:jc w:val="both"/>
    </w:pPr>
    <w:rPr/>
  </w:style>
  <w:style w:type="paragraph" w:styleId="Heading3">
    <w:name w:val="heading 3"/>
    <w:basedOn w:val="Normal"/>
    <w:next w:val="Normal"/>
    <w:pPr>
      <w:keepNext w:val="1"/>
      <w:ind w:firstLine="708"/>
    </w:pPr>
    <w:rPr/>
  </w:style>
  <w:style w:type="paragraph" w:styleId="Heading4">
    <w:name w:val="heading 4"/>
    <w:basedOn w:val="Normal"/>
    <w:next w:val="Normal"/>
    <w:pPr>
      <w:keepNext w:val="1"/>
      <w:jc w:val="center"/>
    </w:pPr>
    <w:rPr/>
  </w:style>
  <w:style w:type="paragraph" w:styleId="Heading5">
    <w:name w:val="heading 5"/>
    <w:basedOn w:val="Normal"/>
    <w:next w:val="Normal"/>
    <w:pPr>
      <w:keepNext w:val="1"/>
    </w:pPr>
    <w:rPr/>
  </w:style>
  <w:style w:type="paragraph" w:styleId="Heading6">
    <w:name w:val="heading 6"/>
    <w:basedOn w:val="Normal"/>
    <w:next w:val="Normal"/>
    <w:pPr>
      <w:keepNext w:val="1"/>
      <w:jc w:val="center"/>
    </w:pPr>
    <w:rPr>
      <w:b w:val="1"/>
      <w:sz w:val="20"/>
      <w:szCs w:val="20"/>
    </w:rPr>
  </w:style>
  <w:style w:type="paragraph" w:styleId="Title">
    <w:name w:val="Title"/>
    <w:basedOn w:val="Normal"/>
    <w:next w:val="Normal"/>
    <w:pPr>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ind w:left="1" w:hanging="1"/>
      <w:jc w:val="both"/>
    </w:pPr>
    <w:rPr/>
  </w:style>
  <w:style w:type="paragraph" w:styleId="Heading3">
    <w:name w:val="heading 3"/>
    <w:basedOn w:val="Normal"/>
    <w:next w:val="Normal"/>
    <w:pPr>
      <w:keepNext w:val="1"/>
      <w:ind w:firstLine="708"/>
    </w:pPr>
    <w:rPr/>
  </w:style>
  <w:style w:type="paragraph" w:styleId="Heading4">
    <w:name w:val="heading 4"/>
    <w:basedOn w:val="Normal"/>
    <w:next w:val="Normal"/>
    <w:pPr>
      <w:keepNext w:val="1"/>
      <w:jc w:val="center"/>
    </w:pPr>
    <w:rPr/>
  </w:style>
  <w:style w:type="paragraph" w:styleId="Heading5">
    <w:name w:val="heading 5"/>
    <w:basedOn w:val="Normal"/>
    <w:next w:val="Normal"/>
    <w:pPr>
      <w:keepNext w:val="1"/>
    </w:pPr>
    <w:rPr/>
  </w:style>
  <w:style w:type="paragraph" w:styleId="Heading6">
    <w:name w:val="heading 6"/>
    <w:basedOn w:val="Normal"/>
    <w:next w:val="Normal"/>
    <w:pPr>
      <w:keepNext w:val="1"/>
      <w:jc w:val="center"/>
    </w:pPr>
    <w:rPr>
      <w:b w:val="1"/>
      <w:sz w:val="20"/>
      <w:szCs w:val="20"/>
    </w:rPr>
  </w:style>
  <w:style w:type="paragraph" w:styleId="Title">
    <w:name w:val="Title"/>
    <w:basedOn w:val="Normal"/>
    <w:next w:val="Normal"/>
    <w:pPr>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ind w:left="1" w:hanging="1"/>
      <w:jc w:val="both"/>
    </w:pPr>
    <w:rPr/>
  </w:style>
  <w:style w:type="paragraph" w:styleId="Heading3">
    <w:name w:val="heading 3"/>
    <w:basedOn w:val="Normal"/>
    <w:next w:val="Normal"/>
    <w:pPr>
      <w:keepNext w:val="1"/>
      <w:ind w:firstLine="708"/>
    </w:pPr>
    <w:rPr/>
  </w:style>
  <w:style w:type="paragraph" w:styleId="Heading4">
    <w:name w:val="heading 4"/>
    <w:basedOn w:val="Normal"/>
    <w:next w:val="Normal"/>
    <w:pPr>
      <w:keepNext w:val="1"/>
      <w:jc w:val="center"/>
    </w:pPr>
    <w:rPr/>
  </w:style>
  <w:style w:type="paragraph" w:styleId="Heading5">
    <w:name w:val="heading 5"/>
    <w:basedOn w:val="Normal"/>
    <w:next w:val="Normal"/>
    <w:pPr>
      <w:keepNext w:val="1"/>
    </w:pPr>
    <w:rPr/>
  </w:style>
  <w:style w:type="paragraph" w:styleId="Heading6">
    <w:name w:val="heading 6"/>
    <w:basedOn w:val="Normal"/>
    <w:next w:val="Normal"/>
    <w:pPr>
      <w:keepNext w:val="1"/>
      <w:jc w:val="center"/>
    </w:pPr>
    <w:rPr>
      <w:b w:val="1"/>
      <w:sz w:val="20"/>
      <w:szCs w:val="20"/>
    </w:rPr>
  </w:style>
  <w:style w:type="paragraph" w:styleId="Title">
    <w:name w:val="Title"/>
    <w:basedOn w:val="Normal"/>
    <w:next w:val="Normal"/>
    <w:pPr>
      <w:jc w:val="center"/>
    </w:pPr>
    <w:rPr>
      <w:b w:val="1"/>
    </w:rPr>
  </w:style>
  <w:style w:type="paragraph" w:styleId="Subtitle">
    <w:name w:val="Subtitle"/>
    <w:basedOn w:val="Normal"/>
    <w:next w:val="Normal"/>
    <w:pPr>
      <w:ind w:left="360"/>
    </w:pPr>
    <w:rPr>
      <w:b w:val="1"/>
    </w:rPr>
  </w:style>
  <w:style w:type="table" w:styleId="Table1">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2">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3">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4">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5">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6">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paragraph" w:styleId="Subtitle">
    <w:name w:val="Subtitle"/>
    <w:basedOn w:val="Normal"/>
    <w:next w:val="Normal"/>
    <w:pPr>
      <w:ind w:left="360"/>
    </w:pPr>
    <w:rPr>
      <w:b w:val="1"/>
    </w:rPr>
  </w:style>
  <w:style w:type="table" w:styleId="Table1">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2">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3">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4">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5">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6">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paragraph" w:styleId="Subtitle">
    <w:name w:val="Subtitle"/>
    <w:basedOn w:val="Normal"/>
    <w:next w:val="Normal"/>
    <w:pPr>
      <w:ind w:left="360"/>
    </w:pPr>
    <w:rPr>
      <w:b w:val="1"/>
    </w:rPr>
  </w:style>
  <w:style w:type="table" w:styleId="Table1">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2">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3">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4">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5">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 w:type="table" w:styleId="Table6">
    <w:basedOn w:val="TableNormal"/>
    <w:rPr>
      <w:color w:val="000080"/>
    </w:rPr>
    <w:tblPr>
      <w:tblStyleRowBandSize w:val="1"/>
      <w:tblStyleColBandSize w:val="1"/>
      <w:tblCellMar>
        <w:top w:w="0.0" w:type="dxa"/>
        <w:left w:w="115.0" w:type="dxa"/>
        <w:bottom w:w="0.0" w:type="dxa"/>
        <w:right w:w="115.0" w:type="dxa"/>
      </w:tblCellMar>
    </w:tblPr>
    <w:tcPr>
      <w:shd w:fill="c0c0c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kwUMY1PdycVG6PzUy6dqQ17Dmg==">AMUW2mX5SJSgl/xpuN0kyhH9+vDCzYi2us5mGaAAPze5VAks/wauaF0uDbrpyqod0OTZ/H4NiBH9LT4P1Isp2LN7HEILDDCzjYlWi/vgodHMLdh8RpdCE+NtdzHNpOZHH1c8Zop9hGnH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