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80" w:rsidRDefault="00D53480" w:rsidP="00D53480">
      <w:pPr>
        <w:spacing w:line="276" w:lineRule="auto"/>
        <w:jc w:val="center"/>
        <w:rPr>
          <w:i/>
          <w:sz w:val="44"/>
          <w:szCs w:val="44"/>
          <w:highlight w:val="darkCyan"/>
          <w:u w:val="single"/>
          <w:lang w:val="fr-FR"/>
        </w:rPr>
      </w:pPr>
      <w:r>
        <w:rPr>
          <w:i/>
          <w:noProof/>
          <w:sz w:val="44"/>
          <w:szCs w:val="44"/>
          <w:highlight w:val="darkCyan"/>
          <w:u w:val="single"/>
        </w:rPr>
        <w:drawing>
          <wp:inline distT="0" distB="0" distL="0" distR="0" wp14:anchorId="544F7F30">
            <wp:extent cx="6451600" cy="3679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67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480" w:rsidRPr="00D53480" w:rsidRDefault="00D53480" w:rsidP="00D53480">
      <w:pPr>
        <w:spacing w:line="276" w:lineRule="auto"/>
        <w:jc w:val="center"/>
        <w:rPr>
          <w:i/>
          <w:sz w:val="36"/>
          <w:szCs w:val="44"/>
          <w:highlight w:val="darkCyan"/>
          <w:u w:val="single"/>
          <w:lang w:val="fr-FR"/>
        </w:rPr>
      </w:pPr>
      <w:r w:rsidRPr="00D53480">
        <w:rPr>
          <w:i/>
          <w:sz w:val="36"/>
          <w:szCs w:val="44"/>
          <w:highlight w:val="darkCyan"/>
          <w:u w:val="single"/>
          <w:lang w:val="fr-FR"/>
        </w:rPr>
        <w:t>Direction de la Pension Civile</w:t>
      </w:r>
    </w:p>
    <w:p w:rsidR="008065F4" w:rsidRDefault="008065F4" w:rsidP="00D53480">
      <w:pPr>
        <w:spacing w:line="276" w:lineRule="auto"/>
        <w:jc w:val="center"/>
        <w:rPr>
          <w:i/>
          <w:szCs w:val="44"/>
          <w:u w:val="single"/>
          <w:lang w:val="fr-FR"/>
        </w:rPr>
      </w:pPr>
      <w:r w:rsidRPr="00D53480">
        <w:rPr>
          <w:i/>
          <w:szCs w:val="44"/>
          <w:highlight w:val="darkCyan"/>
          <w:u w:val="single"/>
          <w:lang w:val="fr-FR"/>
        </w:rPr>
        <w:t>PIÈCES À SOUMETTRE</w:t>
      </w:r>
    </w:p>
    <w:p w:rsidR="00821378" w:rsidRPr="00D53480" w:rsidRDefault="00821378" w:rsidP="00D53480">
      <w:pPr>
        <w:spacing w:line="276" w:lineRule="auto"/>
        <w:jc w:val="center"/>
        <w:rPr>
          <w:i/>
          <w:sz w:val="32"/>
          <w:szCs w:val="44"/>
          <w:u w:val="single"/>
          <w:lang w:val="fr-FR"/>
        </w:rPr>
      </w:pPr>
    </w:p>
    <w:p w:rsidR="008065F4" w:rsidRPr="00821378" w:rsidRDefault="008065F4" w:rsidP="008065F4">
      <w:pPr>
        <w:pStyle w:val="Paragraphedeliste"/>
        <w:numPr>
          <w:ilvl w:val="0"/>
          <w:numId w:val="1"/>
        </w:numPr>
        <w:spacing w:line="360" w:lineRule="auto"/>
        <w:rPr>
          <w:b/>
          <w:sz w:val="28"/>
          <w:szCs w:val="28"/>
          <w:lang w:val="fr-FR"/>
        </w:rPr>
      </w:pPr>
      <w:r w:rsidRPr="00821378">
        <w:rPr>
          <w:b/>
          <w:sz w:val="28"/>
          <w:szCs w:val="28"/>
          <w:u w:val="single"/>
          <w:lang w:val="fr-FR"/>
        </w:rPr>
        <w:t>Pour une demande de pension</w:t>
      </w:r>
      <w:r w:rsidRPr="00821378">
        <w:rPr>
          <w:b/>
          <w:sz w:val="28"/>
          <w:szCs w:val="28"/>
          <w:lang w:val="fr-FR"/>
        </w:rPr>
        <w:t> </w:t>
      </w:r>
      <w:r w:rsidR="000133C5" w:rsidRPr="00821378">
        <w:rPr>
          <w:b/>
          <w:sz w:val="28"/>
          <w:szCs w:val="28"/>
          <w:lang w:val="fr-FR"/>
        </w:rPr>
        <w:t>(pour tout agent public ayant fourni à l’État un minimum de cinq (5) années (60 mois) de service âgé de 58 ans) :</w:t>
      </w:r>
    </w:p>
    <w:p w:rsidR="008065F4" w:rsidRDefault="008065F4" w:rsidP="00821378">
      <w:pPr>
        <w:pStyle w:val="Paragraphedeliste"/>
        <w:numPr>
          <w:ilvl w:val="0"/>
          <w:numId w:val="2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 xml:space="preserve">Original Certificat </w:t>
      </w:r>
      <w:r w:rsidR="00821378" w:rsidRPr="00A75D1B">
        <w:rPr>
          <w:sz w:val="22"/>
          <w:szCs w:val="22"/>
          <w:lang w:val="fr-FR"/>
        </w:rPr>
        <w:t>de Carrière</w:t>
      </w:r>
      <w:r w:rsidRPr="00A75D1B">
        <w:rPr>
          <w:sz w:val="22"/>
          <w:szCs w:val="22"/>
          <w:lang w:val="fr-FR"/>
        </w:rPr>
        <w:t xml:space="preserve"> (autant de certificats de carrière que d’employeurs)</w:t>
      </w:r>
    </w:p>
    <w:p w:rsidR="004F7D6D" w:rsidRPr="004F7D6D" w:rsidRDefault="004F7D6D" w:rsidP="00821378">
      <w:pPr>
        <w:pStyle w:val="Paragraphedeliste"/>
        <w:numPr>
          <w:ilvl w:val="0"/>
          <w:numId w:val="2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>Copie du Moniteur</w:t>
      </w:r>
      <w:r w:rsidR="00181FEC">
        <w:rPr>
          <w:sz w:val="22"/>
          <w:szCs w:val="22"/>
          <w:lang w:val="fr-FR"/>
        </w:rPr>
        <w:t xml:space="preserve"> (pour les Grands Commis)</w:t>
      </w:r>
    </w:p>
    <w:p w:rsidR="008065F4" w:rsidRPr="00A75D1B" w:rsidRDefault="00425531" w:rsidP="00821378">
      <w:pPr>
        <w:pStyle w:val="Paragraphedeliste"/>
        <w:numPr>
          <w:ilvl w:val="0"/>
          <w:numId w:val="2"/>
        </w:numPr>
        <w:spacing w:line="276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Copie et </w:t>
      </w:r>
      <w:r w:rsidR="00476C26">
        <w:rPr>
          <w:sz w:val="22"/>
          <w:szCs w:val="22"/>
          <w:lang w:val="fr-FR"/>
        </w:rPr>
        <w:t>Original de l’</w:t>
      </w:r>
      <w:r w:rsidR="008065F4" w:rsidRPr="00A75D1B">
        <w:rPr>
          <w:sz w:val="22"/>
          <w:szCs w:val="22"/>
          <w:lang w:val="fr-FR"/>
        </w:rPr>
        <w:t xml:space="preserve">Extrait </w:t>
      </w:r>
      <w:r w:rsidR="007B18C9">
        <w:rPr>
          <w:sz w:val="22"/>
          <w:szCs w:val="22"/>
          <w:lang w:val="fr-FR"/>
        </w:rPr>
        <w:t>récent</w:t>
      </w:r>
      <w:r w:rsidR="007B18C9" w:rsidRPr="00A75D1B">
        <w:rPr>
          <w:sz w:val="22"/>
          <w:szCs w:val="22"/>
          <w:lang w:val="fr-FR"/>
        </w:rPr>
        <w:t xml:space="preserve"> </w:t>
      </w:r>
      <w:r w:rsidR="008065F4" w:rsidRPr="00A75D1B">
        <w:rPr>
          <w:sz w:val="22"/>
          <w:szCs w:val="22"/>
          <w:lang w:val="fr-FR"/>
        </w:rPr>
        <w:t xml:space="preserve">de l’Acte de Mariage </w:t>
      </w:r>
      <w:r w:rsidR="00A224B3">
        <w:rPr>
          <w:sz w:val="22"/>
          <w:szCs w:val="22"/>
          <w:lang w:val="fr-FR"/>
        </w:rPr>
        <w:t>(</w:t>
      </w:r>
      <w:r w:rsidR="00B66059">
        <w:rPr>
          <w:sz w:val="22"/>
          <w:szCs w:val="22"/>
          <w:lang w:val="fr-FR"/>
        </w:rPr>
        <w:t>pour les femmes mariées</w:t>
      </w:r>
      <w:r w:rsidR="00A224B3">
        <w:rPr>
          <w:sz w:val="22"/>
          <w:szCs w:val="22"/>
          <w:lang w:val="fr-FR"/>
        </w:rPr>
        <w:t>)</w:t>
      </w:r>
    </w:p>
    <w:p w:rsidR="00A224B3" w:rsidRDefault="00425531" w:rsidP="00821378">
      <w:pPr>
        <w:pStyle w:val="Paragraphedeliste"/>
        <w:numPr>
          <w:ilvl w:val="0"/>
          <w:numId w:val="2"/>
        </w:numPr>
        <w:spacing w:line="276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Copie et </w:t>
      </w:r>
      <w:r w:rsidR="00476C26">
        <w:rPr>
          <w:sz w:val="22"/>
          <w:szCs w:val="22"/>
          <w:lang w:val="fr-FR"/>
        </w:rPr>
        <w:t>Original de l’</w:t>
      </w:r>
      <w:r w:rsidR="008065F4" w:rsidRPr="00A224B3">
        <w:rPr>
          <w:sz w:val="22"/>
          <w:szCs w:val="22"/>
          <w:lang w:val="fr-FR"/>
        </w:rPr>
        <w:t xml:space="preserve">Extrait </w:t>
      </w:r>
      <w:r w:rsidR="007B18C9">
        <w:rPr>
          <w:sz w:val="22"/>
          <w:szCs w:val="22"/>
          <w:lang w:val="fr-FR"/>
        </w:rPr>
        <w:t>récent</w:t>
      </w:r>
      <w:r w:rsidR="007B18C9" w:rsidRPr="00A224B3">
        <w:rPr>
          <w:sz w:val="22"/>
          <w:szCs w:val="22"/>
          <w:lang w:val="fr-FR"/>
        </w:rPr>
        <w:t xml:space="preserve"> </w:t>
      </w:r>
      <w:r w:rsidR="008065F4" w:rsidRPr="00A224B3">
        <w:rPr>
          <w:sz w:val="22"/>
          <w:szCs w:val="22"/>
          <w:lang w:val="fr-FR"/>
        </w:rPr>
        <w:t xml:space="preserve">de l’Acte de Naissance </w:t>
      </w:r>
    </w:p>
    <w:p w:rsidR="00B66059" w:rsidRDefault="00B66059" w:rsidP="00821378">
      <w:pPr>
        <w:pStyle w:val="Paragraphedeliste"/>
        <w:numPr>
          <w:ilvl w:val="0"/>
          <w:numId w:val="2"/>
        </w:numPr>
        <w:spacing w:line="276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Acte de divorce (le cas échéant)</w:t>
      </w:r>
    </w:p>
    <w:p w:rsidR="008065F4" w:rsidRPr="00A224B3" w:rsidRDefault="008065F4" w:rsidP="00821378">
      <w:pPr>
        <w:pStyle w:val="Paragraphedeliste"/>
        <w:numPr>
          <w:ilvl w:val="0"/>
          <w:numId w:val="2"/>
        </w:numPr>
        <w:spacing w:line="276" w:lineRule="auto"/>
        <w:rPr>
          <w:sz w:val="22"/>
          <w:szCs w:val="22"/>
          <w:lang w:val="fr-FR"/>
        </w:rPr>
      </w:pPr>
      <w:r w:rsidRPr="00A224B3">
        <w:rPr>
          <w:sz w:val="22"/>
          <w:szCs w:val="22"/>
          <w:lang w:val="fr-FR"/>
        </w:rPr>
        <w:t>Copie</w:t>
      </w:r>
      <w:r w:rsidR="005F69C8">
        <w:rPr>
          <w:sz w:val="22"/>
          <w:szCs w:val="22"/>
          <w:lang w:val="fr-FR"/>
        </w:rPr>
        <w:t xml:space="preserve"> du Matricule fiscal accompagné</w:t>
      </w:r>
      <w:r w:rsidRPr="00A224B3">
        <w:rPr>
          <w:sz w:val="22"/>
          <w:szCs w:val="22"/>
          <w:lang w:val="fr-FR"/>
        </w:rPr>
        <w:t xml:space="preserve"> de la carte</w:t>
      </w:r>
      <w:r w:rsidR="00821378">
        <w:rPr>
          <w:sz w:val="22"/>
          <w:szCs w:val="22"/>
          <w:lang w:val="fr-FR"/>
        </w:rPr>
        <w:t xml:space="preserve"> d’identification Nationale (CIN)</w:t>
      </w:r>
    </w:p>
    <w:p w:rsidR="008065F4" w:rsidRPr="00A75D1B" w:rsidRDefault="008065F4" w:rsidP="00821378">
      <w:pPr>
        <w:pStyle w:val="Paragraphedeliste"/>
        <w:numPr>
          <w:ilvl w:val="0"/>
          <w:numId w:val="2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>Deux (2) photos d’identité récentes</w:t>
      </w:r>
    </w:p>
    <w:p w:rsidR="008065F4" w:rsidRPr="00A75D1B" w:rsidRDefault="008065F4" w:rsidP="00821378">
      <w:pPr>
        <w:pStyle w:val="Paragraphedeliste"/>
        <w:numPr>
          <w:ilvl w:val="0"/>
          <w:numId w:val="2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>Certificat Médical (pour cause d’incapacité</w:t>
      </w:r>
      <w:r w:rsidR="00AE1A4C" w:rsidRPr="00A75D1B">
        <w:rPr>
          <w:sz w:val="22"/>
          <w:szCs w:val="22"/>
          <w:lang w:val="fr-FR"/>
        </w:rPr>
        <w:t>)</w:t>
      </w:r>
    </w:p>
    <w:p w:rsidR="008065F4" w:rsidRPr="003E4B64" w:rsidRDefault="008065F4" w:rsidP="00821378">
      <w:pPr>
        <w:pStyle w:val="Paragraphedeliste"/>
        <w:numPr>
          <w:ilvl w:val="0"/>
          <w:numId w:val="2"/>
        </w:numPr>
        <w:spacing w:line="276" w:lineRule="auto"/>
        <w:rPr>
          <w:sz w:val="20"/>
          <w:szCs w:val="20"/>
          <w:lang w:val="fr-FR"/>
        </w:rPr>
      </w:pPr>
      <w:r w:rsidRPr="00557890">
        <w:rPr>
          <w:sz w:val="22"/>
          <w:szCs w:val="22"/>
          <w:lang w:val="fr-FR"/>
        </w:rPr>
        <w:t>Souche de chèque ou preuve de paiement</w:t>
      </w:r>
    </w:p>
    <w:p w:rsidR="003E4B64" w:rsidRPr="00821378" w:rsidRDefault="003E4B64" w:rsidP="003E4B64">
      <w:pPr>
        <w:pStyle w:val="Paragraphedeliste"/>
        <w:spacing w:line="276" w:lineRule="auto"/>
        <w:rPr>
          <w:sz w:val="20"/>
          <w:szCs w:val="20"/>
          <w:lang w:val="fr-FR"/>
        </w:rPr>
      </w:pPr>
    </w:p>
    <w:p w:rsidR="008065F4" w:rsidRPr="00821378" w:rsidRDefault="008065F4" w:rsidP="00821378">
      <w:pPr>
        <w:pStyle w:val="Paragraphedeliste"/>
        <w:numPr>
          <w:ilvl w:val="0"/>
          <w:numId w:val="1"/>
        </w:numPr>
        <w:spacing w:line="276" w:lineRule="auto"/>
        <w:rPr>
          <w:b/>
          <w:sz w:val="28"/>
          <w:szCs w:val="28"/>
          <w:lang w:val="fr-FR"/>
        </w:rPr>
      </w:pPr>
      <w:r w:rsidRPr="00821378">
        <w:rPr>
          <w:b/>
          <w:sz w:val="28"/>
          <w:szCs w:val="28"/>
          <w:u w:val="single"/>
          <w:lang w:val="fr-FR"/>
        </w:rPr>
        <w:t xml:space="preserve">Pour une demande de pension par </w:t>
      </w:r>
      <w:r w:rsidR="003E4B64">
        <w:rPr>
          <w:b/>
          <w:sz w:val="28"/>
          <w:szCs w:val="28"/>
          <w:u w:val="single"/>
          <w:lang w:val="fr-FR"/>
        </w:rPr>
        <w:t>réversion</w:t>
      </w:r>
      <w:r w:rsidR="000133C5" w:rsidRPr="00821378">
        <w:rPr>
          <w:b/>
          <w:sz w:val="28"/>
          <w:szCs w:val="28"/>
          <w:lang w:val="fr-FR"/>
        </w:rPr>
        <w:t xml:space="preserve"> (s</w:t>
      </w:r>
      <w:r w:rsidR="00090C6A" w:rsidRPr="00821378">
        <w:rPr>
          <w:b/>
          <w:sz w:val="28"/>
          <w:szCs w:val="28"/>
          <w:lang w:val="fr-FR"/>
        </w:rPr>
        <w:t xml:space="preserve">i le défunt </w:t>
      </w:r>
      <w:r w:rsidR="003E4B64">
        <w:rPr>
          <w:b/>
          <w:sz w:val="28"/>
          <w:szCs w:val="28"/>
          <w:lang w:val="fr-FR"/>
        </w:rPr>
        <w:t>est</w:t>
      </w:r>
      <w:r w:rsidR="00090C6A" w:rsidRPr="00821378">
        <w:rPr>
          <w:b/>
          <w:sz w:val="28"/>
          <w:szCs w:val="28"/>
          <w:lang w:val="fr-FR"/>
        </w:rPr>
        <w:t xml:space="preserve"> fonctionnaire</w:t>
      </w:r>
      <w:r w:rsidR="000133C5" w:rsidRPr="00821378">
        <w:rPr>
          <w:b/>
          <w:sz w:val="28"/>
          <w:szCs w:val="28"/>
          <w:lang w:val="fr-FR"/>
        </w:rPr>
        <w:t xml:space="preserve"> et laisse un conjoint survivant et des enfants mineurs</w:t>
      </w:r>
      <w:r w:rsidR="004101A6" w:rsidRPr="00821378">
        <w:rPr>
          <w:b/>
          <w:sz w:val="28"/>
          <w:szCs w:val="28"/>
          <w:lang w:val="fr-FR"/>
        </w:rPr>
        <w:t xml:space="preserve"> et ou majeurs jusqu’à 24 ans</w:t>
      </w:r>
      <w:r w:rsidR="000133C5" w:rsidRPr="00821378">
        <w:rPr>
          <w:b/>
          <w:sz w:val="28"/>
          <w:szCs w:val="28"/>
          <w:lang w:val="fr-FR"/>
        </w:rPr>
        <w:t xml:space="preserve">) </w:t>
      </w:r>
      <w:r w:rsidRPr="00821378">
        <w:rPr>
          <w:b/>
          <w:sz w:val="28"/>
          <w:szCs w:val="28"/>
          <w:lang w:val="fr-FR"/>
        </w:rPr>
        <w:t>:</w:t>
      </w:r>
    </w:p>
    <w:p w:rsidR="003E4B64" w:rsidRPr="003E4B64" w:rsidRDefault="00067931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Original Certificat de </w:t>
      </w:r>
      <w:r w:rsidR="008065F4" w:rsidRPr="00A75D1B">
        <w:rPr>
          <w:sz w:val="22"/>
          <w:szCs w:val="22"/>
          <w:lang w:val="fr-FR"/>
        </w:rPr>
        <w:t>Carrière (autant de certificats de carrière que d’employeurs)</w:t>
      </w:r>
      <w:r w:rsidR="003E4B64" w:rsidRPr="003E4B64">
        <w:rPr>
          <w:b/>
          <w:sz w:val="28"/>
          <w:szCs w:val="28"/>
          <w:lang w:val="fr-FR"/>
        </w:rPr>
        <w:t xml:space="preserve"> </w:t>
      </w:r>
    </w:p>
    <w:p w:rsidR="008065F4" w:rsidRPr="00A75D1B" w:rsidRDefault="003E4B64" w:rsidP="003E4B64">
      <w:pPr>
        <w:pStyle w:val="Paragraphedeliste"/>
        <w:spacing w:line="276" w:lineRule="auto"/>
        <w:rPr>
          <w:sz w:val="22"/>
          <w:szCs w:val="22"/>
          <w:lang w:val="fr-FR"/>
        </w:rPr>
      </w:pPr>
      <w:r>
        <w:rPr>
          <w:b/>
          <w:sz w:val="28"/>
          <w:szCs w:val="28"/>
          <w:lang w:val="fr-FR"/>
        </w:rPr>
        <w:t>S</w:t>
      </w:r>
      <w:r w:rsidRPr="00821378">
        <w:rPr>
          <w:b/>
          <w:sz w:val="28"/>
          <w:szCs w:val="28"/>
          <w:lang w:val="fr-FR"/>
        </w:rPr>
        <w:t>i le défunt est déjà pensionné</w:t>
      </w:r>
    </w:p>
    <w:p w:rsidR="008065F4" w:rsidRPr="00A75D1B" w:rsidRDefault="002D5D5C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Copie et </w:t>
      </w:r>
      <w:r w:rsidR="008065F4" w:rsidRPr="00A75D1B">
        <w:rPr>
          <w:sz w:val="22"/>
          <w:szCs w:val="22"/>
          <w:lang w:val="fr-FR"/>
        </w:rPr>
        <w:t>Original Acte de décès</w:t>
      </w:r>
    </w:p>
    <w:p w:rsidR="008065F4" w:rsidRPr="00A75D1B" w:rsidRDefault="008065F4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 xml:space="preserve">Original Certificat de non-dissolution du Mariage </w:t>
      </w:r>
      <w:r w:rsidR="00A75D1B">
        <w:rPr>
          <w:sz w:val="22"/>
          <w:szCs w:val="22"/>
          <w:lang w:val="fr-FR"/>
        </w:rPr>
        <w:t>(</w:t>
      </w:r>
      <w:r w:rsidRPr="00A75D1B">
        <w:rPr>
          <w:sz w:val="22"/>
          <w:szCs w:val="22"/>
          <w:lang w:val="fr-FR"/>
        </w:rPr>
        <w:t xml:space="preserve">Greffe </w:t>
      </w:r>
      <w:r w:rsidR="007B18C9">
        <w:rPr>
          <w:sz w:val="22"/>
          <w:szCs w:val="22"/>
          <w:lang w:val="fr-FR"/>
        </w:rPr>
        <w:t xml:space="preserve">du </w:t>
      </w:r>
      <w:r w:rsidRPr="00A75D1B">
        <w:rPr>
          <w:sz w:val="22"/>
          <w:szCs w:val="22"/>
          <w:lang w:val="fr-FR"/>
        </w:rPr>
        <w:t>Tribunal Civil</w:t>
      </w:r>
      <w:r w:rsidR="00A75D1B">
        <w:rPr>
          <w:sz w:val="22"/>
          <w:szCs w:val="22"/>
          <w:lang w:val="fr-FR"/>
        </w:rPr>
        <w:t>)</w:t>
      </w:r>
    </w:p>
    <w:p w:rsidR="008065F4" w:rsidRPr="00A75D1B" w:rsidRDefault="002D5D5C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Copie et </w:t>
      </w:r>
      <w:r w:rsidR="00476C26">
        <w:rPr>
          <w:sz w:val="22"/>
          <w:szCs w:val="22"/>
          <w:lang w:val="fr-FR"/>
        </w:rPr>
        <w:t>Original de l’</w:t>
      </w:r>
      <w:r w:rsidR="00476C26" w:rsidRPr="00A75D1B">
        <w:rPr>
          <w:sz w:val="22"/>
          <w:szCs w:val="22"/>
          <w:lang w:val="fr-FR"/>
        </w:rPr>
        <w:t>Extrait</w:t>
      </w:r>
      <w:r w:rsidR="008065F4" w:rsidRPr="00A75D1B">
        <w:rPr>
          <w:sz w:val="22"/>
          <w:szCs w:val="22"/>
          <w:lang w:val="fr-FR"/>
        </w:rPr>
        <w:t xml:space="preserve"> </w:t>
      </w:r>
      <w:r w:rsidR="007B18C9">
        <w:rPr>
          <w:sz w:val="22"/>
          <w:szCs w:val="22"/>
          <w:lang w:val="fr-FR"/>
        </w:rPr>
        <w:t>récent</w:t>
      </w:r>
      <w:r w:rsidR="007B18C9" w:rsidRPr="00A75D1B">
        <w:rPr>
          <w:sz w:val="22"/>
          <w:szCs w:val="22"/>
          <w:lang w:val="fr-FR"/>
        </w:rPr>
        <w:t xml:space="preserve"> </w:t>
      </w:r>
      <w:r w:rsidR="008065F4" w:rsidRPr="00A75D1B">
        <w:rPr>
          <w:sz w:val="22"/>
          <w:szCs w:val="22"/>
          <w:lang w:val="fr-FR"/>
        </w:rPr>
        <w:t>de l’Acte de Mariage</w:t>
      </w:r>
    </w:p>
    <w:p w:rsidR="008065F4" w:rsidRPr="00A75D1B" w:rsidRDefault="002D5D5C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Copie et </w:t>
      </w:r>
      <w:r w:rsidR="00476C26">
        <w:rPr>
          <w:sz w:val="22"/>
          <w:szCs w:val="22"/>
          <w:lang w:val="fr-FR"/>
        </w:rPr>
        <w:t>Original de l’</w:t>
      </w:r>
      <w:r w:rsidR="00476C26" w:rsidRPr="00A75D1B">
        <w:rPr>
          <w:sz w:val="22"/>
          <w:szCs w:val="22"/>
          <w:lang w:val="fr-FR"/>
        </w:rPr>
        <w:t>Extrait</w:t>
      </w:r>
      <w:r w:rsidR="008065F4" w:rsidRPr="00A75D1B">
        <w:rPr>
          <w:sz w:val="22"/>
          <w:szCs w:val="22"/>
          <w:lang w:val="fr-FR"/>
        </w:rPr>
        <w:t xml:space="preserve"> </w:t>
      </w:r>
      <w:r w:rsidR="007B18C9">
        <w:rPr>
          <w:sz w:val="22"/>
          <w:szCs w:val="22"/>
          <w:lang w:val="fr-FR"/>
        </w:rPr>
        <w:t xml:space="preserve">récent </w:t>
      </w:r>
      <w:r w:rsidR="008065F4" w:rsidRPr="00A75D1B">
        <w:rPr>
          <w:sz w:val="22"/>
          <w:szCs w:val="22"/>
          <w:lang w:val="fr-FR"/>
        </w:rPr>
        <w:t>de l’Acte de Naissance (</w:t>
      </w:r>
      <w:r w:rsidR="007B18C9">
        <w:rPr>
          <w:sz w:val="22"/>
          <w:szCs w:val="22"/>
          <w:lang w:val="fr-FR"/>
        </w:rPr>
        <w:t>conjoint survivant et/ou enfants le cas échéant</w:t>
      </w:r>
      <w:r w:rsidR="008065F4" w:rsidRPr="00A75D1B">
        <w:rPr>
          <w:sz w:val="22"/>
          <w:szCs w:val="22"/>
          <w:lang w:val="fr-FR"/>
        </w:rPr>
        <w:t>)</w:t>
      </w:r>
    </w:p>
    <w:p w:rsidR="008065F4" w:rsidRDefault="008065F4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 xml:space="preserve">Copie du Matricule fiscal </w:t>
      </w:r>
    </w:p>
    <w:p w:rsidR="005E1555" w:rsidRDefault="005E1555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 xml:space="preserve">Copie de la carte </w:t>
      </w:r>
      <w:r>
        <w:rPr>
          <w:sz w:val="22"/>
          <w:szCs w:val="22"/>
          <w:lang w:val="fr-FR"/>
        </w:rPr>
        <w:t>é</w:t>
      </w:r>
      <w:r w:rsidRPr="00A75D1B">
        <w:rPr>
          <w:sz w:val="22"/>
          <w:szCs w:val="22"/>
          <w:lang w:val="fr-FR"/>
        </w:rPr>
        <w:t>lectorale</w:t>
      </w:r>
      <w:r w:rsidRPr="005E1555">
        <w:rPr>
          <w:sz w:val="22"/>
          <w:szCs w:val="22"/>
          <w:lang w:val="fr-FR"/>
        </w:rPr>
        <w:t xml:space="preserve"> </w:t>
      </w:r>
    </w:p>
    <w:p w:rsidR="005E1555" w:rsidRPr="005E1555" w:rsidRDefault="005E1555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 w:rsidRPr="005E1555">
        <w:rPr>
          <w:sz w:val="22"/>
          <w:szCs w:val="22"/>
          <w:lang w:val="fr-FR"/>
        </w:rPr>
        <w:t>Deux (2) photos d’identité récentes</w:t>
      </w:r>
    </w:p>
    <w:p w:rsidR="00AE1A4C" w:rsidRPr="00A75D1B" w:rsidRDefault="00AE1A4C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>Procès-verbal désignant un tuteur</w:t>
      </w:r>
      <w:r w:rsidR="00A75D1B">
        <w:rPr>
          <w:sz w:val="22"/>
          <w:szCs w:val="22"/>
          <w:lang w:val="fr-FR"/>
        </w:rPr>
        <w:t xml:space="preserve"> pour un mineur ou un handicapé (</w:t>
      </w:r>
      <w:r w:rsidRPr="00A75D1B">
        <w:rPr>
          <w:sz w:val="22"/>
          <w:szCs w:val="22"/>
          <w:lang w:val="fr-FR"/>
        </w:rPr>
        <w:t>en cas d’absence du père  ou de la mère Conseil de Famille pour les Enfant</w:t>
      </w:r>
      <w:r w:rsidR="00A75D1B">
        <w:rPr>
          <w:sz w:val="22"/>
          <w:szCs w:val="22"/>
          <w:lang w:val="fr-FR"/>
        </w:rPr>
        <w:t>s Mineur</w:t>
      </w:r>
      <w:r w:rsidRPr="00A75D1B">
        <w:rPr>
          <w:sz w:val="22"/>
          <w:szCs w:val="22"/>
          <w:lang w:val="fr-FR"/>
        </w:rPr>
        <w:t>s</w:t>
      </w:r>
      <w:r w:rsidR="00A75D1B">
        <w:rPr>
          <w:sz w:val="22"/>
          <w:szCs w:val="22"/>
          <w:lang w:val="fr-FR"/>
        </w:rPr>
        <w:t>)</w:t>
      </w:r>
    </w:p>
    <w:p w:rsidR="00AE1A4C" w:rsidRPr="00A75D1B" w:rsidRDefault="00AE1A4C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>Certificat Médical (pour les handicapés physiques ou les interdits)</w:t>
      </w:r>
    </w:p>
    <w:p w:rsidR="00AE1A4C" w:rsidRPr="00A75D1B" w:rsidRDefault="00AE1A4C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>Copie du Moniteur</w:t>
      </w:r>
      <w:r w:rsidR="00181FEC">
        <w:rPr>
          <w:sz w:val="22"/>
          <w:szCs w:val="22"/>
          <w:lang w:val="fr-FR"/>
        </w:rPr>
        <w:t xml:space="preserve"> (pour les Grands Commis)</w:t>
      </w:r>
    </w:p>
    <w:p w:rsidR="00AE1A4C" w:rsidRPr="00A75D1B" w:rsidRDefault="00AE1A4C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>Carte de pension (du conjoint décédé)</w:t>
      </w:r>
    </w:p>
    <w:p w:rsidR="00AE1A4C" w:rsidRPr="00A75D1B" w:rsidRDefault="00AE1A4C" w:rsidP="00821378">
      <w:pPr>
        <w:pStyle w:val="Paragraphedeliste"/>
        <w:numPr>
          <w:ilvl w:val="0"/>
          <w:numId w:val="3"/>
        </w:numPr>
        <w:spacing w:line="276" w:lineRule="auto"/>
        <w:rPr>
          <w:sz w:val="22"/>
          <w:szCs w:val="22"/>
          <w:lang w:val="fr-FR"/>
        </w:rPr>
      </w:pPr>
      <w:r w:rsidRPr="00A75D1B">
        <w:rPr>
          <w:sz w:val="22"/>
          <w:szCs w:val="22"/>
          <w:lang w:val="fr-FR"/>
        </w:rPr>
        <w:t xml:space="preserve">Souche de chèque ou </w:t>
      </w:r>
      <w:r w:rsidR="0043348D">
        <w:rPr>
          <w:sz w:val="22"/>
          <w:szCs w:val="22"/>
          <w:lang w:val="fr-FR"/>
        </w:rPr>
        <w:t xml:space="preserve">preuve de paiement (du </w:t>
      </w:r>
      <w:bookmarkStart w:id="0" w:name="_GoBack"/>
      <w:bookmarkEnd w:id="0"/>
      <w:r w:rsidR="0043348D">
        <w:rPr>
          <w:sz w:val="22"/>
          <w:szCs w:val="22"/>
          <w:lang w:val="fr-FR"/>
        </w:rPr>
        <w:t xml:space="preserve">pensionné </w:t>
      </w:r>
      <w:r w:rsidRPr="00A75D1B">
        <w:rPr>
          <w:sz w:val="22"/>
          <w:szCs w:val="22"/>
          <w:lang w:val="fr-FR"/>
        </w:rPr>
        <w:t>décédé)</w:t>
      </w:r>
    </w:p>
    <w:p w:rsidR="00DB3C0F" w:rsidRPr="00821378" w:rsidRDefault="00AE1A4C" w:rsidP="00821378">
      <w:pPr>
        <w:pStyle w:val="Paragraphedeliste"/>
        <w:numPr>
          <w:ilvl w:val="0"/>
          <w:numId w:val="3"/>
        </w:numPr>
        <w:spacing w:line="276" w:lineRule="auto"/>
        <w:rPr>
          <w:lang w:val="fr-FR"/>
        </w:rPr>
      </w:pPr>
      <w:r w:rsidRPr="00557890">
        <w:rPr>
          <w:sz w:val="22"/>
          <w:szCs w:val="22"/>
          <w:lang w:val="fr-FR"/>
        </w:rPr>
        <w:t>Attestation scolaire</w:t>
      </w:r>
      <w:r w:rsidR="002D5D5C">
        <w:rPr>
          <w:sz w:val="22"/>
          <w:szCs w:val="22"/>
          <w:lang w:val="fr-FR"/>
        </w:rPr>
        <w:t xml:space="preserve"> ou Universitaire</w:t>
      </w:r>
      <w:r w:rsidRPr="00557890">
        <w:rPr>
          <w:sz w:val="22"/>
          <w:szCs w:val="22"/>
          <w:lang w:val="fr-FR"/>
        </w:rPr>
        <w:t xml:space="preserve"> (pour les étudiants</w:t>
      </w:r>
      <w:r w:rsidR="00A224B3" w:rsidRPr="00557890">
        <w:rPr>
          <w:sz w:val="22"/>
          <w:szCs w:val="22"/>
          <w:lang w:val="fr-FR"/>
        </w:rPr>
        <w:t xml:space="preserve"> majeurs</w:t>
      </w:r>
      <w:r w:rsidRPr="00557890">
        <w:rPr>
          <w:sz w:val="22"/>
          <w:szCs w:val="22"/>
          <w:lang w:val="fr-FR"/>
        </w:rPr>
        <w:t>)</w:t>
      </w:r>
    </w:p>
    <w:p w:rsidR="00AE1A4C" w:rsidRPr="00D53480" w:rsidRDefault="00AE1A4C" w:rsidP="00AE1A4C">
      <w:pPr>
        <w:jc w:val="both"/>
        <w:rPr>
          <w:i/>
          <w:sz w:val="18"/>
          <w:szCs w:val="18"/>
          <w:lang w:val="fr-FR"/>
        </w:rPr>
      </w:pPr>
      <w:r w:rsidRPr="00D53480">
        <w:rPr>
          <w:b/>
          <w:sz w:val="18"/>
          <w:szCs w:val="18"/>
          <w:u w:val="single"/>
          <w:lang w:val="fr-FR"/>
        </w:rPr>
        <w:t>Article 4</w:t>
      </w:r>
      <w:r w:rsidRPr="00D53480">
        <w:rPr>
          <w:b/>
          <w:sz w:val="18"/>
          <w:szCs w:val="18"/>
          <w:lang w:val="fr-FR"/>
        </w:rPr>
        <w:t>.-</w:t>
      </w:r>
      <w:r w:rsidRPr="00D53480">
        <w:rPr>
          <w:sz w:val="18"/>
          <w:szCs w:val="18"/>
          <w:lang w:val="fr-FR"/>
        </w:rPr>
        <w:t xml:space="preserve"> </w:t>
      </w:r>
      <w:r w:rsidRPr="00D53480">
        <w:rPr>
          <w:i/>
          <w:sz w:val="18"/>
          <w:szCs w:val="18"/>
          <w:lang w:val="fr-FR"/>
        </w:rPr>
        <w:t xml:space="preserve">Est éligible à la pension de retraite, tout agent public ou tout agent d’un organisme de l’État qui, âgé de cinquante-huit (58) ans au moins, a fourni à l’État un minimum de cinq (5) années (60 mois) de service au cours desquelles la cotisation mensuelle, basée sur ses traitements, a été versée au fonds de pension. </w:t>
      </w:r>
    </w:p>
    <w:p w:rsidR="00181FEC" w:rsidRPr="00557890" w:rsidRDefault="00181FEC" w:rsidP="00AE1A4C">
      <w:pPr>
        <w:jc w:val="both"/>
        <w:rPr>
          <w:i/>
          <w:sz w:val="10"/>
          <w:szCs w:val="10"/>
          <w:lang w:val="fr-FR"/>
        </w:rPr>
      </w:pPr>
    </w:p>
    <w:p w:rsidR="00181FEC" w:rsidRPr="00D53480" w:rsidRDefault="00181FEC" w:rsidP="00AE1A4C">
      <w:pPr>
        <w:jc w:val="both"/>
        <w:rPr>
          <w:i/>
          <w:sz w:val="18"/>
          <w:szCs w:val="18"/>
          <w:lang w:val="fr-FR"/>
        </w:rPr>
      </w:pPr>
      <w:r w:rsidRPr="00D53480">
        <w:rPr>
          <w:b/>
          <w:sz w:val="18"/>
          <w:szCs w:val="18"/>
          <w:u w:val="single"/>
          <w:lang w:val="fr-FR"/>
        </w:rPr>
        <w:t>Article 7</w:t>
      </w:r>
      <w:r w:rsidRPr="00D53480">
        <w:rPr>
          <w:b/>
          <w:sz w:val="18"/>
          <w:szCs w:val="18"/>
          <w:lang w:val="fr-FR"/>
        </w:rPr>
        <w:t>.-</w:t>
      </w:r>
      <w:r w:rsidRPr="00D53480">
        <w:rPr>
          <w:sz w:val="18"/>
          <w:szCs w:val="18"/>
          <w:lang w:val="fr-FR"/>
        </w:rPr>
        <w:t xml:space="preserve"> </w:t>
      </w:r>
      <w:r w:rsidRPr="00D53480">
        <w:rPr>
          <w:i/>
          <w:sz w:val="18"/>
          <w:szCs w:val="18"/>
          <w:lang w:val="fr-FR"/>
        </w:rPr>
        <w:t>Toute demande de pension formulée en faveur des agents en service actif doit être adressée par le Ministère ou l’organisme public concerné au Ministère de l’Economie et des Finances.</w:t>
      </w:r>
    </w:p>
    <w:sectPr w:rsidR="00181FEC" w:rsidRPr="00D53480" w:rsidSect="00951885">
      <w:footerReference w:type="default" r:id="rId8"/>
      <w:pgSz w:w="12240" w:h="15840"/>
      <w:pgMar w:top="720" w:right="1260" w:bottom="81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A2E" w:rsidRDefault="002D1A2E" w:rsidP="00A75D1B">
      <w:r>
        <w:separator/>
      </w:r>
    </w:p>
  </w:endnote>
  <w:endnote w:type="continuationSeparator" w:id="0">
    <w:p w:rsidR="002D1A2E" w:rsidRDefault="002D1A2E" w:rsidP="00A7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D6D" w:rsidRPr="00181FEC" w:rsidRDefault="004F7D6D" w:rsidP="00A224B3">
    <w:pPr>
      <w:pStyle w:val="Pieddepage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2"/>
        <w:szCs w:val="22"/>
        <w:lang w:val="fr-FR"/>
      </w:rPr>
    </w:pPr>
    <w:r w:rsidRPr="00181FEC">
      <w:rPr>
        <w:rFonts w:asciiTheme="majorHAnsi" w:eastAsiaTheme="majorEastAsia" w:hAnsiTheme="majorHAnsi" w:cstheme="majorBidi"/>
        <w:sz w:val="22"/>
        <w:szCs w:val="22"/>
        <w:lang w:val="fr-FR"/>
      </w:rPr>
      <w:t>104, Rue Oswald Durand, Port-au-Prince, Haïti, W.I.</w:t>
    </w:r>
  </w:p>
  <w:p w:rsidR="004F7D6D" w:rsidRPr="00A75D1B" w:rsidRDefault="004152F4" w:rsidP="00A224B3">
    <w:pPr>
      <w:pStyle w:val="Pieddepage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lang w:val="fr-FR"/>
      </w:rPr>
    </w:pPr>
    <w:r>
      <w:rPr>
        <w:rFonts w:asciiTheme="majorHAnsi" w:eastAsiaTheme="majorEastAsia" w:hAnsiTheme="majorHAnsi" w:cstheme="majorBidi"/>
        <w:sz w:val="22"/>
        <w:szCs w:val="22"/>
        <w:lang w:val="fr-FR"/>
      </w:rPr>
      <w:tab/>
    </w:r>
    <w:r w:rsidR="004F7D6D" w:rsidRPr="00181FEC">
      <w:rPr>
        <w:rFonts w:asciiTheme="majorHAnsi" w:eastAsiaTheme="majorEastAsia" w:hAnsiTheme="majorHAnsi" w:cstheme="majorBidi"/>
        <w:sz w:val="22"/>
        <w:szCs w:val="22"/>
        <w:lang w:val="fr-FR"/>
      </w:rPr>
      <w:t>2992-1006</w:t>
    </w:r>
    <w:r w:rsidR="004F7D6D" w:rsidRPr="00181FEC">
      <w:rPr>
        <w:rFonts w:asciiTheme="majorHAnsi" w:eastAsiaTheme="majorEastAsia" w:hAnsiTheme="majorHAnsi" w:cstheme="majorBidi"/>
        <w:sz w:val="22"/>
        <w:szCs w:val="22"/>
      </w:rPr>
      <w:t xml:space="preserve"> / </w:t>
    </w:r>
    <w:r w:rsidR="004F7D6D" w:rsidRPr="00181FEC">
      <w:rPr>
        <w:rFonts w:asciiTheme="majorHAnsi" w:eastAsiaTheme="majorEastAsia" w:hAnsiTheme="majorHAnsi" w:cstheme="majorBidi"/>
        <w:sz w:val="22"/>
        <w:szCs w:val="22"/>
        <w:lang w:val="fr-FR"/>
      </w:rPr>
      <w:t>2992-1007 /2992-1008 /2992-1009 /2992-1057 /2992-1058</w:t>
    </w:r>
    <w:r w:rsidR="004F7D6D" w:rsidRPr="00181FEC">
      <w:rPr>
        <w:rFonts w:asciiTheme="majorHAnsi" w:eastAsiaTheme="majorEastAsia" w:hAnsiTheme="majorHAnsi" w:cstheme="majorBidi"/>
        <w:sz w:val="22"/>
        <w:szCs w:val="22"/>
      </w:rPr>
      <w:ptab w:relativeTo="margin" w:alignment="right" w:leader="none"/>
    </w:r>
  </w:p>
  <w:p w:rsidR="004F7D6D" w:rsidRPr="00A75D1B" w:rsidRDefault="004F7D6D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A2E" w:rsidRDefault="002D1A2E" w:rsidP="00A75D1B">
      <w:r>
        <w:separator/>
      </w:r>
    </w:p>
  </w:footnote>
  <w:footnote w:type="continuationSeparator" w:id="0">
    <w:p w:rsidR="002D1A2E" w:rsidRDefault="002D1A2E" w:rsidP="00A7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66A"/>
    <w:multiLevelType w:val="hybridMultilevel"/>
    <w:tmpl w:val="383A6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3C78"/>
    <w:multiLevelType w:val="hybridMultilevel"/>
    <w:tmpl w:val="F49A5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48E"/>
    <w:multiLevelType w:val="hybridMultilevel"/>
    <w:tmpl w:val="579A0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F4"/>
    <w:rsid w:val="000133C5"/>
    <w:rsid w:val="00067931"/>
    <w:rsid w:val="00090C6A"/>
    <w:rsid w:val="00181FEC"/>
    <w:rsid w:val="002D1A2E"/>
    <w:rsid w:val="002D5D5C"/>
    <w:rsid w:val="00311441"/>
    <w:rsid w:val="00370247"/>
    <w:rsid w:val="003E4B64"/>
    <w:rsid w:val="004101A6"/>
    <w:rsid w:val="004152F4"/>
    <w:rsid w:val="00425531"/>
    <w:rsid w:val="0043348D"/>
    <w:rsid w:val="00476C26"/>
    <w:rsid w:val="004F7D6D"/>
    <w:rsid w:val="00557890"/>
    <w:rsid w:val="005E1555"/>
    <w:rsid w:val="005F69C8"/>
    <w:rsid w:val="007B18C9"/>
    <w:rsid w:val="008065F4"/>
    <w:rsid w:val="00821378"/>
    <w:rsid w:val="008824A1"/>
    <w:rsid w:val="008F4AEC"/>
    <w:rsid w:val="00951885"/>
    <w:rsid w:val="00A224B3"/>
    <w:rsid w:val="00A75D1B"/>
    <w:rsid w:val="00AE1A4C"/>
    <w:rsid w:val="00B66059"/>
    <w:rsid w:val="00BD7B0E"/>
    <w:rsid w:val="00D102AD"/>
    <w:rsid w:val="00D53480"/>
    <w:rsid w:val="00DB3C0F"/>
    <w:rsid w:val="00F01828"/>
    <w:rsid w:val="00F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B898"/>
  <w15:docId w15:val="{5EA50121-4BA9-4662-B12A-E79DF303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65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5D1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75D1B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A75D1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5D1B"/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5D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5D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Medgine Hyppolite</dc:creator>
  <cp:keywords/>
  <dc:description/>
  <cp:lastModifiedBy>Nathanael Millien</cp:lastModifiedBy>
  <cp:revision>11</cp:revision>
  <cp:lastPrinted>2025-02-18T15:46:00Z</cp:lastPrinted>
  <dcterms:created xsi:type="dcterms:W3CDTF">2024-12-30T17:34:00Z</dcterms:created>
  <dcterms:modified xsi:type="dcterms:W3CDTF">2025-02-18T21:38:00Z</dcterms:modified>
</cp:coreProperties>
</file>