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314D" w:rsidRDefault="0052314D" w:rsidP="0052314D">
      <w:pPr>
        <w:jc w:val="center"/>
        <w:rPr>
          <w:rFonts w:asciiTheme="majorHAnsi" w:hAnsiTheme="majorHAnsi" w:cstheme="majorHAnsi"/>
          <w:b/>
          <w:sz w:val="48"/>
          <w:szCs w:val="48"/>
        </w:rPr>
      </w:pPr>
      <w:r w:rsidRPr="0052314D">
        <w:rPr>
          <w:rFonts w:asciiTheme="majorHAnsi" w:hAnsiTheme="majorHAnsi" w:cstheme="majorHAnsi"/>
          <w:b/>
          <w:sz w:val="48"/>
          <w:szCs w:val="48"/>
        </w:rPr>
        <w:t>W</w:t>
      </w:r>
      <w:r w:rsidR="002768B5">
        <w:rPr>
          <w:rFonts w:asciiTheme="majorHAnsi" w:hAnsiTheme="majorHAnsi" w:cstheme="majorHAnsi" w:hint="eastAsia"/>
          <w:b/>
          <w:sz w:val="48"/>
          <w:szCs w:val="48"/>
        </w:rPr>
        <w:t>7</w:t>
      </w:r>
      <w:r w:rsidRPr="0052314D">
        <w:rPr>
          <w:rFonts w:asciiTheme="majorHAnsi" w:hAnsiTheme="majorHAnsi" w:cstheme="majorHAnsi"/>
          <w:b/>
          <w:sz w:val="48"/>
          <w:szCs w:val="48"/>
        </w:rPr>
        <w:t>摘要與心得</w:t>
      </w:r>
    </w:p>
    <w:p w:rsidR="00430D72" w:rsidRDefault="00430D72" w:rsidP="0052314D">
      <w:pPr>
        <w:jc w:val="center"/>
        <w:rPr>
          <w:rFonts w:asciiTheme="majorHAnsi" w:hAnsiTheme="majorHAnsi" w:cstheme="majorHAnsi"/>
          <w:b/>
          <w:sz w:val="48"/>
          <w:szCs w:val="48"/>
        </w:rPr>
      </w:pPr>
      <w:r>
        <w:rPr>
          <w:rFonts w:asciiTheme="majorHAnsi" w:hAnsiTheme="majorHAnsi" w:cstheme="majorHAnsi" w:hint="eastAsia"/>
          <w:b/>
          <w:sz w:val="48"/>
          <w:szCs w:val="48"/>
        </w:rPr>
        <w:t>文章：</w:t>
      </w:r>
      <w:r w:rsidR="002768B5">
        <w:rPr>
          <w:rFonts w:asciiTheme="majorHAnsi" w:hAnsiTheme="majorHAnsi" w:cstheme="majorHAnsi"/>
          <w:b/>
          <w:sz w:val="48"/>
          <w:szCs w:val="48"/>
        </w:rPr>
        <w:t>C</w:t>
      </w:r>
      <w:r w:rsidR="002768B5">
        <w:rPr>
          <w:rFonts w:asciiTheme="majorHAnsi" w:hAnsiTheme="majorHAnsi" w:cstheme="majorHAnsi" w:hint="eastAsia"/>
          <w:b/>
          <w:sz w:val="48"/>
          <w:szCs w:val="48"/>
        </w:rPr>
        <w:t>3</w:t>
      </w:r>
      <w:r w:rsidR="002768B5">
        <w:rPr>
          <w:rFonts w:asciiTheme="majorHAnsi" w:hAnsiTheme="majorHAnsi" w:cstheme="majorHAnsi" w:hint="eastAsia"/>
          <w:b/>
          <w:sz w:val="48"/>
          <w:szCs w:val="48"/>
        </w:rPr>
        <w:t>：</w:t>
      </w:r>
      <w:r w:rsidR="002768B5">
        <w:rPr>
          <w:rFonts w:asciiTheme="majorHAnsi" w:hAnsiTheme="majorHAnsi" w:cstheme="majorHAnsi" w:hint="eastAsia"/>
          <w:b/>
          <w:sz w:val="48"/>
          <w:szCs w:val="48"/>
        </w:rPr>
        <w:t>C</w:t>
      </w:r>
      <w:r w:rsidR="002768B5">
        <w:rPr>
          <w:rFonts w:asciiTheme="majorHAnsi" w:hAnsiTheme="majorHAnsi" w:cstheme="majorHAnsi"/>
          <w:b/>
          <w:sz w:val="48"/>
          <w:szCs w:val="48"/>
        </w:rPr>
        <w:t>ognitive aspects</w:t>
      </w:r>
    </w:p>
    <w:p w:rsidR="006B699D" w:rsidRDefault="0052314D" w:rsidP="003741C5">
      <w:pPr>
        <w:rPr>
          <w:rFonts w:asciiTheme="majorHAnsi" w:hAnsiTheme="majorHAnsi" w:cstheme="majorHAnsi"/>
          <w:sz w:val="36"/>
          <w:szCs w:val="36"/>
        </w:rPr>
      </w:pPr>
      <w:r>
        <w:rPr>
          <w:rFonts w:asciiTheme="majorHAnsi" w:hAnsiTheme="majorHAnsi" w:cstheme="majorHAnsi"/>
          <w:b/>
          <w:sz w:val="48"/>
          <w:szCs w:val="48"/>
        </w:rPr>
        <w:tab/>
      </w:r>
      <w:r w:rsidR="00430D72">
        <w:rPr>
          <w:rFonts w:asciiTheme="majorHAnsi" w:hAnsiTheme="majorHAnsi" w:cstheme="majorHAnsi" w:hint="eastAsia"/>
          <w:sz w:val="36"/>
          <w:szCs w:val="36"/>
        </w:rPr>
        <w:t>作者在此次</w:t>
      </w:r>
      <w:r w:rsidRPr="005B65C1">
        <w:rPr>
          <w:rFonts w:asciiTheme="majorHAnsi" w:hAnsiTheme="majorHAnsi" w:cstheme="majorHAnsi" w:hint="eastAsia"/>
          <w:sz w:val="36"/>
          <w:szCs w:val="36"/>
        </w:rPr>
        <w:t>文章中</w:t>
      </w:r>
      <w:r w:rsidR="003741C5">
        <w:rPr>
          <w:rFonts w:asciiTheme="majorHAnsi" w:hAnsiTheme="majorHAnsi" w:cstheme="majorHAnsi" w:hint="eastAsia"/>
          <w:sz w:val="36"/>
          <w:szCs w:val="36"/>
        </w:rPr>
        <w:t>首先提及何謂</w:t>
      </w:r>
      <w:r w:rsidR="003741C5">
        <w:rPr>
          <w:rFonts w:asciiTheme="majorHAnsi" w:hAnsiTheme="majorHAnsi" w:cstheme="majorHAnsi" w:hint="eastAsia"/>
          <w:sz w:val="36"/>
          <w:szCs w:val="36"/>
        </w:rPr>
        <w:t>C</w:t>
      </w:r>
      <w:r w:rsidR="003741C5">
        <w:rPr>
          <w:rFonts w:asciiTheme="majorHAnsi" w:hAnsiTheme="majorHAnsi" w:cstheme="majorHAnsi"/>
          <w:sz w:val="36"/>
          <w:szCs w:val="36"/>
        </w:rPr>
        <w:t>ognition</w:t>
      </w:r>
      <w:r w:rsidR="003741C5">
        <w:rPr>
          <w:rFonts w:asciiTheme="majorHAnsi" w:hAnsiTheme="majorHAnsi" w:cstheme="majorHAnsi" w:hint="eastAsia"/>
          <w:sz w:val="36"/>
          <w:szCs w:val="36"/>
        </w:rPr>
        <w:t>，並且把其</w:t>
      </w:r>
      <w:r w:rsidR="006B2D90">
        <w:rPr>
          <w:rFonts w:asciiTheme="majorHAnsi" w:hAnsiTheme="majorHAnsi" w:cstheme="majorHAnsi" w:hint="eastAsia"/>
          <w:sz w:val="36"/>
          <w:szCs w:val="36"/>
        </w:rPr>
        <w:t>細分成以下數項進行討論：</w:t>
      </w:r>
      <w:r w:rsidR="006B2D90">
        <w:rPr>
          <w:rFonts w:asciiTheme="majorHAnsi" w:hAnsiTheme="majorHAnsi" w:cstheme="majorHAnsi" w:hint="eastAsia"/>
          <w:sz w:val="36"/>
          <w:szCs w:val="36"/>
        </w:rPr>
        <w:t>1.</w:t>
      </w:r>
      <w:r w:rsidR="006B2D90">
        <w:rPr>
          <w:rFonts w:asciiTheme="majorHAnsi" w:hAnsiTheme="majorHAnsi" w:cstheme="majorHAnsi"/>
          <w:sz w:val="36"/>
          <w:szCs w:val="36"/>
        </w:rPr>
        <w:t xml:space="preserve"> A</w:t>
      </w:r>
      <w:r w:rsidR="006B2D90">
        <w:rPr>
          <w:rFonts w:asciiTheme="majorHAnsi" w:hAnsiTheme="majorHAnsi" w:cstheme="majorHAnsi" w:hint="eastAsia"/>
          <w:sz w:val="36"/>
          <w:szCs w:val="36"/>
        </w:rPr>
        <w:t>ttention 2</w:t>
      </w:r>
      <w:r w:rsidR="006B2D90">
        <w:rPr>
          <w:rFonts w:asciiTheme="majorHAnsi" w:hAnsiTheme="majorHAnsi" w:cstheme="majorHAnsi"/>
          <w:sz w:val="36"/>
          <w:szCs w:val="36"/>
        </w:rPr>
        <w:t>. Perception</w:t>
      </w:r>
      <w:r w:rsidR="006B2D90">
        <w:rPr>
          <w:rFonts w:asciiTheme="majorHAnsi" w:hAnsiTheme="majorHAnsi" w:cstheme="majorHAnsi" w:hint="eastAsia"/>
          <w:sz w:val="36"/>
          <w:szCs w:val="36"/>
        </w:rPr>
        <w:t xml:space="preserve"> 3. </w:t>
      </w:r>
      <w:r w:rsidR="006B2D90">
        <w:rPr>
          <w:rFonts w:asciiTheme="majorHAnsi" w:hAnsiTheme="majorHAnsi" w:cstheme="majorHAnsi"/>
          <w:sz w:val="36"/>
          <w:szCs w:val="36"/>
        </w:rPr>
        <w:t>Memory……</w:t>
      </w:r>
      <w:r w:rsidR="006B2D90">
        <w:rPr>
          <w:rFonts w:asciiTheme="majorHAnsi" w:hAnsiTheme="majorHAnsi" w:cstheme="majorHAnsi" w:hint="eastAsia"/>
          <w:sz w:val="36"/>
          <w:szCs w:val="36"/>
        </w:rPr>
        <w:t>，等共</w:t>
      </w:r>
      <w:r w:rsidR="006B2D90">
        <w:rPr>
          <w:rFonts w:asciiTheme="majorHAnsi" w:hAnsiTheme="majorHAnsi" w:cstheme="majorHAnsi" w:hint="eastAsia"/>
          <w:sz w:val="36"/>
          <w:szCs w:val="36"/>
        </w:rPr>
        <w:t>6</w:t>
      </w:r>
      <w:r w:rsidR="006B2D90">
        <w:rPr>
          <w:rFonts w:asciiTheme="majorHAnsi" w:hAnsiTheme="majorHAnsi" w:cstheme="majorHAnsi" w:hint="eastAsia"/>
          <w:sz w:val="36"/>
          <w:szCs w:val="36"/>
        </w:rPr>
        <w:t>大</w:t>
      </w:r>
      <w:r w:rsidR="006B2D90">
        <w:rPr>
          <w:rFonts w:asciiTheme="majorHAnsi" w:hAnsiTheme="majorHAnsi" w:cstheme="majorHAnsi" w:hint="eastAsia"/>
          <w:sz w:val="36"/>
          <w:szCs w:val="36"/>
        </w:rPr>
        <w:t>processes</w:t>
      </w:r>
      <w:r w:rsidR="006B2D90">
        <w:rPr>
          <w:rFonts w:asciiTheme="majorHAnsi" w:hAnsiTheme="majorHAnsi" w:cstheme="majorHAnsi" w:hint="eastAsia"/>
          <w:sz w:val="36"/>
          <w:szCs w:val="36"/>
        </w:rPr>
        <w:t>進行討論，並且其文章指出在進行一項活動時，上述提及的</w:t>
      </w:r>
      <w:r w:rsidR="006B2D90">
        <w:rPr>
          <w:rFonts w:asciiTheme="majorHAnsi" w:hAnsiTheme="majorHAnsi" w:cstheme="majorHAnsi" w:hint="eastAsia"/>
          <w:sz w:val="36"/>
          <w:szCs w:val="36"/>
        </w:rPr>
        <w:t>processes</w:t>
      </w:r>
      <w:r w:rsidR="006B2D90">
        <w:rPr>
          <w:rFonts w:asciiTheme="majorHAnsi" w:hAnsiTheme="majorHAnsi" w:cstheme="majorHAnsi" w:hint="eastAsia"/>
          <w:sz w:val="36"/>
          <w:szCs w:val="36"/>
        </w:rPr>
        <w:t>彼此間</w:t>
      </w:r>
      <w:r w:rsidR="008349B6">
        <w:rPr>
          <w:rFonts w:asciiTheme="majorHAnsi" w:hAnsiTheme="majorHAnsi" w:cstheme="majorHAnsi" w:hint="eastAsia"/>
          <w:sz w:val="36"/>
          <w:szCs w:val="36"/>
        </w:rPr>
        <w:t>是相互依賴的。再來</w:t>
      </w:r>
      <w:r w:rsidR="00F808D7">
        <w:rPr>
          <w:rFonts w:asciiTheme="majorHAnsi" w:hAnsiTheme="majorHAnsi" w:cstheme="majorHAnsi" w:hint="eastAsia"/>
          <w:sz w:val="36"/>
          <w:szCs w:val="36"/>
        </w:rPr>
        <w:t>書中繼續探討</w:t>
      </w:r>
      <w:r w:rsidR="00F808D7">
        <w:rPr>
          <w:rFonts w:asciiTheme="majorHAnsi" w:hAnsiTheme="majorHAnsi" w:cstheme="majorHAnsi" w:hint="eastAsia"/>
          <w:sz w:val="36"/>
          <w:szCs w:val="36"/>
        </w:rPr>
        <w:t>C</w:t>
      </w:r>
      <w:r w:rsidR="00F808D7">
        <w:rPr>
          <w:rFonts w:asciiTheme="majorHAnsi" w:hAnsiTheme="majorHAnsi" w:cstheme="majorHAnsi"/>
          <w:sz w:val="36"/>
          <w:szCs w:val="36"/>
        </w:rPr>
        <w:t>ognitive Frameworks</w:t>
      </w:r>
      <w:r w:rsidR="00F808D7">
        <w:rPr>
          <w:rFonts w:asciiTheme="majorHAnsi" w:hAnsiTheme="majorHAnsi" w:cstheme="majorHAnsi" w:hint="eastAsia"/>
          <w:sz w:val="36"/>
          <w:szCs w:val="36"/>
        </w:rPr>
        <w:t>，而這部分作者又分成</w:t>
      </w:r>
      <w:r w:rsidR="00F808D7">
        <w:rPr>
          <w:rFonts w:asciiTheme="majorHAnsi" w:hAnsiTheme="majorHAnsi" w:cstheme="majorHAnsi" w:hint="eastAsia"/>
          <w:sz w:val="36"/>
          <w:szCs w:val="36"/>
        </w:rPr>
        <w:t>I</w:t>
      </w:r>
      <w:r w:rsidR="00F808D7">
        <w:rPr>
          <w:rFonts w:asciiTheme="majorHAnsi" w:hAnsiTheme="majorHAnsi" w:cstheme="majorHAnsi"/>
          <w:sz w:val="36"/>
          <w:szCs w:val="36"/>
        </w:rPr>
        <w:t>nternal</w:t>
      </w:r>
      <w:r w:rsidR="00F808D7">
        <w:rPr>
          <w:rFonts w:asciiTheme="majorHAnsi" w:hAnsiTheme="majorHAnsi" w:cstheme="majorHAnsi" w:hint="eastAsia"/>
          <w:sz w:val="36"/>
          <w:szCs w:val="36"/>
        </w:rPr>
        <w:t>以及</w:t>
      </w:r>
      <w:r w:rsidR="00F808D7">
        <w:rPr>
          <w:rFonts w:asciiTheme="majorHAnsi" w:hAnsiTheme="majorHAnsi" w:cstheme="majorHAnsi" w:hint="eastAsia"/>
          <w:sz w:val="36"/>
          <w:szCs w:val="36"/>
        </w:rPr>
        <w:t>external</w:t>
      </w:r>
      <w:r w:rsidR="00F808D7">
        <w:rPr>
          <w:rFonts w:asciiTheme="majorHAnsi" w:hAnsiTheme="majorHAnsi" w:cstheme="majorHAnsi" w:hint="eastAsia"/>
          <w:sz w:val="36"/>
          <w:szCs w:val="36"/>
        </w:rPr>
        <w:t>各自</w:t>
      </w:r>
      <w:r w:rsidR="00F808D7">
        <w:rPr>
          <w:rFonts w:asciiTheme="majorHAnsi" w:hAnsiTheme="majorHAnsi" w:cstheme="majorHAnsi" w:hint="eastAsia"/>
          <w:sz w:val="36"/>
          <w:szCs w:val="36"/>
        </w:rPr>
        <w:t>3</w:t>
      </w:r>
      <w:r w:rsidR="00F808D7">
        <w:rPr>
          <w:rFonts w:asciiTheme="majorHAnsi" w:hAnsiTheme="majorHAnsi" w:cstheme="majorHAnsi" w:hint="eastAsia"/>
          <w:sz w:val="36"/>
          <w:szCs w:val="36"/>
        </w:rPr>
        <w:t>種方式來解釋。</w:t>
      </w:r>
    </w:p>
    <w:p w:rsidR="00CB1769" w:rsidRPr="00CB1769" w:rsidRDefault="00CB1769" w:rsidP="003741C5">
      <w:pPr>
        <w:rPr>
          <w:rFonts w:asciiTheme="majorHAnsi" w:hAnsiTheme="majorHAnsi" w:cstheme="majorHAnsi" w:hint="eastAsia"/>
          <w:sz w:val="36"/>
          <w:szCs w:val="36"/>
        </w:rPr>
      </w:pPr>
      <w:r>
        <w:rPr>
          <w:rFonts w:asciiTheme="majorHAnsi" w:hAnsiTheme="majorHAnsi" w:cstheme="majorHAnsi"/>
          <w:sz w:val="36"/>
          <w:szCs w:val="36"/>
        </w:rPr>
        <w:tab/>
      </w:r>
      <w:r>
        <w:rPr>
          <w:rFonts w:asciiTheme="majorHAnsi" w:hAnsiTheme="majorHAnsi" w:cstheme="majorHAnsi" w:hint="eastAsia"/>
          <w:sz w:val="36"/>
          <w:szCs w:val="36"/>
        </w:rPr>
        <w:t>然而對於我而言，令我最感興趣的部分是作者在</w:t>
      </w:r>
      <w:r>
        <w:rPr>
          <w:rFonts w:asciiTheme="majorHAnsi" w:hAnsiTheme="majorHAnsi" w:cstheme="majorHAnsi" w:hint="eastAsia"/>
          <w:sz w:val="36"/>
          <w:szCs w:val="36"/>
        </w:rPr>
        <w:t>Cognition</w:t>
      </w:r>
      <w:r>
        <w:rPr>
          <w:rFonts w:asciiTheme="majorHAnsi" w:hAnsiTheme="majorHAnsi" w:cstheme="majorHAnsi" w:hint="eastAsia"/>
          <w:sz w:val="36"/>
          <w:szCs w:val="36"/>
        </w:rPr>
        <w:t>分項</w:t>
      </w:r>
      <w:r>
        <w:rPr>
          <w:rFonts w:asciiTheme="majorHAnsi" w:hAnsiTheme="majorHAnsi" w:cstheme="majorHAnsi" w:hint="eastAsia"/>
          <w:sz w:val="36"/>
          <w:szCs w:val="36"/>
        </w:rPr>
        <w:t>A</w:t>
      </w:r>
      <w:r>
        <w:rPr>
          <w:rFonts w:asciiTheme="majorHAnsi" w:hAnsiTheme="majorHAnsi" w:cstheme="majorHAnsi"/>
          <w:sz w:val="36"/>
          <w:szCs w:val="36"/>
        </w:rPr>
        <w:t>ttention</w:t>
      </w:r>
      <w:r>
        <w:rPr>
          <w:rFonts w:asciiTheme="majorHAnsi" w:hAnsiTheme="majorHAnsi" w:cstheme="majorHAnsi" w:hint="eastAsia"/>
          <w:sz w:val="36"/>
          <w:szCs w:val="36"/>
        </w:rPr>
        <w:t>中所提及的</w:t>
      </w:r>
      <w:r>
        <w:rPr>
          <w:rFonts w:asciiTheme="majorHAnsi" w:hAnsiTheme="majorHAnsi" w:cstheme="majorHAnsi" w:hint="eastAsia"/>
          <w:sz w:val="36"/>
          <w:szCs w:val="36"/>
        </w:rPr>
        <w:t>M</w:t>
      </w:r>
      <w:r>
        <w:rPr>
          <w:rFonts w:asciiTheme="majorHAnsi" w:hAnsiTheme="majorHAnsi" w:cstheme="majorHAnsi"/>
          <w:sz w:val="36"/>
          <w:szCs w:val="36"/>
        </w:rPr>
        <w:t>ultitasking and Attention</w:t>
      </w:r>
      <w:r>
        <w:rPr>
          <w:rFonts w:asciiTheme="majorHAnsi" w:hAnsiTheme="majorHAnsi" w:cstheme="majorHAnsi" w:hint="eastAsia"/>
          <w:sz w:val="36"/>
          <w:szCs w:val="36"/>
        </w:rPr>
        <w:t>，因為我本身就是一位喜歡同時進行許多事情的人，如：看書的時候習慣</w:t>
      </w:r>
      <w:r w:rsidR="00051DF2">
        <w:rPr>
          <w:rFonts w:asciiTheme="majorHAnsi" w:hAnsiTheme="majorHAnsi" w:cstheme="majorHAnsi" w:hint="eastAsia"/>
          <w:sz w:val="36"/>
          <w:szCs w:val="36"/>
        </w:rPr>
        <w:t>邊聽音樂邊吃東西，若是手機突然有訊息或是有什麼震動，就會放下書本去看看手機的訊息。</w:t>
      </w:r>
      <w:r w:rsidR="009514D2">
        <w:rPr>
          <w:rFonts w:asciiTheme="majorHAnsi" w:hAnsiTheme="majorHAnsi" w:cstheme="majorHAnsi" w:hint="eastAsia"/>
          <w:sz w:val="36"/>
          <w:szCs w:val="36"/>
        </w:rPr>
        <w:t>所以作者在文中在這部分提及的內容，確切的符合我的現況，然而對於我而言，我認為適當的</w:t>
      </w:r>
      <w:r w:rsidR="009514D2">
        <w:rPr>
          <w:rFonts w:asciiTheme="majorHAnsi" w:hAnsiTheme="majorHAnsi" w:cstheme="majorHAnsi" w:hint="eastAsia"/>
          <w:sz w:val="36"/>
          <w:szCs w:val="36"/>
        </w:rPr>
        <w:t>multitask</w:t>
      </w:r>
      <w:r w:rsidR="009514D2">
        <w:rPr>
          <w:rFonts w:asciiTheme="majorHAnsi" w:hAnsiTheme="majorHAnsi" w:cstheme="majorHAnsi" w:hint="eastAsia"/>
          <w:sz w:val="36"/>
          <w:szCs w:val="36"/>
        </w:rPr>
        <w:t>是有助於我的專注的。因為若是不這樣，我可能會因為沒有音樂的紓解壓力而容易煩躁不專注</w:t>
      </w:r>
      <w:r w:rsidR="00C34D54">
        <w:rPr>
          <w:rFonts w:asciiTheme="majorHAnsi" w:hAnsiTheme="majorHAnsi" w:cstheme="majorHAnsi" w:hint="eastAsia"/>
          <w:sz w:val="36"/>
          <w:szCs w:val="36"/>
        </w:rPr>
        <w:t>，</w:t>
      </w:r>
      <w:r w:rsidR="009514D2">
        <w:rPr>
          <w:rFonts w:asciiTheme="majorHAnsi" w:hAnsiTheme="majorHAnsi" w:cstheme="majorHAnsi" w:hint="eastAsia"/>
          <w:sz w:val="36"/>
          <w:szCs w:val="36"/>
        </w:rPr>
        <w:t>抑或是因為沒有看手機而更加好奇手機外面</w:t>
      </w:r>
      <w:r w:rsidR="009514D2">
        <w:rPr>
          <w:rFonts w:asciiTheme="majorHAnsi" w:hAnsiTheme="majorHAnsi" w:cstheme="majorHAnsi" w:hint="eastAsia"/>
          <w:sz w:val="36"/>
          <w:szCs w:val="36"/>
        </w:rPr>
        <w:lastRenderedPageBreak/>
        <w:t>的世界究竟是什麼訊息傳</w:t>
      </w:r>
      <w:r w:rsidR="00C34D54">
        <w:rPr>
          <w:rFonts w:asciiTheme="majorHAnsi" w:hAnsiTheme="majorHAnsi" w:cstheme="majorHAnsi" w:hint="eastAsia"/>
          <w:sz w:val="36"/>
          <w:szCs w:val="36"/>
        </w:rPr>
        <w:t>來。然而我朋友對於我卻是一個極端的反例，他在讀書時，是需要在一個極度安靜的地方才能夠專注。是故，我認為在此部分，</w:t>
      </w:r>
      <w:r w:rsidR="00C34D54">
        <w:rPr>
          <w:rFonts w:asciiTheme="majorHAnsi" w:hAnsiTheme="majorHAnsi" w:cstheme="majorHAnsi" w:hint="eastAsia"/>
          <w:sz w:val="36"/>
          <w:szCs w:val="36"/>
        </w:rPr>
        <w:t>M</w:t>
      </w:r>
      <w:r w:rsidR="00C34D54">
        <w:rPr>
          <w:rFonts w:asciiTheme="majorHAnsi" w:hAnsiTheme="majorHAnsi" w:cstheme="majorHAnsi"/>
          <w:sz w:val="36"/>
          <w:szCs w:val="36"/>
        </w:rPr>
        <w:t>ultitask</w:t>
      </w:r>
      <w:r w:rsidR="00C34D54">
        <w:rPr>
          <w:rFonts w:asciiTheme="majorHAnsi" w:hAnsiTheme="majorHAnsi" w:cstheme="majorHAnsi" w:hint="eastAsia"/>
          <w:sz w:val="36"/>
          <w:szCs w:val="36"/>
        </w:rPr>
        <w:t>是否會降低人的專注是要</w:t>
      </w:r>
      <w:r w:rsidR="0076196B">
        <w:rPr>
          <w:rFonts w:asciiTheme="majorHAnsi" w:hAnsiTheme="majorHAnsi" w:cstheme="majorHAnsi" w:hint="eastAsia"/>
          <w:sz w:val="36"/>
          <w:szCs w:val="36"/>
        </w:rPr>
        <w:t>依照每個人的情況來判斷的</w:t>
      </w:r>
      <w:r w:rsidR="0076196B">
        <w:rPr>
          <w:rFonts w:asciiTheme="majorHAnsi" w:hAnsiTheme="majorHAnsi" w:cstheme="majorHAnsi" w:hint="eastAsia"/>
          <w:sz w:val="36"/>
          <w:szCs w:val="36"/>
        </w:rPr>
        <w:t>!</w:t>
      </w:r>
      <w:bookmarkStart w:id="0" w:name="_GoBack"/>
      <w:bookmarkEnd w:id="0"/>
    </w:p>
    <w:p w:rsidR="00CB1769" w:rsidRPr="008D3AB6" w:rsidRDefault="00CB1769" w:rsidP="003741C5">
      <w:pPr>
        <w:rPr>
          <w:rFonts w:asciiTheme="majorHAnsi" w:hAnsiTheme="majorHAnsi" w:cstheme="majorHAnsi" w:hint="eastAsia"/>
          <w:sz w:val="36"/>
          <w:szCs w:val="36"/>
        </w:rPr>
      </w:pPr>
      <w:r>
        <w:rPr>
          <w:rFonts w:asciiTheme="majorHAnsi" w:hAnsiTheme="majorHAnsi" w:cstheme="majorHAnsi"/>
          <w:sz w:val="36"/>
          <w:szCs w:val="36"/>
        </w:rPr>
        <w:tab/>
      </w:r>
    </w:p>
    <w:p w:rsidR="00E0499B" w:rsidRPr="006B2D90" w:rsidRDefault="00E0499B" w:rsidP="007F0912">
      <w:pPr>
        <w:ind w:firstLine="480"/>
        <w:rPr>
          <w:rFonts w:asciiTheme="majorHAnsi" w:hAnsiTheme="majorHAnsi" w:cstheme="majorHAnsi"/>
          <w:sz w:val="36"/>
          <w:szCs w:val="36"/>
        </w:rPr>
      </w:pPr>
    </w:p>
    <w:sectPr w:rsidR="00E0499B" w:rsidRPr="006B2D9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16B1" w:rsidRDefault="002B16B1" w:rsidP="0052314D">
      <w:r>
        <w:separator/>
      </w:r>
    </w:p>
  </w:endnote>
  <w:endnote w:type="continuationSeparator" w:id="0">
    <w:p w:rsidR="002B16B1" w:rsidRDefault="002B16B1" w:rsidP="005231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16B1" w:rsidRDefault="002B16B1" w:rsidP="0052314D">
      <w:r>
        <w:separator/>
      </w:r>
    </w:p>
  </w:footnote>
  <w:footnote w:type="continuationSeparator" w:id="0">
    <w:p w:rsidR="002B16B1" w:rsidRDefault="002B16B1" w:rsidP="005231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586A1A"/>
    <w:multiLevelType w:val="hybridMultilevel"/>
    <w:tmpl w:val="887209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584C20A1"/>
    <w:multiLevelType w:val="hybridMultilevel"/>
    <w:tmpl w:val="E40AEA3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7BB659F2"/>
    <w:multiLevelType w:val="hybridMultilevel"/>
    <w:tmpl w:val="B44C427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5DD"/>
    <w:rsid w:val="00022BA9"/>
    <w:rsid w:val="00051DF2"/>
    <w:rsid w:val="00142033"/>
    <w:rsid w:val="00206F33"/>
    <w:rsid w:val="002768B5"/>
    <w:rsid w:val="002B16B1"/>
    <w:rsid w:val="002D0423"/>
    <w:rsid w:val="00331596"/>
    <w:rsid w:val="00357BA0"/>
    <w:rsid w:val="003741C5"/>
    <w:rsid w:val="00416E19"/>
    <w:rsid w:val="00430D72"/>
    <w:rsid w:val="004B1CFE"/>
    <w:rsid w:val="004F044B"/>
    <w:rsid w:val="0052314D"/>
    <w:rsid w:val="005B65C1"/>
    <w:rsid w:val="005E2526"/>
    <w:rsid w:val="00606945"/>
    <w:rsid w:val="006B2D90"/>
    <w:rsid w:val="006B699D"/>
    <w:rsid w:val="006C4A76"/>
    <w:rsid w:val="006F1EB9"/>
    <w:rsid w:val="00701985"/>
    <w:rsid w:val="0076196B"/>
    <w:rsid w:val="007658CF"/>
    <w:rsid w:val="007F0912"/>
    <w:rsid w:val="008349B6"/>
    <w:rsid w:val="008445DD"/>
    <w:rsid w:val="008D3AB6"/>
    <w:rsid w:val="009514D2"/>
    <w:rsid w:val="00A645C7"/>
    <w:rsid w:val="00A82B10"/>
    <w:rsid w:val="00B15E0C"/>
    <w:rsid w:val="00C34D54"/>
    <w:rsid w:val="00CB1769"/>
    <w:rsid w:val="00CC5FA0"/>
    <w:rsid w:val="00E0499B"/>
    <w:rsid w:val="00E40A5A"/>
    <w:rsid w:val="00EA3155"/>
    <w:rsid w:val="00F72908"/>
    <w:rsid w:val="00F80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DB7CB54-35F7-4B55-9C9B-E0A7DCF4F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231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2314D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5231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2314D"/>
    <w:rPr>
      <w:sz w:val="20"/>
      <w:szCs w:val="20"/>
    </w:rPr>
  </w:style>
  <w:style w:type="paragraph" w:styleId="a7">
    <w:name w:val="List Paragraph"/>
    <w:basedOn w:val="a"/>
    <w:uiPriority w:val="34"/>
    <w:qFormat/>
    <w:rsid w:val="00CC5FA0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2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Tsai-Chen-You</dc:creator>
  <cp:keywords/>
  <dc:description/>
  <cp:lastModifiedBy>Tsai-Chen-You</cp:lastModifiedBy>
  <cp:revision>15</cp:revision>
  <dcterms:created xsi:type="dcterms:W3CDTF">2018-09-29T11:56:00Z</dcterms:created>
  <dcterms:modified xsi:type="dcterms:W3CDTF">2018-10-27T13:30:00Z</dcterms:modified>
</cp:coreProperties>
</file>