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РЕЕСТР ДОКУМЕНТОВ ПО АКТУ ПРИЕМА - ПЕРЕДАЧИ ДНТ « АЛТАЙ».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9" w:val="left"/>
        </w:tabs>
        <w:bidi w:val="0"/>
        <w:spacing w:before="0" w:after="0" w:line="288" w:lineRule="auto"/>
        <w:ind w:left="360" w:right="0" w:hanging="360"/>
        <w:jc w:val="left"/>
      </w:pPr>
      <w:bookmarkStart w:id="0" w:name="bookmark0"/>
      <w:bookmarkEnd w:id="0"/>
      <w:r>
        <w:rPr>
          <w:color w:val="000000"/>
          <w:spacing w:val="0"/>
          <w:w w:val="100"/>
          <w:position w:val="0"/>
        </w:rPr>
        <w:t>Протокол внеочередного общего собрания членов ДНТ «АЛТАЙ» путем заочного (опросного) голосования с 29 января 2021 года по 31 января 2021 г. -1 стр., Протокол; внеочередного общего собрания членов ДНТ «АЛТАН» путем заочного (опросного) голосования с 23 апреля 2021 г. по 25 апреля 2021 г.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9" w:val="left"/>
        </w:tabs>
        <w:bidi w:val="0"/>
        <w:spacing w:before="0" w:after="0" w:line="288" w:lineRule="auto"/>
        <w:ind w:left="0" w:right="0" w:firstLine="0"/>
        <w:jc w:val="left"/>
      </w:pPr>
      <w:bookmarkStart w:id="1" w:name="bookmark1"/>
      <w:bookmarkEnd w:id="1"/>
      <w:r>
        <w:rPr>
          <w:color w:val="000000"/>
          <w:spacing w:val="0"/>
          <w:w w:val="100"/>
          <w:position w:val="0"/>
        </w:rPr>
        <w:t>Договор подряда на выполнение ремонтных работ №01-2021 от 06.04.2021г -2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9" w:val="left"/>
        </w:tabs>
        <w:bidi w:val="0"/>
        <w:spacing w:before="0" w:after="0" w:line="288" w:lineRule="auto"/>
        <w:ind w:left="0" w:right="0" w:firstLine="0"/>
        <w:jc w:val="left"/>
      </w:pPr>
      <w:bookmarkStart w:id="2" w:name="bookmark2"/>
      <w:bookmarkEnd w:id="2"/>
      <w:r>
        <w:rPr>
          <w:color w:val="000000"/>
          <w:spacing w:val="0"/>
          <w:w w:val="100"/>
          <w:position w:val="0"/>
        </w:rPr>
        <w:t>Оплата АО «Читаэнергосбыт» с 2017г по 1 кв.2021г справка бухгалтера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9" w:val="left"/>
          <w:tab w:pos="1664" w:val="left"/>
          <w:tab w:pos="1808" w:val="left"/>
          <w:tab w:pos="4256" w:val="left"/>
          <w:tab w:pos="5312" w:val="left"/>
          <w:tab w:pos="5590" w:val="left"/>
        </w:tabs>
        <w:bidi w:val="0"/>
        <w:spacing w:before="0" w:after="0" w:line="288" w:lineRule="auto"/>
        <w:ind w:left="0" w:right="0" w:firstLine="0"/>
        <w:jc w:val="left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Акт сверки</w:t>
        <w:tab/>
        <w:t>с</w:t>
        <w:tab/>
        <w:t>АО «Читаэнергосбыт» с</w:t>
        <w:tab/>
        <w:t>01.01.2017</w:t>
        <w:tab/>
        <w:t>по</w:t>
        <w:tab/>
        <w:t>31.12.2017г- 1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9" w:val="left"/>
          <w:tab w:pos="1664" w:val="left"/>
          <w:tab w:pos="1808" w:val="left"/>
          <w:tab w:pos="4256" w:val="left"/>
          <w:tab w:pos="5312" w:val="left"/>
          <w:tab w:pos="5590" w:val="left"/>
        </w:tabs>
        <w:bidi w:val="0"/>
        <w:spacing w:before="0" w:after="0" w:line="288" w:lineRule="auto"/>
        <w:ind w:left="0" w:right="0" w:firstLine="0"/>
        <w:jc w:val="left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Акт сверки</w:t>
        <w:tab/>
        <w:t>с</w:t>
        <w:tab/>
        <w:t>АО «Читаэнергосбыт» с</w:t>
        <w:tab/>
        <w:t>01.01.2018</w:t>
        <w:tab/>
        <w:t>по</w:t>
        <w:tab/>
        <w:t>31.12.2018г-1стр.,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9" w:val="left"/>
          <w:tab w:pos="1664" w:val="left"/>
          <w:tab w:pos="1808" w:val="left"/>
          <w:tab w:pos="4256" w:val="left"/>
          <w:tab w:pos="5312" w:val="left"/>
          <w:tab w:pos="5590" w:val="left"/>
        </w:tabs>
        <w:bidi w:val="0"/>
        <w:spacing w:before="0" w:after="0" w:line="288" w:lineRule="auto"/>
        <w:ind w:left="0" w:right="0" w:firstLine="0"/>
        <w:jc w:val="left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Акт сверки</w:t>
        <w:tab/>
        <w:t>с</w:t>
        <w:tab/>
        <w:t>АО «Читаэнергосбыт» с</w:t>
        <w:tab/>
        <w:t>01.01.2019</w:t>
        <w:tab/>
        <w:t>по</w:t>
        <w:tab/>
        <w:t>31.12.2019г-1стр.,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9" w:val="left"/>
          <w:tab w:pos="1659" w:val="left"/>
          <w:tab w:pos="1803" w:val="left"/>
          <w:tab w:pos="4251" w:val="left"/>
          <w:tab w:pos="5307" w:val="left"/>
          <w:tab w:pos="5586" w:val="left"/>
        </w:tabs>
        <w:bidi w:val="0"/>
        <w:spacing w:before="0" w:after="0" w:line="288" w:lineRule="auto"/>
        <w:ind w:left="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Акт сверки</w:t>
        <w:tab/>
        <w:t>с</w:t>
        <w:tab/>
        <w:t>АО «Читаэнергосбыт» с</w:t>
        <w:tab/>
        <w:t>01.01.2020</w:t>
        <w:tab/>
        <w:t>по</w:t>
        <w:tab/>
        <w:t>31.12.2020г-1стр.,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9" w:val="left"/>
          <w:tab w:pos="1664" w:val="left"/>
          <w:tab w:pos="1808" w:val="left"/>
          <w:tab w:pos="4256" w:val="left"/>
          <w:tab w:pos="5312" w:val="left"/>
          <w:tab w:pos="5590" w:val="left"/>
        </w:tabs>
        <w:bidi w:val="0"/>
        <w:spacing w:before="0" w:after="0" w:line="288" w:lineRule="auto"/>
        <w:ind w:left="0" w:right="0" w:firstLine="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Акт сверки</w:t>
        <w:tab/>
        <w:t>с</w:t>
        <w:tab/>
        <w:t>АО «Читаэнергосбыт» с</w:t>
        <w:tab/>
        <w:t>01.01.2021</w:t>
        <w:tab/>
        <w:t>по</w:t>
        <w:tab/>
        <w:t>31.07.2021г-1стр.,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9" w:val="left"/>
          <w:tab w:pos="1664" w:val="left"/>
          <w:tab w:pos="1803" w:val="left"/>
          <w:tab w:pos="4251" w:val="left"/>
          <w:tab w:pos="5307" w:val="left"/>
          <w:tab w:pos="5586" w:val="left"/>
        </w:tabs>
        <w:bidi w:val="0"/>
        <w:spacing w:before="0" w:after="0" w:line="288" w:lineRule="auto"/>
        <w:ind w:left="0" w:right="0" w:firstLine="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Акт сверки</w:t>
        <w:tab/>
        <w:t>с</w:t>
        <w:tab/>
        <w:t>АО «Читаэнергосбыт» с</w:t>
        <w:tab/>
        <w:t>01.01.2021</w:t>
        <w:tab/>
        <w:t>по</w:t>
        <w:tab/>
        <w:t>27.10.2021г-1стр.,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6" w:val="left"/>
        </w:tabs>
        <w:bidi w:val="0"/>
        <w:spacing w:before="0" w:after="0" w:line="288" w:lineRule="auto"/>
        <w:ind w:left="0" w:right="0" w:firstLine="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Оплата МУП «Водоканал» с 2017г по 2021г справка бухгалтера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0" w:val="left"/>
          <w:tab w:pos="1584" w:val="right"/>
          <w:tab w:pos="1784" w:val="left"/>
          <w:tab w:pos="1842" w:val="left"/>
          <w:tab w:pos="3728" w:val="left"/>
        </w:tabs>
        <w:bidi w:val="0"/>
        <w:spacing w:before="0" w:after="0" w:line="288" w:lineRule="auto"/>
        <w:ind w:left="0" w:right="0" w:firstLine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Акт</w:t>
        <w:tab/>
        <w:t>сверки</w:t>
        <w:tab/>
        <w:t>с</w:t>
        <w:tab/>
        <w:t>МУП «Водоканал»</w:t>
        <w:tab/>
        <w:t>с 01.01.2017 по 31.12.2017г- 2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5" w:val="left"/>
          <w:tab w:pos="1584" w:val="right"/>
          <w:tab w:pos="1789" w:val="left"/>
          <w:tab w:pos="1846" w:val="left"/>
          <w:tab w:pos="3733" w:val="left"/>
        </w:tabs>
        <w:bidi w:val="0"/>
        <w:spacing w:before="0" w:after="0" w:line="288" w:lineRule="auto"/>
        <w:ind w:left="0" w:right="0" w:firstLine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Акт</w:t>
        <w:tab/>
        <w:t>сверки</w:t>
        <w:tab/>
        <w:t>с</w:t>
        <w:tab/>
        <w:t>МУП «Водоканал»</w:t>
        <w:tab/>
        <w:t>с 01.01.2018 по 31.12.2018г- 2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5" w:val="left"/>
          <w:tab w:pos="1584" w:val="right"/>
          <w:tab w:pos="1789" w:val="left"/>
          <w:tab w:pos="1846" w:val="left"/>
          <w:tab w:pos="3733" w:val="left"/>
        </w:tabs>
        <w:bidi w:val="0"/>
        <w:spacing w:before="0" w:after="0" w:line="288" w:lineRule="auto"/>
        <w:ind w:left="0" w:right="0" w:firstLine="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Акт</w:t>
        <w:tab/>
        <w:t>сверки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</w:rPr>
        <w:t>с</w:t>
        <w:tab/>
      </w:r>
      <w:r>
        <w:rPr>
          <w:color w:val="000000"/>
          <w:spacing w:val="0"/>
          <w:w w:val="100"/>
          <w:position w:val="0"/>
        </w:rPr>
        <w:t>МУП «Водоканал»</w:t>
        <w:tab/>
        <w:t>с 01.01.2019 по 31.12.2019г- 2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5" w:val="left"/>
          <w:tab w:pos="1584" w:val="right"/>
          <w:tab w:pos="1794" w:val="left"/>
          <w:tab w:pos="1851" w:val="left"/>
          <w:tab w:pos="3738" w:val="left"/>
        </w:tabs>
        <w:bidi w:val="0"/>
        <w:spacing w:before="0" w:after="0" w:line="288" w:lineRule="auto"/>
        <w:ind w:left="0" w:right="0" w:firstLine="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Акт</w:t>
        <w:tab/>
        <w:t>сверки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</w:rPr>
        <w:t>с</w:t>
        <w:tab/>
      </w:r>
      <w:r>
        <w:rPr>
          <w:color w:val="000000"/>
          <w:spacing w:val="0"/>
          <w:w w:val="100"/>
          <w:position w:val="0"/>
        </w:rPr>
        <w:t>МУП «Водоканал»</w:t>
        <w:tab/>
        <w:t>с 01.01.2020 по 31.12.2020г- 1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0" w:val="left"/>
        </w:tabs>
        <w:bidi w:val="0"/>
        <w:spacing w:before="0" w:after="0" w:line="288" w:lineRule="auto"/>
        <w:ind w:left="0" w:right="0" w:firstLine="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Акт сверки с МУП «Водоканал» с 01.01.2021 по 31.12.2021г-1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0" w:val="left"/>
        </w:tabs>
        <w:bidi w:val="0"/>
        <w:spacing w:before="0" w:after="0" w:line="288" w:lineRule="auto"/>
        <w:ind w:left="0" w:right="0" w:firstLine="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Ведомость потребления воды в ДНТ «Алдан» с 16.04.2021 по 15.05.2021г-(стр.,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0" w:val="left"/>
        </w:tabs>
        <w:bidi w:val="0"/>
        <w:spacing w:before="0" w:after="0" w:line="288" w:lineRule="auto"/>
        <w:ind w:left="0" w:right="0" w:firstLine="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Ведомость потребления воды в ДИТ «Алдан» с 16.05.2021 по 15.06.2021г-1стр.,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0" w:val="left"/>
        </w:tabs>
        <w:bidi w:val="0"/>
        <w:spacing w:before="0" w:after="0" w:line="288" w:lineRule="auto"/>
        <w:ind w:left="0" w:right="0" w:firstLine="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Ведомость потребления воды в ДНТ «Алдан» с 16.06.2021 по 15.07.2021г-1стр.,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0" w:val="left"/>
        </w:tabs>
        <w:bidi w:val="0"/>
        <w:spacing w:before="0" w:after="0"/>
        <w:ind w:left="0" w:right="0" w:firstLine="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Ведомость потребления воды в ДНТ «Алтай» с 16.07.2021 по 15.08.2021г-(стр.,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0" w:val="left"/>
        </w:tabs>
        <w:bidi w:val="0"/>
        <w:spacing w:before="0" w:after="0"/>
        <w:ind w:left="0" w:right="0" w:firstLine="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Ведомость потребления воды в ДНТ «Алдан» с 16.08.2021 по 15.09.2021г-1стр.,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0" w:val="left"/>
        </w:tabs>
        <w:bidi w:val="0"/>
        <w:spacing w:before="0" w:after="0"/>
        <w:ind w:left="0" w:right="0" w:firstLine="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Ведомость потребления воды в ДНТ «Алдан» с 16.09.2021 по 15.10.2021г-1стр.,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Ведомость потребления воды в ДНТ «Алдан» с 16.10.2021 по 15.11.2021г-1стр.,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Ведомость потребления воды в ДНТ «Алдан» с 16.11.2021 по 15.12.2021 г-1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Ведомость потребления воды в ДНТ «Алдан» с 16.12.2021 по 15.01.2022г-1стр.,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Ведомость потребления воды в ДНГТ «Алдан» с 16.01.2022 по 15.02.2022г-1стр.,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Ведомость пот ребления воды в ДНТ «Алдан» с 16.02.2022 по 15.03.2022г-1стр.,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Ведомост ь потребления воды в ДНТ «Алдан» с 16.03.2022 по 15.04.2022г-1стр.,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Ведомость потребления воды в ДНТ «Алдан» с 16.04.2022 по 15.05.2022г-1стр.,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Ведомость потребления воды в ДНТ «Алдан» с 16.05.2022 по 15.06.2022г-1стр.,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Ведомость потребления воды в ДНТ «Алтай» с 16.06.2022 по 15.07.2022г-1стр.,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Ведомость потребления воды в ДНТ «Алдан» с 16.07.2022 по 15.08.2022г- 1стр.,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360" w:right="0" w:hanging="36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Акт обследования технического состояния сетей холодного водоснабжения водоотведения от колодцев ВК№4196*, КК№15096 до границы земельного ДНТ «Алтай» в 107 квартале от 06.02.2021 г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360" w:right="0" w:hanging="36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Акт обследования технического состояния сетей водоотведения от границы земельного ДНТ «Алдан» в 107 квартале до канализационного колодца №15096 от 13.04.2021г-1стр.,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Письмо МУП «Водоканала» от 07,04.2021г №1201 -1стр.,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Письмо МУП «Водоканала» от 13.04.2021г №1282 -1стр.,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Расписка о получении денежных средств Тютрина И.Н. от 13.04.2021г-1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Расписка о получении денежных средств - взносов от Авлова В.Г. от 13.04.2021г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Расписка о получении денежных средств - взносов от Чебунина В.В. от 13.04.2021г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Расписка о получении денежных средетв -взносов от Дамбаева Ж.Г. от 13.04.2021г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Расписка о получении денежных средств -взносов от Зайцева С.Ф. от 13.04.2021г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Расписка о получении денежных средств - взносов от Дмитриева В.А. от 13.04.2021г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/>
        <w:ind w:left="0" w:right="0" w:firstLine="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Расходный кассовый ордер №4 от 03.06.2021г-1стр.,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93" w:lineRule="auto"/>
        <w:ind w:left="380" w:right="0" w:hanging="380"/>
        <w:jc w:val="left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Договор подряда па выполнение ремонтных работ №02-2021 от 29.05.2021г с Тютриным И.Н.- 2стр.,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83" w:lineRule="auto"/>
        <w:ind w:left="380" w:right="0" w:hanging="38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Акт о устранении замечаний МУП «Водоканал» по сетям водоснабжения и водоотведения на территории ДНТ «Ал ган» (СНТ «Алтай») от 02.06.2021г-1стр.,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83" w:lineRule="auto"/>
        <w:ind w:left="380" w:right="0" w:hanging="38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Акт обследования технического состояния сетей водоснабжения, водоотведения и водопроводной насосной станции в ДНТ «Алтай» ул. Беловежская от 01.06.2021г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83" w:lineRule="auto"/>
        <w:ind w:left="0" w:right="0" w:firstLine="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Письмо МУП «Водоканала» от 02.06.2021г №2211 -1стр.,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83" w:lineRule="auto"/>
        <w:ind w:left="380" w:right="0" w:hanging="38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Письмо Комитета по управлению имуществом и землепользованию от 2 5,05.2021г №12-45- ИВ845/2021 -1стр.,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83" w:lineRule="auto"/>
        <w:ind w:left="380" w:right="0" w:hanging="380"/>
        <w:jc w:val="left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Акт об аварийной остановке повысительной насосной станции (ПНС) от 06.05.2022г-1стр.,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83" w:lineRule="auto"/>
        <w:ind w:left="0" w:right="0" w:firstLine="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Счет на оплату №УТ-6924 от 06.05.2022г ООО «Залан»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90" w:lineRule="auto"/>
        <w:ind w:left="0" w:right="0" w:firstLine="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Счет фактура №УТ-5753 от 06.05.2022г ООО «Залан»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90" w:lineRule="auto"/>
        <w:ind w:left="0" w:right="0" w:firstLine="0"/>
        <w:jc w:val="left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Договор дарения №36.0300.4933.21 от 02.09.2021г ПАО «Россети Сибирь» от 02.09.2021г -8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90" w:lineRule="auto"/>
        <w:ind w:left="380" w:right="0" w:hanging="38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Договор №б/н о безвозмездной передаче имущества из собственности ДНТ «Алтая» в собственность муниципального образования городской округ «Город Улан-Удэ» от 26.08.2021г- 2стр.,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Перечень принимаемого имущества в муниципальную собственность от 26.08.2021г-1стр.,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Акт приема передачи №б/н от 26.08.2021 г-1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01.09.2022г по 06.09.2022г-2стр.,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01.08.2022г по 31.08.2022г-4стр.,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01.07.2022г по 31.07.2022г-4стр.,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01.06.2022г по 31.06.2022г-5стр.,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01.05.2022г по 31.05.2022г-5стр.,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01.04.2022г по 31.04.2022г-6стр.,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Выписка операций но расчетному счету за период с 01.03.2022г по 31.03.2022г-5стр.,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01.02.2022г по 28.02.2022г-5стр.,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01.01.2022г по 31.01.2022г-4стр.,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01.06.2021г по 31.12.2021г-29стр.,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01.01.2017г по 31.05.2021г-ЗЗстр.,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64" w:lineRule="auto"/>
        <w:ind w:left="0" w:right="0" w:firstLine="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Акт сверки с МУП «Водоканал» с 01.01.2022 по 06.09.2022г-1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64" w:lineRule="auto"/>
        <w:ind w:left="0" w:right="0" w:firstLine="0"/>
        <w:jc w:val="both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Акт сверки с МУП «Водоканал» с 01.01.2021 по 31.12.2021г-1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64" w:lineRule="auto"/>
        <w:ind w:left="0" w:right="0" w:firstLine="0"/>
        <w:jc w:val="left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Счет фактура №00022893-5080 от 29.08.2022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64" w:lineRule="auto"/>
        <w:ind w:left="380" w:right="0" w:hanging="380"/>
        <w:jc w:val="left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Платежное поручение №35 от 06.09.2022г на оплату МУП «Водоканал» в сумме 26236,58руб. по акту сверки от 06.09.2022г-1стр„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64" w:lineRule="auto"/>
        <w:ind w:left="0" w:right="0" w:firstLine="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Счет фактура .№000018649-5080 от 19.07.2022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64" w:lineRule="auto"/>
        <w:ind w:left="0" w:right="0" w:firstLine="0"/>
        <w:jc w:val="left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 xml:space="preserve">Счет фактура </w:t>
      </w:r>
      <w:r>
        <w:rPr>
          <w:color w:val="000000"/>
          <w:spacing w:val="0"/>
          <w:w w:val="100"/>
          <w:position w:val="0"/>
        </w:rPr>
        <w:t xml:space="preserve">j№000017133-5080 </w:t>
      </w:r>
      <w:r>
        <w:rPr>
          <w:color w:val="000000"/>
          <w:spacing w:val="0"/>
          <w:w w:val="100"/>
          <w:position w:val="0"/>
        </w:rPr>
        <w:t>от 29.06.2022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264" w:lineRule="auto"/>
        <w:ind w:left="0" w:right="0" w:firstLine="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Счет фактура №000014148-5080 от 30.05.2022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Счет фактура .№00009780-5080 от 18.04.2022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Счет фактура №00007136-5080 от 21.03.2022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Счет фактура №000003959-5080 от 18.02.2022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Счет фактура №000002464-5080 от 28.01.2022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Счет фактура А1&gt;000032684-5080 от 20.12.2021 МУП «Водоканал» -1стр..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Счет фактура №000029909-5080 от 23.11.2021 МУП «Водоканал» -1стр..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Счет фактура .№000027211-5080 от 25.10.2021 МУП «Водоканал» -1стр...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Счет фактура №000025575-5080 от 30.09.2021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Счет фактура №000021902-5080 от 30.08.2021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Счет фактура №000019140-5080 от 28.07.2021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Акт сверки с АО «Читаэнергосбыт» с 01.01.2021 по 31.08.2022г-1стр.,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380" w:right="0" w:hanging="38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Платежное поручение №34 от 06.09.2022г на оплату АО «Читаэнергосбыт» в сумме 7722,89руб. по акту сверки от 31.08.2022г-1сзр.,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 xml:space="preserve">Счет фактура </w:t>
      </w:r>
      <w:r>
        <w:rPr>
          <w:color w:val="000000"/>
          <w:spacing w:val="0"/>
          <w:w w:val="100"/>
          <w:position w:val="0"/>
        </w:rPr>
        <w:t>AL'800-A69</w:t>
      </w:r>
      <w:r>
        <w:rPr>
          <w:color w:val="000000"/>
          <w:spacing w:val="0"/>
          <w:w w:val="100"/>
          <w:position w:val="0"/>
        </w:rPr>
        <w:t>155-814-01140 от 31.12.2021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 xml:space="preserve">Счет фактура </w:t>
      </w:r>
      <w:r>
        <w:rPr>
          <w:color w:val="000000"/>
          <w:spacing w:val="0"/>
          <w:w w:val="100"/>
          <w:position w:val="0"/>
        </w:rPr>
        <w:t>№800-A61590-814-01</w:t>
      </w:r>
      <w:r>
        <w:rPr>
          <w:color w:val="000000"/>
          <w:spacing w:val="0"/>
          <w:w w:val="100"/>
          <w:position w:val="0"/>
        </w:rPr>
        <w:t>140 от 30.11.2021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both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Счет фактура №800-А55393-814-01140 от 31.10.2021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0" w:val="left"/>
        </w:tabs>
        <w:bidi w:val="0"/>
        <w:spacing w:before="0" w:after="0"/>
        <w:ind w:left="0" w:right="0" w:firstLine="0"/>
        <w:jc w:val="left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Акт сверки с АО «Читаэпергосбыт» с 01.01.2021 по 27.10.2021г-1стр.,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0" w:val="left"/>
        </w:tabs>
        <w:bidi w:val="0"/>
        <w:spacing w:before="0" w:after="0"/>
        <w:ind w:left="0" w:right="0" w:firstLine="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Счет фактура №800-А48090-814-01140 от 30.09.2021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0" w:val="left"/>
        </w:tabs>
        <w:bidi w:val="0"/>
        <w:spacing w:before="0" w:after="0"/>
        <w:ind w:left="0" w:right="0" w:firstLine="0"/>
        <w:jc w:val="left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Счет фактура №800-А43086-814-01140 от 31.08.2021 АО «Читаэпергосбыт»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Счет фактура №800-А37322-814-01140 от 31.07.2021 АО «Читаэнергосбы 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Счет фактура №800-002237-814-01140 от 31.01.2022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Счет фактура .№800-А04912-814-01140 от 28.02.2022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Счет фактура №800-А11225-814-01140 от 31.03.2022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Счет фактура №800-А 17994-814-01140 от 30.04.2022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Счет фактура №800-А24936-814-01140 от 31.05.2022 АО «Читаэнергосбыг»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 xml:space="preserve">Счет фактура №800-А31815-814-01140 </w:t>
      </w:r>
      <w:r>
        <w:rPr>
          <w:i/>
          <w:iCs/>
          <w:color w:val="000000"/>
          <w:spacing w:val="0"/>
          <w:w w:val="100"/>
          <w:position w:val="0"/>
        </w:rPr>
        <w:t>от</w:t>
      </w:r>
      <w:r>
        <w:rPr>
          <w:color w:val="000000"/>
          <w:spacing w:val="0"/>
          <w:w w:val="100"/>
          <w:position w:val="0"/>
        </w:rPr>
        <w:t xml:space="preserve"> 30.06.2022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Счет фактура №800-А37691-814-01 140 от 31.07.2022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/>
        <w:ind w:left="0" w:right="0" w:firstLine="0"/>
        <w:jc w:val="left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Счет фактура №800-А45058-814-01140 от 31.08.2022 АО «Читаэнергосбыт»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6" w:val="left"/>
        </w:tabs>
        <w:bidi w:val="0"/>
        <w:spacing w:before="0" w:after="0"/>
        <w:ind w:left="0" w:right="0" w:firstLine="0"/>
        <w:jc w:val="left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Акт №149 от 30.06.2021г с ООО «Баланс Плюс»-1 стр. (приложение РКО -1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6" w:val="left"/>
        </w:tabs>
        <w:bidi w:val="0"/>
        <w:spacing w:before="0" w:after="0"/>
        <w:ind w:left="0" w:right="0" w:firstLine="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Акт №150 от 30.09.2021г с ООО «Баланс Плюс» -1 стр. (приложения РКО-3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65" w:val="left"/>
        </w:tabs>
        <w:bidi w:val="0"/>
        <w:spacing w:before="0" w:after="0"/>
        <w:ind w:left="0" w:right="0" w:firstLine="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Акт №151 от 30.09.2021г с ООО «Баланс Плюс» -1 стр. (приложения РКО-1 стр., ГПД от 08.06.2021, от 01.07.2021, акт о приемке вып. работ от 30.06.2021,от 31.07.2021-4 стр., отчетность 2 кв. 2021,.-35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Акт №152 от 31.12.2021г с ООО «Баланс Плюс» -1 стр. (приложения РКО-3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Акт №23 от 31.03.2022г с ООО «Баланс Плюс» -1 стр. (приложения РКО-3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4" w:val="left"/>
        </w:tabs>
        <w:bidi w:val="0"/>
        <w:spacing w:before="0" w:after="0"/>
        <w:ind w:left="0" w:right="0" w:firstLine="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Акт №26 от 04.05.2022г с ООО «Баланс Плюс» -1 стр. (приложения РКО-1 стр., ГПД от 01.08.2021, от 01,09.2021, акт о приемке вып. работ от 31.08.2021, от 30.09.2021 -4 стр., авансовый отчет от 27.12.2021-9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Акт №77 от 29.06.2022г с ООО «Баланс Плюс» -1 стр. (приложения РКО-3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9" w:val="left"/>
        </w:tabs>
        <w:bidi w:val="0"/>
        <w:spacing w:before="0" w:after="0"/>
        <w:ind w:left="0" w:right="0" w:firstLine="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Акт №101 от 31.07.2022г с ООО «Баланс Плюс» -1 стр. (приложения РКО-1 стр., ГПД от 30.10.2021 г, акт о приемке вып.работ от 31.12.2021 -2 стр., авансовый отчет с т 05.10.2021 -8 стр., авансовый отчет от 29.12.2021 -4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Акт №97 от 06.09.2022г с ООО «Баланс Плюс» -1 стр. (приложения РКО-2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89" w:val="left"/>
        </w:tabs>
        <w:bidi w:val="0"/>
        <w:spacing w:before="0" w:after="0"/>
        <w:ind w:left="0" w:right="0" w:firstLine="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Акт №144 от 06.09.2022г с ООО «Баланс Плюс» -1 стр. (приложения РКО-2 стр., ГПД от 30.12.2021, от 25,03.2022, акт о приемке вып.работ от 31.03.2022, от 31.05.2022 -4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0" w:val="left"/>
        </w:tabs>
        <w:bidi w:val="0"/>
        <w:spacing w:before="0" w:after="0"/>
        <w:ind w:left="0" w:right="0" w:firstLine="0"/>
        <w:jc w:val="left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Акт №25 от 31.03.2022г с ООО «Баланс Плюс» -1 стр. (приложения отчетность за 3 кв.2021, за 4 кв. 2021, годовая отч. за 2021, отчетность за 1 кв. 2022 - 52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4" w:val="left"/>
        </w:tabs>
        <w:bidi w:val="0"/>
        <w:spacing w:before="0" w:after="0"/>
        <w:ind w:left="0" w:right="0" w:firstLine="0"/>
        <w:jc w:val="left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Акт №24 от 30.06.2022г с ООО «Баланс Плюс» -1 стр. (приложения отчетность за 2 кв. 2022 - 10 стр., авансовые отчеты от 11.05.2022 - 66 стр., от 07.09.2022 -3 стр.),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Акт сверки с 01.01.2022г по 06.09.2022г с ООО «Баланс-Плюс»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Акт сверки с 01.06.2021 г по 31.12.2021г с ООО «Баланс-Плюс»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13" w:name="bookmark113"/>
      <w:bookmarkEnd w:id="113"/>
      <w:r>
        <w:rPr>
          <w:color w:val="000000"/>
          <w:spacing w:val="0"/>
          <w:w w:val="100"/>
          <w:position w:val="0"/>
        </w:rPr>
        <w:t>Декларация по ФСС за 2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Декларация по налогу на прибыль за 2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Декларация по НДС за 2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Декларация по страховым взносам за 2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Декларация по 6 НДФЛ за 2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Декларация по ФСС за 2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Декларация по налогу па прибыль за 3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Декларация по НДС за 3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Декларация по страховым взносам за 3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Декларация по 6 НДФЛ за 3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0" w:val="left"/>
        </w:tabs>
        <w:bidi w:val="0"/>
        <w:spacing w:before="0" w:after="0"/>
        <w:ind w:left="0" w:right="0" w:firstLine="0"/>
        <w:jc w:val="left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Декларация по ФСС за 3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6" w:val="left"/>
        </w:tabs>
        <w:bidi w:val="0"/>
        <w:spacing w:before="0" w:after="0"/>
        <w:ind w:left="0" w:right="0" w:firstLine="0"/>
        <w:jc w:val="left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Декларация по налогу на прибыль за 4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6" w:val="left"/>
        </w:tabs>
        <w:bidi w:val="0"/>
        <w:spacing w:before="0" w:after="0"/>
        <w:ind w:left="0" w:right="0" w:firstLine="0"/>
        <w:jc w:val="left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Декларация но НДС за 4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6" w:val="left"/>
        </w:tabs>
        <w:bidi w:val="0"/>
        <w:spacing w:before="0" w:after="0"/>
        <w:ind w:left="0" w:right="0" w:firstLine="0"/>
        <w:jc w:val="left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Декларация по с траховым взносам за 4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6" w:val="left"/>
        </w:tabs>
        <w:bidi w:val="0"/>
        <w:spacing w:before="0" w:after="0"/>
        <w:ind w:left="0" w:right="0" w:firstLine="0"/>
        <w:jc w:val="left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Декларация по 6 НДФЛ за 4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6" w:val="left"/>
        </w:tabs>
        <w:bidi w:val="0"/>
        <w:spacing w:before="0" w:after="0"/>
        <w:ind w:left="0" w:right="0" w:firstLine="0"/>
        <w:jc w:val="left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Декларация по ФСС за 4 квартал 2021г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6" w:val="left"/>
        </w:tabs>
        <w:bidi w:val="0"/>
        <w:spacing w:before="0" w:after="0"/>
        <w:ind w:left="0" w:right="0" w:firstLine="0"/>
        <w:jc w:val="left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Упрощеннай бух отчетность за 2021г.,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6" w:val="left"/>
        </w:tabs>
        <w:bidi w:val="0"/>
        <w:spacing w:before="0" w:after="0"/>
        <w:ind w:left="0" w:right="0" w:firstLine="0"/>
        <w:jc w:val="left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Статистическая отчетность 1Т за 2021г.,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26" w:val="left"/>
        </w:tabs>
        <w:bidi w:val="0"/>
        <w:spacing w:before="0" w:after="0"/>
        <w:ind w:left="0" w:right="0" w:firstLine="300"/>
        <w:jc w:val="left"/>
      </w:pPr>
      <w:bookmarkStart w:id="131" w:name="bookmark131"/>
      <w:bookmarkEnd w:id="131"/>
      <w:r>
        <w:rPr>
          <w:color w:val="000000"/>
          <w:spacing w:val="0"/>
          <w:w w:val="100"/>
          <w:position w:val="0"/>
        </w:rPr>
        <w:t>Декларация по налогу на прибыль за 1 квартал 2022г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both"/>
      </w:pPr>
      <w:bookmarkStart w:id="132" w:name="bookmark132"/>
      <w:bookmarkEnd w:id="132"/>
      <w:r>
        <w:rPr>
          <w:color w:val="000000"/>
          <w:spacing w:val="0"/>
          <w:w w:val="100"/>
          <w:position w:val="0"/>
        </w:rPr>
        <w:t>Декларация по НДС за 1 квартал 2022г-1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Декларация по страховым взносам за 1 квартал 2022г-1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left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Декларация по 6 НДФЛ за 1 квартал 2022г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Декларация по ФСС за 1 квартал 2022г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Декларация по налогу на прибыль за 2 квартал 2022г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both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Декларация по НДС за 2 квартал 2022г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both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Декларация по страховым взноса м за 2 квартал 2022г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both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Декларация по 6 НДФЛ за 2 квартал 2022г 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both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Декларация по ФСС за 2 квартал 2022г-1 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65" w:val="left"/>
        </w:tabs>
        <w:bidi w:val="0"/>
        <w:spacing w:before="0" w:after="0"/>
        <w:ind w:left="300" w:right="0" w:firstLine="2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Уведомление № 7483 о вызове в налоговый орган налогоплательщика (плательщика сбора, плательщика страховых взносов, налогового агента)- 1стр.,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Ответ на Уведомление о вызове налогоплательщика (плательщика сбора, налогового агента) №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7483 от 05.05.2022-1стр„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60" w:val="left"/>
        </w:tabs>
        <w:bidi w:val="0"/>
        <w:spacing w:before="0" w:after="0"/>
        <w:ind w:left="300" w:right="0" w:firstLine="20"/>
        <w:jc w:val="left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 xml:space="preserve">Уведомление № 2792 о вызове </w:t>
      </w:r>
      <w:r>
        <w:rPr>
          <w:smallCaps/>
          <w:color w:val="000000"/>
          <w:spacing w:val="0"/>
          <w:w w:val="100"/>
          <w:position w:val="0"/>
        </w:rPr>
        <w:t>ее</w:t>
      </w:r>
      <w:r>
        <w:rPr>
          <w:color w:val="000000"/>
          <w:spacing w:val="0"/>
          <w:w w:val="100"/>
          <w:position w:val="0"/>
        </w:rPr>
        <w:t xml:space="preserve"> налоговый орган налогоплательщика (плательщика сбора, плательщика страховых взносов, налогового агента)-1стр.,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left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Ответ на Уведомление о вызове налогоплательщика (плательщика сбора, налогового агента) №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2792 от 21.12.2021-1стр.,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both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Сообщение об исчисленной налоговым органом сумме земельного налога-1стр.,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left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Реестр почтовых отправлений ценными письмами с описью вложения -2стр.,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300"/>
        <w:jc w:val="left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Платежное поручение №19 от 12.05.2022г на 150,0 руб. -оплата госпошлины- 1стр.,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1" w:val="left"/>
        </w:tabs>
        <w:bidi w:val="0"/>
        <w:spacing w:before="0" w:after="0"/>
        <w:ind w:left="0" w:right="0" w:firstLine="300"/>
        <w:jc w:val="left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 xml:space="preserve">Кассационная жалоба </w:t>
      </w:r>
      <w:r>
        <w:rPr>
          <w:smallCaps/>
          <w:color w:val="000000"/>
          <w:spacing w:val="0"/>
          <w:w w:val="100"/>
          <w:position w:val="0"/>
        </w:rPr>
        <w:t>ее 8-й</w:t>
      </w:r>
      <w:r>
        <w:rPr>
          <w:color w:val="000000"/>
          <w:spacing w:val="0"/>
          <w:w w:val="100"/>
          <w:position w:val="0"/>
        </w:rPr>
        <w:t xml:space="preserve"> кассационный суд общей юрисдикции- 7стр.,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1" w:val="left"/>
        </w:tabs>
        <w:bidi w:val="0"/>
        <w:spacing w:before="0" w:after="0"/>
        <w:ind w:left="0" w:right="0" w:firstLine="30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Опись в ценное письмо Яковлеву' М.А.-1стр.,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1" w:val="left"/>
        </w:tabs>
        <w:bidi w:val="0"/>
        <w:spacing w:before="0" w:after="0"/>
        <w:ind w:left="0" w:right="0" w:firstLine="300"/>
        <w:jc w:val="left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Чек оплаты №0040 от 11.05.2022г 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Опись в ценное письмо Зарубину Н.П.-1стр.,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Чек оплаты №00041 от 11.05.2022г-стр.,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Опись в ценное письмо Убониеву А.И.-1стр.,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Чек оплаты №00031 от 11.05.2022г-стр.,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Опись в ценное письмо Солдатову П.Я.-1стр.,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Чек оплаты №00038 от 11.05.2022г-стр.,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Опись в ценное письмо Романову Л.Л.-1стр.,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Чек оплаты №00037 от 11.05.2022г-стр.,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Опись в ценное письмо Гомбоеву Ц.Ю.-1стр.,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Чек оплаты №00042 от 11.05.2022г—стр.,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1" w:name="bookmark161"/>
      <w:bookmarkEnd w:id="161"/>
      <w:r>
        <w:rPr>
          <w:color w:val="000000"/>
          <w:spacing w:val="0"/>
          <w:w w:val="100"/>
          <w:position w:val="0"/>
        </w:rPr>
        <w:t>Опись в ценное письмо Чагдуровой Л.Ф.-1стр.,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2" w:name="bookmark162"/>
      <w:bookmarkEnd w:id="162"/>
      <w:r>
        <w:rPr>
          <w:color w:val="000000"/>
          <w:spacing w:val="0"/>
          <w:w w:val="100"/>
          <w:position w:val="0"/>
        </w:rPr>
        <w:t>Чек оплаты №00043 от 11.05.2022г 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Опись в ценное письмо Воробьеву В.Г.-1стр.,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Чек оплаты №00044 от 11.05.2022г-стр.,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Опись в ценное письмо Будаеву Е.Л.-1стр.,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Чек оплаты №00045 от 11.05.2022г-стр.,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Опись в ценное письмо Бирюковой Н.В.-1стр.,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Чек оплаты №00046 от 11.05.2022 г-стр.,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Опись в ценное письмо Дульбееву Н.А.-1стр.,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Чек оплаты №00053 от 11.05.2022г-стр.,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Опись в цепное письмо Степанову Д.И.-1стр„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Чек оплаты №00052 от 11.05.2022 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Опись в цепное письмо Шуляк Е.И.-1стр.,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Чек оплаты №00051 от 11.05.2022г 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Опись в ценное письмо Пфефферле Е.А.-1стр.,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76" w:name="bookmark176"/>
      <w:bookmarkEnd w:id="176"/>
      <w:r>
        <w:rPr>
          <w:color w:val="000000"/>
          <w:spacing w:val="0"/>
          <w:w w:val="100"/>
          <w:position w:val="0"/>
        </w:rPr>
        <w:t>Чек оплаты №00050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46" w:val="left"/>
        </w:tabs>
        <w:bidi w:val="0"/>
        <w:spacing w:before="0" w:after="0"/>
        <w:ind w:left="0" w:right="0" w:firstLine="300"/>
        <w:jc w:val="left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Опись в ценное письмо Красавину А.11.-1стр.,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41" w:val="left"/>
        </w:tabs>
        <w:bidi w:val="0"/>
        <w:spacing w:before="0" w:after="0"/>
        <w:ind w:left="0" w:right="0" w:firstLine="300"/>
        <w:jc w:val="left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Чек оплаты №00049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41" w:val="left"/>
        </w:tabs>
        <w:bidi w:val="0"/>
        <w:spacing w:before="0" w:after="0"/>
        <w:ind w:left="0" w:right="0" w:firstLine="300"/>
        <w:jc w:val="left"/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Опись в ценное письмо Зайцеву С.Ф.-1стр.,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41" w:val="left"/>
        </w:tabs>
        <w:bidi w:val="0"/>
        <w:spacing w:before="0" w:after="0" w:line="240" w:lineRule="auto"/>
        <w:ind w:left="0" w:right="0" w:firstLine="300"/>
        <w:jc w:val="left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Чек оплаты №00048 от 11.05.2022г 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41" w:val="left"/>
        </w:tabs>
        <w:bidi w:val="0"/>
        <w:spacing w:before="0" w:after="0" w:line="240" w:lineRule="auto"/>
        <w:ind w:left="0" w:right="0" w:firstLine="300"/>
        <w:jc w:val="left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Опись в ценное письмо Петрову В.Б.-1стр.,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Чек оплаты №00047 от 11.05.2022г 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Опись в ценное письмо Залуцкой Н.А.-1стр.,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Чек оплаты №00058 от 11.05.2022г 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Опись в ценное письмо Капустиной Т.А..-1стр.,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Чек оплаты №00057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Опись в ценное письмо Осокину А.П.Лстр.,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Чек оплаты №00056 от 11.05.2022г 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Опись в ценное письмо уфпс по рб-1стр.,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Чек оплаты №00055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Опись в ценное письмо Дмитриеву В.А.Лстр.,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Чек оплаты №00054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left"/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Опись в ценное письмо Бодоеву С.В.-1стр.,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both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Чек оплаты №00063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both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Опись в ценное письмо Носкову Е.И..-1стр.,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both"/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Чек оплаты №00062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0" w:val="left"/>
        </w:tabs>
        <w:bidi w:val="0"/>
        <w:spacing w:before="0" w:after="0" w:line="240" w:lineRule="auto"/>
        <w:ind w:left="0" w:right="0" w:firstLine="300"/>
        <w:jc w:val="both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Опись в ценное письмо Шупыра Н.В.Лстр.,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both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Чек оплаты №00061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both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Опись в ценное письмо Арутюнян А.М.-1стр.,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both"/>
      </w:pPr>
      <w:bookmarkStart w:id="200" w:name="bookmark200"/>
      <w:bookmarkEnd w:id="200"/>
      <w:r>
        <w:rPr>
          <w:color w:val="000000"/>
          <w:spacing w:val="0"/>
          <w:w w:val="100"/>
          <w:position w:val="0"/>
        </w:rPr>
        <w:t>Чек оплаты №00060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both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Опись в ценное письмо Хлебодаровой О.В.Лстр.,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both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Чек оплаты .№00059 от 11.05.2022г-1стр.,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both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Расходный кассовый ордер от 23.07.2022г на 10,0 т.р.Алексеевой Л.Г.за ведение 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3733" w:val="center"/>
          <w:tab w:pos="5262" w:val="right"/>
          <w:tab w:pos="5401" w:val="left"/>
          <w:tab w:pos="7988" w:val="left"/>
          <w:tab w:pos="9592" w:val="right"/>
        </w:tabs>
        <w:bidi w:val="0"/>
        <w:spacing w:before="0" w:after="0" w:line="240" w:lineRule="auto"/>
        <w:ind w:left="0" w:right="0" w:firstLine="300"/>
        <w:jc w:val="both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Расходный кассовый ордер</w:t>
        <w:tab/>
        <w:t>от</w:t>
        <w:tab/>
        <w:t>23.07.2022г на</w:t>
        <w:tab/>
        <w:t>10,0 т.р.Алексеевой Л.Г.за</w:t>
        <w:tab/>
        <w:t>ведение</w:t>
        <w:tab/>
        <w:t>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3733" w:val="center"/>
          <w:tab w:pos="5262" w:val="right"/>
          <w:tab w:pos="5401" w:val="left"/>
          <w:tab w:pos="7988" w:val="left"/>
          <w:tab w:pos="9592" w:val="right"/>
        </w:tabs>
        <w:bidi w:val="0"/>
        <w:spacing w:before="0" w:after="0" w:line="240" w:lineRule="auto"/>
        <w:ind w:left="0" w:right="0" w:firstLine="300"/>
        <w:jc w:val="both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Расходный кассовый ордер</w:t>
        <w:tab/>
        <w:t>от</w:t>
        <w:tab/>
        <w:t>03.08.2022г на</w:t>
        <w:tab/>
        <w:t>10,0 т.р.Алексеевой Л.Г.за</w:t>
        <w:tab/>
        <w:t>ведение</w:t>
        <w:tab/>
        <w:t>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3733" w:val="center"/>
          <w:tab w:pos="5262" w:val="right"/>
          <w:tab w:pos="5401" w:val="left"/>
          <w:tab w:pos="7988" w:val="left"/>
          <w:tab w:pos="9592" w:val="right"/>
        </w:tabs>
        <w:bidi w:val="0"/>
        <w:spacing w:before="0" w:after="0" w:line="240" w:lineRule="auto"/>
        <w:ind w:left="0" w:right="0" w:firstLine="300"/>
        <w:jc w:val="both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Расходный кассовый ордер</w:t>
        <w:tab/>
        <w:t>от</w:t>
        <w:tab/>
        <w:t>24.08.2022г на</w:t>
        <w:tab/>
        <w:t>10,0 т.р.Алексеевой Л.Г.за</w:t>
        <w:tab/>
        <w:t>ведение</w:t>
        <w:tab/>
        <w:t>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3733" w:val="center"/>
          <w:tab w:pos="5262" w:val="right"/>
          <w:tab w:pos="5406" w:val="left"/>
        </w:tabs>
        <w:bidi w:val="0"/>
        <w:spacing w:before="0" w:after="0" w:line="240" w:lineRule="auto"/>
        <w:ind w:left="0" w:right="0" w:firstLine="300"/>
        <w:jc w:val="left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Расходный кассовый ордер</w:t>
        <w:tab/>
        <w:t>от</w:t>
        <w:tab/>
        <w:t>30.110.2021г на</w:t>
        <w:tab/>
        <w:t>21,2 т.р.Гармаеву А.Б. за вып..работы-1стр.,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Договор на оказание услуг Гармаев А.Б. от 08.06.2021г - 1стр.,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Акт о приемке выполненных работ Гармаев А.Б.от 30.06.2021г-1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Договор на оказание услуг Гармаев А.Б. от 01.07.2021г - 1стр.,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Акт о приемке выполненных работ Гармаев А.Б.от 31.07.2021г-1стр„,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Акт о приемке выполненных работ №А1524 от 12.07.2021г-1стр.,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Чеки от 05.10.2021 -6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Чеки от №52,51,50,49,48 от 27.12.2021 -3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Описи в ценное письмо Зарубину Н.П, Красавину А.И, Осокину А.П, Носкову Е.И., Капустиной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Т.А.,-5стр.,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Чек №54 от 29.12.2021г почтовые марки - 1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5262" w:val="right"/>
          <w:tab w:pos="5511" w:val="left"/>
          <w:tab w:pos="8674" w:val="right"/>
          <w:tab w:pos="9592" w:val="right"/>
        </w:tabs>
        <w:bidi w:val="0"/>
        <w:spacing w:before="0" w:after="0" w:line="240" w:lineRule="auto"/>
        <w:ind w:left="0" w:right="0" w:firstLine="300"/>
        <w:jc w:val="both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Расходный кассовый ордер от</w:t>
        <w:tab/>
        <w:t>16.09.2021г на</w:t>
        <w:tab/>
        <w:t>10,0 т.р.Алексеевой Л.Г.за</w:t>
        <w:tab/>
        <w:t>ведение</w:t>
        <w:tab/>
        <w:t>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5262" w:val="right"/>
          <w:tab w:pos="5506" w:val="left"/>
          <w:tab w:pos="8674" w:val="right"/>
          <w:tab w:pos="9592" w:val="right"/>
        </w:tabs>
        <w:bidi w:val="0"/>
        <w:spacing w:before="0" w:after="0" w:line="240" w:lineRule="auto"/>
        <w:ind w:left="0" w:right="0" w:firstLine="300"/>
        <w:jc w:val="both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Расходный кассовый ордер от</w:t>
        <w:tab/>
        <w:t>29.10.2021г на</w:t>
        <w:tab/>
        <w:t>10,0 т.р.Алексеевой Л.Г.за</w:t>
        <w:tab/>
        <w:t>ведение</w:t>
        <w:tab/>
        <w:t>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5262" w:val="right"/>
          <w:tab w:pos="5511" w:val="left"/>
          <w:tab w:pos="8674" w:val="right"/>
          <w:tab w:pos="9592" w:val="right"/>
        </w:tabs>
        <w:bidi w:val="0"/>
        <w:spacing w:before="0" w:after="0" w:line="240" w:lineRule="auto"/>
        <w:ind w:left="0" w:right="0" w:firstLine="30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Расходный кассовый ордер от</w:t>
        <w:tab/>
        <w:t>30.11.2021г на</w:t>
        <w:tab/>
        <w:t>10,0 т.р.Алексеевой Л.Г.за</w:t>
        <w:tab/>
        <w:t>ведение</w:t>
        <w:tab/>
        <w:t>б/у-1стр.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5262" w:val="right"/>
          <w:tab w:pos="5511" w:val="left"/>
          <w:tab w:pos="8674" w:val="right"/>
          <w:tab w:pos="9592" w:val="right"/>
        </w:tabs>
        <w:bidi w:val="0"/>
        <w:spacing w:before="0" w:after="0" w:line="240" w:lineRule="auto"/>
        <w:ind w:left="0" w:right="0" w:firstLine="300"/>
        <w:jc w:val="left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Расходный кассовый ордер от</w:t>
        <w:tab/>
        <w:t>23.12.2021г на</w:t>
        <w:tab/>
        <w:t>10,0 т.р.Алексеевой Л.Г.за</w:t>
        <w:tab/>
        <w:t>ведение</w:t>
        <w:tab/>
        <w:t>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5262" w:val="right"/>
          <w:tab w:pos="5511" w:val="left"/>
          <w:tab w:pos="8674" w:val="right"/>
          <w:tab w:pos="9592" w:val="right"/>
        </w:tabs>
        <w:bidi w:val="0"/>
        <w:spacing w:before="0" w:after="0" w:line="240" w:lineRule="auto"/>
        <w:ind w:left="0" w:right="0" w:firstLine="300"/>
        <w:jc w:val="left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Расходный кассовый ордер от</w:t>
        <w:tab/>
        <w:t>14.02.2022г на</w:t>
        <w:tab/>
        <w:t>10,0 т.р.Алексеевой Л.Г.за</w:t>
        <w:tab/>
        <w:t>ведение</w:t>
        <w:tab/>
        <w:t>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  <w:tab w:pos="5262" w:val="right"/>
          <w:tab w:pos="5506" w:val="left"/>
          <w:tab w:pos="8674" w:val="right"/>
          <w:tab w:pos="9592" w:val="right"/>
        </w:tabs>
        <w:bidi w:val="0"/>
        <w:spacing w:before="0" w:after="0" w:line="240" w:lineRule="auto"/>
        <w:ind w:left="0" w:right="0" w:firstLine="300"/>
        <w:jc w:val="left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Расходный кассовый ордер от</w:t>
        <w:tab/>
        <w:t>16.03.2022г на</w:t>
        <w:tab/>
        <w:t>10,0 т.р.Алексеевой Л.Г.за</w:t>
        <w:tab/>
        <w:t>ведение</w:t>
        <w:tab/>
        <w:t>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Расходный кассовый ордер от 16.02.2022г на 24,0 т.р.Гармаеву А.Б. за вып,работы-1стр.,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Договор на оказание услуг Гарма ев А.Б. от 01.08.2021г - 1стр.,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Акт о приемке выполненных работ Гармаев А.Б.ОТ 31.08.2021г-1стр.,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Договор на оказание услуг Гармаев А.Б. от 01.09.2021г — 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Акт о приемке выполненных работ Гармаев А.Б.ОТ 30.09.2021г-1стр.,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both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Расходный кассовый ордер от 01.04.2022г на 10,0 т.р.Алексеевой Л.Г.за ведение 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both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Расходный кассовый ордер от 12.04.2022г на 10,0 т.р.Алексеевой Л.Г.за ведение 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both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Расходный кассовый ордер от 20.06.2022г на 10,0 т.р.Алексеевой Л.Г.за ведение 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70" w:val="left"/>
        </w:tabs>
        <w:bidi w:val="0"/>
        <w:spacing w:before="0" w:after="0" w:line="240" w:lineRule="auto"/>
        <w:ind w:left="0" w:right="0" w:firstLine="300"/>
        <w:jc w:val="left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Расходный кассовый ордер от 13.07.2022г на 36,0 т.р.Гармаеву А.Б. за вып.работыДстр.,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Договор на оказание услуг Гармаев А.Б. от 30.10.2021г- 1стр.,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 xml:space="preserve">Акт </w:t>
      </w:r>
      <w:r>
        <w:rPr>
          <w:i/>
          <w:iCs/>
          <w:color w:val="000000"/>
          <w:spacing w:val="0"/>
          <w:w w:val="100"/>
          <w:position w:val="0"/>
        </w:rPr>
        <w:t>о</w:t>
      </w:r>
      <w:r>
        <w:rPr>
          <w:color w:val="000000"/>
          <w:spacing w:val="0"/>
          <w:w w:val="100"/>
          <w:position w:val="0"/>
        </w:rPr>
        <w:t xml:space="preserve"> приемке выполненных работ Гармаев А.Б.ОТ 31.12.2021г-1стр.,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Расходный кассовый ордер от 15.07.2022г на 10,0 т.р.Алексеевой Л.Г.за ведение 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Расходный кассовый ордер от 05.09.2022г на 10,0 т.р.Алексеевой Л.Г.за ведение б/у-1стр.,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36" w:name="bookmark236"/>
      <w:bookmarkEnd w:id="236"/>
      <w:r>
        <w:rPr>
          <w:color w:val="000000"/>
          <w:spacing w:val="0"/>
          <w:w w:val="100"/>
          <w:position w:val="0"/>
        </w:rPr>
        <w:t>Расходный кассовый ордер от 01.09.2022г на 36,0 т.р.Гармаеву А.Б. за вып.работыЛстр.,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Договор на оказание услугГармаев А.Б. от 30.12.2021г- 1стр.,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Акт о приемке выполненных работ Гармаев А.Б.ОТ 31.03.2022г-1стр.,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39" w:name="bookmark239"/>
      <w:bookmarkEnd w:id="239"/>
      <w:r>
        <w:rPr>
          <w:color w:val="000000"/>
          <w:spacing w:val="0"/>
          <w:w w:val="100"/>
          <w:position w:val="0"/>
        </w:rPr>
        <w:t>Расходный кассовый ордер от 01.09.2022г на 24,0 т.р.Гармаеву А.Б. за вып.работы-1стр.,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Договор на оказание услуг Гармаев А.Б. от 25.03.2022г- 1стр.,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41" w:name="bookmark241"/>
      <w:bookmarkEnd w:id="241"/>
      <w:r>
        <w:rPr>
          <w:color w:val="000000"/>
          <w:spacing w:val="0"/>
          <w:w w:val="100"/>
          <w:position w:val="0"/>
        </w:rPr>
        <w:t>Акт о приемке выполненных работ Гармаев А.Б.ОТ 31.05.2022г-1стр.,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both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Счета на оплату ООО «Баланс Плюс»- 21стр.,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 w:line="288" w:lineRule="auto"/>
        <w:ind w:left="320" w:right="0" w:firstLine="40"/>
        <w:jc w:val="left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Договор подряда на выполнение капитального ремонта дороги №2-2021 от 15.08.2021 г., приложение №1 к договору №2-2021 от 15.08.2021 г.-3 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 w:line="288" w:lineRule="auto"/>
        <w:ind w:left="320" w:right="0" w:firstLine="40"/>
        <w:jc w:val="left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Счет на оплату №2 от 15.08.2021г ИП Арутюнян В.С., акт №1 от 15.09.2021 г. на выполнение работ-услуг - 2 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 w:line="288" w:lineRule="auto"/>
        <w:ind w:left="0" w:right="0" w:firstLine="320"/>
        <w:jc w:val="left"/>
      </w:pPr>
      <w:bookmarkStart w:id="245" w:name="bookmark245"/>
      <w:bookmarkEnd w:id="245"/>
      <w:r>
        <w:rPr>
          <w:color w:val="000000"/>
          <w:spacing w:val="0"/>
          <w:w w:val="100"/>
          <w:position w:val="0"/>
        </w:rPr>
        <w:t>Авансовый отчет от 30.06.2021 г. - 10 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 w:line="288" w:lineRule="auto"/>
        <w:ind w:left="0" w:right="0" w:firstLine="320"/>
        <w:jc w:val="left"/>
      </w:pPr>
      <w:bookmarkStart w:id="246" w:name="bookmark246"/>
      <w:bookmarkEnd w:id="246"/>
      <w:r>
        <w:rPr>
          <w:color w:val="000000"/>
          <w:spacing w:val="0"/>
          <w:w w:val="100"/>
          <w:position w:val="0"/>
        </w:rPr>
        <w:t>Счет на оплату №УТ-1283 от 04.07.2022 ООО «Теплогрейд»-1стр.,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 w:line="288" w:lineRule="auto"/>
        <w:ind w:left="0" w:right="0" w:firstLine="320"/>
        <w:jc w:val="left"/>
      </w:pPr>
      <w:bookmarkStart w:id="247" w:name="bookmark247"/>
      <w:bookmarkEnd w:id="247"/>
      <w:r>
        <w:rPr>
          <w:color w:val="000000"/>
          <w:spacing w:val="0"/>
          <w:w w:val="100"/>
          <w:position w:val="0"/>
        </w:rPr>
        <w:t>Гарантийный талон №1302 от 04.07.2022-1стр.,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48" w:name="bookmark248"/>
      <w:bookmarkEnd w:id="248"/>
      <w:r>
        <w:rPr>
          <w:color w:val="000000"/>
          <w:spacing w:val="0"/>
          <w:w w:val="100"/>
          <w:position w:val="0"/>
        </w:rPr>
        <w:t>Счет фактура УТ-1302 от 04.07.2022г ООО «Теплотрейд» 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49" w:name="bookmark249"/>
      <w:bookmarkEnd w:id="249"/>
      <w:r>
        <w:rPr>
          <w:color w:val="000000"/>
          <w:spacing w:val="0"/>
          <w:w w:val="100"/>
          <w:position w:val="0"/>
        </w:rPr>
        <w:t>Чеки на приобретение бумаги №61 от 07.09.22 -1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50" w:name="bookmark250"/>
      <w:bookmarkEnd w:id="250"/>
      <w:r>
        <w:rPr>
          <w:color w:val="000000"/>
          <w:spacing w:val="0"/>
          <w:w w:val="100"/>
          <w:position w:val="0"/>
        </w:rPr>
        <w:t>Чеки на приобретение бумаги №81 от 07.09.22 -1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51" w:name="bookmark251"/>
      <w:bookmarkEnd w:id="251"/>
      <w:r>
        <w:rPr>
          <w:color w:val="000000"/>
          <w:spacing w:val="0"/>
          <w:w w:val="100"/>
          <w:position w:val="0"/>
        </w:rPr>
        <w:t>Договор об оказании услуг ООО «Баланс Плюс» от 01.06.2021г -2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52" w:name="bookmark252"/>
      <w:bookmarkEnd w:id="252"/>
      <w:r>
        <w:rPr>
          <w:color w:val="000000"/>
          <w:spacing w:val="0"/>
          <w:w w:val="100"/>
          <w:position w:val="0"/>
        </w:rPr>
        <w:t>Налоговая переписка - 10 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Чеки на оплату взносов №49,12,11 от 23.08.2021 за 2021г от Дмитриева В.А. -1стр,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ПКО на оплату взносов за 2017г от Толстихиной Н.Н.- 2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ПКО и свод на оплату взносов за 2017,2018,2019,2020,2021гг от Воробьев В.Г..- 7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Ведомость начисления за 2017,2018,2019,2020г,1 кв 2021г.-1стр.,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57" w:name="bookmark257"/>
      <w:bookmarkEnd w:id="257"/>
      <w:r>
        <w:rPr>
          <w:color w:val="000000"/>
          <w:spacing w:val="0"/>
          <w:w w:val="100"/>
          <w:position w:val="0"/>
        </w:rPr>
        <w:t>Справка о начислении, оплате членских взносов за период с 2017 по 1 кв. 2021г-1стр.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58" w:name="bookmark258"/>
      <w:bookmarkEnd w:id="258"/>
      <w:r>
        <w:rPr>
          <w:color w:val="000000"/>
          <w:spacing w:val="0"/>
          <w:w w:val="100"/>
          <w:position w:val="0"/>
        </w:rPr>
        <w:t>Журнал водонасосной станции ДНТ «АЛТАЙ» -6 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both"/>
      </w:pPr>
      <w:bookmarkStart w:id="259" w:name="bookmark259"/>
      <w:bookmarkEnd w:id="259"/>
      <w:r>
        <w:rPr>
          <w:color w:val="000000"/>
          <w:spacing w:val="0"/>
          <w:w w:val="100"/>
          <w:position w:val="0"/>
        </w:rPr>
        <w:t>Письма Дамбаева Ж. Г. -5 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320" w:right="0" w:firstLine="40"/>
        <w:jc w:val="left"/>
      </w:pPr>
      <w:bookmarkStart w:id="260" w:name="bookmark260"/>
      <w:bookmarkEnd w:id="260"/>
      <w:r>
        <w:rPr>
          <w:color w:val="000000"/>
          <w:spacing w:val="0"/>
          <w:w w:val="100"/>
          <w:position w:val="0"/>
        </w:rPr>
        <w:t xml:space="preserve">Оборотно-сальдовая ведомость по счету №76,5 с 01.01.2022 по 06.09.20.22 г., анализ счета №51 </w:t>
      </w:r>
      <w:r>
        <w:rPr>
          <w:i/>
          <w:iCs/>
          <w:color w:val="000000"/>
          <w:spacing w:val="0"/>
          <w:w w:val="100"/>
          <w:position w:val="0"/>
        </w:rPr>
        <w:t xml:space="preserve">с </w:t>
      </w:r>
      <w:r>
        <w:rPr>
          <w:color w:val="000000"/>
          <w:spacing w:val="0"/>
          <w:w w:val="100"/>
          <w:position w:val="0"/>
        </w:rPr>
        <w:t>01.01.2022 по 06.09.2022 г. -3 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>Счет фактура №000025300-5080 от 26.09.2022 МУП «Водоканал» -1стр.,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Ведомость потребления воды с 16.08.2022 по 15.09.2022 - 1 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07.09.2022г по 27.09,2022г-4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Выписка операций по расчетному счету за период с 28.09.2022г по 29.09,2022г-1 стр.,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65" w:name="bookmark265"/>
      <w:bookmarkEnd w:id="265"/>
      <w:r>
        <w:rPr>
          <w:color w:val="000000"/>
          <w:spacing w:val="0"/>
          <w:w w:val="100"/>
          <w:position w:val="0"/>
        </w:rPr>
        <w:t>Анализ счета №51 за период с 01,01.2022 по 28.09.2022 -1 стр.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85" w:val="left"/>
        </w:tabs>
        <w:bidi w:val="0"/>
        <w:spacing w:before="0" w:after="0"/>
        <w:ind w:left="0" w:right="0" w:firstLine="320"/>
        <w:jc w:val="left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Оборотно-сальдовая ведомость по счету №76,5 с 01.01.2022 по 28.09.2022 г.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279. Финансовое положение за период с 01.01.2022 по 28.09.2022, с 01.04.2021 по 31.12.2021 -2 стр.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270. Печать ДНТ «АЛТАН» - 1 шт.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ПЕРЕДАЛИ:</w:t>
      </w:r>
    </w:p>
    <w:tbl>
      <w:tblPr>
        <w:tblOverlap w:val="never"/>
        <w:jc w:val="center"/>
        <w:tblLayout w:type="fixed"/>
      </w:tblPr>
      <w:tblGrid>
        <w:gridCol w:w="4147"/>
        <w:gridCol w:w="3360"/>
        <w:gridCol w:w="2938"/>
      </w:tblGrid>
      <w:tr>
        <w:trPr>
          <w:trHeight w:val="37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Председатель Правления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Тулохонов А.К.</w:t>
            </w:r>
          </w:p>
        </w:tc>
      </w:tr>
      <w:tr>
        <w:trPr>
          <w:trHeight w:val="49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Председатель Ревизионной комиссии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730" w:val="left"/>
              </w:tabs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У Л 7 &lt;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 xml:space="preserve">f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■</w:t>
            </w:r>
            <w:r>
              <w:rPr>
                <w:color w:val="000000"/>
                <w:spacing w:val="0"/>
                <w:w w:val="100"/>
                <w:position w:val="0"/>
              </w:rPr>
              <w:tab/>
              <w:t xml:space="preserve">1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С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Дмитриев В.А.</w:t>
            </w:r>
          </w:p>
        </w:tc>
      </w:tr>
      <w:tr>
        <w:trPr>
          <w:trHeight w:val="47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Бухгалтер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Алексее за Л.Г,</w:t>
            </w:r>
          </w:p>
        </w:tc>
      </w:tr>
      <w:tr>
        <w:trPr>
          <w:trHeight w:val="48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ПРИНЯЛИ: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2429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По доверенности №</w:t>
              <w:tab/>
              <w:t>от «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» 2022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 г.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Шуляк Г.Б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2654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По доверенности №</w:t>
              <w:tab/>
              <w:t>от «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» 2022 г.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Залуцкая Н.А.</w:t>
            </w:r>
          </w:p>
        </w:tc>
      </w:tr>
    </w:tbl>
    <w:sectPr>
      <w:footnotePr>
        <w:pos w:val="pageBottom"/>
        <w:numFmt w:val="decimal"/>
        <w:numRestart w:val="continuous"/>
      </w:footnotePr>
      <w:pgSz w:w="11900" w:h="16840"/>
      <w:pgMar w:top="573" w:right="473" w:bottom="587" w:left="983" w:header="145" w:footer="159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abstractNum w:abstractNumId="2">
    <w:multiLevelType w:val="multilevel"/>
    <w:lvl w:ilvl="0">
      <w:start w:val="180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Основной текст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8">
    <w:name w:val="Другое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spacing w:line="27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7">
    <w:name w:val="Другое"/>
    <w:basedOn w:val="Normal"/>
    <w:link w:val="CharStyle8"/>
    <w:pPr>
      <w:widowControl w:val="0"/>
      <w:shd w:val="clear" w:color="auto" w:fill="auto"/>
      <w:spacing w:line="27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