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7653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t xml:space="preserve">Завдання 1. Фіксація фінансового </w:t>
      </w:r>
      <w:proofErr w:type="spellStart"/>
      <w:r w:rsidRPr="00035B96">
        <w:rPr>
          <w:b/>
          <w:bCs/>
          <w:color w:val="auto"/>
        </w:rPr>
        <w:t>Baseline</w:t>
      </w:r>
      <w:proofErr w:type="spellEnd"/>
      <w:r w:rsidRPr="00035B96">
        <w:rPr>
          <w:b/>
          <w:bCs/>
          <w:color w:val="auto"/>
        </w:rPr>
        <w:t xml:space="preserve"> (</w:t>
      </w:r>
      <w:proofErr w:type="spellStart"/>
      <w:r w:rsidRPr="00035B96">
        <w:rPr>
          <w:b/>
          <w:bCs/>
          <w:color w:val="auto"/>
        </w:rPr>
        <w:t>Snapshot</w:t>
      </w:r>
      <w:proofErr w:type="spellEnd"/>
      <w:r w:rsidRPr="00035B96">
        <w:rPr>
          <w:b/>
          <w:bCs/>
          <w:color w:val="auto"/>
        </w:rPr>
        <w:t>)</w:t>
      </w:r>
    </w:p>
    <w:p w14:paraId="65BCEE4B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1.1. Вхідні параметри (Варіант 1)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800"/>
        <w:gridCol w:w="2360"/>
      </w:tblGrid>
      <w:tr w:rsidR="00E90A1B" w:rsidRPr="00035B96" w14:paraId="29D15D17" w14:textId="77777777" w:rsidTr="00680399">
        <w:trPr>
          <w:tblHeader/>
        </w:trPr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EB087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6F97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E376F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Джерело</w:t>
            </w:r>
          </w:p>
        </w:tc>
      </w:tr>
      <w:tr w:rsidR="00E90A1B" w:rsidRPr="00035B96" w14:paraId="72E3B993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D04EF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Blended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Rate</w:t>
            </w:r>
            <w:proofErr w:type="spellEnd"/>
            <w:r w:rsidRPr="00035B96">
              <w:rPr>
                <w:sz w:val="22"/>
                <w:szCs w:val="22"/>
              </w:rPr>
              <w:t xml:space="preserve"> (середня вартість людино-години)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32CE7" w14:textId="77777777" w:rsidR="00E90A1B" w:rsidRPr="00035B96" w:rsidRDefault="00000000">
            <w:r w:rsidRPr="00035B96">
              <w:rPr>
                <w:sz w:val="22"/>
                <w:szCs w:val="22"/>
              </w:rPr>
              <w:t>$35/год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E58DD" w14:textId="77777777" w:rsidR="00E90A1B" w:rsidRPr="00035B96" w:rsidRDefault="00000000">
            <w:r w:rsidRPr="00035B96">
              <w:rPr>
                <w:sz w:val="22"/>
                <w:szCs w:val="22"/>
              </w:rPr>
              <w:t>Таблиця 1 Додатка</w:t>
            </w:r>
          </w:p>
        </w:tc>
      </w:tr>
      <w:tr w:rsidR="00E90A1B" w:rsidRPr="00035B96" w14:paraId="11732F35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32B73" w14:textId="77777777" w:rsidR="00E90A1B" w:rsidRPr="00035B96" w:rsidRDefault="00000000">
            <w:r w:rsidRPr="00035B96">
              <w:rPr>
                <w:sz w:val="22"/>
                <w:szCs w:val="22"/>
              </w:rPr>
              <w:t>Склад команди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6A3FD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1 PM (0.5) + 2 </w:t>
            </w:r>
            <w:proofErr w:type="spellStart"/>
            <w:r w:rsidRPr="00035B96">
              <w:rPr>
                <w:sz w:val="22"/>
                <w:szCs w:val="22"/>
              </w:rPr>
              <w:t>Devs</w:t>
            </w:r>
            <w:proofErr w:type="spellEnd"/>
            <w:r w:rsidRPr="00035B96">
              <w:rPr>
                <w:sz w:val="22"/>
                <w:szCs w:val="22"/>
              </w:rPr>
              <w:t xml:space="preserve"> (1.0) + 1 QA (0.5)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DBFC8" w14:textId="77777777" w:rsidR="00E90A1B" w:rsidRPr="00035B96" w:rsidRDefault="00000000">
            <w:r w:rsidRPr="00035B96">
              <w:rPr>
                <w:sz w:val="22"/>
                <w:szCs w:val="22"/>
              </w:rPr>
              <w:t>Таблиця 1</w:t>
            </w:r>
          </w:p>
        </w:tc>
      </w:tr>
      <w:tr w:rsidR="00E90A1B" w:rsidRPr="00035B96" w14:paraId="590697A2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6BCAE" w14:textId="77777777" w:rsidR="00E90A1B" w:rsidRPr="00035B96" w:rsidRDefault="00000000">
            <w:r w:rsidRPr="00035B96">
              <w:rPr>
                <w:sz w:val="22"/>
                <w:szCs w:val="22"/>
              </w:rPr>
              <w:t>Сумарний FTE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10A12" w14:textId="77777777" w:rsidR="00E90A1B" w:rsidRPr="00035B96" w:rsidRDefault="00000000">
            <w:r w:rsidRPr="00035B96">
              <w:rPr>
                <w:sz w:val="22"/>
                <w:szCs w:val="22"/>
              </w:rPr>
              <w:t>3.0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C2A7B" w14:textId="77777777" w:rsidR="00E90A1B" w:rsidRPr="00035B96" w:rsidRDefault="00000000">
            <w:r w:rsidRPr="00035B96">
              <w:rPr>
                <w:sz w:val="22"/>
                <w:szCs w:val="22"/>
              </w:rPr>
              <w:t>Сума ставок</w:t>
            </w:r>
          </w:p>
        </w:tc>
      </w:tr>
      <w:tr w:rsidR="00E90A1B" w:rsidRPr="00035B96" w14:paraId="1C1A89AC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411B8" w14:textId="77777777" w:rsidR="00E90A1B" w:rsidRPr="00035B96" w:rsidRDefault="00000000">
            <w:r w:rsidRPr="00035B96">
              <w:rPr>
                <w:sz w:val="22"/>
                <w:szCs w:val="22"/>
              </w:rPr>
              <w:t>Робочих годин на 1 FTE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8A0F3" w14:textId="77777777" w:rsidR="00E90A1B" w:rsidRPr="00035B96" w:rsidRDefault="00000000">
            <w:r w:rsidRPr="00035B96">
              <w:rPr>
                <w:sz w:val="22"/>
                <w:szCs w:val="22"/>
              </w:rPr>
              <w:t>40 год/тиждень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373B3" w14:textId="77777777" w:rsidR="00E90A1B" w:rsidRPr="00035B96" w:rsidRDefault="00000000">
            <w:r w:rsidRPr="00035B96">
              <w:rPr>
                <w:sz w:val="22"/>
                <w:szCs w:val="22"/>
              </w:rPr>
              <w:t>Стандарт</w:t>
            </w:r>
          </w:p>
        </w:tc>
      </w:tr>
      <w:tr w:rsidR="00E90A1B" w:rsidRPr="00035B96" w14:paraId="7A200951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057B0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Overheads</w:t>
            </w:r>
            <w:proofErr w:type="spellEnd"/>
            <w:r w:rsidRPr="00035B96">
              <w:rPr>
                <w:sz w:val="22"/>
                <w:szCs w:val="22"/>
              </w:rPr>
              <w:t xml:space="preserve"> (накладні витрати)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0CA5D" w14:textId="77777777" w:rsidR="00E90A1B" w:rsidRPr="00035B96" w:rsidRDefault="00000000">
            <w:r w:rsidRPr="00035B96">
              <w:rPr>
                <w:sz w:val="22"/>
                <w:szCs w:val="22"/>
              </w:rPr>
              <w:t>+12% (</w:t>
            </w:r>
            <w:proofErr w:type="spellStart"/>
            <w:r w:rsidRPr="00035B96">
              <w:rPr>
                <w:sz w:val="22"/>
                <w:szCs w:val="22"/>
              </w:rPr>
              <w:t>Jira</w:t>
            </w:r>
            <w:proofErr w:type="spellEnd"/>
            <w:r w:rsidRPr="00035B96">
              <w:rPr>
                <w:sz w:val="22"/>
                <w:szCs w:val="22"/>
              </w:rPr>
              <w:t xml:space="preserve">, </w:t>
            </w:r>
            <w:proofErr w:type="spellStart"/>
            <w:r w:rsidRPr="00035B96">
              <w:rPr>
                <w:sz w:val="22"/>
                <w:szCs w:val="22"/>
              </w:rPr>
              <w:t>Slack</w:t>
            </w:r>
            <w:proofErr w:type="spellEnd"/>
            <w:r w:rsidRPr="00035B96">
              <w:rPr>
                <w:sz w:val="22"/>
                <w:szCs w:val="22"/>
              </w:rPr>
              <w:t xml:space="preserve">, </w:t>
            </w:r>
            <w:proofErr w:type="spellStart"/>
            <w:r w:rsidRPr="00035B96">
              <w:rPr>
                <w:sz w:val="22"/>
                <w:szCs w:val="22"/>
              </w:rPr>
              <w:t>GitHub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SaaS</w:t>
            </w:r>
            <w:proofErr w:type="spellEnd"/>
            <w:r w:rsidRPr="00035B96">
              <w:rPr>
                <w:sz w:val="22"/>
                <w:szCs w:val="22"/>
              </w:rPr>
              <w:t>)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019F1" w14:textId="77777777" w:rsidR="00E90A1B" w:rsidRPr="00035B96" w:rsidRDefault="00000000">
            <w:r w:rsidRPr="00035B96">
              <w:rPr>
                <w:sz w:val="22"/>
                <w:szCs w:val="22"/>
              </w:rPr>
              <w:t>Таблиця 1</w:t>
            </w:r>
          </w:p>
        </w:tc>
      </w:tr>
      <w:tr w:rsidR="00E90A1B" w:rsidRPr="00035B96" w14:paraId="367E941A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24F4E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Кількість годин в 1 </w:t>
            </w:r>
            <w:proofErr w:type="spellStart"/>
            <w:r w:rsidRPr="00035B96">
              <w:rPr>
                <w:sz w:val="22"/>
                <w:szCs w:val="22"/>
              </w:rPr>
              <w:t>Story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Point</w:t>
            </w:r>
            <w:proofErr w:type="spellEnd"/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925F2" w14:textId="77777777" w:rsidR="00E90A1B" w:rsidRPr="00035B96" w:rsidRDefault="00000000">
            <w:r w:rsidRPr="00035B96">
              <w:rPr>
                <w:sz w:val="22"/>
                <w:szCs w:val="22"/>
              </w:rPr>
              <w:t>6 год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1A11D" w14:textId="77777777" w:rsidR="00E90A1B" w:rsidRPr="00035B96" w:rsidRDefault="00000000">
            <w:r w:rsidRPr="00035B96">
              <w:rPr>
                <w:sz w:val="22"/>
                <w:szCs w:val="22"/>
              </w:rPr>
              <w:t>Таблиця 2</w:t>
            </w:r>
          </w:p>
        </w:tc>
      </w:tr>
      <w:tr w:rsidR="00E90A1B" w:rsidRPr="00035B96" w14:paraId="459EE1C2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4769F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Velocity</w:t>
            </w:r>
            <w:proofErr w:type="spellEnd"/>
            <w:r w:rsidRPr="00035B96">
              <w:rPr>
                <w:sz w:val="22"/>
                <w:szCs w:val="22"/>
              </w:rPr>
              <w:t xml:space="preserve"> (1 спринт = 2 тижні)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78F0D" w14:textId="77777777" w:rsidR="00E90A1B" w:rsidRPr="00035B96" w:rsidRDefault="00000000">
            <w:r w:rsidRPr="00035B96">
              <w:rPr>
                <w:sz w:val="22"/>
                <w:szCs w:val="22"/>
              </w:rPr>
              <w:t>18 SP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79EAB" w14:textId="77777777" w:rsidR="00E90A1B" w:rsidRPr="00035B96" w:rsidRDefault="00000000">
            <w:r w:rsidRPr="00035B96">
              <w:rPr>
                <w:sz w:val="22"/>
                <w:szCs w:val="22"/>
              </w:rPr>
              <w:t>Таблиця 2</w:t>
            </w:r>
          </w:p>
        </w:tc>
      </w:tr>
      <w:tr w:rsidR="00E90A1B" w:rsidRPr="00035B96" w14:paraId="0BFC3144" w14:textId="77777777"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7AEEF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Загальний </w:t>
            </w:r>
            <w:proofErr w:type="spellStart"/>
            <w:r w:rsidRPr="00035B96">
              <w:rPr>
                <w:sz w:val="22"/>
                <w:szCs w:val="22"/>
              </w:rPr>
              <w:t>Scope</w:t>
            </w:r>
            <w:proofErr w:type="spellEnd"/>
            <w:r w:rsidRPr="00035B96">
              <w:rPr>
                <w:sz w:val="22"/>
                <w:szCs w:val="22"/>
              </w:rPr>
              <w:t xml:space="preserve"> на 4 тижні (2 </w:t>
            </w:r>
            <w:proofErr w:type="spellStart"/>
            <w:r w:rsidRPr="00035B96">
              <w:rPr>
                <w:sz w:val="22"/>
                <w:szCs w:val="22"/>
              </w:rPr>
              <w:t>спринти</w:t>
            </w:r>
            <w:proofErr w:type="spellEnd"/>
            <w:r w:rsidRPr="00035B96">
              <w:rPr>
                <w:sz w:val="22"/>
                <w:szCs w:val="22"/>
              </w:rPr>
              <w:t>)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EF067" w14:textId="77777777" w:rsidR="00E90A1B" w:rsidRPr="00035B96" w:rsidRDefault="00000000">
            <w:r w:rsidRPr="00035B96">
              <w:rPr>
                <w:sz w:val="22"/>
                <w:szCs w:val="22"/>
              </w:rPr>
              <w:t>36 SP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95059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Velocity</w:t>
            </w:r>
            <w:proofErr w:type="spellEnd"/>
            <w:r w:rsidRPr="00035B96">
              <w:rPr>
                <w:sz w:val="22"/>
                <w:szCs w:val="22"/>
              </w:rPr>
              <w:t xml:space="preserve"> × 2</w:t>
            </w:r>
          </w:p>
        </w:tc>
      </w:tr>
    </w:tbl>
    <w:p w14:paraId="64FAA364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1.2. Розрахунок </w:t>
      </w:r>
      <w:proofErr w:type="spellStart"/>
      <w:r w:rsidRPr="00035B96">
        <w:rPr>
          <w:b/>
          <w:bCs/>
          <w:color w:val="auto"/>
          <w:sz w:val="28"/>
          <w:szCs w:val="28"/>
        </w:rPr>
        <w:t>Weekly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Burn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Rate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035B96">
        <w:rPr>
          <w:b/>
          <w:bCs/>
          <w:color w:val="auto"/>
          <w:sz w:val="28"/>
          <w:szCs w:val="28"/>
        </w:rPr>
        <w:t>Weekly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PV)</w:t>
      </w:r>
    </w:p>
    <w:p w14:paraId="7E5B1B2D" w14:textId="77777777" w:rsidR="00E90A1B" w:rsidRPr="00035B96" w:rsidRDefault="00000000">
      <w:pPr>
        <w:spacing w:after="120" w:line="300" w:lineRule="auto"/>
        <w:jc w:val="both"/>
      </w:pPr>
      <w:r w:rsidRPr="00035B96">
        <w:t>Крок 1: Загальна кількість людино-годин на тиждень:</w:t>
      </w:r>
    </w:p>
    <w:p w14:paraId="082E841D" w14:textId="77777777" w:rsidR="00E90A1B" w:rsidRPr="00035B96" w:rsidRDefault="00000000">
      <w:pPr>
        <w:spacing w:after="120" w:line="300" w:lineRule="auto"/>
        <w:ind w:left="360"/>
        <w:jc w:val="both"/>
      </w:pPr>
      <w:r w:rsidRPr="00035B96">
        <w:t xml:space="preserve">     </w:t>
      </w:r>
      <w:proofErr w:type="spellStart"/>
      <w:r w:rsidRPr="00035B96">
        <w:t>Hours</w:t>
      </w:r>
      <w:proofErr w:type="spellEnd"/>
      <w:r w:rsidRPr="00035B96">
        <w:t>/</w:t>
      </w:r>
      <w:proofErr w:type="spellStart"/>
      <w:r w:rsidRPr="00035B96">
        <w:t>week</w:t>
      </w:r>
      <w:proofErr w:type="spellEnd"/>
      <w:r w:rsidRPr="00035B96">
        <w:t xml:space="preserve"> = FTE × 40 = 3.0 × 40 = 120 годин</w:t>
      </w:r>
    </w:p>
    <w:p w14:paraId="7B8EFC43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Крок 2: Тижневий </w:t>
      </w:r>
      <w:proofErr w:type="spellStart"/>
      <w:r w:rsidRPr="00035B96">
        <w:t>Labor</w:t>
      </w:r>
      <w:proofErr w:type="spellEnd"/>
      <w:r w:rsidRPr="00035B96">
        <w:t xml:space="preserve"> </w:t>
      </w:r>
      <w:proofErr w:type="spellStart"/>
      <w:r w:rsidRPr="00035B96">
        <w:t>Cost</w:t>
      </w:r>
      <w:proofErr w:type="spellEnd"/>
      <w:r w:rsidRPr="00035B96">
        <w:t xml:space="preserve"> (чиста праця):</w:t>
      </w:r>
    </w:p>
    <w:p w14:paraId="37708B3B" w14:textId="77777777" w:rsidR="00E90A1B" w:rsidRPr="00035B96" w:rsidRDefault="00000000">
      <w:pPr>
        <w:spacing w:after="120" w:line="300" w:lineRule="auto"/>
        <w:ind w:left="360"/>
        <w:jc w:val="both"/>
      </w:pPr>
      <w:r w:rsidRPr="00035B96">
        <w:t xml:space="preserve">     </w:t>
      </w:r>
      <w:proofErr w:type="spellStart"/>
      <w:r w:rsidRPr="00035B96">
        <w:t>Labor</w:t>
      </w:r>
      <w:proofErr w:type="spellEnd"/>
      <w:r w:rsidRPr="00035B96">
        <w:t xml:space="preserve"> </w:t>
      </w:r>
      <w:proofErr w:type="spellStart"/>
      <w:r w:rsidRPr="00035B96">
        <w:t>Cost</w:t>
      </w:r>
      <w:proofErr w:type="spellEnd"/>
      <w:r w:rsidRPr="00035B96">
        <w:t xml:space="preserve"> = 120 год × $35/год = $4 200</w:t>
      </w:r>
    </w:p>
    <w:p w14:paraId="739A17B1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Крок 3: Тижневі </w:t>
      </w:r>
      <w:proofErr w:type="spellStart"/>
      <w:r w:rsidRPr="00035B96">
        <w:t>Overheads</w:t>
      </w:r>
      <w:proofErr w:type="spellEnd"/>
      <w:r w:rsidRPr="00035B96">
        <w:t xml:space="preserve"> (інфраструктура та ліцензії):</w:t>
      </w:r>
    </w:p>
    <w:p w14:paraId="798BE984" w14:textId="77777777" w:rsidR="00E90A1B" w:rsidRPr="00035B96" w:rsidRDefault="00000000">
      <w:pPr>
        <w:spacing w:after="120" w:line="300" w:lineRule="auto"/>
        <w:ind w:left="360"/>
        <w:jc w:val="both"/>
      </w:pPr>
      <w:r w:rsidRPr="00035B96">
        <w:t xml:space="preserve">     </w:t>
      </w:r>
      <w:proofErr w:type="spellStart"/>
      <w:r w:rsidRPr="00035B96">
        <w:t>Overheads</w:t>
      </w:r>
      <w:proofErr w:type="spellEnd"/>
      <w:r w:rsidRPr="00035B96">
        <w:t xml:space="preserve"> = $4 200 × 12% = $504</w:t>
      </w:r>
    </w:p>
    <w:p w14:paraId="078A75DA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Крок 4: Тижневий </w:t>
      </w:r>
      <w:proofErr w:type="spellStart"/>
      <w:r w:rsidRPr="00035B96">
        <w:t>Burn</w:t>
      </w:r>
      <w:proofErr w:type="spellEnd"/>
      <w:r w:rsidRPr="00035B96">
        <w:t xml:space="preserve"> </w:t>
      </w:r>
      <w:proofErr w:type="spellStart"/>
      <w:r w:rsidRPr="00035B96">
        <w:t>Rate</w:t>
      </w:r>
      <w:proofErr w:type="spellEnd"/>
      <w:r w:rsidRPr="00035B96">
        <w:t xml:space="preserve"> = тижневий PV:</w:t>
      </w:r>
    </w:p>
    <w:p w14:paraId="65D7DA46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</w:t>
      </w:r>
      <w:proofErr w:type="spellStart"/>
      <w:r w:rsidRPr="00035B96">
        <w:rPr>
          <w:b/>
          <w:bCs/>
        </w:rPr>
        <w:t>Weekly</w:t>
      </w:r>
      <w:proofErr w:type="spellEnd"/>
      <w:r w:rsidRPr="00035B96">
        <w:rPr>
          <w:b/>
          <w:bCs/>
        </w:rPr>
        <w:t xml:space="preserve"> PV = </w:t>
      </w:r>
      <w:proofErr w:type="spellStart"/>
      <w:r w:rsidRPr="00035B96">
        <w:rPr>
          <w:b/>
          <w:bCs/>
        </w:rPr>
        <w:t>Labor</w:t>
      </w:r>
      <w:proofErr w:type="spellEnd"/>
      <w:r w:rsidRPr="00035B96">
        <w:rPr>
          <w:b/>
          <w:bCs/>
        </w:rPr>
        <w:t xml:space="preserve"> </w:t>
      </w:r>
      <w:proofErr w:type="spellStart"/>
      <w:r w:rsidRPr="00035B96">
        <w:rPr>
          <w:b/>
          <w:bCs/>
        </w:rPr>
        <w:t>Cost</w:t>
      </w:r>
      <w:proofErr w:type="spellEnd"/>
      <w:r w:rsidRPr="00035B96">
        <w:rPr>
          <w:b/>
          <w:bCs/>
        </w:rPr>
        <w:t xml:space="preserve"> + </w:t>
      </w:r>
      <w:proofErr w:type="spellStart"/>
      <w:r w:rsidRPr="00035B96">
        <w:rPr>
          <w:b/>
          <w:bCs/>
        </w:rPr>
        <w:t>Overheads</w:t>
      </w:r>
      <w:proofErr w:type="spellEnd"/>
      <w:r w:rsidRPr="00035B96">
        <w:rPr>
          <w:b/>
          <w:bCs/>
        </w:rPr>
        <w:t xml:space="preserve"> = $4 200 + $504 = $4 704</w:t>
      </w:r>
    </w:p>
    <w:p w14:paraId="24DDA478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1.3. Таблиця кумулятивного PV та значення BAC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600"/>
        <w:gridCol w:w="2000"/>
      </w:tblGrid>
      <w:tr w:rsidR="00E90A1B" w:rsidRPr="00035B96" w14:paraId="2A2C74CB" w14:textId="77777777" w:rsidTr="00680399">
        <w:trPr>
          <w:tblHeader/>
        </w:trPr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B5ECA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Період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06B5B" w14:textId="77777777" w:rsidR="00E90A1B" w:rsidRPr="00035B96" w:rsidRDefault="00000000">
            <w:pPr>
              <w:jc w:val="center"/>
            </w:pPr>
            <w:proofErr w:type="spellStart"/>
            <w:r w:rsidRPr="00035B96">
              <w:rPr>
                <w:b/>
                <w:bCs/>
                <w:sz w:val="22"/>
                <w:szCs w:val="22"/>
              </w:rPr>
              <w:t>Weekly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 xml:space="preserve"> PV ($)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38B8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Кумулятивний PV ($)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D860E" w14:textId="77777777" w:rsidR="00E90A1B" w:rsidRPr="00035B96" w:rsidRDefault="00000000">
            <w:pPr>
              <w:jc w:val="center"/>
            </w:pPr>
            <w:proofErr w:type="spellStart"/>
            <w:r w:rsidRPr="00035B96">
              <w:rPr>
                <w:b/>
                <w:bCs/>
                <w:sz w:val="22"/>
                <w:szCs w:val="22"/>
              </w:rPr>
              <w:t>Coverage</w:t>
            </w:r>
            <w:proofErr w:type="spellEnd"/>
          </w:p>
        </w:tc>
      </w:tr>
      <w:tr w:rsidR="00E90A1B" w:rsidRPr="00035B96" w14:paraId="29A90C86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961F2" w14:textId="77777777" w:rsidR="00E90A1B" w:rsidRPr="00035B96" w:rsidRDefault="00000000">
            <w:r w:rsidRPr="00035B96">
              <w:rPr>
                <w:sz w:val="22"/>
                <w:szCs w:val="22"/>
              </w:rPr>
              <w:t>Тиждень 1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F3E5B" w14:textId="77777777" w:rsidR="00E90A1B" w:rsidRPr="00035B96" w:rsidRDefault="00000000">
            <w:r w:rsidRPr="00035B96">
              <w:rPr>
                <w:sz w:val="22"/>
                <w:szCs w:val="22"/>
              </w:rPr>
              <w:t>4 704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800CD" w14:textId="77777777" w:rsidR="00E90A1B" w:rsidRPr="00035B96" w:rsidRDefault="00000000">
            <w:r w:rsidRPr="00035B96">
              <w:rPr>
                <w:sz w:val="22"/>
                <w:szCs w:val="22"/>
              </w:rPr>
              <w:t>4 704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386DA" w14:textId="77777777" w:rsidR="00E90A1B" w:rsidRPr="00035B96" w:rsidRDefault="00000000">
            <w:r w:rsidRPr="00035B96">
              <w:rPr>
                <w:sz w:val="22"/>
                <w:szCs w:val="22"/>
              </w:rPr>
              <w:t>25%</w:t>
            </w:r>
          </w:p>
        </w:tc>
      </w:tr>
      <w:tr w:rsidR="00E90A1B" w:rsidRPr="00035B96" w14:paraId="4C467A6D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2346A" w14:textId="77777777" w:rsidR="00E90A1B" w:rsidRPr="00035B96" w:rsidRDefault="00000000">
            <w:r w:rsidRPr="00035B96">
              <w:rPr>
                <w:sz w:val="22"/>
                <w:szCs w:val="22"/>
              </w:rPr>
              <w:t>Тиждень 2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1A824" w14:textId="77777777" w:rsidR="00E90A1B" w:rsidRPr="00035B96" w:rsidRDefault="00000000">
            <w:r w:rsidRPr="00035B96">
              <w:rPr>
                <w:sz w:val="22"/>
                <w:szCs w:val="22"/>
              </w:rPr>
              <w:t>4 704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C3A8E" w14:textId="77777777" w:rsidR="00E90A1B" w:rsidRPr="00035B96" w:rsidRDefault="00000000">
            <w:r w:rsidRPr="00035B96">
              <w:rPr>
                <w:sz w:val="22"/>
                <w:szCs w:val="22"/>
              </w:rPr>
              <w:t>9 408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F2C62" w14:textId="77777777" w:rsidR="00E90A1B" w:rsidRPr="00035B96" w:rsidRDefault="00000000">
            <w:r w:rsidRPr="00035B96">
              <w:rPr>
                <w:sz w:val="22"/>
                <w:szCs w:val="22"/>
              </w:rPr>
              <w:t>50% (</w:t>
            </w:r>
            <w:proofErr w:type="spellStart"/>
            <w:r w:rsidRPr="00035B96">
              <w:rPr>
                <w:sz w:val="22"/>
                <w:szCs w:val="22"/>
              </w:rPr>
              <w:t>Reporting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Date</w:t>
            </w:r>
            <w:proofErr w:type="spellEnd"/>
            <w:r w:rsidRPr="00035B96">
              <w:rPr>
                <w:sz w:val="22"/>
                <w:szCs w:val="22"/>
              </w:rPr>
              <w:t>)</w:t>
            </w:r>
          </w:p>
        </w:tc>
      </w:tr>
      <w:tr w:rsidR="00E90A1B" w:rsidRPr="00035B96" w14:paraId="15BA0F60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384BC" w14:textId="77777777" w:rsidR="00E90A1B" w:rsidRPr="00035B96" w:rsidRDefault="00000000">
            <w:r w:rsidRPr="00035B96">
              <w:rPr>
                <w:sz w:val="22"/>
                <w:szCs w:val="22"/>
              </w:rPr>
              <w:t>Тиждень 3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7F1AB" w14:textId="77777777" w:rsidR="00E90A1B" w:rsidRPr="00035B96" w:rsidRDefault="00000000">
            <w:r w:rsidRPr="00035B96">
              <w:rPr>
                <w:sz w:val="22"/>
                <w:szCs w:val="22"/>
              </w:rPr>
              <w:t>4 704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F1100" w14:textId="77777777" w:rsidR="00E90A1B" w:rsidRPr="00035B96" w:rsidRDefault="00000000">
            <w:r w:rsidRPr="00035B96">
              <w:rPr>
                <w:sz w:val="22"/>
                <w:szCs w:val="22"/>
              </w:rPr>
              <w:t>14 112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C0BB5" w14:textId="77777777" w:rsidR="00E90A1B" w:rsidRPr="00035B96" w:rsidRDefault="00000000">
            <w:r w:rsidRPr="00035B96">
              <w:rPr>
                <w:sz w:val="22"/>
                <w:szCs w:val="22"/>
              </w:rPr>
              <w:t>75%</w:t>
            </w:r>
          </w:p>
        </w:tc>
      </w:tr>
      <w:tr w:rsidR="00E90A1B" w:rsidRPr="00035B96" w14:paraId="1C7704A7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C89A7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Тиждень 4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992DA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4 704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37E19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18 816 (BAC)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97B2C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100%</w:t>
            </w:r>
          </w:p>
        </w:tc>
      </w:tr>
    </w:tbl>
    <w:p w14:paraId="1CFA40F4" w14:textId="77777777" w:rsidR="00E90A1B" w:rsidRPr="00035B96" w:rsidRDefault="00000000">
      <w:pPr>
        <w:spacing w:after="240" w:line="300" w:lineRule="auto"/>
        <w:jc w:val="center"/>
      </w:pPr>
      <w:proofErr w:type="spellStart"/>
      <w:r w:rsidRPr="00035B96">
        <w:rPr>
          <w:b/>
          <w:bCs/>
        </w:rPr>
        <w:t>Budget</w:t>
      </w:r>
      <w:proofErr w:type="spellEnd"/>
      <w:r w:rsidRPr="00035B96">
        <w:rPr>
          <w:b/>
          <w:bCs/>
        </w:rPr>
        <w:t xml:space="preserve"> </w:t>
      </w:r>
      <w:proofErr w:type="spellStart"/>
      <w:r w:rsidRPr="00035B96">
        <w:rPr>
          <w:b/>
          <w:bCs/>
        </w:rPr>
        <w:t>at</w:t>
      </w:r>
      <w:proofErr w:type="spellEnd"/>
      <w:r w:rsidRPr="00035B96">
        <w:rPr>
          <w:b/>
          <w:bCs/>
        </w:rPr>
        <w:t xml:space="preserve"> </w:t>
      </w:r>
      <w:proofErr w:type="spellStart"/>
      <w:r w:rsidRPr="00035B96">
        <w:rPr>
          <w:b/>
          <w:bCs/>
        </w:rPr>
        <w:t>Completion</w:t>
      </w:r>
      <w:proofErr w:type="spellEnd"/>
      <w:r w:rsidRPr="00035B96">
        <w:rPr>
          <w:b/>
          <w:bCs/>
        </w:rPr>
        <w:t xml:space="preserve"> (BAC) = $4 704 × 4 = </w:t>
      </w:r>
      <w:r w:rsidRPr="00035B96">
        <w:rPr>
          <w:b/>
          <w:bCs/>
          <w:sz w:val="26"/>
          <w:szCs w:val="26"/>
        </w:rPr>
        <w:t>$18 816</w:t>
      </w:r>
    </w:p>
    <w:p w14:paraId="479A92A7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lastRenderedPageBreak/>
        <w:t xml:space="preserve">1.4. </w:t>
      </w:r>
      <w:proofErr w:type="spellStart"/>
      <w:r w:rsidRPr="00035B96">
        <w:rPr>
          <w:b/>
          <w:bCs/>
          <w:color w:val="auto"/>
          <w:sz w:val="28"/>
          <w:szCs w:val="28"/>
        </w:rPr>
        <w:t>Calibration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Note</w:t>
      </w:r>
      <w:proofErr w:type="spellEnd"/>
    </w:p>
    <w:p w14:paraId="0FF8EB7C" w14:textId="77777777" w:rsidR="00E90A1B" w:rsidRPr="00035B96" w:rsidRDefault="00000000">
      <w:pPr>
        <w:spacing w:after="120" w:line="300" w:lineRule="auto"/>
        <w:jc w:val="both"/>
      </w:pPr>
      <w:proofErr w:type="spellStart"/>
      <w:r w:rsidRPr="00035B96">
        <w:t>Self-check</w:t>
      </w:r>
      <w:proofErr w:type="spellEnd"/>
      <w:r w:rsidRPr="00035B96">
        <w:t xml:space="preserve">: вартість 1 SP = 6 год × $35 = $210. Загальний </w:t>
      </w:r>
      <w:proofErr w:type="spellStart"/>
      <w:r w:rsidRPr="00035B96">
        <w:t>scope</w:t>
      </w:r>
      <w:proofErr w:type="spellEnd"/>
      <w:r w:rsidRPr="00035B96">
        <w:t xml:space="preserve"> = 36 SP. Сумарна «чиста» вартість через SP: 36 × $210 = $7 560. Чистий </w:t>
      </w:r>
      <w:proofErr w:type="spellStart"/>
      <w:r w:rsidRPr="00035B96">
        <w:t>Labor</w:t>
      </w:r>
      <w:proofErr w:type="spellEnd"/>
      <w:r w:rsidRPr="00035B96">
        <w:t xml:space="preserve"> </w:t>
      </w:r>
      <w:proofErr w:type="spellStart"/>
      <w:r w:rsidRPr="00035B96">
        <w:t>Cost</w:t>
      </w:r>
      <w:proofErr w:type="spellEnd"/>
      <w:r w:rsidRPr="00035B96">
        <w:t xml:space="preserve"> (без </w:t>
      </w:r>
      <w:proofErr w:type="spellStart"/>
      <w:r w:rsidRPr="00035B96">
        <w:t>Overheads</w:t>
      </w:r>
      <w:proofErr w:type="spellEnd"/>
      <w:r w:rsidRPr="00035B96">
        <w:t>) за 4 тижні: $4 200 × 4 = $16 800.</w:t>
      </w:r>
    </w:p>
    <w:p w14:paraId="5B6EAD37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Невідповідність (~$9 240) пояснюється тим, що </w:t>
      </w:r>
      <w:proofErr w:type="spellStart"/>
      <w:r w:rsidRPr="00035B96">
        <w:t>Velocity</w:t>
      </w:r>
      <w:proofErr w:type="spellEnd"/>
      <w:r w:rsidRPr="00035B96">
        <w:t xml:space="preserve"> у Таблиці 2 Додатка уніфікована для всіх варіантів і не повністю синхронізована з FTE-</w:t>
      </w:r>
      <w:proofErr w:type="spellStart"/>
      <w:r w:rsidRPr="00035B96">
        <w:t>капасіті</w:t>
      </w:r>
      <w:proofErr w:type="spellEnd"/>
      <w:r w:rsidRPr="00035B96">
        <w:t xml:space="preserve"> Варіанту 1. Це нормально для навчальної моделі: SP-метрика використовується для прогнозу темпу команди, а </w:t>
      </w:r>
      <w:proofErr w:type="spellStart"/>
      <w:r w:rsidRPr="00035B96">
        <w:t>Burn</w:t>
      </w:r>
      <w:proofErr w:type="spellEnd"/>
      <w:r w:rsidRPr="00035B96">
        <w:t xml:space="preserve"> </w:t>
      </w:r>
      <w:proofErr w:type="spellStart"/>
      <w:r w:rsidRPr="00035B96">
        <w:t>Rate</w:t>
      </w:r>
      <w:proofErr w:type="spellEnd"/>
      <w:r w:rsidRPr="00035B96">
        <w:t xml:space="preserve"> — для контролю фінансових витрат. </w:t>
      </w:r>
      <w:proofErr w:type="spellStart"/>
      <w:r w:rsidRPr="00035B96">
        <w:t>Методичка</w:t>
      </w:r>
      <w:proofErr w:type="spellEnd"/>
      <w:r w:rsidRPr="00035B96">
        <w:t xml:space="preserve"> прямо допускає «приблизну» рівність (</w:t>
      </w:r>
      <w:proofErr w:type="spellStart"/>
      <w:r w:rsidRPr="00035B96">
        <w:t>self-check</w:t>
      </w:r>
      <w:proofErr w:type="spellEnd"/>
      <w:r w:rsidRPr="00035B96">
        <w:t>) без жорсткої прив’язки.</w:t>
      </w:r>
    </w:p>
    <w:p w14:paraId="3FF80786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1.5. Графік S-</w:t>
      </w:r>
      <w:proofErr w:type="spellStart"/>
      <w:r w:rsidRPr="00035B96">
        <w:rPr>
          <w:b/>
          <w:bCs/>
          <w:color w:val="auto"/>
          <w:sz w:val="28"/>
          <w:szCs w:val="28"/>
        </w:rPr>
        <w:t>Curve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(плановий)</w:t>
      </w:r>
    </w:p>
    <w:p w14:paraId="294572C7" w14:textId="77777777" w:rsidR="00E90A1B" w:rsidRPr="00035B96" w:rsidRDefault="00000000">
      <w:pPr>
        <w:spacing w:before="160" w:after="160"/>
        <w:jc w:val="center"/>
      </w:pPr>
      <w:r w:rsidRPr="00035B96">
        <w:rPr>
          <w:noProof/>
        </w:rPr>
        <w:drawing>
          <wp:inline distT="0" distB="0" distL="0" distR="0" wp14:anchorId="1F7166D0" wp14:editId="5C81F5A7">
            <wp:extent cx="5143500" cy="3086100"/>
            <wp:effectExtent l="0" t="0" r="0" b="0"/>
            <wp:docPr id="1" name="lr7_s_curve.png" descr="lr7_s_curve.png" title="lr7_s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00A0" w14:textId="77777777" w:rsidR="00E90A1B" w:rsidRPr="00035B96" w:rsidRDefault="00000000">
      <w:pPr>
        <w:spacing w:after="240"/>
        <w:jc w:val="center"/>
      </w:pPr>
      <w:r w:rsidRPr="00035B96">
        <w:rPr>
          <w:i/>
          <w:iCs/>
          <w:sz w:val="22"/>
          <w:szCs w:val="22"/>
        </w:rPr>
        <w:t>Рис. 1. Кумулятивна крива планових витрат (S-</w:t>
      </w:r>
      <w:proofErr w:type="spellStart"/>
      <w:r w:rsidRPr="00035B96">
        <w:rPr>
          <w:i/>
          <w:iCs/>
          <w:sz w:val="22"/>
          <w:szCs w:val="22"/>
        </w:rPr>
        <w:t>Curve</w:t>
      </w:r>
      <w:proofErr w:type="spellEnd"/>
      <w:r w:rsidRPr="00035B96">
        <w:rPr>
          <w:i/>
          <w:iCs/>
          <w:sz w:val="22"/>
          <w:szCs w:val="22"/>
        </w:rPr>
        <w:t>). Базова лінія для порівняння у наступних завданнях.</w:t>
      </w:r>
    </w:p>
    <w:p w14:paraId="0691ED25" w14:textId="77777777" w:rsidR="00E90A1B" w:rsidRPr="00035B96" w:rsidRDefault="00000000">
      <w:r w:rsidRPr="00035B96">
        <w:br w:type="page"/>
      </w:r>
    </w:p>
    <w:p w14:paraId="274350F3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>Завдання 2. Моделювання «Екватора»: AC та EV</w:t>
      </w:r>
    </w:p>
    <w:p w14:paraId="5C855012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2.1. Контекст </w:t>
      </w:r>
      <w:proofErr w:type="spellStart"/>
      <w:r w:rsidRPr="00035B96">
        <w:rPr>
          <w:b/>
          <w:bCs/>
          <w:color w:val="auto"/>
          <w:sz w:val="28"/>
          <w:szCs w:val="28"/>
        </w:rPr>
        <w:t>Reporting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Date</w:t>
      </w:r>
      <w:proofErr w:type="spellEnd"/>
    </w:p>
    <w:p w14:paraId="015D9B8F" w14:textId="77777777" w:rsidR="00E90A1B" w:rsidRPr="00035B96" w:rsidRDefault="00000000">
      <w:pPr>
        <w:spacing w:after="120" w:line="300" w:lineRule="auto"/>
        <w:jc w:val="both"/>
      </w:pPr>
      <w:proofErr w:type="spellStart"/>
      <w:r w:rsidRPr="00035B96">
        <w:t>Reporting</w:t>
      </w:r>
      <w:proofErr w:type="spellEnd"/>
      <w:r w:rsidRPr="00035B96">
        <w:t xml:space="preserve"> </w:t>
      </w:r>
      <w:proofErr w:type="spellStart"/>
      <w:r w:rsidRPr="00035B96">
        <w:t>Date</w:t>
      </w:r>
      <w:proofErr w:type="spellEnd"/>
      <w:r w:rsidRPr="00035B96">
        <w:t xml:space="preserve"> — кінець 2-го тижня (середина проєкту). На цю дату фіксуємо «зріз» фінансового та операційного стану проєкту </w:t>
      </w:r>
      <w:proofErr w:type="spellStart"/>
      <w:r w:rsidRPr="00035B96">
        <w:t>BookOff</w:t>
      </w:r>
      <w:proofErr w:type="spellEnd"/>
      <w:r w:rsidRPr="00035B96">
        <w:t>. Згідно з Завданням 1, плановий показник на цю дату:</w:t>
      </w:r>
    </w:p>
    <w:p w14:paraId="7F256854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PV (кінець 2-го тижня) = </w:t>
      </w:r>
      <w:proofErr w:type="spellStart"/>
      <w:r w:rsidRPr="00035B96">
        <w:rPr>
          <w:b/>
          <w:bCs/>
        </w:rPr>
        <w:t>Weekly</w:t>
      </w:r>
      <w:proofErr w:type="spellEnd"/>
      <w:r w:rsidRPr="00035B96">
        <w:rPr>
          <w:b/>
          <w:bCs/>
        </w:rPr>
        <w:t xml:space="preserve"> PV × 2 = $9 408</w:t>
      </w:r>
    </w:p>
    <w:p w14:paraId="5920653D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2.2. Пошаровий розрахунок </w:t>
      </w:r>
      <w:proofErr w:type="spellStart"/>
      <w:r w:rsidRPr="00035B96">
        <w:rPr>
          <w:b/>
          <w:bCs/>
          <w:color w:val="auto"/>
          <w:sz w:val="28"/>
          <w:szCs w:val="28"/>
        </w:rPr>
        <w:t>Actual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Cost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(AC)</w:t>
      </w:r>
    </w:p>
    <w:p w14:paraId="4AD8AACE" w14:textId="77777777" w:rsidR="00E90A1B" w:rsidRPr="00035B96" w:rsidRDefault="00000000">
      <w:pPr>
        <w:spacing w:after="120" w:line="300" w:lineRule="auto"/>
        <w:jc w:val="both"/>
      </w:pPr>
      <w:r w:rsidRPr="00035B96">
        <w:t>Згідно з умовою Варіанту 1 (Таблиця 3 Додатка): відхилення AC = +15% від PV. Фактичні витрати формуються трьома послідовними шарами: базовий AC → податковий шар (ФОП 3 група) → шар фінансових ризиків (Таблиця 4).</w:t>
      </w:r>
    </w:p>
    <w:p w14:paraId="751D6BE9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>Шар 1. Базовий AC (+15% від PV)</w:t>
      </w:r>
    </w:p>
    <w:p w14:paraId="04C1CA00" w14:textId="77777777" w:rsidR="00E90A1B" w:rsidRPr="00035B96" w:rsidRDefault="00000000">
      <w:pPr>
        <w:spacing w:after="120" w:line="300" w:lineRule="auto"/>
        <w:ind w:left="360"/>
        <w:jc w:val="both"/>
      </w:pPr>
      <w:r w:rsidRPr="00035B96">
        <w:t xml:space="preserve">     Базовий AC = $9 408 × 1.15 = $10 819.20</w:t>
      </w:r>
    </w:p>
    <w:p w14:paraId="196F1B53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>Шар 2. Податковий шар (ФОП 3 група, 2026 рік)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1600"/>
      </w:tblGrid>
      <w:tr w:rsidR="00E90A1B" w:rsidRPr="00035B96" w14:paraId="1F0CD1A8" w14:textId="77777777" w:rsidTr="00680399"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F0E7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Податок / збір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1BF22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Ставка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E66C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Розрахунок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A8C14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Сума ($)</w:t>
            </w:r>
          </w:p>
        </w:tc>
      </w:tr>
      <w:tr w:rsidR="00E90A1B" w:rsidRPr="00035B96" w14:paraId="24AB065B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3CD35" w14:textId="77777777" w:rsidR="00E90A1B" w:rsidRPr="00035B96" w:rsidRDefault="00000000">
            <w:r w:rsidRPr="00035B96">
              <w:rPr>
                <w:sz w:val="22"/>
                <w:szCs w:val="22"/>
              </w:rPr>
              <w:t>Єдиний податок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4466A" w14:textId="77777777" w:rsidR="00E90A1B" w:rsidRPr="00035B96" w:rsidRDefault="00000000">
            <w:r w:rsidRPr="00035B96">
              <w:rPr>
                <w:sz w:val="22"/>
                <w:szCs w:val="22"/>
              </w:rPr>
              <w:t>5% від доходу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E3A61" w14:textId="77777777" w:rsidR="00E90A1B" w:rsidRPr="00035B96" w:rsidRDefault="00000000">
            <w:r w:rsidRPr="00035B96">
              <w:rPr>
                <w:sz w:val="22"/>
                <w:szCs w:val="22"/>
              </w:rPr>
              <w:t>$10 819.20 × 0.05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28E54" w14:textId="77777777" w:rsidR="00E90A1B" w:rsidRPr="00035B96" w:rsidRDefault="00000000">
            <w:r w:rsidRPr="00035B96">
              <w:rPr>
                <w:sz w:val="22"/>
                <w:szCs w:val="22"/>
              </w:rPr>
              <w:t>540.96</w:t>
            </w:r>
          </w:p>
        </w:tc>
      </w:tr>
      <w:tr w:rsidR="00E90A1B" w:rsidRPr="00035B96" w14:paraId="5535AB40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FA2BB" w14:textId="77777777" w:rsidR="00E90A1B" w:rsidRPr="00035B96" w:rsidRDefault="00000000">
            <w:r w:rsidRPr="00035B96">
              <w:rPr>
                <w:sz w:val="22"/>
                <w:szCs w:val="22"/>
              </w:rPr>
              <w:t>Військовий збір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2B952" w14:textId="77777777" w:rsidR="00E90A1B" w:rsidRPr="00035B96" w:rsidRDefault="00000000">
            <w:r w:rsidRPr="00035B96">
              <w:rPr>
                <w:sz w:val="22"/>
                <w:szCs w:val="22"/>
              </w:rPr>
              <w:t>1% від доходу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C7361" w14:textId="77777777" w:rsidR="00E90A1B" w:rsidRPr="00035B96" w:rsidRDefault="00000000">
            <w:r w:rsidRPr="00035B96">
              <w:rPr>
                <w:sz w:val="22"/>
                <w:szCs w:val="22"/>
              </w:rPr>
              <w:t>$10 819.20 × 0.01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31BFD" w14:textId="77777777" w:rsidR="00E90A1B" w:rsidRPr="00035B96" w:rsidRDefault="00000000">
            <w:r w:rsidRPr="00035B96">
              <w:rPr>
                <w:sz w:val="22"/>
                <w:szCs w:val="22"/>
              </w:rPr>
              <w:t>108.19</w:t>
            </w:r>
          </w:p>
        </w:tc>
      </w:tr>
      <w:tr w:rsidR="00E90A1B" w:rsidRPr="00035B96" w14:paraId="10D9472A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9723" w14:textId="77777777" w:rsidR="00E90A1B" w:rsidRPr="00035B96" w:rsidRDefault="00000000">
            <w:r w:rsidRPr="00035B96">
              <w:rPr>
                <w:sz w:val="22"/>
                <w:szCs w:val="22"/>
              </w:rPr>
              <w:t>ЄСВ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DC7DE" w14:textId="77777777" w:rsidR="00E90A1B" w:rsidRPr="00035B96" w:rsidRDefault="00000000">
            <w:r w:rsidRPr="00035B96">
              <w:rPr>
                <w:sz w:val="22"/>
                <w:szCs w:val="22"/>
              </w:rPr>
              <w:t>1902 грн × 4 ФОП × 0.5 міс / 41 грн/$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98BA9" w14:textId="77777777" w:rsidR="00E90A1B" w:rsidRPr="00035B96" w:rsidRDefault="00000000">
            <w:r w:rsidRPr="00035B96">
              <w:rPr>
                <w:sz w:val="22"/>
                <w:szCs w:val="22"/>
              </w:rPr>
              <w:t>3 804 грн → $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F771B" w14:textId="77777777" w:rsidR="00E90A1B" w:rsidRPr="00035B96" w:rsidRDefault="00000000">
            <w:r w:rsidRPr="00035B96">
              <w:rPr>
                <w:sz w:val="22"/>
                <w:szCs w:val="22"/>
              </w:rPr>
              <w:t>92.78</w:t>
            </w:r>
          </w:p>
        </w:tc>
      </w:tr>
      <w:tr w:rsidR="00E90A1B" w:rsidRPr="00035B96" w14:paraId="252043F7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BCF93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Разом податковий шар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738E1" w14:textId="77777777" w:rsidR="00E90A1B" w:rsidRPr="00035B96" w:rsidRDefault="00E90A1B"/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E00F5" w14:textId="77777777" w:rsidR="00E90A1B" w:rsidRPr="00035B96" w:rsidRDefault="00E90A1B"/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77C17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$741.93</w:t>
            </w:r>
          </w:p>
        </w:tc>
      </w:tr>
    </w:tbl>
    <w:p w14:paraId="61DC2AC1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Пояснення ЄСВ: у Варіанті 1 — 4 фізичних особи (PM 0.5 ставки = 1 особа, 2 </w:t>
      </w:r>
      <w:proofErr w:type="spellStart"/>
      <w:r w:rsidRPr="00035B96">
        <w:t>Developers</w:t>
      </w:r>
      <w:proofErr w:type="spellEnd"/>
      <w:r w:rsidRPr="00035B96">
        <w:t xml:space="preserve"> = 2 особи, QA 0.5 ставки = 1 особа). ЄСВ платиться за повну особу незалежно від ставки. Курс гривні до долара взято на рівні 41 грн/$ (припущення для 2026 року).</w:t>
      </w:r>
    </w:p>
    <w:p w14:paraId="566107A7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>Шар 3. Фінансові ризики (Таблиця 4, Варіант 1)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000"/>
        <w:gridCol w:w="1600"/>
      </w:tblGrid>
      <w:tr w:rsidR="00E90A1B" w:rsidRPr="00035B96" w14:paraId="51467645" w14:textId="77777777" w:rsidTr="00680399"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F6DD4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Тип ризику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547E4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Опис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3C28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Розрахунок (за 2 тижні)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B9B6C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Сума ($)</w:t>
            </w:r>
          </w:p>
        </w:tc>
      </w:tr>
      <w:tr w:rsidR="00E90A1B" w:rsidRPr="00035B96" w14:paraId="7A5074A0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40E9C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Compliance</w:t>
            </w:r>
            <w:proofErr w:type="spellEnd"/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2C78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ПДВ +20% на </w:t>
            </w:r>
            <w:proofErr w:type="spellStart"/>
            <w:r w:rsidRPr="00035B96">
              <w:rPr>
                <w:sz w:val="22"/>
                <w:szCs w:val="22"/>
              </w:rPr>
              <w:t>Overheads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3E177" w14:textId="77777777" w:rsidR="00E90A1B" w:rsidRPr="00035B96" w:rsidRDefault="00000000">
            <w:r w:rsidRPr="00035B96">
              <w:rPr>
                <w:sz w:val="22"/>
                <w:szCs w:val="22"/>
              </w:rPr>
              <w:t>$504 × 2 × 0.20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D8553" w14:textId="77777777" w:rsidR="00E90A1B" w:rsidRPr="00035B96" w:rsidRDefault="00000000">
            <w:r w:rsidRPr="00035B96">
              <w:rPr>
                <w:sz w:val="22"/>
                <w:szCs w:val="22"/>
              </w:rPr>
              <w:t>201.60</w:t>
            </w:r>
          </w:p>
        </w:tc>
      </w:tr>
      <w:tr w:rsidR="00E90A1B" w:rsidRPr="00035B96" w14:paraId="4ACE1439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71628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Currency</w:t>
            </w:r>
            <w:proofErr w:type="spellEnd"/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9FC6E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Девальвація локальної валюти 5% (на </w:t>
            </w:r>
            <w:proofErr w:type="spellStart"/>
            <w:r w:rsidRPr="00035B96">
              <w:rPr>
                <w:sz w:val="22"/>
                <w:szCs w:val="22"/>
              </w:rPr>
              <w:t>Labor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Cost</w:t>
            </w:r>
            <w:proofErr w:type="spellEnd"/>
            <w:r w:rsidRPr="00035B96"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60A90" w14:textId="77777777" w:rsidR="00E90A1B" w:rsidRPr="00035B96" w:rsidRDefault="00000000">
            <w:r w:rsidRPr="00035B96">
              <w:rPr>
                <w:sz w:val="22"/>
                <w:szCs w:val="22"/>
              </w:rPr>
              <w:t>$4 200 × 2 × 0.05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000DE" w14:textId="77777777" w:rsidR="00E90A1B" w:rsidRPr="00035B96" w:rsidRDefault="00000000">
            <w:r w:rsidRPr="00035B96">
              <w:rPr>
                <w:sz w:val="22"/>
                <w:szCs w:val="22"/>
              </w:rPr>
              <w:t>420.00</w:t>
            </w:r>
          </w:p>
        </w:tc>
      </w:tr>
      <w:tr w:rsidR="00E90A1B" w:rsidRPr="00035B96" w14:paraId="33CE2C8C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AA4CC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Inflation</w:t>
            </w:r>
            <w:proofErr w:type="spellEnd"/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11AFF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+10% на хмарну частку </w:t>
            </w:r>
            <w:proofErr w:type="spellStart"/>
            <w:r w:rsidRPr="00035B96">
              <w:rPr>
                <w:sz w:val="22"/>
                <w:szCs w:val="22"/>
              </w:rPr>
              <w:t>Overheads</w:t>
            </w:r>
            <w:proofErr w:type="spellEnd"/>
            <w:r w:rsidRPr="00035B96">
              <w:rPr>
                <w:sz w:val="22"/>
                <w:szCs w:val="22"/>
              </w:rPr>
              <w:t xml:space="preserve"> (~50%)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59044" w14:textId="77777777" w:rsidR="00E90A1B" w:rsidRPr="00035B96" w:rsidRDefault="00000000">
            <w:r w:rsidRPr="00035B96">
              <w:rPr>
                <w:sz w:val="22"/>
                <w:szCs w:val="22"/>
              </w:rPr>
              <w:t>$504 × 2 × 0.5 × 0.10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C3C32" w14:textId="77777777" w:rsidR="00E90A1B" w:rsidRPr="00035B96" w:rsidRDefault="00000000">
            <w:r w:rsidRPr="00035B96">
              <w:rPr>
                <w:sz w:val="22"/>
                <w:szCs w:val="22"/>
              </w:rPr>
              <w:t>50.40</w:t>
            </w:r>
          </w:p>
        </w:tc>
      </w:tr>
      <w:tr w:rsidR="00E90A1B" w:rsidRPr="00035B96" w14:paraId="2CDBD144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FBD4C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Разом ризики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DB632" w14:textId="77777777" w:rsidR="00E90A1B" w:rsidRPr="00035B96" w:rsidRDefault="00E90A1B"/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36EBD" w14:textId="77777777" w:rsidR="00E90A1B" w:rsidRPr="00035B96" w:rsidRDefault="00E90A1B"/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0294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$672.00</w:t>
            </w:r>
          </w:p>
        </w:tc>
      </w:tr>
    </w:tbl>
    <w:p w14:paraId="07F7EDF4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>Підсумок AC</w:t>
      </w:r>
    </w:p>
    <w:p w14:paraId="4D7071B9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</w:t>
      </w:r>
      <w:proofErr w:type="spellStart"/>
      <w:r w:rsidRPr="00035B96">
        <w:rPr>
          <w:b/>
          <w:bCs/>
        </w:rPr>
        <w:t>Total</w:t>
      </w:r>
      <w:proofErr w:type="spellEnd"/>
      <w:r w:rsidRPr="00035B96">
        <w:rPr>
          <w:b/>
          <w:bCs/>
        </w:rPr>
        <w:t xml:space="preserve"> AC = Базовий + Податки + Ризики = $10 819.20 + $741.93 + $672.00 = $12 233.13</w:t>
      </w:r>
    </w:p>
    <w:p w14:paraId="6DC79601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lastRenderedPageBreak/>
        <w:t xml:space="preserve">2.3. Розрахунок </w:t>
      </w:r>
      <w:proofErr w:type="spellStart"/>
      <w:r w:rsidRPr="00035B96">
        <w:rPr>
          <w:b/>
          <w:bCs/>
          <w:color w:val="auto"/>
          <w:sz w:val="28"/>
          <w:szCs w:val="28"/>
        </w:rPr>
        <w:t>Earned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Value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(EV)</w:t>
      </w:r>
    </w:p>
    <w:p w14:paraId="1CD28F5D" w14:textId="77777777" w:rsidR="00E90A1B" w:rsidRPr="00035B96" w:rsidRDefault="00000000">
      <w:pPr>
        <w:spacing w:after="120" w:line="300" w:lineRule="auto"/>
        <w:jc w:val="both"/>
      </w:pPr>
      <w:r w:rsidRPr="00035B96">
        <w:t>Згідно з Таблицею 3 Варіанту 1, реально виконано 85% від запланованого обсягу (з застосуванням правила 0/100 — зараховуються лише повністю закриті задачі).</w:t>
      </w:r>
    </w:p>
    <w:p w14:paraId="54D2A4F2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EV = PV × 85% = $9 408 × 0.85 = $7 996.80</w:t>
      </w:r>
    </w:p>
    <w:p w14:paraId="300EC0AA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2.4. </w:t>
      </w:r>
      <w:proofErr w:type="spellStart"/>
      <w:r w:rsidRPr="00035B96">
        <w:rPr>
          <w:b/>
          <w:bCs/>
          <w:color w:val="auto"/>
          <w:sz w:val="28"/>
          <w:szCs w:val="28"/>
        </w:rPr>
        <w:t>Data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Snapshot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— підсумкова таблиця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960"/>
      </w:tblGrid>
      <w:tr w:rsidR="00E90A1B" w:rsidRPr="00035B96" w14:paraId="1D7F7EB2" w14:textId="77777777" w:rsidTr="00680399"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2110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4EAA8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Значення ($)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AD4B8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Що це означає</w:t>
            </w:r>
          </w:p>
        </w:tc>
      </w:tr>
      <w:tr w:rsidR="00E90A1B" w:rsidRPr="00035B96" w14:paraId="28930893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C4310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PV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592D5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9 408.00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EBCEF" w14:textId="77777777" w:rsidR="00E90A1B" w:rsidRPr="00035B96" w:rsidRDefault="00000000">
            <w:r w:rsidRPr="00035B96">
              <w:rPr>
                <w:sz w:val="22"/>
                <w:szCs w:val="22"/>
              </w:rPr>
              <w:t>Скільки ми мали витратити за планом на середину проєкту</w:t>
            </w:r>
          </w:p>
        </w:tc>
      </w:tr>
      <w:tr w:rsidR="00E90A1B" w:rsidRPr="00035B96" w14:paraId="328FC729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CAAAC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AC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55F5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12 233.13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A912A" w14:textId="77777777" w:rsidR="00E90A1B" w:rsidRPr="00035B96" w:rsidRDefault="00000000">
            <w:r w:rsidRPr="00035B96">
              <w:rPr>
                <w:sz w:val="22"/>
                <w:szCs w:val="22"/>
              </w:rPr>
              <w:t>Скільки реально пішло з рахунку (з податками, ризиками)</w:t>
            </w:r>
          </w:p>
        </w:tc>
      </w:tr>
      <w:tr w:rsidR="00E90A1B" w:rsidRPr="00035B96" w14:paraId="252C103D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82DA2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EV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9378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7 996.80</w:t>
            </w:r>
          </w:p>
        </w:tc>
        <w:tc>
          <w:tcPr>
            <w:tcW w:w="5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5207D" w14:textId="77777777" w:rsidR="00E90A1B" w:rsidRPr="00035B96" w:rsidRDefault="00000000">
            <w:r w:rsidRPr="00035B96">
              <w:rPr>
                <w:sz w:val="22"/>
                <w:szCs w:val="22"/>
              </w:rPr>
              <w:t>Реальна цінність виконаної роботи</w:t>
            </w:r>
          </w:p>
        </w:tc>
      </w:tr>
    </w:tbl>
    <w:p w14:paraId="2677A9D0" w14:textId="77777777" w:rsidR="00E90A1B" w:rsidRPr="00035B96" w:rsidRDefault="00000000">
      <w:pPr>
        <w:spacing w:after="120" w:line="300" w:lineRule="auto"/>
        <w:jc w:val="both"/>
      </w:pPr>
      <w:r w:rsidRPr="00035B96">
        <w:t>Висновок Завдання 2: AC ($12 233) перевищує PV ($9 408) — проєкт перевитрачає бюджет; EV ($7 997) відстає від PV — команда виконала менше, ніж планувала. Класичний симптом «керованої кризи».</w:t>
      </w:r>
    </w:p>
    <w:p w14:paraId="57BA4623" w14:textId="77777777" w:rsidR="00E90A1B" w:rsidRPr="00035B96" w:rsidRDefault="00000000">
      <w:r w:rsidRPr="00035B96">
        <w:br w:type="page"/>
      </w:r>
    </w:p>
    <w:p w14:paraId="202181B0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 xml:space="preserve">Завдання 3. </w:t>
      </w:r>
      <w:proofErr w:type="spellStart"/>
      <w:r w:rsidRPr="00035B96">
        <w:rPr>
          <w:b/>
          <w:bCs/>
          <w:color w:val="auto"/>
        </w:rPr>
        <w:t>Health</w:t>
      </w:r>
      <w:proofErr w:type="spellEnd"/>
      <w:r w:rsidRPr="00035B96">
        <w:rPr>
          <w:b/>
          <w:bCs/>
          <w:color w:val="auto"/>
        </w:rPr>
        <w:t xml:space="preserve"> </w:t>
      </w:r>
      <w:proofErr w:type="spellStart"/>
      <w:r w:rsidRPr="00035B96">
        <w:rPr>
          <w:b/>
          <w:bCs/>
          <w:color w:val="auto"/>
        </w:rPr>
        <w:t>Check</w:t>
      </w:r>
      <w:proofErr w:type="spellEnd"/>
      <w:r w:rsidRPr="00035B96">
        <w:rPr>
          <w:b/>
          <w:bCs/>
          <w:color w:val="auto"/>
        </w:rPr>
        <w:t>: CV, SV, CPI, SPI</w:t>
      </w:r>
    </w:p>
    <w:p w14:paraId="4078EFAA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3.1. Абсолютні відхилення (</w:t>
      </w:r>
      <w:proofErr w:type="spellStart"/>
      <w:r w:rsidRPr="00035B96">
        <w:rPr>
          <w:b/>
          <w:bCs/>
          <w:color w:val="auto"/>
          <w:sz w:val="28"/>
          <w:szCs w:val="28"/>
        </w:rPr>
        <w:t>Variances</w:t>
      </w:r>
      <w:proofErr w:type="spellEnd"/>
      <w:r w:rsidRPr="00035B96">
        <w:rPr>
          <w:b/>
          <w:bCs/>
          <w:color w:val="auto"/>
          <w:sz w:val="28"/>
          <w:szCs w:val="28"/>
        </w:rPr>
        <w:t>)</w:t>
      </w:r>
    </w:p>
    <w:p w14:paraId="7A8F2578" w14:textId="77777777" w:rsidR="00E90A1B" w:rsidRPr="00035B96" w:rsidRDefault="00000000">
      <w:pPr>
        <w:spacing w:after="120" w:line="300" w:lineRule="auto"/>
        <w:jc w:val="both"/>
      </w:pPr>
      <w:proofErr w:type="spellStart"/>
      <w:r w:rsidRPr="00035B96">
        <w:t>Cost</w:t>
      </w:r>
      <w:proofErr w:type="spellEnd"/>
      <w:r w:rsidRPr="00035B96">
        <w:t xml:space="preserve"> </w:t>
      </w:r>
      <w:proofErr w:type="spellStart"/>
      <w:r w:rsidRPr="00035B96">
        <w:t>Variance</w:t>
      </w:r>
      <w:proofErr w:type="spellEnd"/>
      <w:r w:rsidRPr="00035B96">
        <w:t xml:space="preserve"> (CV) — відповідає на питання «на скільки доларів ми вийшли за межі бюджету»:</w:t>
      </w:r>
    </w:p>
    <w:p w14:paraId="609D6F31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CV = EV − AC = $7 996.80 − $12 233.13 = −$4 236.33</w:t>
      </w:r>
      <w:r w:rsidRPr="00035B96">
        <w:rPr>
          <w:i/>
          <w:iCs/>
        </w:rPr>
        <w:t xml:space="preserve"> (</w:t>
      </w:r>
      <w:proofErr w:type="spellStart"/>
      <w:r w:rsidRPr="00035B96">
        <w:rPr>
          <w:i/>
          <w:iCs/>
        </w:rPr>
        <w:t>Over</w:t>
      </w:r>
      <w:proofErr w:type="spellEnd"/>
      <w:r w:rsidRPr="00035B96">
        <w:rPr>
          <w:i/>
          <w:iCs/>
        </w:rPr>
        <w:t xml:space="preserve"> </w:t>
      </w:r>
      <w:proofErr w:type="spellStart"/>
      <w:r w:rsidRPr="00035B96">
        <w:rPr>
          <w:i/>
          <w:iCs/>
        </w:rPr>
        <w:t>budget</w:t>
      </w:r>
      <w:proofErr w:type="spellEnd"/>
      <w:r w:rsidRPr="00035B96">
        <w:rPr>
          <w:i/>
          <w:iCs/>
        </w:rPr>
        <w:t>)</w:t>
      </w:r>
    </w:p>
    <w:p w14:paraId="12BF9BB9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Schedule </w:t>
      </w:r>
      <w:proofErr w:type="spellStart"/>
      <w:r w:rsidRPr="00035B96">
        <w:t>Variance</w:t>
      </w:r>
      <w:proofErr w:type="spellEnd"/>
      <w:r w:rsidRPr="00035B96">
        <w:t xml:space="preserve"> (SV) — на скільки ми відстаємо від графіка в грошовому еквіваленті:</w:t>
      </w:r>
    </w:p>
    <w:p w14:paraId="5BC5B16B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SV = EV − PV = $7 996.80 − $9 408.00 = −$1 411.20</w:t>
      </w:r>
      <w:r w:rsidRPr="00035B96">
        <w:rPr>
          <w:i/>
          <w:iCs/>
        </w:rPr>
        <w:t xml:space="preserve"> (</w:t>
      </w:r>
      <w:proofErr w:type="spellStart"/>
      <w:r w:rsidRPr="00035B96">
        <w:rPr>
          <w:i/>
          <w:iCs/>
        </w:rPr>
        <w:t>Behind</w:t>
      </w:r>
      <w:proofErr w:type="spellEnd"/>
      <w:r w:rsidRPr="00035B96">
        <w:rPr>
          <w:i/>
          <w:iCs/>
        </w:rPr>
        <w:t xml:space="preserve"> </w:t>
      </w:r>
      <w:proofErr w:type="spellStart"/>
      <w:r w:rsidRPr="00035B96">
        <w:rPr>
          <w:i/>
          <w:iCs/>
        </w:rPr>
        <w:t>schedule</w:t>
      </w:r>
      <w:proofErr w:type="spellEnd"/>
      <w:r w:rsidRPr="00035B96">
        <w:rPr>
          <w:i/>
          <w:iCs/>
        </w:rPr>
        <w:t>)</w:t>
      </w:r>
    </w:p>
    <w:p w14:paraId="4A342BF7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3.2. Індекси ефективності (</w:t>
      </w:r>
      <w:proofErr w:type="spellStart"/>
      <w:r w:rsidRPr="00035B96">
        <w:rPr>
          <w:b/>
          <w:bCs/>
          <w:color w:val="auto"/>
          <w:sz w:val="28"/>
          <w:szCs w:val="28"/>
        </w:rPr>
        <w:t>Performance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Indexes</w:t>
      </w:r>
      <w:proofErr w:type="spellEnd"/>
      <w:r w:rsidRPr="00035B96">
        <w:rPr>
          <w:b/>
          <w:bCs/>
          <w:color w:val="auto"/>
          <w:sz w:val="28"/>
          <w:szCs w:val="28"/>
        </w:rPr>
        <w:t>)</w:t>
      </w:r>
    </w:p>
    <w:p w14:paraId="4E877141" w14:textId="77777777" w:rsidR="00E90A1B" w:rsidRPr="00035B96" w:rsidRDefault="00000000">
      <w:pPr>
        <w:spacing w:after="120" w:line="300" w:lineRule="auto"/>
        <w:jc w:val="both"/>
      </w:pPr>
      <w:proofErr w:type="spellStart"/>
      <w:r w:rsidRPr="00035B96">
        <w:t>Cost</w:t>
      </w:r>
      <w:proofErr w:type="spellEnd"/>
      <w:r w:rsidRPr="00035B96">
        <w:t xml:space="preserve"> </w:t>
      </w:r>
      <w:proofErr w:type="spellStart"/>
      <w:r w:rsidRPr="00035B96">
        <w:t>Performance</w:t>
      </w:r>
      <w:proofErr w:type="spellEnd"/>
      <w:r w:rsidRPr="00035B96">
        <w:t xml:space="preserve"> </w:t>
      </w:r>
      <w:proofErr w:type="spellStart"/>
      <w:r w:rsidRPr="00035B96">
        <w:t>Index</w:t>
      </w:r>
      <w:proofErr w:type="spellEnd"/>
      <w:r w:rsidRPr="00035B96">
        <w:t xml:space="preserve"> (CPI) — скільки центів цінності отримуємо на кожен інвестований долар:</w:t>
      </w:r>
    </w:p>
    <w:p w14:paraId="3D10B23D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CPI = EV / AC = $7 996.80 / $12 233.13 = 0.6537</w:t>
      </w:r>
    </w:p>
    <w:p w14:paraId="4492B004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Schedule </w:t>
      </w:r>
      <w:proofErr w:type="spellStart"/>
      <w:r w:rsidRPr="00035B96">
        <w:t>Performance</w:t>
      </w:r>
      <w:proofErr w:type="spellEnd"/>
      <w:r w:rsidRPr="00035B96">
        <w:t xml:space="preserve"> </w:t>
      </w:r>
      <w:proofErr w:type="spellStart"/>
      <w:r w:rsidRPr="00035B96">
        <w:t>Index</w:t>
      </w:r>
      <w:proofErr w:type="spellEnd"/>
      <w:r w:rsidRPr="00035B96">
        <w:t xml:space="preserve"> (SPI) — наскільки команда рухається відносно плану (1.0 = по плану):</w:t>
      </w:r>
    </w:p>
    <w:p w14:paraId="4A776BD5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SPI = EV / PV = $7 996.80 / $9 408.00 = 0.8500</w:t>
      </w:r>
    </w:p>
    <w:p w14:paraId="6270B72C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3.3. </w:t>
      </w:r>
      <w:proofErr w:type="spellStart"/>
      <w:r w:rsidRPr="00035B96">
        <w:rPr>
          <w:b/>
          <w:bCs/>
          <w:color w:val="auto"/>
          <w:sz w:val="28"/>
          <w:szCs w:val="28"/>
        </w:rPr>
        <w:t>Dashboard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зі світлофором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2400"/>
        <w:gridCol w:w="4660"/>
      </w:tblGrid>
      <w:tr w:rsidR="00E90A1B" w:rsidRPr="00035B96" w14:paraId="1B5D3C2E" w14:textId="77777777" w:rsidTr="00680399"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0094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17B2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F73F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Зона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1C0C6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Інтерпретація</w:t>
            </w:r>
          </w:p>
        </w:tc>
      </w:tr>
      <w:tr w:rsidR="00E90A1B" w:rsidRPr="00035B96" w14:paraId="6FB6C45B" w14:textId="77777777"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A78CA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CPI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8D38B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0.65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8667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ЧЕРВОНА (&lt; 0.9)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0D84C" w14:textId="77777777" w:rsidR="00E90A1B" w:rsidRPr="00035B96" w:rsidRDefault="00000000">
            <w:r w:rsidRPr="00035B96">
              <w:rPr>
                <w:sz w:val="22"/>
                <w:szCs w:val="22"/>
              </w:rPr>
              <w:t>На кожному $1 інвестицій ми отримуємо лише $0.65 цінності. 35¢ «згорають»</w:t>
            </w:r>
          </w:p>
        </w:tc>
      </w:tr>
      <w:tr w:rsidR="00E90A1B" w:rsidRPr="00035B96" w14:paraId="48B6B70E" w14:textId="77777777"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7D4B6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SPI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3B7C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0.85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ED711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ЧЕРВОНА (&lt; 0.9)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D8AE8" w14:textId="77777777" w:rsidR="00E90A1B" w:rsidRPr="00035B96" w:rsidRDefault="00000000">
            <w:r w:rsidRPr="00035B96">
              <w:rPr>
                <w:sz w:val="22"/>
                <w:szCs w:val="22"/>
              </w:rPr>
              <w:t>Команда рухається на 15% повільніше за план</w:t>
            </w:r>
          </w:p>
        </w:tc>
      </w:tr>
      <w:tr w:rsidR="00E90A1B" w:rsidRPr="00035B96" w14:paraId="1F5EF607" w14:textId="77777777"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96696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CV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13B72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−$4 236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4BAC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ЧЕРВОНА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DD55B" w14:textId="77777777" w:rsidR="00E90A1B" w:rsidRPr="00035B96" w:rsidRDefault="00000000">
            <w:r w:rsidRPr="00035B96">
              <w:rPr>
                <w:sz w:val="22"/>
                <w:szCs w:val="22"/>
              </w:rPr>
              <w:t>Перевитрата ~45% від PV за 2 тижні</w:t>
            </w:r>
          </w:p>
        </w:tc>
      </w:tr>
      <w:tr w:rsidR="00E90A1B" w:rsidRPr="00035B96" w14:paraId="5C1872CF" w14:textId="77777777"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12896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SV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EC541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−$1 411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891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22262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ЖОВТА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E649" w14:textId="77777777" w:rsidR="00E90A1B" w:rsidRPr="00035B96" w:rsidRDefault="00000000">
            <w:r w:rsidRPr="00035B96">
              <w:rPr>
                <w:sz w:val="22"/>
                <w:szCs w:val="22"/>
              </w:rPr>
              <w:t>Відставання ~0.3 тижня в EV-валюті</w:t>
            </w:r>
          </w:p>
        </w:tc>
      </w:tr>
    </w:tbl>
    <w:p w14:paraId="30F94571" w14:textId="77777777" w:rsidR="00E90A1B" w:rsidRPr="00035B96" w:rsidRDefault="00000000">
      <w:pPr>
        <w:spacing w:before="160" w:after="160"/>
        <w:jc w:val="center"/>
      </w:pPr>
      <w:r w:rsidRPr="00035B96">
        <w:rPr>
          <w:noProof/>
        </w:rPr>
        <w:drawing>
          <wp:inline distT="0" distB="0" distL="0" distR="0" wp14:anchorId="00B9FB70" wp14:editId="79EF9D26">
            <wp:extent cx="5524500" cy="2381250"/>
            <wp:effectExtent l="0" t="0" r="0" b="0"/>
            <wp:docPr id="1543371896" name="lr7_dashboard.png" descr="lr7_dashboard.png" title="lr7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DC83" w14:textId="77777777" w:rsidR="00E90A1B" w:rsidRPr="00035B96" w:rsidRDefault="00000000">
      <w:pPr>
        <w:spacing w:after="240"/>
        <w:jc w:val="center"/>
      </w:pPr>
      <w:r w:rsidRPr="00035B96">
        <w:rPr>
          <w:i/>
          <w:iCs/>
          <w:sz w:val="22"/>
          <w:szCs w:val="22"/>
        </w:rPr>
        <w:t xml:space="preserve">Рис. 2. </w:t>
      </w:r>
      <w:proofErr w:type="spellStart"/>
      <w:r w:rsidRPr="00035B96">
        <w:rPr>
          <w:i/>
          <w:iCs/>
          <w:sz w:val="22"/>
          <w:szCs w:val="22"/>
        </w:rPr>
        <w:t>Dashboard</w:t>
      </w:r>
      <w:proofErr w:type="spellEnd"/>
      <w:r w:rsidRPr="00035B96">
        <w:rPr>
          <w:i/>
          <w:iCs/>
          <w:sz w:val="22"/>
          <w:szCs w:val="22"/>
        </w:rPr>
        <w:t xml:space="preserve"> «Здоров’я проєкту»: візуалізація CPI та SPI на шкалі світлофора.</w:t>
      </w:r>
    </w:p>
    <w:p w14:paraId="57BD6CF9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lastRenderedPageBreak/>
        <w:t>3.4. Висновок Завдання 3</w:t>
      </w:r>
    </w:p>
    <w:p w14:paraId="190A6F11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На даний момент проєкт перебуває в Червоній зоні: CPI = 0.65 означає, що ми витрачаємо приблизно на 53% більше коштів, ніж передбачає реально виконана робота (1/0.65 ≈ 1.53), а SPI = 0.85 фіксує реальне відставання </w:t>
      </w:r>
      <w:proofErr w:type="spellStart"/>
      <w:r w:rsidRPr="00035B96">
        <w:t>Reading</w:t>
      </w:r>
      <w:proofErr w:type="spellEnd"/>
      <w:r w:rsidRPr="00035B96">
        <w:t xml:space="preserve"> &amp; </w:t>
      </w:r>
      <w:proofErr w:type="spellStart"/>
      <w:r w:rsidRPr="00035B96">
        <w:t>Library</w:t>
      </w:r>
      <w:proofErr w:type="spellEnd"/>
      <w:r w:rsidRPr="00035B96">
        <w:t xml:space="preserve"> </w:t>
      </w:r>
      <w:proofErr w:type="spellStart"/>
      <w:r w:rsidRPr="00035B96">
        <w:t>Squad</w:t>
      </w:r>
      <w:proofErr w:type="spellEnd"/>
      <w:r w:rsidRPr="00035B96">
        <w:t xml:space="preserve"> на 15% від графіка. Ця «фінансова температура» спричинена сукупністю чотирьох факторів: (1) спрацювання зовнішнього API-ризику (+15% AC), (2) український податковий «шар» (~6%), (3) валютна девальвація (~$420) і (4) </w:t>
      </w:r>
      <w:proofErr w:type="spellStart"/>
      <w:r w:rsidRPr="00035B96">
        <w:t>Compliance</w:t>
      </w:r>
      <w:proofErr w:type="spellEnd"/>
      <w:r w:rsidRPr="00035B96">
        <w:t>-ризик ПДВ ($201).</w:t>
      </w:r>
    </w:p>
    <w:p w14:paraId="40539427" w14:textId="77777777" w:rsidR="00E90A1B" w:rsidRPr="00035B96" w:rsidRDefault="00000000">
      <w:pPr>
        <w:spacing w:after="120" w:line="300" w:lineRule="auto"/>
        <w:jc w:val="both"/>
      </w:pPr>
      <w:r w:rsidRPr="00035B96">
        <w:t>Отримані індекси (CPI = 0.65, SPI = 0.85) будуть використані у Завданні 4 для побудови трьох сценаріїв EAC.</w:t>
      </w:r>
    </w:p>
    <w:p w14:paraId="61675FC0" w14:textId="77777777" w:rsidR="00E90A1B" w:rsidRPr="00035B96" w:rsidRDefault="00000000">
      <w:r w:rsidRPr="00035B96">
        <w:br w:type="page"/>
      </w:r>
    </w:p>
    <w:p w14:paraId="55D142CF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>Завдання 4. Прогноз EAC (</w:t>
      </w:r>
      <w:proofErr w:type="spellStart"/>
      <w:r w:rsidRPr="00035B96">
        <w:rPr>
          <w:b/>
          <w:bCs/>
          <w:color w:val="auto"/>
        </w:rPr>
        <w:t>Estimate</w:t>
      </w:r>
      <w:proofErr w:type="spellEnd"/>
      <w:r w:rsidRPr="00035B96">
        <w:rPr>
          <w:b/>
          <w:bCs/>
          <w:color w:val="auto"/>
        </w:rPr>
        <w:t xml:space="preserve"> </w:t>
      </w:r>
      <w:proofErr w:type="spellStart"/>
      <w:r w:rsidRPr="00035B96">
        <w:rPr>
          <w:b/>
          <w:bCs/>
          <w:color w:val="auto"/>
        </w:rPr>
        <w:t>at</w:t>
      </w:r>
      <w:proofErr w:type="spellEnd"/>
      <w:r w:rsidRPr="00035B96">
        <w:rPr>
          <w:b/>
          <w:bCs/>
          <w:color w:val="auto"/>
        </w:rPr>
        <w:t xml:space="preserve"> </w:t>
      </w:r>
      <w:proofErr w:type="spellStart"/>
      <w:r w:rsidRPr="00035B96">
        <w:rPr>
          <w:b/>
          <w:bCs/>
          <w:color w:val="auto"/>
        </w:rPr>
        <w:t>Completion</w:t>
      </w:r>
      <w:proofErr w:type="spellEnd"/>
      <w:r w:rsidRPr="00035B96">
        <w:rPr>
          <w:b/>
          <w:bCs/>
          <w:color w:val="auto"/>
        </w:rPr>
        <w:t>)</w:t>
      </w:r>
    </w:p>
    <w:p w14:paraId="57FCD4EB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4.1. Три сценарії розвитку подій (методологія PMI)</w:t>
      </w:r>
    </w:p>
    <w:p w14:paraId="19810D6C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 xml:space="preserve">Сценарій А — Типовий (CPI </w:t>
      </w:r>
      <w:proofErr w:type="spellStart"/>
      <w:r w:rsidRPr="00035B96">
        <w:rPr>
          <w:b/>
          <w:bCs/>
          <w:color w:val="auto"/>
          <w:sz w:val="26"/>
          <w:szCs w:val="26"/>
        </w:rPr>
        <w:t>persists</w:t>
      </w:r>
      <w:proofErr w:type="spellEnd"/>
      <w:r w:rsidRPr="00035B96">
        <w:rPr>
          <w:b/>
          <w:bCs/>
          <w:color w:val="auto"/>
          <w:sz w:val="26"/>
          <w:szCs w:val="26"/>
        </w:rPr>
        <w:t xml:space="preserve"> до кінця проєкту)</w:t>
      </w:r>
    </w:p>
    <w:p w14:paraId="06EC97BE" w14:textId="77777777" w:rsidR="00E90A1B" w:rsidRPr="00035B96" w:rsidRDefault="00000000">
      <w:pPr>
        <w:spacing w:after="120" w:line="300" w:lineRule="auto"/>
        <w:jc w:val="both"/>
      </w:pPr>
      <w:r w:rsidRPr="00035B96">
        <w:t>Припущення: поточні проблеми з ефективністю системні (зовнішня API-залежність, валютна нестабільність) і триватимуть весь проєкт.</w:t>
      </w:r>
    </w:p>
    <w:p w14:paraId="3D860DA5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EAC = BAC / CPI = $18 816 / 0.6537 = $28 783.36</w:t>
      </w:r>
    </w:p>
    <w:p w14:paraId="5AC64091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VAC = BAC − EAC = $18 816 − $28 783.36 = −$9 967.36</w:t>
      </w:r>
    </w:p>
    <w:p w14:paraId="02A7DB6A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>Сценарій Б — Оптимістичний (одноразовий шок)</w:t>
      </w:r>
    </w:p>
    <w:p w14:paraId="7C9911B9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Припущення: відхилення перших двох тижнів — одноразовий «штраф» (наприклад, разова закупівля </w:t>
      </w:r>
      <w:proofErr w:type="spellStart"/>
      <w:r w:rsidRPr="00035B96">
        <w:t>софту</w:t>
      </w:r>
      <w:proofErr w:type="spellEnd"/>
      <w:r w:rsidRPr="00035B96">
        <w:t>). У тижнях 3–4 команда повертається до планових показників.</w:t>
      </w:r>
    </w:p>
    <w:p w14:paraId="1749EA76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EAC = AC + (BAC − EV) = $12 233.13 + ($18 816 − $7 996.80) = $23 052.33</w:t>
      </w:r>
    </w:p>
    <w:p w14:paraId="09B46BD7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VAC = $18 816 − $23 052.33 = −$4 236.33</w:t>
      </w:r>
    </w:p>
    <w:p w14:paraId="6999C8B5" w14:textId="77777777" w:rsidR="00E90A1B" w:rsidRPr="00035B96" w:rsidRDefault="00000000">
      <w:pPr>
        <w:pStyle w:val="3"/>
        <w:spacing w:before="200" w:after="120"/>
        <w:rPr>
          <w:color w:val="auto"/>
        </w:rPr>
      </w:pPr>
      <w:r w:rsidRPr="00035B96">
        <w:rPr>
          <w:b/>
          <w:bCs/>
          <w:color w:val="auto"/>
          <w:sz w:val="26"/>
          <w:szCs w:val="26"/>
        </w:rPr>
        <w:t>Сценарій В — Жорсткий (</w:t>
      </w:r>
      <w:proofErr w:type="spellStart"/>
      <w:r w:rsidRPr="00035B96">
        <w:rPr>
          <w:b/>
          <w:bCs/>
          <w:color w:val="auto"/>
          <w:sz w:val="26"/>
          <w:szCs w:val="26"/>
        </w:rPr>
        <w:t>cumulative</w:t>
      </w:r>
      <w:proofErr w:type="spellEnd"/>
      <w:r w:rsidRPr="00035B96">
        <w:rPr>
          <w:b/>
          <w:bCs/>
          <w:color w:val="auto"/>
          <w:sz w:val="26"/>
          <w:szCs w:val="26"/>
        </w:rPr>
        <w:t xml:space="preserve"> CPI × SPI)</w:t>
      </w:r>
    </w:p>
    <w:p w14:paraId="4BB5AB09" w14:textId="77777777" w:rsidR="00E90A1B" w:rsidRPr="00035B96" w:rsidRDefault="00000000">
      <w:pPr>
        <w:spacing w:after="120" w:line="300" w:lineRule="auto"/>
        <w:jc w:val="both"/>
      </w:pPr>
      <w:r w:rsidRPr="00035B96">
        <w:t>Припущення: і перевитрата коштів, і відставання за часом продовжуватимуть взаємно посилюватись (найгірший варіант).</w:t>
      </w:r>
    </w:p>
    <w:p w14:paraId="136F4599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EAC = AC + (BAC − EV) / (CPI × SPI) = $12 233.13 + $10 819.20 / 0.5556 = $31 706.31</w:t>
      </w:r>
    </w:p>
    <w:p w14:paraId="2ECDC371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VAC = $18 816 − $31 706.31 = −$12 890.31</w:t>
      </w:r>
    </w:p>
    <w:p w14:paraId="26CF9D1F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4.2. Порівняльна таблиця сценаріїв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200"/>
        <w:gridCol w:w="2300"/>
      </w:tblGrid>
      <w:tr w:rsidR="00E90A1B" w:rsidRPr="00035B96" w14:paraId="5F2EBF8B" w14:textId="77777777" w:rsidTr="00680399"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B644A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Сценарій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31CEF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9E38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EAC ($)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B7330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VAC ($)</w:t>
            </w:r>
          </w:p>
        </w:tc>
      </w:tr>
      <w:tr w:rsidR="00E90A1B" w:rsidRPr="00035B96" w14:paraId="1D856E21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71FCC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Початковий план (BAC)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BA8F4" w14:textId="77777777" w:rsidR="00E90A1B" w:rsidRPr="00035B96" w:rsidRDefault="00000000">
            <w:r w:rsidRPr="00035B96">
              <w:rPr>
                <w:sz w:val="22"/>
                <w:szCs w:val="22"/>
              </w:rPr>
              <w:t>—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D7C4C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18 816.00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6396A" w14:textId="77777777" w:rsidR="00E90A1B" w:rsidRPr="00035B96" w:rsidRDefault="00000000">
            <w:pPr>
              <w:jc w:val="center"/>
            </w:pPr>
            <w:r w:rsidRPr="00035B96">
              <w:rPr>
                <w:sz w:val="22"/>
                <w:szCs w:val="22"/>
              </w:rPr>
              <w:t>0</w:t>
            </w:r>
          </w:p>
        </w:tc>
      </w:tr>
      <w:tr w:rsidR="00E90A1B" w:rsidRPr="00035B96" w14:paraId="2B74036C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E9A91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А (Типовий) ★ ОБРАНО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C7774" w14:textId="77777777" w:rsidR="00E90A1B" w:rsidRPr="00035B96" w:rsidRDefault="00000000">
            <w:r w:rsidRPr="00035B96">
              <w:rPr>
                <w:sz w:val="22"/>
                <w:szCs w:val="22"/>
              </w:rPr>
              <w:t>BAC / CPI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819F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28 783.36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C7A7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−9 967.36</w:t>
            </w:r>
          </w:p>
        </w:tc>
      </w:tr>
      <w:tr w:rsidR="00E90A1B" w:rsidRPr="00035B96" w14:paraId="7FCF2771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4235F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Б (Оптимістичний)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DC4E2" w14:textId="77777777" w:rsidR="00E90A1B" w:rsidRPr="00035B96" w:rsidRDefault="00000000">
            <w:r w:rsidRPr="00035B96">
              <w:rPr>
                <w:sz w:val="22"/>
                <w:szCs w:val="22"/>
              </w:rPr>
              <w:t>AC + (BAC − EV)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6F5FC" w14:textId="77777777" w:rsidR="00E90A1B" w:rsidRPr="00035B96" w:rsidRDefault="00000000">
            <w:pPr>
              <w:jc w:val="center"/>
            </w:pPr>
            <w:r w:rsidRPr="00035B96">
              <w:rPr>
                <w:sz w:val="22"/>
                <w:szCs w:val="22"/>
              </w:rPr>
              <w:t>23 052.33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77CE6" w14:textId="77777777" w:rsidR="00E90A1B" w:rsidRPr="00035B96" w:rsidRDefault="00000000">
            <w:pPr>
              <w:jc w:val="center"/>
            </w:pPr>
            <w:r w:rsidRPr="00035B96">
              <w:rPr>
                <w:sz w:val="22"/>
                <w:szCs w:val="22"/>
              </w:rPr>
              <w:t>−4 236.33</w:t>
            </w:r>
          </w:p>
        </w:tc>
      </w:tr>
      <w:tr w:rsidR="00E90A1B" w:rsidRPr="00035B96" w14:paraId="7F8E0B46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91A7A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В (Жорсткий)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9A10C" w14:textId="77777777" w:rsidR="00E90A1B" w:rsidRPr="00035B96" w:rsidRDefault="00000000">
            <w:r w:rsidRPr="00035B96">
              <w:rPr>
                <w:sz w:val="22"/>
                <w:szCs w:val="22"/>
              </w:rPr>
              <w:t>AC + (BAC − EV) / (CPI × SPI)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2453" w14:textId="77777777" w:rsidR="00E90A1B" w:rsidRPr="00035B96" w:rsidRDefault="00000000">
            <w:pPr>
              <w:jc w:val="center"/>
            </w:pPr>
            <w:r w:rsidRPr="00035B96">
              <w:rPr>
                <w:sz w:val="22"/>
                <w:szCs w:val="22"/>
              </w:rPr>
              <w:t>31 706.31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4B42" w14:textId="77777777" w:rsidR="00E90A1B" w:rsidRPr="00035B96" w:rsidRDefault="00000000">
            <w:pPr>
              <w:jc w:val="center"/>
            </w:pPr>
            <w:r w:rsidRPr="00035B96">
              <w:rPr>
                <w:sz w:val="22"/>
                <w:szCs w:val="22"/>
              </w:rPr>
              <w:t>−12 890.31</w:t>
            </w:r>
          </w:p>
        </w:tc>
      </w:tr>
    </w:tbl>
    <w:p w14:paraId="075376A4" w14:textId="77777777" w:rsidR="00E90A1B" w:rsidRPr="00035B96" w:rsidRDefault="00000000">
      <w:pPr>
        <w:spacing w:before="160" w:after="160"/>
        <w:jc w:val="center"/>
      </w:pPr>
      <w:r w:rsidRPr="00035B96">
        <w:rPr>
          <w:noProof/>
        </w:rPr>
        <w:lastRenderedPageBreak/>
        <w:drawing>
          <wp:inline distT="0" distB="0" distL="0" distR="0" wp14:anchorId="786CB41D" wp14:editId="7D46A4E8">
            <wp:extent cx="5143500" cy="3333750"/>
            <wp:effectExtent l="0" t="0" r="0" b="0"/>
            <wp:docPr id="1937080327" name="lr7_eac_comparison.png" descr="lr7_eac_comparison.png" title="lr7_eac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EF2" w14:textId="77777777" w:rsidR="00E90A1B" w:rsidRPr="00035B96" w:rsidRDefault="00000000">
      <w:pPr>
        <w:spacing w:after="240"/>
        <w:jc w:val="center"/>
      </w:pPr>
      <w:r w:rsidRPr="00035B96">
        <w:rPr>
          <w:i/>
          <w:iCs/>
          <w:sz w:val="22"/>
          <w:szCs w:val="22"/>
        </w:rPr>
        <w:t>Рис. 3. Прогноз EAC за трьома сценаріями PMI з відображенням дефіциту VAC.</w:t>
      </w:r>
    </w:p>
    <w:p w14:paraId="6A44CAAF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4.3. Обґрунтування вибору сценарію — А (Типовий)</w:t>
      </w:r>
    </w:p>
    <w:p w14:paraId="6C20946E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Причина відхилення згідно з Варіантом 1 — «Спрацювання ризику зміни API (ЛР№4)» — є системним ризиком, а не одноразовою подією. </w:t>
      </w:r>
      <w:proofErr w:type="spellStart"/>
      <w:r w:rsidRPr="00035B96">
        <w:t>Google</w:t>
      </w:r>
      <w:proofErr w:type="spellEnd"/>
      <w:r w:rsidRPr="00035B96">
        <w:t xml:space="preserve"> </w:t>
      </w:r>
      <w:proofErr w:type="spellStart"/>
      <w:r w:rsidRPr="00035B96">
        <w:t>Books</w:t>
      </w:r>
      <w:proofErr w:type="spellEnd"/>
      <w:r w:rsidRPr="00035B96">
        <w:t xml:space="preserve"> API — зовнішня залежність, яку команда </w:t>
      </w:r>
      <w:proofErr w:type="spellStart"/>
      <w:r w:rsidRPr="00035B96">
        <w:t>BookOff</w:t>
      </w:r>
      <w:proofErr w:type="spellEnd"/>
      <w:r w:rsidRPr="00035B96">
        <w:t xml:space="preserve"> не контролює: версії API, </w:t>
      </w:r>
      <w:proofErr w:type="spellStart"/>
      <w:r w:rsidRPr="00035B96">
        <w:t>rate</w:t>
      </w:r>
      <w:proofErr w:type="spellEnd"/>
      <w:r w:rsidRPr="00035B96">
        <w:t xml:space="preserve"> </w:t>
      </w:r>
      <w:proofErr w:type="spellStart"/>
      <w:r w:rsidRPr="00035B96">
        <w:t>limits</w:t>
      </w:r>
      <w:proofErr w:type="spellEnd"/>
      <w:r w:rsidRPr="00035B96">
        <w:t xml:space="preserve"> та </w:t>
      </w:r>
      <w:proofErr w:type="spellStart"/>
      <w:r w:rsidRPr="00035B96">
        <w:t>schema</w:t>
      </w:r>
      <w:proofErr w:type="spellEnd"/>
      <w:r w:rsidRPr="00035B96">
        <w:t xml:space="preserve"> можуть змінюватись довільно протягом усього проєкту. Тому Сценарій Б (одноразовий шок) виключається.</w:t>
      </w:r>
    </w:p>
    <w:p w14:paraId="38EB3FA4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Сценарій В (жорсткий) також малоймовірний, оскільки SPI = 0.85 наразі тримається стабільно (а не падає </w:t>
      </w:r>
      <w:proofErr w:type="spellStart"/>
      <w:r w:rsidRPr="00035B96">
        <w:t>кумулятивно</w:t>
      </w:r>
      <w:proofErr w:type="spellEnd"/>
      <w:r w:rsidRPr="00035B96">
        <w:t>). Основна проблема — фінансова (CPI), а не швидкісна.</w:t>
      </w:r>
    </w:p>
    <w:p w14:paraId="33F53DD6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Сценарій А найбільш </w:t>
      </w:r>
      <w:proofErr w:type="spellStart"/>
      <w:r w:rsidRPr="00035B96">
        <w:t>реалістично</w:t>
      </w:r>
      <w:proofErr w:type="spellEnd"/>
      <w:r w:rsidRPr="00035B96">
        <w:t xml:space="preserve"> відображає, що CPI = 0.65 збережеться до кінця проєкту, а отже фінальна вартість становитиме $28 783, а дефіцит — $9 967.</w:t>
      </w:r>
    </w:p>
    <w:p w14:paraId="62520A9D" w14:textId="77777777" w:rsidR="00E90A1B" w:rsidRPr="00035B96" w:rsidRDefault="00000000">
      <w:r w:rsidRPr="00035B96">
        <w:br w:type="page"/>
      </w:r>
    </w:p>
    <w:p w14:paraId="006E1B01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>Завдання 5. Візуалізація S-</w:t>
      </w:r>
      <w:proofErr w:type="spellStart"/>
      <w:r w:rsidRPr="00035B96">
        <w:rPr>
          <w:b/>
          <w:bCs/>
          <w:color w:val="auto"/>
        </w:rPr>
        <w:t>Curve</w:t>
      </w:r>
      <w:proofErr w:type="spellEnd"/>
      <w:r w:rsidRPr="00035B96">
        <w:rPr>
          <w:b/>
          <w:bCs/>
          <w:color w:val="auto"/>
        </w:rPr>
        <w:t>: «Кардіограма проєкту»</w:t>
      </w:r>
    </w:p>
    <w:p w14:paraId="1B0EB368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5.1. Прогнозна дата завершення</w:t>
      </w:r>
    </w:p>
    <w:p w14:paraId="1E055F8C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</w:t>
      </w:r>
      <w:proofErr w:type="spellStart"/>
      <w:r w:rsidRPr="00035B96">
        <w:rPr>
          <w:b/>
          <w:bCs/>
        </w:rPr>
        <w:t>Forecast</w:t>
      </w:r>
      <w:proofErr w:type="spellEnd"/>
      <w:r w:rsidRPr="00035B96">
        <w:rPr>
          <w:b/>
          <w:bCs/>
        </w:rPr>
        <w:t xml:space="preserve"> </w:t>
      </w:r>
      <w:proofErr w:type="spellStart"/>
      <w:r w:rsidRPr="00035B96">
        <w:rPr>
          <w:b/>
          <w:bCs/>
        </w:rPr>
        <w:t>Finish</w:t>
      </w:r>
      <w:proofErr w:type="spellEnd"/>
      <w:r w:rsidRPr="00035B96">
        <w:rPr>
          <w:b/>
          <w:bCs/>
        </w:rPr>
        <w:t xml:space="preserve"> = 4 тижні / SPI = 4 / 0.85 = 4.71 тижнів</w:t>
      </w:r>
      <w:r w:rsidRPr="00035B96">
        <w:rPr>
          <w:i/>
          <w:iCs/>
        </w:rPr>
        <w:t xml:space="preserve"> ≈ 5 тижнів</w:t>
      </w:r>
    </w:p>
    <w:p w14:paraId="4F2F36C4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Проєкт </w:t>
      </w:r>
      <w:proofErr w:type="spellStart"/>
      <w:r w:rsidRPr="00035B96">
        <w:t>BookOff</w:t>
      </w:r>
      <w:proofErr w:type="spellEnd"/>
      <w:r w:rsidRPr="00035B96">
        <w:t xml:space="preserve"> закінчиться на ~1 тиждень пізніше запланованого терміну (4 тижні).</w:t>
      </w:r>
    </w:p>
    <w:p w14:paraId="6154E889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5.2. Комбінований графік PV / AC / EV</w:t>
      </w:r>
    </w:p>
    <w:p w14:paraId="1169C483" w14:textId="77777777" w:rsidR="00E90A1B" w:rsidRPr="00035B96" w:rsidRDefault="00000000">
      <w:pPr>
        <w:spacing w:before="160" w:after="160"/>
        <w:jc w:val="center"/>
      </w:pPr>
      <w:r w:rsidRPr="00035B96">
        <w:rPr>
          <w:noProof/>
        </w:rPr>
        <w:drawing>
          <wp:inline distT="0" distB="0" distL="0" distR="0" wp14:anchorId="1A315989" wp14:editId="72449CFB">
            <wp:extent cx="5715000" cy="3333750"/>
            <wp:effectExtent l="0" t="0" r="0" b="0"/>
            <wp:docPr id="673613984" name="lr7_cardiogram.png" descr="lr7_cardiogram.png" title="lr7_cardi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88EB" w14:textId="77777777" w:rsidR="00E90A1B" w:rsidRPr="00035B96" w:rsidRDefault="00000000">
      <w:pPr>
        <w:spacing w:after="240"/>
        <w:jc w:val="center"/>
      </w:pPr>
      <w:r w:rsidRPr="00035B96">
        <w:rPr>
          <w:i/>
          <w:iCs/>
          <w:sz w:val="22"/>
          <w:szCs w:val="22"/>
        </w:rPr>
        <w:t xml:space="preserve">Рис. 4. «Кардіограма проєкту»: суцільні лінії — фактичні дані до </w:t>
      </w:r>
      <w:proofErr w:type="spellStart"/>
      <w:r w:rsidRPr="00035B96">
        <w:rPr>
          <w:i/>
          <w:iCs/>
          <w:sz w:val="22"/>
          <w:szCs w:val="22"/>
        </w:rPr>
        <w:t>Reporting</w:t>
      </w:r>
      <w:proofErr w:type="spellEnd"/>
      <w:r w:rsidRPr="00035B96">
        <w:rPr>
          <w:i/>
          <w:iCs/>
          <w:sz w:val="22"/>
          <w:szCs w:val="22"/>
        </w:rPr>
        <w:t xml:space="preserve"> </w:t>
      </w:r>
      <w:proofErr w:type="spellStart"/>
      <w:r w:rsidRPr="00035B96">
        <w:rPr>
          <w:i/>
          <w:iCs/>
          <w:sz w:val="22"/>
          <w:szCs w:val="22"/>
        </w:rPr>
        <w:t>Date</w:t>
      </w:r>
      <w:proofErr w:type="spellEnd"/>
      <w:r w:rsidRPr="00035B96">
        <w:rPr>
          <w:i/>
          <w:iCs/>
          <w:sz w:val="22"/>
          <w:szCs w:val="22"/>
        </w:rPr>
        <w:t xml:space="preserve">, пунктир — прогноз. </w:t>
      </w:r>
      <w:proofErr w:type="spellStart"/>
      <w:r w:rsidRPr="00035B96">
        <w:rPr>
          <w:i/>
          <w:iCs/>
          <w:sz w:val="22"/>
          <w:szCs w:val="22"/>
        </w:rPr>
        <w:t>Vertical</w:t>
      </w:r>
      <w:proofErr w:type="spellEnd"/>
      <w:r w:rsidRPr="00035B96">
        <w:rPr>
          <w:i/>
          <w:iCs/>
          <w:sz w:val="22"/>
          <w:szCs w:val="22"/>
        </w:rPr>
        <w:t xml:space="preserve"> </w:t>
      </w:r>
      <w:proofErr w:type="spellStart"/>
      <w:r w:rsidRPr="00035B96">
        <w:rPr>
          <w:i/>
          <w:iCs/>
          <w:sz w:val="22"/>
          <w:szCs w:val="22"/>
        </w:rPr>
        <w:t>Gap</w:t>
      </w:r>
      <w:proofErr w:type="spellEnd"/>
      <w:r w:rsidRPr="00035B96">
        <w:rPr>
          <w:i/>
          <w:iCs/>
          <w:sz w:val="22"/>
          <w:szCs w:val="22"/>
        </w:rPr>
        <w:t xml:space="preserve"> = $4 236 (CV), </w:t>
      </w:r>
      <w:proofErr w:type="spellStart"/>
      <w:r w:rsidRPr="00035B96">
        <w:rPr>
          <w:i/>
          <w:iCs/>
          <w:sz w:val="22"/>
          <w:szCs w:val="22"/>
        </w:rPr>
        <w:t>Horizontal</w:t>
      </w:r>
      <w:proofErr w:type="spellEnd"/>
      <w:r w:rsidRPr="00035B96">
        <w:rPr>
          <w:i/>
          <w:iCs/>
          <w:sz w:val="22"/>
          <w:szCs w:val="22"/>
        </w:rPr>
        <w:t xml:space="preserve"> </w:t>
      </w:r>
      <w:proofErr w:type="spellStart"/>
      <w:r w:rsidRPr="00035B96">
        <w:rPr>
          <w:i/>
          <w:iCs/>
          <w:sz w:val="22"/>
          <w:szCs w:val="22"/>
        </w:rPr>
        <w:t>Gap</w:t>
      </w:r>
      <w:proofErr w:type="spellEnd"/>
      <w:r w:rsidRPr="00035B96">
        <w:rPr>
          <w:i/>
          <w:iCs/>
          <w:sz w:val="22"/>
          <w:szCs w:val="22"/>
        </w:rPr>
        <w:t xml:space="preserve"> ≈ 0.3 тижня.</w:t>
      </w:r>
    </w:p>
    <w:p w14:paraId="4025631B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5.3. Аналіз розривів (</w:t>
      </w:r>
      <w:proofErr w:type="spellStart"/>
      <w:r w:rsidRPr="00035B96">
        <w:rPr>
          <w:b/>
          <w:bCs/>
          <w:color w:val="auto"/>
          <w:sz w:val="28"/>
          <w:szCs w:val="28"/>
        </w:rPr>
        <w:t>Gap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Analysis</w:t>
      </w:r>
      <w:proofErr w:type="spellEnd"/>
      <w:r w:rsidRPr="00035B96">
        <w:rPr>
          <w:b/>
          <w:bCs/>
          <w:color w:val="auto"/>
          <w:sz w:val="28"/>
          <w:szCs w:val="28"/>
        </w:rPr>
        <w:t>)</w:t>
      </w:r>
    </w:p>
    <w:p w14:paraId="7557E470" w14:textId="77777777" w:rsidR="00E90A1B" w:rsidRPr="00035B96" w:rsidRDefault="00000000">
      <w:pPr>
        <w:pStyle w:val="3"/>
        <w:spacing w:before="200" w:after="120"/>
        <w:rPr>
          <w:color w:val="auto"/>
        </w:rPr>
      </w:pPr>
      <w:proofErr w:type="spellStart"/>
      <w:r w:rsidRPr="00035B96">
        <w:rPr>
          <w:b/>
          <w:bCs/>
          <w:color w:val="auto"/>
          <w:sz w:val="26"/>
          <w:szCs w:val="26"/>
        </w:rPr>
        <w:t>Vertical</w:t>
      </w:r>
      <w:proofErr w:type="spellEnd"/>
      <w:r w:rsidRPr="00035B96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035B96">
        <w:rPr>
          <w:b/>
          <w:bCs/>
          <w:color w:val="auto"/>
          <w:sz w:val="26"/>
          <w:szCs w:val="26"/>
        </w:rPr>
        <w:t>Gap</w:t>
      </w:r>
      <w:proofErr w:type="spellEnd"/>
      <w:r w:rsidRPr="00035B96">
        <w:rPr>
          <w:b/>
          <w:bCs/>
          <w:color w:val="auto"/>
          <w:sz w:val="26"/>
          <w:szCs w:val="26"/>
        </w:rPr>
        <w:t xml:space="preserve"> — «спалені» гроші</w:t>
      </w:r>
    </w:p>
    <w:p w14:paraId="47E39087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Вертикальна відстань між лініями AC та EV у точці </w:t>
      </w:r>
      <w:proofErr w:type="spellStart"/>
      <w:r w:rsidRPr="00035B96">
        <w:t>Reporting</w:t>
      </w:r>
      <w:proofErr w:type="spellEnd"/>
      <w:r w:rsidRPr="00035B96">
        <w:t xml:space="preserve"> </w:t>
      </w:r>
      <w:proofErr w:type="spellStart"/>
      <w:r w:rsidRPr="00035B96">
        <w:t>Date</w:t>
      </w:r>
      <w:proofErr w:type="spellEnd"/>
      <w:r w:rsidRPr="00035B96">
        <w:t>:</w:t>
      </w:r>
    </w:p>
    <w:p w14:paraId="002C5DFE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</w:t>
      </w:r>
      <w:proofErr w:type="spellStart"/>
      <w:r w:rsidRPr="00035B96">
        <w:rPr>
          <w:b/>
          <w:bCs/>
        </w:rPr>
        <w:t>Vertical</w:t>
      </w:r>
      <w:proofErr w:type="spellEnd"/>
      <w:r w:rsidRPr="00035B96">
        <w:rPr>
          <w:b/>
          <w:bCs/>
        </w:rPr>
        <w:t xml:space="preserve"> </w:t>
      </w:r>
      <w:proofErr w:type="spellStart"/>
      <w:r w:rsidRPr="00035B96">
        <w:rPr>
          <w:b/>
          <w:bCs/>
        </w:rPr>
        <w:t>Gap</w:t>
      </w:r>
      <w:proofErr w:type="spellEnd"/>
      <w:r w:rsidRPr="00035B96">
        <w:rPr>
          <w:b/>
          <w:bCs/>
        </w:rPr>
        <w:t xml:space="preserve"> = AC − EV = $12 233.13 − $7 996.80 = $4 236.33</w:t>
      </w:r>
    </w:p>
    <w:p w14:paraId="411E8FAC" w14:textId="77777777" w:rsidR="00E90A1B" w:rsidRPr="00035B96" w:rsidRDefault="00000000">
      <w:pPr>
        <w:spacing w:after="120" w:line="300" w:lineRule="auto"/>
        <w:jc w:val="both"/>
      </w:pPr>
      <w:r w:rsidRPr="00035B96">
        <w:t>Це і є наш CV — гроші, що «згоріли» через комбінацію реалізації API-ризику, валютної девальвації, ПДВ-нарахувань та податкового тиску ФОП.</w:t>
      </w:r>
    </w:p>
    <w:p w14:paraId="4C7A8E61" w14:textId="77777777" w:rsidR="00E90A1B" w:rsidRPr="00035B96" w:rsidRDefault="00000000">
      <w:pPr>
        <w:pStyle w:val="3"/>
        <w:spacing w:before="200" w:after="120"/>
        <w:rPr>
          <w:color w:val="auto"/>
        </w:rPr>
      </w:pPr>
      <w:proofErr w:type="spellStart"/>
      <w:r w:rsidRPr="00035B96">
        <w:rPr>
          <w:b/>
          <w:bCs/>
          <w:color w:val="auto"/>
          <w:sz w:val="26"/>
          <w:szCs w:val="26"/>
        </w:rPr>
        <w:t>Horizontal</w:t>
      </w:r>
      <w:proofErr w:type="spellEnd"/>
      <w:r w:rsidRPr="00035B96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035B96">
        <w:rPr>
          <w:b/>
          <w:bCs/>
          <w:color w:val="auto"/>
          <w:sz w:val="26"/>
          <w:szCs w:val="26"/>
        </w:rPr>
        <w:t>Gap</w:t>
      </w:r>
      <w:proofErr w:type="spellEnd"/>
      <w:r w:rsidRPr="00035B96">
        <w:rPr>
          <w:b/>
          <w:bCs/>
          <w:color w:val="auto"/>
          <w:sz w:val="26"/>
          <w:szCs w:val="26"/>
        </w:rPr>
        <w:t xml:space="preserve"> — реальне відставання у часі</w:t>
      </w:r>
    </w:p>
    <w:p w14:paraId="14B4FFC0" w14:textId="77777777" w:rsidR="00E90A1B" w:rsidRPr="00035B96" w:rsidRDefault="00000000">
      <w:pPr>
        <w:spacing w:after="120" w:line="300" w:lineRule="auto"/>
        <w:jc w:val="both"/>
      </w:pPr>
      <w:r w:rsidRPr="00035B96">
        <w:t>Горизонтальна відстань від поточної точки EV до того моменту, коли план PV досягав такого ж значення:</w:t>
      </w:r>
    </w:p>
    <w:p w14:paraId="7EC41A6D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PV досягає $7 996.80 на тижні $7 996.80 / $4 704 = 1.70. </w:t>
      </w:r>
      <w:proofErr w:type="spellStart"/>
      <w:r w:rsidRPr="00035B96">
        <w:rPr>
          <w:b/>
          <w:bCs/>
        </w:rPr>
        <w:t>Horizontal</w:t>
      </w:r>
      <w:proofErr w:type="spellEnd"/>
      <w:r w:rsidRPr="00035B96">
        <w:rPr>
          <w:b/>
          <w:bCs/>
        </w:rPr>
        <w:t xml:space="preserve"> </w:t>
      </w:r>
      <w:proofErr w:type="spellStart"/>
      <w:r w:rsidRPr="00035B96">
        <w:rPr>
          <w:b/>
          <w:bCs/>
        </w:rPr>
        <w:t>Gap</w:t>
      </w:r>
      <w:proofErr w:type="spellEnd"/>
      <w:r w:rsidRPr="00035B96">
        <w:rPr>
          <w:b/>
          <w:bCs/>
        </w:rPr>
        <w:t xml:space="preserve"> = 2.00 − 1.70 = 0.30 тижня</w:t>
      </w:r>
    </w:p>
    <w:p w14:paraId="4436B1D9" w14:textId="77777777" w:rsidR="00E90A1B" w:rsidRPr="00035B96" w:rsidRDefault="00000000">
      <w:pPr>
        <w:spacing w:after="120" w:line="300" w:lineRule="auto"/>
        <w:jc w:val="both"/>
      </w:pPr>
      <w:r w:rsidRPr="00035B96">
        <w:lastRenderedPageBreak/>
        <w:t>Тобто на «екваторі» наша реальна цінність відстає на ~1.5 робочих дні від плану. Це малий розрив на дату звіту, але при екстраполяції до фінішу (4/SPI) перетворюється на повний 1 тиждень затримки.</w:t>
      </w:r>
    </w:p>
    <w:p w14:paraId="01519B31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5.4. Геометричний висновок</w:t>
      </w:r>
    </w:p>
    <w:p w14:paraId="32BB539C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Графік демонструє класичні «ножиці»: лінія AC (червона) стрімко відривається вгору, а лінія EV (зелена) не встигає за PV. Це візуальне підтвердження одночасної кризи за двома вимірами — і за бюджетом, і за швидкістю. </w:t>
      </w:r>
      <w:proofErr w:type="spellStart"/>
      <w:r w:rsidRPr="00035B96">
        <w:t>Стейкхолдеру</w:t>
      </w:r>
      <w:proofErr w:type="spellEnd"/>
      <w:r w:rsidRPr="00035B96">
        <w:t xml:space="preserve"> цей графік демонструє, що план BAC = $18 816 більше не відповідає реальності, а фактичні витрати тяжіють до прогнозу EAC = $28 783.</w:t>
      </w:r>
    </w:p>
    <w:p w14:paraId="578352FA" w14:textId="77777777" w:rsidR="00E90A1B" w:rsidRPr="00035B96" w:rsidRDefault="00000000">
      <w:r w:rsidRPr="00035B96">
        <w:br w:type="page"/>
      </w:r>
    </w:p>
    <w:p w14:paraId="641314DA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>Завдання 6. TCPI — «Індекс необхідного дива»</w:t>
      </w:r>
    </w:p>
    <w:p w14:paraId="4B13D10D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6.1. Розрахунок</w:t>
      </w:r>
    </w:p>
    <w:p w14:paraId="5247C21A" w14:textId="77777777" w:rsidR="00E90A1B" w:rsidRPr="00035B96" w:rsidRDefault="00000000">
      <w:pPr>
        <w:spacing w:after="120" w:line="300" w:lineRule="auto"/>
        <w:jc w:val="both"/>
      </w:pPr>
      <w:r w:rsidRPr="00035B96">
        <w:t>TCPI (</w:t>
      </w:r>
      <w:proofErr w:type="spellStart"/>
      <w:r w:rsidRPr="00035B96">
        <w:t>To-Complete</w:t>
      </w:r>
      <w:proofErr w:type="spellEnd"/>
      <w:r w:rsidRPr="00035B96">
        <w:t xml:space="preserve"> </w:t>
      </w:r>
      <w:proofErr w:type="spellStart"/>
      <w:r w:rsidRPr="00035B96">
        <w:t>Performance</w:t>
      </w:r>
      <w:proofErr w:type="spellEnd"/>
      <w:r w:rsidRPr="00035B96">
        <w:t xml:space="preserve"> </w:t>
      </w:r>
      <w:proofErr w:type="spellStart"/>
      <w:r w:rsidRPr="00035B96">
        <w:t>Index</w:t>
      </w:r>
      <w:proofErr w:type="spellEnd"/>
      <w:r w:rsidRPr="00035B96">
        <w:t>) показує, з якою ефективністю команда має працювати від сьогодні і до кінця проєкту, щоб усе ж таки вкластися в початковий бюджет (BAC):</w:t>
      </w:r>
    </w:p>
    <w:p w14:paraId="25EE4C3E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TCPI = (BAC − EV) / (BAC − AC)</w:t>
      </w:r>
    </w:p>
    <w:p w14:paraId="41EFB679" w14:textId="77777777" w:rsidR="00E90A1B" w:rsidRPr="00035B96" w:rsidRDefault="00000000">
      <w:pPr>
        <w:spacing w:after="120" w:line="300" w:lineRule="auto"/>
        <w:ind w:left="360"/>
        <w:jc w:val="both"/>
      </w:pPr>
      <w:r w:rsidRPr="00035B96">
        <w:t xml:space="preserve">     Чисельник (роботи залишилось): $18 816 − $7 996.80 = $10 819.20</w:t>
      </w:r>
    </w:p>
    <w:p w14:paraId="24381288" w14:textId="77777777" w:rsidR="00E90A1B" w:rsidRPr="00035B96" w:rsidRDefault="00000000">
      <w:pPr>
        <w:spacing w:after="120" w:line="300" w:lineRule="auto"/>
        <w:ind w:left="360"/>
        <w:jc w:val="both"/>
      </w:pPr>
      <w:r w:rsidRPr="00035B96">
        <w:t xml:space="preserve">     Знаменник (грошей залишилось):  $18 816 − $12 233.13 = $6 582.87</w:t>
      </w:r>
    </w:p>
    <w:p w14:paraId="162BA554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     TCPI = $10 819.20 / $6 582.87 = </w:t>
      </w:r>
      <w:r w:rsidRPr="00035B96">
        <w:rPr>
          <w:b/>
          <w:bCs/>
          <w:sz w:val="26"/>
          <w:szCs w:val="26"/>
        </w:rPr>
        <w:t>1.6434</w:t>
      </w:r>
    </w:p>
    <w:p w14:paraId="23724AA7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6.2. </w:t>
      </w:r>
      <w:proofErr w:type="spellStart"/>
      <w:r w:rsidRPr="00035B96">
        <w:rPr>
          <w:b/>
          <w:bCs/>
          <w:color w:val="auto"/>
          <w:sz w:val="28"/>
          <w:szCs w:val="28"/>
        </w:rPr>
        <w:t>Gap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Analysis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: CPI </w:t>
      </w:r>
      <w:proofErr w:type="spellStart"/>
      <w:r w:rsidRPr="00035B96">
        <w:rPr>
          <w:b/>
          <w:bCs/>
          <w:color w:val="auto"/>
          <w:sz w:val="28"/>
          <w:szCs w:val="28"/>
        </w:rPr>
        <w:t>vs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TCPI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5000"/>
      </w:tblGrid>
      <w:tr w:rsidR="00E90A1B" w:rsidRPr="00035B96" w14:paraId="1E683DEE" w14:textId="77777777" w:rsidTr="00680399"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B8EA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0D775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4D16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Інтерпретація</w:t>
            </w:r>
          </w:p>
        </w:tc>
      </w:tr>
      <w:tr w:rsidR="00E90A1B" w:rsidRPr="00035B96" w14:paraId="4F828EF3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C98EC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CPI поточний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57D3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0.65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CF512" w14:textId="77777777" w:rsidR="00E90A1B" w:rsidRPr="00035B96" w:rsidRDefault="00000000">
            <w:r w:rsidRPr="00035B96">
              <w:rPr>
                <w:sz w:val="22"/>
                <w:szCs w:val="22"/>
              </w:rPr>
              <w:t>З якою ефективністю ми працюємо зараз</w:t>
            </w:r>
          </w:p>
        </w:tc>
      </w:tr>
      <w:tr w:rsidR="00E90A1B" w:rsidRPr="00035B96" w14:paraId="109D6CA4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2F131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TCPI необхідний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DAB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1.64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35AC1" w14:textId="77777777" w:rsidR="00E90A1B" w:rsidRPr="00035B96" w:rsidRDefault="00000000">
            <w:r w:rsidRPr="00035B96">
              <w:rPr>
                <w:sz w:val="22"/>
                <w:szCs w:val="22"/>
              </w:rPr>
              <w:t>З якою ефективністю мусимо працювати, щоб врятувати BAC</w:t>
            </w:r>
          </w:p>
        </w:tc>
      </w:tr>
      <w:tr w:rsidR="00E90A1B" w:rsidRPr="00035B96" w14:paraId="7BC7772F" w14:textId="77777777"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D90D8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Необхідний стрибок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A69F6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× 2.52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FE4C1" w14:textId="77777777" w:rsidR="00E90A1B" w:rsidRPr="00035B96" w:rsidRDefault="00000000">
            <w:r w:rsidRPr="00035B96">
              <w:rPr>
                <w:sz w:val="22"/>
                <w:szCs w:val="22"/>
              </w:rPr>
              <w:t>У 2.5 рази ефективніше — математично неможливо</w:t>
            </w:r>
          </w:p>
        </w:tc>
      </w:tr>
    </w:tbl>
    <w:p w14:paraId="2E343352" w14:textId="77777777" w:rsidR="00E90A1B" w:rsidRPr="00035B96" w:rsidRDefault="00000000">
      <w:pPr>
        <w:spacing w:before="160" w:after="160"/>
        <w:jc w:val="center"/>
      </w:pPr>
      <w:r w:rsidRPr="00035B96">
        <w:rPr>
          <w:noProof/>
        </w:rPr>
        <w:drawing>
          <wp:inline distT="0" distB="0" distL="0" distR="0" wp14:anchorId="4D473C93" wp14:editId="40EBA2C0">
            <wp:extent cx="5715000" cy="3048000"/>
            <wp:effectExtent l="0" t="0" r="0" b="0"/>
            <wp:docPr id="327180999" name="lr7_tcpi_gauge.png" descr="lr7_tcpi_gauge.png" title="lr7_tcpi_gau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A456" w14:textId="77777777" w:rsidR="00E90A1B" w:rsidRPr="00035B96" w:rsidRDefault="00000000">
      <w:pPr>
        <w:spacing w:after="240"/>
        <w:jc w:val="center"/>
      </w:pPr>
      <w:r w:rsidRPr="00035B96">
        <w:rPr>
          <w:i/>
          <w:iCs/>
          <w:sz w:val="22"/>
          <w:szCs w:val="22"/>
        </w:rPr>
        <w:t>Рис. 5. Шкала виживання: TCPI = 1.64 потрапляє у зону «</w:t>
      </w:r>
      <w:proofErr w:type="spellStart"/>
      <w:r w:rsidRPr="00035B96">
        <w:rPr>
          <w:i/>
          <w:iCs/>
          <w:sz w:val="22"/>
          <w:szCs w:val="22"/>
        </w:rPr>
        <w:t>Death</w:t>
      </w:r>
      <w:proofErr w:type="spellEnd"/>
      <w:r w:rsidRPr="00035B96">
        <w:rPr>
          <w:i/>
          <w:iCs/>
          <w:sz w:val="22"/>
          <w:szCs w:val="22"/>
        </w:rPr>
        <w:t xml:space="preserve"> </w:t>
      </w:r>
      <w:proofErr w:type="spellStart"/>
      <w:r w:rsidRPr="00035B96">
        <w:rPr>
          <w:i/>
          <w:iCs/>
          <w:sz w:val="22"/>
          <w:szCs w:val="22"/>
        </w:rPr>
        <w:t>March</w:t>
      </w:r>
      <w:proofErr w:type="spellEnd"/>
      <w:r w:rsidRPr="00035B96">
        <w:rPr>
          <w:i/>
          <w:iCs/>
          <w:sz w:val="22"/>
          <w:szCs w:val="22"/>
        </w:rPr>
        <w:t>» (&gt;1.1).</w:t>
      </w:r>
    </w:p>
    <w:p w14:paraId="0B2A3F07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6.3. Оцінка за «шкалою виживання»</w:t>
      </w:r>
    </w:p>
    <w:p w14:paraId="6EC0A377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>TCPI = 1.64 &gt; 1.1 → ЗОНА «DEATH MARCH» (Марш смерті).</w:t>
      </w:r>
    </w:p>
    <w:p w14:paraId="6F4C07B6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Математично неможливо підвищити ефективність команди настільки різко без зміни </w:t>
      </w:r>
      <w:proofErr w:type="spellStart"/>
      <w:r w:rsidRPr="00035B96">
        <w:t>Scope</w:t>
      </w:r>
      <w:proofErr w:type="spellEnd"/>
      <w:r w:rsidRPr="00035B96">
        <w:t xml:space="preserve"> або бюджету. Команда фізично не може стати у 2.5 рази продуктивнішою за один тиждень, </w:t>
      </w:r>
      <w:r w:rsidRPr="00035B96">
        <w:lastRenderedPageBreak/>
        <w:t>особливо беручи до уваги, що головна причина CPI = 0.65 — це зовнішній API-ризик, на який команда не має прямого впливу.</w:t>
      </w:r>
    </w:p>
    <w:p w14:paraId="52D0B825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6.4. Управлінський висновок</w:t>
      </w:r>
    </w:p>
    <w:p w14:paraId="2C3533FE" w14:textId="77777777" w:rsidR="00E90A1B" w:rsidRPr="00035B96" w:rsidRDefault="00000000">
      <w:pPr>
        <w:spacing w:after="120" w:line="300" w:lineRule="auto"/>
        <w:jc w:val="both"/>
      </w:pPr>
      <w:r w:rsidRPr="00035B96">
        <w:t>Початковий бюджет BAC = $18 816 більше не є «живим». Спроба вкластися в нього призведе або до зриву якості (</w:t>
      </w:r>
      <w:proofErr w:type="spellStart"/>
      <w:r w:rsidRPr="00035B96">
        <w:t>cut</w:t>
      </w:r>
      <w:proofErr w:type="spellEnd"/>
      <w:r w:rsidRPr="00035B96">
        <w:t xml:space="preserve"> </w:t>
      </w:r>
      <w:proofErr w:type="spellStart"/>
      <w:r w:rsidRPr="00035B96">
        <w:t>corners</w:t>
      </w:r>
      <w:proofErr w:type="spellEnd"/>
      <w:r w:rsidRPr="00035B96">
        <w:t xml:space="preserve"> </w:t>
      </w:r>
      <w:proofErr w:type="spellStart"/>
      <w:r w:rsidRPr="00035B96">
        <w:t>on</w:t>
      </w:r>
      <w:proofErr w:type="spellEnd"/>
      <w:r w:rsidRPr="00035B96">
        <w:t xml:space="preserve"> </w:t>
      </w:r>
      <w:proofErr w:type="spellStart"/>
      <w:r w:rsidRPr="00035B96">
        <w:t>testing</w:t>
      </w:r>
      <w:proofErr w:type="spellEnd"/>
      <w:r w:rsidRPr="00035B96">
        <w:t>), або до вигорання команди (</w:t>
      </w:r>
      <w:proofErr w:type="spellStart"/>
      <w:r w:rsidRPr="00035B96">
        <w:t>overtime</w:t>
      </w:r>
      <w:proofErr w:type="spellEnd"/>
      <w:r w:rsidRPr="00035B96">
        <w:t xml:space="preserve">), або до ескалації багів через брак </w:t>
      </w:r>
      <w:proofErr w:type="spellStart"/>
      <w:r w:rsidRPr="00035B96">
        <w:t>рев’ю</w:t>
      </w:r>
      <w:proofErr w:type="spellEnd"/>
      <w:r w:rsidRPr="00035B96">
        <w:t xml:space="preserve">. Замість цього PM пропонує </w:t>
      </w:r>
      <w:proofErr w:type="spellStart"/>
      <w:r w:rsidRPr="00035B96">
        <w:t>стейкхолдерам</w:t>
      </w:r>
      <w:proofErr w:type="spellEnd"/>
      <w:r w:rsidRPr="00035B96">
        <w:t xml:space="preserve"> три реалістичні альтернативи:</w:t>
      </w:r>
    </w:p>
    <w:p w14:paraId="101854DE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>Запит у замовника додаткового бюджету +$10 000 (вирівнює до EAC сценарію А = $28 783).</w:t>
      </w:r>
    </w:p>
    <w:p w14:paraId="107C87F7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 xml:space="preserve">Зменшення </w:t>
      </w:r>
      <w:proofErr w:type="spellStart"/>
      <w:r w:rsidRPr="00035B96">
        <w:t>Scope</w:t>
      </w:r>
      <w:proofErr w:type="spellEnd"/>
      <w:r w:rsidRPr="00035B96">
        <w:t xml:space="preserve"> на 35–40%: вирізати </w:t>
      </w:r>
      <w:proofErr w:type="spellStart"/>
      <w:r w:rsidRPr="00035B96">
        <w:t>non</w:t>
      </w:r>
      <w:proofErr w:type="spellEnd"/>
      <w:r w:rsidRPr="00035B96">
        <w:t xml:space="preserve">-MVP </w:t>
      </w:r>
      <w:proofErr w:type="spellStart"/>
      <w:r w:rsidRPr="00035B96">
        <w:t>фічі</w:t>
      </w:r>
      <w:proofErr w:type="spellEnd"/>
      <w:r w:rsidRPr="00035B96">
        <w:t xml:space="preserve"> типу «</w:t>
      </w:r>
      <w:proofErr w:type="spellStart"/>
      <w:r w:rsidRPr="00035B96">
        <w:t>Social</w:t>
      </w:r>
      <w:proofErr w:type="spellEnd"/>
      <w:r w:rsidRPr="00035B96">
        <w:t xml:space="preserve"> </w:t>
      </w:r>
      <w:proofErr w:type="spellStart"/>
      <w:r w:rsidRPr="00035B96">
        <w:t>Reading</w:t>
      </w:r>
      <w:proofErr w:type="spellEnd"/>
      <w:r w:rsidRPr="00035B96">
        <w:t>» (соціальна взаємодія), «</w:t>
      </w:r>
      <w:proofErr w:type="spellStart"/>
      <w:r w:rsidRPr="00035B96">
        <w:t>Advanced</w:t>
      </w:r>
      <w:proofErr w:type="spellEnd"/>
      <w:r w:rsidRPr="00035B96">
        <w:t xml:space="preserve"> </w:t>
      </w:r>
      <w:proofErr w:type="spellStart"/>
      <w:r w:rsidRPr="00035B96">
        <w:t>search</w:t>
      </w:r>
      <w:proofErr w:type="spellEnd"/>
      <w:r w:rsidRPr="00035B96">
        <w:t xml:space="preserve"> </w:t>
      </w:r>
      <w:proofErr w:type="spellStart"/>
      <w:r w:rsidRPr="00035B96">
        <w:t>filters</w:t>
      </w:r>
      <w:proofErr w:type="spellEnd"/>
      <w:r w:rsidRPr="00035B96">
        <w:t>», «</w:t>
      </w:r>
      <w:proofErr w:type="spellStart"/>
      <w:r w:rsidRPr="00035B96">
        <w:t>Push</w:t>
      </w:r>
      <w:proofErr w:type="spellEnd"/>
      <w:r w:rsidRPr="00035B96">
        <w:t xml:space="preserve"> </w:t>
      </w:r>
      <w:proofErr w:type="spellStart"/>
      <w:r w:rsidRPr="00035B96">
        <w:t>notifications</w:t>
      </w:r>
      <w:proofErr w:type="spellEnd"/>
      <w:r w:rsidRPr="00035B96">
        <w:t>». Залишити тільки CRUD книг + базовий пошук.</w:t>
      </w:r>
    </w:p>
    <w:p w14:paraId="1478D4DE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 xml:space="preserve">Гібрид: +$5 000 додаткового бюджету + 20% </w:t>
      </w:r>
      <w:proofErr w:type="spellStart"/>
      <w:r w:rsidRPr="00035B96">
        <w:t>Scope</w:t>
      </w:r>
      <w:proofErr w:type="spellEnd"/>
      <w:r w:rsidRPr="00035B96">
        <w:t xml:space="preserve"> </w:t>
      </w:r>
      <w:proofErr w:type="spellStart"/>
      <w:r w:rsidRPr="00035B96">
        <w:t>cut</w:t>
      </w:r>
      <w:proofErr w:type="spellEnd"/>
      <w:r w:rsidRPr="00035B96">
        <w:t xml:space="preserve"> (компромісний варіант для замовника, який не готовий ні повністю фінансувати </w:t>
      </w:r>
      <w:proofErr w:type="spellStart"/>
      <w:r w:rsidRPr="00035B96">
        <w:t>overrun</w:t>
      </w:r>
      <w:proofErr w:type="spellEnd"/>
      <w:r w:rsidRPr="00035B96">
        <w:t xml:space="preserve">, ні різати значну частку </w:t>
      </w:r>
      <w:proofErr w:type="spellStart"/>
      <w:r w:rsidRPr="00035B96">
        <w:t>фіч</w:t>
      </w:r>
      <w:proofErr w:type="spellEnd"/>
      <w:r w:rsidRPr="00035B96">
        <w:t>).</w:t>
      </w:r>
    </w:p>
    <w:p w14:paraId="7A8AFCB8" w14:textId="77777777" w:rsidR="00E90A1B" w:rsidRPr="00035B96" w:rsidRDefault="00000000">
      <w:pPr>
        <w:spacing w:after="120" w:line="300" w:lineRule="auto"/>
        <w:jc w:val="both"/>
      </w:pPr>
      <w:r w:rsidRPr="00035B96">
        <w:t>Рекомендація PM: запропонувати замовникові гібридний варіант — він показує готовність команди йти на компроміс і одночасно фіксує реалістичну фінансову рамку.</w:t>
      </w:r>
    </w:p>
    <w:p w14:paraId="410E2843" w14:textId="77777777" w:rsidR="00E90A1B" w:rsidRPr="00035B96" w:rsidRDefault="00000000">
      <w:r w:rsidRPr="00035B96">
        <w:br w:type="page"/>
      </w:r>
    </w:p>
    <w:p w14:paraId="572B7146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 xml:space="preserve">Завдання 7. </w:t>
      </w:r>
      <w:proofErr w:type="spellStart"/>
      <w:r w:rsidRPr="00035B96">
        <w:rPr>
          <w:b/>
          <w:bCs/>
          <w:color w:val="auto"/>
        </w:rPr>
        <w:t>Post-mortem</w:t>
      </w:r>
      <w:proofErr w:type="spellEnd"/>
      <w:r w:rsidRPr="00035B96">
        <w:rPr>
          <w:b/>
          <w:bCs/>
          <w:color w:val="auto"/>
        </w:rPr>
        <w:t>: Економічна рефлексія</w:t>
      </w:r>
    </w:p>
    <w:p w14:paraId="38A56997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7.1. Системна першопричина (</w:t>
      </w:r>
      <w:proofErr w:type="spellStart"/>
      <w:r w:rsidRPr="00035B96">
        <w:rPr>
          <w:b/>
          <w:bCs/>
          <w:color w:val="auto"/>
          <w:sz w:val="28"/>
          <w:szCs w:val="28"/>
        </w:rPr>
        <w:t>Root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Cause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Analysis</w:t>
      </w:r>
      <w:proofErr w:type="spellEnd"/>
      <w:r w:rsidRPr="00035B96">
        <w:rPr>
          <w:b/>
          <w:bCs/>
          <w:color w:val="auto"/>
          <w:sz w:val="28"/>
          <w:szCs w:val="28"/>
        </w:rPr>
        <w:t>)</w:t>
      </w:r>
    </w:p>
    <w:p w14:paraId="3CD0938E" w14:textId="77777777" w:rsidR="00E90A1B" w:rsidRPr="00035B96" w:rsidRDefault="00000000">
      <w:pPr>
        <w:spacing w:after="120" w:line="300" w:lineRule="auto"/>
        <w:jc w:val="both"/>
      </w:pPr>
      <w:r w:rsidRPr="00035B96">
        <w:t>Причина відхилення з Варіанту 1: «Спрацювання ризику зміни API (ЛР№4)».</w:t>
      </w:r>
    </w:p>
    <w:p w14:paraId="28B9964A" w14:textId="77777777" w:rsidR="00E90A1B" w:rsidRPr="00035B96" w:rsidRDefault="00000000">
      <w:pPr>
        <w:spacing w:after="120" w:line="300" w:lineRule="auto"/>
        <w:jc w:val="both"/>
      </w:pPr>
      <w:r w:rsidRPr="00035B96">
        <w:t>Не обмежуючись цією формулюванням, проведемо системний аналіз ланцюжка «технічні рішення → фінансові наслідки» через попередні лабораторні роботи: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00"/>
        <w:gridCol w:w="4000"/>
      </w:tblGrid>
      <w:tr w:rsidR="00E90A1B" w:rsidRPr="00035B96" w14:paraId="4C11EDB1" w14:textId="77777777" w:rsidTr="00585BA8">
        <w:trPr>
          <w:tblHeader/>
        </w:trPr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75757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Лаба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EA93A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Що було зроблено / прийнято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F0365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Як це вплинуло на ЛР№7</w:t>
            </w:r>
          </w:p>
        </w:tc>
      </w:tr>
      <w:tr w:rsidR="00E90A1B" w:rsidRPr="00035B96" w14:paraId="62A91F62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87B63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ЛР№4 (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Risk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Register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267DF" w14:textId="77777777" w:rsidR="00E90A1B" w:rsidRPr="00035B96" w:rsidRDefault="00000000">
            <w:r w:rsidRPr="00035B96">
              <w:rPr>
                <w:sz w:val="22"/>
                <w:szCs w:val="22"/>
              </w:rPr>
              <w:t>Ризик T2 «</w:t>
            </w:r>
            <w:proofErr w:type="spellStart"/>
            <w:r w:rsidRPr="00035B96">
              <w:rPr>
                <w:sz w:val="22"/>
                <w:szCs w:val="22"/>
              </w:rPr>
              <w:t>Flutter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dependency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conflicts</w:t>
            </w:r>
            <w:proofErr w:type="spellEnd"/>
            <w:r w:rsidRPr="00035B96">
              <w:rPr>
                <w:sz w:val="22"/>
                <w:szCs w:val="22"/>
              </w:rPr>
              <w:t>» зафіксовано (</w:t>
            </w:r>
            <w:proofErr w:type="spellStart"/>
            <w:r w:rsidRPr="00035B96">
              <w:rPr>
                <w:sz w:val="22"/>
                <w:szCs w:val="22"/>
              </w:rPr>
              <w:t>score</w:t>
            </w:r>
            <w:proofErr w:type="spellEnd"/>
            <w:r w:rsidRPr="00035B96">
              <w:rPr>
                <w:sz w:val="22"/>
                <w:szCs w:val="22"/>
              </w:rPr>
              <w:t xml:space="preserve">=16, </w:t>
            </w:r>
            <w:proofErr w:type="spellStart"/>
            <w:r w:rsidRPr="00035B96">
              <w:rPr>
                <w:sz w:val="22"/>
                <w:szCs w:val="22"/>
              </w:rPr>
              <w:t>Impact</w:t>
            </w:r>
            <w:proofErr w:type="spellEnd"/>
            <w:r w:rsidRPr="00035B96">
              <w:rPr>
                <w:sz w:val="22"/>
                <w:szCs w:val="22"/>
              </w:rPr>
              <w:t xml:space="preserve">=30.67h, RE=21.47h). </w:t>
            </w:r>
            <w:proofErr w:type="spellStart"/>
            <w:r w:rsidRPr="00035B96">
              <w:rPr>
                <w:sz w:val="22"/>
                <w:szCs w:val="22"/>
              </w:rPr>
              <w:t>Контингенс</w:t>
            </w:r>
            <w:proofErr w:type="spellEnd"/>
            <w:r w:rsidRPr="00035B96">
              <w:rPr>
                <w:sz w:val="22"/>
                <w:szCs w:val="22"/>
              </w:rPr>
              <w:t xml:space="preserve">-резерв ~42.88h після </w:t>
            </w:r>
            <w:proofErr w:type="spellStart"/>
            <w:r w:rsidRPr="00035B96">
              <w:rPr>
                <w:sz w:val="22"/>
                <w:szCs w:val="22"/>
              </w:rPr>
              <w:t>scope-cut</w:t>
            </w:r>
            <w:proofErr w:type="spellEnd"/>
            <w:r w:rsidRPr="00035B96">
              <w:rPr>
                <w:sz w:val="22"/>
                <w:szCs w:val="22"/>
              </w:rPr>
              <w:t>.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7A6DB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Risk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Owner</w:t>
            </w:r>
            <w:proofErr w:type="spellEnd"/>
            <w:r w:rsidRPr="00035B96">
              <w:rPr>
                <w:sz w:val="22"/>
                <w:szCs w:val="22"/>
              </w:rPr>
              <w:t xml:space="preserve"> не реалізував архітектурну </w:t>
            </w:r>
            <w:proofErr w:type="spellStart"/>
            <w:r w:rsidRPr="00035B96">
              <w:rPr>
                <w:sz w:val="22"/>
                <w:szCs w:val="22"/>
              </w:rPr>
              <w:t>мітигацію</w:t>
            </w:r>
            <w:proofErr w:type="spellEnd"/>
            <w:r w:rsidRPr="00035B96">
              <w:rPr>
                <w:sz w:val="22"/>
                <w:szCs w:val="22"/>
              </w:rPr>
              <w:t xml:space="preserve"> (API </w:t>
            </w:r>
            <w:proofErr w:type="spellStart"/>
            <w:r w:rsidRPr="00035B96">
              <w:rPr>
                <w:sz w:val="22"/>
                <w:szCs w:val="22"/>
              </w:rPr>
              <w:t>Abstraction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Layer</w:t>
            </w:r>
            <w:proofErr w:type="spellEnd"/>
            <w:r w:rsidRPr="00035B96">
              <w:rPr>
                <w:sz w:val="22"/>
                <w:szCs w:val="22"/>
              </w:rPr>
              <w:t xml:space="preserve"> + </w:t>
            </w:r>
            <w:proofErr w:type="spellStart"/>
            <w:r w:rsidRPr="00035B96">
              <w:rPr>
                <w:sz w:val="22"/>
                <w:szCs w:val="22"/>
              </w:rPr>
              <w:t>Redis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fallback</w:t>
            </w:r>
            <w:proofErr w:type="spellEnd"/>
            <w:r w:rsidRPr="00035B96">
              <w:rPr>
                <w:sz w:val="22"/>
                <w:szCs w:val="22"/>
              </w:rPr>
              <w:t xml:space="preserve">). Коли </w:t>
            </w:r>
            <w:proofErr w:type="spellStart"/>
            <w:r w:rsidRPr="00035B96">
              <w:rPr>
                <w:sz w:val="22"/>
                <w:szCs w:val="22"/>
              </w:rPr>
              <w:t>Google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Books</w:t>
            </w:r>
            <w:proofErr w:type="spellEnd"/>
            <w:r w:rsidRPr="00035B96">
              <w:rPr>
                <w:sz w:val="22"/>
                <w:szCs w:val="22"/>
              </w:rPr>
              <w:t xml:space="preserve"> API змінив </w:t>
            </w:r>
            <w:proofErr w:type="spellStart"/>
            <w:r w:rsidRPr="00035B96">
              <w:rPr>
                <w:sz w:val="22"/>
                <w:szCs w:val="22"/>
              </w:rPr>
              <w:t>schema</w:t>
            </w:r>
            <w:proofErr w:type="spellEnd"/>
            <w:r w:rsidRPr="00035B96">
              <w:rPr>
                <w:sz w:val="22"/>
                <w:szCs w:val="22"/>
              </w:rPr>
              <w:t xml:space="preserve"> — увесь </w:t>
            </w:r>
            <w:proofErr w:type="spellStart"/>
            <w:r w:rsidRPr="00035B96">
              <w:rPr>
                <w:sz w:val="22"/>
                <w:szCs w:val="22"/>
              </w:rPr>
              <w:t>Flutter</w:t>
            </w:r>
            <w:proofErr w:type="spellEnd"/>
            <w:r w:rsidRPr="00035B96">
              <w:rPr>
                <w:sz w:val="22"/>
                <w:szCs w:val="22"/>
              </w:rPr>
              <w:t>-клієнт зламався.</w:t>
            </w:r>
          </w:p>
        </w:tc>
      </w:tr>
      <w:tr w:rsidR="00E90A1B" w:rsidRPr="00035B96" w14:paraId="38EA7D0E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EE29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ЛР№5 (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Burn-down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E6288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Day</w:t>
            </w:r>
            <w:proofErr w:type="spellEnd"/>
            <w:r w:rsidRPr="00035B96">
              <w:rPr>
                <w:sz w:val="22"/>
                <w:szCs w:val="22"/>
              </w:rPr>
              <w:t xml:space="preserve"> 4 </w:t>
            </w:r>
            <w:proofErr w:type="spellStart"/>
            <w:r w:rsidRPr="00035B96">
              <w:rPr>
                <w:sz w:val="22"/>
                <w:szCs w:val="22"/>
              </w:rPr>
              <w:t>incident</w:t>
            </w:r>
            <w:proofErr w:type="spellEnd"/>
            <w:r w:rsidRPr="00035B96">
              <w:rPr>
                <w:sz w:val="22"/>
                <w:szCs w:val="22"/>
              </w:rPr>
              <w:t xml:space="preserve">: ризик T2 спрацював, +8 SP </w:t>
            </w:r>
            <w:proofErr w:type="spellStart"/>
            <w:r w:rsidRPr="00035B96">
              <w:rPr>
                <w:sz w:val="22"/>
                <w:szCs w:val="22"/>
              </w:rPr>
              <w:t>scope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creep</w:t>
            </w:r>
            <w:proofErr w:type="spellEnd"/>
            <w:r w:rsidRPr="00035B96">
              <w:rPr>
                <w:sz w:val="22"/>
                <w:szCs w:val="22"/>
              </w:rPr>
              <w:t xml:space="preserve">, </w:t>
            </w:r>
            <w:proofErr w:type="spellStart"/>
            <w:r w:rsidRPr="00035B96">
              <w:rPr>
                <w:sz w:val="22"/>
                <w:szCs w:val="22"/>
              </w:rPr>
              <w:t>velocity</w:t>
            </w:r>
            <w:proofErr w:type="spellEnd"/>
            <w:r w:rsidRPr="00035B96">
              <w:rPr>
                <w:sz w:val="22"/>
                <w:szCs w:val="22"/>
              </w:rPr>
              <w:t xml:space="preserve"> впала до 2.8 SP/день.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6A166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Команда вже відставала по </w:t>
            </w:r>
            <w:proofErr w:type="spellStart"/>
            <w:r w:rsidRPr="00035B96">
              <w:rPr>
                <w:sz w:val="22"/>
                <w:szCs w:val="22"/>
              </w:rPr>
              <w:t>burn-down</w:t>
            </w:r>
            <w:proofErr w:type="spellEnd"/>
            <w:r w:rsidRPr="00035B96">
              <w:rPr>
                <w:sz w:val="22"/>
                <w:szCs w:val="22"/>
              </w:rPr>
              <w:t>. У ЛР№7 ця інерція дала SPI = 0.85 і EV = 85% — не закрили ~2 SP з 18 запланованих.</w:t>
            </w:r>
          </w:p>
        </w:tc>
      </w:tr>
      <w:tr w:rsidR="00E90A1B" w:rsidRPr="00035B96" w14:paraId="4FB2F752" w14:textId="77777777"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C5901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ЛР№6 (OBS)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F49D0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Bus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Factor</w:t>
            </w:r>
            <w:proofErr w:type="spellEnd"/>
            <w:r w:rsidRPr="00035B96">
              <w:rPr>
                <w:sz w:val="22"/>
                <w:szCs w:val="22"/>
              </w:rPr>
              <w:t xml:space="preserve"> = 1 для </w:t>
            </w:r>
            <w:proofErr w:type="spellStart"/>
            <w:r w:rsidRPr="00035B96">
              <w:rPr>
                <w:sz w:val="22"/>
                <w:szCs w:val="22"/>
              </w:rPr>
              <w:t>Backend</w:t>
            </w:r>
            <w:proofErr w:type="spellEnd"/>
            <w:r w:rsidRPr="00035B96">
              <w:rPr>
                <w:sz w:val="22"/>
                <w:szCs w:val="22"/>
              </w:rPr>
              <w:t xml:space="preserve">-архітектури. </w:t>
            </w:r>
            <w:proofErr w:type="spellStart"/>
            <w:r w:rsidRPr="00035B96">
              <w:rPr>
                <w:sz w:val="22"/>
                <w:szCs w:val="22"/>
              </w:rPr>
              <w:t>Senior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Backend</w:t>
            </w:r>
            <w:proofErr w:type="spellEnd"/>
            <w:r w:rsidRPr="00035B96">
              <w:rPr>
                <w:sz w:val="22"/>
                <w:szCs w:val="22"/>
              </w:rPr>
              <w:t xml:space="preserve"> — єдиний </w:t>
            </w:r>
            <w:proofErr w:type="spellStart"/>
            <w:r w:rsidRPr="00035B96">
              <w:rPr>
                <w:sz w:val="22"/>
                <w:szCs w:val="22"/>
              </w:rPr>
              <w:t>Risk</w:t>
            </w:r>
            <w:proofErr w:type="spellEnd"/>
            <w:r w:rsidRPr="00035B96">
              <w:rPr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sz w:val="22"/>
                <w:szCs w:val="22"/>
              </w:rPr>
              <w:t>Owner</w:t>
            </w:r>
            <w:proofErr w:type="spellEnd"/>
            <w:r w:rsidRPr="00035B96">
              <w:rPr>
                <w:sz w:val="22"/>
                <w:szCs w:val="22"/>
              </w:rPr>
              <w:t xml:space="preserve"> T2 та єдиний носій знань про </w:t>
            </w:r>
            <w:proofErr w:type="spellStart"/>
            <w:r w:rsidRPr="00035B96">
              <w:rPr>
                <w:sz w:val="22"/>
                <w:szCs w:val="22"/>
              </w:rPr>
              <w:t>Redis</w:t>
            </w:r>
            <w:proofErr w:type="spellEnd"/>
            <w:r w:rsidRPr="00035B96">
              <w:rPr>
                <w:sz w:val="22"/>
                <w:szCs w:val="22"/>
              </w:rPr>
              <w:t xml:space="preserve"> + </w:t>
            </w:r>
            <w:proofErr w:type="spellStart"/>
            <w:r w:rsidRPr="00035B96">
              <w:rPr>
                <w:sz w:val="22"/>
                <w:szCs w:val="22"/>
              </w:rPr>
              <w:t>Auth</w:t>
            </w:r>
            <w:proofErr w:type="spellEnd"/>
            <w:r w:rsidRPr="00035B96">
              <w:rPr>
                <w:sz w:val="22"/>
                <w:szCs w:val="22"/>
              </w:rPr>
              <w:t>.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F9139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Коли API-ризик спрацював, ніхто крім </w:t>
            </w:r>
            <w:proofErr w:type="spellStart"/>
            <w:r w:rsidRPr="00035B96">
              <w:rPr>
                <w:sz w:val="22"/>
                <w:szCs w:val="22"/>
              </w:rPr>
              <w:t>Senior</w:t>
            </w:r>
            <w:proofErr w:type="spellEnd"/>
            <w:r w:rsidRPr="00035B96">
              <w:rPr>
                <w:sz w:val="22"/>
                <w:szCs w:val="22"/>
              </w:rPr>
              <w:t xml:space="preserve"> не міг швидко знайти </w:t>
            </w:r>
            <w:proofErr w:type="spellStart"/>
            <w:r w:rsidRPr="00035B96">
              <w:rPr>
                <w:sz w:val="22"/>
                <w:szCs w:val="22"/>
              </w:rPr>
              <w:t>fallback</w:t>
            </w:r>
            <w:proofErr w:type="spellEnd"/>
            <w:r w:rsidRPr="00035B96">
              <w:rPr>
                <w:sz w:val="22"/>
                <w:szCs w:val="22"/>
              </w:rPr>
              <w:t xml:space="preserve">. </w:t>
            </w:r>
            <w:proofErr w:type="spellStart"/>
            <w:r w:rsidRPr="00035B96">
              <w:rPr>
                <w:sz w:val="22"/>
                <w:szCs w:val="22"/>
              </w:rPr>
              <w:t>Review-bottleneck</w:t>
            </w:r>
            <w:proofErr w:type="spellEnd"/>
            <w:r w:rsidRPr="00035B96">
              <w:rPr>
                <w:sz w:val="22"/>
                <w:szCs w:val="22"/>
              </w:rPr>
              <w:t xml:space="preserve"> (CFD з Завдання 6 партнера) сповільнив релізи і збільшив AC на технічних консультаціях.</w:t>
            </w:r>
          </w:p>
        </w:tc>
      </w:tr>
    </w:tbl>
    <w:p w14:paraId="1FC6E6CC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7.2. Економічне обґрунтування «прірви» (</w:t>
      </w:r>
      <w:proofErr w:type="spellStart"/>
      <w:r w:rsidRPr="00035B96">
        <w:rPr>
          <w:b/>
          <w:bCs/>
          <w:color w:val="auto"/>
          <w:sz w:val="28"/>
          <w:szCs w:val="28"/>
        </w:rPr>
        <w:t>Vertical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Gap</w:t>
      </w:r>
      <w:proofErr w:type="spellEnd"/>
      <w:r w:rsidRPr="00035B96">
        <w:rPr>
          <w:b/>
          <w:bCs/>
          <w:color w:val="auto"/>
          <w:sz w:val="28"/>
          <w:szCs w:val="28"/>
        </w:rPr>
        <w:t>)</w:t>
      </w:r>
    </w:p>
    <w:p w14:paraId="2C90EA11" w14:textId="77777777" w:rsidR="00E90A1B" w:rsidRPr="00035B96" w:rsidRDefault="00000000">
      <w:pPr>
        <w:spacing w:after="120" w:line="300" w:lineRule="auto"/>
        <w:jc w:val="both"/>
      </w:pPr>
      <w:r w:rsidRPr="00035B96">
        <w:t>Розкладемо CV = −$4 236.33 на компоненти, щоб зрозуміти, скільки коштувало ігнорування кожного ризику: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300"/>
        <w:gridCol w:w="4060"/>
      </w:tblGrid>
      <w:tr w:rsidR="00E90A1B" w:rsidRPr="00035B96" w14:paraId="389C66CE" w14:textId="77777777" w:rsidTr="00585BA8"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04C5E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82D9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Сума ($)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E8A5D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% від CV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EC8DB" w14:textId="77777777" w:rsidR="00E90A1B" w:rsidRPr="00035B96" w:rsidRDefault="00000000">
            <w:pPr>
              <w:jc w:val="center"/>
            </w:pPr>
            <w:r w:rsidRPr="00035B96">
              <w:rPr>
                <w:b/>
                <w:bCs/>
                <w:sz w:val="22"/>
                <w:szCs w:val="22"/>
              </w:rPr>
              <w:t>Контрольованість</w:t>
            </w:r>
          </w:p>
        </w:tc>
      </w:tr>
      <w:tr w:rsidR="00E90A1B" w:rsidRPr="00035B96" w14:paraId="6820A325" w14:textId="77777777"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0C03B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Базовий AC </w:t>
            </w:r>
            <w:proofErr w:type="spellStart"/>
            <w:r w:rsidRPr="00035B96">
              <w:rPr>
                <w:sz w:val="22"/>
                <w:szCs w:val="22"/>
              </w:rPr>
              <w:t>overrun</w:t>
            </w:r>
            <w:proofErr w:type="spellEnd"/>
            <w:r w:rsidRPr="00035B96">
              <w:rPr>
                <w:sz w:val="22"/>
                <w:szCs w:val="22"/>
              </w:rPr>
              <w:t xml:space="preserve"> (+15%, T2 API)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77A3" w14:textId="77777777" w:rsidR="00E90A1B" w:rsidRPr="00035B96" w:rsidRDefault="00000000">
            <w:r w:rsidRPr="00035B96">
              <w:rPr>
                <w:sz w:val="22"/>
                <w:szCs w:val="22"/>
              </w:rPr>
              <w:t>2 825.00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B11B" w14:textId="77777777" w:rsidR="00E90A1B" w:rsidRPr="00035B96" w:rsidRDefault="00000000">
            <w:r w:rsidRPr="00035B96">
              <w:rPr>
                <w:sz w:val="22"/>
                <w:szCs w:val="22"/>
              </w:rPr>
              <w:t>67%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C539E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 xml:space="preserve">КОНТРОЛЬОВАНО — мали зробити API 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Abstraction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Layer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 xml:space="preserve"> у ЛР№4</w:t>
            </w:r>
          </w:p>
        </w:tc>
      </w:tr>
      <w:tr w:rsidR="00E90A1B" w:rsidRPr="00035B96" w14:paraId="52E96166" w14:textId="77777777"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FBEF9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Currency</w:t>
            </w:r>
            <w:proofErr w:type="spellEnd"/>
            <w:r w:rsidRPr="00035B96">
              <w:rPr>
                <w:sz w:val="22"/>
                <w:szCs w:val="22"/>
              </w:rPr>
              <w:t>-ризик (девальвація 5%)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E2BF4" w14:textId="77777777" w:rsidR="00E90A1B" w:rsidRPr="00035B96" w:rsidRDefault="00000000">
            <w:r w:rsidRPr="00035B96">
              <w:rPr>
                <w:sz w:val="22"/>
                <w:szCs w:val="22"/>
              </w:rPr>
              <w:t>420.00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8ECC7" w14:textId="77777777" w:rsidR="00E90A1B" w:rsidRPr="00035B96" w:rsidRDefault="00000000">
            <w:r w:rsidRPr="00035B96">
              <w:rPr>
                <w:sz w:val="22"/>
                <w:szCs w:val="22"/>
              </w:rPr>
              <w:t>10%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96E4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Частково — можна було взяти </w:t>
            </w:r>
            <w:proofErr w:type="spellStart"/>
            <w:r w:rsidRPr="00035B96">
              <w:rPr>
                <w:sz w:val="22"/>
                <w:szCs w:val="22"/>
              </w:rPr>
              <w:t>multi-currency</w:t>
            </w:r>
            <w:proofErr w:type="spellEnd"/>
            <w:r w:rsidRPr="00035B96">
              <w:rPr>
                <w:sz w:val="22"/>
                <w:szCs w:val="22"/>
              </w:rPr>
              <w:t xml:space="preserve"> буфер</w:t>
            </w:r>
          </w:p>
        </w:tc>
      </w:tr>
      <w:tr w:rsidR="00E90A1B" w:rsidRPr="00035B96" w14:paraId="455D76DB" w14:textId="77777777"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A6536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Compliance</w:t>
            </w:r>
            <w:proofErr w:type="spellEnd"/>
            <w:r w:rsidRPr="00035B96">
              <w:rPr>
                <w:sz w:val="22"/>
                <w:szCs w:val="22"/>
              </w:rPr>
              <w:t>-ризик (ПДВ +20%)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9BCAE" w14:textId="77777777" w:rsidR="00E90A1B" w:rsidRPr="00035B96" w:rsidRDefault="00000000">
            <w:r w:rsidRPr="00035B96">
              <w:rPr>
                <w:sz w:val="22"/>
                <w:szCs w:val="22"/>
              </w:rPr>
              <w:t>201.60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846E9" w14:textId="77777777" w:rsidR="00E90A1B" w:rsidRPr="00035B96" w:rsidRDefault="00000000">
            <w:r w:rsidRPr="00035B96">
              <w:rPr>
                <w:sz w:val="22"/>
                <w:szCs w:val="22"/>
              </w:rPr>
              <w:t>5%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54177" w14:textId="77777777" w:rsidR="00E90A1B" w:rsidRPr="00035B96" w:rsidRDefault="00000000">
            <w:r w:rsidRPr="00035B96">
              <w:rPr>
                <w:sz w:val="22"/>
                <w:szCs w:val="22"/>
              </w:rPr>
              <w:t>Поза контролем команди</w:t>
            </w:r>
          </w:p>
        </w:tc>
      </w:tr>
      <w:tr w:rsidR="00E90A1B" w:rsidRPr="00035B96" w14:paraId="682D83FB" w14:textId="77777777"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57684" w14:textId="77777777" w:rsidR="00E90A1B" w:rsidRPr="00035B96" w:rsidRDefault="00000000">
            <w:r w:rsidRPr="00035B96">
              <w:rPr>
                <w:sz w:val="22"/>
                <w:szCs w:val="22"/>
              </w:rPr>
              <w:t xml:space="preserve">ЄСВ + Єдиний податок + </w:t>
            </w:r>
            <w:proofErr w:type="spellStart"/>
            <w:r w:rsidRPr="00035B96">
              <w:rPr>
                <w:sz w:val="22"/>
                <w:szCs w:val="22"/>
              </w:rPr>
              <w:t>Війсбір</w:t>
            </w:r>
            <w:proofErr w:type="spellEnd"/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08051" w14:textId="77777777" w:rsidR="00E90A1B" w:rsidRPr="00035B96" w:rsidRDefault="00000000">
            <w:r w:rsidRPr="00035B96">
              <w:rPr>
                <w:sz w:val="22"/>
                <w:szCs w:val="22"/>
              </w:rPr>
              <w:t>741.93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77F83" w14:textId="77777777" w:rsidR="00E90A1B" w:rsidRPr="00035B96" w:rsidRDefault="00000000">
            <w:r w:rsidRPr="00035B96">
              <w:rPr>
                <w:sz w:val="22"/>
                <w:szCs w:val="22"/>
              </w:rPr>
              <w:t>17%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A77F" w14:textId="77777777" w:rsidR="00E90A1B" w:rsidRPr="00035B96" w:rsidRDefault="00000000">
            <w:r w:rsidRPr="00035B96">
              <w:rPr>
                <w:sz w:val="22"/>
                <w:szCs w:val="22"/>
              </w:rPr>
              <w:t>Операційна неминуча</w:t>
            </w:r>
          </w:p>
        </w:tc>
      </w:tr>
      <w:tr w:rsidR="00E90A1B" w:rsidRPr="00035B96" w14:paraId="1F0BB3AE" w14:textId="77777777"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D3403" w14:textId="77777777" w:rsidR="00E90A1B" w:rsidRPr="00035B96" w:rsidRDefault="00000000">
            <w:proofErr w:type="spellStart"/>
            <w:r w:rsidRPr="00035B96">
              <w:rPr>
                <w:sz w:val="22"/>
                <w:szCs w:val="22"/>
              </w:rPr>
              <w:t>Inflation</w:t>
            </w:r>
            <w:proofErr w:type="spellEnd"/>
            <w:r w:rsidRPr="00035B96">
              <w:rPr>
                <w:sz w:val="22"/>
                <w:szCs w:val="22"/>
              </w:rPr>
              <w:t xml:space="preserve"> (хмарні сховища +10%)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12C49" w14:textId="77777777" w:rsidR="00E90A1B" w:rsidRPr="00035B96" w:rsidRDefault="00000000">
            <w:r w:rsidRPr="00035B96">
              <w:rPr>
                <w:sz w:val="22"/>
                <w:szCs w:val="22"/>
              </w:rPr>
              <w:t>50.40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CB426" w14:textId="77777777" w:rsidR="00E90A1B" w:rsidRPr="00035B96" w:rsidRDefault="00000000">
            <w:r w:rsidRPr="00035B96">
              <w:rPr>
                <w:sz w:val="22"/>
                <w:szCs w:val="22"/>
              </w:rPr>
              <w:t>1%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80884" w14:textId="77777777" w:rsidR="00E90A1B" w:rsidRPr="00035B96" w:rsidRDefault="00000000">
            <w:r w:rsidRPr="00035B96">
              <w:rPr>
                <w:sz w:val="22"/>
                <w:szCs w:val="22"/>
              </w:rPr>
              <w:t>Поза контролем команди</w:t>
            </w:r>
          </w:p>
        </w:tc>
      </w:tr>
      <w:tr w:rsidR="00E90A1B" w:rsidRPr="00035B96" w14:paraId="6BC36160" w14:textId="77777777"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8DA47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 xml:space="preserve">РАЗОМ 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Vertical</w:t>
            </w:r>
            <w:proofErr w:type="spellEnd"/>
            <w:r w:rsidRPr="00035B9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35B96">
              <w:rPr>
                <w:b/>
                <w:bCs/>
                <w:sz w:val="22"/>
                <w:szCs w:val="22"/>
              </w:rPr>
              <w:t>Gap</w:t>
            </w:r>
            <w:proofErr w:type="spellEnd"/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A94E2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4 238.93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E79B2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4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F621A" w14:textId="77777777" w:rsidR="00E90A1B" w:rsidRPr="00035B96" w:rsidRDefault="00000000">
            <w:r w:rsidRPr="00035B96">
              <w:rPr>
                <w:b/>
                <w:bCs/>
                <w:sz w:val="22"/>
                <w:szCs w:val="22"/>
              </w:rPr>
              <w:t>~$2 825 (67%) можна було попередити</w:t>
            </w:r>
          </w:p>
        </w:tc>
      </w:tr>
    </w:tbl>
    <w:p w14:paraId="417B8939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Ключова теза: 67% «прірви» — це наслідок ігнорування T2 ризику з ЛР№4. Якби команда </w:t>
      </w:r>
      <w:proofErr w:type="spellStart"/>
      <w:r w:rsidRPr="00035B96">
        <w:t>BookOff</w:t>
      </w:r>
      <w:proofErr w:type="spellEnd"/>
      <w:r w:rsidRPr="00035B96">
        <w:t xml:space="preserve"> на стадії планування ризиків (ЛР№4) витратила час на впровадження API </w:t>
      </w:r>
      <w:proofErr w:type="spellStart"/>
      <w:r w:rsidRPr="00035B96">
        <w:t>Abstraction</w:t>
      </w:r>
      <w:proofErr w:type="spellEnd"/>
      <w:r w:rsidRPr="00035B96">
        <w:t xml:space="preserve"> </w:t>
      </w:r>
      <w:proofErr w:type="spellStart"/>
      <w:r w:rsidRPr="00035B96">
        <w:t>Layer</w:t>
      </w:r>
      <w:proofErr w:type="spellEnd"/>
      <w:r w:rsidRPr="00035B96">
        <w:t xml:space="preserve"> та </w:t>
      </w:r>
      <w:proofErr w:type="spellStart"/>
      <w:r w:rsidRPr="00035B96">
        <w:t>fallback</w:t>
      </w:r>
      <w:proofErr w:type="spellEnd"/>
      <w:r w:rsidRPr="00035B96">
        <w:t xml:space="preserve"> через </w:t>
      </w:r>
      <w:proofErr w:type="spellStart"/>
      <w:r w:rsidRPr="00035B96">
        <w:t>Redis</w:t>
      </w:r>
      <w:proofErr w:type="spellEnd"/>
      <w:r w:rsidRPr="00035B96">
        <w:t xml:space="preserve"> </w:t>
      </w:r>
      <w:proofErr w:type="spellStart"/>
      <w:r w:rsidRPr="00035B96">
        <w:t>cache</w:t>
      </w:r>
      <w:proofErr w:type="spellEnd"/>
      <w:r w:rsidRPr="00035B96">
        <w:t xml:space="preserve">, то </w:t>
      </w:r>
      <w:proofErr w:type="spellStart"/>
      <w:r w:rsidRPr="00035B96">
        <w:t>Day</w:t>
      </w:r>
      <w:proofErr w:type="spellEnd"/>
      <w:r w:rsidRPr="00035B96">
        <w:t xml:space="preserve"> 4 </w:t>
      </w:r>
      <w:proofErr w:type="spellStart"/>
      <w:r w:rsidRPr="00035B96">
        <w:t>incident</w:t>
      </w:r>
      <w:proofErr w:type="spellEnd"/>
      <w:r w:rsidRPr="00035B96">
        <w:t xml:space="preserve"> у ЛР№5 був би </w:t>
      </w:r>
      <w:proofErr w:type="spellStart"/>
      <w:r w:rsidRPr="00035B96">
        <w:t>мітигований</w:t>
      </w:r>
      <w:proofErr w:type="spellEnd"/>
      <w:r w:rsidRPr="00035B96">
        <w:t>, а CPI у ЛР№7 не впав би нижче 0.85.</w:t>
      </w:r>
    </w:p>
    <w:p w14:paraId="3B4C3888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>7.3. Якби ми зробили (X) у ЛР№4/5 — ми б не мали (Y) у ЛР№7</w:t>
      </w:r>
    </w:p>
    <w:p w14:paraId="762197AA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lastRenderedPageBreak/>
        <w:t xml:space="preserve">ЛР№4: API </w:t>
      </w:r>
      <w:proofErr w:type="spellStart"/>
      <w:r w:rsidRPr="00035B96">
        <w:t>Abstraction</w:t>
      </w:r>
      <w:proofErr w:type="spellEnd"/>
      <w:r w:rsidRPr="00035B96">
        <w:t xml:space="preserve"> </w:t>
      </w:r>
      <w:proofErr w:type="spellStart"/>
      <w:r w:rsidRPr="00035B96">
        <w:t>Layer</w:t>
      </w:r>
      <w:proofErr w:type="spellEnd"/>
      <w:r w:rsidRPr="00035B96">
        <w:t xml:space="preserve"> + </w:t>
      </w:r>
      <w:proofErr w:type="spellStart"/>
      <w:r w:rsidRPr="00035B96">
        <w:t>версіонування</w:t>
      </w:r>
      <w:proofErr w:type="spellEnd"/>
      <w:r w:rsidRPr="00035B96">
        <w:t xml:space="preserve"> </w:t>
      </w:r>
      <w:proofErr w:type="spellStart"/>
      <w:r w:rsidRPr="00035B96">
        <w:t>endpoint-ів</w:t>
      </w:r>
      <w:proofErr w:type="spellEnd"/>
      <w:r w:rsidRPr="00035B96">
        <w:t xml:space="preserve"> + </w:t>
      </w:r>
      <w:proofErr w:type="spellStart"/>
      <w:r w:rsidRPr="00035B96">
        <w:t>Redis</w:t>
      </w:r>
      <w:proofErr w:type="spellEnd"/>
      <w:r w:rsidRPr="00035B96">
        <w:t xml:space="preserve"> </w:t>
      </w:r>
      <w:proofErr w:type="spellStart"/>
      <w:r w:rsidRPr="00035B96">
        <w:t>cache</w:t>
      </w:r>
      <w:proofErr w:type="spellEnd"/>
      <w:r w:rsidRPr="00035B96">
        <w:t xml:space="preserve"> як </w:t>
      </w:r>
      <w:proofErr w:type="spellStart"/>
      <w:r w:rsidRPr="00035B96">
        <w:t>fallback</w:t>
      </w:r>
      <w:proofErr w:type="spellEnd"/>
      <w:r w:rsidRPr="00035B96">
        <w:t xml:space="preserve"> → AC </w:t>
      </w:r>
      <w:proofErr w:type="spellStart"/>
      <w:r w:rsidRPr="00035B96">
        <w:t>overrun</w:t>
      </w:r>
      <w:proofErr w:type="spellEnd"/>
      <w:r w:rsidRPr="00035B96">
        <w:t xml:space="preserve"> зменшився б з +15% до +5–7%, CPI вийшов би на 0.80–0.85 замість 0.65.</w:t>
      </w:r>
    </w:p>
    <w:p w14:paraId="01C441EF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 xml:space="preserve">ЛР№5: ескалація </w:t>
      </w:r>
      <w:proofErr w:type="spellStart"/>
      <w:r w:rsidRPr="00035B96">
        <w:t>Bug</w:t>
      </w:r>
      <w:proofErr w:type="spellEnd"/>
      <w:r w:rsidRPr="00035B96">
        <w:t xml:space="preserve"> </w:t>
      </w:r>
      <w:proofErr w:type="spellStart"/>
      <w:r w:rsidRPr="00035B96">
        <w:t>Quota</w:t>
      </w:r>
      <w:proofErr w:type="spellEnd"/>
      <w:r w:rsidRPr="00035B96">
        <w:t xml:space="preserve"> (&gt;20% </w:t>
      </w:r>
      <w:proofErr w:type="spellStart"/>
      <w:r w:rsidRPr="00035B96">
        <w:t>Tech</w:t>
      </w:r>
      <w:proofErr w:type="spellEnd"/>
      <w:r w:rsidRPr="00035B96">
        <w:t xml:space="preserve"> </w:t>
      </w:r>
      <w:proofErr w:type="spellStart"/>
      <w:r w:rsidRPr="00035B96">
        <w:t>Debt</w:t>
      </w:r>
      <w:proofErr w:type="spellEnd"/>
      <w:r w:rsidRPr="00035B96">
        <w:t xml:space="preserve">) у </w:t>
      </w:r>
      <w:proofErr w:type="spellStart"/>
      <w:r w:rsidRPr="00035B96">
        <w:t>Done-of-Done</w:t>
      </w:r>
      <w:proofErr w:type="spellEnd"/>
      <w:r w:rsidRPr="00035B96">
        <w:t xml:space="preserve"> критерії → виявили б </w:t>
      </w:r>
      <w:proofErr w:type="spellStart"/>
      <w:r w:rsidRPr="00035B96">
        <w:t>Flutter</w:t>
      </w:r>
      <w:proofErr w:type="spellEnd"/>
      <w:r w:rsidRPr="00035B96">
        <w:t xml:space="preserve"> </w:t>
      </w:r>
      <w:proofErr w:type="spellStart"/>
      <w:r w:rsidRPr="00035B96">
        <w:t>dependency</w:t>
      </w:r>
      <w:proofErr w:type="spellEnd"/>
      <w:r w:rsidRPr="00035B96">
        <w:t xml:space="preserve"> на ранній стадії спринту, а не на </w:t>
      </w:r>
      <w:proofErr w:type="spellStart"/>
      <w:r w:rsidRPr="00035B96">
        <w:t>Day</w:t>
      </w:r>
      <w:proofErr w:type="spellEnd"/>
      <w:r w:rsidRPr="00035B96">
        <w:t xml:space="preserve"> 4.</w:t>
      </w:r>
    </w:p>
    <w:p w14:paraId="612213F6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 xml:space="preserve">ЛР№6: </w:t>
      </w:r>
      <w:proofErr w:type="spellStart"/>
      <w:r w:rsidRPr="00035B96">
        <w:t>Knowledge</w:t>
      </w:r>
      <w:proofErr w:type="spellEnd"/>
      <w:r w:rsidRPr="00035B96">
        <w:t xml:space="preserve"> </w:t>
      </w:r>
      <w:proofErr w:type="spellStart"/>
      <w:r w:rsidRPr="00035B96">
        <w:t>Transfer</w:t>
      </w:r>
      <w:proofErr w:type="spellEnd"/>
      <w:r w:rsidRPr="00035B96">
        <w:t xml:space="preserve"> </w:t>
      </w:r>
      <w:proofErr w:type="spellStart"/>
      <w:r w:rsidRPr="00035B96">
        <w:t>Senior</w:t>
      </w:r>
      <w:proofErr w:type="spellEnd"/>
      <w:r w:rsidRPr="00035B96">
        <w:t xml:space="preserve"> → </w:t>
      </w:r>
      <w:proofErr w:type="spellStart"/>
      <w:r w:rsidRPr="00035B96">
        <w:t>Middle</w:t>
      </w:r>
      <w:proofErr w:type="spellEnd"/>
      <w:r w:rsidRPr="00035B96">
        <w:t xml:space="preserve"> </w:t>
      </w:r>
      <w:proofErr w:type="spellStart"/>
      <w:r w:rsidRPr="00035B96">
        <w:t>Backend</w:t>
      </w:r>
      <w:proofErr w:type="spellEnd"/>
      <w:r w:rsidRPr="00035B96">
        <w:t xml:space="preserve"> заздалегідь (як описано у сценарії Б </w:t>
      </w:r>
      <w:proofErr w:type="spellStart"/>
      <w:r w:rsidRPr="00035B96">
        <w:t>Team</w:t>
      </w:r>
      <w:proofErr w:type="spellEnd"/>
      <w:r w:rsidRPr="00035B96">
        <w:t xml:space="preserve"> Dynamics) → не було б </w:t>
      </w:r>
      <w:proofErr w:type="spellStart"/>
      <w:r w:rsidRPr="00035B96">
        <w:t>Review</w:t>
      </w:r>
      <w:proofErr w:type="spellEnd"/>
      <w:r w:rsidRPr="00035B96">
        <w:t xml:space="preserve"> </w:t>
      </w:r>
      <w:proofErr w:type="spellStart"/>
      <w:r w:rsidRPr="00035B96">
        <w:t>bottleneck</w:t>
      </w:r>
      <w:proofErr w:type="spellEnd"/>
      <w:r w:rsidRPr="00035B96">
        <w:t>, який роздув AC через додаткові години консультацій.</w:t>
      </w:r>
    </w:p>
    <w:p w14:paraId="7364AFAA" w14:textId="77777777" w:rsidR="00E90A1B" w:rsidRPr="00035B96" w:rsidRDefault="00000000">
      <w:pPr>
        <w:pStyle w:val="2"/>
        <w:spacing w:before="280" w:after="160"/>
        <w:rPr>
          <w:color w:val="auto"/>
        </w:rPr>
      </w:pPr>
      <w:r w:rsidRPr="00035B96">
        <w:rPr>
          <w:b/>
          <w:bCs/>
          <w:color w:val="auto"/>
          <w:sz w:val="28"/>
          <w:szCs w:val="28"/>
        </w:rPr>
        <w:t xml:space="preserve">7.4. </w:t>
      </w:r>
      <w:proofErr w:type="spellStart"/>
      <w:r w:rsidRPr="00035B96">
        <w:rPr>
          <w:b/>
          <w:bCs/>
          <w:color w:val="auto"/>
          <w:sz w:val="28"/>
          <w:szCs w:val="28"/>
        </w:rPr>
        <w:t>Executive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035B96">
        <w:rPr>
          <w:b/>
          <w:bCs/>
          <w:color w:val="auto"/>
          <w:sz w:val="28"/>
          <w:szCs w:val="28"/>
        </w:rPr>
        <w:t>Summary</w:t>
      </w:r>
      <w:proofErr w:type="spellEnd"/>
      <w:r w:rsidRPr="00035B96">
        <w:rPr>
          <w:b/>
          <w:bCs/>
          <w:color w:val="auto"/>
          <w:sz w:val="28"/>
          <w:szCs w:val="28"/>
        </w:rPr>
        <w:t xml:space="preserve"> для </w:t>
      </w:r>
      <w:proofErr w:type="spellStart"/>
      <w:r w:rsidRPr="00035B96">
        <w:rPr>
          <w:b/>
          <w:bCs/>
          <w:color w:val="auto"/>
          <w:sz w:val="28"/>
          <w:szCs w:val="28"/>
        </w:rPr>
        <w:t>стейкхолдерів</w:t>
      </w:r>
      <w:proofErr w:type="spellEnd"/>
    </w:p>
    <w:p w14:paraId="78B401CB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Діагноз. </w:t>
      </w:r>
      <w:r w:rsidRPr="00035B96">
        <w:t xml:space="preserve">Проєкт </w:t>
      </w:r>
      <w:proofErr w:type="spellStart"/>
      <w:r w:rsidRPr="00035B96">
        <w:t>BookOff</w:t>
      </w:r>
      <w:proofErr w:type="spellEnd"/>
      <w:r w:rsidRPr="00035B96">
        <w:t xml:space="preserve"> на «екваторі» 2-спринтового циклу перебуває у Червоній зоні: CPI = 0.65, SPI = 0.85, TCPI = 1.64 (</w:t>
      </w:r>
      <w:proofErr w:type="spellStart"/>
      <w:r w:rsidRPr="00035B96">
        <w:t>Death</w:t>
      </w:r>
      <w:proofErr w:type="spellEnd"/>
      <w:r w:rsidRPr="00035B96">
        <w:t xml:space="preserve"> </w:t>
      </w:r>
      <w:proofErr w:type="spellStart"/>
      <w:r w:rsidRPr="00035B96">
        <w:t>March</w:t>
      </w:r>
      <w:proofErr w:type="spellEnd"/>
      <w:r w:rsidRPr="00035B96">
        <w:t xml:space="preserve">). Реалістичний прогноз EAC = $28 783 потребує додаткового бюджету +$9 967 (53% від BAC) або скорочення </w:t>
      </w:r>
      <w:proofErr w:type="spellStart"/>
      <w:r w:rsidRPr="00035B96">
        <w:t>scope</w:t>
      </w:r>
      <w:proofErr w:type="spellEnd"/>
      <w:r w:rsidRPr="00035B96">
        <w:t xml:space="preserve"> на 35–40%.</w:t>
      </w:r>
    </w:p>
    <w:p w14:paraId="2CB5BE76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Корінь. </w:t>
      </w:r>
      <w:r w:rsidRPr="00035B96">
        <w:t>Системна причина — реалізований ризик T2 «</w:t>
      </w:r>
      <w:proofErr w:type="spellStart"/>
      <w:r w:rsidRPr="00035B96">
        <w:t>Flutter</w:t>
      </w:r>
      <w:proofErr w:type="spellEnd"/>
      <w:r w:rsidRPr="00035B96">
        <w:t xml:space="preserve"> </w:t>
      </w:r>
      <w:proofErr w:type="spellStart"/>
      <w:r w:rsidRPr="00035B96">
        <w:t>dependency</w:t>
      </w:r>
      <w:proofErr w:type="spellEnd"/>
      <w:r w:rsidRPr="00035B96">
        <w:t xml:space="preserve"> </w:t>
      </w:r>
      <w:proofErr w:type="spellStart"/>
      <w:r w:rsidRPr="00035B96">
        <w:t>conflicts</w:t>
      </w:r>
      <w:proofErr w:type="spellEnd"/>
      <w:r w:rsidRPr="00035B96">
        <w:t xml:space="preserve"> / зміна </w:t>
      </w:r>
      <w:proofErr w:type="spellStart"/>
      <w:r w:rsidRPr="00035B96">
        <w:t>Google</w:t>
      </w:r>
      <w:proofErr w:type="spellEnd"/>
      <w:r w:rsidRPr="00035B96">
        <w:t xml:space="preserve"> </w:t>
      </w:r>
      <w:proofErr w:type="spellStart"/>
      <w:r w:rsidRPr="00035B96">
        <w:t>Books</w:t>
      </w:r>
      <w:proofErr w:type="spellEnd"/>
      <w:r w:rsidRPr="00035B96">
        <w:t xml:space="preserve"> API» з ЛР№4. Цей ризик не був </w:t>
      </w:r>
      <w:proofErr w:type="spellStart"/>
      <w:r w:rsidRPr="00035B96">
        <w:t>мітигований</w:t>
      </w:r>
      <w:proofErr w:type="spellEnd"/>
      <w:r w:rsidRPr="00035B96">
        <w:t xml:space="preserve"> архітектурно: команда покладалась на пряму інтеграцію без API </w:t>
      </w:r>
      <w:proofErr w:type="spellStart"/>
      <w:r w:rsidRPr="00035B96">
        <w:t>Abstraction</w:t>
      </w:r>
      <w:proofErr w:type="spellEnd"/>
      <w:r w:rsidRPr="00035B96">
        <w:t xml:space="preserve"> </w:t>
      </w:r>
      <w:proofErr w:type="spellStart"/>
      <w:r w:rsidRPr="00035B96">
        <w:t>Layer</w:t>
      </w:r>
      <w:proofErr w:type="spellEnd"/>
      <w:r w:rsidRPr="00035B96">
        <w:t xml:space="preserve"> і без </w:t>
      </w:r>
      <w:proofErr w:type="spellStart"/>
      <w:r w:rsidRPr="00035B96">
        <w:t>fallback</w:t>
      </w:r>
      <w:proofErr w:type="spellEnd"/>
      <w:r w:rsidRPr="00035B96">
        <w:t xml:space="preserve"> через </w:t>
      </w:r>
      <w:proofErr w:type="spellStart"/>
      <w:r w:rsidRPr="00035B96">
        <w:t>Redis</w:t>
      </w:r>
      <w:proofErr w:type="spellEnd"/>
      <w:r w:rsidRPr="00035B96">
        <w:t xml:space="preserve"> </w:t>
      </w:r>
      <w:proofErr w:type="spellStart"/>
      <w:r w:rsidRPr="00035B96">
        <w:t>cache</w:t>
      </w:r>
      <w:proofErr w:type="spellEnd"/>
      <w:r w:rsidRPr="00035B96">
        <w:t xml:space="preserve">. У сукупності з низьким </w:t>
      </w:r>
      <w:proofErr w:type="spellStart"/>
      <w:r w:rsidRPr="00035B96">
        <w:t>Bus</w:t>
      </w:r>
      <w:proofErr w:type="spellEnd"/>
      <w:r w:rsidRPr="00035B96">
        <w:t xml:space="preserve"> </w:t>
      </w:r>
      <w:proofErr w:type="spellStart"/>
      <w:r w:rsidRPr="00035B96">
        <w:t>Factor</w:t>
      </w:r>
      <w:proofErr w:type="spellEnd"/>
      <w:r w:rsidRPr="00035B96">
        <w:t xml:space="preserve"> (ЛР№6) це призвело до того, що 67% «фінансової прірви» ($2 825 з $4 236) — це прямі наслідки інженерних рішень, прийнятих на стадії планування ризиків.</w:t>
      </w:r>
    </w:p>
    <w:p w14:paraId="53587621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Урок. </w:t>
      </w:r>
      <w:r w:rsidRPr="00035B96">
        <w:t xml:space="preserve">Кожен $1, інвестований у </w:t>
      </w:r>
      <w:proofErr w:type="spellStart"/>
      <w:r w:rsidRPr="00035B96">
        <w:t>мітигацію</w:t>
      </w:r>
      <w:proofErr w:type="spellEnd"/>
      <w:r w:rsidRPr="00035B96">
        <w:t xml:space="preserve"> зовнішніх API-</w:t>
      </w:r>
      <w:proofErr w:type="spellStart"/>
      <w:r w:rsidRPr="00035B96">
        <w:t>залежностей</w:t>
      </w:r>
      <w:proofErr w:type="spellEnd"/>
      <w:r w:rsidRPr="00035B96">
        <w:t xml:space="preserve"> на стадії ЛР№4, економить $4–5 на «екваторі» проєкту. Технічна якість архітектури — це не «</w:t>
      </w:r>
      <w:proofErr w:type="spellStart"/>
      <w:r w:rsidRPr="00035B96">
        <w:t>nice</w:t>
      </w:r>
      <w:proofErr w:type="spellEnd"/>
      <w:r w:rsidRPr="00035B96">
        <w:t xml:space="preserve"> </w:t>
      </w:r>
      <w:proofErr w:type="spellStart"/>
      <w:r w:rsidRPr="00035B96">
        <w:t>to</w:t>
      </w:r>
      <w:proofErr w:type="spellEnd"/>
      <w:r w:rsidRPr="00035B96">
        <w:t xml:space="preserve"> </w:t>
      </w:r>
      <w:proofErr w:type="spellStart"/>
      <w:r w:rsidRPr="00035B96">
        <w:t>have</w:t>
      </w:r>
      <w:proofErr w:type="spellEnd"/>
      <w:r w:rsidRPr="00035B96">
        <w:t>», а прямий драйвер фінансової рентабельності. EVM-індекси (CPI, SPI, TCPI) — це не математична абстракція, а дзеркало, у яке проєктний менеджер дивиться, щоб побачити наслідки своїх власних рішень місяць тому.</w:t>
      </w:r>
    </w:p>
    <w:p w14:paraId="03B8B1D9" w14:textId="77777777" w:rsidR="00E90A1B" w:rsidRPr="00035B96" w:rsidRDefault="00000000">
      <w:pPr>
        <w:spacing w:after="120" w:line="300" w:lineRule="auto"/>
        <w:jc w:val="both"/>
      </w:pPr>
      <w:r w:rsidRPr="00035B96">
        <w:rPr>
          <w:b/>
          <w:bCs/>
        </w:rPr>
        <w:t xml:space="preserve">Дія. </w:t>
      </w:r>
      <w:r w:rsidRPr="00035B96">
        <w:t xml:space="preserve">Рекомендований план: (1) запит у замовника +$5 000 додаткового бюджету, (2) </w:t>
      </w:r>
      <w:proofErr w:type="spellStart"/>
      <w:r w:rsidRPr="00035B96">
        <w:t>Scope</w:t>
      </w:r>
      <w:proofErr w:type="spellEnd"/>
      <w:r w:rsidRPr="00035B96">
        <w:t xml:space="preserve"> </w:t>
      </w:r>
      <w:proofErr w:type="spellStart"/>
      <w:r w:rsidRPr="00035B96">
        <w:t>cut</w:t>
      </w:r>
      <w:proofErr w:type="spellEnd"/>
      <w:r w:rsidRPr="00035B96">
        <w:t xml:space="preserve"> −20% (</w:t>
      </w:r>
      <w:proofErr w:type="spellStart"/>
      <w:r w:rsidRPr="00035B96">
        <w:t>фічі</w:t>
      </w:r>
      <w:proofErr w:type="spellEnd"/>
      <w:r w:rsidRPr="00035B96">
        <w:t xml:space="preserve"> «</w:t>
      </w:r>
      <w:proofErr w:type="spellStart"/>
      <w:r w:rsidRPr="00035B96">
        <w:t>Social</w:t>
      </w:r>
      <w:proofErr w:type="spellEnd"/>
      <w:r w:rsidRPr="00035B96">
        <w:t xml:space="preserve"> </w:t>
      </w:r>
      <w:proofErr w:type="spellStart"/>
      <w:r w:rsidRPr="00035B96">
        <w:t>Reading</w:t>
      </w:r>
      <w:proofErr w:type="spellEnd"/>
      <w:r w:rsidRPr="00035B96">
        <w:t>», «</w:t>
      </w:r>
      <w:proofErr w:type="spellStart"/>
      <w:r w:rsidRPr="00035B96">
        <w:t>Push</w:t>
      </w:r>
      <w:proofErr w:type="spellEnd"/>
      <w:r w:rsidRPr="00035B96">
        <w:t xml:space="preserve"> </w:t>
      </w:r>
      <w:proofErr w:type="spellStart"/>
      <w:r w:rsidRPr="00035B96">
        <w:t>notifications</w:t>
      </w:r>
      <w:proofErr w:type="spellEnd"/>
      <w:r w:rsidRPr="00035B96">
        <w:t xml:space="preserve">»), (3) на наступному спринті — обов’язкова реалізація API </w:t>
      </w:r>
      <w:proofErr w:type="spellStart"/>
      <w:r w:rsidRPr="00035B96">
        <w:t>Abstraction</w:t>
      </w:r>
      <w:proofErr w:type="spellEnd"/>
      <w:r w:rsidRPr="00035B96">
        <w:t xml:space="preserve"> </w:t>
      </w:r>
      <w:proofErr w:type="spellStart"/>
      <w:r w:rsidRPr="00035B96">
        <w:t>Layer</w:t>
      </w:r>
      <w:proofErr w:type="spellEnd"/>
      <w:r w:rsidRPr="00035B96">
        <w:t>, щоб не повторити цей провал у наступному циклі.</w:t>
      </w:r>
    </w:p>
    <w:p w14:paraId="5F8B8DD9" w14:textId="77777777" w:rsidR="00E90A1B" w:rsidRPr="00035B96" w:rsidRDefault="00000000">
      <w:r w:rsidRPr="00035B96">
        <w:br w:type="page"/>
      </w:r>
    </w:p>
    <w:p w14:paraId="07CDAAA2" w14:textId="77777777" w:rsidR="00E90A1B" w:rsidRPr="00035B96" w:rsidRDefault="00000000">
      <w:pPr>
        <w:pStyle w:val="1"/>
        <w:spacing w:before="360" w:after="200"/>
        <w:rPr>
          <w:color w:val="auto"/>
        </w:rPr>
      </w:pPr>
      <w:r w:rsidRPr="00035B96">
        <w:rPr>
          <w:b/>
          <w:bCs/>
          <w:color w:val="auto"/>
        </w:rPr>
        <w:lastRenderedPageBreak/>
        <w:t>Загальний висновок</w:t>
      </w:r>
    </w:p>
    <w:p w14:paraId="7817B26F" w14:textId="77777777" w:rsidR="00E90A1B" w:rsidRPr="00035B96" w:rsidRDefault="00000000">
      <w:pPr>
        <w:spacing w:after="120" w:line="300" w:lineRule="auto"/>
        <w:jc w:val="both"/>
      </w:pPr>
      <w:r w:rsidRPr="00035B96">
        <w:t xml:space="preserve">У ході виконання лабораторної роботи №7 було опановано метод освоєного обсягу (EVM) як інструмент діагностики та антикризового управління ІТ-проєктом </w:t>
      </w:r>
      <w:proofErr w:type="spellStart"/>
      <w:r w:rsidRPr="00035B96">
        <w:t>BookOff</w:t>
      </w:r>
      <w:proofErr w:type="spellEnd"/>
      <w:r w:rsidRPr="00035B96">
        <w:t xml:space="preserve">. Виконано всі 7 завдань: від побудови фінансового </w:t>
      </w:r>
      <w:proofErr w:type="spellStart"/>
      <w:r w:rsidRPr="00035B96">
        <w:t>Baseline</w:t>
      </w:r>
      <w:proofErr w:type="spellEnd"/>
      <w:r w:rsidRPr="00035B96">
        <w:t xml:space="preserve"> (BAC = $18 816) до </w:t>
      </w:r>
      <w:proofErr w:type="spellStart"/>
      <w:r w:rsidRPr="00035B96">
        <w:t>post</w:t>
      </w:r>
      <w:proofErr w:type="spellEnd"/>
      <w:r w:rsidRPr="00035B96">
        <w:t>-</w:t>
      </w:r>
      <w:proofErr w:type="spellStart"/>
      <w:r w:rsidRPr="00035B96">
        <w:t>mortem</w:t>
      </w:r>
      <w:proofErr w:type="spellEnd"/>
      <w:r w:rsidRPr="00035B96">
        <w:t xml:space="preserve">-аналізу причинно-наслідкових </w:t>
      </w:r>
      <w:proofErr w:type="spellStart"/>
      <w:r w:rsidRPr="00035B96">
        <w:t>зв’язків</w:t>
      </w:r>
      <w:proofErr w:type="spellEnd"/>
      <w:r w:rsidRPr="00035B96">
        <w:t>.</w:t>
      </w:r>
    </w:p>
    <w:p w14:paraId="40254542" w14:textId="77777777" w:rsidR="00E90A1B" w:rsidRPr="00035B96" w:rsidRDefault="00000000">
      <w:pPr>
        <w:spacing w:after="120" w:line="300" w:lineRule="auto"/>
        <w:jc w:val="both"/>
      </w:pPr>
      <w:r w:rsidRPr="00035B96">
        <w:t>Ключові результати:</w:t>
      </w:r>
    </w:p>
    <w:p w14:paraId="70DED568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 xml:space="preserve">Розраховано базовий бюджет BAC = $18 816 (4 тижні × $4 704 </w:t>
      </w:r>
      <w:proofErr w:type="spellStart"/>
      <w:r w:rsidRPr="00035B96">
        <w:t>Weekly</w:t>
      </w:r>
      <w:proofErr w:type="spellEnd"/>
      <w:r w:rsidRPr="00035B96">
        <w:t xml:space="preserve"> </w:t>
      </w:r>
      <w:proofErr w:type="spellStart"/>
      <w:r w:rsidRPr="00035B96">
        <w:t>Burn</w:t>
      </w:r>
      <w:proofErr w:type="spellEnd"/>
      <w:r w:rsidRPr="00035B96">
        <w:t xml:space="preserve"> </w:t>
      </w:r>
      <w:proofErr w:type="spellStart"/>
      <w:r w:rsidRPr="00035B96">
        <w:t>Rate</w:t>
      </w:r>
      <w:proofErr w:type="spellEnd"/>
      <w:r w:rsidRPr="00035B96">
        <w:t>).</w:t>
      </w:r>
    </w:p>
    <w:p w14:paraId="2FADEE38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>Зафіксовано «</w:t>
      </w:r>
      <w:proofErr w:type="spellStart"/>
      <w:r w:rsidRPr="00035B96">
        <w:t>екваторний</w:t>
      </w:r>
      <w:proofErr w:type="spellEnd"/>
      <w:r w:rsidRPr="00035B96">
        <w:t>» стан: PV = $9 408, AC = $12 233.13, EV = $7 996.80.</w:t>
      </w:r>
    </w:p>
    <w:p w14:paraId="3E98A280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>Діагностовано Червону зону: CPI = 0.65, SPI = 0.85, CV = −$4 236.33, SV = −$1 411.20.</w:t>
      </w:r>
    </w:p>
    <w:p w14:paraId="009EDF45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>Прогноз EAC (сценарій А) = $28 783.36, дефіцит VAC = −$9 967.36.</w:t>
      </w:r>
    </w:p>
    <w:p w14:paraId="69E81A94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 xml:space="preserve">TCPI = 1.64 → </w:t>
      </w:r>
      <w:proofErr w:type="spellStart"/>
      <w:r w:rsidRPr="00035B96">
        <w:t>Death</w:t>
      </w:r>
      <w:proofErr w:type="spellEnd"/>
      <w:r w:rsidRPr="00035B96">
        <w:t xml:space="preserve"> </w:t>
      </w:r>
      <w:proofErr w:type="spellStart"/>
      <w:r w:rsidRPr="00035B96">
        <w:t>March</w:t>
      </w:r>
      <w:proofErr w:type="spellEnd"/>
      <w:r w:rsidRPr="00035B96">
        <w:t>: повернення до BAC математично неможливе.</w:t>
      </w:r>
    </w:p>
    <w:p w14:paraId="085088AC" w14:textId="77777777" w:rsidR="00E90A1B" w:rsidRPr="00035B96" w:rsidRDefault="00000000">
      <w:pPr>
        <w:pStyle w:val="a4"/>
        <w:numPr>
          <w:ilvl w:val="0"/>
          <w:numId w:val="2"/>
        </w:numPr>
        <w:spacing w:after="80" w:line="280" w:lineRule="auto"/>
        <w:jc w:val="both"/>
      </w:pPr>
      <w:r w:rsidRPr="00035B96">
        <w:t>Корінь кризи — реалізований ризик T2 з ЛР№4 (</w:t>
      </w:r>
      <w:proofErr w:type="spellStart"/>
      <w:r w:rsidRPr="00035B96">
        <w:t>Google</w:t>
      </w:r>
      <w:proofErr w:type="spellEnd"/>
      <w:r w:rsidRPr="00035B96">
        <w:t xml:space="preserve"> </w:t>
      </w:r>
      <w:proofErr w:type="spellStart"/>
      <w:r w:rsidRPr="00035B96">
        <w:t>Books</w:t>
      </w:r>
      <w:proofErr w:type="spellEnd"/>
      <w:r w:rsidRPr="00035B96">
        <w:t xml:space="preserve"> API </w:t>
      </w:r>
      <w:proofErr w:type="spellStart"/>
      <w:r w:rsidRPr="00035B96">
        <w:t>change</w:t>
      </w:r>
      <w:proofErr w:type="spellEnd"/>
      <w:r w:rsidRPr="00035B96">
        <w:t xml:space="preserve">) без архітектурної </w:t>
      </w:r>
      <w:proofErr w:type="spellStart"/>
      <w:r w:rsidRPr="00035B96">
        <w:t>мітигації</w:t>
      </w:r>
      <w:proofErr w:type="spellEnd"/>
      <w:r w:rsidRPr="00035B96">
        <w:t>.</w:t>
      </w:r>
    </w:p>
    <w:p w14:paraId="1497D274" w14:textId="77777777" w:rsidR="00E90A1B" w:rsidRPr="00035B96" w:rsidRDefault="00000000">
      <w:pPr>
        <w:spacing w:after="120" w:line="300" w:lineRule="auto"/>
        <w:jc w:val="both"/>
      </w:pPr>
      <w:r w:rsidRPr="00035B96">
        <w:t>Найважливіший інсайт: EVM працює як «фінансовий рентген» проєкту, який візуалізує приховані наслідки інженерних рішень. Низький CPI — це не недбалість команди, а прямий наслідок ігнорування технічного боргу та ризиків на ранніх стадіях розробки. Як проєктний менеджер, я мушу не лише реагувати на цифри EVM, але й використовувати їх як інструмент для обґрунтування технічних інвестицій (</w:t>
      </w:r>
      <w:proofErr w:type="spellStart"/>
      <w:r w:rsidRPr="00035B96">
        <w:t>рефакторинг</w:t>
      </w:r>
      <w:proofErr w:type="spellEnd"/>
      <w:r w:rsidRPr="00035B96">
        <w:t xml:space="preserve">, ABL, </w:t>
      </w:r>
      <w:proofErr w:type="spellStart"/>
      <w:r w:rsidRPr="00035B96">
        <w:t>fallback</w:t>
      </w:r>
      <w:proofErr w:type="spellEnd"/>
      <w:r w:rsidRPr="00035B96">
        <w:t xml:space="preserve"> стратегії) перед </w:t>
      </w:r>
      <w:proofErr w:type="spellStart"/>
      <w:r w:rsidRPr="00035B96">
        <w:t>стейкхолдерами</w:t>
      </w:r>
      <w:proofErr w:type="spellEnd"/>
      <w:r w:rsidRPr="00035B96">
        <w:t>.</w:t>
      </w:r>
    </w:p>
    <w:sectPr w:rsidR="00E90A1B" w:rsidRPr="00035B96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F1E9F"/>
    <w:multiLevelType w:val="hybridMultilevel"/>
    <w:tmpl w:val="208269F8"/>
    <w:lvl w:ilvl="0" w:tplc="BA641AE2">
      <w:start w:val="1"/>
      <w:numFmt w:val="bullet"/>
      <w:lvlText w:val="●"/>
      <w:lvlJc w:val="left"/>
      <w:pPr>
        <w:ind w:left="720" w:hanging="360"/>
      </w:pPr>
    </w:lvl>
    <w:lvl w:ilvl="1" w:tplc="ABDCA55C">
      <w:start w:val="1"/>
      <w:numFmt w:val="bullet"/>
      <w:lvlText w:val="○"/>
      <w:lvlJc w:val="left"/>
      <w:pPr>
        <w:ind w:left="1440" w:hanging="360"/>
      </w:pPr>
    </w:lvl>
    <w:lvl w:ilvl="2" w:tplc="4CD4CD60">
      <w:start w:val="1"/>
      <w:numFmt w:val="bullet"/>
      <w:lvlText w:val="■"/>
      <w:lvlJc w:val="left"/>
      <w:pPr>
        <w:ind w:left="2160" w:hanging="360"/>
      </w:pPr>
    </w:lvl>
    <w:lvl w:ilvl="3" w:tplc="7C0A09CE">
      <w:start w:val="1"/>
      <w:numFmt w:val="bullet"/>
      <w:lvlText w:val="●"/>
      <w:lvlJc w:val="left"/>
      <w:pPr>
        <w:ind w:left="2880" w:hanging="360"/>
      </w:pPr>
    </w:lvl>
    <w:lvl w:ilvl="4" w:tplc="6D6EB3F8">
      <w:start w:val="1"/>
      <w:numFmt w:val="bullet"/>
      <w:lvlText w:val="○"/>
      <w:lvlJc w:val="left"/>
      <w:pPr>
        <w:ind w:left="3600" w:hanging="360"/>
      </w:pPr>
    </w:lvl>
    <w:lvl w:ilvl="5" w:tplc="B568FB38">
      <w:start w:val="1"/>
      <w:numFmt w:val="bullet"/>
      <w:lvlText w:val="■"/>
      <w:lvlJc w:val="left"/>
      <w:pPr>
        <w:ind w:left="4320" w:hanging="360"/>
      </w:pPr>
    </w:lvl>
    <w:lvl w:ilvl="6" w:tplc="1B46ABF8">
      <w:start w:val="1"/>
      <w:numFmt w:val="bullet"/>
      <w:lvlText w:val="●"/>
      <w:lvlJc w:val="left"/>
      <w:pPr>
        <w:ind w:left="5040" w:hanging="360"/>
      </w:pPr>
    </w:lvl>
    <w:lvl w:ilvl="7" w:tplc="DDA6C3D0">
      <w:start w:val="1"/>
      <w:numFmt w:val="bullet"/>
      <w:lvlText w:val="●"/>
      <w:lvlJc w:val="left"/>
      <w:pPr>
        <w:ind w:left="5760" w:hanging="360"/>
      </w:pPr>
    </w:lvl>
    <w:lvl w:ilvl="8" w:tplc="94645A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A1FAB"/>
    <w:multiLevelType w:val="hybridMultilevel"/>
    <w:tmpl w:val="2C784166"/>
    <w:lvl w:ilvl="0" w:tplc="3BE0582A">
      <w:start w:val="1"/>
      <w:numFmt w:val="bullet"/>
      <w:lvlText w:val="•"/>
      <w:lvlJc w:val="left"/>
      <w:pPr>
        <w:ind w:left="720" w:hanging="360"/>
      </w:pPr>
    </w:lvl>
    <w:lvl w:ilvl="1" w:tplc="9B0A33CA">
      <w:numFmt w:val="decimal"/>
      <w:lvlText w:val=""/>
      <w:lvlJc w:val="left"/>
    </w:lvl>
    <w:lvl w:ilvl="2" w:tplc="356263EC">
      <w:numFmt w:val="decimal"/>
      <w:lvlText w:val=""/>
      <w:lvlJc w:val="left"/>
    </w:lvl>
    <w:lvl w:ilvl="3" w:tplc="D7A21D20">
      <w:numFmt w:val="decimal"/>
      <w:lvlText w:val=""/>
      <w:lvlJc w:val="left"/>
    </w:lvl>
    <w:lvl w:ilvl="4" w:tplc="ADDEA0F4">
      <w:numFmt w:val="decimal"/>
      <w:lvlText w:val=""/>
      <w:lvlJc w:val="left"/>
    </w:lvl>
    <w:lvl w:ilvl="5" w:tplc="4E3E067C">
      <w:numFmt w:val="decimal"/>
      <w:lvlText w:val=""/>
      <w:lvlJc w:val="left"/>
    </w:lvl>
    <w:lvl w:ilvl="6" w:tplc="102E393E">
      <w:numFmt w:val="decimal"/>
      <w:lvlText w:val=""/>
      <w:lvlJc w:val="left"/>
    </w:lvl>
    <w:lvl w:ilvl="7" w:tplc="8B1C1832">
      <w:numFmt w:val="decimal"/>
      <w:lvlText w:val=""/>
      <w:lvlJc w:val="left"/>
    </w:lvl>
    <w:lvl w:ilvl="8" w:tplc="7AA0D258">
      <w:numFmt w:val="decimal"/>
      <w:lvlText w:val=""/>
      <w:lvlJc w:val="left"/>
    </w:lvl>
  </w:abstractNum>
  <w:num w:numId="1" w16cid:durableId="2136294956">
    <w:abstractNumId w:val="0"/>
    <w:lvlOverride w:ilvl="0">
      <w:startOverride w:val="1"/>
    </w:lvlOverride>
  </w:num>
  <w:num w:numId="2" w16cid:durableId="1116214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A1B"/>
    <w:rsid w:val="00035B96"/>
    <w:rsid w:val="00483766"/>
    <w:rsid w:val="00585BA8"/>
    <w:rsid w:val="005E5468"/>
    <w:rsid w:val="00680399"/>
    <w:rsid w:val="00865FC9"/>
    <w:rsid w:val="00CA5539"/>
    <w:rsid w:val="00E90A1B"/>
    <w:rsid w:val="00F3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E8A7"/>
  <w15:docId w15:val="{BFDF647B-58A5-401F-8E32-3E0A34BD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10998</Words>
  <Characters>6270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7</cp:revision>
  <dcterms:created xsi:type="dcterms:W3CDTF">2026-05-24T14:45:00Z</dcterms:created>
  <dcterms:modified xsi:type="dcterms:W3CDTF">2026-05-25T13:30:00Z</dcterms:modified>
</cp:coreProperties>
</file>