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7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-training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br w:type="page"/>
      </w:r>
    </w:p>
    <w:p>
      <w:pPr>
        <w:pStyle w:val="Title"/>
      </w:pPr>
      <w:r>
        <w:rPr>
          <w:rFonts w:ascii="微軟正黑體" w:hAnsi="微軟正黑體" w:eastAsia="微軟正黑體"/>
        </w:rPr>
        <w:t>第一篇　教學理念與方法（講師培訓）</w:t>
      </w:r>
    </w:p>
    <w:p>
      <w:pPr>
        <w:ind w:left="283"/>
      </w:pPr>
      <w:r>
        <w:rPr>
          <w:rFonts w:ascii="微軟正黑體" w:hAnsi="微軟正黑體" w:eastAsia="微軟正黑體"/>
          <w:b/>
          <w:i/>
          <w:color w:val="7A3FB0"/>
        </w:rPr>
        <w:t>培訓對象</w:t>
      </w:r>
      <w:r>
        <w:rPr>
          <w:rFonts w:ascii="微軟正黑體" w:hAnsi="微軟正黑體" w:eastAsia="微軟正黑體"/>
          <w:i/>
        </w:rPr>
        <w:t>：有志投入國小低年級（小一、小二）兒童藝術才藝教學的老師／助教</w:t>
      </w:r>
    </w:p>
    <w:p>
      <w:pPr>
        <w:ind w:left="283"/>
      </w:pPr>
      <w:r>
        <w:rPr>
          <w:rFonts w:ascii="微軟正黑體" w:hAnsi="微軟正黑體" w:eastAsia="微軟正黑體"/>
          <w:b/>
          <w:i/>
          <w:color w:val="7A3FB0"/>
        </w:rPr>
        <w:t>培訓目標</w:t>
      </w:r>
      <w:r>
        <w:rPr>
          <w:rFonts w:ascii="微軟正黑體" w:hAnsi="微軟正黑體" w:eastAsia="微軟正黑體"/>
          <w:i/>
        </w:rPr>
        <w:t>：培養能「</w:t>
      </w:r>
      <w:r>
        <w:rPr>
          <w:rFonts w:ascii="微軟正黑體" w:hAnsi="微軟正黑體" w:eastAsia="微軟正黑體"/>
          <w:b/>
          <w:i/>
          <w:color w:val="7A3FB0"/>
        </w:rPr>
        <w:t>以藝術為媒介、陪伴孩子的生命成長</w:t>
      </w:r>
      <w:r>
        <w:rPr>
          <w:rFonts w:ascii="微軟正黑體" w:hAnsi="微軟正黑體" w:eastAsia="微軟正黑體"/>
          <w:i/>
        </w:rPr>
        <w:t>」的才藝老師——會教技法，更懂得回應孩子。</w:t>
      </w:r>
    </w:p>
    <w:p>
      <w:pPr>
        <w:ind w:left="283"/>
      </w:pPr>
      <w:r>
        <w:rPr>
          <w:rFonts w:ascii="微軟正黑體" w:hAnsi="微軟正黑體" w:eastAsia="微軟正黑體"/>
          <w:b/>
          <w:i/>
          <w:color w:val="7A3FB0"/>
        </w:rPr>
        <w:t>核心信念</w:t>
      </w:r>
      <w:r>
        <w:rPr>
          <w:rFonts w:ascii="微軟正黑體" w:hAnsi="微軟正黑體" w:eastAsia="微軟正黑體"/>
          <w:i/>
        </w:rPr>
        <w:t>：我們教的不只是作品，而是讓孩子在創作中認識自己、連結他人、擁抱世界。</w:t>
      </w:r>
    </w:p>
    <w:p>
      <w:pPr>
        <w:jc w:val="center"/>
      </w:pPr>
      <w:r>
        <w:t>──────────────────────────────</w:t>
      </w:r>
    </w:p>
    <w:p>
      <w:pPr>
        <w:pStyle w:val="Heading1"/>
      </w:pPr>
      <w:r>
        <w:rPr>
          <w:rFonts w:ascii="微軟正黑體" w:hAnsi="微軟正黑體" w:eastAsia="微軟正黑體"/>
        </w:rPr>
        <w:t>第一單元｜才藝老師的角色與信念</w:t>
      </w:r>
    </w:p>
    <w:p>
      <w:pPr>
        <w:pStyle w:val="Heading2"/>
      </w:pPr>
      <w:r>
        <w:rPr>
          <w:rFonts w:ascii="微軟正黑體" w:hAnsi="微軟正黑體" w:eastAsia="微軟正黑體"/>
        </w:rPr>
        <w:t>1. 你不是「美術老師」，你是「創作的陪伴者」</w:t>
      </w:r>
    </w:p>
    <w:p>
      <w:pPr>
        <w:pStyle w:val="ListBullet"/>
      </w:pPr>
      <w:r>
        <w:rPr>
          <w:rFonts w:ascii="微軟正黑體" w:hAnsi="微軟正黑體" w:eastAsia="微軟正黑體"/>
        </w:rPr>
        <w:t>兒童才藝課的重點</w:t>
      </w:r>
      <w:r>
        <w:rPr>
          <w:rFonts w:ascii="微軟正黑體" w:hAnsi="微軟正黑體" w:eastAsia="微軟正黑體"/>
          <w:b/>
          <w:color w:val="7A3FB0"/>
        </w:rPr>
        <w:t>不在於把孩子訓練成小畫家</w:t>
      </w:r>
      <w:r>
        <w:rPr>
          <w:rFonts w:ascii="微軟正黑體" w:hAnsi="微軟正黑體" w:eastAsia="微軟正黑體"/>
        </w:rPr>
        <w:t>，而在於透過動手創作，讓孩子體驗「我做得到」「我是獨特的」。</w:t>
      </w:r>
    </w:p>
    <w:p>
      <w:pPr>
        <w:pStyle w:val="ListBullet"/>
      </w:pPr>
      <w:r>
        <w:rPr>
          <w:rFonts w:ascii="微軟正黑體" w:hAnsi="微軟正黑體" w:eastAsia="微軟正黑體"/>
        </w:rPr>
        <w:t>老師的價值不在「示範得多漂亮」，而在「</w:t>
      </w:r>
      <w:r>
        <w:rPr>
          <w:rFonts w:ascii="微軟正黑體" w:hAnsi="微軟正黑體" w:eastAsia="微軟正黑體"/>
          <w:b/>
          <w:color w:val="7A3FB0"/>
        </w:rPr>
        <w:t>能不能看見每個孩子，並回應他</w:t>
      </w:r>
      <w:r>
        <w:rPr>
          <w:rFonts w:ascii="微軟正黑體" w:hAnsi="微軟正黑體" w:eastAsia="微軟正黑體"/>
        </w:rPr>
        <w:t>」。</w:t>
      </w:r>
    </w:p>
    <w:p>
      <w:pPr>
        <w:pStyle w:val="Heading2"/>
      </w:pPr>
      <w:r>
        <w:rPr>
          <w:rFonts w:ascii="微軟正黑體" w:hAnsi="微軟正黑體" w:eastAsia="微軟正黑體"/>
        </w:rPr>
        <w:t>2. 三種身分的切換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6A4FB6"/>
          </w:tcPr>
          <w:p>
            <w:r>
              <w:rPr>
                <w:b/>
                <w:color w:val="FFFFFF"/>
              </w:rPr>
            </w:r>
            <w:r>
              <w:rPr>
                <w:rFonts w:ascii="微軟正黑體" w:hAnsi="微軟正黑體" w:eastAsia="微軟正黑體"/>
                <w:b/>
                <w:color w:val="FFFFFF"/>
              </w:rPr>
              <w:t>身分</w:t>
            </w:r>
          </w:p>
        </w:tc>
        <w:tc>
          <w:tcPr>
            <w:tcW w:type="dxa" w:w="2880"/>
            <w:shd w:val="clear" w:fill="6A4FB6"/>
          </w:tcPr>
          <w:p>
            <w:r>
              <w:rPr>
                <w:b/>
                <w:color w:val="FFFFFF"/>
              </w:rPr>
            </w:r>
            <w:r>
              <w:rPr>
                <w:rFonts w:ascii="微軟正黑體" w:hAnsi="微軟正黑體" w:eastAsia="微軟正黑體"/>
                <w:b/>
                <w:color w:val="FFFFFF"/>
              </w:rPr>
              <w:t>什麼時候</w:t>
            </w:r>
          </w:p>
        </w:tc>
        <w:tc>
          <w:tcPr>
            <w:tcW w:type="dxa" w:w="2880"/>
            <w:shd w:val="clear" w:fill="6A4FB6"/>
          </w:tcPr>
          <w:p>
            <w:r>
              <w:rPr>
                <w:b/>
                <w:color w:val="FFFFFF"/>
              </w:rPr>
            </w:r>
            <w:r>
              <w:rPr>
                <w:rFonts w:ascii="微軟正黑體" w:hAnsi="微軟正黑體" w:eastAsia="微軟正黑體"/>
                <w:b/>
                <w:color w:val="FFFFFF"/>
              </w:rPr>
              <w:t>在做什麼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  <w:b/>
                <w:color w:val="7A3FB0"/>
              </w:rPr>
              <w:t>示範者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技法教學時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把步驟拆簡單、誇張、好玩，降低門檻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  <w:b/>
                <w:color w:val="7A3FB0"/>
              </w:rPr>
              <w:t>觀察者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孩子創作時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退到旁邊，看見每個孩子的狀態與情緒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  <w:b/>
                <w:color w:val="7A3FB0"/>
              </w:rPr>
              <w:t>陪伴者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卡關／情緒時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接住情緒、提出好問題，而非替他完成</w:t>
            </w:r>
          </w:p>
        </w:tc>
      </w:tr>
    </w:tbl>
    <w:p/>
    <w:p>
      <w:pPr>
        <w:pStyle w:val="Heading2"/>
      </w:pPr>
      <w:r>
        <w:rPr>
          <w:rFonts w:ascii="微軟正黑體" w:hAnsi="微軟正黑體" w:eastAsia="微軟正黑體"/>
        </w:rPr>
        <w:t>3. 老師的自我提醒</w:t>
      </w:r>
    </w:p>
    <w:p>
      <w:pPr>
        <w:pStyle w:val="ListBullet"/>
      </w:pPr>
      <w:r>
        <w:rPr>
          <w:rFonts w:ascii="微軟正黑體" w:hAnsi="微軟正黑體" w:eastAsia="微軟正黑體"/>
        </w:rPr>
        <w:t>我不替孩子「改漂亮」，我幫他「說出他想說的」。</w:t>
      </w:r>
    </w:p>
    <w:p>
      <w:pPr>
        <w:pStyle w:val="ListBullet"/>
      </w:pPr>
      <w:r>
        <w:rPr>
          <w:rFonts w:ascii="微軟正黑體" w:hAnsi="微軟正黑體" w:eastAsia="微軟正黑體"/>
        </w:rPr>
        <w:t>我不比較孩子，我看見每個孩子「這次比上次多了什麼」。</w:t>
      </w:r>
    </w:p>
    <w:p>
      <w:pPr>
        <w:pStyle w:val="ListBullet"/>
      </w:pPr>
      <w:r>
        <w:rPr>
          <w:rFonts w:ascii="微軟正黑體" w:hAnsi="微軟正黑體" w:eastAsia="微軟正黑體"/>
        </w:rPr>
        <w:t>我允許混亂、允許失誤——那是學習正在發生的聲音。</w:t>
      </w:r>
    </w:p>
    <w:p>
      <w:pPr>
        <w:jc w:val="center"/>
      </w:pPr>
      <w:r>
        <w:t>──────────────────────────────</w:t>
      </w:r>
    </w:p>
    <w:p>
      <w:pPr>
        <w:pStyle w:val="Heading1"/>
      </w:pPr>
      <w:r>
        <w:rPr>
          <w:rFonts w:ascii="微軟正黑體" w:hAnsi="微軟正黑體" w:eastAsia="微軟正黑體"/>
        </w:rPr>
        <w:t>第二單元｜認識孩子：小一、小二的身心發展</w:t>
      </w:r>
    </w:p>
    <w:p>
      <w:r>
        <w:rPr>
          <w:rFonts w:ascii="微軟正黑體" w:hAnsi="微軟正黑體" w:eastAsia="微軟正黑體"/>
        </w:rPr>
        <w:t>教低年級，必須先理解這個年紀的孩子「能做什麼、需要什麼」。</w:t>
      </w:r>
    </w:p>
    <w:p>
      <w:pPr>
        <w:pStyle w:val="Heading2"/>
      </w:pPr>
      <w:r>
        <w:rPr>
          <w:rFonts w:ascii="微軟正黑體" w:hAnsi="微軟正黑體" w:eastAsia="微軟正黑體"/>
        </w:rPr>
        <w:t>1. 認知特質</w:t>
      </w:r>
    </w:p>
    <w:p>
      <w:pPr>
        <w:pStyle w:val="ListBullet"/>
      </w:pPr>
      <w:r>
        <w:rPr>
          <w:rFonts w:ascii="微軟正黑體" w:hAnsi="微軟正黑體" w:eastAsia="微軟正黑體"/>
        </w:rPr>
        <w:t>處於「</w:t>
      </w:r>
      <w:r>
        <w:rPr>
          <w:rFonts w:ascii="微軟正黑體" w:hAnsi="微軟正黑體" w:eastAsia="微軟正黑體"/>
          <w:b/>
          <w:color w:val="7A3FB0"/>
        </w:rPr>
        <w:t>具體運思</w:t>
      </w:r>
      <w:r>
        <w:rPr>
          <w:rFonts w:ascii="微軟正黑體" w:hAnsi="微軟正黑體" w:eastAsia="微軟正黑體"/>
        </w:rPr>
        <w:t>」起點：靠實際操作理解抽象概念，所以要「先做再說」。</w:t>
      </w:r>
    </w:p>
    <w:p>
      <w:pPr>
        <w:pStyle w:val="ListBullet"/>
      </w:pPr>
      <w:r>
        <w:rPr>
          <w:rFonts w:ascii="微軟正黑體" w:hAnsi="微軟正黑體" w:eastAsia="微軟正黑體"/>
        </w:rPr>
        <w:t>想像力豐富但邏輯尚淺：喜歡故事、擬人化（讓黏土、花朵「會說話」最有效）。</w:t>
      </w:r>
    </w:p>
    <w:p>
      <w:pPr>
        <w:pStyle w:val="Heading2"/>
      </w:pPr>
      <w:r>
        <w:rPr>
          <w:rFonts w:ascii="微軟正黑體" w:hAnsi="微軟正黑體" w:eastAsia="微軟正黑體"/>
        </w:rPr>
        <w:t>2. 動作發展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7A3FB0"/>
        </w:rPr>
        <w:t>手部精細動作仍在發展</w:t>
      </w:r>
      <w:r>
        <w:rPr>
          <w:rFonts w:ascii="微軟正黑體" w:hAnsi="微軟正黑體" w:eastAsia="微軟正黑體"/>
        </w:rPr>
        <w:t>：搓、捏、撕、貼沒問題；過細的剪裁、需要力氣或精準的步驟要由老師協助。</w:t>
      </w:r>
    </w:p>
    <w:p>
      <w:pPr>
        <w:pStyle w:val="ListBullet"/>
      </w:pPr>
      <w:r>
        <w:rPr>
          <w:rFonts w:ascii="微軟正黑體" w:hAnsi="微軟正黑體" w:eastAsia="微軟正黑體"/>
        </w:rPr>
        <w:t>設計作品時，</w:t>
      </w:r>
      <w:r>
        <w:rPr>
          <w:rFonts w:ascii="微軟正黑體" w:hAnsi="微軟正黑體" w:eastAsia="微軟正黑體"/>
          <w:b/>
          <w:color w:val="7A3FB0"/>
        </w:rPr>
        <w:t>留大塊面、可容錯</w:t>
      </w:r>
      <w:r>
        <w:rPr>
          <w:rFonts w:ascii="微軟正黑體" w:hAnsi="微軟正黑體" w:eastAsia="微軟正黑體"/>
        </w:rPr>
        <w:t>，避免要求一筆到位。</w:t>
      </w:r>
    </w:p>
    <w:p>
      <w:pPr>
        <w:pStyle w:val="Heading2"/>
      </w:pPr>
      <w:r>
        <w:rPr>
          <w:rFonts w:ascii="微軟正黑體" w:hAnsi="微軟正黑體" w:eastAsia="微軟正黑體"/>
        </w:rPr>
        <w:t>3. 專注力</w:t>
      </w:r>
    </w:p>
    <w:p>
      <w:pPr>
        <w:pStyle w:val="ListBullet"/>
      </w:pPr>
      <w:r>
        <w:rPr>
          <w:rFonts w:ascii="微軟正黑體" w:hAnsi="微軟正黑體" w:eastAsia="微軟正黑體"/>
        </w:rPr>
        <w:t xml:space="preserve">單一活動專注約 </w:t>
      </w:r>
      <w:r>
        <w:rPr>
          <w:rFonts w:ascii="微軟正黑體" w:hAnsi="微軟正黑體" w:eastAsia="微軟正黑體"/>
          <w:b/>
          <w:color w:val="7A3FB0"/>
        </w:rPr>
        <w:t>15–20 分鐘</w:t>
      </w:r>
      <w:r>
        <w:rPr>
          <w:rFonts w:ascii="微軟正黑體" w:hAnsi="微軟正黑體" w:eastAsia="微軟正黑體"/>
        </w:rPr>
        <w:t>，之後需要切換或動一動。</w:t>
      </w:r>
    </w:p>
    <w:p>
      <w:pPr>
        <w:pStyle w:val="ListBullet"/>
      </w:pPr>
      <w:r>
        <w:rPr>
          <w:rFonts w:ascii="微軟正黑體" w:hAnsi="微軟正黑體" w:eastAsia="微軟正黑體"/>
        </w:rPr>
        <w:t>課程節奏要「</w:t>
      </w:r>
      <w:r>
        <w:rPr>
          <w:rFonts w:ascii="微軟正黑體" w:hAnsi="微軟正黑體" w:eastAsia="微軟正黑體"/>
          <w:b/>
          <w:color w:val="7A3FB0"/>
        </w:rPr>
        <w:t>分段、可預期</w:t>
      </w:r>
      <w:r>
        <w:rPr>
          <w:rFonts w:ascii="微軟正黑體" w:hAnsi="微軟正黑體" w:eastAsia="微軟正黑體"/>
        </w:rPr>
        <w:t>」，孩子知道接下來會發生什麼才有安全感。</w:t>
      </w:r>
    </w:p>
    <w:p>
      <w:pPr>
        <w:pStyle w:val="Heading2"/>
      </w:pPr>
      <w:r>
        <w:rPr>
          <w:rFonts w:ascii="微軟正黑體" w:hAnsi="微軟正黑體" w:eastAsia="微軟正黑體"/>
        </w:rPr>
        <w:t>4. 情緒與社會性</w:t>
      </w:r>
    </w:p>
    <w:p>
      <w:pPr>
        <w:pStyle w:val="ListBullet"/>
      </w:pPr>
      <w:r>
        <w:rPr>
          <w:rFonts w:ascii="微軟正黑體" w:hAnsi="微軟正黑體" w:eastAsia="微軟正黑體"/>
        </w:rPr>
        <w:t>在意「被看見、被肯定」，也容易因「畫不好」而挫折。</w:t>
      </w:r>
    </w:p>
    <w:p>
      <w:pPr>
        <w:pStyle w:val="ListBullet"/>
      </w:pPr>
      <w:r>
        <w:rPr>
          <w:rFonts w:ascii="微軟正黑體" w:hAnsi="微軟正黑體" w:eastAsia="微軟正黑體"/>
        </w:rPr>
        <w:t>開始發展同儕關係，但仍需要練習分享、輪流、接納不同。</w:t>
      </w:r>
    </w:p>
    <w:p>
      <w:pPr>
        <w:ind w:left="283"/>
      </w:pPr>
      <w:r>
        <w:rPr>
          <w:rFonts w:ascii="微軟正黑體" w:hAnsi="微軟正黑體" w:eastAsia="微軟正黑體"/>
          <w:b/>
          <w:i/>
          <w:color w:val="7A3FB0"/>
        </w:rPr>
        <w:t>教學啟示</w:t>
      </w:r>
      <w:r>
        <w:rPr>
          <w:rFonts w:ascii="微軟正黑體" w:hAnsi="微軟正黑體" w:eastAsia="微軟正黑體"/>
          <w:i/>
        </w:rPr>
        <w:t>：步驟少、塊面大、故事化、多鼓勵、固定節奏、容許不完美。</w:t>
      </w:r>
    </w:p>
    <w:p>
      <w:pPr>
        <w:jc w:val="center"/>
      </w:pPr>
      <w:r>
        <w:t>──────────────────────────────</w:t>
      </w:r>
    </w:p>
    <w:p>
      <w:pPr>
        <w:pStyle w:val="Heading1"/>
      </w:pPr>
      <w:r>
        <w:rPr>
          <w:rFonts w:ascii="微軟正黑體" w:hAnsi="微軟正黑體" w:eastAsia="微軟正黑體"/>
        </w:rPr>
        <w:t>第三單元｜教學核心理念：三大原則</w:t>
      </w:r>
    </w:p>
    <w:p>
      <w:pPr>
        <w:pStyle w:val="Heading2"/>
      </w:pPr>
      <w:r>
        <w:rPr>
          <w:rFonts w:ascii="微軟正黑體" w:hAnsi="微軟正黑體" w:eastAsia="微軟正黑體"/>
        </w:rPr>
        <w:t>原則一：手作優先、語言其次</w:t>
      </w:r>
    </w:p>
    <w:p>
      <w:r>
        <w:rPr>
          <w:rFonts w:ascii="微軟正黑體" w:hAnsi="微軟正黑體" w:eastAsia="微軟正黑體"/>
        </w:rPr>
        <w:t>先讓孩子「動手體驗」，再用簡單問句引導「覺察」，</w:t>
      </w:r>
      <w:r>
        <w:rPr>
          <w:rFonts w:ascii="微軟正黑體" w:hAnsi="微軟正黑體" w:eastAsia="微軟正黑體"/>
          <w:b/>
          <w:color w:val="7A3FB0"/>
        </w:rPr>
        <w:t>不說教</w:t>
      </w:r>
      <w:r>
        <w:rPr>
          <w:rFonts w:ascii="微軟正黑體" w:hAnsi="微軟正黑體" w:eastAsia="微軟正黑體"/>
        </w:rPr>
        <w:t>。</w:t>
      </w:r>
    </w:p>
    <w:p>
      <w:pPr>
        <w:pStyle w:val="ListBullet"/>
      </w:pPr>
      <w:r>
        <w:rPr>
          <w:rFonts w:ascii="微軟正黑體" w:hAnsi="微軟正黑體" w:eastAsia="微軟正黑體"/>
        </w:rPr>
        <w:t>✗「這朵花告訴我們要珍惜生命喔！」（說教）</w:t>
      </w:r>
    </w:p>
    <w:p>
      <w:pPr>
        <w:pStyle w:val="ListBullet"/>
      </w:pPr>
      <w:r>
        <w:rPr>
          <w:rFonts w:ascii="微軟正黑體" w:hAnsi="微軟正黑體" w:eastAsia="微軟正黑體"/>
        </w:rPr>
        <w:t>✓「這朵花以前是活的，現在換一種方式陪著你，你想對它說什麼？」（引導）</w:t>
      </w:r>
    </w:p>
    <w:p>
      <w:pPr>
        <w:pStyle w:val="Heading2"/>
      </w:pPr>
      <w:r>
        <w:rPr>
          <w:rFonts w:ascii="微軟正黑體" w:hAnsi="微軟正黑體" w:eastAsia="微軟正黑體"/>
        </w:rPr>
        <w:t>原則二：沒有失敗的作品</w:t>
      </w:r>
    </w:p>
    <w:p>
      <w:r>
        <w:rPr>
          <w:rFonts w:ascii="微軟正黑體" w:hAnsi="微軟正黑體" w:eastAsia="微軟正黑體"/>
        </w:rPr>
        <w:t>把所有「畫歪、捏破、撕壞、貼錯」重新定義為「</w:t>
      </w:r>
      <w:r>
        <w:rPr>
          <w:rFonts w:ascii="微軟正黑體" w:hAnsi="微軟正黑體" w:eastAsia="微軟正黑體"/>
          <w:b/>
          <w:color w:val="7A3FB0"/>
        </w:rPr>
        <w:t>獨一無二的痕跡</w:t>
      </w:r>
      <w:r>
        <w:rPr>
          <w:rFonts w:ascii="微軟正黑體" w:hAnsi="微軟正黑體" w:eastAsia="微軟正黑體"/>
        </w:rPr>
        <w:t>」。</w:t>
      </w:r>
    </w:p>
    <w:p>
      <w:pPr>
        <w:pStyle w:val="ListBullet"/>
      </w:pPr>
      <w:r>
        <w:rPr>
          <w:rFonts w:ascii="微軟正黑體" w:hAnsi="微軟正黑體" w:eastAsia="微軟正黑體"/>
        </w:rPr>
        <w:t>孩子說「我畫壞了」→「太好了，這個形狀剛好可以變成＿＿。」</w:t>
      </w:r>
    </w:p>
    <w:p>
      <w:pPr>
        <w:pStyle w:val="ListBullet"/>
      </w:pPr>
      <w:r>
        <w:rPr>
          <w:rFonts w:ascii="微軟正黑體" w:hAnsi="微軟正黑體" w:eastAsia="微軟正黑體"/>
        </w:rPr>
        <w:t>這不只是安慰，是在教孩子一生受用的能力：</w:t>
      </w:r>
      <w:r>
        <w:rPr>
          <w:rFonts w:ascii="微軟正黑體" w:hAnsi="微軟正黑體" w:eastAsia="微軟正黑體"/>
          <w:b/>
          <w:color w:val="7A3FB0"/>
        </w:rPr>
        <w:t>面對不完美</w:t>
      </w:r>
      <w:r>
        <w:rPr>
          <w:rFonts w:ascii="微軟正黑體" w:hAnsi="微軟正黑體" w:eastAsia="微軟正黑體"/>
        </w:rPr>
        <w:t>。</w:t>
      </w:r>
    </w:p>
    <w:p>
      <w:pPr>
        <w:pStyle w:val="Heading2"/>
      </w:pPr>
      <w:r>
        <w:rPr>
          <w:rFonts w:ascii="微軟正黑體" w:hAnsi="微軟正黑體" w:eastAsia="微軟正黑體"/>
        </w:rPr>
        <w:t>原則三：每件作品都能帶回家</w:t>
      </w:r>
    </w:p>
    <w:p>
      <w:r>
        <w:rPr>
          <w:rFonts w:ascii="微軟正黑體" w:hAnsi="微軟正黑體" w:eastAsia="微軟正黑體"/>
        </w:rPr>
        <w:t>作品是孩子與家庭對話的橋樑。完成度＞精緻度，</w:t>
      </w:r>
      <w:r>
        <w:rPr>
          <w:rFonts w:ascii="微軟正黑體" w:hAnsi="微軟正黑體" w:eastAsia="微軟正黑體"/>
          <w:b/>
          <w:color w:val="7A3FB0"/>
        </w:rPr>
        <w:t>讓每個孩子都帶著「我完成了」的成就感回家</w:t>
      </w:r>
      <w:r>
        <w:rPr>
          <w:rFonts w:ascii="微軟正黑體" w:hAnsi="微軟正黑體" w:eastAsia="微軟正黑體"/>
        </w:rPr>
        <w:t>。</w:t>
      </w:r>
    </w:p>
    <w:p>
      <w:pPr>
        <w:jc w:val="center"/>
      </w:pPr>
      <w:r>
        <w:t>──────────────────────────────</w:t>
      </w:r>
    </w:p>
    <w:p>
      <w:pPr>
        <w:pStyle w:val="Heading1"/>
      </w:pPr>
      <w:r>
        <w:rPr>
          <w:rFonts w:ascii="微軟正黑體" w:hAnsi="微軟正黑體" w:eastAsia="微軟正黑體"/>
        </w:rPr>
        <w:t>第四單元｜生命教育如何融入藝術</w:t>
      </w:r>
    </w:p>
    <w:p>
      <w:r>
        <w:rPr>
          <w:rFonts w:ascii="微軟正黑體" w:hAnsi="微軟正黑體" w:eastAsia="微軟正黑體"/>
        </w:rPr>
        <w:t>藝術是「容器」，盛裝孩子說不出口的感受；生命教育則是這套課程的靈魂。</w:t>
      </w:r>
    </w:p>
    <w:p>
      <w:pPr>
        <w:pStyle w:val="Heading2"/>
      </w:pPr>
      <w:r>
        <w:rPr>
          <w:rFonts w:ascii="微軟正黑體" w:hAnsi="微軟正黑體" w:eastAsia="微軟正黑體"/>
        </w:rPr>
        <w:t>1. 生命教育四大主軸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6A4FB6"/>
          </w:tcPr>
          <w:p>
            <w:r>
              <w:rPr>
                <w:b/>
                <w:color w:val="FFFFFF"/>
              </w:rPr>
            </w:r>
            <w:r>
              <w:rPr>
                <w:rFonts w:ascii="微軟正黑體" w:hAnsi="微軟正黑體" w:eastAsia="微軟正黑體"/>
                <w:b/>
                <w:color w:val="FFFFFF"/>
              </w:rPr>
              <w:t>主軸</w:t>
            </w:r>
          </w:p>
        </w:tc>
        <w:tc>
          <w:tcPr>
            <w:tcW w:type="dxa" w:w="2880"/>
            <w:shd w:val="clear" w:fill="6A4FB6"/>
          </w:tcPr>
          <w:p>
            <w:r>
              <w:rPr>
                <w:b/>
                <w:color w:val="FFFFFF"/>
              </w:rPr>
            </w:r>
            <w:r>
              <w:rPr>
                <w:rFonts w:ascii="微軟正黑體" w:hAnsi="微軟正黑體" w:eastAsia="微軟正黑體"/>
                <w:b/>
                <w:color w:val="FFFFFF"/>
              </w:rPr>
              <w:t>核心</w:t>
            </w:r>
          </w:p>
        </w:tc>
        <w:tc>
          <w:tcPr>
            <w:tcW w:type="dxa" w:w="2880"/>
            <w:shd w:val="clear" w:fill="6A4FB6"/>
          </w:tcPr>
          <w:p>
            <w:r>
              <w:rPr>
                <w:b/>
                <w:color w:val="FFFFFF"/>
              </w:rPr>
            </w:r>
            <w:r>
              <w:rPr>
                <w:rFonts w:ascii="微軟正黑體" w:hAnsi="微軟正黑體" w:eastAsia="微軟正黑體"/>
                <w:b/>
                <w:color w:val="FFFFFF"/>
              </w:rPr>
              <w:t>在課堂裡長什麼樣子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  <w:b/>
                <w:color w:val="7A3FB0"/>
              </w:rPr>
              <w:t>人與自己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認識與接納自己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畫心情、捏自我意象，接納情緒與不完美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  <w:b/>
                <w:color w:val="7A3FB0"/>
              </w:rPr>
              <w:t>人與他人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愛與歸屬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合作拼貼、做「家」，練習分享與包容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  <w:b/>
                <w:color w:val="7A3FB0"/>
              </w:rPr>
              <w:t>人與自然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感恩與責任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押花、海洋主題，珍惜與保護生命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  <w:b/>
                <w:color w:val="7A3FB0"/>
              </w:rPr>
              <w:t>人與生命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蛻變與希望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蝴蝶、生命樹，理解改變、許下夢想</w:t>
            </w:r>
          </w:p>
        </w:tc>
      </w:tr>
    </w:tbl>
    <w:p/>
    <w:p>
      <w:pPr>
        <w:pStyle w:val="Heading2"/>
      </w:pPr>
      <w:r>
        <w:rPr>
          <w:rFonts w:ascii="微軟正黑體" w:hAnsi="微軟正黑體" w:eastAsia="微軟正黑體"/>
        </w:rPr>
        <w:t>2. 融入的三個層次（由淺到深）</w:t>
      </w:r>
    </w:p>
    <w:p>
      <w:pPr>
        <w:pStyle w:val="ListNumber"/>
      </w:pPr>
      <w:r>
        <w:rPr>
          <w:rFonts w:ascii="微軟正黑體" w:hAnsi="微軟正黑體" w:eastAsia="微軟正黑體"/>
          <w:b/>
          <w:color w:val="7A3FB0"/>
        </w:rPr>
        <w:t>媒材本身的隱喻</w:t>
      </w:r>
      <w:r>
        <w:rPr>
          <w:rFonts w:ascii="微軟正黑體" w:hAnsi="微軟正黑體" w:eastAsia="微軟正黑體"/>
        </w:rPr>
        <w:t>：種子＝成長、押花＝珍惜、繭＝等待、樹＝支撐。</w:t>
      </w:r>
    </w:p>
    <w:p>
      <w:pPr>
        <w:pStyle w:val="ListNumber"/>
      </w:pPr>
      <w:r>
        <w:rPr>
          <w:rFonts w:ascii="微軟正黑體" w:hAnsi="微軟正黑體" w:eastAsia="微軟正黑體"/>
          <w:b/>
          <w:color w:val="7A3FB0"/>
        </w:rPr>
        <w:t>創作過程的體驗</w:t>
      </w:r>
      <w:r>
        <w:rPr>
          <w:rFonts w:ascii="微軟正黑體" w:hAnsi="微軟正黑體" w:eastAsia="微軟正黑體"/>
        </w:rPr>
        <w:t>：捏壞→接納；合作→包容；等待陰乾→耐心。</w:t>
      </w:r>
    </w:p>
    <w:p>
      <w:pPr>
        <w:pStyle w:val="ListNumber"/>
      </w:pPr>
      <w:r>
        <w:rPr>
          <w:rFonts w:ascii="微軟正黑體" w:hAnsi="微軟正黑體" w:eastAsia="微軟正黑體"/>
          <w:b/>
          <w:color w:val="7A3FB0"/>
        </w:rPr>
        <w:t>對話的提問</w:t>
      </w:r>
      <w:r>
        <w:rPr>
          <w:rFonts w:ascii="微軟正黑體" w:hAnsi="微軟正黑體" w:eastAsia="微軟正黑體"/>
        </w:rPr>
        <w:t>：用一句好問題，把作品連回孩子的生命經驗。</w:t>
      </w:r>
    </w:p>
    <w:p>
      <w:pPr>
        <w:pStyle w:val="Heading2"/>
      </w:pPr>
      <w:r>
        <w:rPr>
          <w:rFonts w:ascii="微軟正黑體" w:hAnsi="微軟正黑體" w:eastAsia="微軟正黑體"/>
        </w:rPr>
        <w:t>3. 黃金原則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7A3FB0"/>
        </w:rPr>
        <w:t>不貼標籤、不強調死亡</w:t>
      </w:r>
      <w:r>
        <w:rPr>
          <w:rFonts w:ascii="微軟正黑體" w:hAnsi="微軟正黑體" w:eastAsia="微軟正黑體"/>
        </w:rPr>
        <w:t>：用溫柔、具體、生活化的方式談感受。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7A3FB0"/>
        </w:rPr>
        <w:t>尊重孩子的詮釋</w:t>
      </w:r>
      <w:r>
        <w:rPr>
          <w:rFonts w:ascii="微軟正黑體" w:hAnsi="微軟正黑體" w:eastAsia="微軟正黑體"/>
        </w:rPr>
        <w:t>：孩子畫黑色的太陽、關起來的房子，都有他的理由，先接納再好奇。</w:t>
      </w:r>
    </w:p>
    <w:p>
      <w:pPr>
        <w:jc w:val="center"/>
      </w:pPr>
      <w:r>
        <w:t>──────────────────────────────</w:t>
      </w:r>
    </w:p>
    <w:p>
      <w:pPr>
        <w:pStyle w:val="Heading1"/>
      </w:pPr>
      <w:r>
        <w:rPr>
          <w:rFonts w:ascii="微軟正黑體" w:hAnsi="微軟正黑體" w:eastAsia="微軟正黑體"/>
        </w:rPr>
        <w:t>第五單元｜四大媒材教學要點</w:t>
      </w:r>
    </w:p>
    <w:p>
      <w:pPr>
        <w:pStyle w:val="Heading2"/>
      </w:pPr>
      <w:r>
        <w:rPr>
          <w:rFonts w:ascii="微軟正黑體" w:hAnsi="微軟正黑體" w:eastAsia="微軟正黑體"/>
        </w:rPr>
        <w:t>🟤 紙黏土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7A3FB0"/>
        </w:rPr>
        <w:t>選材</w:t>
      </w:r>
      <w:r>
        <w:rPr>
          <w:rFonts w:ascii="微軟正黑體" w:hAnsi="微軟正黑體" w:eastAsia="微軟正黑體"/>
        </w:rPr>
        <w:t>：無毒、輕質、好搓不黏手；多色備齊。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7A3FB0"/>
        </w:rPr>
        <w:t>基本技法口訣</w:t>
      </w:r>
      <w:r>
        <w:rPr>
          <w:rFonts w:ascii="微軟正黑體" w:hAnsi="微軟正黑體" w:eastAsia="微軟正黑體"/>
        </w:rPr>
        <w:t>：搓圓、壓扁、搓長、捏合、壓紋。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7A3FB0"/>
        </w:rPr>
        <w:t>常見問題</w:t>
      </w:r>
      <w:r>
        <w:rPr>
          <w:rFonts w:ascii="微軟正黑體" w:hAnsi="微軟正黑體" w:eastAsia="微軟正黑體"/>
        </w:rPr>
        <w:t>：表面龜裂（揉勻、勿太厚）、黏不牢（接合處沾水或白膠＋牙籤固定）。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7A3FB0"/>
        </w:rPr>
        <w:t>乾燥</w:t>
      </w:r>
      <w:r>
        <w:rPr>
          <w:rFonts w:ascii="微軟正黑體" w:hAnsi="微軟正黑體" w:eastAsia="微軟正黑體"/>
        </w:rPr>
        <w:t>：立體作品需</w:t>
      </w:r>
      <w:r>
        <w:rPr>
          <w:rFonts w:ascii="微軟正黑體" w:hAnsi="微軟正黑體" w:eastAsia="微軟正黑體"/>
          <w:b/>
          <w:color w:val="7A3FB0"/>
        </w:rPr>
        <w:t>陰乾 5–7 天</w:t>
      </w:r>
      <w:r>
        <w:rPr>
          <w:rFonts w:ascii="微軟正黑體" w:hAnsi="微軟正黑體" w:eastAsia="微軟正黑體"/>
        </w:rPr>
        <w:t>，通風、勿日曬；務必排進跨週課程設計。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7A3FB0"/>
        </w:rPr>
        <w:t>生命連結</w:t>
      </w:r>
      <w:r>
        <w:rPr>
          <w:rFonts w:ascii="微軟正黑體" w:hAnsi="微軟正黑體" w:eastAsia="微軟正黑體"/>
        </w:rPr>
        <w:t>：在「捏壞、留痕」中練習接納不完美。</w:t>
      </w:r>
    </w:p>
    <w:p>
      <w:pPr>
        <w:pStyle w:val="Heading2"/>
      </w:pPr>
      <w:r>
        <w:rPr>
          <w:rFonts w:ascii="微軟正黑體" w:hAnsi="微軟正黑體" w:eastAsia="微軟正黑體"/>
        </w:rPr>
        <w:t>🎨 兒童繪畫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7A3FB0"/>
        </w:rPr>
        <w:t>媒材</w:t>
      </w:r>
      <w:r>
        <w:rPr>
          <w:rFonts w:ascii="微軟正黑體" w:hAnsi="微軟正黑體" w:eastAsia="微軟正黑體"/>
        </w:rPr>
        <w:t>：蠟筆（好上手）＋廣告顏料／水彩（玩色彩）。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7A3FB0"/>
        </w:rPr>
        <w:t>技法</w:t>
      </w:r>
      <w:r>
        <w:rPr>
          <w:rFonts w:ascii="微軟正黑體" w:hAnsi="微軟正黑體" w:eastAsia="微軟正黑體"/>
        </w:rPr>
        <w:t>：濕畫法（先鋪水再點色，看顏色暈開）、疊色、渲染、點刷。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7A3FB0"/>
        </w:rPr>
        <w:t>常見問題</w:t>
      </w:r>
      <w:r>
        <w:rPr>
          <w:rFonts w:ascii="微軟正黑體" w:hAnsi="微軟正黑體" w:eastAsia="微軟正黑體"/>
        </w:rPr>
        <w:t>：不敢下筆（先用鉛筆淡淡定位、老師陪畫第一筆）、把畫塗成一團黑（先接納情緒再好奇）。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7A3FB0"/>
        </w:rPr>
        <w:t>生命連結</w:t>
      </w:r>
      <w:r>
        <w:rPr>
          <w:rFonts w:ascii="微軟正黑體" w:hAnsi="微軟正黑體" w:eastAsia="微軟正黑體"/>
        </w:rPr>
        <w:t>：用顏色表達情緒，肯定「我的世界由我作主」。</w:t>
      </w:r>
    </w:p>
    <w:p>
      <w:pPr>
        <w:pStyle w:val="Heading2"/>
      </w:pPr>
      <w:r>
        <w:rPr>
          <w:rFonts w:ascii="微軟正黑體" w:hAnsi="微軟正黑體" w:eastAsia="微軟正黑體"/>
        </w:rPr>
        <w:t>🌼 押花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7A3FB0"/>
        </w:rPr>
        <w:t>準備</w:t>
      </w:r>
      <w:r>
        <w:rPr>
          <w:rFonts w:ascii="微軟正黑體" w:hAnsi="微軟正黑體" w:eastAsia="微軟正黑體"/>
        </w:rPr>
        <w:t>：押花需</w:t>
      </w:r>
      <w:r>
        <w:rPr>
          <w:rFonts w:ascii="微軟正黑體" w:hAnsi="微軟正黑體" w:eastAsia="微軟正黑體"/>
          <w:b/>
          <w:color w:val="7A3FB0"/>
        </w:rPr>
        <w:t>提前 2–3 週壓製</w:t>
      </w:r>
      <w:r>
        <w:rPr>
          <w:rFonts w:ascii="微軟正黑體" w:hAnsi="微軟正黑體" w:eastAsia="微軟正黑體"/>
        </w:rPr>
        <w:t>或購買現成；非常脆弱。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7A3FB0"/>
        </w:rPr>
        <w:t>技法</w:t>
      </w:r>
      <w:r>
        <w:rPr>
          <w:rFonts w:ascii="微軟正黑體" w:hAnsi="微軟正黑體" w:eastAsia="微軟正黑體"/>
        </w:rPr>
        <w:t>：用鑷子或棉花棒沾膠，輕點輕放；護貝／冷裱保護成品。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7A3FB0"/>
        </w:rPr>
        <w:t>常見問題</w:t>
      </w:r>
      <w:r>
        <w:rPr>
          <w:rFonts w:ascii="微軟正黑體" w:hAnsi="微軟正黑體" w:eastAsia="微軟正黑體"/>
        </w:rPr>
        <w:t>：花碎掉（示範力道、多備幾朵）、構圖塞太滿（引導「留白也是一種美」）。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7A3FB0"/>
        </w:rPr>
        <w:t>生命連結</w:t>
      </w:r>
      <w:r>
        <w:rPr>
          <w:rFonts w:ascii="微軟正黑體" w:hAnsi="微軟正黑體" w:eastAsia="微軟正黑體"/>
        </w:rPr>
        <w:t>：珍惜當下、對自然感恩；溫柔理解「無常」。</w:t>
      </w:r>
    </w:p>
    <w:p>
      <w:pPr>
        <w:pStyle w:val="Heading2"/>
      </w:pPr>
      <w:r>
        <w:rPr>
          <w:rFonts w:ascii="微軟正黑體" w:hAnsi="微軟正黑體" w:eastAsia="微軟正黑體"/>
        </w:rPr>
        <w:t>✂️ 拼貼（撕／剪）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7A3FB0"/>
        </w:rPr>
        <w:t>技法</w:t>
      </w:r>
      <w:r>
        <w:rPr>
          <w:rFonts w:ascii="微軟正黑體" w:hAnsi="微軟正黑體" w:eastAsia="微軟正黑體"/>
        </w:rPr>
        <w:t>：</w:t>
      </w:r>
      <w:r>
        <w:rPr>
          <w:rFonts w:ascii="微軟正黑體" w:hAnsi="微軟正黑體" w:eastAsia="微軟正黑體"/>
          <w:b/>
          <w:color w:val="7A3FB0"/>
        </w:rPr>
        <w:t>手指撕紙</w:t>
      </w:r>
      <w:r>
        <w:rPr>
          <w:rFonts w:ascii="微軟正黑體" w:hAnsi="微軟正黑體" w:eastAsia="微軟正黑體"/>
        </w:rPr>
        <w:t>（撕出有機毛邊，最適合低年級）、大塊面構圖。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7A3FB0"/>
        </w:rPr>
        <w:t>常見問題</w:t>
      </w:r>
      <w:r>
        <w:rPr>
          <w:rFonts w:ascii="微軟正黑體" w:hAnsi="微軟正黑體" w:eastAsia="微軟正黑體"/>
        </w:rPr>
        <w:t>：習慣剪刀的孩子怕「撕破」（把破口轉成創意）、不願把作品「接給別人」（合作前先約定不批評）。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7A3FB0"/>
        </w:rPr>
        <w:t>生命連結</w:t>
      </w:r>
      <w:r>
        <w:rPr>
          <w:rFonts w:ascii="微軟正黑體" w:hAnsi="微軟正黑體" w:eastAsia="微軟正黑體"/>
        </w:rPr>
        <w:t>：在碎片中重組秩序、接納差異、練習合作。</w:t>
      </w:r>
    </w:p>
    <w:p>
      <w:pPr>
        <w:jc w:val="center"/>
      </w:pPr>
      <w:r>
        <w:t>──────────────────────────────</w:t>
      </w:r>
    </w:p>
    <w:p>
      <w:pPr>
        <w:pStyle w:val="Heading1"/>
      </w:pPr>
      <w:r>
        <w:rPr>
          <w:rFonts w:ascii="微軟正黑體" w:hAnsi="微軟正黑體" w:eastAsia="微軟正黑體"/>
        </w:rPr>
        <w:t>第六單元｜一堂課的設計與流程</w:t>
      </w:r>
    </w:p>
    <w:p>
      <w:pPr>
        <w:pStyle w:val="Heading2"/>
      </w:pPr>
      <w:r>
        <w:rPr>
          <w:rFonts w:ascii="微軟正黑體" w:hAnsi="微軟正黑體" w:eastAsia="微軟正黑體"/>
        </w:rPr>
        <w:t>1. 120 分鐘固定節奏（100 分上課＋20 分整理）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6A4FB6"/>
          </w:tcPr>
          <w:p>
            <w:r>
              <w:rPr>
                <w:b/>
                <w:color w:val="FFFFFF"/>
              </w:rPr>
            </w:r>
            <w:r>
              <w:rPr>
                <w:rFonts w:ascii="微軟正黑體" w:hAnsi="微軟正黑體" w:eastAsia="微軟正黑體"/>
                <w:b/>
                <w:color w:val="FFFFFF"/>
              </w:rPr>
              <w:t>時段</w:t>
            </w:r>
          </w:p>
        </w:tc>
        <w:tc>
          <w:tcPr>
            <w:tcW w:type="dxa" w:w="2880"/>
            <w:shd w:val="clear" w:fill="6A4FB6"/>
          </w:tcPr>
          <w:p>
            <w:r>
              <w:rPr>
                <w:b/>
                <w:color w:val="FFFFFF"/>
              </w:rPr>
            </w:r>
            <w:r>
              <w:rPr>
                <w:rFonts w:ascii="微軟正黑體" w:hAnsi="微軟正黑體" w:eastAsia="微軟正黑體"/>
                <w:b/>
                <w:color w:val="FFFFFF"/>
              </w:rPr>
              <w:t>時間</w:t>
            </w:r>
          </w:p>
        </w:tc>
        <w:tc>
          <w:tcPr>
            <w:tcW w:type="dxa" w:w="2880"/>
            <w:shd w:val="clear" w:fill="6A4FB6"/>
          </w:tcPr>
          <w:p>
            <w:r>
              <w:rPr>
                <w:b/>
                <w:color w:val="FFFFFF"/>
              </w:rPr>
            </w:r>
            <w:r>
              <w:rPr>
                <w:rFonts w:ascii="微軟正黑體" w:hAnsi="微軟正黑體" w:eastAsia="微軟正黑體"/>
                <w:b/>
                <w:color w:val="FFFFFF"/>
              </w:rPr>
              <w:t>內容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① 心靈登陸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0–12 分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故事／心情圈，安定情緒、帶入主題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② 技法魔法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12–27 分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示範技法（簡短、誇張、步驟少）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③ 沉浸創作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27–85 分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動手做，中間穿插一次伸展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④ 收心分享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85–100 分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圍圈分享「最喜歡的一個地方」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⑤ 整理環境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100–120 分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收拾、清潔、作品歸位、洗手</w:t>
            </w:r>
          </w:p>
        </w:tc>
      </w:tr>
    </w:tbl>
    <w:p/>
    <w:p>
      <w:pPr>
        <w:ind w:left="283"/>
      </w:pPr>
      <w:r>
        <w:rPr>
          <w:rFonts w:ascii="微軟正黑體" w:hAnsi="微軟正黑體" w:eastAsia="微軟正黑體"/>
          <w:b/>
          <w:i/>
          <w:color w:val="7A3FB0"/>
        </w:rPr>
        <w:t>把「整理」當成課程的一部分</w:t>
      </w:r>
      <w:r>
        <w:rPr>
          <w:rFonts w:ascii="微軟正黑體" w:hAnsi="微軟正黑體" w:eastAsia="微軟正黑體"/>
          <w:i/>
        </w:rPr>
        <w:t>，是生命教育（為自己的空間負責、物歸原位），不是下課後的雜事。</w:t>
      </w:r>
    </w:p>
    <w:p>
      <w:pPr>
        <w:pStyle w:val="Heading2"/>
      </w:pPr>
      <w:r>
        <w:rPr>
          <w:rFonts w:ascii="微軟正黑體" w:hAnsi="微軟正黑體" w:eastAsia="微軟正黑體"/>
        </w:rPr>
        <w:t>2. 兩堂課完成一件作品</w:t>
      </w:r>
    </w:p>
    <w:p>
      <w:pPr>
        <w:pStyle w:val="ListBullet"/>
      </w:pPr>
      <w:r>
        <w:rPr>
          <w:rFonts w:ascii="微軟正黑體" w:hAnsi="微軟正黑體" w:eastAsia="微軟正黑體"/>
        </w:rPr>
        <w:t>第 1 堂：打底／塑形／探索；第 2 堂：上色／裝飾／完成／分享。</w:t>
      </w:r>
    </w:p>
    <w:p>
      <w:pPr>
        <w:pStyle w:val="ListBullet"/>
      </w:pPr>
      <w:r>
        <w:rPr>
          <w:rFonts w:ascii="微軟正黑體" w:hAnsi="微軟正黑體" w:eastAsia="微軟正黑體"/>
        </w:rPr>
        <w:t>需陰乾的作品（紙黏土）務必排進跨週，行前確認「上週的作品乾了沒」。</w:t>
      </w:r>
    </w:p>
    <w:p>
      <w:pPr>
        <w:pStyle w:val="Heading2"/>
      </w:pPr>
      <w:r>
        <w:rPr>
          <w:rFonts w:ascii="微軟正黑體" w:hAnsi="微軟正黑體" w:eastAsia="微軟正黑體"/>
        </w:rPr>
        <w:t>3. 示範的訣竅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7A3FB0"/>
        </w:rPr>
        <w:t>步驟拆到最少</w:t>
      </w:r>
      <w:r>
        <w:rPr>
          <w:rFonts w:ascii="微軟正黑體" w:hAnsi="微軟正黑體" w:eastAsia="微軟正黑體"/>
        </w:rPr>
        <w:t>、用口訣（「搓搓搓、壓壓壓」）、誇張表情與動作。</w:t>
      </w:r>
    </w:p>
    <w:p>
      <w:pPr>
        <w:pStyle w:val="ListBullet"/>
      </w:pPr>
      <w:r>
        <w:rPr>
          <w:rFonts w:ascii="微軟正黑體" w:hAnsi="微軟正黑體" w:eastAsia="微軟正黑體"/>
        </w:rPr>
        <w:t>示範一個</w:t>
      </w:r>
      <w:r>
        <w:rPr>
          <w:rFonts w:ascii="微軟正黑體" w:hAnsi="微軟正黑體" w:eastAsia="微軟正黑體"/>
          <w:b/>
          <w:color w:val="7A3FB0"/>
        </w:rPr>
        <w:t>「不完美但完成」的範例</w:t>
      </w:r>
      <w:r>
        <w:rPr>
          <w:rFonts w:ascii="微軟正黑體" w:hAnsi="微軟正黑體" w:eastAsia="微軟正黑體"/>
        </w:rPr>
        <w:t>，讓孩子知道「這樣就很好」。</w:t>
      </w:r>
    </w:p>
    <w:p>
      <w:pPr>
        <w:jc w:val="center"/>
      </w:pPr>
      <w:r>
        <w:t>──────────────────────────────</w:t>
      </w:r>
    </w:p>
    <w:p>
      <w:pPr>
        <w:pStyle w:val="Heading1"/>
      </w:pPr>
      <w:r>
        <w:rPr>
          <w:rFonts w:ascii="微軟正黑體" w:hAnsi="微軟正黑體" w:eastAsia="微軟正黑體"/>
        </w:rPr>
        <w:t>第七單元｜對話引導與回應技巧</w:t>
      </w:r>
    </w:p>
    <w:p>
      <w:pPr>
        <w:pStyle w:val="Heading2"/>
      </w:pPr>
      <w:r>
        <w:rPr>
          <w:rFonts w:ascii="微軟正黑體" w:hAnsi="微軟正黑體" w:eastAsia="微軟正黑體"/>
        </w:rPr>
        <w:t>1. 黃金回應句：不評價「美醜、像不像」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6A4FB6"/>
          </w:tcPr>
          <w:p>
            <w:r>
              <w:rPr>
                <w:b/>
                <w:color w:val="FFFFFF"/>
              </w:rPr>
            </w:r>
            <w:r>
              <w:rPr>
                <w:rFonts w:ascii="微軟正黑體" w:hAnsi="微軟正黑體" w:eastAsia="微軟正黑體"/>
                <w:b/>
                <w:color w:val="FFFFFF"/>
              </w:rPr>
              <w:t>別說（評價）</w:t>
            </w:r>
          </w:p>
        </w:tc>
        <w:tc>
          <w:tcPr>
            <w:tcW w:type="dxa" w:w="4320"/>
            <w:shd w:val="clear" w:fill="6A4FB6"/>
          </w:tcPr>
          <w:p>
            <w:r>
              <w:rPr>
                <w:b/>
                <w:color w:val="FFFFFF"/>
              </w:rPr>
            </w:r>
            <w:r>
              <w:rPr>
                <w:rFonts w:ascii="微軟正黑體" w:hAnsi="微軟正黑體" w:eastAsia="微軟正黑體"/>
                <w:b/>
                <w:color w:val="FFFFFF"/>
              </w:rPr>
              <w:t>改說（好奇與連結）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</w:rPr>
              <w:t>「畫得好漂亮！」</w:t>
            </w:r>
          </w:p>
        </w:tc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</w:rPr>
              <w:t>「這裡是什麼感覺？你想說什麼故事？」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</w:rPr>
              <w:t>「畫得好像喔！」</w:t>
            </w:r>
          </w:p>
        </w:tc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</w:rPr>
              <w:t>「這看起來很有你的精神。」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</w:rPr>
              <w:t>「太陽要畫黃色啦」</w:t>
            </w:r>
          </w:p>
        </w:tc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</w:rPr>
              <w:t>「你的太陽在休息嗎？還是在保護你？」</w:t>
            </w:r>
          </w:p>
        </w:tc>
      </w:tr>
    </w:tbl>
    <w:p/>
    <w:p>
      <w:pPr>
        <w:pStyle w:val="Heading2"/>
      </w:pPr>
      <w:r>
        <w:rPr>
          <w:rFonts w:ascii="微軟正黑體" w:hAnsi="微軟正黑體" w:eastAsia="微軟正黑體"/>
        </w:rPr>
        <w:t>2. 開放式提問四式</w:t>
      </w:r>
    </w:p>
    <w:p>
      <w:pPr>
        <w:pStyle w:val="ListNumber"/>
      </w:pPr>
      <w:r>
        <w:rPr>
          <w:rFonts w:ascii="微軟正黑體" w:hAnsi="微軟正黑體" w:eastAsia="微軟正黑體"/>
          <w:b/>
          <w:color w:val="7A3FB0"/>
        </w:rPr>
        <w:t>感受</w:t>
      </w:r>
      <w:r>
        <w:rPr>
          <w:rFonts w:ascii="微軟正黑體" w:hAnsi="微軟正黑體" w:eastAsia="微軟正黑體"/>
        </w:rPr>
        <w:t>：「住在你的星球上，是什麼感覺？」</w:t>
      </w:r>
    </w:p>
    <w:p>
      <w:pPr>
        <w:pStyle w:val="ListNumber"/>
      </w:pPr>
      <w:r>
        <w:rPr>
          <w:rFonts w:ascii="微軟正黑體" w:hAnsi="微軟正黑體" w:eastAsia="微軟正黑體"/>
          <w:b/>
          <w:color w:val="7A3FB0"/>
        </w:rPr>
        <w:t>故事</w:t>
      </w:r>
      <w:r>
        <w:rPr>
          <w:rFonts w:ascii="微軟正黑體" w:hAnsi="微軟正黑體" w:eastAsia="微軟正黑體"/>
        </w:rPr>
        <w:t>：「如果這間小屋會說話，它會說什麼？」</w:t>
      </w:r>
    </w:p>
    <w:p>
      <w:pPr>
        <w:pStyle w:val="ListNumber"/>
      </w:pPr>
      <w:r>
        <w:rPr>
          <w:rFonts w:ascii="微軟正黑體" w:hAnsi="微軟正黑體" w:eastAsia="微軟正黑體"/>
          <w:b/>
          <w:color w:val="7A3FB0"/>
        </w:rPr>
        <w:t>連結</w:t>
      </w:r>
      <w:r>
        <w:rPr>
          <w:rFonts w:ascii="微軟正黑體" w:hAnsi="微軟正黑體" w:eastAsia="微軟正黑體"/>
        </w:rPr>
        <w:t>：「你最近有沒有也需要這種勇氣的事？」</w:t>
      </w:r>
    </w:p>
    <w:p>
      <w:pPr>
        <w:pStyle w:val="ListNumber"/>
      </w:pPr>
      <w:r>
        <w:rPr>
          <w:rFonts w:ascii="微軟正黑體" w:hAnsi="微軟正黑體" w:eastAsia="微軟正黑體"/>
          <w:b/>
          <w:color w:val="7A3FB0"/>
        </w:rPr>
        <w:t>選擇</w:t>
      </w:r>
      <w:r>
        <w:rPr>
          <w:rFonts w:ascii="微軟正黑體" w:hAnsi="微軟正黑體" w:eastAsia="微軟正黑體"/>
        </w:rPr>
        <w:t>：「你想讓它待在這裡，還是換個位置？」（把主導權還給孩子）</w:t>
      </w:r>
    </w:p>
    <w:p>
      <w:pPr>
        <w:pStyle w:val="Heading2"/>
      </w:pPr>
      <w:r>
        <w:rPr>
          <w:rFonts w:ascii="微軟正黑體" w:hAnsi="微軟正黑體" w:eastAsia="微軟正黑體"/>
        </w:rPr>
        <w:t>3. 回應的三步驟：接住 → 好奇 → 還給他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7A3FB0"/>
        </w:rPr>
        <w:t>接住</w:t>
      </w:r>
      <w:r>
        <w:rPr>
          <w:rFonts w:ascii="微軟正黑體" w:hAnsi="微軟正黑體" w:eastAsia="微軟正黑體"/>
        </w:rPr>
        <w:t xml:space="preserve">情緒（「你看起來有點著急」）→ </w:t>
      </w:r>
      <w:r>
        <w:rPr>
          <w:rFonts w:ascii="微軟正黑體" w:hAnsi="微軟正黑體" w:eastAsia="微軟正黑體"/>
          <w:b/>
          <w:color w:val="7A3FB0"/>
        </w:rPr>
        <w:t>好奇</w:t>
      </w:r>
      <w:r>
        <w:rPr>
          <w:rFonts w:ascii="微軟正黑體" w:hAnsi="微軟正黑體" w:eastAsia="微軟正黑體"/>
        </w:rPr>
        <w:t>（「發生什麼了？」）→ 把決定</w:t>
      </w:r>
      <w:r>
        <w:rPr>
          <w:rFonts w:ascii="微軟正黑體" w:hAnsi="微軟正黑體" w:eastAsia="微軟正黑體"/>
          <w:b/>
          <w:color w:val="7A3FB0"/>
        </w:rPr>
        <w:t>還給孩子</w:t>
      </w:r>
      <w:r>
        <w:rPr>
          <w:rFonts w:ascii="微軟正黑體" w:hAnsi="微軟正黑體" w:eastAsia="微軟正黑體"/>
        </w:rPr>
        <w:t>（「你想怎麼做？」），而不是替他完成。</w:t>
      </w:r>
    </w:p>
    <w:p>
      <w:pPr>
        <w:jc w:val="center"/>
      </w:pPr>
      <w:r>
        <w:t>──────────────────────────────</w:t>
      </w:r>
    </w:p>
    <w:p>
      <w:pPr>
        <w:pStyle w:val="Heading1"/>
      </w:pPr>
      <w:r>
        <w:rPr>
          <w:rFonts w:ascii="微軟正黑體" w:hAnsi="微軟正黑體" w:eastAsia="微軟正黑體"/>
        </w:rPr>
        <w:t>第八單元｜班級經營與常見狀況處理</w:t>
      </w:r>
    </w:p>
    <w:p>
      <w:pPr>
        <w:pStyle w:val="Heading2"/>
      </w:pPr>
      <w:r>
        <w:rPr>
          <w:rFonts w:ascii="微軟正黑體" w:hAnsi="微軟正黑體" w:eastAsia="微軟正黑體"/>
        </w:rPr>
        <w:t>1. 建立可預期的秩序</w:t>
      </w:r>
    </w:p>
    <w:p>
      <w:pPr>
        <w:pStyle w:val="ListBullet"/>
      </w:pPr>
      <w:r>
        <w:rPr>
          <w:rFonts w:ascii="微軟正黑體" w:hAnsi="微軟正黑體" w:eastAsia="微軟正黑體"/>
        </w:rPr>
        <w:t>用「</w:t>
      </w:r>
      <w:r>
        <w:rPr>
          <w:rFonts w:ascii="微軟正黑體" w:hAnsi="微軟正黑體" w:eastAsia="微軟正黑體"/>
          <w:b/>
          <w:color w:val="7A3FB0"/>
        </w:rPr>
        <w:t>魔法口令／收心鈴</w:t>
      </w:r>
      <w:r>
        <w:rPr>
          <w:rFonts w:ascii="微軟正黑體" w:hAnsi="微軟正黑體" w:eastAsia="微軟正黑體"/>
        </w:rPr>
        <w:t>」做段落切換。</w:t>
      </w:r>
    </w:p>
    <w:p>
      <w:pPr>
        <w:pStyle w:val="ListBullet"/>
      </w:pPr>
      <w:r>
        <w:rPr>
          <w:rFonts w:ascii="微軟正黑體" w:hAnsi="微軟正黑體" w:eastAsia="微軟正黑體"/>
        </w:rPr>
        <w:t>課前把流程寫在白板，讓孩子知道接下來會發生什麼。</w:t>
      </w:r>
    </w:p>
    <w:p>
      <w:pPr>
        <w:pStyle w:val="ListBullet"/>
      </w:pPr>
      <w:r>
        <w:rPr>
          <w:rFonts w:ascii="微軟正黑體" w:hAnsi="微軟正黑體" w:eastAsia="微軟正黑體"/>
        </w:rPr>
        <w:t>先講好「</w:t>
      </w:r>
      <w:r>
        <w:rPr>
          <w:rFonts w:ascii="微軟正黑體" w:hAnsi="微軟正黑體" w:eastAsia="微軟正黑體"/>
          <w:b/>
          <w:color w:val="7A3FB0"/>
        </w:rPr>
        <w:t>桌面約定</w:t>
      </w:r>
      <w:r>
        <w:rPr>
          <w:rFonts w:ascii="微軟正黑體" w:hAnsi="微軟正黑體" w:eastAsia="微軟正黑體"/>
        </w:rPr>
        <w:t>」：不批評別人的作品、材料用完歸位、弄髒沒關係會收拾。</w:t>
      </w:r>
    </w:p>
    <w:p>
      <w:pPr>
        <w:pStyle w:val="Heading2"/>
      </w:pPr>
      <w:r>
        <w:rPr>
          <w:rFonts w:ascii="微軟正黑體" w:hAnsi="微軟正黑體" w:eastAsia="微軟正黑體"/>
        </w:rPr>
        <w:t>2. 常見狀況與處理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6A4FB6"/>
          </w:tcPr>
          <w:p>
            <w:r>
              <w:rPr>
                <w:b/>
                <w:color w:val="FFFFFF"/>
              </w:rPr>
            </w:r>
            <w:r>
              <w:rPr>
                <w:rFonts w:ascii="微軟正黑體" w:hAnsi="微軟正黑體" w:eastAsia="微軟正黑體"/>
                <w:b/>
                <w:color w:val="FFFFFF"/>
              </w:rPr>
              <w:t>狀況</w:t>
            </w:r>
          </w:p>
        </w:tc>
        <w:tc>
          <w:tcPr>
            <w:tcW w:type="dxa" w:w="2880"/>
            <w:shd w:val="clear" w:fill="6A4FB6"/>
          </w:tcPr>
          <w:p>
            <w:r>
              <w:rPr>
                <w:b/>
                <w:color w:val="FFFFFF"/>
              </w:rPr>
            </w:r>
            <w:r>
              <w:rPr>
                <w:rFonts w:ascii="微軟正黑體" w:hAnsi="微軟正黑體" w:eastAsia="微軟正黑體"/>
                <w:b/>
                <w:color w:val="FFFFFF"/>
              </w:rPr>
              <w:t>可能原因</w:t>
            </w:r>
          </w:p>
        </w:tc>
        <w:tc>
          <w:tcPr>
            <w:tcW w:type="dxa" w:w="2880"/>
            <w:shd w:val="clear" w:fill="6A4FB6"/>
          </w:tcPr>
          <w:p>
            <w:r>
              <w:rPr>
                <w:b/>
                <w:color w:val="FFFFFF"/>
              </w:rPr>
            </w:r>
            <w:r>
              <w:rPr>
                <w:rFonts w:ascii="微軟正黑體" w:hAnsi="微軟正黑體" w:eastAsia="微軟正黑體"/>
                <w:b/>
                <w:color w:val="FFFFFF"/>
              </w:rPr>
              <w:t>處理方式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不敢下筆／畫很小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自信不足、怕失敗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陪畫第一筆、淡淡定位、強調沒有失敗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「我畫壞了！」要重來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完美主義、挫折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把失誤轉成創意，示範「痕跡的故事」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搶材料／不願分享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界線與輪流尚在學習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事前分配、用計時器輪流、合作前約定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情緒崩潰、放棄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累了、受挫、家庭情緒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先離開作品、陪伴情緒，不急著回到任務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整片塗黑、畫面陰暗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可能在表達情緒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不驚慌、溫柔好奇，必要時與導師／家長溝通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動作很慢、跟不上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精細動作發展中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簡化步驟、給予協助、肯定他的節奏</w:t>
            </w:r>
          </w:p>
        </w:tc>
      </w:tr>
    </w:tbl>
    <w:p/>
    <w:p>
      <w:pPr>
        <w:pStyle w:val="Heading2"/>
      </w:pPr>
      <w:r>
        <w:rPr>
          <w:rFonts w:ascii="微軟正黑體" w:hAnsi="微軟正黑體" w:eastAsia="微軟正黑體"/>
        </w:rPr>
        <w:t>3. 紅線提醒（轉介與通報）</w:t>
      </w:r>
    </w:p>
    <w:p>
      <w:pPr>
        <w:pStyle w:val="ListBullet"/>
      </w:pPr>
      <w:r>
        <w:rPr>
          <w:rFonts w:ascii="微軟正黑體" w:hAnsi="微軟正黑體" w:eastAsia="微軟正黑體"/>
        </w:rPr>
        <w:t>若觀察到孩子作品／言語</w:t>
      </w:r>
      <w:r>
        <w:rPr>
          <w:rFonts w:ascii="微軟正黑體" w:hAnsi="微軟正黑體" w:eastAsia="微軟正黑體"/>
          <w:b/>
          <w:color w:val="7A3FB0"/>
        </w:rPr>
        <w:t>反覆出現暴力、傷害、明顯異常</w:t>
      </w:r>
      <w:r>
        <w:rPr>
          <w:rFonts w:ascii="微軟正黑體" w:hAnsi="微軟正黑體" w:eastAsia="微軟正黑體"/>
        </w:rPr>
        <w:t>，或疑似受虐傷痕，務必記錄並依規定知會校方／家長／社工，這是老師的責任。</w:t>
      </w:r>
    </w:p>
    <w:p>
      <w:pPr>
        <w:jc w:val="center"/>
      </w:pPr>
      <w:r>
        <w:t>──────────────────────────────</w:t>
      </w:r>
    </w:p>
    <w:p>
      <w:pPr>
        <w:pStyle w:val="Heading1"/>
      </w:pPr>
      <w:r>
        <w:rPr>
          <w:rFonts w:ascii="微軟正黑體" w:hAnsi="微軟正黑體" w:eastAsia="微軟正黑體"/>
        </w:rPr>
        <w:t>第九單元｜安全、衛生與材料管理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7A3FB0"/>
        </w:rPr>
        <w:t>材料安全</w:t>
      </w:r>
      <w:r>
        <w:rPr>
          <w:rFonts w:ascii="微軟正黑體" w:hAnsi="微軟正黑體" w:eastAsia="微軟正黑體"/>
        </w:rPr>
        <w:t>：選用</w:t>
      </w:r>
      <w:r>
        <w:rPr>
          <w:rFonts w:ascii="微軟正黑體" w:hAnsi="微軟正黑體" w:eastAsia="微軟正黑體"/>
          <w:b/>
          <w:color w:val="7A3FB0"/>
        </w:rPr>
        <w:t>無毒、具安全標章</w:t>
      </w:r>
      <w:r>
        <w:rPr>
          <w:rFonts w:ascii="微軟正黑體" w:hAnsi="微軟正黑體" w:eastAsia="微軟正黑體"/>
        </w:rPr>
        <w:t>的媒材；鈕扣、亮片、緞帶等小物注意</w:t>
      </w:r>
      <w:r>
        <w:rPr>
          <w:rFonts w:ascii="微軟正黑體" w:hAnsi="微軟正黑體" w:eastAsia="微軟正黑體"/>
          <w:b/>
          <w:color w:val="7A3FB0"/>
        </w:rPr>
        <w:t>誤食與過敏</w:t>
      </w:r>
      <w:r>
        <w:rPr>
          <w:rFonts w:ascii="微軟正黑體" w:hAnsi="微軟正黑體" w:eastAsia="微軟正黑體"/>
        </w:rPr>
        <w:t>。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7A3FB0"/>
        </w:rPr>
        <w:t>工具安全</w:t>
      </w:r>
      <w:r>
        <w:rPr>
          <w:rFonts w:ascii="微軟正黑體" w:hAnsi="微軟正黑體" w:eastAsia="微軟正黑體"/>
        </w:rPr>
        <w:t>：剪刀、護貝機、</w:t>
      </w:r>
      <w:r>
        <w:rPr>
          <w:rFonts w:ascii="微軟正黑體" w:hAnsi="微軟正黑體" w:eastAsia="微軟正黑體"/>
          <w:b/>
          <w:color w:val="7A3FB0"/>
        </w:rPr>
        <w:t>熱熔槍由老師操作</w:t>
      </w:r>
      <w:r>
        <w:rPr>
          <w:rFonts w:ascii="微軟正黑體" w:hAnsi="微軟正黑體" w:eastAsia="微軟正黑體"/>
        </w:rPr>
        <w:t>，絕不交給孩子。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7A3FB0"/>
        </w:rPr>
        <w:t>環境衛生</w:t>
      </w:r>
      <w:r>
        <w:rPr>
          <w:rFonts w:ascii="微軟正黑體" w:hAnsi="微軟正黑體" w:eastAsia="微軟正黑體"/>
        </w:rPr>
        <w:t>：鋪桌墊、備圍裙與濕紙巾，建立「弄髒沒關係、會收拾」的安心氛圍；課後清潔、作品歸位。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7A3FB0"/>
        </w:rPr>
        <w:t>材料管理</w:t>
      </w:r>
      <w:r>
        <w:rPr>
          <w:rFonts w:ascii="微軟正黑體" w:hAnsi="微軟正黑體" w:eastAsia="微軟正黑體"/>
        </w:rPr>
        <w:t>：依出席人數</w:t>
      </w:r>
      <w:r>
        <w:rPr>
          <w:rFonts w:ascii="微軟正黑體" w:hAnsi="微軟正黑體" w:eastAsia="微軟正黑體"/>
          <w:b/>
          <w:color w:val="7A3FB0"/>
        </w:rPr>
        <w:t>＋2 份備用</w:t>
      </w:r>
      <w:r>
        <w:rPr>
          <w:rFonts w:ascii="微軟正黑體" w:hAnsi="微軟正黑體" w:eastAsia="微軟正黑體"/>
        </w:rPr>
        <w:t>；耗材（押花、黏土）提前備齊；陰乾區貼名字、分班管理。</w:t>
      </w:r>
    </w:p>
    <w:p>
      <w:pPr>
        <w:jc w:val="center"/>
      </w:pPr>
      <w:r>
        <w:t>──────────────────────────────</w:t>
      </w:r>
    </w:p>
    <w:p>
      <w:pPr>
        <w:pStyle w:val="Heading1"/>
      </w:pPr>
      <w:r>
        <w:rPr>
          <w:rFonts w:ascii="微軟正黑體" w:hAnsi="微軟正黑體" w:eastAsia="微軟正黑體"/>
        </w:rPr>
        <w:t>第十單元｜親師溝通、作品記錄與評量</w:t>
      </w:r>
    </w:p>
    <w:p>
      <w:pPr>
        <w:pStyle w:val="Heading2"/>
      </w:pPr>
      <w:r>
        <w:rPr>
          <w:rFonts w:ascii="微軟正黑體" w:hAnsi="微軟正黑體" w:eastAsia="微軟正黑體"/>
        </w:rPr>
        <w:t>1. 評量：不打分數，重歷程</w:t>
      </w:r>
    </w:p>
    <w:p>
      <w:pPr>
        <w:pStyle w:val="ListBullet"/>
      </w:pPr>
      <w:r>
        <w:rPr>
          <w:rFonts w:ascii="微軟正黑體" w:hAnsi="微軟正黑體" w:eastAsia="微軟正黑體"/>
        </w:rPr>
        <w:t>以</w:t>
      </w:r>
      <w:r>
        <w:rPr>
          <w:rFonts w:ascii="微軟正黑體" w:hAnsi="微軟正黑體" w:eastAsia="微軟正黑體"/>
          <w:b/>
          <w:color w:val="7A3FB0"/>
        </w:rPr>
        <w:t>歷程檔案</w:t>
      </w:r>
      <w:r>
        <w:rPr>
          <w:rFonts w:ascii="微軟正黑體" w:hAnsi="微軟正黑體" w:eastAsia="微軟正黑體"/>
        </w:rPr>
        <w:t>記錄：每件作品拍照 ＋ 老師一句觀察 ＋ 孩子一句話。</w:t>
      </w:r>
    </w:p>
    <w:p>
      <w:pPr>
        <w:pStyle w:val="ListBullet"/>
      </w:pPr>
      <w:r>
        <w:rPr>
          <w:rFonts w:ascii="微軟正黑體" w:hAnsi="微軟正黑體" w:eastAsia="微軟正黑體"/>
        </w:rPr>
        <w:t>焦點：是否投入、是否願意分享、是否有「我做得到」的時刻。</w:t>
      </w:r>
    </w:p>
    <w:p>
      <w:pPr>
        <w:pStyle w:val="Heading2"/>
      </w:pPr>
      <w:r>
        <w:rPr>
          <w:rFonts w:ascii="微軟正黑體" w:hAnsi="微軟正黑體" w:eastAsia="微軟正黑體"/>
        </w:rPr>
        <w:t>2. 觀察四向度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6A4FB6"/>
          </w:tcPr>
          <w:p>
            <w:r>
              <w:rPr>
                <w:b/>
                <w:color w:val="FFFFFF"/>
              </w:rPr>
            </w:r>
            <w:r>
              <w:rPr>
                <w:rFonts w:ascii="微軟正黑體" w:hAnsi="微軟正黑體" w:eastAsia="微軟正黑體"/>
                <w:b/>
                <w:color w:val="FFFFFF"/>
              </w:rPr>
              <w:t>向度</w:t>
            </w:r>
          </w:p>
        </w:tc>
        <w:tc>
          <w:tcPr>
            <w:tcW w:type="dxa" w:w="4320"/>
            <w:shd w:val="clear" w:fill="6A4FB6"/>
          </w:tcPr>
          <w:p>
            <w:r>
              <w:rPr>
                <w:b/>
                <w:color w:val="FFFFFF"/>
              </w:rPr>
            </w:r>
            <w:r>
              <w:rPr>
                <w:rFonts w:ascii="微軟正黑體" w:hAnsi="微軟正黑體" w:eastAsia="微軟正黑體"/>
                <w:b/>
                <w:color w:val="FFFFFF"/>
              </w:rPr>
              <w:t>看什麼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</w:rPr>
              <w:t>投入度</w:t>
            </w:r>
          </w:p>
        </w:tc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</w:rPr>
              <w:t>需陪伴才開始？能專注？主動延伸？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</w:rPr>
              <w:t>情緒表達</w:t>
            </w:r>
          </w:p>
        </w:tc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</w:rPr>
              <w:t>能不能說出感受、連結主題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</w:rPr>
              <w:t>同儕互動</w:t>
            </w:r>
          </w:p>
        </w:tc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</w:rPr>
              <w:t>願意分享、協助、鼓勵他人嗎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</w:rPr>
              <w:t>面對不完美</w:t>
            </w:r>
          </w:p>
        </w:tc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</w:rPr>
              <w:t>容易放棄？能繼續？能轉成創意？</w:t>
            </w:r>
          </w:p>
        </w:tc>
      </w:tr>
    </w:tbl>
    <w:p/>
    <w:p>
      <w:pPr>
        <w:pStyle w:val="Heading2"/>
      </w:pPr>
      <w:r>
        <w:rPr>
          <w:rFonts w:ascii="微軟正黑體" w:hAnsi="微軟正黑體" w:eastAsia="微軟正黑體"/>
        </w:rPr>
        <w:t>3. 親師溝通</w:t>
      </w:r>
    </w:p>
    <w:p>
      <w:pPr>
        <w:pStyle w:val="ListBullet"/>
      </w:pPr>
      <w:r>
        <w:rPr>
          <w:rFonts w:ascii="微軟正黑體" w:hAnsi="微軟正黑體" w:eastAsia="微軟正黑體"/>
        </w:rPr>
        <w:t>每件作品附「</w:t>
      </w:r>
      <w:r>
        <w:rPr>
          <w:rFonts w:ascii="微軟正黑體" w:hAnsi="微軟正黑體" w:eastAsia="微軟正黑體"/>
          <w:b/>
          <w:color w:val="7A3FB0"/>
        </w:rPr>
        <w:t>回家對話小卡</w:t>
      </w:r>
      <w:r>
        <w:rPr>
          <w:rFonts w:ascii="微軟正黑體" w:hAnsi="微軟正黑體" w:eastAsia="微軟正黑體"/>
        </w:rPr>
        <w:t>」，給家長一個問句，把學習延伸回家庭。</w:t>
      </w:r>
    </w:p>
    <w:p>
      <w:pPr>
        <w:pStyle w:val="ListBullet"/>
      </w:pPr>
      <w:r>
        <w:rPr>
          <w:rFonts w:ascii="微軟正黑體" w:hAnsi="微軟正黑體" w:eastAsia="微軟正黑體"/>
        </w:rPr>
        <w:t>與家長溝通時，多說「孩子的歷程與亮點」，少評論「作品好不好」。</w:t>
      </w:r>
    </w:p>
    <w:p>
      <w:pPr>
        <w:jc w:val="center"/>
      </w:pPr>
      <w:r>
        <w:t>──────────────────────────────</w:t>
      </w:r>
    </w:p>
    <w:p>
      <w:pPr>
        <w:pStyle w:val="Heading1"/>
      </w:pPr>
      <w:r>
        <w:rPr>
          <w:rFonts w:ascii="微軟正黑體" w:hAnsi="微軟正黑體" w:eastAsia="微軟正黑體"/>
        </w:rPr>
        <w:t>第十一單元｜成果展與招生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7A3FB0"/>
        </w:rPr>
        <w:t>成果展</w:t>
      </w:r>
      <w:r>
        <w:rPr>
          <w:rFonts w:ascii="微軟正黑體" w:hAnsi="微軟正黑體" w:eastAsia="微軟正黑體"/>
        </w:rPr>
        <w:t>：把一系列作品佈置成主題情境（如「生命花園」），讓孩子當</w:t>
      </w:r>
      <w:r>
        <w:rPr>
          <w:rFonts w:ascii="微軟正黑體" w:hAnsi="微軟正黑體" w:eastAsia="微軟正黑體"/>
          <w:b/>
          <w:color w:val="7A3FB0"/>
        </w:rPr>
        <w:t>小小導覽員</w:t>
      </w:r>
      <w:r>
        <w:rPr>
          <w:rFonts w:ascii="微軟正黑體" w:hAnsi="微軟正黑體" w:eastAsia="微軟正黑體"/>
        </w:rPr>
        <w:t>介紹自己的作品——這是最好的口語表達與自我肯定練習。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7A3FB0"/>
        </w:rPr>
        <w:t>招生亮點</w:t>
      </w:r>
      <w:r>
        <w:rPr>
          <w:rFonts w:ascii="微軟正黑體" w:hAnsi="微軟正黑體" w:eastAsia="微軟正黑體"/>
        </w:rPr>
        <w:t>：強調「藝術 × 生命教育」「八件可帶回家的作品」「適齡、安全、重歷程」，並用孩子的真實作品照片說話。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7A3FB0"/>
        </w:rPr>
        <w:t>家長最在意</w:t>
      </w:r>
      <w:r>
        <w:rPr>
          <w:rFonts w:ascii="微軟正黑體" w:hAnsi="微軟正黑體" w:eastAsia="微軟正黑體"/>
        </w:rPr>
        <w:t>：安全、孩子是否開心投入、是否被好好對待——把這些放進你的溝通裡。</w:t>
      </w:r>
    </w:p>
    <w:p>
      <w:pPr>
        <w:jc w:val="center"/>
      </w:pPr>
      <w:r>
        <w:t>──────────────────────────────</w:t>
      </w:r>
    </w:p>
    <w:p>
      <w:pPr>
        <w:pStyle w:val="Heading1"/>
      </w:pPr>
      <w:r>
        <w:rPr>
          <w:rFonts w:ascii="微軟正黑體" w:hAnsi="微軟正黑體" w:eastAsia="微軟正黑體"/>
        </w:rPr>
        <w:t>第十二單元｜師資自我成長與試教評核</w:t>
      </w:r>
    </w:p>
    <w:p>
      <w:pPr>
        <w:pStyle w:val="Heading2"/>
      </w:pPr>
      <w:r>
        <w:rPr>
          <w:rFonts w:ascii="微軟正黑體" w:hAnsi="微軟正黑體" w:eastAsia="微軟正黑體"/>
        </w:rPr>
        <w:t>1. 持續成長</w:t>
      </w:r>
    </w:p>
    <w:p>
      <w:pPr>
        <w:pStyle w:val="ListBullet"/>
      </w:pPr>
      <w:r>
        <w:rPr>
          <w:rFonts w:ascii="微軟正黑體" w:hAnsi="微軟正黑體" w:eastAsia="微軟正黑體"/>
        </w:rPr>
        <w:t>每堂課後寫</w:t>
      </w:r>
      <w:r>
        <w:rPr>
          <w:rFonts w:ascii="微軟正黑體" w:hAnsi="微軟正黑體" w:eastAsia="微軟正黑體"/>
          <w:b/>
          <w:color w:val="7A3FB0"/>
        </w:rPr>
        <w:t>三行教學日誌</w:t>
      </w:r>
      <w:r>
        <w:rPr>
          <w:rFonts w:ascii="微軟正黑體" w:hAnsi="微軟正黑體" w:eastAsia="微軟正黑體"/>
        </w:rPr>
        <w:t>：今天哪個孩子讓我印象深刻？我說了哪句好問題？下次想調整什麼？</w:t>
      </w:r>
    </w:p>
    <w:p>
      <w:pPr>
        <w:pStyle w:val="ListBullet"/>
      </w:pPr>
      <w:r>
        <w:rPr>
          <w:rFonts w:ascii="微軟正黑體" w:hAnsi="微軟正黑體" w:eastAsia="微軟正黑體"/>
        </w:rPr>
        <w:t>定期與夥伴</w:t>
      </w:r>
      <w:r>
        <w:rPr>
          <w:rFonts w:ascii="微軟正黑體" w:hAnsi="微軟正黑體" w:eastAsia="微軟正黑體"/>
          <w:b/>
          <w:color w:val="7A3FB0"/>
        </w:rPr>
        <w:t>共備、觀課、回饋</w:t>
      </w:r>
      <w:r>
        <w:rPr>
          <w:rFonts w:ascii="微軟正黑體" w:hAnsi="微軟正黑體" w:eastAsia="微軟正黑體"/>
        </w:rPr>
        <w:t>。</w:t>
      </w:r>
    </w:p>
    <w:p>
      <w:pPr>
        <w:pStyle w:val="Heading2"/>
      </w:pPr>
      <w:r>
        <w:rPr>
          <w:rFonts w:ascii="微軟正黑體" w:hAnsi="微軟正黑體" w:eastAsia="微軟正黑體"/>
        </w:rPr>
        <w:t>2. 試教評核表（培訓檢核用）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6A4FB6"/>
          </w:tcPr>
          <w:p>
            <w:r>
              <w:rPr>
                <w:b/>
                <w:color w:val="FFFFFF"/>
              </w:rPr>
            </w:r>
            <w:r>
              <w:rPr>
                <w:rFonts w:ascii="微軟正黑體" w:hAnsi="微軟正黑體" w:eastAsia="微軟正黑體"/>
                <w:b/>
                <w:color w:val="FFFFFF"/>
              </w:rPr>
              <w:t>評核項目</w:t>
            </w:r>
          </w:p>
        </w:tc>
        <w:tc>
          <w:tcPr>
            <w:tcW w:type="dxa" w:w="2880"/>
            <w:shd w:val="clear" w:fill="6A4FB6"/>
          </w:tcPr>
          <w:p>
            <w:r>
              <w:rPr>
                <w:b/>
                <w:color w:val="FFFFFF"/>
              </w:rPr>
            </w:r>
            <w:r>
              <w:rPr>
                <w:rFonts w:ascii="微軟正黑體" w:hAnsi="微軟正黑體" w:eastAsia="微軟正黑體"/>
                <w:b/>
                <w:color w:val="FFFFFF"/>
              </w:rPr>
              <w:t>重點</w:t>
            </w:r>
          </w:p>
        </w:tc>
        <w:tc>
          <w:tcPr>
            <w:tcW w:type="dxa" w:w="2880"/>
            <w:shd w:val="clear" w:fill="6A4FB6"/>
          </w:tcPr>
          <w:p>
            <w:r>
              <w:rPr>
                <w:b/>
                <w:color w:val="FFFFFF"/>
              </w:rPr>
            </w:r>
            <w:r>
              <w:rPr>
                <w:rFonts w:ascii="微軟正黑體" w:hAnsi="微軟正黑體" w:eastAsia="微軟正黑體"/>
                <w:b/>
                <w:color w:val="FFFFFF"/>
              </w:rPr>
              <w:t>達成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課程準備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材料齊全、示範樣品、流程清楚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技法示範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步驟少、清楚、好玩、可容錯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課堂節奏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分段、可預期、時間掌握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對話引導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不評價美醜、能提好問題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班級經營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秩序、約定、狀況處理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生命連結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自然融入、不說教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安全衛生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工具安全、整理收拾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對孩子的態度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看見每個孩子、接納不完美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☐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</w:t>
      </w:r>
    </w:p>
    <w:p>
      <w:pPr>
        <w:pStyle w:val="Heading1"/>
      </w:pPr>
      <w:r>
        <w:rPr>
          <w:rFonts w:ascii="微軟正黑體" w:hAnsi="微軟正黑體" w:eastAsia="微軟正黑體"/>
        </w:rPr>
        <w:t>附錄 A｜講師行前準備檢核表</w:t>
      </w:r>
    </w:p>
    <w:p>
      <w:r>
        <w:rPr>
          <w:rFonts w:ascii="微軟正黑體" w:hAnsi="微軟正黑體" w:eastAsia="微軟正黑體"/>
          <w:b/>
          <w:color w:val="7A3FB0"/>
        </w:rPr>
        <w:t>前一天</w:t>
      </w:r>
    </w:p>
    <w:p>
      <w:pPr>
        <w:pStyle w:val="ListBullet"/>
      </w:pPr>
      <w:r>
        <w:rPr>
          <w:rFonts w:ascii="微軟正黑體" w:hAnsi="微軟正黑體" w:eastAsia="微軟正黑體"/>
        </w:rPr>
        <w:t>[ ] 依出席人數＋2 份備妥材料</w:t>
      </w:r>
    </w:p>
    <w:p>
      <w:pPr>
        <w:pStyle w:val="ListBullet"/>
      </w:pPr>
      <w:r>
        <w:rPr>
          <w:rFonts w:ascii="微軟正黑體" w:hAnsi="微軟正黑體" w:eastAsia="微軟正黑體"/>
        </w:rPr>
        <w:t>[ ] 確認上週需陰乾的作品已乾、可接續</w:t>
      </w:r>
    </w:p>
    <w:p>
      <w:pPr>
        <w:pStyle w:val="ListBullet"/>
      </w:pPr>
      <w:r>
        <w:rPr>
          <w:rFonts w:ascii="微軟正黑體" w:hAnsi="微軟正黑體" w:eastAsia="微軟正黑體"/>
        </w:rPr>
        <w:t>[ ] 預讀本堂主題與對話引導，準備繪本／故事</w:t>
      </w:r>
    </w:p>
    <w:p>
      <w:pPr>
        <w:pStyle w:val="ListBullet"/>
      </w:pPr>
      <w:r>
        <w:rPr>
          <w:rFonts w:ascii="微軟正黑體" w:hAnsi="微軟正黑體" w:eastAsia="微軟正黑體"/>
        </w:rPr>
        <w:t>[ ] 做好一份「示範樣品」</w:t>
      </w:r>
    </w:p>
    <w:p>
      <w:r>
        <w:rPr>
          <w:rFonts w:ascii="微軟正黑體" w:hAnsi="微軟正黑體" w:eastAsia="微軟正黑體"/>
          <w:b/>
          <w:color w:val="7A3FB0"/>
        </w:rPr>
        <w:t>當天上課前</w:t>
      </w:r>
    </w:p>
    <w:p>
      <w:pPr>
        <w:pStyle w:val="ListBullet"/>
      </w:pPr>
      <w:r>
        <w:rPr>
          <w:rFonts w:ascii="微軟正黑體" w:hAnsi="微軟正黑體" w:eastAsia="微軟正黑體"/>
        </w:rPr>
        <w:t>[ ] 鋪桌墊、分材料、備濕紙巾與洗手動線</w:t>
      </w:r>
    </w:p>
    <w:p>
      <w:pPr>
        <w:pStyle w:val="ListBullet"/>
      </w:pPr>
      <w:r>
        <w:rPr>
          <w:rFonts w:ascii="微軟正黑體" w:hAnsi="微軟正黑體" w:eastAsia="微軟正黑體"/>
        </w:rPr>
        <w:t>[ ] 流程寫上白板</w:t>
      </w:r>
    </w:p>
    <w:p>
      <w:pPr>
        <w:pStyle w:val="ListBullet"/>
      </w:pPr>
      <w:r>
        <w:rPr>
          <w:rFonts w:ascii="微軟正黑體" w:hAnsi="微軟正黑體" w:eastAsia="微軟正黑體"/>
        </w:rPr>
        <w:t>[ ] 陰乾區、作品歸位區貼好姓名標籤</w:t>
      </w:r>
    </w:p>
    <w:p>
      <w:r>
        <w:rPr>
          <w:rFonts w:ascii="微軟正黑體" w:hAnsi="微軟正黑體" w:eastAsia="微軟正黑體"/>
          <w:b/>
          <w:color w:val="7A3FB0"/>
        </w:rPr>
        <w:t>課後</w:t>
      </w:r>
    </w:p>
    <w:p>
      <w:pPr>
        <w:pStyle w:val="ListBullet"/>
      </w:pPr>
      <w:r>
        <w:rPr>
          <w:rFonts w:ascii="微軟正黑體" w:hAnsi="微軟正黑體" w:eastAsia="微軟正黑體"/>
        </w:rPr>
        <w:t>[ ] 帶孩子一起整理、清潔、歸位、洗手</w:t>
      </w:r>
    </w:p>
    <w:p>
      <w:pPr>
        <w:pStyle w:val="ListBullet"/>
      </w:pPr>
      <w:r>
        <w:rPr>
          <w:rFonts w:ascii="微軟正黑體" w:hAnsi="微軟正黑體" w:eastAsia="微軟正黑體"/>
        </w:rPr>
        <w:t>[ ] 拍照存檔＋寫一句觀察</w:t>
      </w:r>
    </w:p>
    <w:p>
      <w:pPr>
        <w:pStyle w:val="ListBullet"/>
      </w:pPr>
      <w:r>
        <w:rPr>
          <w:rFonts w:ascii="微軟正黑體" w:hAnsi="微軟正黑體" w:eastAsia="微軟正黑體"/>
        </w:rPr>
        <w:t>[ ] 需陰乾作品放妥、標名字</w:t>
      </w:r>
    </w:p>
    <w:p>
      <w:pPr>
        <w:pStyle w:val="ListBullet"/>
      </w:pPr>
      <w:r>
        <w:rPr>
          <w:rFonts w:ascii="微軟正黑體" w:hAnsi="微軟正黑體" w:eastAsia="微軟正黑體"/>
        </w:rPr>
        <w:t>[ ] 補充／預訂下週材料</w:t>
      </w:r>
    </w:p>
    <w:p>
      <w:pPr>
        <w:jc w:val="center"/>
      </w:pPr>
      <w:r>
        <w:t>──────────────────────────────</w:t>
      </w:r>
    </w:p>
    <w:p>
      <w:pPr>
        <w:pStyle w:val="Heading1"/>
      </w:pPr>
      <w:r>
        <w:rPr>
          <w:rFonts w:ascii="微軟正黑體" w:hAnsi="微軟正黑體" w:eastAsia="微軟正黑體"/>
        </w:rPr>
        <w:t>附錄 B｜推薦繪本書單（依主題）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6A4FB6"/>
          </w:tcPr>
          <w:p>
            <w:r>
              <w:rPr>
                <w:b/>
                <w:color w:val="FFFFFF"/>
              </w:rPr>
            </w:r>
            <w:r>
              <w:rPr>
                <w:rFonts w:ascii="微軟正黑體" w:hAnsi="微軟正黑體" w:eastAsia="微軟正黑體"/>
                <w:b/>
                <w:color w:val="FFFFFF"/>
              </w:rPr>
              <w:t>主題</w:t>
            </w:r>
          </w:p>
        </w:tc>
        <w:tc>
          <w:tcPr>
            <w:tcW w:type="dxa" w:w="4320"/>
            <w:shd w:val="clear" w:fill="6A4FB6"/>
          </w:tcPr>
          <w:p>
            <w:r>
              <w:rPr>
                <w:b/>
                <w:color w:val="FFFFFF"/>
              </w:rPr>
            </w:r>
            <w:r>
              <w:rPr>
                <w:rFonts w:ascii="微軟正黑體" w:hAnsi="微軟正黑體" w:eastAsia="微軟正黑體"/>
                <w:b/>
                <w:color w:val="FFFFFF"/>
              </w:rPr>
              <w:t>繪本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</w:rPr>
              <w:t>情緒・自我</w:t>
            </w:r>
          </w:p>
        </w:tc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</w:rPr>
              <w:t>《情緒小怪獸》《我變成一隻噴火龍了》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</w:rPr>
              <w:t>成長・種子</w:t>
            </w:r>
          </w:p>
        </w:tc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</w:rPr>
              <w:t>《小種子》《一顆種子》《田鼠阿佛》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</w:rPr>
              <w:t>友誼・接納</w:t>
            </w:r>
          </w:p>
        </w:tc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</w:rPr>
              <w:t>《彩虹色的花》《小藍和小黃》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</w:rPr>
              <w:t>家・歸屬</w:t>
            </w:r>
          </w:p>
        </w:tc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</w:rPr>
              <w:t>《家》《逃家小兔》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</w:rPr>
              <w:t>自然・感恩</w:t>
            </w:r>
          </w:p>
        </w:tc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</w:rPr>
              <w:t>《花婆婆》《愛心樹》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</w:rPr>
              <w:t>蛻變・希望</w:t>
            </w:r>
          </w:p>
        </w:tc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</w:rPr>
              <w:t>《好餓的毛毛蟲》《蝴蝶的一生》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</w:t>
      </w:r>
    </w:p>
    <w:p>
      <w:pPr>
        <w:pStyle w:val="Heading1"/>
      </w:pPr>
      <w:r>
        <w:rPr>
          <w:rFonts w:ascii="微軟正黑體" w:hAnsi="微軟正黑體" w:eastAsia="微軟正黑體"/>
        </w:rPr>
        <w:t>附錄 C｜實作教案範例</w:t>
      </w:r>
    </w:p>
    <w:p>
      <w:pPr>
        <w:ind w:left="283"/>
      </w:pPr>
      <w:r>
        <w:rPr>
          <w:rFonts w:ascii="微軟正黑體" w:hAnsi="微軟正黑體" w:eastAsia="微軟正黑體"/>
          <w:i/>
        </w:rPr>
        <w:t>本培訓搭配「</w:t>
      </w:r>
      <w:r>
        <w:rPr>
          <w:rFonts w:ascii="微軟正黑體" w:hAnsi="微軟正黑體" w:eastAsia="微軟正黑體"/>
          <w:b/>
          <w:i/>
          <w:color w:val="7A3FB0"/>
        </w:rPr>
        <w:t>我的生命花園｜16 週兒童藝術．生命教育課程</w:t>
      </w:r>
      <w:r>
        <w:rPr>
          <w:rFonts w:ascii="微軟正黑體" w:hAnsi="微軟正黑體" w:eastAsia="微軟正黑體"/>
          <w:i/>
        </w:rPr>
        <w:t>」完整教案使用。</w:t>
      </w:r>
    </w:p>
    <w:p>
      <w:pPr>
        <w:ind w:left="283"/>
      </w:pPr>
      <w:r>
        <w:rPr>
          <w:rFonts w:ascii="微軟正黑體" w:hAnsi="微軟正黑體" w:eastAsia="微軟正黑體"/>
          <w:i/>
        </w:rPr>
        <w:t>該教案含 8 件作品的逐堂流程、生命連結、講師深度備忘錄、材料清單、學期行事曆、評量表與成果展規劃，以及每課的小一／小二學生作品範例，可作為新進老師的實作藍本與備課範本。</w:t>
      </w:r>
    </w:p>
    <w:p>
      <w:pPr>
        <w:jc w:val="center"/>
      </w:pPr>
      <w:r>
        <w:t>──────────────────────────────</w:t>
      </w:r>
    </w:p>
    <w:p>
      <w:pPr>
        <w:ind w:left="283"/>
      </w:pPr>
      <w:r>
        <w:rPr>
          <w:rFonts w:ascii="微軟正黑體" w:hAnsi="微軟正黑體" w:eastAsia="微軟正黑體"/>
          <w:i/>
        </w:rPr>
        <w:t xml:space="preserve">🌻 </w:t>
      </w:r>
      <w:r>
        <w:rPr>
          <w:rFonts w:ascii="微軟正黑體" w:hAnsi="微軟正黑體" w:eastAsia="微軟正黑體"/>
          <w:b/>
          <w:i/>
          <w:color w:val="7A3FB0"/>
        </w:rPr>
        <w:t>培訓結語</w:t>
      </w:r>
      <w:r>
        <w:rPr>
          <w:rFonts w:ascii="微軟正黑體" w:hAnsi="微軟正黑體" w:eastAsia="微軟正黑體"/>
          <w:i/>
        </w:rPr>
        <w:t>：好的才藝老師，手上有技法，眼裡有孩子，心裡有溫柔。</w:t>
      </w:r>
    </w:p>
    <w:p>
      <w:pPr>
        <w:ind w:left="283"/>
      </w:pPr>
      <w:r>
        <w:rPr>
          <w:rFonts w:ascii="微軟正黑體" w:hAnsi="微軟正黑體" w:eastAsia="微軟正黑體"/>
          <w:i/>
        </w:rPr>
        <w:t>我們陪孩子做的每一件作品，都是在告訴他：「</w:t>
      </w:r>
      <w:r>
        <w:rPr>
          <w:rFonts w:ascii="微軟正黑體" w:hAnsi="微軟正黑體" w:eastAsia="微軟正黑體"/>
          <w:b/>
          <w:i/>
          <w:color w:val="7A3FB0"/>
        </w:rPr>
        <w:t>你是獨特的、你做得到、你值得被好好對待。</w:t>
      </w:r>
      <w:r>
        <w:rPr>
          <w:rFonts w:ascii="微軟正黑體" w:hAnsi="微軟正黑體" w:eastAsia="微軟正黑體"/>
          <w:i/>
        </w:rPr>
        <w:t>」</w:t>
      </w:r>
    </w:p>
    <w:p>
      <w:r>
        <w:br w:type="page"/>
      </w:r>
    </w:p>
    <w:p>
      <w:pPr>
        <w:pStyle w:val="Title"/>
      </w:pPr>
      <w:r>
        <w:rPr>
          <w:rFonts w:ascii="微軟正黑體" w:hAnsi="微軟正黑體" w:eastAsia="微軟正黑體"/>
        </w:rPr>
        <w:t>第二篇　課程實作教案：我的生命花園（16 週）</w:t>
      </w:r>
    </w:p>
    <w:p>
      <w:pPr>
        <w:ind w:left="283"/>
      </w:pPr>
      <w:r>
        <w:rPr>
          <w:rFonts w:ascii="微軟正黑體" w:hAnsi="微軟正黑體" w:eastAsia="微軟正黑體"/>
          <w:b/>
          <w:i/>
          <w:color w:val="7A3FB0"/>
        </w:rPr>
        <w:t>適用對象</w:t>
      </w:r>
      <w:r>
        <w:rPr>
          <w:rFonts w:ascii="微軟正黑體" w:hAnsi="微軟正黑體" w:eastAsia="微軟正黑體"/>
          <w:i/>
        </w:rPr>
        <w:t>：國小一、二年級（6–8 歲）</w:t>
      </w:r>
    </w:p>
    <w:p>
      <w:pPr>
        <w:ind w:left="283"/>
      </w:pPr>
      <w:r>
        <w:rPr>
          <w:rFonts w:ascii="微軟正黑體" w:hAnsi="微軟正黑體" w:eastAsia="微軟正黑體"/>
          <w:b/>
          <w:i/>
          <w:color w:val="7A3FB0"/>
        </w:rPr>
        <w:t>課程長度</w:t>
      </w:r>
      <w:r>
        <w:rPr>
          <w:rFonts w:ascii="微軟正黑體" w:hAnsi="微軟正黑體" w:eastAsia="微軟正黑體"/>
          <w:i/>
        </w:rPr>
        <w:t>：16 週，每週 1 次，每次 2 小時（120 分鐘）</w:t>
      </w:r>
    </w:p>
    <w:p>
      <w:pPr>
        <w:ind w:left="283"/>
      </w:pPr>
      <w:r>
        <w:rPr>
          <w:rFonts w:ascii="微軟正黑體" w:hAnsi="微軟正黑體" w:eastAsia="微軟正黑體"/>
          <w:b/>
          <w:i/>
          <w:color w:val="7A3FB0"/>
        </w:rPr>
        <w:t>作品數量</w:t>
      </w:r>
      <w:r>
        <w:rPr>
          <w:rFonts w:ascii="微軟正黑體" w:hAnsi="微軟正黑體" w:eastAsia="微軟正黑體"/>
          <w:i/>
        </w:rPr>
        <w:t>：8 件，每件以 2 堂課（共 4 小時）完成</w:t>
      </w:r>
    </w:p>
    <w:p>
      <w:pPr>
        <w:ind w:left="283"/>
      </w:pPr>
      <w:r>
        <w:rPr>
          <w:rFonts w:ascii="微軟正黑體" w:hAnsi="微軟正黑體" w:eastAsia="微軟正黑體"/>
          <w:b/>
          <w:i/>
          <w:color w:val="7A3FB0"/>
        </w:rPr>
        <w:t>使用媒材</w:t>
      </w:r>
      <w:r>
        <w:rPr>
          <w:rFonts w:ascii="微軟正黑體" w:hAnsi="微軟正黑體" w:eastAsia="微軟正黑體"/>
          <w:i/>
        </w:rPr>
        <w:t>：紙黏土、兒童繪畫、押花、拼貼（可單一媒材，亦可混合媒材）</w:t>
      </w:r>
    </w:p>
    <w:p>
      <w:pPr>
        <w:ind w:left="283"/>
      </w:pPr>
      <w:r>
        <w:rPr>
          <w:rFonts w:ascii="微軟正黑體" w:hAnsi="微軟正黑體" w:eastAsia="微軟正黑體"/>
          <w:b/>
          <w:i/>
          <w:color w:val="7A3FB0"/>
        </w:rPr>
        <w:t>核心精神</w:t>
      </w:r>
      <w:r>
        <w:rPr>
          <w:rFonts w:ascii="微軟正黑體" w:hAnsi="微軟正黑體" w:eastAsia="微軟正黑體"/>
          <w:i/>
        </w:rPr>
        <w:t>：以藝術為橋樑，帶孩子走一趟「</w:t>
      </w:r>
      <w:r>
        <w:rPr>
          <w:rFonts w:ascii="微軟正黑體" w:hAnsi="微軟正黑體" w:eastAsia="微軟正黑體"/>
          <w:b/>
          <w:i/>
          <w:color w:val="7A3FB0"/>
        </w:rPr>
        <w:t>認識自己 → 連結他人 → 擁抱自然 → 蛻變圓滿</w:t>
      </w:r>
      <w:r>
        <w:rPr>
          <w:rFonts w:ascii="微軟正黑體" w:hAnsi="微軟正黑體" w:eastAsia="微軟正黑體"/>
          <w:i/>
        </w:rPr>
        <w:t>」的生命旅程。</w:t>
      </w:r>
    </w:p>
    <w:p>
      <w:pPr>
        <w:jc w:val="center"/>
      </w:pPr>
      <w:r>
        <w:t>──────────────────────────────</w:t>
      </w:r>
    </w:p>
    <w:p>
      <w:pPr>
        <w:pStyle w:val="Heading1"/>
      </w:pPr>
      <w:r>
        <w:rPr>
          <w:rFonts w:ascii="微軟正黑體" w:hAnsi="微軟正黑體" w:eastAsia="微軟正黑體"/>
        </w:rPr>
        <w:t>一、課程設計理念</w:t>
      </w:r>
    </w:p>
    <w:p>
      <w:r>
        <w:rPr>
          <w:rFonts w:ascii="微軟正黑體" w:hAnsi="微軟正黑體" w:eastAsia="微軟正黑體"/>
        </w:rPr>
        <w:t>這套課程不只是「教孩子做手工」，而是讓每一件作品都成為一次</w:t>
      </w:r>
      <w:r>
        <w:rPr>
          <w:rFonts w:ascii="微軟正黑體" w:hAnsi="微軟正黑體" w:eastAsia="微軟正黑體"/>
          <w:b/>
          <w:color w:val="7A3FB0"/>
        </w:rPr>
        <w:t>生命的練習</w:t>
      </w:r>
      <w:r>
        <w:rPr>
          <w:rFonts w:ascii="微軟正黑體" w:hAnsi="微軟正黑體" w:eastAsia="微軟正黑體"/>
        </w:rPr>
        <w:t>。</w:t>
      </w:r>
    </w:p>
    <w:p>
      <w:r>
        <w:rPr>
          <w:rFonts w:ascii="微軟正黑體" w:hAnsi="微軟正黑體" w:eastAsia="微軟正黑體"/>
        </w:rPr>
        <w:t>小一、小二的孩子正處於「具體運思」的起點：他們透過雙手觸摸、實際操作來理解抽象的概念。因此本課程把「生命教育」中較難用語言說明的主題——例如</w:t>
      </w:r>
      <w:r>
        <w:rPr>
          <w:rFonts w:ascii="微軟正黑體" w:hAnsi="微軟正黑體" w:eastAsia="微軟正黑體"/>
          <w:b/>
          <w:color w:val="7A3FB0"/>
        </w:rPr>
        <w:t>情緒、友誼、感恩、改變、希望</w:t>
      </w:r>
      <w:r>
        <w:rPr>
          <w:rFonts w:ascii="微軟正黑體" w:hAnsi="微軟正黑體" w:eastAsia="微軟正黑體"/>
        </w:rPr>
        <w:t>——轉化成「可以捏、可以畫、可以貼、可以聞」的具體創作經驗。</w:t>
      </w:r>
    </w:p>
    <w:p>
      <w:r>
        <w:rPr>
          <w:rFonts w:ascii="微軟正黑體" w:hAnsi="微軟正黑體" w:eastAsia="微軟正黑體"/>
        </w:rPr>
        <w:t>孩子在搓揉紙黏土時學會</w:t>
      </w:r>
      <w:r>
        <w:rPr>
          <w:rFonts w:ascii="微軟正黑體" w:hAnsi="微軟正黑體" w:eastAsia="微軟正黑體"/>
          <w:b/>
          <w:color w:val="7A3FB0"/>
        </w:rPr>
        <w:t>接納不完美</w:t>
      </w:r>
      <w:r>
        <w:rPr>
          <w:rFonts w:ascii="微軟正黑體" w:hAnsi="微軟正黑體" w:eastAsia="微軟正黑體"/>
        </w:rPr>
        <w:t>；在壓乾一朵花時體會</w:t>
      </w:r>
      <w:r>
        <w:rPr>
          <w:rFonts w:ascii="微軟正黑體" w:hAnsi="微軟正黑體" w:eastAsia="微軟正黑體"/>
          <w:b/>
          <w:color w:val="7A3FB0"/>
        </w:rPr>
        <w:t>珍惜與無常</w:t>
      </w:r>
      <w:r>
        <w:rPr>
          <w:rFonts w:ascii="微軟正黑體" w:hAnsi="微軟正黑體" w:eastAsia="微軟正黑體"/>
        </w:rPr>
        <w:t>；在和同學拼貼一幅大圖時練習</w:t>
      </w:r>
      <w:r>
        <w:rPr>
          <w:rFonts w:ascii="微軟正黑體" w:hAnsi="微軟正黑體" w:eastAsia="微軟正黑體"/>
          <w:b/>
          <w:color w:val="7A3FB0"/>
        </w:rPr>
        <w:t>合作與包容</w:t>
      </w:r>
      <w:r>
        <w:rPr>
          <w:rFonts w:ascii="微軟正黑體" w:hAnsi="微軟正黑體" w:eastAsia="微軟正黑體"/>
        </w:rPr>
        <w:t>。藝術成為「容器」，盛裝孩子說不出口的感受；老師則是「陪伴者」，不評斷美醜，只回應生命。</w:t>
      </w:r>
    </w:p>
    <w:p>
      <w:pPr>
        <w:pStyle w:val="Heading2"/>
      </w:pPr>
      <w:r>
        <w:rPr>
          <w:rFonts w:ascii="微軟正黑體" w:hAnsi="微軟正黑體" w:eastAsia="微軟正黑體"/>
        </w:rPr>
        <w:t>設計三原則</w:t>
      </w:r>
    </w:p>
    <w:p>
      <w:pPr>
        <w:pStyle w:val="ListNumber"/>
      </w:pPr>
      <w:r>
        <w:rPr>
          <w:rFonts w:ascii="微軟正黑體" w:hAnsi="微軟正黑體" w:eastAsia="微軟正黑體"/>
          <w:b/>
          <w:color w:val="7A3FB0"/>
        </w:rPr>
        <w:t>手作優先、語言其次</w:t>
      </w:r>
      <w:r>
        <w:rPr>
          <w:rFonts w:ascii="微軟正黑體" w:hAnsi="微軟正黑體" w:eastAsia="微軟正黑體"/>
        </w:rPr>
        <w:t>：先讓孩子動手「體驗」，再用簡單問句引導「覺察」，不說教。</w:t>
      </w:r>
    </w:p>
    <w:p>
      <w:pPr>
        <w:pStyle w:val="ListNumber"/>
      </w:pPr>
      <w:r>
        <w:rPr>
          <w:rFonts w:ascii="微軟正黑體" w:hAnsi="微軟正黑體" w:eastAsia="微軟正黑體"/>
          <w:b/>
          <w:color w:val="7A3FB0"/>
        </w:rPr>
        <w:t>沒有失敗的作品</w:t>
      </w:r>
      <w:r>
        <w:rPr>
          <w:rFonts w:ascii="微軟正黑體" w:hAnsi="微軟正黑體" w:eastAsia="微軟正黑體"/>
        </w:rPr>
        <w:t>：所有「畫歪、捏破、貼錯」都被重新定義為「獨一無二的痕跡」。</w:t>
      </w:r>
    </w:p>
    <w:p>
      <w:pPr>
        <w:pStyle w:val="ListNumber"/>
      </w:pPr>
      <w:r>
        <w:rPr>
          <w:rFonts w:ascii="微軟正黑體" w:hAnsi="微軟正黑體" w:eastAsia="微軟正黑體"/>
          <w:b/>
          <w:color w:val="7A3FB0"/>
        </w:rPr>
        <w:t>每件作品都能帶回家</w:t>
      </w:r>
      <w:r>
        <w:rPr>
          <w:rFonts w:ascii="微軟正黑體" w:hAnsi="微軟正黑體" w:eastAsia="微軟正黑體"/>
        </w:rPr>
        <w:t>：作品是孩子與家庭對話的媒介，延伸學習回到生活。</w:t>
      </w:r>
    </w:p>
    <w:p>
      <w:pPr>
        <w:jc w:val="center"/>
      </w:pPr>
      <w:r>
        <w:t>──────────────────────────────</w:t>
      </w:r>
    </w:p>
    <w:p>
      <w:pPr>
        <w:pStyle w:val="Heading1"/>
      </w:pPr>
      <w:r>
        <w:rPr>
          <w:rFonts w:ascii="微軟正黑體" w:hAnsi="微軟正黑體" w:eastAsia="微軟正黑體"/>
        </w:rPr>
        <w:t>二、生命教育四大主軸（對應 108 課綱生命教育素養）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6A4FB6"/>
          </w:tcPr>
          <w:p>
            <w:r>
              <w:rPr>
                <w:b/>
                <w:color w:val="FFFFFF"/>
              </w:rPr>
            </w:r>
            <w:r>
              <w:rPr>
                <w:rFonts w:ascii="微軟正黑體" w:hAnsi="微軟正黑體" w:eastAsia="微軟正黑體"/>
                <w:b/>
                <w:color w:val="FFFFFF"/>
              </w:rPr>
              <w:t>階段</w:t>
            </w:r>
          </w:p>
        </w:tc>
        <w:tc>
          <w:tcPr>
            <w:tcW w:type="dxa" w:w="2160"/>
            <w:shd w:val="clear" w:fill="6A4FB6"/>
          </w:tcPr>
          <w:p>
            <w:r>
              <w:rPr>
                <w:b/>
                <w:color w:val="FFFFFF"/>
              </w:rPr>
            </w:r>
            <w:r>
              <w:rPr>
                <w:rFonts w:ascii="微軟正黑體" w:hAnsi="微軟正黑體" w:eastAsia="微軟正黑體"/>
                <w:b/>
                <w:color w:val="FFFFFF"/>
              </w:rPr>
              <w:t>生命教育主軸</w:t>
            </w:r>
          </w:p>
        </w:tc>
        <w:tc>
          <w:tcPr>
            <w:tcW w:type="dxa" w:w="2160"/>
            <w:shd w:val="clear" w:fill="6A4FB6"/>
          </w:tcPr>
          <w:p>
            <w:r>
              <w:rPr>
                <w:b/>
                <w:color w:val="FFFFFF"/>
              </w:rPr>
            </w:r>
            <w:r>
              <w:rPr>
                <w:rFonts w:ascii="微軟正黑體" w:hAnsi="微軟正黑體" w:eastAsia="微軟正黑體"/>
                <w:b/>
                <w:color w:val="FFFFFF"/>
              </w:rPr>
              <w:t>對應作品</w:t>
            </w:r>
          </w:p>
        </w:tc>
        <w:tc>
          <w:tcPr>
            <w:tcW w:type="dxa" w:w="2160"/>
            <w:shd w:val="clear" w:fill="6A4FB6"/>
          </w:tcPr>
          <w:p>
            <w:r>
              <w:rPr>
                <w:b/>
                <w:color w:val="FFFFFF"/>
              </w:rPr>
            </w:r>
            <w:r>
              <w:rPr>
                <w:rFonts w:ascii="微軟正黑體" w:hAnsi="微軟正黑體" w:eastAsia="微軟正黑體"/>
                <w:b/>
                <w:color w:val="FFFFFF"/>
              </w:rPr>
              <w:t>核心生命提問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軟正黑體" w:hAnsi="微軟正黑體" w:eastAsia="微軟正黑體"/>
              </w:rPr>
              <w:t>第一階段</w:t>
            </w:r>
          </w:p>
        </w:tc>
        <w:tc>
          <w:tcPr>
            <w:tcW w:type="dxa" w:w="2160"/>
          </w:tcPr>
          <w:p>
            <w:r/>
            <w:r>
              <w:rPr>
                <w:rFonts w:ascii="微軟正黑體" w:hAnsi="微軟正黑體" w:eastAsia="微軟正黑體"/>
                <w:b/>
                <w:color w:val="7A3FB0"/>
              </w:rPr>
              <w:t>人與自己</w:t>
            </w:r>
            <w:r>
              <w:rPr>
                <w:rFonts w:ascii="微軟正黑體" w:hAnsi="微軟正黑體" w:eastAsia="微軟正黑體"/>
              </w:rPr>
              <w:t>——認識與接納自己</w:t>
            </w:r>
          </w:p>
        </w:tc>
        <w:tc>
          <w:tcPr>
            <w:tcW w:type="dxa" w:w="2160"/>
          </w:tcPr>
          <w:p>
            <w:r/>
            <w:r>
              <w:rPr>
                <w:rFonts w:ascii="微軟正黑體" w:hAnsi="微軟正黑體" w:eastAsia="微軟正黑體"/>
              </w:rPr>
              <w:t>作品 1、2</w:t>
            </w:r>
          </w:p>
        </w:tc>
        <w:tc>
          <w:tcPr>
            <w:tcW w:type="dxa" w:w="2160"/>
          </w:tcPr>
          <w:p>
            <w:r/>
            <w:r>
              <w:rPr>
                <w:rFonts w:ascii="微軟正黑體" w:hAnsi="微軟正黑體" w:eastAsia="微軟正黑體"/>
              </w:rPr>
              <w:t>我是誰？我有什麼感覺？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軟正黑體" w:hAnsi="微軟正黑體" w:eastAsia="微軟正黑體"/>
              </w:rPr>
              <w:t>第二階段</w:t>
            </w:r>
          </w:p>
        </w:tc>
        <w:tc>
          <w:tcPr>
            <w:tcW w:type="dxa" w:w="2160"/>
          </w:tcPr>
          <w:p>
            <w:r/>
            <w:r>
              <w:rPr>
                <w:rFonts w:ascii="微軟正黑體" w:hAnsi="微軟正黑體" w:eastAsia="微軟正黑體"/>
                <w:b/>
                <w:color w:val="7A3FB0"/>
              </w:rPr>
              <w:t>人與他人</w:t>
            </w:r>
            <w:r>
              <w:rPr>
                <w:rFonts w:ascii="微軟正黑體" w:hAnsi="微軟正黑體" w:eastAsia="微軟正黑體"/>
              </w:rPr>
              <w:t>——愛與歸屬</w:t>
            </w:r>
          </w:p>
        </w:tc>
        <w:tc>
          <w:tcPr>
            <w:tcW w:type="dxa" w:w="2160"/>
          </w:tcPr>
          <w:p>
            <w:r/>
            <w:r>
              <w:rPr>
                <w:rFonts w:ascii="微軟正黑體" w:hAnsi="微軟正黑體" w:eastAsia="微軟正黑體"/>
              </w:rPr>
              <w:t>作品 3、4</w:t>
            </w:r>
          </w:p>
        </w:tc>
        <w:tc>
          <w:tcPr>
            <w:tcW w:type="dxa" w:w="2160"/>
          </w:tcPr>
          <w:p>
            <w:r/>
            <w:r>
              <w:rPr>
                <w:rFonts w:ascii="微軟正黑體" w:hAnsi="微軟正黑體" w:eastAsia="微軟正黑體"/>
              </w:rPr>
              <w:t>我和別人怎麼相處？什麼是家？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軟正黑體" w:hAnsi="微軟正黑體" w:eastAsia="微軟正黑體"/>
              </w:rPr>
              <w:t>第三階段</w:t>
            </w:r>
          </w:p>
        </w:tc>
        <w:tc>
          <w:tcPr>
            <w:tcW w:type="dxa" w:w="2160"/>
          </w:tcPr>
          <w:p>
            <w:r/>
            <w:r>
              <w:rPr>
                <w:rFonts w:ascii="微軟正黑體" w:hAnsi="微軟正黑體" w:eastAsia="微軟正黑體"/>
                <w:b/>
                <w:color w:val="7A3FB0"/>
              </w:rPr>
              <w:t>人與自然</w:t>
            </w:r>
            <w:r>
              <w:rPr>
                <w:rFonts w:ascii="微軟正黑體" w:hAnsi="微軟正黑體" w:eastAsia="微軟正黑體"/>
              </w:rPr>
              <w:t>——感恩與責任</w:t>
            </w:r>
          </w:p>
        </w:tc>
        <w:tc>
          <w:tcPr>
            <w:tcW w:type="dxa" w:w="2160"/>
          </w:tcPr>
          <w:p>
            <w:r/>
            <w:r>
              <w:rPr>
                <w:rFonts w:ascii="微軟正黑體" w:hAnsi="微軟正黑體" w:eastAsia="微軟正黑體"/>
              </w:rPr>
              <w:t>作品 5、6</w:t>
            </w:r>
          </w:p>
        </w:tc>
        <w:tc>
          <w:tcPr>
            <w:tcW w:type="dxa" w:w="2160"/>
          </w:tcPr>
          <w:p>
            <w:r/>
            <w:r>
              <w:rPr>
                <w:rFonts w:ascii="微軟正黑體" w:hAnsi="微軟正黑體" w:eastAsia="微軟正黑體"/>
              </w:rPr>
              <w:t>大自然給了我什麼？我能保護什麼？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軟正黑體" w:hAnsi="微軟正黑體" w:eastAsia="微軟正黑體"/>
              </w:rPr>
              <w:t>第四階段</w:t>
            </w:r>
          </w:p>
        </w:tc>
        <w:tc>
          <w:tcPr>
            <w:tcW w:type="dxa" w:w="2160"/>
          </w:tcPr>
          <w:p>
            <w:r/>
            <w:r>
              <w:rPr>
                <w:rFonts w:ascii="微軟正黑體" w:hAnsi="微軟正黑體" w:eastAsia="微軟正黑體"/>
                <w:b/>
                <w:color w:val="7A3FB0"/>
              </w:rPr>
              <w:t>人與生命</w:t>
            </w:r>
            <w:r>
              <w:rPr>
                <w:rFonts w:ascii="微軟正黑體" w:hAnsi="微軟正黑體" w:eastAsia="微軟正黑體"/>
              </w:rPr>
              <w:t>——蛻變與希望</w:t>
            </w:r>
          </w:p>
        </w:tc>
        <w:tc>
          <w:tcPr>
            <w:tcW w:type="dxa" w:w="2160"/>
          </w:tcPr>
          <w:p>
            <w:r/>
            <w:r>
              <w:rPr>
                <w:rFonts w:ascii="微軟正黑體" w:hAnsi="微軟正黑體" w:eastAsia="微軟正黑體"/>
              </w:rPr>
              <w:t>作品 7、8</w:t>
            </w:r>
          </w:p>
        </w:tc>
        <w:tc>
          <w:tcPr>
            <w:tcW w:type="dxa" w:w="2160"/>
          </w:tcPr>
          <w:p>
            <w:r/>
            <w:r>
              <w:rPr>
                <w:rFonts w:ascii="微軟正黑體" w:hAnsi="微軟正黑體" w:eastAsia="微軟正黑體"/>
              </w:rPr>
              <w:t>我會長大嗎？我想成為什麼樣的人？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</w:t>
      </w:r>
    </w:p>
    <w:p>
      <w:pPr>
        <w:pStyle w:val="Heading1"/>
      </w:pPr>
      <w:r>
        <w:rPr>
          <w:rFonts w:ascii="微軟正黑體" w:hAnsi="微軟正黑體" w:eastAsia="微軟正黑體"/>
        </w:rPr>
        <w:t>三、16 週課程總覽表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6A4FB6"/>
          </w:tcPr>
          <w:p>
            <w:r>
              <w:rPr>
                <w:b/>
                <w:color w:val="FFFFFF"/>
              </w:rPr>
            </w:r>
            <w:r>
              <w:rPr>
                <w:rFonts w:ascii="微軟正黑體" w:hAnsi="微軟正黑體" w:eastAsia="微軟正黑體"/>
                <w:b/>
                <w:color w:val="FFFFFF"/>
              </w:rPr>
              <w:t>週次</w:t>
            </w:r>
          </w:p>
        </w:tc>
        <w:tc>
          <w:tcPr>
            <w:tcW w:type="dxa" w:w="1728"/>
            <w:shd w:val="clear" w:fill="6A4FB6"/>
          </w:tcPr>
          <w:p>
            <w:r>
              <w:rPr>
                <w:b/>
                <w:color w:val="FFFFFF"/>
              </w:rPr>
            </w:r>
            <w:r>
              <w:rPr>
                <w:rFonts w:ascii="微軟正黑體" w:hAnsi="微軟正黑體" w:eastAsia="微軟正黑體"/>
                <w:b/>
                <w:color w:val="FFFFFF"/>
              </w:rPr>
              <w:t>作品</w:t>
            </w:r>
          </w:p>
        </w:tc>
        <w:tc>
          <w:tcPr>
            <w:tcW w:type="dxa" w:w="1728"/>
            <w:shd w:val="clear" w:fill="6A4FB6"/>
          </w:tcPr>
          <w:p>
            <w:r>
              <w:rPr>
                <w:b/>
                <w:color w:val="FFFFFF"/>
              </w:rPr>
            </w:r>
            <w:r>
              <w:rPr>
                <w:rFonts w:ascii="微軟正黑體" w:hAnsi="微軟正黑體" w:eastAsia="微軟正黑體"/>
                <w:b/>
                <w:color w:val="FFFFFF"/>
              </w:rPr>
              <w:t>主要媒材</w:t>
            </w:r>
          </w:p>
        </w:tc>
        <w:tc>
          <w:tcPr>
            <w:tcW w:type="dxa" w:w="1728"/>
            <w:shd w:val="clear" w:fill="6A4FB6"/>
          </w:tcPr>
          <w:p>
            <w:r>
              <w:rPr>
                <w:b/>
                <w:color w:val="FFFFFF"/>
              </w:rPr>
            </w:r>
            <w:r>
              <w:rPr>
                <w:rFonts w:ascii="微軟正黑體" w:hAnsi="微軟正黑體" w:eastAsia="微軟正黑體"/>
                <w:b/>
                <w:color w:val="FFFFFF"/>
              </w:rPr>
              <w:t>生命教育主題</w:t>
            </w:r>
          </w:p>
        </w:tc>
        <w:tc>
          <w:tcPr>
            <w:tcW w:type="dxa" w:w="1728"/>
            <w:shd w:val="clear" w:fill="6A4FB6"/>
          </w:tcPr>
          <w:p>
            <w:r>
              <w:rPr>
                <w:b/>
                <w:color w:val="FFFFFF"/>
              </w:rPr>
            </w:r>
            <w:r>
              <w:rPr>
                <w:rFonts w:ascii="微軟正黑體" w:hAnsi="微軟正黑體" w:eastAsia="微軟正黑體"/>
                <w:b/>
                <w:color w:val="FFFFFF"/>
              </w:rPr>
              <w:t>階段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軟正黑體" w:hAnsi="微軟正黑體" w:eastAsia="微軟正黑體"/>
              </w:rPr>
              <w:t>W1–W2</w:t>
            </w:r>
          </w:p>
        </w:tc>
        <w:tc>
          <w:tcPr>
            <w:tcW w:type="dxa" w:w="1728"/>
          </w:tcPr>
          <w:p>
            <w:r/>
            <w:r>
              <w:rPr>
                <w:rFonts w:ascii="微軟正黑體" w:hAnsi="微軟正黑體" w:eastAsia="微軟正黑體"/>
                <w:b/>
                <w:color w:val="7A3FB0"/>
              </w:rPr>
              <w:t>作品 1｜我的魔法小宇宙</w:t>
            </w:r>
          </w:p>
        </w:tc>
        <w:tc>
          <w:tcPr>
            <w:tcW w:type="dxa" w:w="1728"/>
          </w:tcPr>
          <w:p>
            <w:r/>
            <w:r>
              <w:rPr>
                <w:rFonts w:ascii="微軟正黑體" w:hAnsi="微軟正黑體" w:eastAsia="微軟正黑體"/>
              </w:rPr>
              <w:t>兒童繪畫</w:t>
            </w:r>
          </w:p>
        </w:tc>
        <w:tc>
          <w:tcPr>
            <w:tcW w:type="dxa" w:w="1728"/>
          </w:tcPr>
          <w:p>
            <w:r/>
            <w:r>
              <w:rPr>
                <w:rFonts w:ascii="微軟正黑體" w:hAnsi="微軟正黑體" w:eastAsia="微軟正黑體"/>
              </w:rPr>
              <w:t>情緒覺察・自我肯定</w:t>
            </w:r>
          </w:p>
        </w:tc>
        <w:tc>
          <w:tcPr>
            <w:tcW w:type="dxa" w:w="1728"/>
          </w:tcPr>
          <w:p>
            <w:r/>
            <w:r>
              <w:rPr>
                <w:rFonts w:ascii="微軟正黑體" w:hAnsi="微軟正黑體" w:eastAsia="微軟正黑體"/>
              </w:rPr>
              <w:t>人與自己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軟正黑體" w:hAnsi="微軟正黑體" w:eastAsia="微軟正黑體"/>
              </w:rPr>
              <w:t>W3–W4</w:t>
            </w:r>
          </w:p>
        </w:tc>
        <w:tc>
          <w:tcPr>
            <w:tcW w:type="dxa" w:w="1728"/>
          </w:tcPr>
          <w:p>
            <w:r/>
            <w:r>
              <w:rPr>
                <w:rFonts w:ascii="微軟正黑體" w:hAnsi="微軟正黑體" w:eastAsia="微軟正黑體"/>
                <w:b/>
                <w:color w:val="7A3FB0"/>
              </w:rPr>
              <w:t>作品 2｜種子寶寶的家</w:t>
            </w:r>
          </w:p>
        </w:tc>
        <w:tc>
          <w:tcPr>
            <w:tcW w:type="dxa" w:w="1728"/>
          </w:tcPr>
          <w:p>
            <w:r/>
            <w:r>
              <w:rPr>
                <w:rFonts w:ascii="微軟正黑體" w:hAnsi="微軟正黑體" w:eastAsia="微軟正黑體"/>
              </w:rPr>
              <w:t>紙黏土＋押花點綴</w:t>
            </w:r>
          </w:p>
        </w:tc>
        <w:tc>
          <w:tcPr>
            <w:tcW w:type="dxa" w:w="1728"/>
          </w:tcPr>
          <w:p>
            <w:r/>
            <w:r>
              <w:rPr>
                <w:rFonts w:ascii="微軟正黑體" w:hAnsi="微軟正黑體" w:eastAsia="微軟正黑體"/>
              </w:rPr>
              <w:t>生命的起點・等待與成長</w:t>
            </w:r>
          </w:p>
        </w:tc>
        <w:tc>
          <w:tcPr>
            <w:tcW w:type="dxa" w:w="1728"/>
          </w:tcPr>
          <w:p>
            <w:r/>
            <w:r>
              <w:rPr>
                <w:rFonts w:ascii="微軟正黑體" w:hAnsi="微軟正黑體" w:eastAsia="微軟正黑體"/>
              </w:rPr>
              <w:t>人與自己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軟正黑體" w:hAnsi="微軟正黑體" w:eastAsia="微軟正黑體"/>
              </w:rPr>
              <w:t>W5–W6</w:t>
            </w:r>
          </w:p>
        </w:tc>
        <w:tc>
          <w:tcPr>
            <w:tcW w:type="dxa" w:w="1728"/>
          </w:tcPr>
          <w:p>
            <w:r/>
            <w:r>
              <w:rPr>
                <w:rFonts w:ascii="微軟正黑體" w:hAnsi="微軟正黑體" w:eastAsia="微軟正黑體"/>
                <w:b/>
                <w:color w:val="7A3FB0"/>
              </w:rPr>
              <w:t>作品 3｜手牽手好朋友</w:t>
            </w:r>
          </w:p>
        </w:tc>
        <w:tc>
          <w:tcPr>
            <w:tcW w:type="dxa" w:w="1728"/>
          </w:tcPr>
          <w:p>
            <w:r/>
            <w:r>
              <w:rPr>
                <w:rFonts w:ascii="微軟正黑體" w:hAnsi="微軟正黑體" w:eastAsia="微軟正黑體"/>
              </w:rPr>
              <w:t>拼貼（撕紙）</w:t>
            </w:r>
          </w:p>
        </w:tc>
        <w:tc>
          <w:tcPr>
            <w:tcW w:type="dxa" w:w="1728"/>
          </w:tcPr>
          <w:p>
            <w:r/>
            <w:r>
              <w:rPr>
                <w:rFonts w:ascii="微軟正黑體" w:hAnsi="微軟正黑體" w:eastAsia="微軟正黑體"/>
              </w:rPr>
              <w:t>友誼・合作・接納不同</w:t>
            </w:r>
          </w:p>
        </w:tc>
        <w:tc>
          <w:tcPr>
            <w:tcW w:type="dxa" w:w="1728"/>
          </w:tcPr>
          <w:p>
            <w:r/>
            <w:r>
              <w:rPr>
                <w:rFonts w:ascii="微軟正黑體" w:hAnsi="微軟正黑體" w:eastAsia="微軟正黑體"/>
              </w:rPr>
              <w:t>人與他人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軟正黑體" w:hAnsi="微軟正黑體" w:eastAsia="微軟正黑體"/>
              </w:rPr>
              <w:t>W7–W8</w:t>
            </w:r>
          </w:p>
        </w:tc>
        <w:tc>
          <w:tcPr>
            <w:tcW w:type="dxa" w:w="1728"/>
          </w:tcPr>
          <w:p>
            <w:r/>
            <w:r>
              <w:rPr>
                <w:rFonts w:ascii="微軟正黑體" w:hAnsi="微軟正黑體" w:eastAsia="微軟正黑體"/>
                <w:b/>
                <w:color w:val="7A3FB0"/>
              </w:rPr>
              <w:t>作品 4｜我的溫暖小屋</w:t>
            </w:r>
          </w:p>
        </w:tc>
        <w:tc>
          <w:tcPr>
            <w:tcW w:type="dxa" w:w="1728"/>
          </w:tcPr>
          <w:p>
            <w:r/>
            <w:r>
              <w:rPr>
                <w:rFonts w:ascii="微軟正黑體" w:hAnsi="微軟正黑體" w:eastAsia="微軟正黑體"/>
              </w:rPr>
              <w:t>紙黏土＋多媒材</w:t>
            </w:r>
          </w:p>
        </w:tc>
        <w:tc>
          <w:tcPr>
            <w:tcW w:type="dxa" w:w="1728"/>
          </w:tcPr>
          <w:p>
            <w:r/>
            <w:r>
              <w:rPr>
                <w:rFonts w:ascii="微軟正黑體" w:hAnsi="微軟正黑體" w:eastAsia="微軟正黑體"/>
              </w:rPr>
              <w:t>家・愛與歸屬・安全感</w:t>
            </w:r>
          </w:p>
        </w:tc>
        <w:tc>
          <w:tcPr>
            <w:tcW w:type="dxa" w:w="1728"/>
          </w:tcPr>
          <w:p>
            <w:r/>
            <w:r>
              <w:rPr>
                <w:rFonts w:ascii="微軟正黑體" w:hAnsi="微軟正黑體" w:eastAsia="微軟正黑體"/>
              </w:rPr>
              <w:t>人與他人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軟正黑體" w:hAnsi="微軟正黑體" w:eastAsia="微軟正黑體"/>
              </w:rPr>
              <w:t>W9–W10</w:t>
            </w:r>
          </w:p>
        </w:tc>
        <w:tc>
          <w:tcPr>
            <w:tcW w:type="dxa" w:w="1728"/>
          </w:tcPr>
          <w:p>
            <w:r/>
            <w:r>
              <w:rPr>
                <w:rFonts w:ascii="微軟正黑體" w:hAnsi="微軟正黑體" w:eastAsia="微軟正黑體"/>
                <w:b/>
                <w:color w:val="7A3FB0"/>
              </w:rPr>
              <w:t>作品 5｜大自然的禮物書籤</w:t>
            </w:r>
          </w:p>
        </w:tc>
        <w:tc>
          <w:tcPr>
            <w:tcW w:type="dxa" w:w="1728"/>
          </w:tcPr>
          <w:p>
            <w:r/>
            <w:r>
              <w:rPr>
                <w:rFonts w:ascii="微軟正黑體" w:hAnsi="微軟正黑體" w:eastAsia="微軟正黑體"/>
              </w:rPr>
              <w:t>押花＋兒童繪畫</w:t>
            </w:r>
          </w:p>
        </w:tc>
        <w:tc>
          <w:tcPr>
            <w:tcW w:type="dxa" w:w="1728"/>
          </w:tcPr>
          <w:p>
            <w:r/>
            <w:r>
              <w:rPr>
                <w:rFonts w:ascii="微軟正黑體" w:hAnsi="微軟正黑體" w:eastAsia="微軟正黑體"/>
              </w:rPr>
              <w:t>感恩・珍惜當下・四季</w:t>
            </w:r>
          </w:p>
        </w:tc>
        <w:tc>
          <w:tcPr>
            <w:tcW w:type="dxa" w:w="1728"/>
          </w:tcPr>
          <w:p>
            <w:r/>
            <w:r>
              <w:rPr>
                <w:rFonts w:ascii="微軟正黑體" w:hAnsi="微軟正黑體" w:eastAsia="微軟正黑體"/>
              </w:rPr>
              <w:t>人與自然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軟正黑體" w:hAnsi="微軟正黑體" w:eastAsia="微軟正黑體"/>
              </w:rPr>
              <w:t>W11–W12</w:t>
            </w:r>
          </w:p>
        </w:tc>
        <w:tc>
          <w:tcPr>
            <w:tcW w:type="dxa" w:w="1728"/>
          </w:tcPr>
          <w:p>
            <w:r/>
            <w:r>
              <w:rPr>
                <w:rFonts w:ascii="微軟正黑體" w:hAnsi="微軟正黑體" w:eastAsia="微軟正黑體"/>
                <w:b/>
                <w:color w:val="7A3FB0"/>
              </w:rPr>
              <w:t>作品 6｜海底好朋友</w:t>
            </w:r>
          </w:p>
        </w:tc>
        <w:tc>
          <w:tcPr>
            <w:tcW w:type="dxa" w:w="1728"/>
          </w:tcPr>
          <w:p>
            <w:r/>
            <w:r>
              <w:rPr>
                <w:rFonts w:ascii="微軟正黑體" w:hAnsi="微軟正黑體" w:eastAsia="微軟正黑體"/>
              </w:rPr>
              <w:t>紙黏土＋繪畫（混媒）</w:t>
            </w:r>
          </w:p>
        </w:tc>
        <w:tc>
          <w:tcPr>
            <w:tcW w:type="dxa" w:w="1728"/>
          </w:tcPr>
          <w:p>
            <w:r/>
            <w:r>
              <w:rPr>
                <w:rFonts w:ascii="微軟正黑體" w:hAnsi="微軟正黑體" w:eastAsia="微軟正黑體"/>
              </w:rPr>
              <w:t>愛護環境・保護生命・責任</w:t>
            </w:r>
          </w:p>
        </w:tc>
        <w:tc>
          <w:tcPr>
            <w:tcW w:type="dxa" w:w="1728"/>
          </w:tcPr>
          <w:p>
            <w:r/>
            <w:r>
              <w:rPr>
                <w:rFonts w:ascii="微軟正黑體" w:hAnsi="微軟正黑體" w:eastAsia="微軟正黑體"/>
              </w:rPr>
              <w:t>人與自然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軟正黑體" w:hAnsi="微軟正黑體" w:eastAsia="微軟正黑體"/>
              </w:rPr>
              <w:t>W13–W14</w:t>
            </w:r>
          </w:p>
        </w:tc>
        <w:tc>
          <w:tcPr>
            <w:tcW w:type="dxa" w:w="1728"/>
          </w:tcPr>
          <w:p>
            <w:r/>
            <w:r>
              <w:rPr>
                <w:rFonts w:ascii="微軟正黑體" w:hAnsi="微軟正黑體" w:eastAsia="微軟正黑體"/>
                <w:b/>
                <w:color w:val="7A3FB0"/>
              </w:rPr>
              <w:t>作品 7｜毛毛蟲變蝴蝶</w:t>
            </w:r>
          </w:p>
        </w:tc>
        <w:tc>
          <w:tcPr>
            <w:tcW w:type="dxa" w:w="1728"/>
          </w:tcPr>
          <w:p>
            <w:r/>
            <w:r>
              <w:rPr>
                <w:rFonts w:ascii="微軟正黑體" w:hAnsi="微軟正黑體" w:eastAsia="微軟正黑體"/>
              </w:rPr>
              <w:t>拼貼＋押花翅膀（混媒）</w:t>
            </w:r>
          </w:p>
        </w:tc>
        <w:tc>
          <w:tcPr>
            <w:tcW w:type="dxa" w:w="1728"/>
          </w:tcPr>
          <w:p>
            <w:r/>
            <w:r>
              <w:rPr>
                <w:rFonts w:ascii="微軟正黑體" w:hAnsi="微軟正黑體" w:eastAsia="微軟正黑體"/>
              </w:rPr>
              <w:t>成長蛻變・勇氣・希望</w:t>
            </w:r>
          </w:p>
        </w:tc>
        <w:tc>
          <w:tcPr>
            <w:tcW w:type="dxa" w:w="1728"/>
          </w:tcPr>
          <w:p>
            <w:r/>
            <w:r>
              <w:rPr>
                <w:rFonts w:ascii="微軟正黑體" w:hAnsi="微軟正黑體" w:eastAsia="微軟正黑體"/>
              </w:rPr>
              <w:t>人與生命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軟正黑體" w:hAnsi="微軟正黑體" w:eastAsia="微軟正黑體"/>
              </w:rPr>
              <w:t>W15–W16</w:t>
            </w:r>
          </w:p>
        </w:tc>
        <w:tc>
          <w:tcPr>
            <w:tcW w:type="dxa" w:w="1728"/>
          </w:tcPr>
          <w:p>
            <w:r/>
            <w:r>
              <w:rPr>
                <w:rFonts w:ascii="微軟正黑體" w:hAnsi="微軟正黑體" w:eastAsia="微軟正黑體"/>
                <w:b/>
                <w:color w:val="7A3FB0"/>
              </w:rPr>
              <w:t>作品 8｜我的生命樹</w:t>
            </w:r>
            <w:r>
              <w:rPr>
                <w:rFonts w:ascii="微軟正黑體" w:hAnsi="微軟正黑體" w:eastAsia="微軟正黑體"/>
              </w:rPr>
              <w:t>（總結）</w:t>
            </w:r>
          </w:p>
        </w:tc>
        <w:tc>
          <w:tcPr>
            <w:tcW w:type="dxa" w:w="1728"/>
          </w:tcPr>
          <w:p>
            <w:r/>
            <w:r>
              <w:rPr>
                <w:rFonts w:ascii="微軟正黑體" w:hAnsi="微軟正黑體" w:eastAsia="微軟正黑體"/>
              </w:rPr>
              <w:t>繪畫＋紙黏土＋押花＋拼貼（全混媒）</w:t>
            </w:r>
          </w:p>
        </w:tc>
        <w:tc>
          <w:tcPr>
            <w:tcW w:type="dxa" w:w="1728"/>
          </w:tcPr>
          <w:p>
            <w:r/>
            <w:r>
              <w:rPr>
                <w:rFonts w:ascii="微軟正黑體" w:hAnsi="微軟正黑體" w:eastAsia="微軟正黑體"/>
              </w:rPr>
              <w:t>統整・感恩・夢想・圓滿</w:t>
            </w:r>
          </w:p>
        </w:tc>
        <w:tc>
          <w:tcPr>
            <w:tcW w:type="dxa" w:w="1728"/>
          </w:tcPr>
          <w:p>
            <w:r/>
            <w:r>
              <w:rPr>
                <w:rFonts w:ascii="微軟正黑體" w:hAnsi="微軟正黑體" w:eastAsia="微軟正黑體"/>
              </w:rPr>
              <w:t>人與生命</w:t>
            </w:r>
          </w:p>
        </w:tc>
      </w:tr>
    </w:tbl>
    <w:p/>
    <w:p>
      <w:pPr>
        <w:ind w:left="283"/>
      </w:pPr>
      <w:r>
        <w:rPr>
          <w:rFonts w:ascii="微軟正黑體" w:hAnsi="微軟正黑體" w:eastAsia="微軟正黑體"/>
          <w:b/>
          <w:i/>
          <w:color w:val="7A3FB0"/>
        </w:rPr>
        <w:t>媒材覆蓋檢核</w:t>
      </w:r>
      <w:r>
        <w:rPr>
          <w:rFonts w:ascii="微軟正黑體" w:hAnsi="微軟正黑體" w:eastAsia="微軟正黑體"/>
          <w:i/>
        </w:rPr>
        <w:t>：兒童繪畫（1、5、8）｜紙黏土（2、4、6、8）｜押花（2、5、7、8）｜拼貼（3、7、8）。四種媒材皆有「單獨運用」與「混合運用」的經驗。</w:t>
      </w:r>
    </w:p>
    <w:p>
      <w:pPr>
        <w:jc w:val="center"/>
      </w:pPr>
      <w:r>
        <w:t>──────────────────────────────</w:t>
      </w:r>
    </w:p>
    <w:p>
      <w:pPr>
        <w:pStyle w:val="Heading1"/>
      </w:pPr>
      <w:r>
        <w:rPr>
          <w:rFonts w:ascii="微軟正黑體" w:hAnsi="微軟正黑體" w:eastAsia="微軟正黑體"/>
        </w:rPr>
        <w:t>四、每堂課的固定節奏（120 分鐘＝100 分鐘上課＋20 分鐘整理）</w:t>
      </w:r>
    </w:p>
    <w:p>
      <w:r>
        <w:rPr>
          <w:rFonts w:ascii="微軟正黑體" w:hAnsi="微軟正黑體" w:eastAsia="微軟正黑體"/>
        </w:rPr>
        <w:t>每堂課總長 2 小時（120 分鐘）：</w:t>
      </w:r>
      <w:r>
        <w:rPr>
          <w:rFonts w:ascii="微軟正黑體" w:hAnsi="微軟正黑體" w:eastAsia="微軟正黑體"/>
          <w:b/>
          <w:color w:val="7A3FB0"/>
        </w:rPr>
        <w:t>前 100 分鐘為實際上課製作</w:t>
      </w:r>
      <w:r>
        <w:rPr>
          <w:rFonts w:ascii="微軟正黑體" w:hAnsi="微軟正黑體" w:eastAsia="微軟正黑體"/>
        </w:rPr>
        <w:t>（登陸、示範、創作、分享），</w:t>
      </w:r>
      <w:r>
        <w:rPr>
          <w:rFonts w:ascii="微軟正黑體" w:hAnsi="微軟正黑體" w:eastAsia="微軟正黑體"/>
          <w:b/>
          <w:color w:val="7A3FB0"/>
        </w:rPr>
        <w:t>最後 20 分鐘預留給整理環境</w:t>
      </w:r>
      <w:r>
        <w:rPr>
          <w:rFonts w:ascii="微軟正黑體" w:hAnsi="微軟正黑體" w:eastAsia="微軟正黑體"/>
        </w:rPr>
        <w:t>（收拾、清潔、歸位、洗手）。為了照顧小一、小二孩子的專注力（單次約 15–20 分鐘），每堂都採用相同節奏，讓孩子有安全感、知道接下來會發生什麼。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6A4FB6"/>
          </w:tcPr>
          <w:p>
            <w:r>
              <w:rPr>
                <w:b/>
                <w:color w:val="FFFFFF"/>
              </w:rPr>
            </w:r>
            <w:r>
              <w:rPr>
                <w:rFonts w:ascii="微軟正黑體" w:hAnsi="微軟正黑體" w:eastAsia="微軟正黑體"/>
                <w:b/>
                <w:color w:val="FFFFFF"/>
              </w:rPr>
              <w:t>時段</w:t>
            </w:r>
          </w:p>
        </w:tc>
        <w:tc>
          <w:tcPr>
            <w:tcW w:type="dxa" w:w="2160"/>
            <w:shd w:val="clear" w:fill="6A4FB6"/>
          </w:tcPr>
          <w:p>
            <w:r>
              <w:rPr>
                <w:b/>
                <w:color w:val="FFFFFF"/>
              </w:rPr>
            </w:r>
            <w:r>
              <w:rPr>
                <w:rFonts w:ascii="微軟正黑體" w:hAnsi="微軟正黑體" w:eastAsia="微軟正黑體"/>
                <w:b/>
                <w:color w:val="FFFFFF"/>
              </w:rPr>
              <w:t>時間</w:t>
            </w:r>
          </w:p>
        </w:tc>
        <w:tc>
          <w:tcPr>
            <w:tcW w:type="dxa" w:w="2160"/>
            <w:shd w:val="clear" w:fill="6A4FB6"/>
          </w:tcPr>
          <w:p>
            <w:r>
              <w:rPr>
                <w:b/>
                <w:color w:val="FFFFFF"/>
              </w:rPr>
            </w:r>
            <w:r>
              <w:rPr>
                <w:rFonts w:ascii="微軟正黑體" w:hAnsi="微軟正黑體" w:eastAsia="微軟正黑體"/>
                <w:b/>
                <w:color w:val="FFFFFF"/>
              </w:rPr>
              <w:t>內容</w:t>
            </w:r>
          </w:p>
        </w:tc>
        <w:tc>
          <w:tcPr>
            <w:tcW w:type="dxa" w:w="2160"/>
            <w:shd w:val="clear" w:fill="6A4FB6"/>
          </w:tcPr>
          <w:p>
            <w:r>
              <w:rPr>
                <w:b/>
                <w:color w:val="FFFFFF"/>
              </w:rPr>
            </w:r>
            <w:r>
              <w:rPr>
                <w:rFonts w:ascii="微軟正黑體" w:hAnsi="微軟正黑體" w:eastAsia="微軟正黑體"/>
                <w:b/>
                <w:color w:val="FFFFFF"/>
              </w:rPr>
              <w:t>目的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軟正黑體" w:hAnsi="微軟正黑體" w:eastAsia="微軟正黑體"/>
                <w:b/>
                <w:color w:val="7A3FB0"/>
              </w:rPr>
              <w:t>① 心靈登陸</w:t>
            </w:r>
          </w:p>
        </w:tc>
        <w:tc>
          <w:tcPr>
            <w:tcW w:type="dxa" w:w="2160"/>
          </w:tcPr>
          <w:p>
            <w:r/>
            <w:r>
              <w:rPr>
                <w:rFonts w:ascii="微軟正黑體" w:hAnsi="微軟正黑體" w:eastAsia="微軟正黑體"/>
              </w:rPr>
              <w:t>0–12 分</w:t>
            </w:r>
          </w:p>
        </w:tc>
        <w:tc>
          <w:tcPr>
            <w:tcW w:type="dxa" w:w="2160"/>
          </w:tcPr>
          <w:p>
            <w:r/>
            <w:r>
              <w:rPr>
                <w:rFonts w:ascii="微軟正黑體" w:hAnsi="微軟正黑體" w:eastAsia="微軟正黑體"/>
              </w:rPr>
              <w:t>故事 / 繪本 / 心情分享圈圈</w:t>
            </w:r>
          </w:p>
        </w:tc>
        <w:tc>
          <w:tcPr>
            <w:tcW w:type="dxa" w:w="2160"/>
          </w:tcPr>
          <w:p>
            <w:r/>
            <w:r>
              <w:rPr>
                <w:rFonts w:ascii="微軟正黑體" w:hAnsi="微軟正黑體" w:eastAsia="微軟正黑體"/>
              </w:rPr>
              <w:t>安定情緒、帶入生命主題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軟正黑體" w:hAnsi="微軟正黑體" w:eastAsia="微軟正黑體"/>
                <w:b/>
                <w:color w:val="7A3FB0"/>
              </w:rPr>
              <w:t>② 技法魔法</w:t>
            </w:r>
          </w:p>
        </w:tc>
        <w:tc>
          <w:tcPr>
            <w:tcW w:type="dxa" w:w="2160"/>
          </w:tcPr>
          <w:p>
            <w:r/>
            <w:r>
              <w:rPr>
                <w:rFonts w:ascii="微軟正黑體" w:hAnsi="微軟正黑體" w:eastAsia="微軟正黑體"/>
              </w:rPr>
              <w:t>12–27 分</w:t>
            </w:r>
          </w:p>
        </w:tc>
        <w:tc>
          <w:tcPr>
            <w:tcW w:type="dxa" w:w="2160"/>
          </w:tcPr>
          <w:p>
            <w:r/>
            <w:r>
              <w:rPr>
                <w:rFonts w:ascii="微軟正黑體" w:hAnsi="微軟正黑體" w:eastAsia="微軟正黑體"/>
              </w:rPr>
              <w:t>老師示範當天技法（簡短、誇張、好玩）</w:t>
            </w:r>
          </w:p>
        </w:tc>
        <w:tc>
          <w:tcPr>
            <w:tcW w:type="dxa" w:w="2160"/>
          </w:tcPr>
          <w:p>
            <w:r/>
            <w:r>
              <w:rPr>
                <w:rFonts w:ascii="微軟正黑體" w:hAnsi="微軟正黑體" w:eastAsia="微軟正黑體"/>
              </w:rPr>
              <w:t>降低門檻、建立信心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軟正黑體" w:hAnsi="微軟正黑體" w:eastAsia="微軟正黑體"/>
                <w:b/>
                <w:color w:val="7A3FB0"/>
              </w:rPr>
              <w:t>③ 沉浸創作</w:t>
            </w:r>
          </w:p>
        </w:tc>
        <w:tc>
          <w:tcPr>
            <w:tcW w:type="dxa" w:w="2160"/>
          </w:tcPr>
          <w:p>
            <w:r/>
            <w:r>
              <w:rPr>
                <w:rFonts w:ascii="微軟正黑體" w:hAnsi="微軟正黑體" w:eastAsia="微軟正黑體"/>
              </w:rPr>
              <w:t>27–85 分</w:t>
            </w:r>
          </w:p>
        </w:tc>
        <w:tc>
          <w:tcPr>
            <w:tcW w:type="dxa" w:w="2160"/>
          </w:tcPr>
          <w:p>
            <w:r/>
            <w:r>
              <w:rPr>
                <w:rFonts w:ascii="微軟正黑體" w:hAnsi="微軟正黑體" w:eastAsia="微軟正黑體"/>
              </w:rPr>
              <w:t>孩子動手做（中間穿插 1 次伸展休息）</w:t>
            </w:r>
          </w:p>
        </w:tc>
        <w:tc>
          <w:tcPr>
            <w:tcW w:type="dxa" w:w="2160"/>
          </w:tcPr>
          <w:p>
            <w:r/>
            <w:r>
              <w:rPr>
                <w:rFonts w:ascii="微軟正黑體" w:hAnsi="微軟正黑體" w:eastAsia="微軟正黑體"/>
              </w:rPr>
              <w:t>主要創作時間（約 58 分）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軟正黑體" w:hAnsi="微軟正黑體" w:eastAsia="微軟正黑體"/>
                <w:b/>
                <w:color w:val="7A3FB0"/>
              </w:rPr>
              <w:t>④ 收心分享</w:t>
            </w:r>
          </w:p>
        </w:tc>
        <w:tc>
          <w:tcPr>
            <w:tcW w:type="dxa" w:w="2160"/>
          </w:tcPr>
          <w:p>
            <w:r/>
            <w:r>
              <w:rPr>
                <w:rFonts w:ascii="微軟正黑體" w:hAnsi="微軟正黑體" w:eastAsia="微軟正黑體"/>
              </w:rPr>
              <w:t>85–100 分</w:t>
            </w:r>
          </w:p>
        </w:tc>
        <w:tc>
          <w:tcPr>
            <w:tcW w:type="dxa" w:w="2160"/>
          </w:tcPr>
          <w:p>
            <w:r/>
            <w:r>
              <w:rPr>
                <w:rFonts w:ascii="微軟正黑體" w:hAnsi="微軟正黑體" w:eastAsia="微軟正黑體"/>
              </w:rPr>
              <w:t>圍圈分享「最喜歡的一個地方」</w:t>
            </w:r>
          </w:p>
        </w:tc>
        <w:tc>
          <w:tcPr>
            <w:tcW w:type="dxa" w:w="2160"/>
          </w:tcPr>
          <w:p>
            <w:r/>
            <w:r>
              <w:rPr>
                <w:rFonts w:ascii="微軟正黑體" w:hAnsi="微軟正黑體" w:eastAsia="微軟正黑體"/>
              </w:rPr>
              <w:t>回顧、語言化生命體驗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軟正黑體" w:hAnsi="微軟正黑體" w:eastAsia="微軟正黑體"/>
                <w:b/>
                <w:color w:val="7A3FB0"/>
              </w:rPr>
              <w:t>⑤ 整理環境</w:t>
            </w:r>
          </w:p>
        </w:tc>
        <w:tc>
          <w:tcPr>
            <w:tcW w:type="dxa" w:w="2160"/>
          </w:tcPr>
          <w:p>
            <w:r/>
            <w:r>
              <w:rPr>
                <w:rFonts w:ascii="微軟正黑體" w:hAnsi="微軟正黑體" w:eastAsia="微軟正黑體"/>
              </w:rPr>
              <w:t>100–120 分</w:t>
            </w:r>
          </w:p>
        </w:tc>
        <w:tc>
          <w:tcPr>
            <w:tcW w:type="dxa" w:w="2160"/>
          </w:tcPr>
          <w:p>
            <w:r/>
            <w:r>
              <w:rPr>
                <w:rFonts w:ascii="微軟正黑體" w:hAnsi="微軟正黑體" w:eastAsia="微軟正黑體"/>
              </w:rPr>
              <w:t>收拾工具、清潔桌面、作品歸位、洗手</w:t>
            </w:r>
          </w:p>
        </w:tc>
        <w:tc>
          <w:tcPr>
            <w:tcW w:type="dxa" w:w="2160"/>
          </w:tcPr>
          <w:p>
            <w:r/>
            <w:r>
              <w:rPr>
                <w:rFonts w:ascii="微軟正黑體" w:hAnsi="微軟正黑體" w:eastAsia="微軟正黑體"/>
                <w:b/>
                <w:color w:val="7A3FB0"/>
              </w:rPr>
              <w:t>生命教育：為自己的空間負責、物歸原位</w:t>
            </w:r>
          </w:p>
        </w:tc>
      </w:tr>
    </w:tbl>
    <w:p/>
    <w:p>
      <w:pPr>
        <w:ind w:left="283"/>
      </w:pPr>
      <w:r>
        <w:rPr>
          <w:rFonts w:ascii="微軟正黑體" w:hAnsi="微軟正黑體" w:eastAsia="微軟正黑體"/>
          <w:b/>
          <w:i/>
          <w:color w:val="7A3FB0"/>
        </w:rPr>
        <w:t>小提醒 1</w:t>
      </w:r>
      <w:r>
        <w:rPr>
          <w:rFonts w:ascii="微軟正黑體" w:hAnsi="微軟正黑體" w:eastAsia="微軟正黑體"/>
          <w:i/>
        </w:rPr>
        <w:t>：每件作品第 1 堂偏向「打底 / 塑形 / 探索」，第 2 堂偏向「上色 / 裝飾 / 完成 / 分享」。</w:t>
      </w:r>
    </w:p>
    <w:p>
      <w:pPr>
        <w:ind w:left="283"/>
      </w:pPr>
      <w:r>
        <w:rPr>
          <w:rFonts w:ascii="微軟正黑體" w:hAnsi="微軟正黑體" w:eastAsia="微軟正黑體"/>
          <w:b/>
          <w:i/>
          <w:color w:val="7A3FB0"/>
        </w:rPr>
        <w:t>小提醒 2</w:t>
      </w:r>
      <w:r>
        <w:rPr>
          <w:rFonts w:ascii="微軟正黑體" w:hAnsi="微軟正黑體" w:eastAsia="微軟正黑體"/>
          <w:i/>
        </w:rPr>
        <w:t>：下方各課流程中的 ①–④ 對應上表的 0–100 分鐘；第 ⑤ 段「整理環境」每堂固定保留 20 分鐘，不再重複列出。把收拾當成課程的一部分，培養孩子的責任感與秩序感。</w:t>
      </w:r>
    </w:p>
    <w:p>
      <w:pPr>
        <w:jc w:val="center"/>
      </w:pPr>
      <w:r>
        <w:t>──────────────────────────────</w:t>
      </w:r>
    </w:p>
    <w:p>
      <w:r>
        <w:br w:type="page"/>
      </w:r>
    </w:p>
    <w:p>
      <w:pPr>
        <w:pStyle w:val="Title"/>
      </w:pPr>
      <w:r>
        <w:rPr>
          <w:rFonts w:ascii="微軟正黑體" w:hAnsi="微軟正黑體" w:eastAsia="微軟正黑體"/>
        </w:rPr>
        <w:t>五、八件作品完整教案</w:t>
      </w:r>
    </w:p>
    <w:p>
      <w:pPr>
        <w:jc w:val="center"/>
      </w:pPr>
      <w:r>
        <w:t>──────────────────────────────</w:t>
      </w:r>
    </w:p>
    <w:p>
      <w:pPr>
        <w:pStyle w:val="Heading1"/>
      </w:pPr>
      <w:r>
        <w:rPr>
          <w:rFonts w:ascii="微軟正黑體" w:hAnsi="微軟正黑體" w:eastAsia="微軟正黑體"/>
        </w:rPr>
        <w:t>🪐 作品 1｜我的魔法小宇宙（兒童繪畫）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20000" cy="425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f-work-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42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軟正黑體" w:hAnsi="微軟正黑體" w:eastAsia="微軟正黑體"/>
          <w:b/>
          <w:color w:val="7A3FB0"/>
        </w:rPr>
        <w:t>週次 W1–W2｜媒材：兒童繪畫（蠟筆＋廣告顏料／水彩）｜生命主軸：人與自己</w:t>
      </w:r>
    </w:p>
    <w:p>
      <w:pPr>
        <w:pStyle w:val="Heading3"/>
      </w:pPr>
      <w:r>
        <w:rPr>
          <w:rFonts w:ascii="微軟正黑體" w:hAnsi="微軟正黑體" w:eastAsia="微軟正黑體"/>
        </w:rPr>
        <w:t>🎒 學生作品範例（小一 ／ 小二）</w:t>
      </w:r>
    </w:p>
    <w:p>
      <w:r>
        <w:rPr>
          <w:rFonts w:ascii="微軟正黑體" w:hAnsi="微軟正黑體" w:eastAsia="微軟正黑體"/>
          <w:b/>
          <w:color w:val="7A3FB0"/>
        </w:rPr>
        <w:t>小一範例</w:t>
      </w:r>
      <w:r>
        <w:rPr>
          <w:rFonts w:ascii="微軟正黑體" w:hAnsi="微軟正黑體" w:eastAsia="微軟正黑體"/>
        </w:rPr>
        <w:t>——以單一星球為主，造型簡單、用色直覺，重點在「畫出一顆有表情、屬於自己的星球」。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39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-01-g1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軟正黑體" w:hAnsi="微軟正黑體" w:eastAsia="微軟正黑體"/>
          <w:b/>
          <w:color w:val="7A3FB0"/>
        </w:rPr>
        <w:t>小二範例</w:t>
      </w:r>
      <w:r>
        <w:rPr>
          <w:rFonts w:ascii="微軟正黑體" w:hAnsi="微軟正黑體" w:eastAsia="微軟正黑體"/>
        </w:rPr>
        <w:t>——加入太空人、火箭、多顆星球與流星，畫面更豐富、會說一個小宇宙的故事。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3628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-01-g2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6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微軟正黑體" w:hAnsi="微軟正黑體" w:eastAsia="微軟正黑體"/>
        </w:rPr>
        <w:t>生命連結</w:t>
      </w:r>
    </w:p>
    <w:p>
      <w:r>
        <w:rPr>
          <w:rFonts w:ascii="微軟正黑體" w:hAnsi="微軟正黑體" w:eastAsia="微軟正黑體"/>
          <w:b/>
          <w:color w:val="7A3FB0"/>
        </w:rPr>
        <w:t>【情緒覺察與自我肯定】</w:t>
      </w:r>
      <w:r>
        <w:rPr>
          <w:rFonts w:ascii="微軟正黑體" w:hAnsi="微軟正黑體" w:eastAsia="微軟正黑體"/>
        </w:rPr>
        <w:t xml:space="preserve"> 每個人心裡都住著一個專屬自己的小宇宙。引導孩子用顏色表達心情，把「自己喜歡的、在乎的」放進星球裡，明白「</w:t>
      </w:r>
      <w:r>
        <w:rPr>
          <w:rFonts w:ascii="微軟正黑體" w:hAnsi="微軟正黑體" w:eastAsia="微軟正黑體"/>
          <w:b/>
          <w:color w:val="7A3FB0"/>
        </w:rPr>
        <w:t>我的世界，由我作主</w:t>
      </w:r>
      <w:r>
        <w:rPr>
          <w:rFonts w:ascii="微軟正黑體" w:hAnsi="微軟正黑體" w:eastAsia="微軟正黑體"/>
        </w:rPr>
        <w:t>」，建立自我認同與內在的安全感。</w:t>
      </w:r>
    </w:p>
    <w:p>
      <w:pPr>
        <w:pStyle w:val="Heading2"/>
      </w:pPr>
      <w:r>
        <w:rPr>
          <w:rFonts w:ascii="微軟正黑體" w:hAnsi="微軟正黑體" w:eastAsia="微軟正黑體"/>
        </w:rPr>
        <w:t>第 1 堂（上課 100 分＋整理 20 分）｜畫出我的星球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7A3FB0"/>
        </w:rPr>
        <w:t>① 心靈登陸</w:t>
      </w:r>
      <w:r>
        <w:rPr>
          <w:rFonts w:ascii="微軟正黑體" w:hAnsi="微軟正黑體" w:eastAsia="微軟正黑體"/>
        </w:rPr>
        <w:t>：心情顏色圈——「今天你的心情是什麼顏色的星星？」每人選一支蠟筆說一句。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7A3FB0"/>
        </w:rPr>
        <w:t>② 技法魔法</w:t>
      </w:r>
      <w:r>
        <w:rPr>
          <w:rFonts w:ascii="微軟正黑體" w:hAnsi="微軟正黑體" w:eastAsia="微軟正黑體"/>
        </w:rPr>
        <w:t>：示範「渲染星空背景」（深藍／紫的濕畫法）＋畫一顆圓圓的星球（疊色、加光環）。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7A3FB0"/>
        </w:rPr>
        <w:t>③ 沉浸創作</w:t>
      </w:r>
      <w:r>
        <w:rPr>
          <w:rFonts w:ascii="微軟正黑體" w:hAnsi="微軟正黑體" w:eastAsia="微軟正黑體"/>
        </w:rPr>
        <w:t>：畫一顆「專屬自己的魔法星球」，星球上放自己喜歡的東西（最愛的顏色、小動物、家人…）。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7A3FB0"/>
        </w:rPr>
        <w:t>④ 收心分享</w:t>
      </w:r>
      <w:r>
        <w:rPr>
          <w:rFonts w:ascii="微軟正黑體" w:hAnsi="微軟正黑體" w:eastAsia="微軟正黑體"/>
        </w:rPr>
        <w:t>：「你的星球上，住著什麼讓你最安心？」</w:t>
      </w:r>
    </w:p>
    <w:p>
      <w:pPr>
        <w:pStyle w:val="Heading2"/>
      </w:pPr>
      <w:r>
        <w:rPr>
          <w:rFonts w:ascii="微軟正黑體" w:hAnsi="微軟正黑體" w:eastAsia="微軟正黑體"/>
        </w:rPr>
        <w:t>第 2 堂（上課 100 分＋整理 20 分）｜點亮我的宇宙</w:t>
      </w:r>
    </w:p>
    <w:p>
      <w:pPr>
        <w:pStyle w:val="ListBullet"/>
      </w:pPr>
      <w:r>
        <w:rPr>
          <w:rFonts w:ascii="微軟正黑體" w:hAnsi="微軟正黑體" w:eastAsia="微軟正黑體"/>
        </w:rPr>
        <w:t>用廣告顏料／白色點出星星、流星、光點，讓宇宙閃閃發亮。</w:t>
      </w:r>
    </w:p>
    <w:p>
      <w:pPr>
        <w:pStyle w:val="ListBullet"/>
      </w:pPr>
      <w:r>
        <w:rPr>
          <w:rFonts w:ascii="微軟正黑體" w:hAnsi="微軟正黑體" w:eastAsia="微軟正黑體"/>
        </w:rPr>
        <w:t>為星球取一個名字，在背面寫上「我的星球叫＿＿＿，這裡的人都＿＿＿」。</w:t>
      </w:r>
    </w:p>
    <w:p>
      <w:pPr>
        <w:pStyle w:val="Heading2"/>
      </w:pPr>
      <w:r>
        <w:rPr>
          <w:rFonts w:ascii="微軟正黑體" w:hAnsi="微軟正黑體" w:eastAsia="微軟正黑體"/>
        </w:rPr>
        <w:t>💡 講師深度備忘錄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7A3FB0"/>
        </w:rPr>
        <w:t>觀察重點</w:t>
      </w:r>
      <w:r>
        <w:rPr>
          <w:rFonts w:ascii="微軟正黑體" w:hAnsi="微軟正黑體" w:eastAsia="微軟正黑體"/>
        </w:rPr>
        <w:t>：注意「把星球畫得很小、孤零零」或「整片塗黑不留一點光」的孩子，可能反映自信或情緒低落。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7A3FB0"/>
        </w:rPr>
        <w:t>對話引導</w:t>
      </w:r>
      <w:r>
        <w:rPr>
          <w:rFonts w:ascii="微軟正黑體" w:hAnsi="微軟正黑體" w:eastAsia="微軟正黑體"/>
        </w:rPr>
        <w:t>：不要只稱讚「畫得好漂亮」，要問：「住在你的星球上，是什麼感覺？」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7A3FB0"/>
        </w:rPr>
        <w:t>生命提醒</w:t>
      </w:r>
      <w:r>
        <w:rPr>
          <w:rFonts w:ascii="微軟正黑體" w:hAnsi="微軟正黑體" w:eastAsia="微軟正黑體"/>
        </w:rPr>
        <w:t>：若孩子畫出黑暗、沒有星星的宇宙，溫柔地問：「你的宇宙現在是夜晚嗎？要不要放一顆只屬於你的小光點？」</w:t>
      </w:r>
      <w:r>
        <w:rPr>
          <w:rFonts w:ascii="微軟正黑體" w:hAnsi="微軟正黑體" w:eastAsia="微軟正黑體"/>
          <w:b/>
          <w:color w:val="7A3FB0"/>
        </w:rPr>
        <w:t>接受所有樣子的宇宙</w:t>
      </w:r>
      <w:r>
        <w:rPr>
          <w:rFonts w:ascii="微軟正黑體" w:hAnsi="微軟正黑體" w:eastAsia="微軟正黑體"/>
        </w:rPr>
        <w:t>。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7A3FB0"/>
        </w:rPr>
        <w:t>適齡技巧</w:t>
      </w:r>
      <w:r>
        <w:rPr>
          <w:rFonts w:ascii="微軟正黑體" w:hAnsi="微軟正黑體" w:eastAsia="微軟正黑體"/>
        </w:rPr>
        <w:t>：星球的圓可先用圓形板／杯口描出輪廓，幫助手部尚不穩定的孩子；濕畫法先鋪水再點色，享受顏色暈開的驚喜。</w:t>
      </w:r>
    </w:p>
    <w:p>
      <w:pPr>
        <w:pStyle w:val="Heading3"/>
      </w:pPr>
      <w:r>
        <w:rPr>
          <w:rFonts w:ascii="微軟正黑體" w:hAnsi="微軟正黑體" w:eastAsia="微軟正黑體"/>
        </w:rPr>
        <w:t>📦 教學包補充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7A3FB0"/>
        </w:rPr>
        <w:t>材料（每人）</w:t>
      </w:r>
      <w:r>
        <w:rPr>
          <w:rFonts w:ascii="微軟正黑體" w:hAnsi="微軟正黑體" w:eastAsia="微軟正黑體"/>
        </w:rPr>
        <w:t>：8 開水彩／圖畫紙 1、蠟筆 1 盒、廣告顏料（藍／紫／白為主）、水彩筆中小各 1、調色盤、洗筆筒、白色點點筆或牙刷（噴點星星）。</w:t>
      </w:r>
      <w:r>
        <w:rPr>
          <w:rFonts w:ascii="微軟正黑體" w:hAnsi="微軟正黑體" w:eastAsia="微軟正黑體"/>
          <w:b/>
          <w:color w:val="7A3FB0"/>
        </w:rPr>
        <w:t>共用</w:t>
      </w:r>
      <w:r>
        <w:rPr>
          <w:rFonts w:ascii="微軟正黑體" w:hAnsi="微軟正黑體" w:eastAsia="微軟正黑體"/>
        </w:rPr>
        <w:t>：圓形描板／瓶蓋、抹布、報紙墊、吹風機（老師）。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7A3FB0"/>
        </w:rPr>
        <w:t>引導繪本／媒材</w:t>
      </w:r>
      <w:r>
        <w:rPr>
          <w:rFonts w:ascii="微軟正黑體" w:hAnsi="微軟正黑體" w:eastAsia="微軟正黑體"/>
        </w:rPr>
        <w:t>：《情緒小怪獸》（情緒辨識）、《打開夜的窗簾》《月亮，晚安》；可播 30 秒星空影片暖場。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7A3FB0"/>
        </w:rPr>
        <w:t>作品存放與跨週銜接</w:t>
      </w:r>
      <w:r>
        <w:rPr>
          <w:rFonts w:ascii="微軟正黑體" w:hAnsi="微軟正黑體" w:eastAsia="微軟正黑體"/>
        </w:rPr>
        <w:t>：第 1 堂濕畫須</w:t>
      </w:r>
      <w:r>
        <w:rPr>
          <w:rFonts w:ascii="微軟正黑體" w:hAnsi="微軟正黑體" w:eastAsia="微軟正黑體"/>
          <w:b/>
          <w:color w:val="7A3FB0"/>
        </w:rPr>
        <w:t>平放陰乾</w:t>
      </w:r>
      <w:r>
        <w:rPr>
          <w:rFonts w:ascii="微軟正黑體" w:hAnsi="微軟正黑體" w:eastAsia="微軟正黑體"/>
        </w:rPr>
        <w:t>，夾入個人資料夾並貼名字，避免顏料未乾互相疊壓；第 2 堂取回續畫點星。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7A3FB0"/>
        </w:rPr>
        <w:t>回家對話小卡</w:t>
      </w:r>
      <w:r>
        <w:rPr>
          <w:rFonts w:ascii="微軟正黑體" w:hAnsi="微軟正黑體" w:eastAsia="微軟正黑體"/>
        </w:rPr>
        <w:t>：「請孩子介紹他的星球叫什麼名字、上面住著誰，哪裡讓他最安心？」</w:t>
      </w:r>
    </w:p>
    <w:p>
      <w:pPr>
        <w:jc w:val="center"/>
      </w:pPr>
      <w:r>
        <w:t>──────────────────────────────</w:t>
      </w:r>
    </w:p>
    <w:p>
      <w:pPr>
        <w:pStyle w:val="Heading1"/>
      </w:pPr>
      <w:r>
        <w:rPr>
          <w:rFonts w:ascii="微軟正黑體" w:hAnsi="微軟正黑體" w:eastAsia="微軟正黑體"/>
        </w:rPr>
        <w:t>🌱 作品 2｜種子寶寶的家（紙黏土＋押花）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20000" cy="4256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f-work-0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42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軟正黑體" w:hAnsi="微軟正黑體" w:eastAsia="微軟正黑體"/>
          <w:b/>
          <w:color w:val="7A3FB0"/>
        </w:rPr>
        <w:t>週次 W3–W4｜媒材：紙黏土為主，押花點綴｜生命主軸：人與自己</w:t>
      </w:r>
    </w:p>
    <w:p>
      <w:pPr>
        <w:pStyle w:val="Heading3"/>
      </w:pPr>
      <w:r>
        <w:rPr>
          <w:rFonts w:ascii="微軟正黑體" w:hAnsi="微軟正黑體" w:eastAsia="微軟正黑體"/>
        </w:rPr>
        <w:t>🎒 學生作品範例（小一 ／ 小二）</w:t>
      </w:r>
    </w:p>
    <w:p>
      <w:r>
        <w:rPr>
          <w:rFonts w:ascii="微軟正黑體" w:hAnsi="微軟正黑體" w:eastAsia="微軟正黑體"/>
          <w:b/>
          <w:color w:val="7A3FB0"/>
        </w:rPr>
        <w:t>小一範例</w:t>
      </w:r>
      <w:r>
        <w:rPr>
          <w:rFonts w:ascii="微軟正黑體" w:hAnsi="微軟正黑體" w:eastAsia="微軟正黑體"/>
        </w:rPr>
        <w:t>——盆身造型單純，幾朵小花＋一扇小門，種子寶寶有可愛表情即可。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3168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-02-g1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16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軟正黑體" w:hAnsi="微軟正黑體" w:eastAsia="微軟正黑體"/>
          <w:b/>
          <w:color w:val="7A3FB0"/>
        </w:rPr>
        <w:t>小二範例</w:t>
      </w:r>
      <w:r>
        <w:rPr>
          <w:rFonts w:ascii="微軟正黑體" w:hAnsi="微軟正黑體" w:eastAsia="微軟正黑體"/>
        </w:rPr>
        <w:t>——加上藤蔓、石頭門框、小蘑菇與更多花葉，細節豐富、更有「家」的故事感。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3168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-02-g2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16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微軟正黑體" w:hAnsi="微軟正黑體" w:eastAsia="微軟正黑體"/>
        </w:rPr>
        <w:t>生命連結</w:t>
      </w:r>
    </w:p>
    <w:p>
      <w:r>
        <w:rPr>
          <w:rFonts w:ascii="微軟正黑體" w:hAnsi="微軟正黑體" w:eastAsia="微軟正黑體"/>
          <w:b/>
          <w:color w:val="7A3FB0"/>
        </w:rPr>
        <w:t>【生命的起點・等待與成長】</w:t>
      </w:r>
      <w:r>
        <w:rPr>
          <w:rFonts w:ascii="微軟正黑體" w:hAnsi="微軟正黑體" w:eastAsia="微軟正黑體"/>
        </w:rPr>
        <w:t xml:space="preserve"> 每一顆種子裡都藏著一棵大樹的夢想。提升孩子「我現在雖然小，但我正在長大」的自我接納與耐心。</w:t>
      </w:r>
    </w:p>
    <w:p>
      <w:pPr>
        <w:pStyle w:val="Heading2"/>
      </w:pPr>
      <w:r>
        <w:rPr>
          <w:rFonts w:ascii="微軟正黑體" w:hAnsi="微軟正黑體" w:eastAsia="微軟正黑體"/>
        </w:rPr>
        <w:t>第 1 堂（上課 100 分＋整理 20 分）｜捏一個家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7A3FB0"/>
        </w:rPr>
        <w:t>① 心靈登陸</w:t>
      </w:r>
      <w:r>
        <w:rPr>
          <w:rFonts w:ascii="微軟正黑體" w:hAnsi="微軟正黑體" w:eastAsia="微軟正黑體"/>
        </w:rPr>
        <w:t>：繪本 / 故事——「一顆種子的旅行」。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7A3FB0"/>
        </w:rPr>
        <w:t>② 技法魔法</w:t>
      </w:r>
      <w:r>
        <w:rPr>
          <w:rFonts w:ascii="微軟正黑體" w:hAnsi="微軟正黑體" w:eastAsia="微軟正黑體"/>
        </w:rPr>
        <w:t>：示範搓圓、壓扁、捏出小巢 / 小盆的造型。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7A3FB0"/>
        </w:rPr>
        <w:t>③ 沉浸創作</w:t>
      </w:r>
      <w:r>
        <w:rPr>
          <w:rFonts w:ascii="微軟正黑體" w:hAnsi="微軟正黑體" w:eastAsia="微軟正黑體"/>
        </w:rPr>
        <w:t>：捏一個「種子寶寶的家」（巢、盆或蛋殼狀），並捏一顆有表情的種子寶寶放進去。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7A3FB0"/>
        </w:rPr>
        <w:t>④ 收心分享</w:t>
      </w:r>
      <w:r>
        <w:rPr>
          <w:rFonts w:ascii="微軟正黑體" w:hAnsi="微軟正黑體" w:eastAsia="微軟正黑體"/>
        </w:rPr>
        <w:t>：「你的種子寶寶在想什麼？」（陰乾一週）</w:t>
      </w:r>
    </w:p>
    <w:p>
      <w:pPr>
        <w:pStyle w:val="Heading2"/>
      </w:pPr>
      <w:r>
        <w:rPr>
          <w:rFonts w:ascii="微軟正黑體" w:hAnsi="微軟正黑體" w:eastAsia="微軟正黑體"/>
        </w:rPr>
        <w:t>第 2 堂（上課 100 分＋整理 20 分）｜裝飾與守護</w:t>
      </w:r>
    </w:p>
    <w:p>
      <w:pPr>
        <w:pStyle w:val="ListBullet"/>
      </w:pPr>
      <w:r>
        <w:rPr>
          <w:rFonts w:ascii="微軟正黑體" w:hAnsi="微軟正黑體" w:eastAsia="微軟正黑體"/>
        </w:rPr>
        <w:t>乾刷上色，呈現泥土、自然的質感。</w:t>
      </w:r>
    </w:p>
    <w:p>
      <w:pPr>
        <w:pStyle w:val="ListBullet"/>
      </w:pPr>
      <w:r>
        <w:rPr>
          <w:rFonts w:ascii="微軟正黑體" w:hAnsi="微軟正黑體" w:eastAsia="微軟正黑體"/>
        </w:rPr>
        <w:t>用</w:t>
      </w:r>
      <w:r>
        <w:rPr>
          <w:rFonts w:ascii="微軟正黑體" w:hAnsi="微軟正黑體" w:eastAsia="微軟正黑體"/>
          <w:b/>
          <w:color w:val="7A3FB0"/>
        </w:rPr>
        <w:t>押花的小葉片、小花</w:t>
      </w:r>
      <w:r>
        <w:rPr>
          <w:rFonts w:ascii="微軟正黑體" w:hAnsi="微軟正黑體" w:eastAsia="微軟正黑體"/>
        </w:rPr>
        <w:t>裝飾家的邊緣，象徵「被自然守護」。</w:t>
      </w:r>
    </w:p>
    <w:p>
      <w:pPr>
        <w:pStyle w:val="ListBullet"/>
      </w:pPr>
      <w:r>
        <w:rPr>
          <w:rFonts w:ascii="微軟正黑體" w:hAnsi="微軟正黑體" w:eastAsia="微軟正黑體"/>
        </w:rPr>
        <w:t>為種子寶寶取一個名字，寫在小牌子上。</w:t>
      </w:r>
    </w:p>
    <w:p>
      <w:pPr>
        <w:pStyle w:val="Heading2"/>
      </w:pPr>
      <w:r>
        <w:rPr>
          <w:rFonts w:ascii="微軟正黑體" w:hAnsi="微軟正黑體" w:eastAsia="微軟正黑體"/>
        </w:rPr>
        <w:t>💡 講師深度備忘錄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7A3FB0"/>
        </w:rPr>
        <w:t>觀察重點</w:t>
      </w:r>
      <w:r>
        <w:rPr>
          <w:rFonts w:ascii="微軟正黑體" w:hAnsi="微軟正黑體" w:eastAsia="微軟正黑體"/>
        </w:rPr>
        <w:t>：孩子對「壓痕、捏歪」的反應；有些孩子求好心切會很焦慮。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7A3FB0"/>
        </w:rPr>
        <w:t>對話引導</w:t>
      </w:r>
      <w:r>
        <w:rPr>
          <w:rFonts w:ascii="微軟正黑體" w:hAnsi="微軟正黑體" w:eastAsia="微軟正黑體"/>
        </w:rPr>
        <w:t>：當孩子覺得捏壞了，說：「這個痕跡就像種子的胎記，讓它和別人都不一樣。」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7A3FB0"/>
        </w:rPr>
        <w:t>生命提醒</w:t>
      </w:r>
      <w:r>
        <w:rPr>
          <w:rFonts w:ascii="微軟正黑體" w:hAnsi="微軟正黑體" w:eastAsia="微軟正黑體"/>
        </w:rPr>
        <w:t>：強調「現在小小的，是因為還在長大」，呼應孩子自己的成長。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7A3FB0"/>
        </w:rPr>
        <w:t>安全 &amp; 適齡</w:t>
      </w:r>
      <w:r>
        <w:rPr>
          <w:rFonts w:ascii="微軟正黑體" w:hAnsi="微軟正黑體" w:eastAsia="微軟正黑體"/>
        </w:rPr>
        <w:t>：押花很脆，示範「白膠點一點、輕輕放」；紙黏土選</w:t>
      </w:r>
      <w:r>
        <w:rPr>
          <w:rFonts w:ascii="微軟正黑體" w:hAnsi="微軟正黑體" w:eastAsia="微軟正黑體"/>
          <w:b/>
          <w:color w:val="7A3FB0"/>
        </w:rPr>
        <w:t>無毒、好搓</w:t>
      </w:r>
      <w:r>
        <w:rPr>
          <w:rFonts w:ascii="微軟正黑體" w:hAnsi="微軟正黑體" w:eastAsia="微軟正黑體"/>
        </w:rPr>
        <w:t>的款式。</w:t>
      </w:r>
    </w:p>
    <w:p>
      <w:pPr>
        <w:pStyle w:val="Heading3"/>
      </w:pPr>
      <w:r>
        <w:rPr>
          <w:rFonts w:ascii="微軟正黑體" w:hAnsi="微軟正黑體" w:eastAsia="微軟正黑體"/>
        </w:rPr>
        <w:t>📦 教學包補充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7A3FB0"/>
        </w:rPr>
        <w:t>材料（每人）</w:t>
      </w:r>
      <w:r>
        <w:rPr>
          <w:rFonts w:ascii="微軟正黑體" w:hAnsi="微軟正黑體" w:eastAsia="微軟正黑體"/>
        </w:rPr>
        <w:t>：輕質紙黏土 約 100g（米／咖／綠）、黏土工具組、牙籤、白膠、廣告／壓克力顏料（乾刷用）、平筆、押花數片、小木牌或標籤。</w:t>
      </w:r>
      <w:r>
        <w:rPr>
          <w:rFonts w:ascii="微軟正黑體" w:hAnsi="微軟正黑體" w:eastAsia="微軟正黑體"/>
          <w:b/>
          <w:color w:val="7A3FB0"/>
        </w:rPr>
        <w:t>共用</w:t>
      </w:r>
      <w:r>
        <w:rPr>
          <w:rFonts w:ascii="微軟正黑體" w:hAnsi="微軟正黑體" w:eastAsia="微軟正黑體"/>
        </w:rPr>
        <w:t>：濕紙巾、陰乾盤、桌墊。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7A3FB0"/>
        </w:rPr>
        <w:t>引導繪本／媒材</w:t>
      </w:r>
      <w:r>
        <w:rPr>
          <w:rFonts w:ascii="微軟正黑體" w:hAnsi="微軟正黑體" w:eastAsia="微軟正黑體"/>
        </w:rPr>
        <w:t>：《小種子》（艾瑞・卡爾）、《一顆種子》《田鼠阿佛》。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7A3FB0"/>
        </w:rPr>
        <w:t>作品存放與跨週銜接</w:t>
      </w:r>
      <w:r>
        <w:rPr>
          <w:rFonts w:ascii="微軟正黑體" w:hAnsi="微軟正黑體" w:eastAsia="微軟正黑體"/>
        </w:rPr>
        <w:t>：⚠️ 第 1 堂塑形後</w:t>
      </w:r>
      <w:r>
        <w:rPr>
          <w:rFonts w:ascii="微軟正黑體" w:hAnsi="微軟正黑體" w:eastAsia="微軟正黑體"/>
          <w:b/>
          <w:color w:val="7A3FB0"/>
        </w:rPr>
        <w:t>需陰乾約 7 天</w:t>
      </w:r>
      <w:r>
        <w:rPr>
          <w:rFonts w:ascii="微軟正黑體" w:hAnsi="微軟正黑體" w:eastAsia="微軟正黑體"/>
        </w:rPr>
        <w:t>——置於貼名字的陰乾盤、放通風處、勿日曬（以免龜裂）；第 2 堂乾後再乾刷上色與裝飾。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7A3FB0"/>
        </w:rPr>
        <w:t>回家對話小卡</w:t>
      </w:r>
      <w:r>
        <w:rPr>
          <w:rFonts w:ascii="微軟正黑體" w:hAnsi="微軟正黑體" w:eastAsia="微軟正黑體"/>
        </w:rPr>
        <w:t>：「種子寶寶叫什麼名字？它正在等待長成什麼？可以和孩子一起種一顆真的種子觀察。」</w:t>
      </w:r>
    </w:p>
    <w:p>
      <w:pPr>
        <w:jc w:val="center"/>
      </w:pPr>
      <w:r>
        <w:t>──────────────────────────────</w:t>
      </w:r>
    </w:p>
    <w:p>
      <w:pPr>
        <w:pStyle w:val="Heading1"/>
      </w:pPr>
      <w:r>
        <w:rPr>
          <w:rFonts w:ascii="微軟正黑體" w:hAnsi="微軟正黑體" w:eastAsia="微軟正黑體"/>
        </w:rPr>
        <w:t>🤝 作品 3｜手牽手好朋友（拼貼）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20000" cy="4256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f-work-0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42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軟正黑體" w:hAnsi="微軟正黑體" w:eastAsia="微軟正黑體"/>
          <w:b/>
          <w:color w:val="7A3FB0"/>
        </w:rPr>
        <w:t>週次 W5–W6｜媒材：拼貼（手撕色紙＋雜誌紙）｜生命主軸：人與他人</w:t>
      </w:r>
    </w:p>
    <w:p>
      <w:pPr>
        <w:pStyle w:val="Heading3"/>
      </w:pPr>
      <w:r>
        <w:rPr>
          <w:rFonts w:ascii="微軟正黑體" w:hAnsi="微軟正黑體" w:eastAsia="微軟正黑體"/>
        </w:rPr>
        <w:t>🎒 學生作品範例（小一 ／ 小二）</w:t>
      </w:r>
    </w:p>
    <w:p>
      <w:r>
        <w:rPr>
          <w:rFonts w:ascii="微軟正黑體" w:hAnsi="微軟正黑體" w:eastAsia="微軟正黑體"/>
          <w:b/>
          <w:color w:val="7A3FB0"/>
        </w:rPr>
        <w:t>小一範例</w:t>
      </w:r>
      <w:r>
        <w:rPr>
          <w:rFonts w:ascii="微軟正黑體" w:hAnsi="微軟正黑體" w:eastAsia="微軟正黑體"/>
        </w:rPr>
        <w:t>——兩個小人手牽手、加上太陽愛心與小花，撕貼大塊面、構圖單純清楚。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297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-03-g1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9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軟正黑體" w:hAnsi="微軟正黑體" w:eastAsia="微軟正黑體"/>
          <w:b/>
          <w:color w:val="7A3FB0"/>
        </w:rPr>
        <w:t>小二範例</w:t>
      </w:r>
      <w:r>
        <w:rPr>
          <w:rFonts w:ascii="微軟正黑體" w:hAnsi="微軟正黑體" w:eastAsia="微軟正黑體"/>
        </w:rPr>
        <w:t>——五個好朋友站成一排手牽手，人物表情與衣服花色更多變，是熱鬧的「友誼鏈」。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297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-03-g2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9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微軟正黑體" w:hAnsi="微軟正黑體" w:eastAsia="微軟正黑體"/>
        </w:rPr>
        <w:t>生命連結</w:t>
      </w:r>
    </w:p>
    <w:p>
      <w:r>
        <w:rPr>
          <w:rFonts w:ascii="微軟正黑體" w:hAnsi="微軟正黑體" w:eastAsia="微軟正黑體"/>
          <w:b/>
          <w:color w:val="7A3FB0"/>
        </w:rPr>
        <w:t>【友誼・合作・接納不同】</w:t>
      </w:r>
      <w:r>
        <w:rPr>
          <w:rFonts w:ascii="微軟正黑體" w:hAnsi="微軟正黑體" w:eastAsia="微軟正黑體"/>
        </w:rPr>
        <w:t xml:space="preserve"> 不同顏色、不同形狀的紙，拼在一起更漂亮。提升孩子「每個人都不一樣，但我們可以是好朋友」的包容心。</w:t>
      </w:r>
    </w:p>
    <w:p>
      <w:pPr>
        <w:pStyle w:val="Heading2"/>
      </w:pPr>
      <w:r>
        <w:rPr>
          <w:rFonts w:ascii="微軟正黑體" w:hAnsi="微軟正黑體" w:eastAsia="微軟正黑體"/>
        </w:rPr>
        <w:t>第 1 堂（上課 100 分＋整理 20 分）｜撕出我的朋友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7A3FB0"/>
        </w:rPr>
        <w:t>① 心靈登陸</w:t>
      </w:r>
      <w:r>
        <w:rPr>
          <w:rFonts w:ascii="微軟正黑體" w:hAnsi="微軟正黑體" w:eastAsia="微軟正黑體"/>
        </w:rPr>
        <w:t>：「你的好朋友長什麼樣子？哪裡和你不一樣？」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7A3FB0"/>
        </w:rPr>
        <w:t>② 技法魔法</w:t>
      </w:r>
      <w:r>
        <w:rPr>
          <w:rFonts w:ascii="微軟正黑體" w:hAnsi="微軟正黑體" w:eastAsia="微軟正黑體"/>
        </w:rPr>
        <w:t>：示範「手指撕紙」——撕出有機毛邊的人形、頭髮、衣服。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7A3FB0"/>
        </w:rPr>
        <w:t>③ 沉浸創作</w:t>
      </w:r>
      <w:r>
        <w:rPr>
          <w:rFonts w:ascii="微軟正黑體" w:hAnsi="微軟正黑體" w:eastAsia="微軟正黑體"/>
        </w:rPr>
        <w:t>：每人撕貼出「我」和「一個好朋友」手牽手。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7A3FB0"/>
        </w:rPr>
        <w:t>④ 收心分享</w:t>
      </w:r>
      <w:r>
        <w:rPr>
          <w:rFonts w:ascii="微軟正黑體" w:hAnsi="微軟正黑體" w:eastAsia="微軟正黑體"/>
        </w:rPr>
        <w:t>：分享「我朋友最棒的一個地方」。</w:t>
      </w:r>
    </w:p>
    <w:p>
      <w:pPr>
        <w:pStyle w:val="Heading2"/>
      </w:pPr>
      <w:r>
        <w:rPr>
          <w:rFonts w:ascii="微軟正黑體" w:hAnsi="微軟正黑體" w:eastAsia="微軟正黑體"/>
        </w:rPr>
        <w:t>第 2 堂（上課 100 分＋整理 20 分）｜拼成一條友誼鏈（合作）</w:t>
      </w:r>
    </w:p>
    <w:p>
      <w:pPr>
        <w:pStyle w:val="ListBullet"/>
      </w:pPr>
      <w:r>
        <w:rPr>
          <w:rFonts w:ascii="微軟正黑體" w:hAnsi="微軟正黑體" w:eastAsia="微軟正黑體"/>
        </w:rPr>
        <w:t>把每個人的小人</w:t>
      </w:r>
      <w:r>
        <w:rPr>
          <w:rFonts w:ascii="微軟正黑體" w:hAnsi="微軟正黑體" w:eastAsia="微軟正黑體"/>
          <w:b/>
          <w:color w:val="7A3FB0"/>
        </w:rPr>
        <w:t>接起來</w:t>
      </w:r>
      <w:r>
        <w:rPr>
          <w:rFonts w:ascii="微軟正黑體" w:hAnsi="微軟正黑體" w:eastAsia="微軟正黑體"/>
        </w:rPr>
        <w:t>，貼成一條橫跨整面牆的「手牽手好朋友鏈」。</w:t>
      </w:r>
    </w:p>
    <w:p>
      <w:pPr>
        <w:pStyle w:val="ListBullet"/>
      </w:pPr>
      <w:r>
        <w:rPr>
          <w:rFonts w:ascii="微軟正黑體" w:hAnsi="微軟正黑體" w:eastAsia="微軟正黑體"/>
        </w:rPr>
        <w:t>在人與人之間貼上愛心、花朵連結。</w:t>
      </w:r>
    </w:p>
    <w:p>
      <w:pPr>
        <w:pStyle w:val="Heading2"/>
      </w:pPr>
      <w:r>
        <w:rPr>
          <w:rFonts w:ascii="微軟正黑體" w:hAnsi="微軟正黑體" w:eastAsia="微軟正黑體"/>
        </w:rPr>
        <w:t>💡 講師深度備忘錄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7A3FB0"/>
        </w:rPr>
        <w:t>觀察重點</w:t>
      </w:r>
      <w:r>
        <w:rPr>
          <w:rFonts w:ascii="微軟正黑體" w:hAnsi="微軟正黑體" w:eastAsia="微軟正黑體"/>
        </w:rPr>
        <w:t>：習慣用剪刀的孩子可能對「撕破」焦慮；觀察孩子願不願意把作品「接給別人」。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7A3FB0"/>
        </w:rPr>
        <w:t>對話引導</w:t>
      </w:r>
      <w:r>
        <w:rPr>
          <w:rFonts w:ascii="微軟正黑體" w:hAnsi="微軟正黑體" w:eastAsia="微軟正黑體"/>
        </w:rPr>
        <w:t>：當孩子說「撕壞了」，回應：「太好了，這個形狀剛好可以當帽子！」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7A3FB0"/>
        </w:rPr>
        <w:t>生命提醒</w:t>
      </w:r>
      <w:r>
        <w:rPr>
          <w:rFonts w:ascii="微軟正黑體" w:hAnsi="微軟正黑體" w:eastAsia="微軟正黑體"/>
        </w:rPr>
        <w:t>：強調「我們每個人不一樣，接在一起才變成一條完整的鏈子」——差異是力量。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7A3FB0"/>
        </w:rPr>
        <w:t>班級經營</w:t>
      </w:r>
      <w:r>
        <w:rPr>
          <w:rFonts w:ascii="微軟正黑體" w:hAnsi="微軟正黑體" w:eastAsia="微軟正黑體"/>
        </w:rPr>
        <w:t>：合作環節先講好「不能批評別人撕得醜」的約定。</w:t>
      </w:r>
    </w:p>
    <w:p>
      <w:pPr>
        <w:pStyle w:val="Heading3"/>
      </w:pPr>
      <w:r>
        <w:rPr>
          <w:rFonts w:ascii="微軟正黑體" w:hAnsi="微軟正黑體" w:eastAsia="微軟正黑體"/>
        </w:rPr>
        <w:t>📦 教學包補充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7A3FB0"/>
        </w:rPr>
        <w:t>材料（每人）</w:t>
      </w:r>
      <w:r>
        <w:rPr>
          <w:rFonts w:ascii="微軟正黑體" w:hAnsi="微軟正黑體" w:eastAsia="微軟正黑體"/>
        </w:rPr>
        <w:t>：多色色紙、舊雜誌／廣告紙、口紅膠、白膠、8 開底紙、簽字筆。</w:t>
      </w:r>
      <w:r>
        <w:rPr>
          <w:rFonts w:ascii="微軟正黑體" w:hAnsi="微軟正黑體" w:eastAsia="微軟正黑體"/>
          <w:b/>
          <w:color w:val="7A3FB0"/>
        </w:rPr>
        <w:t>共用</w:t>
      </w:r>
      <w:r>
        <w:rPr>
          <w:rFonts w:ascii="微軟正黑體" w:hAnsi="微軟正黑體" w:eastAsia="微軟正黑體"/>
        </w:rPr>
        <w:t>：大張壁報紙或長條牛皮紙（合作友誼鏈用）、雙面膠。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7A3FB0"/>
        </w:rPr>
        <w:t>引導繪本／媒材</w:t>
      </w:r>
      <w:r>
        <w:rPr>
          <w:rFonts w:ascii="微軟正黑體" w:hAnsi="微軟正黑體" w:eastAsia="微軟正黑體"/>
        </w:rPr>
        <w:t>：《彩虹色的花》《小藍和小黃》《我們是好朋友》。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7A3FB0"/>
        </w:rPr>
        <w:t>作品存放與跨週銜接</w:t>
      </w:r>
      <w:r>
        <w:rPr>
          <w:rFonts w:ascii="微軟正黑體" w:hAnsi="微軟正黑體" w:eastAsia="微軟正黑體"/>
        </w:rPr>
        <w:t>：第 1 堂個人小人作品平放收存；第 2 堂接成「友誼鏈」後可</w:t>
      </w:r>
      <w:r>
        <w:rPr>
          <w:rFonts w:ascii="微軟正黑體" w:hAnsi="微軟正黑體" w:eastAsia="微軟正黑體"/>
          <w:b/>
          <w:color w:val="7A3FB0"/>
        </w:rPr>
        <w:t>捲收或貼牆保留至期末成果展</w:t>
      </w:r>
      <w:r>
        <w:rPr>
          <w:rFonts w:ascii="微軟正黑體" w:hAnsi="微軟正黑體" w:eastAsia="微軟正黑體"/>
        </w:rPr>
        <w:t>當主題牆。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7A3FB0"/>
        </w:rPr>
        <w:t>回家對話小卡</w:t>
      </w:r>
      <w:r>
        <w:rPr>
          <w:rFonts w:ascii="微軟正黑體" w:hAnsi="微軟正黑體" w:eastAsia="微軟正黑體"/>
        </w:rPr>
        <w:t>：「請孩子說一個好朋友和他『不一樣』的地方，為什麼還是喜歡這個朋友？」</w:t>
      </w:r>
    </w:p>
    <w:p>
      <w:pPr>
        <w:jc w:val="center"/>
      </w:pPr>
      <w:r>
        <w:t>──────────────────────────────</w:t>
      </w:r>
    </w:p>
    <w:p>
      <w:pPr>
        <w:pStyle w:val="Heading1"/>
      </w:pPr>
      <w:r>
        <w:rPr>
          <w:rFonts w:ascii="微軟正黑體" w:hAnsi="微軟正黑體" w:eastAsia="微軟正黑體"/>
        </w:rPr>
        <w:t>🏠 作品 4｜我的溫暖小屋（紙黏土＋多媒材）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20000" cy="4256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f-work-04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42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軟正黑體" w:hAnsi="微軟正黑體" w:eastAsia="微軟正黑體"/>
          <w:b/>
          <w:color w:val="7A3FB0"/>
        </w:rPr>
        <w:t>週次 W7–W8｜媒材：紙黏土＋小布料 / 鈕扣 / 押花（混媒）｜生命主軸：人與他人</w:t>
      </w:r>
    </w:p>
    <w:p>
      <w:pPr>
        <w:pStyle w:val="Heading3"/>
      </w:pPr>
      <w:r>
        <w:rPr>
          <w:rFonts w:ascii="微軟正黑體" w:hAnsi="微軟正黑體" w:eastAsia="微軟正黑體"/>
        </w:rPr>
        <w:t>🎒 學生作品範例（小一 ／ 小二）</w:t>
      </w:r>
    </w:p>
    <w:p>
      <w:r>
        <w:rPr>
          <w:rFonts w:ascii="微軟正黑體" w:hAnsi="微軟正黑體" w:eastAsia="微軟正黑體"/>
          <w:b/>
          <w:color w:val="7A3FB0"/>
        </w:rPr>
        <w:t>小一範例</w:t>
      </w:r>
      <w:r>
        <w:rPr>
          <w:rFonts w:ascii="微軟正黑體" w:hAnsi="微軟正黑體" w:eastAsia="微軟正黑體"/>
        </w:rPr>
        <w:t>——紅屋頂小屋＋一棵樹與柵欄，門窗與愛心清楚，結構穩固好完成。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3168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-04-g1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16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軟正黑體" w:hAnsi="微軟正黑體" w:eastAsia="微軟正黑體"/>
          <w:b/>
          <w:color w:val="7A3FB0"/>
        </w:rPr>
        <w:t>小二範例</w:t>
      </w:r>
      <w:r>
        <w:rPr>
          <w:rFonts w:ascii="微軟正黑體" w:hAnsi="微軟正黑體" w:eastAsia="微軟正黑體"/>
        </w:rPr>
        <w:t>——加上百葉窗、爬牆藤蔓、石頭門框、信箱與更多花草，像一棟有故事的童話小屋。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3168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-04-g2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16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微軟正黑體" w:hAnsi="微軟正黑體" w:eastAsia="微軟正黑體"/>
        </w:rPr>
        <w:t>生命連結</w:t>
      </w:r>
    </w:p>
    <w:p>
      <w:r>
        <w:rPr>
          <w:rFonts w:ascii="微軟正黑體" w:hAnsi="微軟正黑體" w:eastAsia="微軟正黑體"/>
          <w:b/>
          <w:color w:val="7A3FB0"/>
        </w:rPr>
        <w:t>【家・愛與歸屬・安全感】</w:t>
      </w:r>
      <w:r>
        <w:rPr>
          <w:rFonts w:ascii="微軟正黑體" w:hAnsi="微軟正黑體" w:eastAsia="微軟正黑體"/>
        </w:rPr>
        <w:t xml:space="preserve"> 房子是「心理的避風港」。提升孩子安放珍貴回憶、感受「我有一個被愛的地方」的安全感。</w:t>
      </w:r>
    </w:p>
    <w:p>
      <w:pPr>
        <w:pStyle w:val="Heading2"/>
      </w:pPr>
      <w:r>
        <w:rPr>
          <w:rFonts w:ascii="微軟正黑體" w:hAnsi="微軟正黑體" w:eastAsia="微軟正黑體"/>
        </w:rPr>
        <w:t>第 1 堂（上課 100 分＋整理 20 分）｜蓋一間小屋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7A3FB0"/>
        </w:rPr>
        <w:t>① 心靈登陸</w:t>
      </w:r>
      <w:r>
        <w:rPr>
          <w:rFonts w:ascii="微軟正黑體" w:hAnsi="微軟正黑體" w:eastAsia="微軟正黑體"/>
        </w:rPr>
        <w:t>：「家裡，哪一個角落讓你最安心？」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7A3FB0"/>
        </w:rPr>
        <w:t>② 技法魔法</w:t>
      </w:r>
      <w:r>
        <w:rPr>
          <w:rFonts w:ascii="微軟正黑體" w:hAnsi="微軟正黑體" w:eastAsia="微軟正黑體"/>
        </w:rPr>
        <w:t>：示範用紙黏土做牆、屋頂、門、窗（盒型結構加固）。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7A3FB0"/>
        </w:rPr>
        <w:t>③ 沉浸創作</w:t>
      </w:r>
      <w:r>
        <w:rPr>
          <w:rFonts w:ascii="微軟正黑體" w:hAnsi="微軟正黑體" w:eastAsia="微軟正黑體"/>
        </w:rPr>
        <w:t>：搭出自己的小屋外型。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7A3FB0"/>
        </w:rPr>
        <w:t>④ 收心分享</w:t>
      </w:r>
      <w:r>
        <w:rPr>
          <w:rFonts w:ascii="微軟正黑體" w:hAnsi="微軟正黑體" w:eastAsia="微軟正黑體"/>
        </w:rPr>
        <w:t>：「你的小屋門是開著還是關著？為什麼？」（陰乾一週）</w:t>
      </w:r>
    </w:p>
    <w:p>
      <w:pPr>
        <w:pStyle w:val="Heading2"/>
      </w:pPr>
      <w:r>
        <w:rPr>
          <w:rFonts w:ascii="微軟正黑體" w:hAnsi="微軟正黑體" w:eastAsia="微軟正黑體"/>
        </w:rPr>
        <w:t>第 2 堂（上課 100 分＋整理 20 分）｜佈置溫暖</w:t>
      </w:r>
    </w:p>
    <w:p>
      <w:pPr>
        <w:pStyle w:val="ListBullet"/>
      </w:pPr>
      <w:r>
        <w:rPr>
          <w:rFonts w:ascii="微軟正黑體" w:hAnsi="微軟正黑體" w:eastAsia="微軟正黑體"/>
        </w:rPr>
        <w:t>上色，並用</w:t>
      </w:r>
      <w:r>
        <w:rPr>
          <w:rFonts w:ascii="微軟正黑體" w:hAnsi="微軟正黑體" w:eastAsia="微軟正黑體"/>
          <w:b/>
          <w:color w:val="7A3FB0"/>
        </w:rPr>
        <w:t>鈕扣、小布、押花</w:t>
      </w:r>
      <w:r>
        <w:rPr>
          <w:rFonts w:ascii="微軟正黑體" w:hAnsi="微軟正黑體" w:eastAsia="微軟正黑體"/>
        </w:rPr>
        <w:t>裝飾門窗與花園。</w:t>
      </w:r>
    </w:p>
    <w:p>
      <w:pPr>
        <w:pStyle w:val="ListBullet"/>
      </w:pPr>
      <w:r>
        <w:rPr>
          <w:rFonts w:ascii="微軟正黑體" w:hAnsi="微軟正黑體" w:eastAsia="微軟正黑體"/>
        </w:rPr>
        <w:t>在屋裡放一個代表「最愛的人 / 最珍貴的東西」的小物。</w:t>
      </w:r>
    </w:p>
    <w:p>
      <w:pPr>
        <w:pStyle w:val="Heading2"/>
      </w:pPr>
      <w:r>
        <w:rPr>
          <w:rFonts w:ascii="微軟正黑體" w:hAnsi="微軟正黑體" w:eastAsia="微軟正黑體"/>
        </w:rPr>
        <w:t>💡 講師深度備忘錄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7A3FB0"/>
        </w:rPr>
        <w:t>觀察重點</w:t>
      </w:r>
      <w:r>
        <w:rPr>
          <w:rFonts w:ascii="微軟正黑體" w:hAnsi="微軟正黑體" w:eastAsia="微軟正黑體"/>
        </w:rPr>
        <w:t>：門窗是開放還是緊閉？屋內放具象（家人）還是抽象（顏色）？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7A3FB0"/>
        </w:rPr>
        <w:t>對話引導</w:t>
      </w:r>
      <w:r>
        <w:rPr>
          <w:rFonts w:ascii="微軟正黑體" w:hAnsi="微軟正黑體" w:eastAsia="微軟正黑體"/>
        </w:rPr>
        <w:t>：「如果小屋會說話，它會怎麼安慰難過的你？」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7A3FB0"/>
        </w:rPr>
        <w:t>生命提醒</w:t>
      </w:r>
      <w:r>
        <w:rPr>
          <w:rFonts w:ascii="微軟正黑體" w:hAnsi="微軟正黑體" w:eastAsia="微軟正黑體"/>
        </w:rPr>
        <w:t>：</w:t>
      </w:r>
      <w:r>
        <w:rPr>
          <w:rFonts w:ascii="微軟正黑體" w:hAnsi="微軟正黑體" w:eastAsia="微軟正黑體"/>
          <w:b/>
          <w:color w:val="7A3FB0"/>
        </w:rPr>
        <w:t>尊重隱私</w:t>
      </w:r>
      <w:r>
        <w:rPr>
          <w:rFonts w:ascii="微軟正黑體" w:hAnsi="微軟正黑體" w:eastAsia="微軟正黑體"/>
        </w:rPr>
        <w:t>。若孩子不願說屋裡放了什麼，稱讚他：「你很會保護自己的寶物，很勇敢。」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7A3FB0"/>
        </w:rPr>
        <w:t>安全</w:t>
      </w:r>
      <w:r>
        <w:rPr>
          <w:rFonts w:ascii="微軟正黑體" w:hAnsi="微軟正黑體" w:eastAsia="微軟正黑體"/>
        </w:rPr>
        <w:t>：鈕扣等小物注意誤食風險，全程桌面操作、用白膠固定。</w:t>
      </w:r>
    </w:p>
    <w:p>
      <w:pPr>
        <w:pStyle w:val="Heading3"/>
      </w:pPr>
      <w:r>
        <w:rPr>
          <w:rFonts w:ascii="微軟正黑體" w:hAnsi="微軟正黑體" w:eastAsia="微軟正黑體"/>
        </w:rPr>
        <w:t>📦 教學包補充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7A3FB0"/>
        </w:rPr>
        <w:t>材料（每人）</w:t>
      </w:r>
      <w:r>
        <w:rPr>
          <w:rFonts w:ascii="微軟正黑體" w:hAnsi="微軟正黑體" w:eastAsia="微軟正黑體"/>
        </w:rPr>
        <w:t>：紙黏土 約 150g、厚紙盒或底板（小屋結構）、鈕扣／小布／亮片、白膠或保麗龍膠、顏料、平筆、押花。</w:t>
      </w:r>
      <w:r>
        <w:rPr>
          <w:rFonts w:ascii="微軟正黑體" w:hAnsi="微軟正黑體" w:eastAsia="微軟正黑體"/>
          <w:b/>
          <w:color w:val="7A3FB0"/>
        </w:rPr>
        <w:t>共用</w:t>
      </w:r>
      <w:r>
        <w:rPr>
          <w:rFonts w:ascii="微軟正黑體" w:hAnsi="微軟正黑體" w:eastAsia="微軟正黑體"/>
        </w:rPr>
        <w:t>：剪刀、熱熔槍（⚠️ 僅老師操作）。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7A3FB0"/>
        </w:rPr>
        <w:t>引導繪本／媒材</w:t>
      </w:r>
      <w:r>
        <w:rPr>
          <w:rFonts w:ascii="微軟正黑體" w:hAnsi="微軟正黑體" w:eastAsia="微軟正黑體"/>
        </w:rPr>
        <w:t>：《家》《逃家小兔》《威廉的洋娃娃》（家與愛）。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7A3FB0"/>
        </w:rPr>
        <w:t>作品存放與跨週銜接</w:t>
      </w:r>
      <w:r>
        <w:rPr>
          <w:rFonts w:ascii="微軟正黑體" w:hAnsi="微軟正黑體" w:eastAsia="微軟正黑體"/>
        </w:rPr>
        <w:t>：⚠️ 第 1 堂結構體積較大，塑形後</w:t>
      </w:r>
      <w:r>
        <w:rPr>
          <w:rFonts w:ascii="微軟正黑體" w:hAnsi="微軟正黑體" w:eastAsia="微軟正黑體"/>
          <w:b/>
          <w:color w:val="7A3FB0"/>
        </w:rPr>
        <w:t>陰乾一週</w:t>
      </w:r>
      <w:r>
        <w:rPr>
          <w:rFonts w:ascii="微軟正黑體" w:hAnsi="微軟正黑體" w:eastAsia="微軟正黑體"/>
        </w:rPr>
        <w:t>，放穩固托盤、貼名字、勿堆疊；第 2 堂乾後上色與佈置。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7A3FB0"/>
        </w:rPr>
        <w:t>回家對話小卡</w:t>
      </w:r>
      <w:r>
        <w:rPr>
          <w:rFonts w:ascii="微軟正黑體" w:hAnsi="微軟正黑體" w:eastAsia="微軟正黑體"/>
        </w:rPr>
        <w:t>：「家裡哪一個角落讓你最安心？你的小屋裡放了誰／什麼最珍貴的東西？」</w:t>
      </w:r>
    </w:p>
    <w:p>
      <w:pPr>
        <w:jc w:val="center"/>
      </w:pPr>
      <w:r>
        <w:t>──────────────────────────────</w:t>
      </w:r>
    </w:p>
    <w:p>
      <w:pPr>
        <w:pStyle w:val="Heading1"/>
      </w:pPr>
      <w:r>
        <w:rPr>
          <w:rFonts w:ascii="微軟正黑體" w:hAnsi="微軟正黑體" w:eastAsia="微軟正黑體"/>
        </w:rPr>
        <w:t>🍂 作品 5｜大自然的禮物書籤（押花＋繪畫）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20000" cy="4256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f-work-05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42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軟正黑體" w:hAnsi="微軟正黑體" w:eastAsia="微軟正黑體"/>
          <w:b/>
          <w:color w:val="7A3FB0"/>
        </w:rPr>
        <w:t>週次 W9–W10｜媒材：押花為主，兒童繪畫襯底｜生命主軸：人與自然</w:t>
      </w:r>
    </w:p>
    <w:p>
      <w:pPr>
        <w:pStyle w:val="Heading3"/>
      </w:pPr>
      <w:r>
        <w:rPr>
          <w:rFonts w:ascii="微軟正黑體" w:hAnsi="微軟正黑體" w:eastAsia="微軟正黑體"/>
        </w:rPr>
        <w:t>🎒 學生作品範例（小一 ／ 小二）</w:t>
      </w:r>
    </w:p>
    <w:p>
      <w:r>
        <w:rPr>
          <w:rFonts w:ascii="微軟正黑體" w:hAnsi="微軟正黑體" w:eastAsia="微軟正黑體"/>
          <w:b/>
          <w:color w:val="7A3FB0"/>
        </w:rPr>
        <w:t>小一範例</w:t>
      </w:r>
      <w:r>
        <w:rPr>
          <w:rFonts w:ascii="微軟正黑體" w:hAnsi="微軟正黑體" w:eastAsia="微軟正黑體"/>
        </w:rPr>
        <w:t>——水彩漸層底色＋幾朵押花直式排列，搭配緞帶，簡單就很美。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3168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-05-g1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16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軟正黑體" w:hAnsi="微軟正黑體" w:eastAsia="微軟正黑體"/>
          <w:b/>
          <w:color w:val="7A3FB0"/>
        </w:rPr>
        <w:t>小二範例</w:t>
      </w:r>
      <w:r>
        <w:rPr>
          <w:rFonts w:ascii="微軟正黑體" w:hAnsi="微軟正黑體" w:eastAsia="微軟正黑體"/>
        </w:rPr>
        <w:t>——花葉層次更豐富、加上流蘇與點點裝飾，構圖更講究。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3168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-05-g2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16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微軟正黑體" w:hAnsi="微軟正黑體" w:eastAsia="微軟正黑體"/>
        </w:rPr>
        <w:t>生命連結</w:t>
      </w:r>
    </w:p>
    <w:p>
      <w:r>
        <w:rPr>
          <w:rFonts w:ascii="微軟正黑體" w:hAnsi="微軟正黑體" w:eastAsia="微軟正黑體"/>
          <w:b/>
          <w:color w:val="7A3FB0"/>
        </w:rPr>
        <w:t>【感恩・珍惜當下・四季】</w:t>
      </w:r>
      <w:r>
        <w:rPr>
          <w:rFonts w:ascii="微軟正黑體" w:hAnsi="微軟正黑體" w:eastAsia="微軟正黑體"/>
        </w:rPr>
        <w:t xml:space="preserve"> 一朵花被壓乾，把最美的樣子留下來。提升孩子「珍惜眼前、對大自然心懷感謝」的情感。</w:t>
      </w:r>
    </w:p>
    <w:p>
      <w:pPr>
        <w:pStyle w:val="Heading2"/>
      </w:pPr>
      <w:r>
        <w:rPr>
          <w:rFonts w:ascii="微軟正黑體" w:hAnsi="微軟正黑體" w:eastAsia="微軟正黑體"/>
        </w:rPr>
        <w:t>第 1 堂（上課 100 分＋整理 20 分）｜尋寶與壓花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7A3FB0"/>
        </w:rPr>
        <w:t>① 心靈登陸</w:t>
      </w:r>
      <w:r>
        <w:rPr>
          <w:rFonts w:ascii="微軟正黑體" w:hAnsi="微軟正黑體" w:eastAsia="微軟正黑體"/>
        </w:rPr>
        <w:t>：戶外 / 校園「大自然尋寶」（撿落葉、小花），或用事先壓好的押花。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7A3FB0"/>
        </w:rPr>
        <w:t>② 技法魔法</w:t>
      </w:r>
      <w:r>
        <w:rPr>
          <w:rFonts w:ascii="微軟正黑體" w:hAnsi="微軟正黑體" w:eastAsia="微軟正黑體"/>
        </w:rPr>
        <w:t>：認識押花、講解「為什麼花會變平變乾」。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7A3FB0"/>
        </w:rPr>
        <w:t>③ 沉浸創作</w:t>
      </w:r>
      <w:r>
        <w:rPr>
          <w:rFonts w:ascii="微軟正黑體" w:hAnsi="微軟正黑體" w:eastAsia="微軟正黑體"/>
        </w:rPr>
        <w:t>：在書籤卡上用水彩 / 蠟筆畫出「我最喜歡的季節」底色。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7A3FB0"/>
        </w:rPr>
        <w:t>④ 收心分享</w:t>
      </w:r>
      <w:r>
        <w:rPr>
          <w:rFonts w:ascii="微軟正黑體" w:hAnsi="微軟正黑體" w:eastAsia="微軟正黑體"/>
        </w:rPr>
        <w:t>：「你今天最感謝大自然的什麼？」</w:t>
      </w:r>
    </w:p>
    <w:p>
      <w:pPr>
        <w:pStyle w:val="Heading2"/>
      </w:pPr>
      <w:r>
        <w:rPr>
          <w:rFonts w:ascii="微軟正黑體" w:hAnsi="微軟正黑體" w:eastAsia="微軟正黑體"/>
        </w:rPr>
        <w:t>第 2 堂（上課 100 分＋整理 20 分）｜拼貼與護貝</w:t>
      </w:r>
    </w:p>
    <w:p>
      <w:pPr>
        <w:pStyle w:val="ListBullet"/>
      </w:pPr>
      <w:r>
        <w:rPr>
          <w:rFonts w:ascii="微軟正黑體" w:hAnsi="微軟正黑體" w:eastAsia="微軟正黑體"/>
        </w:rPr>
        <w:t>在底色上排列、黏貼押花，構成一幅小風景。</w:t>
      </w:r>
    </w:p>
    <w:p>
      <w:pPr>
        <w:pStyle w:val="ListBullet"/>
      </w:pPr>
      <w:r>
        <w:rPr>
          <w:rFonts w:ascii="微軟正黑體" w:hAnsi="微軟正黑體" w:eastAsia="微軟正黑體"/>
        </w:rPr>
        <w:t>護貝 / 貼透明膜完成書籤，穿上緞帶。</w:t>
      </w:r>
    </w:p>
    <w:p>
      <w:pPr>
        <w:pStyle w:val="Heading2"/>
      </w:pPr>
      <w:r>
        <w:rPr>
          <w:rFonts w:ascii="微軟正黑體" w:hAnsi="微軟正黑體" w:eastAsia="微軟正黑體"/>
        </w:rPr>
        <w:t>💡 講師深度備忘錄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7A3FB0"/>
        </w:rPr>
        <w:t>觀察重點</w:t>
      </w:r>
      <w:r>
        <w:rPr>
          <w:rFonts w:ascii="微軟正黑體" w:hAnsi="微軟正黑體" w:eastAsia="微軟正黑體"/>
        </w:rPr>
        <w:t>：孩子排花時是「滿滿塞」還是「留白」？反映內在的節奏感。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7A3FB0"/>
        </w:rPr>
        <w:t>對話引導</w:t>
      </w:r>
      <w:r>
        <w:rPr>
          <w:rFonts w:ascii="微軟正黑體" w:hAnsi="微軟正黑體" w:eastAsia="微軟正黑體"/>
        </w:rPr>
        <w:t>：「這朵花以前是活的，現在它換一種方式陪著你，你想對它說什麼？」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7A3FB0"/>
        </w:rPr>
        <w:t>生命提醒</w:t>
      </w:r>
      <w:r>
        <w:rPr>
          <w:rFonts w:ascii="微軟正黑體" w:hAnsi="微軟正黑體" w:eastAsia="微軟正黑體"/>
        </w:rPr>
        <w:t>：用溫柔的方式談「無常」——花謝了不是消失，而是變成另一種美。</w:t>
      </w:r>
      <w:r>
        <w:rPr>
          <w:rFonts w:ascii="微軟正黑體" w:hAnsi="微軟正黑體" w:eastAsia="微軟正黑體"/>
          <w:b/>
          <w:color w:val="7A3FB0"/>
        </w:rPr>
        <w:t>不必強調死亡，重點是珍惜與感謝</w:t>
      </w:r>
      <w:r>
        <w:rPr>
          <w:rFonts w:ascii="微軟正黑體" w:hAnsi="微軟正黑體" w:eastAsia="微軟正黑體"/>
        </w:rPr>
        <w:t>。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7A3FB0"/>
        </w:rPr>
        <w:t>適齡技巧</w:t>
      </w:r>
      <w:r>
        <w:rPr>
          <w:rFonts w:ascii="微軟正黑體" w:hAnsi="微軟正黑體" w:eastAsia="微軟正黑體"/>
        </w:rPr>
        <w:t>：押花易碎，提供鑷子或棉花棒沾膠，減少手指直接接觸。</w:t>
      </w:r>
    </w:p>
    <w:p>
      <w:pPr>
        <w:pStyle w:val="Heading3"/>
      </w:pPr>
      <w:r>
        <w:rPr>
          <w:rFonts w:ascii="微軟正黑體" w:hAnsi="微軟正黑體" w:eastAsia="微軟正黑體"/>
        </w:rPr>
        <w:t>📦 教學包補充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7A3FB0"/>
        </w:rPr>
        <w:t>材料（每人）</w:t>
      </w:r>
      <w:r>
        <w:rPr>
          <w:rFonts w:ascii="微軟正黑體" w:hAnsi="微軟正黑體" w:eastAsia="微軟正黑體"/>
        </w:rPr>
        <w:t>：書籤厚卡、水彩或蠟筆、押花／押葉數片、鑷子、白膠或點膠、冷裱膜／護貝膜或寬透明膠帶、緞帶。</w:t>
      </w:r>
      <w:r>
        <w:rPr>
          <w:rFonts w:ascii="微軟正黑體" w:hAnsi="微軟正黑體" w:eastAsia="微軟正黑體"/>
          <w:b/>
          <w:color w:val="7A3FB0"/>
        </w:rPr>
        <w:t>共用</w:t>
      </w:r>
      <w:r>
        <w:rPr>
          <w:rFonts w:ascii="微軟正黑體" w:hAnsi="微軟正黑體" w:eastAsia="微軟正黑體"/>
        </w:rPr>
        <w:t>：打孔器（老師）、戶外尋寶小袋。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7A3FB0"/>
        </w:rPr>
        <w:t>引導繪本／媒材</w:t>
      </w:r>
      <w:r>
        <w:rPr>
          <w:rFonts w:ascii="微軟正黑體" w:hAnsi="微軟正黑體" w:eastAsia="微軟正黑體"/>
        </w:rPr>
        <w:t>：《花婆婆》《愛心樹》《葉子鳥》（感恩與付出）。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7A3FB0"/>
        </w:rPr>
        <w:t>作品存放與跨週銜接</w:t>
      </w:r>
      <w:r>
        <w:rPr>
          <w:rFonts w:ascii="微軟正黑體" w:hAnsi="微軟正黑體" w:eastAsia="微軟正黑體"/>
        </w:rPr>
        <w:t xml:space="preserve">：⚠️ </w:t>
      </w:r>
      <w:r>
        <w:rPr>
          <w:rFonts w:ascii="微軟正黑體" w:hAnsi="微軟正黑體" w:eastAsia="微軟正黑體"/>
          <w:b/>
          <w:color w:val="7A3FB0"/>
        </w:rPr>
        <w:t>押花需於開課前 2–3 週先壓製</w:t>
      </w:r>
      <w:r>
        <w:rPr>
          <w:rFonts w:ascii="微軟正黑體" w:hAnsi="微軟正黑體" w:eastAsia="微軟正黑體"/>
        </w:rPr>
        <w:t>（或採購現成）。第 1 堂底色畫完陰乾；第 2 堂排花、護貝、穿緞帶，</w:t>
      </w:r>
      <w:r>
        <w:rPr>
          <w:rFonts w:ascii="微軟正黑體" w:hAnsi="微軟正黑體" w:eastAsia="微軟正黑體"/>
          <w:b/>
          <w:color w:val="7A3FB0"/>
        </w:rPr>
        <w:t>當堂完成可帶回</w:t>
      </w:r>
      <w:r>
        <w:rPr>
          <w:rFonts w:ascii="微軟正黑體" w:hAnsi="微軟正黑體" w:eastAsia="微軟正黑體"/>
        </w:rPr>
        <w:t>。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7A3FB0"/>
        </w:rPr>
        <w:t>回家對話小卡</w:t>
      </w:r>
      <w:r>
        <w:rPr>
          <w:rFonts w:ascii="微軟正黑體" w:hAnsi="微軟正黑體" w:eastAsia="微軟正黑體"/>
        </w:rPr>
        <w:t>：「今天最感謝大自然的什麼？把這張書籤送給一個你想感謝的人吧。」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7A3FB0"/>
        </w:rPr>
        <w:t>行前提醒</w:t>
      </w:r>
      <w:r>
        <w:rPr>
          <w:rFonts w:ascii="微軟正黑體" w:hAnsi="微軟正黑體" w:eastAsia="微軟正黑體"/>
        </w:rPr>
        <w:t>：戶外尋寶需先勘查場地與安全，並備雨天室內替代方案（改用現成押花）。</w:t>
      </w:r>
    </w:p>
    <w:p>
      <w:pPr>
        <w:jc w:val="center"/>
      </w:pPr>
      <w:r>
        <w:t>──────────────────────────────</w:t>
      </w:r>
    </w:p>
    <w:p>
      <w:pPr>
        <w:pStyle w:val="Heading1"/>
      </w:pPr>
      <w:r>
        <w:rPr>
          <w:rFonts w:ascii="微軟正黑體" w:hAnsi="微軟正黑體" w:eastAsia="微軟正黑體"/>
        </w:rPr>
        <w:t>🐠 作品 6｜海底好朋友（紙黏土＋繪畫｜混媒）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20000" cy="4256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f-work-06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42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軟正黑體" w:hAnsi="微軟正黑體" w:eastAsia="微軟正黑體"/>
          <w:b/>
          <w:color w:val="7A3FB0"/>
        </w:rPr>
        <w:t>週次 W11–W12｜媒材：紙黏土立體＋繪畫背景（混媒）｜生命主軸：人與自然</w:t>
      </w:r>
    </w:p>
    <w:p>
      <w:pPr>
        <w:pStyle w:val="Heading3"/>
      </w:pPr>
      <w:r>
        <w:rPr>
          <w:rFonts w:ascii="微軟正黑體" w:hAnsi="微軟正黑體" w:eastAsia="微軟正黑體"/>
        </w:rPr>
        <w:t>🎒 學生作品範例（小一 ／ 小二）</w:t>
      </w:r>
    </w:p>
    <w:p>
      <w:r>
        <w:rPr>
          <w:rFonts w:ascii="微軟正黑體" w:hAnsi="微軟正黑體" w:eastAsia="微軟正黑體"/>
          <w:b/>
          <w:color w:val="7A3FB0"/>
        </w:rPr>
        <w:t>小一範例</w:t>
      </w:r>
      <w:r>
        <w:rPr>
          <w:rFonts w:ascii="微軟正黑體" w:hAnsi="微軟正黑體" w:eastAsia="微軟正黑體"/>
        </w:rPr>
        <w:t>——藍色背景＋一隻小丑魚與海草、海星，造型大塊、單一主角清楚。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6217025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-06-g1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6217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軟正黑體" w:hAnsi="微軟正黑體" w:eastAsia="微軟正黑體"/>
          <w:b/>
          <w:color w:val="7A3FB0"/>
        </w:rPr>
        <w:t>小二範例</w:t>
      </w:r>
      <w:r>
        <w:rPr>
          <w:rFonts w:ascii="微軟正黑體" w:hAnsi="微軟正黑體" w:eastAsia="微軟正黑體"/>
        </w:rPr>
        <w:t>——海龜、鯨魚、章魚、螃蟹多種生物同場，泡泡與珊瑚細節豐富，像一座小海洋。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3168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-06-g2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16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微軟正黑體" w:hAnsi="微軟正黑體" w:eastAsia="微軟正黑體"/>
        </w:rPr>
        <w:t>生命連結</w:t>
      </w:r>
    </w:p>
    <w:p>
      <w:r>
        <w:rPr>
          <w:rFonts w:ascii="微軟正黑體" w:hAnsi="微軟正黑體" w:eastAsia="微軟正黑體"/>
          <w:b/>
          <w:color w:val="7A3FB0"/>
        </w:rPr>
        <w:t>【愛護環境・保護生命・責任】</w:t>
      </w:r>
      <w:r>
        <w:rPr>
          <w:rFonts w:ascii="微軟正黑體" w:hAnsi="微軟正黑體" w:eastAsia="微軟正黑體"/>
        </w:rPr>
        <w:t xml:space="preserve"> 海洋裡住著好多生命，牠們需要乾淨的家。提升孩子「我可以保護比我更小的生命」的責任感。</w:t>
      </w:r>
    </w:p>
    <w:p>
      <w:pPr>
        <w:pStyle w:val="Heading2"/>
      </w:pPr>
      <w:r>
        <w:rPr>
          <w:rFonts w:ascii="微軟正黑體" w:hAnsi="微軟正黑體" w:eastAsia="微軟正黑體"/>
        </w:rPr>
        <w:t>第 1 堂（上課 100 分＋整理 20 分）｜畫出海洋的家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7A3FB0"/>
        </w:rPr>
        <w:t>① 心靈登陸</w:t>
      </w:r>
      <w:r>
        <w:rPr>
          <w:rFonts w:ascii="微軟正黑體" w:hAnsi="微軟正黑體" w:eastAsia="微軟正黑體"/>
        </w:rPr>
        <w:t>：聊聊「如果海裡都是垃圾，魚會怎樣？」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7A3FB0"/>
        </w:rPr>
        <w:t>② 技法魔法</w:t>
      </w:r>
      <w:r>
        <w:rPr>
          <w:rFonts w:ascii="微軟正黑體" w:hAnsi="微軟正黑體" w:eastAsia="微軟正黑體"/>
        </w:rPr>
        <w:t>：示範水藍漸層背景（濕畫法）＋紙黏土搓出魚、海龜、珊瑚。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7A3FB0"/>
        </w:rPr>
        <w:t>③ 沉浸創作</w:t>
      </w:r>
      <w:r>
        <w:rPr>
          <w:rFonts w:ascii="微軟正黑體" w:hAnsi="微軟正黑體" w:eastAsia="微軟正黑體"/>
        </w:rPr>
        <w:t>：畫海洋背景（第 1 堂主畫背景，黏土小物陰乾）。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7A3FB0"/>
        </w:rPr>
        <w:t>④ 收心分享</w:t>
      </w:r>
      <w:r>
        <w:rPr>
          <w:rFonts w:ascii="微軟正黑體" w:hAnsi="微軟正黑體" w:eastAsia="微軟正黑體"/>
        </w:rPr>
        <w:t>：「你想保護海裡的哪一個朋友？」</w:t>
      </w:r>
    </w:p>
    <w:p>
      <w:pPr>
        <w:pStyle w:val="Heading2"/>
      </w:pPr>
      <w:r>
        <w:rPr>
          <w:rFonts w:ascii="微軟正黑體" w:hAnsi="微軟正黑體" w:eastAsia="微軟正黑體"/>
        </w:rPr>
        <w:t>第 2 堂（上課 100 分＋整理 20 分）｜組合與守護宣言</w:t>
      </w:r>
    </w:p>
    <w:p>
      <w:pPr>
        <w:pStyle w:val="ListBullet"/>
      </w:pPr>
      <w:r>
        <w:rPr>
          <w:rFonts w:ascii="微軟正黑體" w:hAnsi="微軟正黑體" w:eastAsia="微軟正黑體"/>
        </w:rPr>
        <w:t>為黏土海洋生物上色，黏貼到背景上，加泡泡、海草。</w:t>
      </w:r>
    </w:p>
    <w:p>
      <w:pPr>
        <w:pStyle w:val="ListBullet"/>
      </w:pPr>
      <w:r>
        <w:rPr>
          <w:rFonts w:ascii="微軟正黑體" w:hAnsi="微軟正黑體" w:eastAsia="微軟正黑體"/>
        </w:rPr>
        <w:t>一起說一句「我會做到的環保小事」（不亂丟、自帶水壺…）。</w:t>
      </w:r>
    </w:p>
    <w:p>
      <w:pPr>
        <w:pStyle w:val="Heading2"/>
      </w:pPr>
      <w:r>
        <w:rPr>
          <w:rFonts w:ascii="微軟正黑體" w:hAnsi="微軟正黑體" w:eastAsia="微軟正黑體"/>
        </w:rPr>
        <w:t>💡 講師深度備忘錄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7A3FB0"/>
        </w:rPr>
        <w:t>觀察重點</w:t>
      </w:r>
      <w:r>
        <w:rPr>
          <w:rFonts w:ascii="微軟正黑體" w:hAnsi="微軟正黑體" w:eastAsia="微軟正黑體"/>
        </w:rPr>
        <w:t>：孩子是否願意在畫面留「乾淨的空間」給生物？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7A3FB0"/>
        </w:rPr>
        <w:t>對話引導</w:t>
      </w:r>
      <w:r>
        <w:rPr>
          <w:rFonts w:ascii="微軟正黑體" w:hAnsi="微軟正黑體" w:eastAsia="微軟正黑體"/>
        </w:rPr>
        <w:t>：「這隻小魚迷路了，你的畫裡哪裡可以當牠安全的家？」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7A3FB0"/>
        </w:rPr>
        <w:t>生命提醒</w:t>
      </w:r>
      <w:r>
        <w:rPr>
          <w:rFonts w:ascii="微軟正黑體" w:hAnsi="微軟正黑體" w:eastAsia="微軟正黑體"/>
        </w:rPr>
        <w:t>：把「環保」連結到「保護一個具體的小生命」，比抽象口號更打動小小孩。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7A3FB0"/>
        </w:rPr>
        <w:t>混媒技巧</w:t>
      </w:r>
      <w:r>
        <w:rPr>
          <w:rFonts w:ascii="微軟正黑體" w:hAnsi="微軟正黑體" w:eastAsia="微軟正黑體"/>
        </w:rPr>
        <w:t>：背景紙先裱在厚卡上避免黏土把紙壓皺；黏土用白膠＋牙籤固定。</w:t>
      </w:r>
    </w:p>
    <w:p>
      <w:pPr>
        <w:pStyle w:val="Heading3"/>
      </w:pPr>
      <w:r>
        <w:rPr>
          <w:rFonts w:ascii="微軟正黑體" w:hAnsi="微軟正黑體" w:eastAsia="微軟正黑體"/>
        </w:rPr>
        <w:t>📦 教學包補充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7A3FB0"/>
        </w:rPr>
        <w:t>材料（每人）</w:t>
      </w:r>
      <w:r>
        <w:rPr>
          <w:rFonts w:ascii="微軟正黑體" w:hAnsi="微軟正黑體" w:eastAsia="微軟正黑體"/>
        </w:rPr>
        <w:t>：4 開水彩紙（裱厚卡）、藍綠系水彩、紙黏土（各色）、白膠、牙籤、泡棉膠、顏料、平筆。</w:t>
      </w:r>
      <w:r>
        <w:rPr>
          <w:rFonts w:ascii="微軟正黑體" w:hAnsi="微軟正黑體" w:eastAsia="微軟正黑體"/>
          <w:b/>
          <w:color w:val="7A3FB0"/>
        </w:rPr>
        <w:t>共用</w:t>
      </w:r>
      <w:r>
        <w:rPr>
          <w:rFonts w:ascii="微軟正黑體" w:hAnsi="微軟正黑體" w:eastAsia="微軟正黑體"/>
        </w:rPr>
        <w:t>：吹風機（老師加速陰乾）、桌墊。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7A3FB0"/>
        </w:rPr>
        <w:t>引導繪本／媒材</w:t>
      </w:r>
      <w:r>
        <w:rPr>
          <w:rFonts w:ascii="微軟正黑體" w:hAnsi="微軟正黑體" w:eastAsia="微軟正黑體"/>
        </w:rPr>
        <w:t>：《小魚散步》《海底的祕密》《再見小魚兒》（海洋保育）。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7A3FB0"/>
        </w:rPr>
        <w:t>作品存放與跨週銜接</w:t>
      </w:r>
      <w:r>
        <w:rPr>
          <w:rFonts w:ascii="微軟正黑體" w:hAnsi="微軟正黑體" w:eastAsia="微軟正黑體"/>
        </w:rPr>
        <w:t>：⚠️ 第 1 堂背景畫與黏土小生物</w:t>
      </w:r>
      <w:r>
        <w:rPr>
          <w:rFonts w:ascii="微軟正黑體" w:hAnsi="微軟正黑體" w:eastAsia="微軟正黑體"/>
          <w:b/>
          <w:color w:val="7A3FB0"/>
        </w:rPr>
        <w:t>分開陰乾約一週</w:t>
      </w:r>
      <w:r>
        <w:rPr>
          <w:rFonts w:ascii="微軟正黑體" w:hAnsi="微軟正黑體" w:eastAsia="微軟正黑體"/>
        </w:rPr>
        <w:t>（黏土另放貼名字的盤）；第 2 堂上色、組合、加泡泡海草。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7A3FB0"/>
        </w:rPr>
        <w:t>回家對話小卡</w:t>
      </w:r>
      <w:r>
        <w:rPr>
          <w:rFonts w:ascii="微軟正黑體" w:hAnsi="微軟正黑體" w:eastAsia="微軟正黑體"/>
        </w:rPr>
        <w:t>：「你最想保護海裡的哪一個朋友？這一週和家人一起做一件環保小事（自帶水壺、不用吸管）。」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7A3FB0"/>
        </w:rPr>
        <w:t>延伸</w:t>
      </w:r>
      <w:r>
        <w:rPr>
          <w:rFonts w:ascii="微軟正黑體" w:hAnsi="微軟正黑體" w:eastAsia="微軟正黑體"/>
        </w:rPr>
        <w:t>：可結合班級「減塑週」行動，把藝術連到真實生活的責任。</w:t>
      </w:r>
    </w:p>
    <w:p>
      <w:pPr>
        <w:jc w:val="center"/>
      </w:pPr>
      <w:r>
        <w:t>──────────────────────────────</w:t>
      </w:r>
    </w:p>
    <w:p>
      <w:pPr>
        <w:pStyle w:val="Heading1"/>
      </w:pPr>
      <w:r>
        <w:rPr>
          <w:rFonts w:ascii="微軟正黑體" w:hAnsi="微軟正黑體" w:eastAsia="微軟正黑體"/>
        </w:rPr>
        <w:t>🦋 作品 7｜毛毛蟲變蝴蝶（拼貼＋押花翅膀｜混媒）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20000" cy="4256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f-work-07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42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軟正黑體" w:hAnsi="微軟正黑體" w:eastAsia="微軟正黑體"/>
          <w:b/>
          <w:color w:val="7A3FB0"/>
        </w:rPr>
        <w:t>週次 W13–W14｜媒材：拼貼＋押花（混媒）｜生命主軸：人與生命</w:t>
      </w:r>
    </w:p>
    <w:p>
      <w:pPr>
        <w:pStyle w:val="Heading3"/>
      </w:pPr>
      <w:r>
        <w:rPr>
          <w:rFonts w:ascii="微軟正黑體" w:hAnsi="微軟正黑體" w:eastAsia="微軟正黑體"/>
        </w:rPr>
        <w:t>🎒 學生作品範例（小一 ／ 小二）</w:t>
      </w:r>
    </w:p>
    <w:p>
      <w:r>
        <w:rPr>
          <w:rFonts w:ascii="微軟正黑體" w:hAnsi="微軟正黑體" w:eastAsia="微軟正黑體"/>
          <w:b/>
          <w:color w:val="7A3FB0"/>
        </w:rPr>
        <w:t>小一範例</w:t>
      </w:r>
      <w:r>
        <w:rPr>
          <w:rFonts w:ascii="微軟正黑體" w:hAnsi="微軟正黑體" w:eastAsia="微軟正黑體"/>
        </w:rPr>
        <w:t>——毛毛蟲、繭、蝴蝶三階段清楚呈現，蝴蝶翅膀用押花對稱拼貼。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2970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-07-g1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9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軟正黑體" w:hAnsi="微軟正黑體" w:eastAsia="微軟正黑體"/>
          <w:b/>
          <w:color w:val="7A3FB0"/>
        </w:rPr>
        <w:t>小二範例</w:t>
      </w:r>
      <w:r>
        <w:rPr>
          <w:rFonts w:ascii="微軟正黑體" w:hAnsi="微軟正黑體" w:eastAsia="微軟正黑體"/>
        </w:rPr>
        <w:t>——加入大量花葉與草地，畫面層次更滿，蝴蝶與背景的花朵呼應更細緻。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2970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-07-g2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9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微軟正黑體" w:hAnsi="微軟正黑體" w:eastAsia="微軟正黑體"/>
        </w:rPr>
        <w:t>生命連結</w:t>
      </w:r>
    </w:p>
    <w:p>
      <w:r>
        <w:rPr>
          <w:rFonts w:ascii="微軟正黑體" w:hAnsi="微軟正黑體" w:eastAsia="微軟正黑體"/>
          <w:b/>
          <w:color w:val="7A3FB0"/>
        </w:rPr>
        <w:t>【成長蛻變・勇氣・希望】</w:t>
      </w:r>
      <w:r>
        <w:rPr>
          <w:rFonts w:ascii="微軟正黑體" w:hAnsi="微軟正黑體" w:eastAsia="微軟正黑體"/>
        </w:rPr>
        <w:t xml:space="preserve"> 毛毛蟲要在黑黑的繭裡等待，才能長出翅膀。提升孩子面對「改變、等待、長大」的勇氣與盼望。</w:t>
      </w:r>
    </w:p>
    <w:p>
      <w:pPr>
        <w:pStyle w:val="Heading2"/>
      </w:pPr>
      <w:r>
        <w:rPr>
          <w:rFonts w:ascii="微軟正黑體" w:hAnsi="微軟正黑體" w:eastAsia="微軟正黑體"/>
        </w:rPr>
        <w:t>第 1 堂（上課 100 分＋整理 20 分）｜毛毛蟲與繭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7A3FB0"/>
        </w:rPr>
        <w:t>① 心靈登陸</w:t>
      </w:r>
      <w:r>
        <w:rPr>
          <w:rFonts w:ascii="微軟正黑體" w:hAnsi="微軟正黑體" w:eastAsia="微軟正黑體"/>
        </w:rPr>
        <w:t>：繪本《好餓的毛毛蟲》或蝴蝶一生影片。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7A3FB0"/>
        </w:rPr>
        <w:t>② 技法魔法</w:t>
      </w:r>
      <w:r>
        <w:rPr>
          <w:rFonts w:ascii="微軟正黑體" w:hAnsi="微軟正黑體" w:eastAsia="微軟正黑體"/>
        </w:rPr>
        <w:t>：示範拼貼毛毛蟲（圓形色紙串接）＋用紙做一個「繭」。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7A3FB0"/>
        </w:rPr>
        <w:t>③ 沉浸創作</w:t>
      </w:r>
      <w:r>
        <w:rPr>
          <w:rFonts w:ascii="微軟正黑體" w:hAnsi="微軟正黑體" w:eastAsia="微軟正黑體"/>
        </w:rPr>
        <w:t>：做出「毛毛蟲」與「繭」，貼在畫面左半邊。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7A3FB0"/>
        </w:rPr>
        <w:t>④ 收心分享</w:t>
      </w:r>
      <w:r>
        <w:rPr>
          <w:rFonts w:ascii="微軟正黑體" w:hAnsi="微軟正黑體" w:eastAsia="微軟正黑體"/>
        </w:rPr>
        <w:t>：「你最近有沒有在等待、或在努力長大的事？」</w:t>
      </w:r>
    </w:p>
    <w:p>
      <w:pPr>
        <w:pStyle w:val="Heading2"/>
      </w:pPr>
      <w:r>
        <w:rPr>
          <w:rFonts w:ascii="微軟正黑體" w:hAnsi="微軟正黑體" w:eastAsia="微軟正黑體"/>
        </w:rPr>
        <w:t>第 2 堂（上課 100 分＋整理 20 分）｜破繭成蝶</w:t>
      </w:r>
    </w:p>
    <w:p>
      <w:pPr>
        <w:pStyle w:val="ListBullet"/>
      </w:pPr>
      <w:r>
        <w:rPr>
          <w:rFonts w:ascii="微軟正黑體" w:hAnsi="微軟正黑體" w:eastAsia="微軟正黑體"/>
        </w:rPr>
        <w:t>在畫面右半邊做一隻蝴蝶，</w:t>
      </w:r>
      <w:r>
        <w:rPr>
          <w:rFonts w:ascii="微軟正黑體" w:hAnsi="微軟正黑體" w:eastAsia="微軟正黑體"/>
          <w:b/>
          <w:color w:val="7A3FB0"/>
        </w:rPr>
        <w:t>翅膀用押花拼貼</w:t>
      </w:r>
      <w:r>
        <w:rPr>
          <w:rFonts w:ascii="微軟正黑體" w:hAnsi="微軟正黑體" w:eastAsia="微軟正黑體"/>
        </w:rPr>
        <w:t>（左右對稱，呼應曼陀羅的平衡）。</w:t>
      </w:r>
    </w:p>
    <w:p>
      <w:pPr>
        <w:pStyle w:val="ListBullet"/>
      </w:pPr>
      <w:r>
        <w:rPr>
          <w:rFonts w:ascii="微軟正黑體" w:hAnsi="微軟正黑體" w:eastAsia="微軟正黑體"/>
        </w:rPr>
        <w:t>完成「毛毛蟲 → 繭 → 蝴蝶」的成長三格故事。</w:t>
      </w:r>
    </w:p>
    <w:p>
      <w:pPr>
        <w:pStyle w:val="Heading2"/>
      </w:pPr>
      <w:r>
        <w:rPr>
          <w:rFonts w:ascii="微軟正黑體" w:hAnsi="微軟正黑體" w:eastAsia="微軟正黑體"/>
        </w:rPr>
        <w:t>💡 講師深度備忘錄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7A3FB0"/>
        </w:rPr>
        <w:t>觀察重點</w:t>
      </w:r>
      <w:r>
        <w:rPr>
          <w:rFonts w:ascii="微軟正黑體" w:hAnsi="微軟正黑體" w:eastAsia="微軟正黑體"/>
        </w:rPr>
        <w:t>：孩子做「繭（黑暗、等待）」這段時的情緒，是否急著跳過？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7A3FB0"/>
        </w:rPr>
        <w:t>對話引導</w:t>
      </w:r>
      <w:r>
        <w:rPr>
          <w:rFonts w:ascii="微軟正黑體" w:hAnsi="微軟正黑體" w:eastAsia="微軟正黑體"/>
        </w:rPr>
        <w:t>：「蝴蝶在繭裡看不到外面，只能相信自己會長出翅膀。你也有需要這種勇氣的事嗎？」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7A3FB0"/>
        </w:rPr>
        <w:t>生命提醒</w:t>
      </w:r>
      <w:r>
        <w:rPr>
          <w:rFonts w:ascii="微軟正黑體" w:hAnsi="微軟正黑體" w:eastAsia="微軟正黑體"/>
        </w:rPr>
        <w:t>：蛻變伴隨孤獨與等待，但終會換來翅膀——給孩子「改變是好事」的信心。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7A3FB0"/>
        </w:rPr>
        <w:t>混媒技巧</w:t>
      </w:r>
      <w:r>
        <w:rPr>
          <w:rFonts w:ascii="微軟正黑體" w:hAnsi="微軟正黑體" w:eastAsia="微軟正黑體"/>
        </w:rPr>
        <w:t>：押花做翅膀時，左右各放相似的花，練習「對稱」也是練習「平衡」。</w:t>
      </w:r>
    </w:p>
    <w:p>
      <w:pPr>
        <w:pStyle w:val="Heading3"/>
      </w:pPr>
      <w:r>
        <w:rPr>
          <w:rFonts w:ascii="微軟正黑體" w:hAnsi="微軟正黑體" w:eastAsia="微軟正黑體"/>
        </w:rPr>
        <w:t>📦 教學包補充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7A3FB0"/>
        </w:rPr>
        <w:t>材料（每人）</w:t>
      </w:r>
      <w:r>
        <w:rPr>
          <w:rFonts w:ascii="微軟正黑體" w:hAnsi="微軟正黑體" w:eastAsia="微軟正黑體"/>
        </w:rPr>
        <w:t>：長條或三格底紙、圓形色紙（毛毛蟲身體）、棉花或皺紋紙（繭）、押花（蝴蝶翅膀）、白膠、簽字筆。</w:t>
      </w:r>
      <w:r>
        <w:rPr>
          <w:rFonts w:ascii="微軟正黑體" w:hAnsi="微軟正黑體" w:eastAsia="微軟正黑體"/>
          <w:b/>
          <w:color w:val="7A3FB0"/>
        </w:rPr>
        <w:t>共用</w:t>
      </w:r>
      <w:r>
        <w:rPr>
          <w:rFonts w:ascii="微軟正黑體" w:hAnsi="微軟正黑體" w:eastAsia="微軟正黑體"/>
        </w:rPr>
        <w:t>：墊板、冷裱膜（保護翅膀，選用）。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7A3FB0"/>
        </w:rPr>
        <w:t>引導繪本／媒材</w:t>
      </w:r>
      <w:r>
        <w:rPr>
          <w:rFonts w:ascii="微軟正黑體" w:hAnsi="微軟正黑體" w:eastAsia="微軟正黑體"/>
        </w:rPr>
        <w:t>：《好餓的毛毛蟲》《我變成一隻噴火龍了》、蝴蝶一生短片。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7A3FB0"/>
        </w:rPr>
        <w:t>作品存放與跨週銜接</w:t>
      </w:r>
      <w:r>
        <w:rPr>
          <w:rFonts w:ascii="微軟正黑體" w:hAnsi="微軟正黑體" w:eastAsia="微軟正黑體"/>
        </w:rPr>
        <w:t>：押花翅膀脆弱，第 1 堂完成毛毛蟲與繭後平放收存；第 2 堂貼蝴蝶翅膀，完成後</w:t>
      </w:r>
      <w:r>
        <w:rPr>
          <w:rFonts w:ascii="微軟正黑體" w:hAnsi="微軟正黑體" w:eastAsia="微軟正黑體"/>
          <w:b/>
          <w:color w:val="7A3FB0"/>
        </w:rPr>
        <w:t>平放或護貝</w:t>
      </w:r>
      <w:r>
        <w:rPr>
          <w:rFonts w:ascii="微軟正黑體" w:hAnsi="微軟正黑體" w:eastAsia="微軟正黑體"/>
        </w:rPr>
        <w:t>避免翹翅。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7A3FB0"/>
        </w:rPr>
        <w:t>回家對話小卡</w:t>
      </w:r>
      <w:r>
        <w:rPr>
          <w:rFonts w:ascii="微軟正黑體" w:hAnsi="微軟正黑體" w:eastAsia="微軟正黑體"/>
        </w:rPr>
        <w:t>：「最近有沒有一件事，你正在努力長大、或在耐心等待？做這件事需要什麼樣的勇氣？」</w:t>
      </w:r>
    </w:p>
    <w:p>
      <w:pPr>
        <w:jc w:val="center"/>
      </w:pPr>
      <w:r>
        <w:t>──────────────────────────────</w:t>
      </w:r>
    </w:p>
    <w:p>
      <w:pPr>
        <w:pStyle w:val="Heading1"/>
      </w:pPr>
      <w:r>
        <w:rPr>
          <w:rFonts w:ascii="微軟正黑體" w:hAnsi="微軟正黑體" w:eastAsia="微軟正黑體"/>
        </w:rPr>
        <w:t>🌳 作品 8｜我的生命樹（全混合媒材．總結）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20000" cy="4256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f-work-0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42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軟正黑體" w:hAnsi="微軟正黑體" w:eastAsia="微軟正黑體"/>
          <w:b/>
          <w:color w:val="7A3FB0"/>
        </w:rPr>
        <w:t>週次 W15–W16｜媒材：繪畫＋紙黏土＋押花＋拼貼（四媒材整合）｜生命主軸：人與生命</w:t>
      </w:r>
    </w:p>
    <w:p>
      <w:pPr>
        <w:pStyle w:val="Heading3"/>
      </w:pPr>
      <w:r>
        <w:rPr>
          <w:rFonts w:ascii="微軟正黑體" w:hAnsi="微軟正黑體" w:eastAsia="微軟正黑體"/>
        </w:rPr>
        <w:t>🎒 學生作品範例（小一 ／ 小二）</w:t>
      </w:r>
    </w:p>
    <w:p>
      <w:r>
        <w:rPr>
          <w:rFonts w:ascii="微軟正黑體" w:hAnsi="微軟正黑體" w:eastAsia="微軟正黑體"/>
          <w:b/>
          <w:color w:val="7A3FB0"/>
        </w:rPr>
        <w:t>小一範例</w:t>
      </w:r>
      <w:r>
        <w:rPr>
          <w:rFonts w:ascii="微軟正黑體" w:hAnsi="微軟正黑體" w:eastAsia="微軟正黑體"/>
        </w:rPr>
        <w:t>——以一棵有「根、幹、花、果」的大樹為主，根部清楚伸展，象徵被支撐著長大。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3168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-08-g1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16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軟正黑體" w:hAnsi="微軟正黑體" w:eastAsia="微軟正黑體"/>
          <w:b/>
          <w:color w:val="7A3FB0"/>
        </w:rPr>
        <w:t>小二範例</w:t>
      </w:r>
      <w:r>
        <w:rPr>
          <w:rFonts w:ascii="微軟正黑體" w:hAnsi="微軟正黑體" w:eastAsia="微軟正黑體"/>
        </w:rPr>
        <w:t>——在生命樹下加上「支撐我的家人」具象人物，畫面更完整地說出「我是被很多愛圍繞著」。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2970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-08-g2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9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微軟正黑體" w:hAnsi="微軟正黑體" w:eastAsia="微軟正黑體"/>
        </w:rPr>
        <w:t>生命連結</w:t>
      </w:r>
    </w:p>
    <w:p>
      <w:r>
        <w:rPr>
          <w:rFonts w:ascii="微軟正黑體" w:hAnsi="微軟正黑體" w:eastAsia="微軟正黑體"/>
          <w:b/>
          <w:color w:val="7A3FB0"/>
        </w:rPr>
        <w:t>【統整・感恩・夢想・生命的圓滿】</w:t>
      </w:r>
      <w:r>
        <w:rPr>
          <w:rFonts w:ascii="微軟正黑體" w:hAnsi="微軟正黑體" w:eastAsia="微軟正黑體"/>
        </w:rPr>
        <w:t xml:space="preserve"> 一棵樹有看不見的根、穩穩的幹、向上的枝、開花結果。這是 16 週的總結：</w:t>
      </w:r>
      <w:r>
        <w:rPr>
          <w:rFonts w:ascii="微軟正黑體" w:hAnsi="微軟正黑體" w:eastAsia="微軟正黑體"/>
          <w:b/>
          <w:color w:val="7A3FB0"/>
        </w:rPr>
        <w:t>我從哪裡來、我靠誰支撐、我想長成什麼樣子</w:t>
      </w:r>
      <w:r>
        <w:rPr>
          <w:rFonts w:ascii="微軟正黑體" w:hAnsi="微軟正黑體" w:eastAsia="微軟正黑體"/>
        </w:rPr>
        <w:t>。</w:t>
      </w:r>
    </w:p>
    <w:p>
      <w:pPr>
        <w:pStyle w:val="Heading2"/>
      </w:pPr>
      <w:r>
        <w:rPr>
          <w:rFonts w:ascii="微軟正黑體" w:hAnsi="微軟正黑體" w:eastAsia="微軟正黑體"/>
        </w:rPr>
        <w:t>第 1 堂（上課 100 分＋整理 20 分）｜畫出我的樹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7A3FB0"/>
        </w:rPr>
        <w:t>① 心靈登陸</w:t>
      </w:r>
      <w:r>
        <w:rPr>
          <w:rFonts w:ascii="微軟正黑體" w:hAnsi="微軟正黑體" w:eastAsia="微軟正黑體"/>
        </w:rPr>
        <w:t>：回顧前 7 件作品的照片牆——「這 16 週，你最喜歡哪一件？你長大了什麼？」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7A3FB0"/>
        </w:rPr>
        <w:t>② 技法魔法</w:t>
      </w:r>
      <w:r>
        <w:rPr>
          <w:rFonts w:ascii="微軟正黑體" w:hAnsi="微軟正黑體" w:eastAsia="微軟正黑體"/>
        </w:rPr>
        <w:t>：示範畫 / 拼貼一棵大樹的根、幹、枝。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7A3FB0"/>
        </w:rPr>
        <w:t>③ 沉浸創作</w:t>
      </w:r>
      <w:r>
        <w:rPr>
          <w:rFonts w:ascii="微軟正黑體" w:hAnsi="微軟正黑體" w:eastAsia="微軟正黑體"/>
        </w:rPr>
        <w:t>：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7A3FB0"/>
        </w:rPr>
        <w:t>根</w:t>
      </w:r>
      <w:r>
        <w:rPr>
          <w:rFonts w:ascii="微軟正黑體" w:hAnsi="微軟正黑體" w:eastAsia="微軟正黑體"/>
        </w:rPr>
        <w:t>（拼貼）：寫 / 貼上「支撐我的人」（家人、老師、朋友）。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7A3FB0"/>
        </w:rPr>
        <w:t>幹 / 枝</w:t>
      </w:r>
      <w:r>
        <w:rPr>
          <w:rFonts w:ascii="微軟正黑體" w:hAnsi="微軟正黑體" w:eastAsia="微軟正黑體"/>
        </w:rPr>
        <w:t>（繪畫）：畫出主幹。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7A3FB0"/>
        </w:rPr>
        <w:t>④ 收心分享</w:t>
      </w:r>
      <w:r>
        <w:rPr>
          <w:rFonts w:ascii="微軟正黑體" w:hAnsi="微軟正黑體" w:eastAsia="微軟正黑體"/>
        </w:rPr>
        <w:t>：「你的根上有誰？」</w:t>
      </w:r>
    </w:p>
    <w:p>
      <w:pPr>
        <w:pStyle w:val="Heading2"/>
      </w:pPr>
      <w:r>
        <w:rPr>
          <w:rFonts w:ascii="微軟正黑體" w:hAnsi="微軟正黑體" w:eastAsia="微軟正黑體"/>
        </w:rPr>
        <w:t>第 2 堂（上課 100 分＋整理 20 分）｜開花、結果、許願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7A3FB0"/>
        </w:rPr>
        <w:t>葉與花</w:t>
      </w:r>
      <w:r>
        <w:rPr>
          <w:rFonts w:ascii="微軟正黑體" w:hAnsi="微軟正黑體" w:eastAsia="微軟正黑體"/>
        </w:rPr>
        <w:t>（押花）：貼上押花當樹葉、花朵——「我擁有的美好」。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7A3FB0"/>
        </w:rPr>
        <w:t>果實</w:t>
      </w:r>
      <w:r>
        <w:rPr>
          <w:rFonts w:ascii="微軟正黑體" w:hAnsi="微軟正黑體" w:eastAsia="微軟正黑體"/>
        </w:rPr>
        <w:t>（紙黏土）：捏小果實，每顆寫一個「我的夢想 / 我想成為的人」。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7A3FB0"/>
        </w:rPr>
        <w:t>總結儀式</w:t>
      </w:r>
      <w:r>
        <w:rPr>
          <w:rFonts w:ascii="微軟正黑體" w:hAnsi="微軟正黑體" w:eastAsia="微軟正黑體"/>
        </w:rPr>
        <w:t>：每個孩子介紹自己的生命樹，老師頒「生命花園小園丁」證書。</w:t>
      </w:r>
    </w:p>
    <w:p>
      <w:pPr>
        <w:pStyle w:val="Heading2"/>
      </w:pPr>
      <w:r>
        <w:rPr>
          <w:rFonts w:ascii="微軟正黑體" w:hAnsi="微軟正黑體" w:eastAsia="微軟正黑體"/>
        </w:rPr>
        <w:t>💡 講師深度備忘錄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7A3FB0"/>
        </w:rPr>
        <w:t>觀察重點</w:t>
      </w:r>
      <w:r>
        <w:rPr>
          <w:rFonts w:ascii="微軟正黑體" w:hAnsi="微軟正黑體" w:eastAsia="微軟正黑體"/>
        </w:rPr>
        <w:t>：根的部分孩子寫了誰？果實（夢想）是務實還是天馬行空？都珍貴。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7A3FB0"/>
        </w:rPr>
        <w:t>對話引導</w:t>
      </w:r>
      <w:r>
        <w:rPr>
          <w:rFonts w:ascii="微軟正黑體" w:hAnsi="微軟正黑體" w:eastAsia="微軟正黑體"/>
        </w:rPr>
        <w:t>：「這棵樹再過 10 年會長成什麼樣子？那時候的你在做什麼？」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7A3FB0"/>
        </w:rPr>
        <w:t>生命提醒</w:t>
      </w:r>
      <w:r>
        <w:rPr>
          <w:rFonts w:ascii="微軟正黑體" w:hAnsi="微軟正黑體" w:eastAsia="微軟正黑體"/>
        </w:rPr>
        <w:t>：總結不在於作品多完美，而在於孩子能說出「我是被很多愛支撐著長大的」。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7A3FB0"/>
        </w:rPr>
        <w:t>展覽建議</w:t>
      </w:r>
      <w:r>
        <w:rPr>
          <w:rFonts w:ascii="微軟正黑體" w:hAnsi="微軟正黑體" w:eastAsia="微軟正黑體"/>
        </w:rPr>
        <w:t>：把 8 件作品一起佈展成「生命花園」，邀請家長來看，讓孩子當小小導覽員。</w:t>
      </w:r>
    </w:p>
    <w:p>
      <w:pPr>
        <w:pStyle w:val="Heading3"/>
      </w:pPr>
      <w:r>
        <w:rPr>
          <w:rFonts w:ascii="微軟正黑體" w:hAnsi="微軟正黑體" w:eastAsia="微軟正黑體"/>
        </w:rPr>
        <w:t>📦 教學包補充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7A3FB0"/>
        </w:rPr>
        <w:t>材料（每人）</w:t>
      </w:r>
      <w:r>
        <w:rPr>
          <w:rFonts w:ascii="微軟正黑體" w:hAnsi="微軟正黑體" w:eastAsia="微軟正黑體"/>
        </w:rPr>
        <w:t>：4 開厚卡、顏料／蠟筆、色紙（樹根）、押花（葉與花）、紙黏土（果實）、白膠、簽字筆、掛繩或緞帶。</w:t>
      </w:r>
      <w:r>
        <w:rPr>
          <w:rFonts w:ascii="微軟正黑體" w:hAnsi="微軟正黑體" w:eastAsia="微軟正黑體"/>
          <w:b/>
          <w:color w:val="7A3FB0"/>
        </w:rPr>
        <w:t>共用</w:t>
      </w:r>
      <w:r>
        <w:rPr>
          <w:rFonts w:ascii="微軟正黑體" w:hAnsi="微軟正黑體" w:eastAsia="微軟正黑體"/>
        </w:rPr>
        <w:t>：前 7 件作品照片牆、「生命花園小園丁」證書（老師預製）。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7A3FB0"/>
        </w:rPr>
        <w:t>引導繪本／媒材</w:t>
      </w:r>
      <w:r>
        <w:rPr>
          <w:rFonts w:ascii="微軟正黑體" w:hAnsi="微軟正黑體" w:eastAsia="微軟正黑體"/>
        </w:rPr>
        <w:t>：《愛心樹》《小種子長大了》、回顧前 7 週的作品照片。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7A3FB0"/>
        </w:rPr>
        <w:t>作品存放與跨週銜接</w:t>
      </w:r>
      <w:r>
        <w:rPr>
          <w:rFonts w:ascii="微軟正黑體" w:hAnsi="微軟正黑體" w:eastAsia="微軟正黑體"/>
        </w:rPr>
        <w:t>：混媒、體積較大，第 1 堂根幹完成後平放陰乾；第 2 堂加花、果與許願，</w:t>
      </w:r>
      <w:r>
        <w:rPr>
          <w:rFonts w:ascii="微軟正黑體" w:hAnsi="微軟正黑體" w:eastAsia="微軟正黑體"/>
          <w:b/>
          <w:color w:val="7A3FB0"/>
        </w:rPr>
        <w:t>作為成果展主視覺</w:t>
      </w:r>
      <w:r>
        <w:rPr>
          <w:rFonts w:ascii="微軟正黑體" w:hAnsi="微軟正黑體" w:eastAsia="微軟正黑體"/>
        </w:rPr>
        <w:t>集中佈展。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7A3FB0"/>
        </w:rPr>
        <w:t>回家對話小卡</w:t>
      </w:r>
      <w:r>
        <w:rPr>
          <w:rFonts w:ascii="微軟正黑體" w:hAnsi="微軟正黑體" w:eastAsia="微軟正黑體"/>
        </w:rPr>
        <w:t>：「你的生命樹『根』上有誰在支撐你？樹上的『果實』寫了什麼夢想？」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7A3FB0"/>
        </w:rPr>
        <w:t>總結儀式</w:t>
      </w:r>
      <w:r>
        <w:rPr>
          <w:rFonts w:ascii="微軟正黑體" w:hAnsi="微軟正黑體" w:eastAsia="微軟正黑體"/>
        </w:rPr>
        <w:t>：完成後逐一上台介紹生命樹，老師頒「生命花園小園丁」證書，為 16 週畫下圓滿句點。</w:t>
      </w:r>
    </w:p>
    <w:p>
      <w:pPr>
        <w:jc w:val="center"/>
      </w:pPr>
      <w:r>
        <w:t>──────────────────────────────</w:t>
      </w:r>
    </w:p>
    <w:p>
      <w:pPr>
        <w:pStyle w:val="Heading1"/>
      </w:pPr>
      <w:r>
        <w:rPr>
          <w:rFonts w:ascii="微軟正黑體" w:hAnsi="微軟正黑體" w:eastAsia="微軟正黑體"/>
        </w:rPr>
        <w:t>六、教學通則與注意事項（小一、小二專用）</w:t>
      </w:r>
    </w:p>
    <w:p>
      <w:pPr>
        <w:pStyle w:val="Heading2"/>
      </w:pPr>
      <w:r>
        <w:rPr>
          <w:rFonts w:ascii="微軟正黑體" w:hAnsi="微軟正黑體" w:eastAsia="微軟正黑體"/>
        </w:rPr>
        <w:t>安全</w:t>
      </w:r>
    </w:p>
    <w:p>
      <w:pPr>
        <w:pStyle w:val="ListBullet"/>
      </w:pPr>
      <w:r>
        <w:rPr>
          <w:rFonts w:ascii="微軟正黑體" w:hAnsi="微軟正黑體" w:eastAsia="微軟正黑體"/>
        </w:rPr>
        <w:t>所有媒材選</w:t>
      </w:r>
      <w:r>
        <w:rPr>
          <w:rFonts w:ascii="微軟正黑體" w:hAnsi="微軟正黑體" w:eastAsia="微軟正黑體"/>
          <w:b/>
          <w:color w:val="7A3FB0"/>
        </w:rPr>
        <w:t>無毒、符合 CNS / 歐盟安全標章</w:t>
      </w:r>
      <w:r>
        <w:rPr>
          <w:rFonts w:ascii="微軟正黑體" w:hAnsi="微軟正黑體" w:eastAsia="微軟正黑體"/>
        </w:rPr>
        <w:t>；紙黏土選好搓不黏手款。</w:t>
      </w:r>
    </w:p>
    <w:p>
      <w:pPr>
        <w:pStyle w:val="ListBullet"/>
      </w:pPr>
      <w:r>
        <w:rPr>
          <w:rFonts w:ascii="微軟正黑體" w:hAnsi="微軟正黑體" w:eastAsia="微軟正黑體"/>
        </w:rPr>
        <w:t>鈕扣、緞帶、押花等小物注意</w:t>
      </w:r>
      <w:r>
        <w:rPr>
          <w:rFonts w:ascii="微軟正黑體" w:hAnsi="微軟正黑體" w:eastAsia="微軟正黑體"/>
          <w:b/>
          <w:color w:val="7A3FB0"/>
        </w:rPr>
        <w:t>誤食 / 過敏</w:t>
      </w:r>
      <w:r>
        <w:rPr>
          <w:rFonts w:ascii="微軟正黑體" w:hAnsi="微軟正黑體" w:eastAsia="微軟正黑體"/>
        </w:rPr>
        <w:t>；護貝、剪裁由老師協助。</w:t>
      </w:r>
    </w:p>
    <w:p>
      <w:pPr>
        <w:pStyle w:val="ListBullet"/>
      </w:pPr>
      <w:r>
        <w:rPr>
          <w:rFonts w:ascii="微軟正黑體" w:hAnsi="微軟正黑體" w:eastAsia="微軟正黑體"/>
        </w:rPr>
        <w:t>顏料區鋪桌墊、備圍裙與濕紙巾，建立「弄髒沒關係、會收拾」的安心氛圍。</w:t>
      </w:r>
    </w:p>
    <w:p>
      <w:pPr>
        <w:pStyle w:val="Heading2"/>
      </w:pPr>
      <w:r>
        <w:rPr>
          <w:rFonts w:ascii="微軟正黑體" w:hAnsi="微軟正黑體" w:eastAsia="微軟正黑體"/>
        </w:rPr>
        <w:t>專注力與班級經營</w:t>
      </w:r>
    </w:p>
    <w:p>
      <w:pPr>
        <w:pStyle w:val="ListBullet"/>
      </w:pPr>
      <w:r>
        <w:rPr>
          <w:rFonts w:ascii="微軟正黑體" w:hAnsi="微軟正黑體" w:eastAsia="微軟正黑體"/>
        </w:rPr>
        <w:t>單一活動 ≤ 20 分鐘，中間安排「動一動」伸展，避免久坐失焦。</w:t>
      </w:r>
    </w:p>
    <w:p>
      <w:pPr>
        <w:pStyle w:val="ListBullet"/>
      </w:pPr>
      <w:r>
        <w:rPr>
          <w:rFonts w:ascii="微軟正黑體" w:hAnsi="微軟正黑體" w:eastAsia="微軟正黑體"/>
        </w:rPr>
        <w:t>用「魔法口令 / 收心鈴」做段落切換，孩子知道「要換下一件事了」。</w:t>
      </w:r>
    </w:p>
    <w:p>
      <w:pPr>
        <w:pStyle w:val="ListBullet"/>
      </w:pPr>
      <w:r>
        <w:rPr>
          <w:rFonts w:ascii="微軟正黑體" w:hAnsi="微軟正黑體" w:eastAsia="微軟正黑體"/>
        </w:rPr>
        <w:t>示範時</w:t>
      </w:r>
      <w:r>
        <w:rPr>
          <w:rFonts w:ascii="微軟正黑體" w:hAnsi="微軟正黑體" w:eastAsia="微軟正黑體"/>
          <w:b/>
          <w:color w:val="7A3FB0"/>
        </w:rPr>
        <w:t>誇張、好玩、步驟少</w:t>
      </w:r>
      <w:r>
        <w:rPr>
          <w:rFonts w:ascii="微軟正黑體" w:hAnsi="微軟正黑體" w:eastAsia="微軟正黑體"/>
        </w:rPr>
        <w:t>；口訣化（如「搓搓搓、壓壓壓」）。</w:t>
      </w:r>
    </w:p>
    <w:p>
      <w:pPr>
        <w:pStyle w:val="Heading2"/>
      </w:pPr>
      <w:r>
        <w:rPr>
          <w:rFonts w:ascii="微軟正黑體" w:hAnsi="微軟正黑體" w:eastAsia="微軟正黑體"/>
        </w:rPr>
        <w:t>評量（不打分數，重歷程）</w:t>
      </w:r>
    </w:p>
    <w:p>
      <w:pPr>
        <w:pStyle w:val="ListBullet"/>
      </w:pPr>
      <w:r>
        <w:rPr>
          <w:rFonts w:ascii="微軟正黑體" w:hAnsi="微軟正黑體" w:eastAsia="微軟正黑體"/>
        </w:rPr>
        <w:t>以</w:t>
      </w:r>
      <w:r>
        <w:rPr>
          <w:rFonts w:ascii="微軟正黑體" w:hAnsi="微軟正黑體" w:eastAsia="微軟正黑體"/>
          <w:b/>
          <w:color w:val="7A3FB0"/>
        </w:rPr>
        <w:t>歷程檔案</w:t>
      </w:r>
      <w:r>
        <w:rPr>
          <w:rFonts w:ascii="微軟正黑體" w:hAnsi="微軟正黑體" w:eastAsia="微軟正黑體"/>
        </w:rPr>
        <w:t>記錄：每件作品拍照 + 老師一句觀察 + 孩子一句話。</w:t>
      </w:r>
    </w:p>
    <w:p>
      <w:pPr>
        <w:pStyle w:val="ListBullet"/>
      </w:pPr>
      <w:r>
        <w:rPr>
          <w:rFonts w:ascii="微軟正黑體" w:hAnsi="微軟正黑體" w:eastAsia="微軟正黑體"/>
        </w:rPr>
        <w:t>評量焦點：是否投入、是否願意分享、是否在過程中有「我做得到」的時刻。</w:t>
      </w:r>
    </w:p>
    <w:p>
      <w:pPr>
        <w:pStyle w:val="Heading2"/>
      </w:pPr>
      <w:r>
        <w:rPr>
          <w:rFonts w:ascii="微軟正黑體" w:hAnsi="微軟正黑體" w:eastAsia="微軟正黑體"/>
        </w:rPr>
        <w:t>親師延伸</w:t>
      </w:r>
    </w:p>
    <w:p>
      <w:pPr>
        <w:pStyle w:val="ListBullet"/>
      </w:pPr>
      <w:r>
        <w:rPr>
          <w:rFonts w:ascii="微軟正黑體" w:hAnsi="微軟正黑體" w:eastAsia="微軟正黑體"/>
        </w:rPr>
        <w:t>每件作品附一張「</w:t>
      </w:r>
      <w:r>
        <w:rPr>
          <w:rFonts w:ascii="微軟正黑體" w:hAnsi="微軟正黑體" w:eastAsia="微軟正黑體"/>
          <w:b/>
          <w:color w:val="7A3FB0"/>
        </w:rPr>
        <w:t>回家對話小卡</w:t>
      </w:r>
      <w:r>
        <w:rPr>
          <w:rFonts w:ascii="微軟正黑體" w:hAnsi="微軟正黑體" w:eastAsia="微軟正黑體"/>
        </w:rPr>
        <w:t>」，給家長一個問句（如：「請孩子介紹他的生命樹」），把生命教育延伸回家庭。</w:t>
      </w:r>
    </w:p>
    <w:p>
      <w:pPr>
        <w:jc w:val="center"/>
      </w:pPr>
      <w:r>
        <w:t>──────────────────────────────</w:t>
      </w:r>
    </w:p>
    <w:p>
      <w:pPr>
        <w:pStyle w:val="Heading1"/>
      </w:pPr>
      <w:r>
        <w:rPr>
          <w:rFonts w:ascii="微軟正黑體" w:hAnsi="微軟正黑體" w:eastAsia="微軟正黑體"/>
        </w:rPr>
        <w:t>七、總材料清單（16 週）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6A4FB6"/>
          </w:tcPr>
          <w:p>
            <w:r>
              <w:rPr>
                <w:b/>
                <w:color w:val="FFFFFF"/>
              </w:rPr>
            </w:r>
            <w:r>
              <w:rPr>
                <w:rFonts w:ascii="微軟正黑體" w:hAnsi="微軟正黑體" w:eastAsia="微軟正黑體"/>
                <w:b/>
                <w:color w:val="FFFFFF"/>
              </w:rPr>
              <w:t>類別</w:t>
            </w:r>
          </w:p>
        </w:tc>
        <w:tc>
          <w:tcPr>
            <w:tcW w:type="dxa" w:w="4320"/>
            <w:shd w:val="clear" w:fill="6A4FB6"/>
          </w:tcPr>
          <w:p>
            <w:r>
              <w:rPr>
                <w:b/>
                <w:color w:val="FFFFFF"/>
              </w:rPr>
            </w:r>
            <w:r>
              <w:rPr>
                <w:rFonts w:ascii="微軟正黑體" w:hAnsi="微軟正黑體" w:eastAsia="微軟正黑體"/>
                <w:b/>
                <w:color w:val="FFFFFF"/>
              </w:rPr>
              <w:t>品項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</w:rPr>
              <w:t>繪畫</w:t>
            </w:r>
          </w:p>
        </w:tc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</w:rPr>
              <w:t>蠟筆、廣告顏料 / 水彩、水彩筆、調色盤、圖畫紙 / 厚卡紙、書籤卡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</w:rPr>
              <w:t>紙黏土</w:t>
            </w:r>
          </w:p>
        </w:tc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</w:rPr>
              <w:t>無毒輕質紙黏土（多色）、黏土工具組、牙籤、白膠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</w:rPr>
              <w:t>押花</w:t>
            </w:r>
          </w:p>
        </w:tc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</w:rPr>
              <w:t>各式押花 / 押葉（事先壓製或現場壓製）、鑷子、護貝膜 / 透明膠膜、緞帶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</w:rPr>
              <w:t>拼貼</w:t>
            </w:r>
          </w:p>
        </w:tc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</w:rPr>
              <w:t>色紙、雜誌 / 廣告紙、安全剪刀、口紅膠 / 白膠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</w:rPr>
              <w:t>裝飾</w:t>
            </w:r>
          </w:p>
        </w:tc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</w:rPr>
              <w:t>鈕扣、小布料、亮片、麻繩、小木牌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</w:rPr>
              <w:t>環境</w:t>
            </w:r>
          </w:p>
        </w:tc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</w:rPr>
              <w:t>桌墊、圍裙、濕紙巾、陰乾架、展覽用展板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</w:t>
      </w:r>
    </w:p>
    <w:p>
      <w:pPr>
        <w:pStyle w:val="Heading1"/>
      </w:pPr>
      <w:r>
        <w:rPr>
          <w:rFonts w:ascii="微軟正黑體" w:hAnsi="微軟正黑體" w:eastAsia="微軟正黑體"/>
        </w:rPr>
        <w:t>附錄 A｜16 週學期行事曆與行前重點</w:t>
      </w:r>
    </w:p>
    <w:p>
      <w:pPr>
        <w:ind w:left="283"/>
      </w:pPr>
      <w:r>
        <w:rPr>
          <w:rFonts w:ascii="微軟正黑體" w:hAnsi="微軟正黑體" w:eastAsia="微軟正黑體"/>
          <w:i/>
        </w:rPr>
        <w:t>「★」＝該堂有作品需</w:t>
      </w:r>
      <w:r>
        <w:rPr>
          <w:rFonts w:ascii="微軟正黑體" w:hAnsi="微軟正黑體" w:eastAsia="微軟正黑體"/>
          <w:b/>
          <w:i/>
          <w:color w:val="7A3FB0"/>
        </w:rPr>
        <w:t>陰乾跨週</w:t>
      </w:r>
      <w:r>
        <w:rPr>
          <w:rFonts w:ascii="微軟正黑體" w:hAnsi="微軟正黑體" w:eastAsia="微軟正黑體"/>
          <w:i/>
        </w:rPr>
        <w:t>，下週才能接續；「☂」＝需備天氣／場地替代方案。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6A4FB6"/>
          </w:tcPr>
          <w:p>
            <w:r>
              <w:rPr>
                <w:b/>
                <w:color w:val="FFFFFF"/>
              </w:rPr>
            </w:r>
            <w:r>
              <w:rPr>
                <w:rFonts w:ascii="微軟正黑體" w:hAnsi="微軟正黑體" w:eastAsia="微軟正黑體"/>
                <w:b/>
                <w:color w:val="FFFFFF"/>
              </w:rPr>
              <w:t>週次</w:t>
            </w:r>
          </w:p>
        </w:tc>
        <w:tc>
          <w:tcPr>
            <w:tcW w:type="dxa" w:w="2880"/>
            <w:shd w:val="clear" w:fill="6A4FB6"/>
          </w:tcPr>
          <w:p>
            <w:r>
              <w:rPr>
                <w:b/>
                <w:color w:val="FFFFFF"/>
              </w:rPr>
            </w:r>
            <w:r>
              <w:rPr>
                <w:rFonts w:ascii="微軟正黑體" w:hAnsi="微軟正黑體" w:eastAsia="微軟正黑體"/>
                <w:b/>
                <w:color w:val="FFFFFF"/>
              </w:rPr>
              <w:t>進度</w:t>
            </w:r>
          </w:p>
        </w:tc>
        <w:tc>
          <w:tcPr>
            <w:tcW w:type="dxa" w:w="2880"/>
            <w:shd w:val="clear" w:fill="6A4FB6"/>
          </w:tcPr>
          <w:p>
            <w:r>
              <w:rPr>
                <w:b/>
                <w:color w:val="FFFFFF"/>
              </w:rPr>
            </w:r>
            <w:r>
              <w:rPr>
                <w:rFonts w:ascii="微軟正黑體" w:hAnsi="微軟正黑體" w:eastAsia="微軟正黑體"/>
                <w:b/>
                <w:color w:val="FFFFFF"/>
              </w:rPr>
              <w:t>講師行前重點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  <w:b/>
                <w:color w:val="7A3FB0"/>
              </w:rPr>
              <w:t>開課前 2–3 週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採購、壓製押花、教室佈置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押花至少提前 2–3 週壓製；採買清單見附錄 D；佈置作品陰乾區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W1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作品 1-1 我的魔法小宇宙（畫星球）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備濕畫底紙、圓形描板；資料夾貼名字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W2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作品 1-2（點星完成）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備白色點筆／牙刷噴點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W3 ★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作品 2-1 種子寶寶的家（塑形）→陰乾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預留陰乾盤；提醒「下週才上色」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W4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作品 2-2（乾刷上色＋押花）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確認上週作品已乾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W5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作品 3-1 手牽手好朋友（撕貼）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備多色色紙、底紙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W6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作品 3-2（合作友誼鏈）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備長條壁報；規劃貼牆位置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W7 ★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作品 4-1 溫暖小屋（結構）→陰乾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備紙盒底板；陰乾托盤要穩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W8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作品 4-2（上色佈置）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⚠️ 熱熔槍僅老師操作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W9 ☂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作品 5-1 大自然書籤（尋寶／壓花）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勘查戶外場地；雨天改用現成押花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W10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作品 5-2（排花、護貝、穿緞帶）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備護貝膜、打孔器、緞帶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W11 ★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作品 6-1 海底好朋友（畫背景）→陰乾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背景裱厚卡；黏土生物另盤陰乾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W12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作品 6-2（上色組合＋環保宣言）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備泡棉膠、吹風機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W13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作品 7-1 毛毛蟲與繭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備圓形色紙、棉花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W14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作品 7-2 破繭成蝶（押花翅膀）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備押花、墊板；完成後平放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W15 ★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作品 8-1 生命樹（根、幹）→陰乾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準備前 7 件作品照片牆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W16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作品 8-2（花、果、許願）＋</w:t>
            </w:r>
            <w:r>
              <w:rPr>
                <w:rFonts w:ascii="微軟正黑體" w:hAnsi="微軟正黑體" w:eastAsia="微軟正黑體"/>
                <w:b/>
                <w:color w:val="7A3FB0"/>
              </w:rPr>
              <w:t>成果展＋頒證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預製證書；佈展與邀請家長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</w:t>
      </w:r>
    </w:p>
    <w:p>
      <w:pPr>
        <w:pStyle w:val="Heading1"/>
      </w:pPr>
      <w:r>
        <w:rPr>
          <w:rFonts w:ascii="微軟正黑體" w:hAnsi="微軟正黑體" w:eastAsia="微軟正黑體"/>
        </w:rPr>
        <w:t>附錄 B｜講師每堂行前準備清單（通用）</w:t>
      </w:r>
    </w:p>
    <w:p>
      <w:r>
        <w:rPr>
          <w:rFonts w:ascii="微軟正黑體" w:hAnsi="微軟正黑體" w:eastAsia="微軟正黑體"/>
          <w:b/>
          <w:color w:val="7A3FB0"/>
        </w:rPr>
        <w:t>前一天</w:t>
      </w:r>
    </w:p>
    <w:p>
      <w:pPr>
        <w:pStyle w:val="ListBullet"/>
      </w:pPr>
      <w:r>
        <w:rPr>
          <w:rFonts w:ascii="微軟正黑體" w:hAnsi="微軟正黑體" w:eastAsia="微軟正黑體"/>
        </w:rPr>
        <w:t>[ ] 確認本堂材料數量（依出席人數＋2 份備用）</w:t>
      </w:r>
    </w:p>
    <w:p>
      <w:pPr>
        <w:pStyle w:val="ListBullet"/>
      </w:pPr>
      <w:r>
        <w:rPr>
          <w:rFonts w:ascii="微軟正黑體" w:hAnsi="微軟正黑體" w:eastAsia="微軟正黑體"/>
        </w:rPr>
        <w:t>[ ] 確認上週需陰乾的作品已乾、可接續</w:t>
      </w:r>
    </w:p>
    <w:p>
      <w:pPr>
        <w:pStyle w:val="ListBullet"/>
      </w:pPr>
      <w:r>
        <w:rPr>
          <w:rFonts w:ascii="微軟正黑體" w:hAnsi="微軟正黑體" w:eastAsia="微軟正黑體"/>
        </w:rPr>
        <w:t>[ ] 預讀本堂「生命連結」與對話引導語，準備繪本／影片</w:t>
      </w:r>
    </w:p>
    <w:p>
      <w:pPr>
        <w:pStyle w:val="ListBullet"/>
      </w:pPr>
      <w:r>
        <w:rPr>
          <w:rFonts w:ascii="微軟正黑體" w:hAnsi="微軟正黑體" w:eastAsia="微軟正黑體"/>
        </w:rPr>
        <w:t>[ ] 預做一份「示範樣品」讓孩子有參考</w:t>
      </w:r>
    </w:p>
    <w:p>
      <w:r>
        <w:rPr>
          <w:rFonts w:ascii="微軟正黑體" w:hAnsi="微軟正黑體" w:eastAsia="微軟正黑體"/>
          <w:b/>
          <w:color w:val="7A3FB0"/>
        </w:rPr>
        <w:t>當天上課前</w:t>
      </w:r>
    </w:p>
    <w:p>
      <w:pPr>
        <w:pStyle w:val="ListBullet"/>
      </w:pPr>
      <w:r>
        <w:rPr>
          <w:rFonts w:ascii="微軟正黑體" w:hAnsi="微軟正黑體" w:eastAsia="微軟正黑體"/>
        </w:rPr>
        <w:t>[ ] 鋪桌墊、分材料、備濕紙巾與洗手動線</w:t>
      </w:r>
    </w:p>
    <w:p>
      <w:pPr>
        <w:pStyle w:val="ListBullet"/>
      </w:pPr>
      <w:r>
        <w:rPr>
          <w:rFonts w:ascii="微軟正黑體" w:hAnsi="微軟正黑體" w:eastAsia="微軟正黑體"/>
        </w:rPr>
        <w:t>[ ] 寫好今日流程於白板（孩子知道接下來會發生什麼）</w:t>
      </w:r>
    </w:p>
    <w:p>
      <w:pPr>
        <w:pStyle w:val="ListBullet"/>
      </w:pPr>
      <w:r>
        <w:rPr>
          <w:rFonts w:ascii="微軟正黑體" w:hAnsi="微軟正黑體" w:eastAsia="微軟正黑體"/>
        </w:rPr>
        <w:t>[ ] 陰乾區、作品歸位區貼好班級／姓名標籤</w:t>
      </w:r>
    </w:p>
    <w:p>
      <w:r>
        <w:rPr>
          <w:rFonts w:ascii="微軟正黑體" w:hAnsi="微軟正黑體" w:eastAsia="微軟正黑體"/>
          <w:b/>
          <w:color w:val="7A3FB0"/>
        </w:rPr>
        <w:t>課後（含最後 20 分鐘整理）</w:t>
      </w:r>
    </w:p>
    <w:p>
      <w:pPr>
        <w:pStyle w:val="ListBullet"/>
      </w:pPr>
      <w:r>
        <w:rPr>
          <w:rFonts w:ascii="微軟正黑體" w:hAnsi="微軟正黑體" w:eastAsia="微軟正黑體"/>
        </w:rPr>
        <w:t>[ ] 帶孩子一起收拾、清潔、作品歸位、洗手</w:t>
      </w:r>
    </w:p>
    <w:p>
      <w:pPr>
        <w:pStyle w:val="ListBullet"/>
      </w:pPr>
      <w:r>
        <w:rPr>
          <w:rFonts w:ascii="微軟正黑體" w:hAnsi="微軟正黑體" w:eastAsia="微軟正黑體"/>
        </w:rPr>
        <w:t>[ ] 拍照存檔（歷程檔案）＋寫一句觀察</w:t>
      </w:r>
    </w:p>
    <w:p>
      <w:pPr>
        <w:pStyle w:val="ListBullet"/>
      </w:pPr>
      <w:r>
        <w:rPr>
          <w:rFonts w:ascii="微軟正黑體" w:hAnsi="微軟正黑體" w:eastAsia="微軟正黑體"/>
        </w:rPr>
        <w:t>[ ] 需陰乾的作品放妥、標名字、置通風處</w:t>
      </w:r>
    </w:p>
    <w:p>
      <w:pPr>
        <w:pStyle w:val="ListBullet"/>
      </w:pPr>
      <w:r>
        <w:rPr>
          <w:rFonts w:ascii="微軟正黑體" w:hAnsi="微軟正黑體" w:eastAsia="微軟正黑體"/>
        </w:rPr>
        <w:t>[ ] 補充／預訂下週缺漏材料</w:t>
      </w:r>
    </w:p>
    <w:p>
      <w:pPr>
        <w:jc w:val="center"/>
      </w:pPr>
      <w:r>
        <w:t>──────────────────────────────</w:t>
      </w:r>
    </w:p>
    <w:p>
      <w:pPr>
        <w:pStyle w:val="Heading1"/>
      </w:pPr>
      <w:r>
        <w:rPr>
          <w:rFonts w:ascii="微軟正黑體" w:hAnsi="微軟正黑體" w:eastAsia="微軟正黑體"/>
        </w:rPr>
        <w:t>附錄 C｜學習觀察與評量紀錄表（範本・不打分數）</w:t>
      </w:r>
    </w:p>
    <w:p>
      <w:pPr>
        <w:ind w:left="283"/>
      </w:pPr>
      <w:r>
        <w:rPr>
          <w:rFonts w:ascii="微軟正黑體" w:hAnsi="微軟正黑體" w:eastAsia="微軟正黑體"/>
          <w:i/>
        </w:rPr>
        <w:t>每堂針對需要關注的孩子重點記錄即可，不必每人每項都填。評量重歷程與生命態度。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6A4FB6"/>
          </w:tcPr>
          <w:p>
            <w:r>
              <w:rPr>
                <w:b/>
                <w:color w:val="FFFFFF"/>
              </w:rPr>
            </w:r>
            <w:r>
              <w:rPr>
                <w:rFonts w:ascii="微軟正黑體" w:hAnsi="微軟正黑體" w:eastAsia="微軟正黑體"/>
                <w:b/>
                <w:color w:val="FFFFFF"/>
              </w:rPr>
              <w:t>觀察向度</w:t>
            </w:r>
          </w:p>
        </w:tc>
        <w:tc>
          <w:tcPr>
            <w:tcW w:type="dxa" w:w="2160"/>
            <w:shd w:val="clear" w:fill="6A4FB6"/>
          </w:tcPr>
          <w:p>
            <w:r>
              <w:rPr>
                <w:b/>
                <w:color w:val="FFFFFF"/>
              </w:rPr>
            </w:r>
            <w:r>
              <w:rPr>
                <w:rFonts w:ascii="微軟正黑體" w:hAnsi="微軟正黑體" w:eastAsia="微軟正黑體"/>
                <w:b/>
                <w:color w:val="FFFFFF"/>
              </w:rPr>
              <w:t>🌱 萌芽</w:t>
            </w:r>
          </w:p>
        </w:tc>
        <w:tc>
          <w:tcPr>
            <w:tcW w:type="dxa" w:w="2160"/>
            <w:shd w:val="clear" w:fill="6A4FB6"/>
          </w:tcPr>
          <w:p>
            <w:r>
              <w:rPr>
                <w:b/>
                <w:color w:val="FFFFFF"/>
              </w:rPr>
            </w:r>
            <w:r>
              <w:rPr>
                <w:rFonts w:ascii="微軟正黑體" w:hAnsi="微軟正黑體" w:eastAsia="微軟正黑體"/>
                <w:b/>
                <w:color w:val="FFFFFF"/>
              </w:rPr>
              <w:t>🌿 成長</w:t>
            </w:r>
          </w:p>
        </w:tc>
        <w:tc>
          <w:tcPr>
            <w:tcW w:type="dxa" w:w="2160"/>
            <w:shd w:val="clear" w:fill="6A4FB6"/>
          </w:tcPr>
          <w:p>
            <w:r>
              <w:rPr>
                <w:b/>
                <w:color w:val="FFFFFF"/>
              </w:rPr>
            </w:r>
            <w:r>
              <w:rPr>
                <w:rFonts w:ascii="微軟正黑體" w:hAnsi="微軟正黑體" w:eastAsia="微軟正黑體"/>
                <w:b/>
                <w:color w:val="FFFFFF"/>
              </w:rPr>
              <w:t>🌳 茁壯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軟正黑體" w:hAnsi="微軟正黑體" w:eastAsia="微軟正黑體"/>
                <w:b/>
                <w:color w:val="7A3FB0"/>
              </w:rPr>
              <w:t>投入度</w:t>
            </w:r>
          </w:p>
        </w:tc>
        <w:tc>
          <w:tcPr>
            <w:tcW w:type="dxa" w:w="2160"/>
          </w:tcPr>
          <w:p>
            <w:r/>
            <w:r>
              <w:rPr>
                <w:rFonts w:ascii="微軟正黑體" w:hAnsi="微軟正黑體" w:eastAsia="微軟正黑體"/>
              </w:rPr>
              <w:t>需較多陪伴才開始</w:t>
            </w:r>
          </w:p>
        </w:tc>
        <w:tc>
          <w:tcPr>
            <w:tcW w:type="dxa" w:w="2160"/>
          </w:tcPr>
          <w:p>
            <w:r/>
            <w:r>
              <w:rPr>
                <w:rFonts w:ascii="微軟正黑體" w:hAnsi="微軟正黑體" w:eastAsia="微軟正黑體"/>
              </w:rPr>
              <w:t>能專注完成</w:t>
            </w:r>
          </w:p>
        </w:tc>
        <w:tc>
          <w:tcPr>
            <w:tcW w:type="dxa" w:w="2160"/>
          </w:tcPr>
          <w:p>
            <w:r/>
            <w:r>
              <w:rPr>
                <w:rFonts w:ascii="微軟正黑體" w:hAnsi="微軟正黑體" w:eastAsia="微軟正黑體"/>
              </w:rPr>
              <w:t>主動延伸、樂在其中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軟正黑體" w:hAnsi="微軟正黑體" w:eastAsia="微軟正黑體"/>
                <w:b/>
                <w:color w:val="7A3FB0"/>
              </w:rPr>
              <w:t>情緒表達</w:t>
            </w:r>
          </w:p>
        </w:tc>
        <w:tc>
          <w:tcPr>
            <w:tcW w:type="dxa" w:w="2160"/>
          </w:tcPr>
          <w:p>
            <w:r/>
            <w:r>
              <w:rPr>
                <w:rFonts w:ascii="微軟正黑體" w:hAnsi="微軟正黑體" w:eastAsia="微軟正黑體"/>
              </w:rPr>
              <w:t>較少表達</w:t>
            </w:r>
          </w:p>
        </w:tc>
        <w:tc>
          <w:tcPr>
            <w:tcW w:type="dxa" w:w="2160"/>
          </w:tcPr>
          <w:p>
            <w:r/>
            <w:r>
              <w:rPr>
                <w:rFonts w:ascii="微軟正黑體" w:hAnsi="微軟正黑體" w:eastAsia="微軟正黑體"/>
              </w:rPr>
              <w:t>能說出感受</w:t>
            </w:r>
          </w:p>
        </w:tc>
        <w:tc>
          <w:tcPr>
            <w:tcW w:type="dxa" w:w="2160"/>
          </w:tcPr>
          <w:p>
            <w:r/>
            <w:r>
              <w:rPr>
                <w:rFonts w:ascii="微軟正黑體" w:hAnsi="微軟正黑體" w:eastAsia="微軟正黑體"/>
              </w:rPr>
              <w:t>能連結生命主題分享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軟正黑體" w:hAnsi="微軟正黑體" w:eastAsia="微軟正黑體"/>
                <w:b/>
                <w:color w:val="7A3FB0"/>
              </w:rPr>
              <w:t>同儕互動</w:t>
            </w:r>
          </w:p>
        </w:tc>
        <w:tc>
          <w:tcPr>
            <w:tcW w:type="dxa" w:w="2160"/>
          </w:tcPr>
          <w:p>
            <w:r/>
            <w:r>
              <w:rPr>
                <w:rFonts w:ascii="微軟正黑體" w:hAnsi="微軟正黑體" w:eastAsia="微軟正黑體"/>
              </w:rPr>
              <w:t>多獨自進行</w:t>
            </w:r>
          </w:p>
        </w:tc>
        <w:tc>
          <w:tcPr>
            <w:tcW w:type="dxa" w:w="2160"/>
          </w:tcPr>
          <w:p>
            <w:r/>
            <w:r>
              <w:rPr>
                <w:rFonts w:ascii="微軟正黑體" w:hAnsi="微軟正黑體" w:eastAsia="微軟正黑體"/>
              </w:rPr>
              <w:t>願意分享材料</w:t>
            </w:r>
          </w:p>
        </w:tc>
        <w:tc>
          <w:tcPr>
            <w:tcW w:type="dxa" w:w="2160"/>
          </w:tcPr>
          <w:p>
            <w:r/>
            <w:r>
              <w:rPr>
                <w:rFonts w:ascii="微軟正黑體" w:hAnsi="微軟正黑體" w:eastAsia="微軟正黑體"/>
              </w:rPr>
              <w:t>主動協助、鼓勵他人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軟正黑體" w:hAnsi="微軟正黑體" w:eastAsia="微軟正黑體"/>
                <w:b/>
                <w:color w:val="7A3FB0"/>
              </w:rPr>
              <w:t>面對不完美</w:t>
            </w:r>
          </w:p>
        </w:tc>
        <w:tc>
          <w:tcPr>
            <w:tcW w:type="dxa" w:w="2160"/>
          </w:tcPr>
          <w:p>
            <w:r/>
            <w:r>
              <w:rPr>
                <w:rFonts w:ascii="微軟正黑體" w:hAnsi="微軟正黑體" w:eastAsia="微軟正黑體"/>
              </w:rPr>
              <w:t>容易挫折、想放棄</w:t>
            </w:r>
          </w:p>
        </w:tc>
        <w:tc>
          <w:tcPr>
            <w:tcW w:type="dxa" w:w="2160"/>
          </w:tcPr>
          <w:p>
            <w:r/>
            <w:r>
              <w:rPr>
                <w:rFonts w:ascii="微軟正黑體" w:hAnsi="微軟正黑體" w:eastAsia="微軟正黑體"/>
              </w:rPr>
              <w:t>能接受並繼續</w:t>
            </w:r>
          </w:p>
        </w:tc>
        <w:tc>
          <w:tcPr>
            <w:tcW w:type="dxa" w:w="2160"/>
          </w:tcPr>
          <w:p>
            <w:r/>
            <w:r>
              <w:rPr>
                <w:rFonts w:ascii="微軟正黑體" w:hAnsi="微軟正黑體" w:eastAsia="微軟正黑體"/>
              </w:rPr>
              <w:t>能把「失誤」轉成創意</w:t>
            </w:r>
          </w:p>
        </w:tc>
      </w:tr>
    </w:tbl>
    <w:p/>
    <w:p>
      <w:r>
        <w:rPr>
          <w:rFonts w:ascii="微軟正黑體" w:hAnsi="微軟正黑體" w:eastAsia="微軟正黑體"/>
          <w:b/>
          <w:color w:val="7A3FB0"/>
        </w:rPr>
        <w:t>個別紀錄欄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6A4FB6"/>
          </w:tcPr>
          <w:p>
            <w:r>
              <w:rPr>
                <w:b/>
                <w:color w:val="FFFFFF"/>
              </w:rPr>
            </w:r>
            <w:r>
              <w:rPr>
                <w:rFonts w:ascii="微軟正黑體" w:hAnsi="微軟正黑體" w:eastAsia="微軟正黑體"/>
                <w:b/>
                <w:color w:val="FFFFFF"/>
              </w:rPr>
              <w:t>姓名</w:t>
            </w:r>
          </w:p>
        </w:tc>
        <w:tc>
          <w:tcPr>
            <w:tcW w:type="dxa" w:w="2160"/>
            <w:shd w:val="clear" w:fill="6A4FB6"/>
          </w:tcPr>
          <w:p>
            <w:r>
              <w:rPr>
                <w:b/>
                <w:color w:val="FFFFFF"/>
              </w:rPr>
            </w:r>
            <w:r>
              <w:rPr>
                <w:rFonts w:ascii="微軟正黑體" w:hAnsi="微軟正黑體" w:eastAsia="微軟正黑體"/>
                <w:b/>
                <w:color w:val="FFFFFF"/>
              </w:rPr>
              <w:t>作品</w:t>
            </w:r>
          </w:p>
        </w:tc>
        <w:tc>
          <w:tcPr>
            <w:tcW w:type="dxa" w:w="2160"/>
            <w:shd w:val="clear" w:fill="6A4FB6"/>
          </w:tcPr>
          <w:p>
            <w:r>
              <w:rPr>
                <w:b/>
                <w:color w:val="FFFFFF"/>
              </w:rPr>
            </w:r>
            <w:r>
              <w:rPr>
                <w:rFonts w:ascii="微軟正黑體" w:hAnsi="微軟正黑體" w:eastAsia="微軟正黑體"/>
                <w:b/>
                <w:color w:val="FFFFFF"/>
              </w:rPr>
              <w:t>本堂亮點（一句話）</w:t>
            </w:r>
          </w:p>
        </w:tc>
        <w:tc>
          <w:tcPr>
            <w:tcW w:type="dxa" w:w="2160"/>
            <w:shd w:val="clear" w:fill="6A4FB6"/>
          </w:tcPr>
          <w:p>
            <w:r>
              <w:rPr>
                <w:b/>
                <w:color w:val="FFFFFF"/>
              </w:rPr>
            </w:r>
            <w:r>
              <w:rPr>
                <w:rFonts w:ascii="微軟正黑體" w:hAnsi="微軟正黑體" w:eastAsia="微軟正黑體"/>
                <w:b/>
                <w:color w:val="FFFFFF"/>
              </w:rPr>
              <w:t>需關注／後續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jc w:val="center"/>
      </w:pPr>
      <w:r>
        <w:t>──────────────────────────────</w:t>
      </w:r>
    </w:p>
    <w:p>
      <w:pPr>
        <w:pStyle w:val="Heading1"/>
      </w:pPr>
      <w:r>
        <w:rPr>
          <w:rFonts w:ascii="微軟正黑體" w:hAnsi="微軟正黑體" w:eastAsia="微軟正黑體"/>
        </w:rPr>
        <w:t>附錄 D｜採購總表與預算估算（以 15 人班、單位新台幣概估）</w:t>
      </w:r>
    </w:p>
    <w:p>
      <w:pPr>
        <w:ind w:left="283"/>
      </w:pPr>
      <w:r>
        <w:rPr>
          <w:rFonts w:ascii="微軟正黑體" w:hAnsi="微軟正黑體" w:eastAsia="微軟正黑體"/>
          <w:i/>
        </w:rPr>
        <w:t>實際金額依品牌與通路浮動，僅供編列預算參考。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6A4FB6"/>
          </w:tcPr>
          <w:p>
            <w:r>
              <w:rPr>
                <w:b/>
                <w:color w:val="FFFFFF"/>
              </w:rPr>
            </w:r>
            <w:r>
              <w:rPr>
                <w:rFonts w:ascii="微軟正黑體" w:hAnsi="微軟正黑體" w:eastAsia="微軟正黑體"/>
                <w:b/>
                <w:color w:val="FFFFFF"/>
              </w:rPr>
              <w:t>類別</w:t>
            </w:r>
          </w:p>
        </w:tc>
        <w:tc>
          <w:tcPr>
            <w:tcW w:type="dxa" w:w="2880"/>
            <w:shd w:val="clear" w:fill="6A4FB6"/>
          </w:tcPr>
          <w:p>
            <w:r>
              <w:rPr>
                <w:b/>
                <w:color w:val="FFFFFF"/>
              </w:rPr>
            </w:r>
            <w:r>
              <w:rPr>
                <w:rFonts w:ascii="微軟正黑體" w:hAnsi="微軟正黑體" w:eastAsia="微軟正黑體"/>
                <w:b/>
                <w:color w:val="FFFFFF"/>
              </w:rPr>
              <w:t>主要品項</w:t>
            </w:r>
          </w:p>
        </w:tc>
        <w:tc>
          <w:tcPr>
            <w:tcW w:type="dxa" w:w="2880"/>
            <w:shd w:val="clear" w:fill="6A4FB6"/>
          </w:tcPr>
          <w:p>
            <w:r>
              <w:rPr>
                <w:b/>
                <w:color w:val="FFFFFF"/>
              </w:rPr>
            </w:r>
            <w:r>
              <w:rPr>
                <w:rFonts w:ascii="微軟正黑體" w:hAnsi="微軟正黑體" w:eastAsia="微軟正黑體"/>
                <w:b/>
                <w:color w:val="FFFFFF"/>
              </w:rPr>
              <w:t>估算總價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紙黏土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無毒輕質紙黏土多色（作品 2、4、6、8 用）、工具組、白膠、牙籤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1,800–2,500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繪畫顏料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廣告顏料／水彩、蠟筆、水彩筆、調色盤、洗筆筒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1,500–2,200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紙張卡材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圖畫紙、水彩紙、厚卡、書籤卡、色紙、壁報紙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1,000–1,500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押花耗材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押花／押葉、鑷子、護貝（冷裱）膜、緞帶、壓花器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1,200–1,800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裝飾小物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鈕扣、小布、亮片、棉花、麻繩、小木牌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600–1,000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環境設備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桌墊、圍裙、濕紙巾、陰乾盤、熱熔槍／膠條、展板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1,500–2,500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收尾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「小園丁」證書列印、成果展佈置、相框／展示夾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800–1,500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  <w:b/>
                <w:color w:val="7A3FB0"/>
              </w:rPr>
              <w:t>合計（估）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  <w:b/>
                <w:color w:val="7A3FB0"/>
              </w:rPr>
              <w:t>約 8,400–13,000</w:t>
            </w:r>
          </w:p>
        </w:tc>
      </w:tr>
    </w:tbl>
    <w:p/>
    <w:p>
      <w:pPr>
        <w:ind w:left="283"/>
      </w:pPr>
      <w:r>
        <w:rPr>
          <w:rFonts w:ascii="微軟正黑體" w:hAnsi="微軟正黑體" w:eastAsia="微軟正黑體"/>
          <w:i/>
        </w:rPr>
        <w:t xml:space="preserve">每生平均材料成本約 </w:t>
      </w:r>
      <w:r>
        <w:rPr>
          <w:rFonts w:ascii="微軟正黑體" w:hAnsi="微軟正黑體" w:eastAsia="微軟正黑體"/>
          <w:b/>
          <w:i/>
          <w:color w:val="7A3FB0"/>
        </w:rPr>
        <w:t>NT$560–870</w:t>
      </w:r>
      <w:r>
        <w:rPr>
          <w:rFonts w:ascii="微軟正黑體" w:hAnsi="微軟正黑體" w:eastAsia="微軟正黑體"/>
          <w:i/>
        </w:rPr>
        <w:t>（含展覽），可依此訂定學費或申請經費。</w:t>
      </w:r>
    </w:p>
    <w:p>
      <w:pPr>
        <w:jc w:val="center"/>
      </w:pPr>
      <w:r>
        <w:t>──────────────────────────────</w:t>
      </w:r>
    </w:p>
    <w:p>
      <w:pPr>
        <w:pStyle w:val="Heading1"/>
      </w:pPr>
      <w:r>
        <w:rPr>
          <w:rFonts w:ascii="微軟正黑體" w:hAnsi="微軟正黑體" w:eastAsia="微軟正黑體"/>
        </w:rPr>
        <w:t>附錄 E｜期末成果展「生命花園」策展規劃（W16）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7A3FB0"/>
        </w:rPr>
        <w:t>展覽主題</w:t>
      </w:r>
      <w:r>
        <w:rPr>
          <w:rFonts w:ascii="微軟正黑體" w:hAnsi="微軟正黑體" w:eastAsia="微軟正黑體"/>
        </w:rPr>
        <w:t>：把教室／走廊佈置成一座「生命花園」，依四階段分區呈現孩子的成長旅程。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7A3FB0"/>
        </w:rPr>
        <w:t>動線設計</w:t>
      </w:r>
      <w:r>
        <w:rPr>
          <w:rFonts w:ascii="微軟正黑體" w:hAnsi="微軟正黑體" w:eastAsia="微軟正黑體"/>
        </w:rPr>
        <w:t>：</w:t>
      </w:r>
    </w:p>
    <w:p>
      <w:pPr>
        <w:pStyle w:val="ListNumber"/>
      </w:pPr>
      <w:r>
        <w:rPr>
          <w:rFonts w:ascii="微軟正黑體" w:hAnsi="微軟正黑體" w:eastAsia="微軟正黑體"/>
          <w:b/>
          <w:color w:val="7A3FB0"/>
        </w:rPr>
        <w:t>入口・人與自己</w:t>
      </w:r>
      <w:r>
        <w:rPr>
          <w:rFonts w:ascii="微軟正黑體" w:hAnsi="微軟正黑體" w:eastAsia="微軟正黑體"/>
        </w:rPr>
        <w:t>：魔法小宇宙＋種子寶寶的家（情緒與自我）</w:t>
      </w:r>
    </w:p>
    <w:p>
      <w:pPr>
        <w:pStyle w:val="ListNumber"/>
      </w:pPr>
      <w:r>
        <w:rPr>
          <w:rFonts w:ascii="微軟正黑體" w:hAnsi="微軟正黑體" w:eastAsia="微軟正黑體"/>
          <w:b/>
          <w:color w:val="7A3FB0"/>
        </w:rPr>
        <w:t>第二區・人與他人</w:t>
      </w:r>
      <w:r>
        <w:rPr>
          <w:rFonts w:ascii="微軟正黑體" w:hAnsi="微軟正黑體" w:eastAsia="微軟正黑體"/>
        </w:rPr>
        <w:t>：友誼鏈牆＋溫暖小屋（愛與歸屬）</w:t>
      </w:r>
    </w:p>
    <w:p>
      <w:pPr>
        <w:pStyle w:val="ListNumber"/>
      </w:pPr>
      <w:r>
        <w:rPr>
          <w:rFonts w:ascii="微軟正黑體" w:hAnsi="微軟正黑體" w:eastAsia="微軟正黑體"/>
          <w:b/>
          <w:color w:val="7A3FB0"/>
        </w:rPr>
        <w:t>第三區・人與自然</w:t>
      </w:r>
      <w:r>
        <w:rPr>
          <w:rFonts w:ascii="微軟正黑體" w:hAnsi="微軟正黑體" w:eastAsia="微軟正黑體"/>
        </w:rPr>
        <w:t>：書籤＋海底好朋友（感恩與責任）</w:t>
      </w:r>
    </w:p>
    <w:p>
      <w:pPr>
        <w:pStyle w:val="ListNumber"/>
      </w:pPr>
      <w:r>
        <w:rPr>
          <w:rFonts w:ascii="微軟正黑體" w:hAnsi="微軟正黑體" w:eastAsia="微軟正黑體"/>
          <w:b/>
          <w:color w:val="7A3FB0"/>
        </w:rPr>
        <w:t>終點・人與生命</w:t>
      </w:r>
      <w:r>
        <w:rPr>
          <w:rFonts w:ascii="微軟正黑體" w:hAnsi="微軟正黑體" w:eastAsia="微軟正黑體"/>
        </w:rPr>
        <w:t>：毛毛蟲變蝴蝶＋生命樹（蛻變與圓滿）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7A3FB0"/>
        </w:rPr>
        <w:t>小小導覽員</w:t>
      </w:r>
      <w:r>
        <w:rPr>
          <w:rFonts w:ascii="微軟正黑體" w:hAnsi="微軟正黑體" w:eastAsia="微軟正黑體"/>
        </w:rPr>
        <w:t>：每個孩子向家長介紹自己最喜歡的一件作品與它的故事（口語表達＋自我肯定）。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7A3FB0"/>
        </w:rPr>
        <w:t>互動設計</w:t>
      </w:r>
      <w:r>
        <w:rPr>
          <w:rFonts w:ascii="微軟正黑體" w:hAnsi="微軟正黑體" w:eastAsia="微軟正黑體"/>
        </w:rPr>
        <w:t>：設「給孩子的一句話」便利貼牆，邀家長寫鼓勵；播放 16 週創作花絮照片。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7A3FB0"/>
        </w:rPr>
        <w:t>帶回家</w:t>
      </w:r>
      <w:r>
        <w:rPr>
          <w:rFonts w:ascii="微軟正黑體" w:hAnsi="微軟正黑體" w:eastAsia="微軟正黑體"/>
        </w:rPr>
        <w:t>：頒「生命花園小園丁」證書；作品裝袋，附「回家對話小卡」總集。</w:t>
      </w:r>
    </w:p>
    <w:p>
      <w:pPr>
        <w:jc w:val="center"/>
      </w:pPr>
      <w:r>
        <w:t>──────────────────────────────</w:t>
      </w:r>
    </w:p>
    <w:p>
      <w:pPr>
        <w:pStyle w:val="Heading1"/>
      </w:pPr>
      <w:r>
        <w:rPr>
          <w:rFonts w:ascii="微軟正黑體" w:hAnsi="微軟正黑體" w:eastAsia="微軟正黑體"/>
        </w:rPr>
        <w:t>附錄 F｜給協同／代課老師的快速上手指南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7A3FB0"/>
        </w:rPr>
        <w:t>三個核心原則</w:t>
      </w:r>
      <w:r>
        <w:rPr>
          <w:rFonts w:ascii="微軟正黑體" w:hAnsi="微軟正黑體" w:eastAsia="微軟正黑體"/>
        </w:rPr>
        <w:t>：① 手作優先、語言其次　② 沒有失敗的作品　③ 每件都能帶回家。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7A3FB0"/>
        </w:rPr>
        <w:t>黃金回應句</w:t>
      </w:r>
      <w:r>
        <w:rPr>
          <w:rFonts w:ascii="微軟正黑體" w:hAnsi="微軟正黑體" w:eastAsia="微軟正黑體"/>
        </w:rPr>
        <w:t>：不評「美／醜、像／不像」，改問「</w:t>
      </w:r>
      <w:r>
        <w:rPr>
          <w:rFonts w:ascii="微軟正黑體" w:hAnsi="微軟正黑體" w:eastAsia="微軟正黑體"/>
          <w:b/>
          <w:color w:val="7A3FB0"/>
        </w:rPr>
        <w:t>這裡是什麼感覺？你想說什麼故事？</w:t>
      </w:r>
      <w:r>
        <w:rPr>
          <w:rFonts w:ascii="微軟正黑體" w:hAnsi="微軟正黑體" w:eastAsia="微軟正黑體"/>
        </w:rPr>
        <w:t>」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7A3FB0"/>
        </w:rPr>
        <w:t>固定節奏</w:t>
      </w:r>
      <w:r>
        <w:rPr>
          <w:rFonts w:ascii="微軟正黑體" w:hAnsi="微軟正黑體" w:eastAsia="微軟正黑體"/>
        </w:rPr>
        <w:t>：登陸 12′→示範 15′→創作 58′→分享 15′→整理 20′（共 120′）。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7A3FB0"/>
        </w:rPr>
        <w:t>三個雷區</w:t>
      </w:r>
      <w:r>
        <w:rPr>
          <w:rFonts w:ascii="微軟正黑體" w:hAnsi="微軟正黑體" w:eastAsia="微軟正黑體"/>
        </w:rPr>
        <w:t>：① 不催「快一點」　② 不幫孩子「改漂亮」　③ 不公開比較孩子的作品。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7A3FB0"/>
        </w:rPr>
        <w:t>遇到狀況</w:t>
      </w:r>
      <w:r>
        <w:rPr>
          <w:rFonts w:ascii="微軟正黑體" w:hAnsi="微軟正黑體" w:eastAsia="微軟正黑體"/>
        </w:rPr>
        <w:t>：孩子說「我不會／好醜／壞掉了」→ 先接住情緒，再把「失誤」轉成「獨一無二的痕跡」。</w:t>
      </w:r>
    </w:p>
    <w:p>
      <w:pPr>
        <w:jc w:val="center"/>
      </w:pPr>
      <w:r>
        <w:t>──────────────────────────────</w:t>
      </w:r>
    </w:p>
    <w:p>
      <w:pPr>
        <w:ind w:left="283"/>
      </w:pPr>
      <w:r>
        <w:rPr>
          <w:rFonts w:ascii="微軟正黑體" w:hAnsi="微軟正黑體" w:eastAsia="微軟正黑體"/>
          <w:i/>
        </w:rPr>
        <w:t xml:space="preserve">🌻 </w:t>
      </w:r>
      <w:r>
        <w:rPr>
          <w:rFonts w:ascii="微軟正黑體" w:hAnsi="微軟正黑體" w:eastAsia="微軟正黑體"/>
          <w:b/>
          <w:i/>
          <w:color w:val="7A3FB0"/>
        </w:rPr>
        <w:t>一句話總結</w:t>
      </w:r>
      <w:r>
        <w:rPr>
          <w:rFonts w:ascii="微軟正黑體" w:hAnsi="微軟正黑體" w:eastAsia="微軟正黑體"/>
          <w:i/>
        </w:rPr>
        <w:t>：這 16 週，孩子不只帶走 8 件作品，更帶走一座「</w:t>
      </w:r>
      <w:r>
        <w:rPr>
          <w:rFonts w:ascii="微軟正黑體" w:hAnsi="微軟正黑體" w:eastAsia="微軟正黑體"/>
          <w:b/>
          <w:i/>
          <w:color w:val="7A3FB0"/>
        </w:rPr>
        <w:t>屬於自己的生命花園</w:t>
      </w:r>
      <w:r>
        <w:rPr>
          <w:rFonts w:ascii="微軟正黑體" w:hAnsi="微軟正黑體" w:eastAsia="微軟正黑體"/>
          <w:i/>
        </w:rPr>
        <w:t>」——知道自己有光、會長大、被愛著，也能去愛人與這個世界。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軟正黑體" w:hAnsi="微軟正黑體" w:eastAsia="微軟正黑體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pn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pn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pn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pn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pn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pn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png"/><Relationship Id="rId32" Type="http://schemas.openxmlformats.org/officeDocument/2006/relationships/image" Target="media/image24.jpg"/><Relationship Id="rId33" Type="http://schemas.openxmlformats.org/officeDocument/2006/relationships/image" Target="media/image2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