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466D" w14:textId="77777777" w:rsidR="00377EAA" w:rsidRPr="00377EAA" w:rsidRDefault="00377EAA" w:rsidP="00377EAA">
      <w:pPr>
        <w:wordWrap/>
        <w:rPr>
          <w:rFonts w:ascii="KoPubWorld돋움체 Light" w:eastAsia="KoPubWorld돋움체 Light" w:hAnsi="KoPubWorld돋움체 Light" w:cs="KoPubWorld돋움체 Light"/>
          <w:sz w:val="20"/>
          <w:szCs w:val="20"/>
        </w:rPr>
      </w:pPr>
      <w:proofErr w:type="spellStart"/>
      <w:r w:rsidRPr="00377EAA">
        <w:rPr>
          <w:rFonts w:ascii="KoPubWorld돋움체 Light" w:eastAsia="KoPubWorld돋움체 Light" w:hAnsi="KoPubWorld돋움체 Light" w:cs="KoPubWorld돋움체 Light" w:hint="eastAsia"/>
          <w:sz w:val="20"/>
          <w:szCs w:val="20"/>
        </w:rPr>
        <w:t>유안타</w:t>
      </w:r>
      <w:proofErr w:type="spellEnd"/>
      <w:r w:rsidRPr="00377EAA">
        <w:rPr>
          <w:rFonts w:ascii="KoPubWorld돋움체 Light" w:eastAsia="KoPubWorld돋움체 Light" w:hAnsi="KoPubWorld돋움체 Light" w:cs="KoPubWorld돋움체 Light"/>
          <w:sz w:val="20"/>
          <w:szCs w:val="20"/>
        </w:rPr>
        <w:t xml:space="preserve"> 증권 리서치센터 자소서</w:t>
      </w:r>
    </w:p>
    <w:p w14:paraId="7F7F969D" w14:textId="77777777" w:rsidR="00377EAA" w:rsidRPr="00377EAA" w:rsidRDefault="00377EAA" w:rsidP="00377EAA">
      <w:pPr>
        <w:wordWrap/>
        <w:rPr>
          <w:rFonts w:ascii="KoPubWorld돋움체 Light" w:eastAsia="KoPubWorld돋움체 Light" w:hAnsi="KoPubWorld돋움체 Light" w:cs="KoPubWorld돋움체 Light"/>
          <w:sz w:val="20"/>
          <w:szCs w:val="20"/>
        </w:rPr>
      </w:pPr>
    </w:p>
    <w:p w14:paraId="5CC20F20" w14:textId="77777777" w:rsidR="00377EAA" w:rsidRPr="00377EAA" w:rsidRDefault="00377EAA" w:rsidP="00377EAA">
      <w:pPr>
        <w:wordWrap/>
        <w:rPr>
          <w:rFonts w:ascii="KoPubWorld돋움체 Light" w:eastAsia="KoPubWorld돋움체 Light" w:hAnsi="KoPubWorld돋움체 Light" w:cs="KoPubWorld돋움체 Light"/>
          <w:sz w:val="20"/>
          <w:szCs w:val="20"/>
          <w:shd w:val="pct15" w:color="auto" w:fill="FFFFFF"/>
        </w:rPr>
      </w:pPr>
      <w:r w:rsidRPr="00377EAA">
        <w:rPr>
          <w:rFonts w:ascii="KoPubWorld돋움체 Light" w:eastAsia="KoPubWorld돋움체 Light" w:hAnsi="KoPubWorld돋움체 Light" w:cs="KoPubWorld돋움체 Light"/>
          <w:sz w:val="20"/>
          <w:szCs w:val="20"/>
          <w:shd w:val="pct15" w:color="auto" w:fill="FFFFFF"/>
        </w:rPr>
        <w:t>1. 본인의 VISION을 구체적으로 서술해 주십시오. * [300자 이상 1000자 이내]</w:t>
      </w:r>
    </w:p>
    <w:p w14:paraId="42F83EE6" w14:textId="77777777" w:rsidR="00377EAA" w:rsidRPr="00377EAA" w:rsidRDefault="00377EAA" w:rsidP="00377EAA">
      <w:pPr>
        <w:wordWrap/>
        <w:rPr>
          <w:rFonts w:ascii="KoPubWorld돋움체 Light" w:eastAsia="KoPubWorld돋움체 Light" w:hAnsi="KoPubWorld돋움체 Light" w:cs="KoPubWorld돋움체 Light"/>
          <w:sz w:val="20"/>
          <w:szCs w:val="20"/>
        </w:rPr>
      </w:pPr>
    </w:p>
    <w:p w14:paraId="7B4EA90E" w14:textId="691FBAB3"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[제가 그리는 비전: 수많은 정보를 종합해, 컨센서스에 없는 결론을 만드는 사람]</w:t>
      </w:r>
    </w:p>
    <w:p w14:paraId="259E47FB" w14:textId="014A5D84"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AI가 발달하고 투자가 대중화되면서, 정보는 더 이상 희소하지 않습니다. 같은 데이터를 누구나 비슷한 속도로 받아보는 시대에 수익의 원천은 정보의 양이 아니라, 그것을 종합해 시장과 컨센서스에 아직 반영되지 않은 결론을 먼저 끌어내는 깊은 사고라고 생각합니다. 남들보다 더 빠르게, 더 깊게 생각해 새로운 투자 아이디어를 도출하는 사람이 되는 것, 이것이 제가 그리는 비전입니다.</w:t>
      </w:r>
    </w:p>
    <w:p w14:paraId="52488531" w14:textId="1CF2476E"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hint="eastAsia"/>
          <w:sz w:val="20"/>
          <w:szCs w:val="20"/>
        </w:rPr>
        <w:t>기계공학을</w:t>
      </w:r>
      <w:r w:rsidRPr="00E45FB3">
        <w:rPr>
          <w:rFonts w:ascii="KoPubWorld돋움체 Light" w:eastAsia="KoPubWorld돋움체 Light" w:hAnsi="KoPubWorld돋움체 Light" w:cs="KoPubWorld돋움체 Light"/>
          <w:sz w:val="20"/>
          <w:szCs w:val="20"/>
        </w:rPr>
        <w:t xml:space="preserve"> 전공하며 힘의 방향과 설계 구조를 분해하던 훈련은 투자 공부에서도 동일하게 작동했습니다. 산업을 엔지니어의 눈으로 분해하는 접근은, 같은 정보 속에서 다른 결론을 끌어내는 저만의 방식입니다. 이를 직접 단련하기 위해 꾸준히 블로그에 위클리 투자전략과 종목 리서치 글들을 기록하고 있습니다. 단순히 정보를 모으는 데 그치지 않고, 여러 갈래의 정보를 엮어 저만의 리서치 결론을 세우며 비전을 실천해 왔습니다. 시작한 지 6개월 만에 이웃 200명, </w:t>
      </w:r>
      <w:r w:rsidRPr="00E45FB3">
        <w:rPr>
          <w:rFonts w:ascii="KoPubWorld돋움체 Light" w:eastAsia="KoPubWorld돋움체 Light" w:hAnsi="KoPubWorld돋움체 Light" w:cs="KoPubWorld돋움체 Light" w:hint="eastAsia"/>
          <w:sz w:val="20"/>
          <w:szCs w:val="20"/>
        </w:rPr>
        <w:t>누적</w:t>
      </w:r>
      <w:r w:rsidRPr="00E45FB3">
        <w:rPr>
          <w:rFonts w:ascii="KoPubWorld돋움체 Light" w:eastAsia="KoPubWorld돋움체 Light" w:hAnsi="KoPubWorld돋움체 Light" w:cs="KoPubWorld돋움체 Light"/>
          <w:sz w:val="20"/>
          <w:szCs w:val="20"/>
        </w:rPr>
        <w:t xml:space="preserve"> 조회수 10,000회를 달성했고, 작성한 글이 유명 </w:t>
      </w:r>
      <w:proofErr w:type="spellStart"/>
      <w:r w:rsidRPr="00E45FB3">
        <w:rPr>
          <w:rFonts w:ascii="KoPubWorld돋움체 Light" w:eastAsia="KoPubWorld돋움체 Light" w:hAnsi="KoPubWorld돋움체 Light" w:cs="KoPubWorld돋움체 Light"/>
          <w:sz w:val="20"/>
          <w:szCs w:val="20"/>
        </w:rPr>
        <w:t>텔레그램</w:t>
      </w:r>
      <w:proofErr w:type="spellEnd"/>
      <w:r w:rsidRPr="00E45FB3">
        <w:rPr>
          <w:rFonts w:ascii="KoPubWorld돋움체 Light" w:eastAsia="KoPubWorld돋움체 Light" w:hAnsi="KoPubWorld돋움체 Light" w:cs="KoPubWorld돋움체 Light"/>
          <w:sz w:val="20"/>
          <w:szCs w:val="20"/>
        </w:rPr>
        <w:t xml:space="preserve"> 채널에 공유되기도 했습니다. 제 결론이 시장에서 읽히기 시작했다는, 비전의 방향이 맞아가고 있음을 확인한 순간이었습니다.</w:t>
      </w:r>
    </w:p>
    <w:p w14:paraId="5488D538" w14:textId="15AAFC77"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hint="eastAsia"/>
          <w:sz w:val="20"/>
          <w:szCs w:val="20"/>
        </w:rPr>
        <w:t>흩어진</w:t>
      </w:r>
      <w:r w:rsidRPr="00E45FB3">
        <w:rPr>
          <w:rFonts w:ascii="KoPubWorld돋움체 Light" w:eastAsia="KoPubWorld돋움체 Light" w:hAnsi="KoPubWorld돋움체 Light" w:cs="KoPubWorld돋움체 Light"/>
          <w:sz w:val="20"/>
          <w:szCs w:val="20"/>
        </w:rPr>
        <w:t xml:space="preserve"> 정보를 종합해 남들보다 앞선 투자 의견을 만들고, 그 결론이 시장에서 증명되는 선순환 속에서 전문성을 쌓아가고 싶습니다. 인턴으로서 그 첫 단계를 정확하고 성실하게 밟아가겠습니다.</w:t>
      </w:r>
    </w:p>
    <w:p w14:paraId="13047309" w14:textId="2068A21B" w:rsidR="00377EAA" w:rsidRPr="00377EAA" w:rsidRDefault="00E45FB3" w:rsidP="00E45FB3">
      <w:pPr>
        <w:wordWrap/>
        <w:rPr>
          <w:rFonts w:ascii="KoPubWorld돋움체 Light" w:eastAsia="KoPubWorld돋움체 Light" w:hAnsi="KoPubWorld돋움체 Light" w:cs="KoPubWorld돋움체 Light"/>
          <w:sz w:val="20"/>
          <w:szCs w:val="20"/>
        </w:rPr>
      </w:pPr>
      <w:r w:rsidRPr="00E45FB3">
        <w:rPr>
          <w:rFonts w:ascii="KoPubWorld돋움체 Light" w:eastAsia="KoPubWorld돋움체 Light" w:hAnsi="KoPubWorld돋움체 Light" w:cs="KoPubWorld돋움체 Light" w:hint="eastAsia"/>
          <w:sz w:val="20"/>
          <w:szCs w:val="20"/>
        </w:rPr>
        <w:t>블로그</w:t>
      </w:r>
      <w:r w:rsidRPr="00E45FB3">
        <w:rPr>
          <w:rFonts w:ascii="KoPubWorld돋움체 Light" w:eastAsia="KoPubWorld돋움체 Light" w:hAnsi="KoPubWorld돋움체 Light" w:cs="KoPubWorld돋움체 Light"/>
          <w:sz w:val="20"/>
          <w:szCs w:val="20"/>
        </w:rPr>
        <w:t xml:space="preserve"> 주소를 함께 첨부합니다. https://blog.naver.com/sereneholyghost</w:t>
      </w:r>
    </w:p>
    <w:p w14:paraId="3E6D5286" w14:textId="77777777" w:rsidR="00377EAA" w:rsidRDefault="00377EAA">
      <w:pPr>
        <w:widowControl/>
        <w:wordWrap/>
        <w:autoSpaceDE/>
        <w:autoSpaceDN/>
        <w:rPr>
          <w:rFonts w:ascii="KoPubWorld돋움체 Light" w:eastAsia="KoPubWorld돋움체 Light" w:hAnsi="KoPubWorld돋움체 Light" w:cs="KoPubWorld돋움체 Light"/>
          <w:sz w:val="20"/>
          <w:szCs w:val="20"/>
        </w:rPr>
      </w:pPr>
      <w:r>
        <w:rPr>
          <w:rFonts w:ascii="KoPubWorld돋움체 Light" w:eastAsia="KoPubWorld돋움체 Light" w:hAnsi="KoPubWorld돋움체 Light" w:cs="KoPubWorld돋움체 Light"/>
          <w:sz w:val="20"/>
          <w:szCs w:val="20"/>
        </w:rPr>
        <w:br w:type="page"/>
      </w:r>
    </w:p>
    <w:p w14:paraId="2CBDE355" w14:textId="10F5BD56" w:rsidR="00377EAA" w:rsidRDefault="00377EAA" w:rsidP="00377EAA">
      <w:pPr>
        <w:wordWrap/>
        <w:rPr>
          <w:rFonts w:ascii="KoPubWorld돋움체 Light" w:eastAsia="KoPubWorld돋움체 Light" w:hAnsi="KoPubWorld돋움체 Light" w:cs="KoPubWorld돋움체 Light"/>
          <w:sz w:val="20"/>
          <w:szCs w:val="20"/>
          <w:shd w:val="pct15" w:color="auto" w:fill="FFFFFF"/>
        </w:rPr>
      </w:pPr>
      <w:r w:rsidRPr="00377EAA">
        <w:rPr>
          <w:rFonts w:ascii="KoPubWorld돋움체 Light" w:eastAsia="KoPubWorld돋움체 Light" w:hAnsi="KoPubWorld돋움체 Light" w:cs="KoPubWorld돋움체 Light"/>
          <w:sz w:val="20"/>
          <w:szCs w:val="20"/>
          <w:shd w:val="pct15" w:color="auto" w:fill="FFFFFF"/>
        </w:rPr>
        <w:lastRenderedPageBreak/>
        <w:t>2. 지원동기와 본인이 지원한 분야를 성공적으로 수행할 수 있다고 생각하는 이유와 성공적인 수행을 위해 본인이 준비해 온 것에 대해 서술해 주십시오. * [300자 이상 1000자 이내]</w:t>
      </w:r>
    </w:p>
    <w:p w14:paraId="1EDB9C8A" w14:textId="77777777" w:rsidR="00377EAA" w:rsidRPr="00377EAA" w:rsidRDefault="00377EAA" w:rsidP="00377EAA">
      <w:pPr>
        <w:wordWrap/>
        <w:rPr>
          <w:rFonts w:ascii="KoPubWorld돋움체 Light" w:eastAsia="KoPubWorld돋움체 Light" w:hAnsi="KoPubWorld돋움체 Light" w:cs="KoPubWorld돋움체 Light"/>
          <w:sz w:val="20"/>
          <w:szCs w:val="20"/>
          <w:shd w:val="pct15" w:color="auto" w:fill="FFFFFF"/>
        </w:rPr>
      </w:pPr>
    </w:p>
    <w:p w14:paraId="787332B3" w14:textId="4BB71546" w:rsidR="00E45FB3" w:rsidRPr="00E45FB3" w:rsidRDefault="00E45FB3" w:rsidP="00E45FB3">
      <w:pPr>
        <w:widowControl/>
        <w:wordWrap/>
        <w:autoSpaceDE/>
        <w:autoSpaceDN/>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[지원동기: 제 비전이 가리키는 곳이 리서치센터입니다]</w:t>
      </w:r>
    </w:p>
    <w:p w14:paraId="4EE80A6C" w14:textId="49B7F280" w:rsidR="00E45FB3" w:rsidRPr="00E45FB3" w:rsidRDefault="00E45FB3" w:rsidP="00E45FB3">
      <w:pPr>
        <w:widowControl/>
        <w:wordWrap/>
        <w:autoSpaceDE/>
        <w:autoSpaceDN/>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hint="eastAsia"/>
          <w:sz w:val="20"/>
          <w:szCs w:val="20"/>
        </w:rPr>
        <w:t>수많은</w:t>
      </w:r>
      <w:r w:rsidRPr="00E45FB3">
        <w:rPr>
          <w:rFonts w:ascii="KoPubWorld돋움체 Light" w:eastAsia="KoPubWorld돋움체 Light" w:hAnsi="KoPubWorld돋움체 Light" w:cs="KoPubWorld돋움체 Light"/>
          <w:sz w:val="20"/>
          <w:szCs w:val="20"/>
        </w:rPr>
        <w:t xml:space="preserve"> 정보를 종합해 컨센서스에 아직 없는 결론을 먼저 도출하는 것, 제가 그리는 이 비전이 가장 정확하게 실현되는 자리가 애널리스트라고 생각합니다. 흩어진 매크로 지표와 기업 데이터를 엮어 하나의 투자 논리를 세우고, 그 논리로 시장보다 앞선 시각을 제시하는 일이 리서치센터의 본질이기 때문입니다. 정보가 </w:t>
      </w:r>
      <w:proofErr w:type="spellStart"/>
      <w:r w:rsidRPr="00E45FB3">
        <w:rPr>
          <w:rFonts w:ascii="KoPubWorld돋움체 Light" w:eastAsia="KoPubWorld돋움체 Light" w:hAnsi="KoPubWorld돋움체 Light" w:cs="KoPubWorld돋움체 Light"/>
          <w:sz w:val="20"/>
          <w:szCs w:val="20"/>
        </w:rPr>
        <w:t>흔해질수록</w:t>
      </w:r>
      <w:proofErr w:type="spellEnd"/>
      <w:r w:rsidRPr="00E45FB3">
        <w:rPr>
          <w:rFonts w:ascii="KoPubWorld돋움체 Light" w:eastAsia="KoPubWorld돋움체 Light" w:hAnsi="KoPubWorld돋움체 Light" w:cs="KoPubWorld돋움체 Light"/>
          <w:sz w:val="20"/>
          <w:szCs w:val="20"/>
        </w:rPr>
        <w:t xml:space="preserve"> 깊은 사고의 가치는 오히려 커진다는 확신으로 </w:t>
      </w:r>
      <w:proofErr w:type="spellStart"/>
      <w:r w:rsidRPr="00E45FB3">
        <w:rPr>
          <w:rFonts w:ascii="KoPubWorld돋움체 Light" w:eastAsia="KoPubWorld돋움체 Light" w:hAnsi="KoPubWorld돋움체 Light" w:cs="KoPubWorld돋움체 Light"/>
          <w:sz w:val="20"/>
          <w:szCs w:val="20"/>
        </w:rPr>
        <w:t>유안타증권</w:t>
      </w:r>
      <w:proofErr w:type="spellEnd"/>
      <w:r w:rsidRPr="00E45FB3">
        <w:rPr>
          <w:rFonts w:ascii="KoPubWorld돋움체 Light" w:eastAsia="KoPubWorld돋움체 Light" w:hAnsi="KoPubWorld돋움체 Light" w:cs="KoPubWorld돋움체 Light"/>
          <w:sz w:val="20"/>
          <w:szCs w:val="20"/>
        </w:rPr>
        <w:t xml:space="preserve"> 리서치센터에 지원합니다.</w:t>
      </w:r>
    </w:p>
    <w:p w14:paraId="7BF15BAD" w14:textId="30DEEAB3" w:rsidR="00E45FB3" w:rsidRPr="00E45FB3" w:rsidRDefault="00E45FB3" w:rsidP="00E45FB3">
      <w:pPr>
        <w:widowControl/>
        <w:wordWrap/>
        <w:autoSpaceDE/>
        <w:autoSpaceDN/>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 xml:space="preserve">[준비 1: 분석 역량을 현직자의 심사로 </w:t>
      </w:r>
      <w:proofErr w:type="spellStart"/>
      <w:r w:rsidRPr="00E45FB3">
        <w:rPr>
          <w:rFonts w:ascii="KoPubWorld돋움체 Light" w:eastAsia="KoPubWorld돋움체 Light" w:hAnsi="KoPubWorld돋움체 Light" w:cs="KoPubWorld돋움체 Light"/>
          <w:sz w:val="20"/>
          <w:szCs w:val="20"/>
        </w:rPr>
        <w:t>검증받았습니다</w:t>
      </w:r>
      <w:proofErr w:type="spellEnd"/>
      <w:r w:rsidRPr="00E45FB3">
        <w:rPr>
          <w:rFonts w:ascii="KoPubWorld돋움체 Light" w:eastAsia="KoPubWorld돋움체 Light" w:hAnsi="KoPubWorld돋움체 Light" w:cs="KoPubWorld돋움체 Light"/>
          <w:sz w:val="20"/>
          <w:szCs w:val="20"/>
        </w:rPr>
        <w:t>]</w:t>
      </w:r>
    </w:p>
    <w:p w14:paraId="25388EA9" w14:textId="72DE9277" w:rsidR="00E45FB3" w:rsidRPr="00E45FB3" w:rsidRDefault="00E45FB3" w:rsidP="00E45FB3">
      <w:pPr>
        <w:widowControl/>
        <w:wordWrap/>
        <w:autoSpaceDE/>
        <w:autoSpaceDN/>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hint="eastAsia"/>
          <w:sz w:val="20"/>
          <w:szCs w:val="20"/>
        </w:rPr>
        <w:t>교내</w:t>
      </w:r>
      <w:r w:rsidRPr="00E45FB3">
        <w:rPr>
          <w:rFonts w:ascii="KoPubWorld돋움체 Light" w:eastAsia="KoPubWorld돋움체 Light" w:hAnsi="KoPubWorld돋움체 Light" w:cs="KoPubWorld돋움체 Light"/>
          <w:sz w:val="20"/>
          <w:szCs w:val="20"/>
        </w:rPr>
        <w:t xml:space="preserve"> 금융학회에서 리서치팀장을 맡아 </w:t>
      </w:r>
      <w:proofErr w:type="spellStart"/>
      <w:r w:rsidRPr="00E45FB3">
        <w:rPr>
          <w:rFonts w:ascii="KoPubWorld돋움체 Light" w:eastAsia="KoPubWorld돋움체 Light" w:hAnsi="KoPubWorld돋움체 Light" w:cs="KoPubWorld돋움체 Light"/>
          <w:sz w:val="20"/>
          <w:szCs w:val="20"/>
        </w:rPr>
        <w:t>테크윙</w:t>
      </w:r>
      <w:proofErr w:type="spellEnd"/>
      <w:r w:rsidRPr="00E45FB3">
        <w:rPr>
          <w:rFonts w:ascii="KoPubWorld돋움체 Light" w:eastAsia="KoPubWorld돋움체 Light" w:hAnsi="KoPubWorld돋움체 Light" w:cs="KoPubWorld돋움체 Light"/>
          <w:sz w:val="20"/>
          <w:szCs w:val="20"/>
        </w:rPr>
        <w:t xml:space="preserve"> 분석 보고서를 작성했고, 비전공자임에도 현직 선배님들이 심사한 세미나에서 1등을 기록했습니다. 이후 해당 종목에 직접 투자해 수익으로 결론을 검증하기도 했습니다. 지금은 학회장으로서 리서치와 운용 전반을 총괄하고 있습니다. 조선·반도체·바이오 등 여러 섹터의 보고서를 후배들과 함께 생산하며, 각 분석이 결론까지 논리적으로 이어지는지를 검토하고 다듬는 역할을 맡고 있습니다. 한 종목을 깊이 파고드는 분석가의 시선과, 여러 섹터를 동시에 조망하는 운용자의 시선을 함께 훈련하며 애널리스트 직무의 기초를 다졌습니다.</w:t>
      </w:r>
    </w:p>
    <w:p w14:paraId="0CF6FC75" w14:textId="5FA5DD55" w:rsidR="00E45FB3" w:rsidRPr="00E45FB3" w:rsidRDefault="00E45FB3" w:rsidP="00E45FB3">
      <w:pPr>
        <w:widowControl/>
        <w:wordWrap/>
        <w:autoSpaceDE/>
        <w:autoSpaceDN/>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[준비 2: 증권사 실무 감각과 현업 종사 경험을 갖췄습니다]</w:t>
      </w:r>
    </w:p>
    <w:p w14:paraId="7D57A94C" w14:textId="7928FAB0" w:rsidR="00E45FB3" w:rsidRPr="00E45FB3" w:rsidRDefault="00E45FB3" w:rsidP="00E45FB3">
      <w:pPr>
        <w:widowControl/>
        <w:wordWrap/>
        <w:autoSpaceDE/>
        <w:autoSpaceDN/>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 xml:space="preserve">KB증권 Wholesale 부문 해외사업부에서 근무하며 </w:t>
      </w:r>
      <w:proofErr w:type="spellStart"/>
      <w:r w:rsidRPr="00E45FB3">
        <w:rPr>
          <w:rFonts w:ascii="KoPubWorld돋움체 Light" w:eastAsia="KoPubWorld돋움체 Light" w:hAnsi="KoPubWorld돋움체 Light" w:cs="KoPubWorld돋움체 Light"/>
          <w:sz w:val="20"/>
          <w:szCs w:val="20"/>
        </w:rPr>
        <w:t>금융사</w:t>
      </w:r>
      <w:proofErr w:type="spellEnd"/>
      <w:r w:rsidRPr="00E45FB3">
        <w:rPr>
          <w:rFonts w:ascii="KoPubWorld돋움체 Light" w:eastAsia="KoPubWorld돋움체 Light" w:hAnsi="KoPubWorld돋움체 Light" w:cs="KoPubWorld돋움체 Light"/>
          <w:sz w:val="20"/>
          <w:szCs w:val="20"/>
        </w:rPr>
        <w:t xml:space="preserve"> 내부가 어떤 기준으로 판단하고 움직이는지를 몸으로 익혔습니다. 매일 형태가 </w:t>
      </w:r>
      <w:proofErr w:type="spellStart"/>
      <w:r w:rsidRPr="00E45FB3">
        <w:rPr>
          <w:rFonts w:ascii="KoPubWorld돋움체 Light" w:eastAsia="KoPubWorld돋움체 Light" w:hAnsi="KoPubWorld돋움체 Light" w:cs="KoPubWorld돋움체 Light"/>
          <w:sz w:val="20"/>
          <w:szCs w:val="20"/>
        </w:rPr>
        <w:t>제각각으로</w:t>
      </w:r>
      <w:proofErr w:type="spellEnd"/>
      <w:r w:rsidRPr="00E45FB3">
        <w:rPr>
          <w:rFonts w:ascii="KoPubWorld돋움체 Light" w:eastAsia="KoPubWorld돋움체 Light" w:hAnsi="KoPubWorld돋움체 Light" w:cs="KoPubWorld돋움체 Light"/>
          <w:sz w:val="20"/>
          <w:szCs w:val="20"/>
        </w:rPr>
        <w:t xml:space="preserve"> 들어오는 손익 데이터를 동일한 방식으로 자동 취합하는 엑셀 파일을 직접 설계해, 정확도와 처리 속도를 함께 끌어올렸습니다. 리서치 서포트와 데이터 정리 업무에 곧바로 투입될 수 있는 실무 역량입니다. 부서의 최하급자의 역할을 정확히 인지하고 원활한 업무 작동을 지원할 수 있는 경험을 보유하고 있습니다.</w:t>
      </w:r>
    </w:p>
    <w:p w14:paraId="1168C945" w14:textId="2706D21B" w:rsidR="00377EAA" w:rsidRDefault="00E45FB3" w:rsidP="00E45FB3">
      <w:pPr>
        <w:widowControl/>
        <w:wordWrap/>
        <w:autoSpaceDE/>
        <w:autoSpaceDN/>
        <w:rPr>
          <w:rFonts w:ascii="KoPubWorld돋움체 Light" w:eastAsia="KoPubWorld돋움체 Light" w:hAnsi="KoPubWorld돋움체 Light" w:cs="KoPubWorld돋움체 Light"/>
          <w:sz w:val="20"/>
          <w:szCs w:val="20"/>
        </w:rPr>
      </w:pPr>
      <w:r w:rsidRPr="00E45FB3">
        <w:rPr>
          <w:rFonts w:ascii="KoPubWorld돋움체 Light" w:eastAsia="KoPubWorld돋움체 Light" w:hAnsi="KoPubWorld돋움체 Light" w:cs="KoPubWorld돋움체 Light" w:hint="eastAsia"/>
          <w:sz w:val="20"/>
          <w:szCs w:val="20"/>
        </w:rPr>
        <w:t>준비된</w:t>
      </w:r>
      <w:r w:rsidRPr="00E45FB3">
        <w:rPr>
          <w:rFonts w:ascii="KoPubWorld돋움체 Light" w:eastAsia="KoPubWorld돋움체 Light" w:hAnsi="KoPubWorld돋움체 Light" w:cs="KoPubWorld돋움체 Light"/>
          <w:sz w:val="20"/>
          <w:szCs w:val="20"/>
        </w:rPr>
        <w:t xml:space="preserve"> 비전과 검증된 분석력, 그리고 실무 감각을 바탕으로 인턴으로서 맡겨진 첫 단계부터 정확하고 성실하게 해내겠습니다.</w:t>
      </w:r>
      <w:r w:rsidR="00377EAA">
        <w:rPr>
          <w:rFonts w:ascii="KoPubWorld돋움체 Light" w:eastAsia="KoPubWorld돋움체 Light" w:hAnsi="KoPubWorld돋움체 Light" w:cs="KoPubWorld돋움체 Light"/>
          <w:sz w:val="20"/>
          <w:szCs w:val="20"/>
        </w:rPr>
        <w:br w:type="page"/>
      </w:r>
    </w:p>
    <w:p w14:paraId="6B6F6A61" w14:textId="77777777" w:rsidR="00377EAA" w:rsidRDefault="00377EAA" w:rsidP="00377EAA">
      <w:pPr>
        <w:wordWrap/>
        <w:rPr>
          <w:rFonts w:ascii="KoPubWorld돋움체 Light" w:eastAsia="KoPubWorld돋움체 Light" w:hAnsi="KoPubWorld돋움체 Light" w:cs="KoPubWorld돋움체 Light"/>
          <w:sz w:val="20"/>
          <w:szCs w:val="20"/>
        </w:rPr>
      </w:pPr>
      <w:r w:rsidRPr="00377EAA">
        <w:rPr>
          <w:rFonts w:ascii="KoPubWorld돋움체 Light" w:eastAsia="KoPubWorld돋움체 Light" w:hAnsi="KoPubWorld돋움체 Light" w:cs="KoPubWorld돋움체 Light"/>
          <w:sz w:val="20"/>
          <w:szCs w:val="20"/>
        </w:rPr>
        <w:lastRenderedPageBreak/>
        <w:t>3. 본인의 성향 및 특징을 함축적으로 가장 잘 표현할 수 있는 단어 3개를 작성하시고, 그 이유를 자유롭게 서술해 주십시오. * [300자 이상 1000자 이내]</w:t>
      </w:r>
    </w:p>
    <w:p w14:paraId="5BF7CC8F" w14:textId="77777777" w:rsidR="00377EAA" w:rsidRPr="00377EAA" w:rsidRDefault="00377EAA" w:rsidP="00377EAA">
      <w:pPr>
        <w:wordWrap/>
        <w:rPr>
          <w:rFonts w:ascii="KoPubWorld돋움체 Light" w:eastAsia="KoPubWorld돋움체 Light" w:hAnsi="KoPubWorld돋움체 Light" w:cs="KoPubWorld돋움체 Light"/>
          <w:sz w:val="20"/>
          <w:szCs w:val="20"/>
        </w:rPr>
      </w:pPr>
    </w:p>
    <w:p w14:paraId="725C4CCE" w14:textId="789BCA7D"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[상명하복: 먼저 배우는 자세로 기본을 익힙니다]</w:t>
      </w:r>
    </w:p>
    <w:p w14:paraId="1B7BD0B2" w14:textId="0BB418BF"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hint="eastAsia"/>
          <w:sz w:val="20"/>
          <w:szCs w:val="20"/>
        </w:rPr>
        <w:t>중학생</w:t>
      </w:r>
      <w:r w:rsidRPr="00E45FB3">
        <w:rPr>
          <w:rFonts w:ascii="KoPubWorld돋움체 Light" w:eastAsia="KoPubWorld돋움체 Light" w:hAnsi="KoPubWorld돋움체 Light" w:cs="KoPubWorld돋움체 Light"/>
          <w:sz w:val="20"/>
          <w:szCs w:val="20"/>
        </w:rPr>
        <w:t xml:space="preserve"> 때부터 </w:t>
      </w:r>
      <w:proofErr w:type="spellStart"/>
      <w:r w:rsidRPr="00E45FB3">
        <w:rPr>
          <w:rFonts w:ascii="KoPubWorld돋움체 Light" w:eastAsia="KoPubWorld돋움체 Light" w:hAnsi="KoPubWorld돋움체 Light" w:cs="KoPubWorld돋움체 Light"/>
          <w:sz w:val="20"/>
          <w:szCs w:val="20"/>
        </w:rPr>
        <w:t>상하차</w:t>
      </w:r>
      <w:proofErr w:type="spellEnd"/>
      <w:r w:rsidRPr="00E45FB3">
        <w:rPr>
          <w:rFonts w:ascii="KoPubWorld돋움체 Light" w:eastAsia="KoPubWorld돋움체 Light" w:hAnsi="KoPubWorld돋움체 Light" w:cs="KoPubWorld돋움체 Light"/>
          <w:sz w:val="20"/>
          <w:szCs w:val="20"/>
        </w:rPr>
        <w:t xml:space="preserve">, 물류센터, 과외, 학원 보조, 매장 관리, 출장 뷔페까지 수많은 현장에서 일했고, 군에서는 엄격한 규율 속 신병교육대 조교로 복무했습니다. 이 경험들로 위계가 분명한 환경에서 조직이 원하는 것을 먼저 읽고 정확히 실행하는 법을 익혔습니다. </w:t>
      </w:r>
      <w:proofErr w:type="spellStart"/>
      <w:r w:rsidRPr="00E45FB3">
        <w:rPr>
          <w:rFonts w:ascii="KoPubWorld돋움체 Light" w:eastAsia="KoPubWorld돋움체 Light" w:hAnsi="KoPubWorld돋움체 Light" w:cs="KoPubWorld돋움체 Light"/>
          <w:sz w:val="20"/>
          <w:szCs w:val="20"/>
        </w:rPr>
        <w:t>제게</w:t>
      </w:r>
      <w:proofErr w:type="spellEnd"/>
      <w:r w:rsidRPr="00E45FB3">
        <w:rPr>
          <w:rFonts w:ascii="KoPubWorld돋움체 Light" w:eastAsia="KoPubWorld돋움체 Light" w:hAnsi="KoPubWorld돋움체 Light" w:cs="KoPubWorld돋움체 Light"/>
          <w:sz w:val="20"/>
          <w:szCs w:val="20"/>
        </w:rPr>
        <w:t xml:space="preserve"> 상명하복은 단순한 복종이 아닙니다. 결국 저만의 투자 결론을 도출하는 사람이 되려면, 먼저 선배님들의 인사이트와 실력을 가장 가까이서 보고 배워야 합니다. 그 배움의 출발점은 주어진 일을 군</w:t>
      </w:r>
      <w:r w:rsidRPr="00E45FB3">
        <w:rPr>
          <w:rFonts w:ascii="KoPubWorld돋움체 Light" w:eastAsia="KoPubWorld돋움체 Light" w:hAnsi="KoPubWorld돋움체 Light" w:cs="KoPubWorld돋움체 Light" w:hint="eastAsia"/>
          <w:sz w:val="20"/>
          <w:szCs w:val="20"/>
        </w:rPr>
        <w:t>말</w:t>
      </w:r>
      <w:r w:rsidRPr="00E45FB3">
        <w:rPr>
          <w:rFonts w:ascii="KoPubWorld돋움체 Light" w:eastAsia="KoPubWorld돋움체 Light" w:hAnsi="KoPubWorld돋움체 Light" w:cs="KoPubWorld돋움체 Light"/>
          <w:sz w:val="20"/>
          <w:szCs w:val="20"/>
        </w:rPr>
        <w:t xml:space="preserve"> 없이 정확히 해내며 신뢰를 쌓는 것이라고 생각합니다. 막내로서 기본에 충실하며 배우겠습니다.</w:t>
      </w:r>
    </w:p>
    <w:p w14:paraId="7FD06AF1" w14:textId="17260A44"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[맷집: 비전공자의 한계를 이겨내며 왔습니다]</w:t>
      </w:r>
    </w:p>
    <w:p w14:paraId="149947D9" w14:textId="296492FE"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hint="eastAsia"/>
          <w:sz w:val="20"/>
          <w:szCs w:val="20"/>
        </w:rPr>
        <w:t>운동을</w:t>
      </w:r>
      <w:r w:rsidRPr="00E45FB3">
        <w:rPr>
          <w:rFonts w:ascii="KoPubWorld돋움체 Light" w:eastAsia="KoPubWorld돋움체 Light" w:hAnsi="KoPubWorld돋움체 Light" w:cs="KoPubWorld돋움체 Light"/>
          <w:sz w:val="20"/>
          <w:szCs w:val="20"/>
        </w:rPr>
        <w:t xml:space="preserve"> 좋아해 꾸준히 몸을 만들어 왔고, 어떤 업무 강도에도 흔들리지 않는 체력과 무엇이든 씩씩하게 해내는 근성을 갖췄습니다. 이 맷집은 말이 아니라 결과로 증명해 왔습니다. 기계공학을 전공한 </w:t>
      </w:r>
      <w:proofErr w:type="spellStart"/>
      <w:r w:rsidRPr="00E45FB3">
        <w:rPr>
          <w:rFonts w:ascii="KoPubWorld돋움체 Light" w:eastAsia="KoPubWorld돋움체 Light" w:hAnsi="KoPubWorld돋움체 Light" w:cs="KoPubWorld돋움체 Light"/>
          <w:sz w:val="20"/>
          <w:szCs w:val="20"/>
        </w:rPr>
        <w:t>비전공자였지만</w:t>
      </w:r>
      <w:proofErr w:type="spellEnd"/>
      <w:r w:rsidRPr="00E45FB3">
        <w:rPr>
          <w:rFonts w:ascii="KoPubWorld돋움체 Light" w:eastAsia="KoPubWorld돋움체 Light" w:hAnsi="KoPubWorld돋움체 Light" w:cs="KoPubWorld돋움체 Light"/>
          <w:sz w:val="20"/>
          <w:szCs w:val="20"/>
        </w:rPr>
        <w:t>, 금융학회에 들어가 리서치팀장을 맡았고 학회장까지 올랐으며, 증권사 인턴 자리까지 거쳐왔습니다. 모르면 부딪히고, 부족하면 남보다 더 오래 붙들며 하나씩 따라잡았습니다. 시황과 마감이 쉴 새 없이 돌아가는 리서치센터의 고된 업무도, 같은 자세로 끝까지 버티며 완수해낼 자신이 있습니다.</w:t>
      </w:r>
    </w:p>
    <w:p w14:paraId="7F71812E" w14:textId="1267EE45"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sz w:val="20"/>
          <w:szCs w:val="20"/>
        </w:rPr>
        <w:t>[serene: 감정을 빼고, 사실에만 기초합니다]</w:t>
      </w:r>
    </w:p>
    <w:p w14:paraId="7DB1A160" w14:textId="382C984C" w:rsidR="00E45FB3" w:rsidRPr="00E45FB3" w:rsidRDefault="00E45FB3" w:rsidP="00E45FB3">
      <w:pPr>
        <w:wordWrap/>
        <w:rPr>
          <w:rFonts w:ascii="KoPubWorld돋움체 Light" w:eastAsia="KoPubWorld돋움체 Light" w:hAnsi="KoPubWorld돋움체 Light" w:cs="KoPubWorld돋움체 Light" w:hint="eastAsia"/>
          <w:sz w:val="20"/>
          <w:szCs w:val="20"/>
        </w:rPr>
      </w:pPr>
      <w:r w:rsidRPr="00E45FB3">
        <w:rPr>
          <w:rFonts w:ascii="KoPubWorld돋움체 Light" w:eastAsia="KoPubWorld돋움체 Light" w:hAnsi="KoPubWorld돋움체 Light" w:cs="KoPubWorld돋움체 Light" w:hint="eastAsia"/>
          <w:sz w:val="20"/>
          <w:szCs w:val="20"/>
        </w:rPr>
        <w:t>제가</w:t>
      </w:r>
      <w:r w:rsidRPr="00E45FB3">
        <w:rPr>
          <w:rFonts w:ascii="KoPubWorld돋움체 Light" w:eastAsia="KoPubWorld돋움체 Light" w:hAnsi="KoPubWorld돋움체 Light" w:cs="KoPubWorld돋움체 Light"/>
          <w:sz w:val="20"/>
          <w:szCs w:val="20"/>
        </w:rPr>
        <w:t xml:space="preserve"> 가장 좋아하는 </w:t>
      </w:r>
      <w:proofErr w:type="spellStart"/>
      <w:r w:rsidRPr="00E45FB3">
        <w:rPr>
          <w:rFonts w:ascii="KoPubWorld돋움체 Light" w:eastAsia="KoPubWorld돋움체 Light" w:hAnsi="KoPubWorld돋움체 Light" w:cs="KoPubWorld돋움체 Light"/>
          <w:sz w:val="20"/>
          <w:szCs w:val="20"/>
        </w:rPr>
        <w:t>영단어이자</w:t>
      </w:r>
      <w:proofErr w:type="spellEnd"/>
      <w:r w:rsidRPr="00E45FB3">
        <w:rPr>
          <w:rFonts w:ascii="KoPubWorld돋움체 Light" w:eastAsia="KoPubWorld돋움체 Light" w:hAnsi="KoPubWorld돋움체 Light" w:cs="KoPubWorld돋움체 Light"/>
          <w:sz w:val="20"/>
          <w:szCs w:val="20"/>
        </w:rPr>
        <w:t xml:space="preserve"> 블로그 주소에도 담은 단어입니다. 스트레스가 큰 상황에서도 감정에 휩쓸리지 않는 내면의 평온함을 뜻합니다. 시장은 공포와 탐욕이 교차하는 곳입니다. 그 안에서 흔들리지 않고 감정을 덜어낸 채 오직 사실과 데이터에 근거해 판단하는 </w:t>
      </w:r>
      <w:proofErr w:type="spellStart"/>
      <w:r w:rsidRPr="00E45FB3">
        <w:rPr>
          <w:rFonts w:ascii="KoPubWorld돋움체 Light" w:eastAsia="KoPubWorld돋움체 Light" w:hAnsi="KoPubWorld돋움체 Light" w:cs="KoPubWorld돋움체 Light"/>
          <w:sz w:val="20"/>
          <w:szCs w:val="20"/>
        </w:rPr>
        <w:t>차분함이야말로</w:t>
      </w:r>
      <w:proofErr w:type="spellEnd"/>
      <w:r w:rsidRPr="00E45FB3">
        <w:rPr>
          <w:rFonts w:ascii="KoPubWorld돋움체 Light" w:eastAsia="KoPubWorld돋움체 Light" w:hAnsi="KoPubWorld돋움체 Light" w:cs="KoPubWorld돋움체 Light"/>
          <w:sz w:val="20"/>
          <w:szCs w:val="20"/>
        </w:rPr>
        <w:t xml:space="preserve"> 좋은 애널리스트의 조건이라고 생각합니다. 꾸준히 블로그에 시황을 기록하며, 시장의 소음과 제 감정을 분리해 결론을 내리는 연습을 이어가고 있습니다.</w:t>
      </w:r>
    </w:p>
    <w:p w14:paraId="35B485F3" w14:textId="2288E3E7" w:rsidR="00377EAA" w:rsidRPr="00377EAA" w:rsidRDefault="00E45FB3" w:rsidP="00E45FB3">
      <w:pPr>
        <w:wordWrap/>
        <w:rPr>
          <w:rFonts w:ascii="KoPubWorld돋움체 Light" w:eastAsia="KoPubWorld돋움체 Light" w:hAnsi="KoPubWorld돋움체 Light" w:cs="KoPubWorld돋움체 Light"/>
          <w:sz w:val="20"/>
          <w:szCs w:val="20"/>
        </w:rPr>
      </w:pPr>
      <w:r w:rsidRPr="00E45FB3">
        <w:rPr>
          <w:rFonts w:ascii="KoPubWorld돋움체 Light" w:eastAsia="KoPubWorld돋움체 Light" w:hAnsi="KoPubWorld돋움체 Light" w:cs="KoPubWorld돋움체 Light" w:hint="eastAsia"/>
          <w:sz w:val="20"/>
          <w:szCs w:val="20"/>
        </w:rPr>
        <w:t>세</w:t>
      </w:r>
      <w:r w:rsidRPr="00E45FB3">
        <w:rPr>
          <w:rFonts w:ascii="KoPubWorld돋움체 Light" w:eastAsia="KoPubWorld돋움체 Light" w:hAnsi="KoPubWorld돋움체 Light" w:cs="KoPubWorld돋움체 Light"/>
          <w:sz w:val="20"/>
          <w:szCs w:val="20"/>
        </w:rPr>
        <w:t xml:space="preserve"> 단어는 곧 제가 일하는 방식입니다. 조직 속에서 정확히 실행하고, 어떤 강도도 버텨내며, 끝까지 차분하게 사실에 집중하는 사람으로 리서치센터에 기여하겠습니다</w:t>
      </w:r>
    </w:p>
    <w:sectPr w:rsidR="00377EAA" w:rsidRPr="00377EA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oPubWorld돋움체 Light">
    <w:panose1 w:val="00000300000000000000"/>
    <w:charset w:val="81"/>
    <w:family w:val="auto"/>
    <w:pitch w:val="variable"/>
    <w:sig w:usb0="B000AABF" w:usb1="79D7FCFB" w:usb2="00000010"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AA"/>
    <w:rsid w:val="00377EAA"/>
    <w:rsid w:val="007A73C7"/>
    <w:rsid w:val="00B51A08"/>
    <w:rsid w:val="00B51B29"/>
    <w:rsid w:val="00D8692C"/>
    <w:rsid w:val="00E13996"/>
    <w:rsid w:val="00E45FB3"/>
    <w:rsid w:val="00E802DC"/>
    <w:rsid w:val="00FA35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C3D5"/>
  <w15:chartTrackingRefBased/>
  <w15:docId w15:val="{28E26235-339F-4B22-966F-A5107BE1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7EA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7EA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7EA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7EA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7EA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7EA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7EA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7EA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7EA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7EA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7EA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7EA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7EA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7EA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7EA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7EA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7EA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7EA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7EA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7EA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7E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7EA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7EAA"/>
    <w:pPr>
      <w:spacing w:before="160"/>
      <w:jc w:val="center"/>
    </w:pPr>
    <w:rPr>
      <w:i/>
      <w:iCs/>
      <w:color w:val="404040" w:themeColor="text1" w:themeTint="BF"/>
    </w:rPr>
  </w:style>
  <w:style w:type="character" w:customStyle="1" w:styleId="Char1">
    <w:name w:val="인용 Char"/>
    <w:basedOn w:val="a0"/>
    <w:link w:val="a5"/>
    <w:uiPriority w:val="29"/>
    <w:rsid w:val="00377EAA"/>
    <w:rPr>
      <w:i/>
      <w:iCs/>
      <w:color w:val="404040" w:themeColor="text1" w:themeTint="BF"/>
    </w:rPr>
  </w:style>
  <w:style w:type="paragraph" w:styleId="a6">
    <w:name w:val="List Paragraph"/>
    <w:basedOn w:val="a"/>
    <w:uiPriority w:val="34"/>
    <w:qFormat/>
    <w:rsid w:val="00377EAA"/>
    <w:pPr>
      <w:ind w:left="720"/>
      <w:contextualSpacing/>
    </w:pPr>
  </w:style>
  <w:style w:type="character" w:styleId="a7">
    <w:name w:val="Intense Emphasis"/>
    <w:basedOn w:val="a0"/>
    <w:uiPriority w:val="21"/>
    <w:qFormat/>
    <w:rsid w:val="00377EAA"/>
    <w:rPr>
      <w:i/>
      <w:iCs/>
      <w:color w:val="0F4761" w:themeColor="accent1" w:themeShade="BF"/>
    </w:rPr>
  </w:style>
  <w:style w:type="paragraph" w:styleId="a8">
    <w:name w:val="Intense Quote"/>
    <w:basedOn w:val="a"/>
    <w:next w:val="a"/>
    <w:link w:val="Char2"/>
    <w:uiPriority w:val="30"/>
    <w:qFormat/>
    <w:rsid w:val="00377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77EAA"/>
    <w:rPr>
      <w:i/>
      <w:iCs/>
      <w:color w:val="0F4761" w:themeColor="accent1" w:themeShade="BF"/>
    </w:rPr>
  </w:style>
  <w:style w:type="character" w:styleId="a9">
    <w:name w:val="Intense Reference"/>
    <w:basedOn w:val="a0"/>
    <w:uiPriority w:val="32"/>
    <w:qFormat/>
    <w:rsid w:val="00377EAA"/>
    <w:rPr>
      <w:b/>
      <w:bCs/>
      <w:smallCaps/>
      <w:color w:val="0F4761" w:themeColor="accent1" w:themeShade="BF"/>
      <w:spacing w:val="5"/>
    </w:rPr>
  </w:style>
  <w:style w:type="character" w:styleId="aa">
    <w:name w:val="Hyperlink"/>
    <w:basedOn w:val="a0"/>
    <w:uiPriority w:val="99"/>
    <w:unhideWhenUsed/>
    <w:rsid w:val="00377EAA"/>
    <w:rPr>
      <w:color w:val="467886" w:themeColor="hyperlink"/>
      <w:u w:val="single"/>
    </w:rPr>
  </w:style>
  <w:style w:type="character" w:styleId="ab">
    <w:name w:val="Unresolved Mention"/>
    <w:basedOn w:val="a0"/>
    <w:uiPriority w:val="99"/>
    <w:semiHidden/>
    <w:unhideWhenUsed/>
    <w:rsid w:val="00377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448</Words>
  <Characters>2556</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채현기</dc:creator>
  <cp:keywords/>
  <dc:description/>
  <cp:lastModifiedBy>채현기</cp:lastModifiedBy>
  <cp:revision>2</cp:revision>
  <dcterms:created xsi:type="dcterms:W3CDTF">2026-05-30T10:30:00Z</dcterms:created>
  <dcterms:modified xsi:type="dcterms:W3CDTF">2026-06-10T09:22:00Z</dcterms:modified>
</cp:coreProperties>
</file>