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1 ASIX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MÒDUL 16: CIBERSEGURETAT I HACKING ÈTIC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ACTIVITAT 1 : Scanning and Enumeration (I)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22" name="image5.png"/>
            <a:graphic>
              <a:graphicData uri="http://schemas.openxmlformats.org/drawingml/2006/picture">
                <pic:pic>
                  <pic:nvPicPr>
                    <pic:cNvPr descr="línea horizontal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vydniszftb1n" w:id="2"/>
      <w:bookmarkEnd w:id="2"/>
      <w:r w:rsidDel="00000000" w:rsidR="00000000" w:rsidRPr="00000000">
        <w:rPr>
          <w:b w:val="0"/>
          <w:sz w:val="22"/>
          <w:szCs w:val="22"/>
        </w:rPr>
        <w:drawing>
          <wp:inline distB="114300" distT="114300" distL="114300" distR="114300">
            <wp:extent cx="5943600" cy="29718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Alumne</w:t>
      </w:r>
      <w:r w:rsidDel="00000000" w:rsidR="00000000" w:rsidRPr="00000000">
        <w:rPr>
          <w:rtl w:val="0"/>
        </w:rPr>
        <w:t xml:space="preserve">: Daniel Mascarilla del Olmo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Professor</w:t>
      </w:r>
      <w:r w:rsidDel="00000000" w:rsidR="00000000" w:rsidRPr="00000000">
        <w:rPr>
          <w:rtl w:val="0"/>
        </w:rPr>
        <w:t xml:space="preserve">: Sergi Andrés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Curs</w:t>
      </w:r>
      <w:r w:rsidDel="00000000" w:rsidR="00000000" w:rsidRPr="00000000">
        <w:rPr>
          <w:rtl w:val="0"/>
        </w:rPr>
        <w:t xml:space="preserve">: 1 ASIX</w:t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Centre</w:t>
      </w:r>
      <w:r w:rsidDel="00000000" w:rsidR="00000000" w:rsidRPr="00000000">
        <w:rPr>
          <w:rtl w:val="0"/>
        </w:rPr>
        <w:t xml:space="preserve">: Jaume Viladoms</w:t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rPr/>
      </w:pPr>
      <w:bookmarkStart w:colFirst="0" w:colLast="0" w:name="_rf2kd84xl3tu" w:id="3"/>
      <w:bookmarkEnd w:id="3"/>
      <w:r w:rsidDel="00000000" w:rsidR="00000000" w:rsidRPr="00000000">
        <w:rPr>
          <w:rtl w:val="0"/>
        </w:rPr>
        <w:t xml:space="preserve">ÍNDEX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1">
          <w:pPr>
            <w:tabs>
              <w:tab w:val="right" w:leader="none" w:pos="9360"/>
            </w:tabs>
            <w:spacing w:before="8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bogt2rmp6d81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1 – Eines bàsiques per descobrir informació de la xarxa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_bogt2rmp6d81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ia1ev9tqrw6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Per a què serveix la </w:t>
            </w:r>
          </w:hyperlink>
          <w:hyperlink w:anchor="_hia1ev9tqrw6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eina</w:t>
            </w:r>
          </w:hyperlink>
          <w:hyperlink w:anchor="_hia1ev9tqrw6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NSlookup? Prova el seu funcionament i raona la resposta.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_hia1ev9tqrw6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bsfojmkpnwdv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Per a què serveix la </w:t>
            </w:r>
          </w:hyperlink>
          <w:hyperlink w:anchor="_bsfojmkpnwdv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eina</w:t>
            </w:r>
          </w:hyperlink>
          <w:hyperlink w:anchor="_bsfojmkpnwdv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Route? Prova el seu funcionament i raona la resposta.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_bsfojmkpnwdv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glqswoxyxezm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Amb els resultats obtinguts...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_glqswoxyxezm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mhv51erheaqa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 Quin és el teu servidor DNS?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_mhv51erheaqa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lyey6sv5lr1a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 Quina és la teva porta d’enllaç?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_lyey6sv5lr1a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3h1aal886gqp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2 – Netdiscover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_3h1aal886gqp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r4om4emg7xtj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Per a què serveix la </w:t>
            </w:r>
          </w:hyperlink>
          <w:hyperlink w:anchor="_r4om4emg7xtj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eina</w:t>
            </w:r>
          </w:hyperlink>
          <w:hyperlink w:anchor="_r4om4emg7xtj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Netdiscover?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_r4om4emg7xtj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8i5g6p2lmu73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Obre una màquina Kali Linux i 2 màquines client (Windows i Linux) i comprova el funcionament de Netdiscover en mode Actiu, executant-lo des de la màquina Kali.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_8i5g6p2lmu73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2b94qhux1xdt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→Recorda que el mode actiu de Netdiscover fa un flooding de paquets ARP a tota la xarxa, i tots els equips que els reben, contestaran.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_2b94qhux1xdt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ofu61pdcvcdn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Comprova el funcionament en mode Passiu.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_ofu61pdcvcdn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s39z09et1hld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→Recorda que el mode passiu de Netdiscover no envia paquets directament, sinó que escolta el què passa a la xarxa i a partir de les dades que veu, reconstrueix poc a poc els elements de la xarxa.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_s39z09et1hld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9360"/>
            </w:tabs>
            <w:spacing w:before="200" w:line="240" w:lineRule="auto"/>
            <w:ind w:left="0" w:firstLine="0"/>
            <w:rPr/>
          </w:pPr>
          <w:hyperlink w:anchor="_ynt3v5loax5b">
            <w:r w:rsidDel="00000000" w:rsidR="00000000" w:rsidRPr="00000000">
              <w:rPr>
                <w:b w:val="1"/>
                <w:rtl w:val="0"/>
              </w:rPr>
              <w:t xml:space="preserve">Exercici 3 – ARP-Scan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_ynt3v5loax5b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jsj2gyf072bx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Per a què serveix la </w:t>
            </w:r>
          </w:hyperlink>
          <w:hyperlink w:anchor="_jsj2gyf072bx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eina</w:t>
            </w:r>
          </w:hyperlink>
          <w:hyperlink w:anchor="_jsj2gyf072bx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ARP-Scan?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_jsj2gyf072bx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pnimus5n20pe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En el mateix escenari que en l’exercici anterior (2 clients + Kali Linux) executa ARP-scan i utilitzant Wireshark captura el flooding de paquets ARP que generen a la xarxa.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_pnimus5n20pe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fxi2do5pxbj0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Raona el resultat obtingut.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_fxi2do5pxbj0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tkpnrqjd5m8s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4 – Protocol ICMP (ping)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_tkpnrqjd5m8s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t5ip42jc8e47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Per a què serveix la eina Ping?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_t5ip42jc8e47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yynwln5aizb1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Obre un client Windows i desactiva el Firewall, per assegurar que pugui rebre els paquets ICMP dels Pings (també anomenats paquets à Echo entrants)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_yynwln5aizb1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9v1j3nma4gq4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Des d’un Kali Linux i utilitzant Wireshark captura els paquets ICMP i ARP que es generen quan Kali Linux envia pings a la màquina Windows. Raona la resposta dels paquets que has capturat.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_9v1j3nma4gq4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4h8n1lb5e0n1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Torna a activar el Firewall de Windows (assegura’t que els pings queden bloquejats) i torna a capturar amb Wireshark els pings que fa Kali Linux cap a la màquina Windows. Comprova que els paquets ICMP enviats per Kali Linux no tenen resposta. Raona la resposta.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_4h8n1lb5e0n1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7w5a74bmxbmg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5 – FPING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_7w5a74bmxbmg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g5uj40nlu31v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Utilitzant la eina fping, busca tots els hosts que hi ha a la xarxa.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_g5uj40nlu31v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9360"/>
            </w:tabs>
            <w:spacing w:after="80"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k892chyd5ntn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Comprova les diferències quan hi ha el Firewall de la màquina Windows activat i </w:t>
            </w:r>
          </w:hyperlink>
          <w:hyperlink w:anchor="_k892chyd5ntn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desactivat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_k892chyd5ntn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>
          <w:color w:val="8c7252"/>
        </w:rPr>
      </w:pPr>
      <w:bookmarkStart w:colFirst="0" w:colLast="0" w:name="_bogt2rmp6d81" w:id="4"/>
      <w:bookmarkEnd w:id="4"/>
      <w:r w:rsidDel="00000000" w:rsidR="00000000" w:rsidRPr="00000000">
        <w:rPr>
          <w:rtl w:val="0"/>
        </w:rPr>
        <w:t xml:space="preserve">Exercici 1 – Eines bàsiques per descobrir informació de la xarxa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rPr/>
      </w:pPr>
      <w:bookmarkStart w:colFirst="0" w:colLast="0" w:name="_hia1ev9tqrw6" w:id="5"/>
      <w:bookmarkEnd w:id="5"/>
      <w:r w:rsidDel="00000000" w:rsidR="00000000" w:rsidRPr="00000000">
        <w:rPr>
          <w:rtl w:val="0"/>
        </w:rPr>
        <w:t xml:space="preserve">a. Per a què serveix la </w:t>
      </w:r>
      <w:r w:rsidDel="00000000" w:rsidR="00000000" w:rsidRPr="00000000">
        <w:rPr>
          <w:rtl w:val="0"/>
        </w:rPr>
        <w:t xml:space="preserve">eina</w:t>
      </w:r>
      <w:r w:rsidDel="00000000" w:rsidR="00000000" w:rsidRPr="00000000">
        <w:rPr>
          <w:rtl w:val="0"/>
        </w:rPr>
        <w:t xml:space="preserve"> NSlookup? Prova el seu funcionament i raona la resposta.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L’eina NSlookup serveix per a trobar la direcció IP d’un equip determinat, o també serveix per realitzar una búsqueda DNS inversa, és a dir, trobar el nom d’un domini a través d’una </w:t>
      </w:r>
      <w:r w:rsidDel="00000000" w:rsidR="00000000" w:rsidRPr="00000000">
        <w:rPr>
          <w:rtl w:val="0"/>
        </w:rPr>
        <w:t xml:space="preserve">direcció</w:t>
      </w:r>
      <w:r w:rsidDel="00000000" w:rsidR="00000000" w:rsidRPr="00000000">
        <w:rPr>
          <w:rtl w:val="0"/>
        </w:rPr>
        <w:t xml:space="preserve"> IP.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Obrirem la terminal de kali linux i executarem nslookup, seguidament posarem el nom de la web:</w:t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00600" cy="24003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Podem veure que a partir del nom, ha tret la IP de la web.</w:t>
      </w:r>
    </w:p>
    <w:p w:rsidR="00000000" w:rsidDel="00000000" w:rsidP="00000000" w:rsidRDefault="00000000" w:rsidRPr="00000000" w14:paraId="00000031">
      <w:pPr>
        <w:pStyle w:val="Heading2"/>
        <w:rPr/>
      </w:pPr>
      <w:bookmarkStart w:colFirst="0" w:colLast="0" w:name="_bsfojmkpnwdv" w:id="6"/>
      <w:bookmarkEnd w:id="6"/>
      <w:r w:rsidDel="00000000" w:rsidR="00000000" w:rsidRPr="00000000">
        <w:rPr>
          <w:rtl w:val="0"/>
        </w:rPr>
        <w:t xml:space="preserve">b. Per a què serveix la </w:t>
      </w:r>
      <w:r w:rsidDel="00000000" w:rsidR="00000000" w:rsidRPr="00000000">
        <w:rPr>
          <w:rtl w:val="0"/>
        </w:rPr>
        <w:t xml:space="preserve">eina</w:t>
      </w:r>
      <w:r w:rsidDel="00000000" w:rsidR="00000000" w:rsidRPr="00000000">
        <w:rPr>
          <w:rtl w:val="0"/>
        </w:rPr>
        <w:t xml:space="preserve"> Route? Prova el seu funcionament i raona la resposta.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Aquesta eina ens permet manipular les taules dels routers del nostre sistema.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Per tal de comprovar el seu funcionament, haurem d’anar a la terminal (en el meu cas dde Kali Linux) i executar la comanda route: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Ens dirà la porta d’enllaç, la mascara de xarxa, etc.</w:t>
      </w:r>
    </w:p>
    <w:p w:rsidR="00000000" w:rsidDel="00000000" w:rsidP="00000000" w:rsidRDefault="00000000" w:rsidRPr="00000000" w14:paraId="00000036">
      <w:pPr>
        <w:pStyle w:val="Heading2"/>
        <w:rPr/>
      </w:pPr>
      <w:bookmarkStart w:colFirst="0" w:colLast="0" w:name="_glqswoxyxezm" w:id="7"/>
      <w:bookmarkEnd w:id="7"/>
      <w:r w:rsidDel="00000000" w:rsidR="00000000" w:rsidRPr="00000000">
        <w:rPr>
          <w:rtl w:val="0"/>
        </w:rPr>
        <w:t xml:space="preserve">c. Amb els resultats obtinguts... </w:t>
      </w:r>
    </w:p>
    <w:p w:rsidR="00000000" w:rsidDel="00000000" w:rsidP="00000000" w:rsidRDefault="00000000" w:rsidRPr="00000000" w14:paraId="00000037">
      <w:pPr>
        <w:pStyle w:val="Heading3"/>
        <w:ind w:left="705" w:firstLine="15"/>
        <w:rPr/>
      </w:pPr>
      <w:bookmarkStart w:colFirst="0" w:colLast="0" w:name="_mhv51erheaqa" w:id="8"/>
      <w:bookmarkEnd w:id="8"/>
      <w:r w:rsidDel="00000000" w:rsidR="00000000" w:rsidRPr="00000000">
        <w:rPr>
          <w:rtl w:val="0"/>
        </w:rPr>
        <w:t xml:space="preserve">- Quin és el teu servidor DNS?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ab/>
        <w:tab/>
        <w:t xml:space="preserve">El meu servidor DNS es 10.0.2.0</w:t>
      </w:r>
    </w:p>
    <w:p w:rsidR="00000000" w:rsidDel="00000000" w:rsidP="00000000" w:rsidRDefault="00000000" w:rsidRPr="00000000" w14:paraId="00000039">
      <w:pPr>
        <w:pStyle w:val="Heading3"/>
        <w:ind w:left="0" w:firstLine="720"/>
        <w:rPr/>
      </w:pPr>
      <w:bookmarkStart w:colFirst="0" w:colLast="0" w:name="_lyey6sv5lr1a" w:id="9"/>
      <w:bookmarkEnd w:id="9"/>
      <w:r w:rsidDel="00000000" w:rsidR="00000000" w:rsidRPr="00000000">
        <w:rPr>
          <w:rtl w:val="0"/>
        </w:rPr>
        <w:t xml:space="preserve">- Quina és la teva porta d’enllaç?</w:t>
      </w:r>
    </w:p>
    <w:p w:rsidR="00000000" w:rsidDel="00000000" w:rsidP="00000000" w:rsidRDefault="00000000" w:rsidRPr="00000000" w14:paraId="0000003A">
      <w:pPr>
        <w:ind w:left="0" w:firstLine="720"/>
        <w:rPr/>
      </w:pPr>
      <w:r w:rsidDel="00000000" w:rsidR="00000000" w:rsidRPr="00000000">
        <w:rPr>
          <w:rtl w:val="0"/>
        </w:rPr>
        <w:t xml:space="preserve">La meva porta d’enllaç es 10.0.2.2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ind w:left="0" w:firstLine="0"/>
        <w:rPr/>
      </w:pPr>
      <w:bookmarkStart w:colFirst="0" w:colLast="0" w:name="_3h1aal886gqp" w:id="10"/>
      <w:bookmarkEnd w:id="10"/>
      <w:r w:rsidDel="00000000" w:rsidR="00000000" w:rsidRPr="00000000">
        <w:rPr>
          <w:rtl w:val="0"/>
        </w:rPr>
        <w:t xml:space="preserve">Exercici 2 – Netdiscover</w:t>
      </w:r>
    </w:p>
    <w:p w:rsidR="00000000" w:rsidDel="00000000" w:rsidP="00000000" w:rsidRDefault="00000000" w:rsidRPr="00000000" w14:paraId="0000003C">
      <w:pPr>
        <w:pStyle w:val="Heading2"/>
        <w:ind w:left="0" w:firstLine="0"/>
        <w:rPr/>
      </w:pPr>
      <w:bookmarkStart w:colFirst="0" w:colLast="0" w:name="_r4om4emg7xtj" w:id="11"/>
      <w:bookmarkEnd w:id="11"/>
      <w:r w:rsidDel="00000000" w:rsidR="00000000" w:rsidRPr="00000000">
        <w:rPr>
          <w:rtl w:val="0"/>
        </w:rPr>
        <w:t xml:space="preserve">a. Per a què serveix la </w:t>
      </w:r>
      <w:r w:rsidDel="00000000" w:rsidR="00000000" w:rsidRPr="00000000">
        <w:rPr>
          <w:rtl w:val="0"/>
        </w:rPr>
        <w:t xml:space="preserve">eina</w:t>
      </w:r>
      <w:r w:rsidDel="00000000" w:rsidR="00000000" w:rsidRPr="00000000">
        <w:rPr>
          <w:rtl w:val="0"/>
        </w:rPr>
        <w:t xml:space="preserve"> Netdiscover?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L’eina Netdiscover serveix per reconèixer direccions, està desenvolupada per xarxes inalàmbriques sense un servidor DHCP determinat, quan està fent al wardriving.</w:t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  <w:b w:val="1"/>
          <w:color w:val="bdc1c6"/>
          <w:sz w:val="24"/>
          <w:szCs w:val="24"/>
          <w:shd w:fill="202124" w:val="clear"/>
        </w:rPr>
      </w:pPr>
      <w:r w:rsidDel="00000000" w:rsidR="00000000" w:rsidRPr="00000000">
        <w:rPr>
          <w:rtl w:val="0"/>
        </w:rPr>
        <w:t xml:space="preserve">Pot detectar de manera pasiva hosts que estan funcionant, una búsqueda d’aquests enviant </w:t>
      </w:r>
      <w:r w:rsidDel="00000000" w:rsidR="00000000" w:rsidRPr="00000000">
        <w:rPr>
          <w:rtl w:val="0"/>
        </w:rPr>
        <w:t xml:space="preserve">solicituts</w:t>
      </w:r>
      <w:r w:rsidDel="00000000" w:rsidR="00000000" w:rsidRPr="00000000">
        <w:rPr>
          <w:rtl w:val="0"/>
        </w:rPr>
        <w:t xml:space="preserve"> ARP, aquesta eina pot ser emprada per inspeccionar el tràfic en la xarxa ARP, o trobar direccions de xarxa utilitzant el mode de escaneig automàtic, que li permet escanejar per les xarxes locals.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ind w:left="0" w:firstLine="0"/>
        <w:rPr/>
      </w:pPr>
      <w:bookmarkStart w:colFirst="0" w:colLast="0" w:name="_8i5g6p2lmu73" w:id="12"/>
      <w:bookmarkEnd w:id="12"/>
      <w:r w:rsidDel="00000000" w:rsidR="00000000" w:rsidRPr="00000000">
        <w:rPr>
          <w:rtl w:val="0"/>
        </w:rPr>
        <w:t xml:space="preserve">b. Obre una màquina Kali Linux i 2 màquines client (Windows i Linux) i comprova el funcionament de Netdiscover en mode Actiu, executant-lo des de la màquina Kali. </w:t>
      </w:r>
    </w:p>
    <w:p w:rsidR="00000000" w:rsidDel="00000000" w:rsidP="00000000" w:rsidRDefault="00000000" w:rsidRPr="00000000" w14:paraId="00000040">
      <w:pPr>
        <w:pStyle w:val="Heading3"/>
        <w:ind w:left="0" w:firstLine="720"/>
        <w:rPr/>
      </w:pPr>
      <w:bookmarkStart w:colFirst="0" w:colLast="0" w:name="_2b94qhux1xdt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→Recorda que el mode actiu de Netdiscover fa un flooding de paquets ARP a tota la xarxa, i tots els equips que els reben, contestaran.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Obrirem netdiscover.</w:t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24113" cy="2772627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2772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38775" cy="22098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Amb el mode actiu, l’eina Netdiscover ens mostra tot el que esta en la xarxa en aquest precís moment. Cal dir que dos o tres direccions de màquines son per defecte de virtualbox, en aquest cas les que el vendor es unknown</w:t>
      </w:r>
    </w:p>
    <w:p w:rsidR="00000000" w:rsidDel="00000000" w:rsidP="00000000" w:rsidRDefault="00000000" w:rsidRPr="00000000" w14:paraId="00000047">
      <w:pPr>
        <w:pStyle w:val="Heading2"/>
        <w:ind w:left="0" w:firstLine="0"/>
        <w:rPr/>
      </w:pPr>
      <w:bookmarkStart w:colFirst="0" w:colLast="0" w:name="_ofu61pdcvcdn" w:id="14"/>
      <w:bookmarkEnd w:id="14"/>
      <w:r w:rsidDel="00000000" w:rsidR="00000000" w:rsidRPr="00000000">
        <w:rPr>
          <w:rtl w:val="0"/>
        </w:rPr>
        <w:t xml:space="preserve">c. Comprova el funcionament en mode Passiu.</w:t>
      </w:r>
    </w:p>
    <w:p w:rsidR="00000000" w:rsidDel="00000000" w:rsidP="00000000" w:rsidRDefault="00000000" w:rsidRPr="00000000" w14:paraId="00000048">
      <w:pPr>
        <w:pStyle w:val="Heading3"/>
        <w:ind w:left="0" w:firstLine="720"/>
        <w:rPr/>
      </w:pPr>
      <w:bookmarkStart w:colFirst="0" w:colLast="0" w:name="_s39z09et1hld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→Recorda que el mode passiu de Netdiscover no envia paquets directament, sinó que escolta el què passa a la xarxa i a partir de les dades que veu, reconstrueix poc a poc els elements de la xarxa.</w:t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28950" cy="70485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ind w:left="0" w:firstLine="720"/>
        <w:jc w:val="center"/>
        <w:rPr/>
      </w:pPr>
      <w:bookmarkStart w:colFirst="0" w:colLast="0" w:name="_bixhb1e5ery7" w:id="16"/>
      <w:bookmarkEnd w:id="16"/>
      <w:r w:rsidDel="00000000" w:rsidR="00000000" w:rsidRPr="00000000">
        <w:rPr/>
        <w:drawing>
          <wp:inline distB="114300" distT="114300" distL="114300" distR="114300">
            <wp:extent cx="5505450" cy="158115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  <w:t xml:space="preserve">Amb el 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tl w:val="0"/>
        </w:rPr>
        <w:t xml:space="preserve"> passiu el que fa és que quan es fa un ping o una interacció de dues màquines, l’eina NetDiscover ho detecta i ens mostra la IP, </w:t>
      </w:r>
      <w:r w:rsidDel="00000000" w:rsidR="00000000" w:rsidRPr="00000000">
        <w:rPr>
          <w:rtl w:val="0"/>
        </w:rPr>
        <w:t xml:space="preserve">direcció</w:t>
      </w:r>
      <w:r w:rsidDel="00000000" w:rsidR="00000000" w:rsidRPr="00000000">
        <w:rPr>
          <w:rtl w:val="0"/>
        </w:rPr>
        <w:t xml:space="preserve"> MAC, etc.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ind w:left="0" w:firstLine="0"/>
        <w:rPr/>
      </w:pPr>
      <w:bookmarkStart w:colFirst="0" w:colLast="0" w:name="_g79ks1mdebyt" w:id="17"/>
      <w:bookmarkEnd w:id="17"/>
      <w:r w:rsidDel="00000000" w:rsidR="00000000" w:rsidRPr="00000000">
        <w:rPr>
          <w:rtl w:val="0"/>
        </w:rPr>
        <w:t xml:space="preserve">Exercici 3 – ARP-Scan </w:t>
      </w:r>
    </w:p>
    <w:p w:rsidR="00000000" w:rsidDel="00000000" w:rsidP="00000000" w:rsidRDefault="00000000" w:rsidRPr="00000000" w14:paraId="0000004D">
      <w:pPr>
        <w:pStyle w:val="Heading2"/>
        <w:ind w:left="0" w:firstLine="0"/>
        <w:rPr/>
      </w:pPr>
      <w:bookmarkStart w:colFirst="0" w:colLast="0" w:name="_jsj2gyf072bx" w:id="18"/>
      <w:bookmarkEnd w:id="18"/>
      <w:r w:rsidDel="00000000" w:rsidR="00000000" w:rsidRPr="00000000">
        <w:rPr>
          <w:rtl w:val="0"/>
        </w:rPr>
        <w:t xml:space="preserve">a. Per a què serveix la </w:t>
      </w:r>
      <w:r w:rsidDel="00000000" w:rsidR="00000000" w:rsidRPr="00000000">
        <w:rPr>
          <w:rtl w:val="0"/>
        </w:rPr>
        <w:t xml:space="preserve">eina</w:t>
      </w:r>
      <w:r w:rsidDel="00000000" w:rsidR="00000000" w:rsidRPr="00000000">
        <w:rPr>
          <w:rtl w:val="0"/>
        </w:rPr>
        <w:t xml:space="preserve"> ARP-Scan?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És una eina que s’utilitza en </w:t>
      </w:r>
      <w:r w:rsidDel="00000000" w:rsidR="00000000" w:rsidRPr="00000000">
        <w:rPr>
          <w:rtl w:val="0"/>
        </w:rPr>
        <w:t xml:space="preserve">linia</w:t>
      </w:r>
      <w:r w:rsidDel="00000000" w:rsidR="00000000" w:rsidRPr="00000000">
        <w:rPr>
          <w:rtl w:val="0"/>
        </w:rPr>
        <w:t xml:space="preserve"> de comandes per al descobriment i reconeixement de sistemes. Aquesta eina construeix i envia </w:t>
      </w:r>
      <w:r w:rsidDel="00000000" w:rsidR="00000000" w:rsidRPr="00000000">
        <w:rPr>
          <w:rtl w:val="0"/>
        </w:rPr>
        <w:t xml:space="preserve">peticions</w:t>
      </w:r>
      <w:r w:rsidDel="00000000" w:rsidR="00000000" w:rsidRPr="00000000">
        <w:rPr>
          <w:rtl w:val="0"/>
        </w:rPr>
        <w:t xml:space="preserve"> ARP cap a diverses direccions IP concretes, i mostra les respostes rebudes d’aquestes IP</w:t>
      </w:r>
    </w:p>
    <w:p w:rsidR="00000000" w:rsidDel="00000000" w:rsidP="00000000" w:rsidRDefault="00000000" w:rsidRPr="00000000" w14:paraId="0000004F">
      <w:pPr>
        <w:pStyle w:val="Heading2"/>
        <w:ind w:left="0" w:firstLine="0"/>
        <w:rPr/>
      </w:pPr>
      <w:bookmarkStart w:colFirst="0" w:colLast="0" w:name="_pnimus5n20pe" w:id="19"/>
      <w:bookmarkEnd w:id="19"/>
      <w:r w:rsidDel="00000000" w:rsidR="00000000" w:rsidRPr="00000000">
        <w:rPr>
          <w:rtl w:val="0"/>
        </w:rPr>
        <w:t xml:space="preserve">b. En el mateix escenari que en l’exercici anterior (2 clients + Kali Linux) executa ARP-scan i utilitzant Wireshark captura el flooding de paquets ARP que generen a la xarxa.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22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193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Amb wireshark capturem els paquets arp que s’han fet a la nostra xarxa local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ind w:left="0" w:firstLine="0"/>
        <w:rPr/>
      </w:pPr>
      <w:bookmarkStart w:colFirst="0" w:colLast="0" w:name="_fxi2do5pxbj0" w:id="20"/>
      <w:bookmarkEnd w:id="20"/>
      <w:r w:rsidDel="00000000" w:rsidR="00000000" w:rsidRPr="00000000">
        <w:rPr>
          <w:rtl w:val="0"/>
        </w:rPr>
        <w:t xml:space="preserve">c. Raona el resultat obtingut.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Podem observar que l’eina wireshark ha capturat diversos paquets del tipus ARP, en un periode curt de temps, que ens diuen la font del paquet, el destí del paquet i informació sobre aquest paquet enviat.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ind w:left="0" w:firstLine="0"/>
        <w:rPr/>
      </w:pPr>
      <w:bookmarkStart w:colFirst="0" w:colLast="0" w:name="_tkpnrqjd5m8s" w:id="21"/>
      <w:bookmarkEnd w:id="21"/>
      <w:r w:rsidDel="00000000" w:rsidR="00000000" w:rsidRPr="00000000">
        <w:rPr>
          <w:rtl w:val="0"/>
        </w:rPr>
        <w:t xml:space="preserve">Exercici 4 – Protocol ICMP (ping) </w:t>
      </w:r>
    </w:p>
    <w:p w:rsidR="00000000" w:rsidDel="00000000" w:rsidP="00000000" w:rsidRDefault="00000000" w:rsidRPr="00000000" w14:paraId="00000058">
      <w:pPr>
        <w:pStyle w:val="Heading2"/>
        <w:ind w:left="0" w:firstLine="0"/>
        <w:rPr>
          <w:color w:val="8c7252"/>
        </w:rPr>
      </w:pPr>
      <w:bookmarkStart w:colFirst="0" w:colLast="0" w:name="_t5ip42jc8e47" w:id="22"/>
      <w:bookmarkEnd w:id="22"/>
      <w:r w:rsidDel="00000000" w:rsidR="00000000" w:rsidRPr="00000000">
        <w:rPr>
          <w:color w:val="8c7252"/>
          <w:rtl w:val="0"/>
        </w:rPr>
        <w:t xml:space="preserve">a. Per a què serveix la eina Ping?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L’eina ping serveix per determinar l’estat d’un host a distància. Al executar-ho, el protocol ICMP envia al host un datagrama per solicitar resposta. El protocol ICMP s’ocupa dels errors en les xarxes TCP/IP.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ind w:left="0" w:firstLine="0"/>
        <w:rPr>
          <w:color w:val="8c7252"/>
        </w:rPr>
      </w:pPr>
      <w:bookmarkStart w:colFirst="0" w:colLast="0" w:name="_yynwln5aizb1" w:id="23"/>
      <w:bookmarkEnd w:id="23"/>
      <w:r w:rsidDel="00000000" w:rsidR="00000000" w:rsidRPr="00000000">
        <w:rPr>
          <w:color w:val="8c7252"/>
          <w:rtl w:val="0"/>
        </w:rPr>
        <w:t xml:space="preserve">b. Obre un client Windows i desactiva el Firewall, per assegurar que pugui rebre els paquets ICMP dels Pings (també anomenats paquets à Echo entrants)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Entrarem a Inicio i escriurem Firewall, i el desactivarem</w:t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34642" cy="2589213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4642" cy="2589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629275" cy="2676525"/>
            <wp:effectExtent b="0" l="0" r="0" t="0"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Un cop desactivar, guardarem els canvis.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Ara comprovarem que podem fer pings sense cap inconvenient: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ind w:left="0" w:firstLine="0"/>
        <w:rPr/>
      </w:pPr>
      <w:bookmarkStart w:colFirst="0" w:colLast="0" w:name="_9v1j3nma4gq4" w:id="24"/>
      <w:bookmarkEnd w:id="24"/>
      <w:r w:rsidDel="00000000" w:rsidR="00000000" w:rsidRPr="00000000">
        <w:rPr>
          <w:color w:val="8c7252"/>
          <w:rtl w:val="0"/>
        </w:rPr>
        <w:t xml:space="preserve">c. Des d’un Kali Linux i utilitzant Wireshark captura els paquets ICMP i ARP que es generen quan Kali Linux envia pings a la màquina Windows. Raona la resposta dels paquets que has capturat.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Obrirem wireshark a kali:</w:t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90938" cy="2005173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2005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62575" cy="2009775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Podem veure en aquesta caputra que ha captat diversos paquets del tipus ICMO, ICMPv3, ICMPv6,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ind w:left="0" w:firstLine="0"/>
        <w:rPr>
          <w:color w:val="8c7252"/>
        </w:rPr>
      </w:pPr>
      <w:bookmarkStart w:colFirst="0" w:colLast="0" w:name="_4h8n1lb5e0n1" w:id="25"/>
      <w:bookmarkEnd w:id="25"/>
      <w:r w:rsidDel="00000000" w:rsidR="00000000" w:rsidRPr="00000000">
        <w:rPr>
          <w:color w:val="8c7252"/>
          <w:rtl w:val="0"/>
        </w:rPr>
        <w:t xml:space="preserve">d. Torna a activar el Firewall de Windows (assegura’t que els pings queden bloquejats) i torna a capturar amb Wireshark els pings que fa Kali Linux cap a la màquina Windows. Comprova que els paquets ICMP enviats per Kali Linux no tenen resposta. Raona la resposta. </w:t>
      </w:r>
    </w:p>
    <w:p w:rsidR="00000000" w:rsidDel="00000000" w:rsidP="00000000" w:rsidRDefault="00000000" w:rsidRPr="00000000" w14:paraId="0000006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1336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105400" cy="92392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9812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Al fer el ping amb el firewall actiu, podem veure que aquests paquets enviats a la màquina de windows no tenen cap resposta, això es perquè el firewall ha denegat els paquets enviats per la màquina Kali.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ind w:left="0" w:firstLine="0"/>
        <w:rPr/>
      </w:pPr>
      <w:bookmarkStart w:colFirst="0" w:colLast="0" w:name="_7w5a74bmxbmg" w:id="26"/>
      <w:bookmarkEnd w:id="26"/>
      <w:r w:rsidDel="00000000" w:rsidR="00000000" w:rsidRPr="00000000">
        <w:rPr>
          <w:rtl w:val="0"/>
        </w:rPr>
        <w:t xml:space="preserve">Exercici 5 – FPING 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  <w:t xml:space="preserve">A partir de la màquina Kali Linux i 2 màquines client (Windows i Linux) </w:t>
      </w:r>
    </w:p>
    <w:p w:rsidR="00000000" w:rsidDel="00000000" w:rsidP="00000000" w:rsidRDefault="00000000" w:rsidRPr="00000000" w14:paraId="0000006D">
      <w:pPr>
        <w:pStyle w:val="Heading2"/>
        <w:ind w:left="0" w:firstLine="0"/>
        <w:rPr>
          <w:color w:val="8c7252"/>
        </w:rPr>
      </w:pPr>
      <w:bookmarkStart w:colFirst="0" w:colLast="0" w:name="_g5uj40nlu31v" w:id="27"/>
      <w:bookmarkEnd w:id="27"/>
      <w:r w:rsidDel="00000000" w:rsidR="00000000" w:rsidRPr="00000000">
        <w:rPr>
          <w:color w:val="8c7252"/>
          <w:rtl w:val="0"/>
        </w:rPr>
        <w:t xml:space="preserve">a. Utilitzant la eina fping, busca tots els hosts que hi ha a la xarxa. 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81375" cy="10287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90850" cy="124777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44451" cy="4903788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4451" cy="490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ind w:left="0" w:firstLine="0"/>
        <w:rPr>
          <w:color w:val="8c7252"/>
        </w:rPr>
      </w:pPr>
      <w:bookmarkStart w:colFirst="0" w:colLast="0" w:name="_k892chyd5ntn" w:id="28"/>
      <w:bookmarkEnd w:id="28"/>
      <w:r w:rsidDel="00000000" w:rsidR="00000000" w:rsidRPr="00000000">
        <w:rPr>
          <w:color w:val="8c7252"/>
          <w:rtl w:val="0"/>
        </w:rPr>
        <w:t xml:space="preserve">b. Comprova les diferències quan hi ha el Firewall de la màquina Windows activat i </w:t>
      </w:r>
      <w:r w:rsidDel="00000000" w:rsidR="00000000" w:rsidRPr="00000000">
        <w:rPr>
          <w:color w:val="8c7252"/>
          <w:rtl w:val="0"/>
        </w:rPr>
        <w:t xml:space="preserve">desactivat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29989" cy="5065712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9989" cy="5065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En aquesta imatge està activat, i en la següent desactivat</w:t>
      </w:r>
    </w:p>
    <w:p w:rsidR="00000000" w:rsidDel="00000000" w:rsidP="00000000" w:rsidRDefault="00000000" w:rsidRPr="00000000" w14:paraId="0000007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59909" cy="6399212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9909" cy="6399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Quan el firewall es </w:t>
      </w:r>
      <w:r w:rsidDel="00000000" w:rsidR="00000000" w:rsidRPr="00000000">
        <w:rPr>
          <w:rtl w:val="0"/>
        </w:rPr>
        <w:t xml:space="preserve">desactivat</w:t>
      </w:r>
      <w:r w:rsidDel="00000000" w:rsidR="00000000" w:rsidRPr="00000000">
        <w:rPr>
          <w:rtl w:val="0"/>
        </w:rPr>
        <w:t xml:space="preserve">, ens mostra una </w:t>
      </w:r>
      <w:r w:rsidDel="00000000" w:rsidR="00000000" w:rsidRPr="00000000">
        <w:rPr>
          <w:rtl w:val="0"/>
        </w:rPr>
        <w:t xml:space="preserve">direcció</w:t>
      </w:r>
      <w:r w:rsidDel="00000000" w:rsidR="00000000" w:rsidRPr="00000000">
        <w:rPr>
          <w:rtl w:val="0"/>
        </w:rPr>
        <w:t xml:space="preserve"> IP que no era viva abans de desactivar el firewall de windows</w:t>
      </w:r>
      <w:r w:rsidDel="00000000" w:rsidR="00000000" w:rsidRPr="00000000">
        <w:rPr>
          <w:rtl w:val="0"/>
        </w:rPr>
      </w:r>
    </w:p>
    <w:sectPr>
      <w:headerReference r:id="rId31" w:type="default"/>
      <w:headerReference r:id="rId32" w:type="first"/>
      <w:footerReference r:id="rId33" w:type="first"/>
      <w:footerReference r:id="rId34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Arial Unicode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23" name="image10.png"/>
          <a:graphic>
            <a:graphicData uri="http://schemas.openxmlformats.org/drawingml/2006/picture">
              <pic:pic>
                <pic:nvPicPr>
                  <pic:cNvPr descr="línea horizontal" id="0" name="image1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D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30"/>
    <w:bookmarkEnd w:id="30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9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29"/>
    <w:bookmarkEnd w:id="29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5" name="image2.png"/>
          <a:graphic>
            <a:graphicData uri="http://schemas.openxmlformats.org/drawingml/2006/picture">
              <pic:pic>
                <pic:nvPicPr>
                  <pic:cNvPr descr="línea horizontal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b w:val="1"/>
      <w:color w:val="8c7252"/>
      <w:sz w:val="32"/>
      <w:szCs w:val="32"/>
    </w:rPr>
  </w:style>
  <w:style w:type="paragraph" w:styleId="Heading2">
    <w:name w:val="heading 2"/>
    <w:basedOn w:val="Normal"/>
    <w:next w:val="Normal"/>
    <w:pPr>
      <w:spacing w:before="480" w:line="240" w:lineRule="auto"/>
      <w:ind w:left="0" w:right="1785" w:firstLine="0"/>
    </w:pPr>
    <w:rPr>
      <w:b w:val="1"/>
      <w:color w:val="8c7252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8.png"/><Relationship Id="rId22" Type="http://schemas.openxmlformats.org/officeDocument/2006/relationships/image" Target="media/image24.png"/><Relationship Id="rId21" Type="http://schemas.openxmlformats.org/officeDocument/2006/relationships/image" Target="media/image17.png"/><Relationship Id="rId24" Type="http://schemas.openxmlformats.org/officeDocument/2006/relationships/image" Target="media/image11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8" Type="http://schemas.openxmlformats.org/officeDocument/2006/relationships/image" Target="media/image3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8.png"/><Relationship Id="rId7" Type="http://schemas.openxmlformats.org/officeDocument/2006/relationships/image" Target="media/image18.png"/><Relationship Id="rId8" Type="http://schemas.openxmlformats.org/officeDocument/2006/relationships/image" Target="media/image25.png"/><Relationship Id="rId31" Type="http://schemas.openxmlformats.org/officeDocument/2006/relationships/header" Target="header1.xml"/><Relationship Id="rId30" Type="http://schemas.openxmlformats.org/officeDocument/2006/relationships/image" Target="media/image9.png"/><Relationship Id="rId11" Type="http://schemas.openxmlformats.org/officeDocument/2006/relationships/image" Target="media/image6.png"/><Relationship Id="rId33" Type="http://schemas.openxmlformats.org/officeDocument/2006/relationships/footer" Target="footer2.xml"/><Relationship Id="rId10" Type="http://schemas.openxmlformats.org/officeDocument/2006/relationships/image" Target="media/image20.png"/><Relationship Id="rId32" Type="http://schemas.openxmlformats.org/officeDocument/2006/relationships/header" Target="header2.xml"/><Relationship Id="rId13" Type="http://schemas.openxmlformats.org/officeDocument/2006/relationships/image" Target="media/image12.png"/><Relationship Id="rId12" Type="http://schemas.openxmlformats.org/officeDocument/2006/relationships/image" Target="media/image29.png"/><Relationship Id="rId34" Type="http://schemas.openxmlformats.org/officeDocument/2006/relationships/footer" Target="footer1.xml"/><Relationship Id="rId15" Type="http://schemas.openxmlformats.org/officeDocument/2006/relationships/image" Target="media/image22.png"/><Relationship Id="rId14" Type="http://schemas.openxmlformats.org/officeDocument/2006/relationships/image" Target="media/image27.png"/><Relationship Id="rId17" Type="http://schemas.openxmlformats.org/officeDocument/2006/relationships/image" Target="media/image14.png"/><Relationship Id="rId16" Type="http://schemas.openxmlformats.org/officeDocument/2006/relationships/image" Target="media/image4.png"/><Relationship Id="rId19" Type="http://schemas.openxmlformats.org/officeDocument/2006/relationships/image" Target="media/image23.png"/><Relationship Id="rId18" Type="http://schemas.openxmlformats.org/officeDocument/2006/relationships/image" Target="media/image2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