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276" w:lineRule="auto"/>
        <w:jc w:val="center"/>
        <w:rPr>
          <w:b w:val="1"/>
          <w:bCs w:val="1"/>
          <w:sz w:val="24"/>
          <w:szCs w:val="24"/>
        </w:rPr>
      </w:pPr>
      <w:r w:rsidDel="00000000" w:rsidR="00000000" w:rsidRPr="00000000">
        <w:rPr>
          <w:b w:val="1"/>
          <w:bCs w:val="1"/>
          <w:sz w:val="24"/>
          <w:szCs w:val="24"/>
          <w:rtl w:val="0"/>
        </w:rPr>
        <w:t xml:space="preserve">ҚАЗАҚСТАН РЕСПУБЛИКАСЫНЫҢ БІЛІМ ЖӘНЕ ҒЫЛЫМ МИНИСТРЛІГІ</w:t>
      </w:r>
    </w:p>
    <w:p w:rsidR="00000000" w:rsidDel="00000000" w:rsidP="00000000" w:rsidRDefault="00000000" w:rsidRPr="00000000" w14:paraId="00000002">
      <w:pPr>
        <w:spacing w:before="0" w:lineRule="auto"/>
        <w:ind w:left="0" w:right="295" w:firstLine="0"/>
        <w:jc w:val="center"/>
        <w:rPr>
          <w:b w:val="1"/>
          <w:bCs w:val="1"/>
          <w:sz w:val="24"/>
          <w:szCs w:val="24"/>
        </w:rPr>
      </w:pPr>
      <w:r w:rsidDel="00000000" w:rsidR="00000000" w:rsidRPr="00000000">
        <w:rPr>
          <w:b w:val="1"/>
          <w:bCs w:val="1"/>
          <w:sz w:val="24"/>
          <w:szCs w:val="24"/>
          <w:rtl w:val="0"/>
        </w:rPr>
        <w:t xml:space="preserve">Ш. ЕСЕНОВ атындағы КАСПИЙ ТЕХНОЛОГИЯЛАР ЖӘНЕ ИНЖИНИРИНГ УНИВЕРСИТЕТІ </w:t>
      </w:r>
    </w:p>
    <w:p w:rsidR="00000000" w:rsidDel="00000000" w:rsidP="00000000" w:rsidRDefault="00000000" w:rsidRPr="00000000" w14:paraId="00000003">
      <w:pPr>
        <w:spacing w:before="240" w:line="276" w:lineRule="auto"/>
        <w:jc w:val="center"/>
        <w:rPr>
          <w:b w:val="1"/>
          <w:bCs w:val="1"/>
          <w:sz w:val="24"/>
          <w:szCs w:val="24"/>
        </w:rPr>
      </w:pPr>
      <w:r w:rsidDel="00000000" w:rsidR="00000000" w:rsidRPr="00000000">
        <w:rPr>
          <w:b w:val="1"/>
          <w:bCs w:val="1"/>
          <w:sz w:val="24"/>
          <w:szCs w:val="24"/>
          <w:rtl w:val="0"/>
        </w:rPr>
        <w:t xml:space="preserve">Қазақ-Неміс тұрақты инженерия институты</w:t>
      </w:r>
    </w:p>
    <w:p w:rsidR="00000000" w:rsidDel="00000000" w:rsidP="00000000" w:rsidRDefault="00000000" w:rsidRPr="00000000" w14:paraId="00000004">
      <w:pPr>
        <w:spacing w:after="120" w:before="240" w:line="276" w:lineRule="auto"/>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ОҚУ ТӘЖІРИБЕСІ ТУРАЛЫ ЕСЕП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spacing w:before="1" w:lineRule="auto"/>
        <w:ind w:left="0" w:right="295" w:firstLine="0"/>
        <w:jc w:val="center"/>
        <w:rPr>
          <w:b w:val="1"/>
          <w:bCs w:val="1"/>
          <w:sz w:val="24"/>
          <w:szCs w:val="24"/>
        </w:rPr>
      </w:pPr>
      <w:r w:rsidDel="00000000" w:rsidR="00000000" w:rsidRPr="00000000">
        <w:rPr>
          <w:b w:val="1"/>
          <w:bCs w:val="1"/>
          <w:sz w:val="24"/>
          <w:szCs w:val="24"/>
          <w:rtl w:val="0"/>
        </w:rPr>
        <w:t xml:space="preserve">Жоба атауы: Student Information System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tabs>
          <w:tab w:val="left" w:leader="none" w:pos="3755"/>
          <w:tab w:val="left" w:leader="none" w:pos="4926"/>
        </w:tabs>
        <w:spacing w:before="1" w:lineRule="auto"/>
        <w:ind w:left="142" w:right="0" w:firstLine="0"/>
        <w:jc w:val="left"/>
        <w:rPr>
          <w:sz w:val="24"/>
          <w:szCs w:val="24"/>
        </w:rPr>
      </w:pPr>
      <w:r w:rsidDel="00000000" w:rsidR="00000000" w:rsidRPr="00000000">
        <w:rPr>
          <w:sz w:val="24"/>
          <w:szCs w:val="24"/>
          <w:rtl w:val="0"/>
        </w:rPr>
        <w:t xml:space="preserve">                Білім беру бағдарламасы:</w:t>
        <w:tab/>
      </w:r>
      <w:r w:rsidDel="00000000" w:rsidR="00000000" w:rsidRPr="00000000">
        <w:rPr>
          <w:sz w:val="24"/>
          <w:szCs w:val="24"/>
          <w:u w:val="single"/>
          <w:rtl w:val="0"/>
        </w:rPr>
        <w:t xml:space="preserve">6B07119</w:t>
        <w:tab/>
        <w:t xml:space="preserve">Mechatronics</w:t>
      </w:r>
      <w:r w:rsidDel="00000000" w:rsidR="00000000" w:rsidRPr="00000000">
        <w:rPr>
          <w:rtl w:val="0"/>
        </w:rPr>
      </w:r>
    </w:p>
    <w:p w:rsidR="00000000" w:rsidDel="00000000" w:rsidP="00000000" w:rsidRDefault="00000000" w:rsidRPr="00000000" w14:paraId="0000000A">
      <w:pPr>
        <w:spacing w:before="2" w:lineRule="auto"/>
        <w:ind w:left="0" w:right="48" w:firstLine="0"/>
        <w:jc w:val="center"/>
        <w:rPr>
          <w:sz w:val="14"/>
          <w:szCs w:val="14"/>
        </w:rPr>
      </w:pPr>
      <w:r w:rsidDel="00000000" w:rsidR="00000000" w:rsidRPr="00000000">
        <w:rPr>
          <w:sz w:val="24"/>
          <w:szCs w:val="24"/>
          <w:vertAlign w:val="superscript"/>
          <w:rtl w:val="0"/>
        </w:rPr>
        <w:t xml:space="preserve">(БББ ның цифрлық атауы)</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sz w:val="20"/>
          <w:szCs w:val="20"/>
        </w:rPr>
      </w:pPr>
      <w:r w:rsidDel="00000000" w:rsidR="00000000" w:rsidRPr="00000000">
        <w:rPr>
          <w:rtl w:val="0"/>
        </w:rPr>
      </w:r>
    </w:p>
    <w:tbl>
      <w:tblPr>
        <w:tblStyle w:val="Table1"/>
        <w:tblW w:w="9045.0" w:type="dxa"/>
        <w:jc w:val="left"/>
        <w:tblInd w:w="80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225"/>
        <w:gridCol w:w="3820"/>
        <w:tblGridChange w:id="0">
          <w:tblGrid>
            <w:gridCol w:w="5225"/>
            <w:gridCol w:w="3820"/>
          </w:tblGrid>
        </w:tblGridChange>
      </w:tblGrid>
      <w:tr>
        <w:trPr>
          <w:cantSplit w:val="0"/>
          <w:trHeight w:val="296" w:hRule="atLeast"/>
          <w:tblHeader w:val="0"/>
        </w:trPr>
        <w:tc>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    Жетекшісі</w:t>
            </w:r>
            <w:r w:rsidDel="00000000" w:rsidR="00000000" w:rsidRPr="00000000">
              <w:rPr>
                <w:rtl w:val="0"/>
              </w:rPr>
            </w:r>
          </w:p>
        </w:tc>
        <w:tc>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141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Кенжебаева Ж.Е.</w:t>
            </w:r>
          </w:p>
        </w:tc>
      </w:tr>
      <w:tr>
        <w:trPr>
          <w:cantSplit w:val="0"/>
          <w:trHeight w:val="242" w:hRule="atLeast"/>
          <w:tblHeader w:val="0"/>
        </w:trPr>
        <w:tc>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0" w:lineRule="auto"/>
              <w:ind w:left="3265" w:right="-58"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1244600" cy="12700"/>
                      <wp:effectExtent b="0" l="0" r="0" t="0"/>
                      <wp:docPr id="2" name=""/>
                      <a:graphic>
                        <a:graphicData uri="http://schemas.microsoft.com/office/word/2010/wordprocessingGroup">
                          <wpg:wgp>
                            <wpg:cNvGrpSpPr/>
                            <wpg:grpSpPr>
                              <a:xfrm>
                                <a:off x="4723700" y="3773625"/>
                                <a:ext cx="1244600" cy="12700"/>
                                <a:chOff x="4723700" y="3773625"/>
                                <a:chExt cx="1244600" cy="12750"/>
                              </a:xfrm>
                            </wpg:grpSpPr>
                            <wpg:grpSp>
                              <wpg:cNvGrpSpPr/>
                              <wpg:grpSpPr>
                                <a:xfrm>
                                  <a:off x="4723700" y="3773650"/>
                                  <a:ext cx="1244600" cy="12700"/>
                                  <a:chOff x="4723700" y="3773625"/>
                                  <a:chExt cx="1244600" cy="12750"/>
                                </a:xfrm>
                              </wpg:grpSpPr>
                              <wps:wsp>
                                <wps:cNvSpPr/>
                                <wps:cNvPr id="3" name="Shape 3"/>
                                <wps:spPr>
                                  <a:xfrm>
                                    <a:off x="4723700" y="3773625"/>
                                    <a:ext cx="1244600" cy="12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23700" y="3773650"/>
                                    <a:ext cx="1244600" cy="12700"/>
                                    <a:chOff x="0" y="0"/>
                                    <a:chExt cx="1244600" cy="12700"/>
                                  </a:xfrm>
                                </wpg:grpSpPr>
                                <wps:wsp>
                                  <wps:cNvSpPr/>
                                  <wps:cNvPr id="9" name="Shape 9"/>
                                  <wps:spPr>
                                    <a:xfrm>
                                      <a:off x="0" y="0"/>
                                      <a:ext cx="12446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6350"/>
                                      <a:ext cx="1244600" cy="1270"/>
                                    </a:xfrm>
                                    <a:custGeom>
                                      <a:rect b="b" l="l" r="r" t="t"/>
                                      <a:pathLst>
                                        <a:path extrusionOk="0" h="120000" w="1244600">
                                          <a:moveTo>
                                            <a:pt x="0" y="0"/>
                                          </a:moveTo>
                                          <a:lnTo>
                                            <a:pt x="1244599"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1244600" cy="12700"/>
                      <wp:effectExtent b="0" l="0" r="0" t="0"/>
                      <wp:docPr id="2"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1244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80" w:firstLine="0"/>
              <w:jc w:val="righ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w:t>
            </w:r>
            <w:r w:rsidDel="00000000" w:rsidR="00000000" w:rsidRPr="00000000">
              <w:rPr>
                <w:sz w:val="14"/>
                <w:szCs w:val="14"/>
                <w:rtl w:val="0"/>
              </w:rPr>
              <w:t xml:space="preserve">қолы</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0" w:lineRule="auto"/>
              <w:ind w:left="1420" w:right="-44"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1524000" cy="12700"/>
                      <wp:effectExtent b="0" l="0" r="0" t="0"/>
                      <wp:docPr id="1" name=""/>
                      <a:graphic>
                        <a:graphicData uri="http://schemas.microsoft.com/office/word/2010/wordprocessingGroup">
                          <wpg:wgp>
                            <wpg:cNvGrpSpPr/>
                            <wpg:grpSpPr>
                              <a:xfrm>
                                <a:off x="4584000" y="3773625"/>
                                <a:ext cx="1524000" cy="12700"/>
                                <a:chOff x="4584000" y="3773625"/>
                                <a:chExt cx="1524000" cy="12750"/>
                              </a:xfrm>
                            </wpg:grpSpPr>
                            <wpg:grpSp>
                              <wpg:cNvGrpSpPr/>
                              <wpg:grpSpPr>
                                <a:xfrm>
                                  <a:off x="4584000" y="3773650"/>
                                  <a:ext cx="1524000" cy="12700"/>
                                  <a:chOff x="4584000" y="3773625"/>
                                  <a:chExt cx="1524000" cy="12750"/>
                                </a:xfrm>
                              </wpg:grpSpPr>
                              <wps:wsp>
                                <wps:cNvSpPr/>
                                <wps:cNvPr id="3" name="Shape 3"/>
                                <wps:spPr>
                                  <a:xfrm>
                                    <a:off x="4584000" y="3773625"/>
                                    <a:ext cx="1524000" cy="12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84000" y="3773650"/>
                                    <a:ext cx="1524000" cy="12700"/>
                                    <a:chOff x="0" y="0"/>
                                    <a:chExt cx="1524000" cy="12700"/>
                                  </a:xfrm>
                                </wpg:grpSpPr>
                                <wps:wsp>
                                  <wps:cNvSpPr/>
                                  <wps:cNvPr id="5" name="Shape 5"/>
                                  <wps:spPr>
                                    <a:xfrm>
                                      <a:off x="0" y="0"/>
                                      <a:ext cx="15240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6350"/>
                                      <a:ext cx="1524000" cy="1270"/>
                                    </a:xfrm>
                                    <a:custGeom>
                                      <a:rect b="b" l="l" r="r" t="t"/>
                                      <a:pathLst>
                                        <a:path extrusionOk="0" h="120000" w="1524000">
                                          <a:moveTo>
                                            <a:pt x="0" y="0"/>
                                          </a:moveTo>
                                          <a:lnTo>
                                            <a:pt x="1523999"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1524000" cy="12700"/>
                      <wp:effectExtent b="0" l="0" r="0" t="0"/>
                      <wp:docPr id="1"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15240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w:t>
            </w:r>
            <w:r w:rsidDel="00000000" w:rsidR="00000000" w:rsidRPr="00000000">
              <w:rPr>
                <w:sz w:val="14"/>
                <w:szCs w:val="14"/>
                <w:rtl w:val="0"/>
              </w:rPr>
              <w:t xml:space="preserve">Жетекшінің Т.А.Ж</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w:t>
            </w:r>
          </w:p>
        </w:tc>
      </w:tr>
      <w:tr>
        <w:trPr>
          <w:cantSplit w:val="0"/>
          <w:trHeight w:val="357" w:hRule="atLeast"/>
          <w:tblHeader w:val="0"/>
        </w:trPr>
        <w:tc>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61" w:line="240" w:lineRule="auto"/>
              <w:ind w:left="22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Орындаған</w:t>
            </w:r>
            <w:r w:rsidDel="00000000" w:rsidR="00000000" w:rsidRPr="00000000">
              <w:rPr>
                <w:rtl w:val="0"/>
              </w:rPr>
            </w:r>
          </w:p>
        </w:tc>
        <w:tc>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61" w:line="240" w:lineRule="auto"/>
              <w:ind w:left="141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Оспанов Шахмұрат</w:t>
            </w:r>
          </w:p>
        </w:tc>
      </w:tr>
      <w:tr>
        <w:trPr>
          <w:cantSplit w:val="0"/>
          <w:trHeight w:val="253" w:hRule="atLeast"/>
          <w:tblHeader w:val="0"/>
        </w:trPr>
        <w:tc>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0" w:lineRule="auto"/>
              <w:ind w:left="3265" w:right="-58"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1244600" cy="12700"/>
                      <wp:effectExtent b="0" l="0" r="0" t="0"/>
                      <wp:docPr id="4" name=""/>
                      <a:graphic>
                        <a:graphicData uri="http://schemas.microsoft.com/office/word/2010/wordprocessingGroup">
                          <wpg:wgp>
                            <wpg:cNvGrpSpPr/>
                            <wpg:grpSpPr>
                              <a:xfrm>
                                <a:off x="4723700" y="3773625"/>
                                <a:ext cx="1244600" cy="12700"/>
                                <a:chOff x="4723700" y="3773625"/>
                                <a:chExt cx="1244600" cy="12750"/>
                              </a:xfrm>
                            </wpg:grpSpPr>
                            <wpg:grpSp>
                              <wpg:cNvGrpSpPr/>
                              <wpg:grpSpPr>
                                <a:xfrm>
                                  <a:off x="4723700" y="3773650"/>
                                  <a:ext cx="1244600" cy="12700"/>
                                  <a:chOff x="4723700" y="3773625"/>
                                  <a:chExt cx="1244600" cy="12750"/>
                                </a:xfrm>
                              </wpg:grpSpPr>
                              <wps:wsp>
                                <wps:cNvSpPr/>
                                <wps:cNvPr id="3" name="Shape 3"/>
                                <wps:spPr>
                                  <a:xfrm>
                                    <a:off x="4723700" y="3773625"/>
                                    <a:ext cx="1244600" cy="12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23700" y="3773650"/>
                                    <a:ext cx="1244600" cy="12700"/>
                                    <a:chOff x="0" y="0"/>
                                    <a:chExt cx="1244600" cy="12700"/>
                                  </a:xfrm>
                                </wpg:grpSpPr>
                                <wps:wsp>
                                  <wps:cNvSpPr/>
                                  <wps:cNvPr id="17" name="Shape 17"/>
                                  <wps:spPr>
                                    <a:xfrm>
                                      <a:off x="0" y="0"/>
                                      <a:ext cx="12446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6350"/>
                                      <a:ext cx="1244600" cy="1270"/>
                                    </a:xfrm>
                                    <a:custGeom>
                                      <a:rect b="b" l="l" r="r" t="t"/>
                                      <a:pathLst>
                                        <a:path extrusionOk="0" h="120000" w="1244600">
                                          <a:moveTo>
                                            <a:pt x="0" y="0"/>
                                          </a:moveTo>
                                          <a:lnTo>
                                            <a:pt x="1244599"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1244600" cy="12700"/>
                      <wp:effectExtent b="0" l="0" r="0" t="0"/>
                      <wp:docPr id="4"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1244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80" w:firstLine="0"/>
              <w:jc w:val="righ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w:t>
            </w:r>
            <w:r w:rsidDel="00000000" w:rsidR="00000000" w:rsidRPr="00000000">
              <w:rPr>
                <w:sz w:val="14"/>
                <w:szCs w:val="14"/>
                <w:rtl w:val="0"/>
              </w:rPr>
              <w:t xml:space="preserve">қолы</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0" w:lineRule="auto"/>
              <w:ind w:left="1420" w:right="-44"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1524000" cy="12700"/>
                      <wp:effectExtent b="0" l="0" r="0" t="0"/>
                      <wp:docPr id="3" name=""/>
                      <a:graphic>
                        <a:graphicData uri="http://schemas.microsoft.com/office/word/2010/wordprocessingGroup">
                          <wpg:wgp>
                            <wpg:cNvGrpSpPr/>
                            <wpg:grpSpPr>
                              <a:xfrm>
                                <a:off x="4584000" y="3773625"/>
                                <a:ext cx="1524000" cy="12700"/>
                                <a:chOff x="4584000" y="3773625"/>
                                <a:chExt cx="1524000" cy="12750"/>
                              </a:xfrm>
                            </wpg:grpSpPr>
                            <wpg:grpSp>
                              <wpg:cNvGrpSpPr/>
                              <wpg:grpSpPr>
                                <a:xfrm>
                                  <a:off x="4584000" y="3773650"/>
                                  <a:ext cx="1524000" cy="12700"/>
                                  <a:chOff x="4584000" y="3773625"/>
                                  <a:chExt cx="1524000" cy="12750"/>
                                </a:xfrm>
                              </wpg:grpSpPr>
                              <wps:wsp>
                                <wps:cNvSpPr/>
                                <wps:cNvPr id="3" name="Shape 3"/>
                                <wps:spPr>
                                  <a:xfrm>
                                    <a:off x="4584000" y="3773625"/>
                                    <a:ext cx="1524000" cy="12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84000" y="3773650"/>
                                    <a:ext cx="1524000" cy="12700"/>
                                    <a:chOff x="0" y="0"/>
                                    <a:chExt cx="1524000" cy="12700"/>
                                  </a:xfrm>
                                </wpg:grpSpPr>
                                <wps:wsp>
                                  <wps:cNvSpPr/>
                                  <wps:cNvPr id="13" name="Shape 13"/>
                                  <wps:spPr>
                                    <a:xfrm>
                                      <a:off x="0" y="0"/>
                                      <a:ext cx="15240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6350"/>
                                      <a:ext cx="1524000" cy="1270"/>
                                    </a:xfrm>
                                    <a:custGeom>
                                      <a:rect b="b" l="l" r="r" t="t"/>
                                      <a:pathLst>
                                        <a:path extrusionOk="0" h="120000" w="1524000">
                                          <a:moveTo>
                                            <a:pt x="0" y="0"/>
                                          </a:moveTo>
                                          <a:lnTo>
                                            <a:pt x="1523999"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1524000" cy="12700"/>
                      <wp:effectExtent b="0" l="0" r="0" t="0"/>
                      <wp:docPr id="3"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15240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w:t>
            </w:r>
            <w:r w:rsidDel="00000000" w:rsidR="00000000" w:rsidRPr="00000000">
              <w:rPr>
                <w:sz w:val="14"/>
                <w:szCs w:val="14"/>
                <w:rtl w:val="0"/>
              </w:rPr>
              <w:t xml:space="preserve">Студенттің Т.А.Ж</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w:t>
            </w:r>
          </w:p>
        </w:tc>
      </w:tr>
      <w:tr>
        <w:trPr>
          <w:cantSplit w:val="0"/>
          <w:trHeight w:val="366" w:hRule="atLeast"/>
          <w:tblHeader w:val="0"/>
        </w:trPr>
        <w:tc>
          <w:tcPr/>
          <w:p w:rsidR="00000000" w:rsidDel="00000000" w:rsidP="00000000" w:rsidRDefault="00000000" w:rsidRPr="00000000" w14:paraId="00000021">
            <w:pPr>
              <w:spacing w:before="61" w:lineRule="auto"/>
              <w:ind w:left="227"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Орындаған</w:t>
            </w:r>
            <w:r w:rsidDel="00000000" w:rsidR="00000000" w:rsidRPr="00000000">
              <w:rPr>
                <w:rtl w:val="0"/>
              </w:rPr>
            </w:r>
          </w:p>
        </w:tc>
        <w:tc>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61" w:line="240" w:lineRule="auto"/>
              <w:ind w:left="141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Берікұлы Сержан</w:t>
            </w:r>
          </w:p>
        </w:tc>
      </w:tr>
      <w:tr>
        <w:trPr>
          <w:cantSplit w:val="0"/>
          <w:trHeight w:val="243" w:hRule="atLeast"/>
          <w:tblHeader w:val="0"/>
        </w:trPr>
        <w:tc>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0" w:lineRule="auto"/>
              <w:ind w:left="3265" w:right="-58"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1244600" cy="12700"/>
                      <wp:effectExtent b="0" l="0" r="0" t="0"/>
                      <wp:docPr id="6" name=""/>
                      <a:graphic>
                        <a:graphicData uri="http://schemas.microsoft.com/office/word/2010/wordprocessingGroup">
                          <wpg:wgp>
                            <wpg:cNvGrpSpPr/>
                            <wpg:grpSpPr>
                              <a:xfrm>
                                <a:off x="4723700" y="3773625"/>
                                <a:ext cx="1244600" cy="12700"/>
                                <a:chOff x="4723700" y="3773625"/>
                                <a:chExt cx="1244600" cy="12750"/>
                              </a:xfrm>
                            </wpg:grpSpPr>
                            <wpg:grpSp>
                              <wpg:cNvGrpSpPr/>
                              <wpg:grpSpPr>
                                <a:xfrm>
                                  <a:off x="4723700" y="3773650"/>
                                  <a:ext cx="1244600" cy="12700"/>
                                  <a:chOff x="4723700" y="3773625"/>
                                  <a:chExt cx="1244600" cy="12750"/>
                                </a:xfrm>
                              </wpg:grpSpPr>
                              <wps:wsp>
                                <wps:cNvSpPr/>
                                <wps:cNvPr id="3" name="Shape 3"/>
                                <wps:spPr>
                                  <a:xfrm>
                                    <a:off x="4723700" y="3773625"/>
                                    <a:ext cx="1244600" cy="12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23700" y="3773650"/>
                                    <a:ext cx="1244600" cy="12700"/>
                                    <a:chOff x="0" y="0"/>
                                    <a:chExt cx="1244600" cy="12700"/>
                                  </a:xfrm>
                                </wpg:grpSpPr>
                                <wps:wsp>
                                  <wps:cNvSpPr/>
                                  <wps:cNvPr id="25" name="Shape 25"/>
                                  <wps:spPr>
                                    <a:xfrm>
                                      <a:off x="0" y="0"/>
                                      <a:ext cx="12446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6350"/>
                                      <a:ext cx="1244600" cy="1270"/>
                                    </a:xfrm>
                                    <a:custGeom>
                                      <a:rect b="b" l="l" r="r" t="t"/>
                                      <a:pathLst>
                                        <a:path extrusionOk="0" h="120000" w="1244600">
                                          <a:moveTo>
                                            <a:pt x="0" y="0"/>
                                          </a:moveTo>
                                          <a:lnTo>
                                            <a:pt x="1244599"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1244600" cy="12700"/>
                      <wp:effectExtent b="0" l="0" r="0" t="0"/>
                      <wp:docPr id="6"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1244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80" w:firstLine="0"/>
              <w:jc w:val="righ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w:t>
            </w:r>
            <w:r w:rsidDel="00000000" w:rsidR="00000000" w:rsidRPr="00000000">
              <w:rPr>
                <w:sz w:val="14"/>
                <w:szCs w:val="14"/>
                <w:rtl w:val="0"/>
              </w:rPr>
              <w:t xml:space="preserve">қолы</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0" w:lineRule="auto"/>
              <w:ind w:left="1420" w:right="-44"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1524000" cy="12700"/>
                      <wp:effectExtent b="0" l="0" r="0" t="0"/>
                      <wp:docPr id="5" name=""/>
                      <a:graphic>
                        <a:graphicData uri="http://schemas.microsoft.com/office/word/2010/wordprocessingGroup">
                          <wpg:wgp>
                            <wpg:cNvGrpSpPr/>
                            <wpg:grpSpPr>
                              <a:xfrm>
                                <a:off x="4584000" y="3773625"/>
                                <a:ext cx="1524000" cy="12700"/>
                                <a:chOff x="4584000" y="3773625"/>
                                <a:chExt cx="1524000" cy="12750"/>
                              </a:xfrm>
                            </wpg:grpSpPr>
                            <wpg:grpSp>
                              <wpg:cNvGrpSpPr/>
                              <wpg:grpSpPr>
                                <a:xfrm>
                                  <a:off x="4584000" y="3773650"/>
                                  <a:ext cx="1524000" cy="12700"/>
                                  <a:chOff x="4584000" y="3773625"/>
                                  <a:chExt cx="1524000" cy="12750"/>
                                </a:xfrm>
                              </wpg:grpSpPr>
                              <wps:wsp>
                                <wps:cNvSpPr/>
                                <wps:cNvPr id="3" name="Shape 3"/>
                                <wps:spPr>
                                  <a:xfrm>
                                    <a:off x="4584000" y="3773625"/>
                                    <a:ext cx="1524000" cy="12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84000" y="3773650"/>
                                    <a:ext cx="1524000" cy="12700"/>
                                    <a:chOff x="0" y="0"/>
                                    <a:chExt cx="1524000" cy="12700"/>
                                  </a:xfrm>
                                </wpg:grpSpPr>
                                <wps:wsp>
                                  <wps:cNvSpPr/>
                                  <wps:cNvPr id="21" name="Shape 21"/>
                                  <wps:spPr>
                                    <a:xfrm>
                                      <a:off x="0" y="0"/>
                                      <a:ext cx="15240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6350"/>
                                      <a:ext cx="1524000" cy="1270"/>
                                    </a:xfrm>
                                    <a:custGeom>
                                      <a:rect b="b" l="l" r="r" t="t"/>
                                      <a:pathLst>
                                        <a:path extrusionOk="0" h="120000" w="1524000">
                                          <a:moveTo>
                                            <a:pt x="0" y="0"/>
                                          </a:moveTo>
                                          <a:lnTo>
                                            <a:pt x="1523999"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1524000" cy="12700"/>
                      <wp:effectExtent b="0" l="0" r="0" t="0"/>
                      <wp:docPr id="5"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15240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w:t>
            </w:r>
            <w:r w:rsidDel="00000000" w:rsidR="00000000" w:rsidRPr="00000000">
              <w:rPr>
                <w:sz w:val="14"/>
                <w:szCs w:val="14"/>
                <w:rtl w:val="0"/>
              </w:rPr>
              <w:t xml:space="preserve">Студенттің Т.А.Ж</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w:t>
            </w:r>
          </w:p>
        </w:tc>
      </w:tr>
      <w:tr>
        <w:trPr>
          <w:cantSplit w:val="0"/>
          <w:trHeight w:val="356" w:hRule="atLeast"/>
          <w:tblHeader w:val="0"/>
        </w:trPr>
        <w:tc>
          <w:tcPr/>
          <w:p w:rsidR="00000000" w:rsidDel="00000000" w:rsidP="00000000" w:rsidRDefault="00000000" w:rsidRPr="00000000" w14:paraId="00000027">
            <w:pPr>
              <w:spacing w:before="61" w:lineRule="auto"/>
              <w:ind w:left="227"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Орындаған</w:t>
            </w:r>
            <w:r w:rsidDel="00000000" w:rsidR="00000000" w:rsidRPr="00000000">
              <w:rPr>
                <w:rtl w:val="0"/>
              </w:rPr>
            </w:r>
          </w:p>
        </w:tc>
        <w:tc>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61" w:line="275" w:lineRule="auto"/>
              <w:ind w:left="141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Ұзақберді Жансерік</w:t>
            </w:r>
          </w:p>
        </w:tc>
      </w:tr>
      <w:tr>
        <w:trPr>
          <w:cantSplit w:val="0"/>
          <w:trHeight w:val="254" w:hRule="atLeast"/>
          <w:tblHeader w:val="0"/>
        </w:trPr>
        <w:tc>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0" w:lineRule="auto"/>
              <w:ind w:left="3265" w:right="-58"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1244600" cy="12700"/>
                      <wp:effectExtent b="0" l="0" r="0" t="0"/>
                      <wp:docPr id="8" name=""/>
                      <a:graphic>
                        <a:graphicData uri="http://schemas.microsoft.com/office/word/2010/wordprocessingGroup">
                          <wpg:wgp>
                            <wpg:cNvGrpSpPr/>
                            <wpg:grpSpPr>
                              <a:xfrm>
                                <a:off x="4723700" y="3773625"/>
                                <a:ext cx="1244600" cy="12700"/>
                                <a:chOff x="4723700" y="3773625"/>
                                <a:chExt cx="1244600" cy="12750"/>
                              </a:xfrm>
                            </wpg:grpSpPr>
                            <wpg:grpSp>
                              <wpg:cNvGrpSpPr/>
                              <wpg:grpSpPr>
                                <a:xfrm>
                                  <a:off x="4723700" y="3773650"/>
                                  <a:ext cx="1244600" cy="12700"/>
                                  <a:chOff x="4723700" y="3773625"/>
                                  <a:chExt cx="1244600" cy="12750"/>
                                </a:xfrm>
                              </wpg:grpSpPr>
                              <wps:wsp>
                                <wps:cNvSpPr/>
                                <wps:cNvPr id="3" name="Shape 3"/>
                                <wps:spPr>
                                  <a:xfrm>
                                    <a:off x="4723700" y="3773625"/>
                                    <a:ext cx="1244600" cy="12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23700" y="3773650"/>
                                    <a:ext cx="1244600" cy="12700"/>
                                    <a:chOff x="0" y="0"/>
                                    <a:chExt cx="1244600" cy="12700"/>
                                  </a:xfrm>
                                </wpg:grpSpPr>
                                <wps:wsp>
                                  <wps:cNvSpPr/>
                                  <wps:cNvPr id="33" name="Shape 33"/>
                                  <wps:spPr>
                                    <a:xfrm>
                                      <a:off x="0" y="0"/>
                                      <a:ext cx="12446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0" y="6350"/>
                                      <a:ext cx="1244600" cy="1270"/>
                                    </a:xfrm>
                                    <a:custGeom>
                                      <a:rect b="b" l="l" r="r" t="t"/>
                                      <a:pathLst>
                                        <a:path extrusionOk="0" h="120000" w="1244600">
                                          <a:moveTo>
                                            <a:pt x="0" y="0"/>
                                          </a:moveTo>
                                          <a:lnTo>
                                            <a:pt x="1244599"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1244600" cy="12700"/>
                      <wp:effectExtent b="0" l="0" r="0" t="0"/>
                      <wp:docPr id="8"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1244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80" w:firstLine="0"/>
              <w:jc w:val="righ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w:t>
            </w:r>
            <w:r w:rsidDel="00000000" w:rsidR="00000000" w:rsidRPr="00000000">
              <w:rPr>
                <w:sz w:val="14"/>
                <w:szCs w:val="14"/>
                <w:rtl w:val="0"/>
              </w:rPr>
              <w:t xml:space="preserve">қолы</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0" w:lineRule="auto"/>
              <w:ind w:left="1420" w:right="-44"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1524000" cy="12700"/>
                      <wp:effectExtent b="0" l="0" r="0" t="0"/>
                      <wp:docPr id="7" name=""/>
                      <a:graphic>
                        <a:graphicData uri="http://schemas.microsoft.com/office/word/2010/wordprocessingGroup">
                          <wpg:wgp>
                            <wpg:cNvGrpSpPr/>
                            <wpg:grpSpPr>
                              <a:xfrm>
                                <a:off x="4584000" y="3773625"/>
                                <a:ext cx="1524000" cy="12700"/>
                                <a:chOff x="4584000" y="3773625"/>
                                <a:chExt cx="1524000" cy="12750"/>
                              </a:xfrm>
                            </wpg:grpSpPr>
                            <wpg:grpSp>
                              <wpg:cNvGrpSpPr/>
                              <wpg:grpSpPr>
                                <a:xfrm>
                                  <a:off x="4584000" y="3773650"/>
                                  <a:ext cx="1524000" cy="12700"/>
                                  <a:chOff x="4584000" y="3773625"/>
                                  <a:chExt cx="1524000" cy="12750"/>
                                </a:xfrm>
                              </wpg:grpSpPr>
                              <wps:wsp>
                                <wps:cNvSpPr/>
                                <wps:cNvPr id="3" name="Shape 3"/>
                                <wps:spPr>
                                  <a:xfrm>
                                    <a:off x="4584000" y="3773625"/>
                                    <a:ext cx="1524000" cy="12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84000" y="3773650"/>
                                    <a:ext cx="1524000" cy="12700"/>
                                    <a:chOff x="0" y="0"/>
                                    <a:chExt cx="1524000" cy="12700"/>
                                  </a:xfrm>
                                </wpg:grpSpPr>
                                <wps:wsp>
                                  <wps:cNvSpPr/>
                                  <wps:cNvPr id="29" name="Shape 29"/>
                                  <wps:spPr>
                                    <a:xfrm>
                                      <a:off x="0" y="0"/>
                                      <a:ext cx="15240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6350"/>
                                      <a:ext cx="1524000" cy="1270"/>
                                    </a:xfrm>
                                    <a:custGeom>
                                      <a:rect b="b" l="l" r="r" t="t"/>
                                      <a:pathLst>
                                        <a:path extrusionOk="0" h="120000" w="1524000">
                                          <a:moveTo>
                                            <a:pt x="0" y="0"/>
                                          </a:moveTo>
                                          <a:lnTo>
                                            <a:pt x="1523999"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1524000" cy="12700"/>
                      <wp:effectExtent b="0" l="0" r="0" t="0"/>
                      <wp:docPr id="7"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15240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w:t>
            </w:r>
            <w:r w:rsidDel="00000000" w:rsidR="00000000" w:rsidRPr="00000000">
              <w:rPr>
                <w:sz w:val="14"/>
                <w:szCs w:val="14"/>
                <w:rtl w:val="0"/>
              </w:rPr>
              <w:t xml:space="preserve">Студенттің Т.А.Ж</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w:t>
            </w:r>
          </w:p>
        </w:tc>
      </w:tr>
      <w:tr>
        <w:trPr>
          <w:cantSplit w:val="0"/>
          <w:trHeight w:val="365" w:hRule="atLeast"/>
          <w:tblHeader w:val="0"/>
        </w:trPr>
        <w:tc>
          <w:tcPr/>
          <w:p w:rsidR="00000000" w:rsidDel="00000000" w:rsidP="00000000" w:rsidRDefault="00000000" w:rsidRPr="00000000" w14:paraId="0000002D">
            <w:pPr>
              <w:spacing w:before="61" w:lineRule="auto"/>
              <w:ind w:left="227"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Орындаған</w:t>
            </w:r>
            <w:r w:rsidDel="00000000" w:rsidR="00000000" w:rsidRPr="00000000">
              <w:rPr>
                <w:rtl w:val="0"/>
              </w:rPr>
            </w:r>
          </w:p>
        </w:tc>
        <w:tc>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61" w:line="240" w:lineRule="auto"/>
              <w:ind w:left="141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Ерғожа Əлишер</w:t>
            </w:r>
          </w:p>
        </w:tc>
      </w:tr>
      <w:tr>
        <w:trPr>
          <w:cantSplit w:val="0"/>
          <w:trHeight w:val="244" w:hRule="atLeast"/>
          <w:tblHeader w:val="0"/>
        </w:trPr>
        <w:tc>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0" w:lineRule="auto"/>
              <w:ind w:left="3265" w:right="-58"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1244600" cy="12700"/>
                      <wp:effectExtent b="0" l="0" r="0" t="0"/>
                      <wp:docPr id="10" name=""/>
                      <a:graphic>
                        <a:graphicData uri="http://schemas.microsoft.com/office/word/2010/wordprocessingGroup">
                          <wpg:wgp>
                            <wpg:cNvGrpSpPr/>
                            <wpg:grpSpPr>
                              <a:xfrm>
                                <a:off x="4723700" y="3773625"/>
                                <a:ext cx="1244600" cy="12700"/>
                                <a:chOff x="4723700" y="3773625"/>
                                <a:chExt cx="1244600" cy="12750"/>
                              </a:xfrm>
                            </wpg:grpSpPr>
                            <wpg:grpSp>
                              <wpg:cNvGrpSpPr/>
                              <wpg:grpSpPr>
                                <a:xfrm>
                                  <a:off x="4723700" y="3773650"/>
                                  <a:ext cx="1244600" cy="12700"/>
                                  <a:chOff x="4723700" y="3773625"/>
                                  <a:chExt cx="1244600" cy="12750"/>
                                </a:xfrm>
                              </wpg:grpSpPr>
                              <wps:wsp>
                                <wps:cNvSpPr/>
                                <wps:cNvPr id="3" name="Shape 3"/>
                                <wps:spPr>
                                  <a:xfrm>
                                    <a:off x="4723700" y="3773625"/>
                                    <a:ext cx="1244600" cy="12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23700" y="3773650"/>
                                    <a:ext cx="1244600" cy="12700"/>
                                    <a:chOff x="0" y="0"/>
                                    <a:chExt cx="1244600" cy="12700"/>
                                  </a:xfrm>
                                </wpg:grpSpPr>
                                <wps:wsp>
                                  <wps:cNvSpPr/>
                                  <wps:cNvPr id="41" name="Shape 41"/>
                                  <wps:spPr>
                                    <a:xfrm>
                                      <a:off x="0" y="0"/>
                                      <a:ext cx="12446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0" y="6350"/>
                                      <a:ext cx="1244600" cy="1270"/>
                                    </a:xfrm>
                                    <a:custGeom>
                                      <a:rect b="b" l="l" r="r" t="t"/>
                                      <a:pathLst>
                                        <a:path extrusionOk="0" h="120000" w="1244600">
                                          <a:moveTo>
                                            <a:pt x="0" y="0"/>
                                          </a:moveTo>
                                          <a:lnTo>
                                            <a:pt x="1244599"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1244600" cy="12700"/>
                      <wp:effectExtent b="0" l="0" r="0" t="0"/>
                      <wp:docPr id="10"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1244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80" w:firstLine="0"/>
              <w:jc w:val="righ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w:t>
            </w:r>
            <w:r w:rsidDel="00000000" w:rsidR="00000000" w:rsidRPr="00000000">
              <w:rPr>
                <w:sz w:val="14"/>
                <w:szCs w:val="14"/>
                <w:rtl w:val="0"/>
              </w:rPr>
              <w:t xml:space="preserve">қолы</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0" w:lineRule="auto"/>
              <w:ind w:left="1420" w:right="-44"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1524000" cy="12700"/>
                      <wp:effectExtent b="0" l="0" r="0" t="0"/>
                      <wp:docPr id="9" name=""/>
                      <a:graphic>
                        <a:graphicData uri="http://schemas.microsoft.com/office/word/2010/wordprocessingGroup">
                          <wpg:wgp>
                            <wpg:cNvGrpSpPr/>
                            <wpg:grpSpPr>
                              <a:xfrm>
                                <a:off x="4584000" y="3773625"/>
                                <a:ext cx="1524000" cy="12700"/>
                                <a:chOff x="4584000" y="3773625"/>
                                <a:chExt cx="1524000" cy="12750"/>
                              </a:xfrm>
                            </wpg:grpSpPr>
                            <wpg:grpSp>
                              <wpg:cNvGrpSpPr/>
                              <wpg:grpSpPr>
                                <a:xfrm>
                                  <a:off x="4584000" y="3773650"/>
                                  <a:ext cx="1524000" cy="12700"/>
                                  <a:chOff x="4584000" y="3773625"/>
                                  <a:chExt cx="1524000" cy="12750"/>
                                </a:xfrm>
                              </wpg:grpSpPr>
                              <wps:wsp>
                                <wps:cNvSpPr/>
                                <wps:cNvPr id="3" name="Shape 3"/>
                                <wps:spPr>
                                  <a:xfrm>
                                    <a:off x="4584000" y="3773625"/>
                                    <a:ext cx="1524000" cy="12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84000" y="3773650"/>
                                    <a:ext cx="1524000" cy="12700"/>
                                    <a:chOff x="0" y="0"/>
                                    <a:chExt cx="1524000" cy="12700"/>
                                  </a:xfrm>
                                </wpg:grpSpPr>
                                <wps:wsp>
                                  <wps:cNvSpPr/>
                                  <wps:cNvPr id="37" name="Shape 37"/>
                                  <wps:spPr>
                                    <a:xfrm>
                                      <a:off x="0" y="0"/>
                                      <a:ext cx="15240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0" y="6350"/>
                                      <a:ext cx="1524000" cy="1270"/>
                                    </a:xfrm>
                                    <a:custGeom>
                                      <a:rect b="b" l="l" r="r" t="t"/>
                                      <a:pathLst>
                                        <a:path extrusionOk="0" h="120000" w="1524000">
                                          <a:moveTo>
                                            <a:pt x="0" y="0"/>
                                          </a:moveTo>
                                          <a:lnTo>
                                            <a:pt x="1523999"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1524000" cy="12700"/>
                      <wp:effectExtent b="0" l="0" r="0" t="0"/>
                      <wp:docPr id="9"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15240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w:t>
            </w:r>
            <w:r w:rsidDel="00000000" w:rsidR="00000000" w:rsidRPr="00000000">
              <w:rPr>
                <w:sz w:val="14"/>
                <w:szCs w:val="14"/>
                <w:rtl w:val="0"/>
              </w:rPr>
              <w:t xml:space="preserve">Студенттің Т.А.Ж</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w:t>
            </w:r>
          </w:p>
        </w:tc>
      </w:tr>
      <w:tr>
        <w:trPr>
          <w:cantSplit w:val="0"/>
          <w:trHeight w:val="372" w:hRule="atLeast"/>
          <w:tblHeader w:val="0"/>
        </w:trPr>
        <w:tc>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tabs>
                <w:tab w:val="left" w:leader="none" w:pos="3165"/>
                <w:tab w:val="left" w:leader="none" w:pos="5181"/>
              </w:tabs>
              <w:spacing w:after="0" w:before="61" w:line="240" w:lineRule="auto"/>
              <w:ind w:left="1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Орындаған</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tc>
        <w:tc>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tabs>
                <w:tab w:val="left" w:leader="none" w:pos="1692"/>
                <w:tab w:val="left" w:leader="none" w:pos="3820"/>
              </w:tabs>
              <w:spacing w:after="0" w:before="61" w:line="240" w:lineRule="auto"/>
              <w:ind w:left="1300" w:right="-1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t xml:space="preserve">Мұхтарұлы Диас</w:t>
              <w:tab/>
            </w:r>
            <w:r w:rsidDel="00000000" w:rsidR="00000000" w:rsidRPr="00000000">
              <w:rPr>
                <w:rtl w:val="0"/>
              </w:rPr>
            </w:r>
          </w:p>
        </w:tc>
      </w:tr>
      <w:tr>
        <w:trPr>
          <w:cantSplit w:val="0"/>
          <w:trHeight w:val="166" w:hRule="atLeast"/>
          <w:tblHeader w:val="0"/>
        </w:trPr>
        <w:tc>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4" w:line="142" w:lineRule="auto"/>
              <w:ind w:left="0" w:right="785" w:firstLine="0"/>
              <w:jc w:val="righ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w:t>
            </w:r>
            <w:r w:rsidDel="00000000" w:rsidR="00000000" w:rsidRPr="00000000">
              <w:rPr>
                <w:sz w:val="14"/>
                <w:szCs w:val="14"/>
                <w:rtl w:val="0"/>
              </w:rPr>
              <w:t xml:space="preserve">қолы</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4" w:line="142" w:lineRule="auto"/>
              <w:ind w:left="1417" w:right="105"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w:t>
            </w:r>
            <w:r w:rsidDel="00000000" w:rsidR="00000000" w:rsidRPr="00000000">
              <w:rPr>
                <w:sz w:val="14"/>
                <w:szCs w:val="14"/>
                <w:rtl w:val="0"/>
              </w:rPr>
              <w:t xml:space="preserve">Студенттің Т.А.Ж</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w:t>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96" w:right="0" w:firstLine="0"/>
        <w:jc w:val="center"/>
        <w:rPr>
          <w:sz w:val="14"/>
          <w:szCs w:val="1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96" w:right="0" w:firstLine="0"/>
        <w:jc w:val="center"/>
        <w:rPr>
          <w:sz w:val="14"/>
          <w:szCs w:val="14"/>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96" w:right="0" w:firstLine="0"/>
        <w:jc w:val="center"/>
        <w:rPr>
          <w:sz w:val="14"/>
          <w:szCs w:val="1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96" w:right="0" w:firstLine="0"/>
        <w:jc w:val="center"/>
        <w:rPr>
          <w:sz w:val="14"/>
          <w:szCs w:val="1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96" w:right="0" w:firstLine="0"/>
        <w:jc w:val="center"/>
        <w:rPr>
          <w:sz w:val="14"/>
          <w:szCs w:val="1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96" w:right="0" w:firstLine="0"/>
        <w:jc w:val="center"/>
        <w:rPr>
          <w:sz w:val="14"/>
          <w:szCs w:val="1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96" w:right="0" w:firstLine="0"/>
        <w:jc w:val="center"/>
        <w:rPr>
          <w:sz w:val="14"/>
          <w:szCs w:val="1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96" w:right="0" w:firstLine="0"/>
        <w:jc w:val="center"/>
        <w:rPr>
          <w:sz w:val="14"/>
          <w:szCs w:val="1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96" w:right="0" w:firstLine="0"/>
        <w:jc w:val="center"/>
        <w:rPr>
          <w:b w:val="1"/>
          <w:bCs w:val="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96" w:right="0" w:firstLine="0"/>
        <w:jc w:val="center"/>
        <w:rPr>
          <w:b w:val="1"/>
          <w:bCs w:val="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96" w:right="0" w:firstLine="0"/>
        <w:jc w:val="center"/>
        <w:rPr>
          <w:b w:val="1"/>
          <w:bCs w:val="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96" w:right="0" w:firstLine="0"/>
        <w:jc w:val="center"/>
        <w:rPr>
          <w:b w:val="1"/>
          <w:bCs w:val="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96" w:right="0" w:firstLine="0"/>
        <w:jc w:val="center"/>
        <w:rPr>
          <w:b w:val="1"/>
          <w:bCs w:val="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96" w:right="0" w:firstLine="0"/>
        <w:jc w:val="center"/>
        <w:rPr>
          <w:b w:val="1"/>
          <w:bCs w:val="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96" w:right="0" w:firstLine="0"/>
        <w:jc w:val="center"/>
        <w:rPr>
          <w:b w:val="1"/>
          <w:bCs w:val="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96" w:right="0" w:firstLine="0"/>
        <w:jc w:val="center"/>
        <w:rPr>
          <w:b w:val="1"/>
          <w:bCs w:val="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96" w:right="0" w:firstLine="0"/>
        <w:jc w:val="center"/>
        <w:rPr>
          <w:b w:val="1"/>
          <w:bCs w:val="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96" w:right="0" w:firstLine="0"/>
        <w:jc w:val="center"/>
        <w:rPr>
          <w:b w:val="1"/>
          <w:bCs w:val="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96" w:right="0" w:firstLine="0"/>
        <w:jc w:val="center"/>
        <w:rPr>
          <w:b w:val="1"/>
          <w:bCs w:val="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96" w:right="0" w:firstLine="0"/>
        <w:jc w:val="center"/>
        <w:rPr>
          <w:b w:val="1"/>
          <w:bCs w:val="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96" w:right="0" w:firstLine="0"/>
        <w:jc w:val="center"/>
        <w:rPr>
          <w:b w:val="1"/>
          <w:bCs w:val="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96" w:right="0" w:firstLine="0"/>
        <w:jc w:val="center"/>
        <w:rPr>
          <w:b w:val="1"/>
          <w:bCs w:val="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96" w:right="0" w:firstLine="0"/>
        <w:jc w:val="center"/>
        <w:rPr>
          <w:b w:val="1"/>
          <w:bCs w:val="1"/>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96" w:right="0" w:firstLine="0"/>
        <w:jc w:val="center"/>
        <w:rPr>
          <w:b w:val="1"/>
          <w:bCs w:val="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96" w:right="0" w:firstLine="0"/>
        <w:jc w:val="center"/>
        <w:rPr>
          <w:b w:val="1"/>
          <w:bCs w:val="1"/>
          <w:sz w:val="24"/>
          <w:szCs w:val="24"/>
        </w:rPr>
        <w:sectPr>
          <w:footerReference r:id="rId7" w:type="default"/>
          <w:pgSz w:h="16840" w:w="11920" w:orient="portrait"/>
          <w:pgMar w:bottom="1200" w:top="1760" w:left="1559" w:right="425" w:header="0" w:footer="1019"/>
          <w:pgNumType w:start="1"/>
        </w:sectPr>
      </w:pPr>
      <w:r w:rsidDel="00000000" w:rsidR="00000000" w:rsidRPr="00000000">
        <w:rPr>
          <w:b w:val="1"/>
          <w:bCs w:val="1"/>
          <w:sz w:val="24"/>
          <w:szCs w:val="24"/>
          <w:rtl w:val="0"/>
        </w:rPr>
        <w:t xml:space="preserve">АҚТАУ 2025</w:t>
      </w:r>
    </w:p>
    <w:p w:rsidR="00000000" w:rsidDel="00000000" w:rsidP="00000000" w:rsidRDefault="00000000" w:rsidRPr="00000000" w14:paraId="00000050">
      <w:pPr>
        <w:spacing w:before="120" w:lineRule="auto"/>
        <w:ind w:left="0" w:right="295" w:firstLine="0"/>
        <w:jc w:val="center"/>
        <w:rPr>
          <w:b w:val="1"/>
          <w:bCs w:val="1"/>
          <w:sz w:val="28"/>
          <w:szCs w:val="28"/>
        </w:rPr>
      </w:pPr>
      <w:r w:rsidDel="00000000" w:rsidR="00000000" w:rsidRPr="00000000">
        <w:rPr>
          <w:b w:val="1"/>
          <w:bCs w:val="1"/>
          <w:sz w:val="28"/>
          <w:szCs w:val="28"/>
          <w:rtl w:val="0"/>
        </w:rPr>
        <w:t xml:space="preserve">Мазмұны</w:t>
      </w:r>
    </w:p>
    <w:sdt>
      <w:sdtPr>
        <w:id w:val="-888867378"/>
        <w:docPartObj>
          <w:docPartGallery w:val="Table of Contents"/>
          <w:docPartUnique w:val="1"/>
        </w:docPartObj>
      </w:sdtPr>
      <w:sdtContent>
        <w:p w:rsidR="00000000" w:rsidDel="00000000" w:rsidP="00000000" w:rsidRDefault="00000000" w:rsidRPr="00000000" w14:paraId="0000005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ou53wudiqb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КІРІСПЕ</w:t>
              <w:tab/>
              <w:t xml:space="preserve">3</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Жобаның мақсаты:</w:t>
              <w:tab/>
              <w:t xml:space="preserve">3</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Негізгі міндеттері:</w:t>
              <w:tab/>
              <w:t xml:space="preserve">3</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Тақырыптың өзектілігі:</w:t>
              <w:tab/>
              <w:t xml:space="preserve">4</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f4x4thxsxh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БІРІНШІ БӨЛІМ</w:t>
              <w:tab/>
              <w:t xml:space="preserve">5</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lxizaynpq8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Сайт аналогтары:</w:t>
              <w:tab/>
              <w:t xml:space="preserve">5</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s47n3d4wh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Жоба архитектурасы.</w:t>
              <w:tab/>
              <w:t xml:space="preserve">11</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lf4ihp1t2j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Бэкенд архитетурасы.</w:t>
              <w:tab/>
              <w:t xml:space="preserve">11</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r4p4m4nxf5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Фронтенд (Клиенттік) Архитектурасы.</w:t>
              <w:tab/>
              <w:t xml:space="preserve">12</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1czcte6ca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Дерекқор архитектурасы.</w:t>
              <w:tab/>
              <w:t xml:space="preserve">13</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Деректердің Тұтастығын Қамтамасыз ету Рөлі</w:t>
              <w:tab/>
              <w:t xml:space="preserve">15</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hf3uskkyt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ЕКІНШІ БӨЛІМ</w:t>
              <w:tab/>
              <w:t xml:space="preserve">16</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201wxvow4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Бэкенд инструменттері (Node.js).</w:t>
              <w:tab/>
              <w:t xml:space="preserve">16</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au98h1oqeh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JavaScript-тің Негізгі Міндеттері.</w:t>
              <w:tab/>
              <w:t xml:space="preserve">17</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vhh7tgzli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HTML жəне CSS.</w:t>
              <w:tab/>
              <w:t xml:space="preserve">19</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zs994nmrfz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MySQL</w:t>
              <w:tab/>
              <w:t xml:space="preserve">19</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dibbcmykk0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Қосымша қолданылған кітапханалар.</w:t>
              <w:tab/>
              <w:t xml:space="preserve">21</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po5zi9g6qp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ҮШІНШІ БӨЛІМ</w:t>
              <w:tab/>
              <w:t xml:space="preserve">23</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xwobuu1u4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Сабақ кестесін басқару модулі:</w:t>
              <w:tab/>
              <w:t xml:space="preserve">23</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w8ax6ub2zv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Академиялық календарь модульі</w:t>
              <w:tab/>
              <w:t xml:space="preserve">26</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k1npei8q5j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Бағалау Және Нәтижелер Модулі</w:t>
              <w:tab/>
              <w:t xml:space="preserve">28</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il4xmsz4mt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ҚОРЫТЫНДЫ</w:t>
              <w:tab/>
              <w:t xml:space="preserve">41</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Жобаның Нəтижелері жəне Мақсаттардың Орындалуы</w:t>
              <w:tab/>
              <w:t xml:space="preserve">41</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Архитектуралық Шешімдердің Тиімділігі</w:t>
              <w:tab/>
              <w:t xml:space="preserve">41</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z0okbqiwz8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Келешектегі Даму Жоспарлары</w:t>
              <w:tab/>
              <w:t xml:space="preserve">42</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z9m3cn09mz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ПАЙДАЛЫНЫЛҒАН ƏДЕБИЕТТЕР</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B">
      <w:pPr>
        <w:pStyle w:val="Heading1"/>
        <w:ind w:firstLine="0"/>
        <w:jc w:val="both"/>
        <w:rPr/>
        <w:pPrChange w:author="Берікұлы Сержан" w:id="0" w:date="2025-12-04T11:51:49Z">
          <w:pPr>
            <w:pStyle w:val="Heading1"/>
            <w:ind w:firstLine="0"/>
          </w:pPr>
        </w:pPrChange>
      </w:pPr>
      <w:bookmarkStart w:colFirst="0" w:colLast="0" w:name="_sodarky1f14l" w:id="0"/>
      <w:bookmarkEnd w:id="0"/>
      <w:r w:rsidDel="00000000" w:rsidR="00000000" w:rsidRPr="00000000">
        <w:rPr>
          <w:rtl w:val="0"/>
        </w:rPr>
      </w:r>
    </w:p>
    <w:p w:rsidR="00000000" w:rsidDel="00000000" w:rsidP="00000000" w:rsidRDefault="00000000" w:rsidRPr="00000000" w14:paraId="0000006C">
      <w:pPr>
        <w:pStyle w:val="Heading1"/>
        <w:ind w:firstLine="0"/>
        <w:rPr/>
      </w:pPr>
      <w:bookmarkStart w:colFirst="0" w:colLast="0" w:name="_s7qq2csw6v42" w:id="1"/>
      <w:bookmarkEnd w:id="1"/>
      <w:r w:rsidDel="00000000" w:rsidR="00000000" w:rsidRPr="00000000">
        <w:rPr>
          <w:rtl w:val="0"/>
        </w:rPr>
      </w:r>
    </w:p>
    <w:p w:rsidR="00000000" w:rsidDel="00000000" w:rsidP="00000000" w:rsidRDefault="00000000" w:rsidRPr="00000000" w14:paraId="0000006D">
      <w:pPr>
        <w:pStyle w:val="Heading1"/>
        <w:ind w:firstLine="0"/>
        <w:rPr/>
      </w:pPr>
      <w:bookmarkStart w:colFirst="0" w:colLast="0" w:name="_g2gp31ttiq24" w:id="2"/>
      <w:bookmarkEnd w:id="2"/>
      <w:r w:rsidDel="00000000" w:rsidR="00000000" w:rsidRPr="00000000">
        <w:rPr>
          <w:rtl w:val="0"/>
        </w:rPr>
      </w:r>
    </w:p>
    <w:p w:rsidR="00000000" w:rsidDel="00000000" w:rsidP="00000000" w:rsidRDefault="00000000" w:rsidRPr="00000000" w14:paraId="0000006E">
      <w:pPr>
        <w:pStyle w:val="Heading1"/>
        <w:ind w:firstLine="0"/>
        <w:rPr/>
      </w:pPr>
      <w:bookmarkStart w:colFirst="0" w:colLast="0" w:name="_2ooq6upei5ya" w:id="3"/>
      <w:bookmarkEnd w:id="3"/>
      <w:r w:rsidDel="00000000" w:rsidR="00000000" w:rsidRPr="00000000">
        <w:rPr>
          <w:rtl w:val="0"/>
        </w:rPr>
      </w:r>
    </w:p>
    <w:p w:rsidR="00000000" w:rsidDel="00000000" w:rsidP="00000000" w:rsidRDefault="00000000" w:rsidRPr="00000000" w14:paraId="0000006F">
      <w:pPr>
        <w:pStyle w:val="Heading1"/>
        <w:ind w:firstLine="0"/>
        <w:rPr/>
      </w:pPr>
      <w:bookmarkStart w:colFirst="0" w:colLast="0" w:name="_1us01j9rdyuq" w:id="4"/>
      <w:bookmarkEnd w:id="4"/>
      <w:r w:rsidDel="00000000" w:rsidR="00000000" w:rsidRPr="00000000">
        <w:rPr>
          <w:rtl w:val="0"/>
        </w:rPr>
      </w:r>
    </w:p>
    <w:p w:rsidR="00000000" w:rsidDel="00000000" w:rsidP="00000000" w:rsidRDefault="00000000" w:rsidRPr="00000000" w14:paraId="00000070">
      <w:pPr>
        <w:pStyle w:val="Heading1"/>
        <w:ind w:firstLine="0"/>
        <w:rPr/>
      </w:pPr>
      <w:bookmarkStart w:colFirst="0" w:colLast="0" w:name="_jq1d2om54ahs" w:id="5"/>
      <w:bookmarkEnd w:id="5"/>
      <w:r w:rsidDel="00000000" w:rsidR="00000000" w:rsidRPr="00000000">
        <w:rPr>
          <w:rtl w:val="0"/>
        </w:rPr>
      </w:r>
    </w:p>
    <w:p w:rsidR="00000000" w:rsidDel="00000000" w:rsidP="00000000" w:rsidRDefault="00000000" w:rsidRPr="00000000" w14:paraId="00000071">
      <w:pPr>
        <w:pStyle w:val="Heading1"/>
        <w:ind w:firstLine="0"/>
        <w:rPr/>
      </w:pPr>
      <w:bookmarkStart w:colFirst="0" w:colLast="0" w:name="_afx3ys40ib4b" w:id="6"/>
      <w:bookmarkEnd w:id="6"/>
      <w:r w:rsidDel="00000000" w:rsidR="00000000" w:rsidRPr="00000000">
        <w:rPr>
          <w:rtl w:val="0"/>
        </w:rPr>
      </w:r>
    </w:p>
    <w:p w:rsidR="00000000" w:rsidDel="00000000" w:rsidP="00000000" w:rsidRDefault="00000000" w:rsidRPr="00000000" w14:paraId="00000072">
      <w:pPr>
        <w:pStyle w:val="Heading1"/>
        <w:ind w:firstLine="0"/>
        <w:rPr/>
      </w:pPr>
      <w:bookmarkStart w:colFirst="0" w:colLast="0" w:name="_ss4u9fy28qox" w:id="7"/>
      <w:bookmarkEnd w:id="7"/>
      <w:r w:rsidDel="00000000" w:rsidR="00000000" w:rsidRPr="00000000">
        <w:rPr>
          <w:rtl w:val="0"/>
        </w:rPr>
      </w:r>
    </w:p>
    <w:p w:rsidR="00000000" w:rsidDel="00000000" w:rsidP="00000000" w:rsidRDefault="00000000" w:rsidRPr="00000000" w14:paraId="00000073">
      <w:pPr>
        <w:pStyle w:val="Heading1"/>
        <w:ind w:firstLine="0"/>
        <w:rPr/>
      </w:pPr>
      <w:bookmarkStart w:colFirst="0" w:colLast="0" w:name="_ftl78vo3ns4j" w:id="8"/>
      <w:bookmarkEnd w:id="8"/>
      <w:r w:rsidDel="00000000" w:rsidR="00000000" w:rsidRPr="00000000">
        <w:rPr>
          <w:rtl w:val="0"/>
        </w:rPr>
      </w:r>
    </w:p>
    <w:p w:rsidR="00000000" w:rsidDel="00000000" w:rsidP="00000000" w:rsidRDefault="00000000" w:rsidRPr="00000000" w14:paraId="00000074">
      <w:pPr>
        <w:pStyle w:val="Heading1"/>
        <w:ind w:firstLine="0"/>
        <w:rPr/>
      </w:pPr>
      <w:bookmarkStart w:colFirst="0" w:colLast="0" w:name="_tvb31qlsty9e" w:id="9"/>
      <w:bookmarkEnd w:id="9"/>
      <w:r w:rsidDel="00000000" w:rsidR="00000000" w:rsidRPr="00000000">
        <w:rPr>
          <w:rtl w:val="0"/>
        </w:rPr>
      </w:r>
    </w:p>
    <w:p w:rsidR="00000000" w:rsidDel="00000000" w:rsidP="00000000" w:rsidRDefault="00000000" w:rsidRPr="00000000" w14:paraId="00000075">
      <w:pPr>
        <w:pStyle w:val="Heading1"/>
        <w:ind w:firstLine="0"/>
        <w:rPr/>
      </w:pPr>
      <w:bookmarkStart w:colFirst="0" w:colLast="0" w:name="_c5t2e834mrui" w:id="10"/>
      <w:bookmarkEnd w:id="10"/>
      <w:r w:rsidDel="00000000" w:rsidR="00000000" w:rsidRPr="00000000">
        <w:rPr>
          <w:rtl w:val="0"/>
        </w:rPr>
      </w:r>
    </w:p>
    <w:p w:rsidR="00000000" w:rsidDel="00000000" w:rsidP="00000000" w:rsidRDefault="00000000" w:rsidRPr="00000000" w14:paraId="00000076">
      <w:pPr>
        <w:pStyle w:val="Heading1"/>
        <w:ind w:firstLine="0"/>
        <w:rPr/>
      </w:pPr>
      <w:bookmarkStart w:colFirst="0" w:colLast="0" w:name="_mu13etky3p8w" w:id="11"/>
      <w:bookmarkEnd w:id="11"/>
      <w:r w:rsidDel="00000000" w:rsidR="00000000" w:rsidRPr="00000000">
        <w:rPr>
          <w:rtl w:val="0"/>
        </w:rPr>
      </w:r>
    </w:p>
    <w:p w:rsidR="00000000" w:rsidDel="00000000" w:rsidP="00000000" w:rsidRDefault="00000000" w:rsidRPr="00000000" w14:paraId="00000077">
      <w:pPr>
        <w:pStyle w:val="Heading1"/>
        <w:ind w:firstLine="0"/>
        <w:rPr/>
      </w:pPr>
      <w:bookmarkStart w:colFirst="0" w:colLast="0" w:name="_i72enn91nfmw" w:id="12"/>
      <w:bookmarkEnd w:id="12"/>
      <w:r w:rsidDel="00000000" w:rsidR="00000000" w:rsidRPr="00000000">
        <w:rPr>
          <w:rtl w:val="0"/>
        </w:rPr>
      </w:r>
    </w:p>
    <w:p w:rsidR="00000000" w:rsidDel="00000000" w:rsidP="00000000" w:rsidRDefault="00000000" w:rsidRPr="00000000" w14:paraId="00000078">
      <w:pPr>
        <w:pStyle w:val="Heading1"/>
        <w:ind w:firstLine="0"/>
        <w:rPr/>
      </w:pPr>
      <w:bookmarkStart w:colFirst="0" w:colLast="0" w:name="_43e83lf7z65n" w:id="13"/>
      <w:bookmarkEnd w:id="13"/>
      <w:r w:rsidDel="00000000" w:rsidR="00000000" w:rsidRPr="00000000">
        <w:rPr>
          <w:rtl w:val="0"/>
        </w:rPr>
      </w:r>
    </w:p>
    <w:bookmarkStart w:colFirst="0" w:colLast="0" w:name="oymx6fhje8lz" w:id="14"/>
    <w:bookmarkEnd w:id="14"/>
    <w:p w:rsidR="00000000" w:rsidDel="00000000" w:rsidP="00000000" w:rsidRDefault="00000000" w:rsidRPr="00000000" w14:paraId="00000079">
      <w:pPr>
        <w:pStyle w:val="Heading1"/>
        <w:ind w:firstLine="0"/>
        <w:rPr/>
      </w:pPr>
      <w:bookmarkStart w:colFirst="0" w:colLast="0" w:name="_vou53wudiqbf" w:id="15"/>
      <w:bookmarkEnd w:id="15"/>
      <w:r w:rsidDel="00000000" w:rsidR="00000000" w:rsidRPr="00000000">
        <w:rPr>
          <w:rtl w:val="0"/>
        </w:rPr>
        <w:t xml:space="preserve">КІРІСПЕ</w:t>
      </w:r>
    </w:p>
    <w:p w:rsidR="00000000" w:rsidDel="00000000" w:rsidP="00000000" w:rsidRDefault="00000000" w:rsidRPr="00000000" w14:paraId="0000007A">
      <w:pPr>
        <w:pStyle w:val="Heading2"/>
        <w:spacing w:line="360" w:lineRule="auto"/>
        <w:ind w:firstLine="142"/>
        <w:rPr/>
      </w:pPr>
      <w:r w:rsidDel="00000000" w:rsidR="00000000" w:rsidRPr="00000000">
        <w:rPr>
          <w:rtl w:val="0"/>
        </w:rPr>
        <w:t xml:space="preserve">Жобаның мақсаты:</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360" w:lineRule="auto"/>
        <w:ind w:left="14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Жобаның негізгі мақсаты – заманауи веб-технологияларды (Node.js, MySQL) қолдана отырып, университет немесе колледж деңгейіндегі шағын студенттік порталдың жұмыс істейтін үлгісін əзірлеу жəне іске қосу. Бұл портал оқу процесінің негізгі ақпараттық қажеттіліктерін қанағаттандыруға бағытталған.</w:t>
      </w:r>
    </w:p>
    <w:p w:rsidR="00000000" w:rsidDel="00000000" w:rsidP="00000000" w:rsidRDefault="00000000" w:rsidRPr="00000000" w14:paraId="0000007C">
      <w:pPr>
        <w:pStyle w:val="Heading2"/>
        <w:spacing w:line="360" w:lineRule="auto"/>
        <w:ind w:firstLine="142"/>
        <w:rPr/>
      </w:pPr>
      <w:r w:rsidDel="00000000" w:rsidR="00000000" w:rsidRPr="00000000">
        <w:rPr>
          <w:rtl w:val="0"/>
        </w:rPr>
        <w:t xml:space="preserve">Негізгі міндеттері:</w:t>
      </w:r>
    </w:p>
    <w:p w:rsidR="00000000" w:rsidDel="00000000" w:rsidP="00000000" w:rsidRDefault="00000000" w:rsidRPr="00000000" w14:paraId="0000007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62"/>
        </w:tabs>
        <w:spacing w:after="0" w:before="280" w:line="360" w:lineRule="auto"/>
        <w:ind w:left="862" w:right="81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Пайдаланушыларды Аутентификациялау жəне Авторизациялау: Қауіпсіз тіркелу, кіру жəне сессияны басқару жүйесін құру. Бұл жүйе əрбір пайдаланушының өзінің рөліне (студент, оқытушы, əкімші) сəйкес келетін ақпаратқа ғана қол жеткізуін қамтамасыз етеді.</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62"/>
        </w:tabs>
        <w:spacing w:after="0" w:before="0" w:line="360" w:lineRule="auto"/>
        <w:ind w:left="862" w:right="49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Деректердің Тұтастығы мен Қауіпсіздігін Қамтамасыз ету: Парольдерді хештеу жəне SQL транзакцияларын қолдану арқылы деректерді сақтау мен жаңартудың жоғары сенімділігіне қол жеткізу.</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62"/>
        </w:tabs>
        <w:spacing w:after="0" w:before="0" w:line="360" w:lineRule="auto"/>
        <w:ind w:left="862" w:right="65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Оқу Кестесін Басқарудың Икемді Жүйесін Ұсыну: Студенттер үшін өз тобының кестесін қарауды, ал оқытушылар үшін кестені тиімді түрде жаңартуды (сақтауды) қамтамасыз ету.</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62"/>
        </w:tabs>
        <w:spacing w:after="0" w:before="0" w:line="360" w:lineRule="auto"/>
        <w:ind w:left="862" w:right="55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Курстар Мен Ақпараттық Қолжетімділікті Жеңілдету: Студенттер үшін олардың тобына бекітілген курстар туралы, ал оқытушылар үшін олардың жүргізетін пəндері туралы мəліметтерді ұсыну.</w:t>
      </w: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62"/>
        </w:tabs>
        <w:spacing w:after="0" w:before="0" w:line="360" w:lineRule="auto"/>
        <w:ind w:left="862" w:right="98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Пайдаланушы Интерфейсін Əзірлеу: Əр рөлге арналған интуитивті жəне функционалды Dashboard (басқару панелі) құру, соның ішінде профильді басқару, парольді ауыстыру жəне аватарды жүктеу мүмкіндіктерін қосу</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62"/>
        </w:tabs>
        <w:spacing w:after="0" w:before="0" w:line="360" w:lineRule="auto"/>
        <w:ind w:left="862" w:right="980" w:hanging="360"/>
        <w:jc w:val="left"/>
        <w:rPr>
          <w:u w:val="none"/>
        </w:rPr>
      </w:pPr>
      <w:r w:rsidDel="00000000" w:rsidR="00000000" w:rsidRPr="00000000">
        <w:rPr>
          <w:sz w:val="28"/>
          <w:szCs w:val="28"/>
          <w:rtl w:val="0"/>
        </w:rPr>
        <w:t xml:space="preserve">Мұғалімдер үшін ыңғайлы, оңай бағалау жүйесін қамтамасыз ету. Автономды семместірлік бағаны қорытындылау. Студент үшін ыңғайлы баға кестесін көрсетуге мүмкіндік беру. </w:t>
      </w:r>
      <w:r w:rsidDel="00000000" w:rsidR="00000000" w:rsidRPr="00000000">
        <w:rPr>
          <w:rtl w:val="0"/>
        </w:rPr>
      </w:r>
    </w:p>
    <w:p w:rsidR="00000000" w:rsidDel="00000000" w:rsidP="00000000" w:rsidRDefault="00000000" w:rsidRPr="00000000" w14:paraId="00000083">
      <w:pPr>
        <w:pStyle w:val="Heading2"/>
        <w:spacing w:line="360" w:lineRule="auto"/>
        <w:ind w:firstLine="142"/>
        <w:rPr/>
      </w:pPr>
      <w:r w:rsidDel="00000000" w:rsidR="00000000" w:rsidRPr="00000000">
        <w:rPr>
          <w:rtl w:val="0"/>
        </w:rPr>
        <w:t xml:space="preserve">Тақырыптың өзектілігі:</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360" w:lineRule="auto"/>
        <w:ind w:left="142" w:right="439"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Қазіргі білім беру жүйесінде цифрландыру жəне оқу процесінің ақпараттық ашықтығы басты талап болып табылады. Пандемиядан кейінгі кезеңде қашықтықтан жəне гибридті оқыту форматының өсуіне байланысты, студенттер мен оқытушылардың барлық қажетті ақпаратқа бір терезеден, кез келген уақытта жəне кез келген құрылғыдан қол жеткізу мүмкіндігі аса маңызды.</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360" w:lineRule="auto"/>
        <w:ind w:left="14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Бұл шағын студенттік портал:</w:t>
      </w:r>
    </w:p>
    <w:p w:rsidR="00000000" w:rsidDel="00000000" w:rsidP="00000000" w:rsidRDefault="00000000" w:rsidRPr="00000000" w14:paraId="0000008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62"/>
        </w:tabs>
        <w:spacing w:after="0" w:before="280" w:line="360" w:lineRule="auto"/>
        <w:ind w:left="862" w:right="43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Уақытты үнемдейді: Ақпаратты (кесте, курстар) қағаз тасымалдағыштардан немесе көптеген арналардан іздеу қажеттілігін жояды.</w:t>
      </w: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62"/>
        </w:tabs>
        <w:spacing w:after="0" w:before="0" w:line="360" w:lineRule="auto"/>
        <w:ind w:left="862" w:right="44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Басқаруды жеңілдетеді: Оқытушылар мен əкімшілерге кестелер мен курстарды басқаруда тиімді, орталықтандырылған құрал береді</w:t>
      </w: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62"/>
        </w:tabs>
        <w:spacing w:after="0" w:before="0" w:line="360" w:lineRule="auto"/>
        <w:ind w:left="862" w:right="449" w:hanging="360"/>
        <w:jc w:val="both"/>
        <w:rPr>
          <w:u w:val="none"/>
        </w:rPr>
      </w:pPr>
      <w:r w:rsidDel="00000000" w:rsidR="00000000" w:rsidRPr="00000000">
        <w:rPr>
          <w:sz w:val="28"/>
          <w:szCs w:val="28"/>
          <w:rtl w:val="0"/>
        </w:rPr>
        <w:t xml:space="preserve">Қауіпсіздік арртырады: Қазіргі заманғы қауіпсіздік стандарттарын (хештеу, сессияны басқару) қолдану арқылы пайдаланушылардың жеке деректерінің қорғалуын қамтамасыз етеді.</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0" w:line="360" w:lineRule="auto"/>
        <w:ind w:left="862" w:right="449" w:firstLine="0"/>
        <w:jc w:val="both"/>
        <w:rPr>
          <w:sz w:val="28"/>
          <w:szCs w:val="28"/>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0" w:line="360" w:lineRule="auto"/>
        <w:ind w:left="862" w:right="449" w:firstLine="0"/>
        <w:jc w:val="both"/>
        <w:rPr>
          <w:sz w:val="28"/>
          <w:szCs w:val="28"/>
        </w:rPr>
        <w:sectPr>
          <w:type w:val="nextPage"/>
          <w:pgSz w:h="16840" w:w="11920" w:orient="portrait"/>
          <w:pgMar w:bottom="1200" w:top="1060" w:left="1559" w:right="425" w:header="0" w:footer="1019"/>
        </w:sectPr>
      </w:pPr>
      <w:r w:rsidDel="00000000" w:rsidR="00000000" w:rsidRPr="00000000">
        <w:rPr>
          <w:sz w:val="28"/>
          <w:szCs w:val="28"/>
          <w:rtl w:val="0"/>
        </w:rPr>
        <w:t xml:space="preserve">Осылайша, жоба білім беру мекемесінің операциялық тиімділігін арттыруға және оқу процесінің бардық қатысушылары үшін ақпарат алмасудың сапасын жақсартуға тікелей ықпал етеді.</w:t>
      </w:r>
    </w:p>
    <w:bookmarkStart w:colFirst="0" w:colLast="0" w:name="70160icnt5yv" w:id="16"/>
    <w:bookmarkEnd w:id="16"/>
    <w:p w:rsidR="00000000" w:rsidDel="00000000" w:rsidP="00000000" w:rsidRDefault="00000000" w:rsidRPr="00000000" w14:paraId="0000008B">
      <w:pPr>
        <w:pStyle w:val="Heading1"/>
        <w:ind w:firstLine="0"/>
        <w:rPr/>
      </w:pPr>
      <w:bookmarkStart w:colFirst="0" w:colLast="0" w:name="_df4x4thxsxhn" w:id="17"/>
      <w:bookmarkEnd w:id="17"/>
      <w:r w:rsidDel="00000000" w:rsidR="00000000" w:rsidRPr="00000000">
        <w:rPr>
          <w:rtl w:val="0"/>
        </w:rPr>
        <w:t xml:space="preserve">БІРІНШІ БӨЛІМ</w:t>
      </w:r>
    </w:p>
    <w:bookmarkStart w:colFirst="0" w:colLast="0" w:name="t4h0pcwgd8fk" w:id="18"/>
    <w:bookmarkEnd w:id="18"/>
    <w:p w:rsidR="00000000" w:rsidDel="00000000" w:rsidP="00000000" w:rsidRDefault="00000000" w:rsidRPr="00000000" w14:paraId="0000008C">
      <w:pPr>
        <w:pStyle w:val="Heading2"/>
        <w:numPr>
          <w:ilvl w:val="0"/>
          <w:numId w:val="12"/>
        </w:numPr>
        <w:tabs>
          <w:tab w:val="left" w:leader="none" w:pos="861"/>
        </w:tabs>
        <w:spacing w:after="0" w:before="160" w:line="240" w:lineRule="auto"/>
        <w:ind w:left="861" w:right="0" w:hanging="359"/>
        <w:jc w:val="left"/>
        <w:rPr/>
      </w:pPr>
      <w:bookmarkStart w:colFirst="0" w:colLast="0" w:name="_ulxizaynpq8l" w:id="19"/>
      <w:bookmarkEnd w:id="19"/>
      <w:r w:rsidDel="00000000" w:rsidR="00000000" w:rsidRPr="00000000">
        <w:rPr>
          <w:rtl w:val="0"/>
        </w:rPr>
        <w:t xml:space="preserve">Сайт аналогтары:</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360" w:lineRule="auto"/>
        <w:ind w:left="142" w:right="4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Қазіргі уақытта студенттік порталдар өте көп. Олар ішіндегі кеңінен таралғандары: Moodle, Platonus, Canvas, Univer жəне т.б. Бұл порталдар жалпы əлемде университтерде ауқымды қолданылады жəне оқу процесін қайда жеңілдетеді.</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360" w:lineRule="auto"/>
        <w:ind w:left="142" w:right="438"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Platonus көбінесе Қазақстандағы колледждер мен университтерде па йдаланылады. Платонус қазақ жəне орыс тілдеріне толық бейімделген. Білім беру ұйымдарының ішкі жүйесіне сай, яғни деканат, бағалар, сабақ кестесі, студент деректері, журналдар т.б бəрі бір жерде. Басқаларындай автоматтандырылған бағалау(1.1 Сурет) жəне есеп беру жүйесі(1.2 Сурет) жақсы жұмыс жасайды. Жəне интеграциясы жеңіл – ҚР БҒМ талаптарына сай есеп беру мүмкіндігі бар (мысалы, академиялық үлгерім т.б).</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109217</wp:posOffset>
            </wp:positionH>
            <wp:positionV relativeFrom="paragraph">
              <wp:posOffset>196846</wp:posOffset>
            </wp:positionV>
            <wp:extent cx="5950429" cy="2522982"/>
            <wp:effectExtent b="0" l="0" r="0" t="0"/>
            <wp:wrapTopAndBottom distB="0" distT="0"/>
            <wp:docPr id="45" name="image45.jpg"/>
            <a:graphic>
              <a:graphicData uri="http://schemas.openxmlformats.org/drawingml/2006/picture">
                <pic:pic>
                  <pic:nvPicPr>
                    <pic:cNvPr id="0" name="image45.jpg"/>
                    <pic:cNvPicPr preferRelativeResize="0"/>
                  </pic:nvPicPr>
                  <pic:blipFill>
                    <a:blip r:embed="rId8"/>
                    <a:srcRect b="0" l="0" r="0" t="0"/>
                    <a:stretch>
                      <a:fillRect/>
                    </a:stretch>
                  </pic:blipFill>
                  <pic:spPr>
                    <a:xfrm>
                      <a:off x="0" y="0"/>
                      <a:ext cx="5950429" cy="2522982"/>
                    </a:xfrm>
                    <a:prstGeom prst="rect"/>
                    <a:ln/>
                  </pic:spPr>
                </pic:pic>
              </a:graphicData>
            </a:graphic>
          </wp:anchor>
        </w:drawing>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4083"/>
        </w:tabs>
        <w:spacing w:after="0" w:before="0" w:line="240" w:lineRule="auto"/>
        <w:ind w:left="4083" w:right="0" w:hanging="416.999999999999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40" w:w="11920" w:orient="portrait"/>
          <w:pgMar w:bottom="1200" w:top="1060" w:left="1559" w:right="425" w:header="0" w:footer="1019"/>
        </w:sectPr>
      </w:pPr>
      <w:r w:rsidDel="00000000" w:rsidR="00000000" w:rsidRPr="00000000">
        <w:rPr>
          <w:sz w:val="28"/>
          <w:szCs w:val="28"/>
          <w:rtl w:val="0"/>
        </w:rPr>
        <w:t xml:space="preserve">- Сурет.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Бағалар жүйесі.</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881261" cy="2912363"/>
            <wp:effectExtent b="0" l="0" r="0" t="0"/>
            <wp:docPr id="39"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5881261" cy="2912363"/>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4328"/>
        </w:tabs>
        <w:spacing w:after="0" w:before="0" w:line="240" w:lineRule="auto"/>
        <w:ind w:left="4328" w:right="0" w:hanging="416.999999999999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 Сурет.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Транскрипт.</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142" w:right="438"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40" w:w="11920" w:orient="portrait"/>
          <w:pgMar w:bottom="1200" w:top="1220" w:left="1559" w:right="425" w:header="0" w:footer="1019"/>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Canvas əлемдік деңгейде кең таралған, мысалға айтсақ АҚШ, Еуропадағы университеттерде. Канвас интерфейсі айтарлықтай заманауй жəне ыңғайлы навигациямен жабдықталған</w:t>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(1.3Сурет)</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Интерактивті құралдар көп, мəселен форумдар, тест, бейнежазбалар, тапсырма беру, кері байланыс</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(1.4 Сурет) жəне ыңғайлы бағалау системасы (1.5 Сурет)</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Бұлттық сақтау жүйелерімен (Google Drive, OneDrive) оңай байланысады. Аналитика жəне статистика арқылы студенттің белсенділігін көруге болады. Алайда Canvas интернетке тəуелді, яғни онлайн режимде жақсы жұмыс істейді. Жəне бір кемшілігі толық функционалды нұсқасы ақылы, бірақта бұл университетке қиын емес деп санаймыз. Жəне интерфейс кейде ағылшын тілінде болғандықтар, басқа тілге бейімделу уақытын қажет етеді.</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986691" cy="3070098"/>
            <wp:effectExtent b="0" l="0" r="0" t="0"/>
            <wp:docPr id="38" name="image34.jpg"/>
            <a:graphic>
              <a:graphicData uri="http://schemas.openxmlformats.org/drawingml/2006/picture">
                <pic:pic>
                  <pic:nvPicPr>
                    <pic:cNvPr id="0" name="image34.jpg"/>
                    <pic:cNvPicPr preferRelativeResize="0"/>
                  </pic:nvPicPr>
                  <pic:blipFill>
                    <a:blip r:embed="rId10"/>
                    <a:srcRect b="0" l="0" r="0" t="0"/>
                    <a:stretch>
                      <a:fillRect/>
                    </a:stretch>
                  </pic:blipFill>
                  <pic:spPr>
                    <a:xfrm>
                      <a:off x="0" y="0"/>
                      <a:ext cx="5986691" cy="3070098"/>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3927"/>
        </w:tabs>
        <w:spacing w:after="0" w:before="309" w:line="240" w:lineRule="auto"/>
        <w:ind w:left="3927" w:right="0" w:hanging="416.999999999999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 Сурет.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Canvas басты беті.</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109217</wp:posOffset>
            </wp:positionH>
            <wp:positionV relativeFrom="paragraph">
              <wp:posOffset>197205</wp:posOffset>
            </wp:positionV>
            <wp:extent cx="5958272" cy="3055524"/>
            <wp:effectExtent b="0" l="0" r="0" t="0"/>
            <wp:wrapTopAndBottom distB="0" distT="0"/>
            <wp:docPr id="42" name="image37.jpg"/>
            <a:graphic>
              <a:graphicData uri="http://schemas.openxmlformats.org/drawingml/2006/picture">
                <pic:pic>
                  <pic:nvPicPr>
                    <pic:cNvPr id="0" name="image37.jpg"/>
                    <pic:cNvPicPr preferRelativeResize="0"/>
                  </pic:nvPicPr>
                  <pic:blipFill>
                    <a:blip r:embed="rId11"/>
                    <a:srcRect b="0" l="0" r="0" t="0"/>
                    <a:stretch>
                      <a:fillRect/>
                    </a:stretch>
                  </pic:blipFill>
                  <pic:spPr>
                    <a:xfrm>
                      <a:off x="0" y="0"/>
                      <a:ext cx="5958272" cy="3055524"/>
                    </a:xfrm>
                    <a:prstGeom prst="rect"/>
                    <a:ln/>
                  </pic:spPr>
                </pic:pic>
              </a:graphicData>
            </a:graphic>
          </wp:anchor>
        </w:drawing>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3954"/>
        </w:tabs>
        <w:spacing w:after="0" w:before="0" w:line="240" w:lineRule="auto"/>
        <w:ind w:left="3954" w:right="0" w:hanging="416.999999999999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40" w:w="11920" w:orient="portrait"/>
          <w:pgMar w:bottom="1200" w:top="1160" w:left="1559" w:right="425" w:header="0" w:footer="1019"/>
        </w:sectPr>
      </w:pPr>
      <w:r w:rsidDel="00000000" w:rsidR="00000000" w:rsidRPr="00000000">
        <w:rPr>
          <w:sz w:val="28"/>
          <w:szCs w:val="28"/>
          <w:rtl w:val="0"/>
        </w:rPr>
        <w:t xml:space="preserve">- Сурет.</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Календарь жүйесі</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923980" cy="2933509"/>
            <wp:effectExtent b="0" l="0" r="0" t="0"/>
            <wp:docPr descr="grades not aligned.png" id="40" name="image38.jpg"/>
            <a:graphic>
              <a:graphicData uri="http://schemas.openxmlformats.org/drawingml/2006/picture">
                <pic:pic>
                  <pic:nvPicPr>
                    <pic:cNvPr descr="grades not aligned.png" id="0" name="image38.jpg"/>
                    <pic:cNvPicPr preferRelativeResize="0"/>
                  </pic:nvPicPr>
                  <pic:blipFill>
                    <a:blip r:embed="rId12"/>
                    <a:srcRect b="0" l="0" r="0" t="0"/>
                    <a:stretch>
                      <a:fillRect/>
                    </a:stretch>
                  </pic:blipFill>
                  <pic:spPr>
                    <a:xfrm>
                      <a:off x="0" y="0"/>
                      <a:ext cx="5923980" cy="2933509"/>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4052"/>
        </w:tabs>
        <w:spacing w:after="0" w:before="1" w:line="240" w:lineRule="auto"/>
        <w:ind w:left="4052" w:right="0" w:hanging="416.999999999999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 Сурет.</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Бағалар тақтасы</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4" w:lineRule="auto"/>
        <w:ind w:left="142" w:right="438"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40" w:w="11920" w:orient="portrait"/>
          <w:pgMar w:bottom="1200" w:top="1160" w:left="1559" w:right="425" w:header="0" w:footer="1019"/>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Moodle əлем бойынша ең көп қолдынылатын ашық кодты (open-source) LMS. Бұл портал толығымен тегін жəне икемді. Кез келген универ өзіне ыңғайлы, қажет етіп жекешелендіре алады (плагиндер, дизайн, модульдер). Сонымен қатар көп функциялы: форум, тест, чат, файл жүктеу, бағалау н\е журнал деген сияқты. Айтақандай мұғалім үшін порталда көптеген функциялар жұмыс жасайды, яғни жеке курсымен жұмыс жасаудан</w:t>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(1.6 Сурет)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бастап онлайн сабақтар жүргізіп, кері байланыс алуға дейін</w:t>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(1.8 Сурет)</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Бұл өз кезегінле Жəне бұл портал онлайн жəне оффлайн жұмыс жасау мүмкіндігі бар. Бірақ кейде интерфейсі ескі жəне күрделі көрінеді. Жəне басқада порталдар секілді əрине бұл порталда сервер баптауы мен техникалық қызметі арнайы маманды қажет етеді. Тағы бір айтатын нəрсе жоғарыда айтылғандай кқп плагин орнатылса жүйе баяулайды.</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731171" cy="2970656"/>
            <wp:effectExtent b="0" l="0" r="0" t="0"/>
            <wp:docPr id="41" name="image24.jpg"/>
            <a:graphic>
              <a:graphicData uri="http://schemas.openxmlformats.org/drawingml/2006/picture">
                <pic:pic>
                  <pic:nvPicPr>
                    <pic:cNvPr id="0" name="image24.jpg"/>
                    <pic:cNvPicPr preferRelativeResize="0"/>
                  </pic:nvPicPr>
                  <pic:blipFill>
                    <a:blip r:embed="rId13"/>
                    <a:srcRect b="0" l="0" r="0" t="0"/>
                    <a:stretch>
                      <a:fillRect/>
                    </a:stretch>
                  </pic:blipFill>
                  <pic:spPr>
                    <a:xfrm>
                      <a:off x="0" y="0"/>
                      <a:ext cx="5731171" cy="2970656"/>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3524"/>
        </w:tabs>
        <w:spacing w:after="0" w:before="0" w:line="240" w:lineRule="auto"/>
        <w:ind w:left="3524" w:right="0" w:hanging="416.999999999999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 Сурет.</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Мұғалім үшін курсы беті</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109217</wp:posOffset>
            </wp:positionH>
            <wp:positionV relativeFrom="paragraph">
              <wp:posOffset>197216</wp:posOffset>
            </wp:positionV>
            <wp:extent cx="5953389" cy="3243834"/>
            <wp:effectExtent b="0" l="0" r="0" t="0"/>
            <wp:wrapTopAndBottom distB="0" distT="0"/>
            <wp:docPr id="43" name="image44.jpg"/>
            <a:graphic>
              <a:graphicData uri="http://schemas.openxmlformats.org/drawingml/2006/picture">
                <pic:pic>
                  <pic:nvPicPr>
                    <pic:cNvPr id="0" name="image44.jpg"/>
                    <pic:cNvPicPr preferRelativeResize="0"/>
                  </pic:nvPicPr>
                  <pic:blipFill>
                    <a:blip r:embed="rId14"/>
                    <a:srcRect b="0" l="0" r="0" t="0"/>
                    <a:stretch>
                      <a:fillRect/>
                    </a:stretch>
                  </pic:blipFill>
                  <pic:spPr>
                    <a:xfrm>
                      <a:off x="0" y="0"/>
                      <a:ext cx="5953389" cy="3243834"/>
                    </a:xfrm>
                    <a:prstGeom prst="rect"/>
                    <a:ln/>
                  </pic:spPr>
                </pic:pic>
              </a:graphicData>
            </a:graphic>
          </wp:anchor>
        </w:drawing>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951"/>
        </w:tabs>
        <w:spacing w:after="0" w:before="0" w:line="240" w:lineRule="auto"/>
        <w:ind w:left="2951" w:right="0" w:hanging="416.999999999999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40" w:w="11920" w:orient="portrait"/>
          <w:pgMar w:bottom="1200" w:top="1160" w:left="1559" w:right="425" w:header="0" w:footer="1019"/>
        </w:sectPr>
      </w:pPr>
      <w:r w:rsidDel="00000000" w:rsidR="00000000" w:rsidRPr="00000000">
        <w:rPr>
          <w:sz w:val="28"/>
          <w:szCs w:val="28"/>
          <w:rtl w:val="0"/>
        </w:rPr>
        <w:t xml:space="preserve">- Сурет.</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Оқушыларды бағалау мен бақылау</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922034" cy="3217259"/>
            <wp:effectExtent b="0" l="0" r="0" t="0"/>
            <wp:docPr id="44" name="image43.jpg"/>
            <a:graphic>
              <a:graphicData uri="http://schemas.openxmlformats.org/drawingml/2006/picture">
                <pic:pic>
                  <pic:nvPicPr>
                    <pic:cNvPr id="0" name="image43.jpg"/>
                    <pic:cNvPicPr preferRelativeResize="0"/>
                  </pic:nvPicPr>
                  <pic:blipFill>
                    <a:blip r:embed="rId15"/>
                    <a:srcRect b="0" l="0" r="0" t="0"/>
                    <a:stretch>
                      <a:fillRect/>
                    </a:stretch>
                  </pic:blipFill>
                  <pic:spPr>
                    <a:xfrm>
                      <a:off x="0" y="0"/>
                      <a:ext cx="5922034" cy="3217259"/>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3403"/>
        </w:tabs>
        <w:spacing w:after="0" w:before="0" w:line="240" w:lineRule="auto"/>
        <w:ind w:left="3403" w:right="0" w:hanging="416.999999999999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 Сурет.</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Өткен сабақ туралы анализ</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360.0" w:type="dxa"/>
        <w:jc w:val="left"/>
        <w:tblInd w:w="16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40"/>
        <w:gridCol w:w="2820"/>
        <w:gridCol w:w="2300"/>
        <w:gridCol w:w="2300"/>
        <w:tblGridChange w:id="0">
          <w:tblGrid>
            <w:gridCol w:w="1940"/>
            <w:gridCol w:w="2820"/>
            <w:gridCol w:w="2300"/>
            <w:gridCol w:w="2300"/>
          </w:tblGrid>
        </w:tblGridChange>
      </w:tblGrid>
      <w:tr>
        <w:trPr>
          <w:cantSplit w:val="0"/>
          <w:trHeight w:val="519" w:hRule="atLeast"/>
          <w:tblHeader w:val="0"/>
        </w:trPr>
        <w:tc>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320" w:lineRule="auto"/>
              <w:ind w:left="12"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Критерий</w:t>
            </w:r>
          </w:p>
        </w:tc>
        <w:tc>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320" w:lineRule="auto"/>
              <w:ind w:left="22"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Platonus</w:t>
            </w:r>
          </w:p>
        </w:tc>
        <w:tc>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320" w:lineRule="auto"/>
              <w:ind w:left="17"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Canvas</w:t>
            </w:r>
          </w:p>
        </w:tc>
        <w:tc>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320" w:lineRule="auto"/>
              <w:ind w:left="17" w:right="1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Moodle</w:t>
            </w:r>
          </w:p>
        </w:tc>
      </w:tr>
      <w:tr>
        <w:trPr>
          <w:cantSplit w:val="0"/>
          <w:trHeight w:val="639" w:hRule="atLeast"/>
          <w:tblHeader w:val="0"/>
        </w:trPr>
        <w:tc>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320" w:lineRule="auto"/>
              <w:ind w:left="12"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Тілі</w:t>
            </w:r>
          </w:p>
        </w:tc>
        <w:tc>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320" w:lineRule="auto"/>
              <w:ind w:left="22"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Қазақша\орысша</w:t>
            </w:r>
          </w:p>
        </w:tc>
        <w:tc>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322" w:lineRule="auto"/>
              <w:ind w:left="574" w:right="136" w:hanging="40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Ағылшын(кейде көп тілді)</w:t>
            </w:r>
          </w:p>
        </w:tc>
        <w:tc>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320" w:lineRule="auto"/>
              <w:ind w:left="17" w:right="1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Көптілді</w:t>
            </w:r>
          </w:p>
        </w:tc>
      </w:tr>
      <w:tr>
        <w:trPr>
          <w:cantSplit w:val="0"/>
          <w:trHeight w:val="516" w:hRule="atLeast"/>
          <w:tblHeader w:val="0"/>
        </w:trPr>
        <w:tc>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315" w:lineRule="auto"/>
              <w:ind w:left="12"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Қолайлылық</w:t>
            </w:r>
          </w:p>
        </w:tc>
        <w:tc>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315" w:lineRule="auto"/>
              <w:ind w:left="22"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Орташа</w:t>
            </w:r>
          </w:p>
        </w:tc>
        <w:tc>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315" w:lineRule="auto"/>
              <w:ind w:left="17"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Өте жоғары</w:t>
            </w:r>
          </w:p>
        </w:tc>
        <w:tc>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315" w:lineRule="auto"/>
              <w:ind w:left="17" w:right="1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Орташа</w:t>
            </w:r>
          </w:p>
        </w:tc>
      </w:tr>
      <w:tr>
        <w:trPr>
          <w:cantSplit w:val="0"/>
          <w:trHeight w:val="520" w:hRule="atLeast"/>
          <w:tblHeader w:val="0"/>
        </w:trPr>
        <w:tc>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319" w:lineRule="auto"/>
              <w:ind w:left="12"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Бағасы</w:t>
            </w:r>
          </w:p>
        </w:tc>
        <w:tc>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319" w:lineRule="auto"/>
              <w:ind w:left="22"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Лицензиялы</w:t>
            </w:r>
          </w:p>
        </w:tc>
        <w:tc>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319" w:lineRule="auto"/>
              <w:ind w:left="17"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Ақылы</w:t>
            </w:r>
          </w:p>
        </w:tc>
        <w:tc>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319" w:lineRule="auto"/>
              <w:ind w:left="17" w:right="1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Тегін</w:t>
            </w:r>
          </w:p>
        </w:tc>
      </w:tr>
      <w:tr>
        <w:trPr>
          <w:cantSplit w:val="0"/>
          <w:trHeight w:val="640" w:hRule="atLeast"/>
          <w:tblHeader w:val="0"/>
        </w:trPr>
        <w:tc>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12"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Көрінісі(UI)</w:t>
            </w:r>
          </w:p>
        </w:tc>
        <w:tc>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22"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Ескі</w:t>
            </w:r>
          </w:p>
        </w:tc>
        <w:tc>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17"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Заманауй</w:t>
            </w:r>
          </w:p>
        </w:tc>
        <w:tc>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59" w:right="136" w:hanging="713"/>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Классикалық н\е жеке</w:t>
            </w:r>
          </w:p>
        </w:tc>
      </w:tr>
      <w:tr>
        <w:trPr>
          <w:cantSplit w:val="0"/>
          <w:trHeight w:val="1056" w:hRule="atLeast"/>
          <w:tblHeader w:val="0"/>
        </w:trPr>
        <w:tc>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544" w:right="0" w:hanging="375"/>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Техникалық баптау</w:t>
            </w:r>
          </w:p>
        </w:tc>
        <w:tc>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22"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Оңай</w:t>
            </w:r>
          </w:p>
        </w:tc>
        <w:tc>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7"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Дайын жүйе</w:t>
            </w:r>
          </w:p>
        </w:tc>
        <w:tc>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366" w:right="136" w:firstLine="128.0000000000000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Өз бетімен баптау қажет</w:t>
            </w:r>
          </w:p>
        </w:tc>
      </w:tr>
      <w:tr>
        <w:trPr>
          <w:cantSplit w:val="0"/>
          <w:trHeight w:val="520" w:hRule="atLeast"/>
          <w:tblHeader w:val="0"/>
        </w:trPr>
        <w:tc>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318" w:lineRule="auto"/>
              <w:ind w:left="12"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Интерактив</w:t>
            </w:r>
          </w:p>
        </w:tc>
        <w:tc>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318" w:lineRule="auto"/>
              <w:ind w:left="22"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Төмен</w:t>
            </w:r>
          </w:p>
        </w:tc>
        <w:tc>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318" w:lineRule="auto"/>
              <w:ind w:left="17"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Жоғары</w:t>
            </w:r>
          </w:p>
        </w:tc>
        <w:tc>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318" w:lineRule="auto"/>
              <w:ind w:left="17" w:right="1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Орташа\Жоғары</w:t>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Кесте.</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Аналогтар анализі</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1"/>
          <w:tab w:val="left" w:leader="none" w:pos="2306"/>
          <w:tab w:val="left" w:leader="none" w:pos="3399"/>
          <w:tab w:val="left" w:leader="none" w:pos="3994"/>
          <w:tab w:val="left" w:leader="none" w:pos="4910"/>
          <w:tab w:val="left" w:leader="none" w:pos="6212"/>
          <w:tab w:val="left" w:leader="none" w:pos="7009"/>
        </w:tabs>
        <w:spacing w:after="0" w:before="280" w:line="360" w:lineRule="auto"/>
        <w:ind w:left="142" w:right="438"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40" w:w="11920" w:orient="portrait"/>
          <w:pgMar w:bottom="1200" w:top="1160" w:left="1559" w:right="425" w:header="0" w:footer="1019"/>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Осы</w:t>
        <w:tab/>
        <w:t xml:space="preserve">сайттарды</w:t>
        <w:tab/>
        <w:t xml:space="preserve">назарға</w:t>
        <w:tab/>
        <w:t xml:space="preserve">ала</w:t>
        <w:tab/>
        <w:t xml:space="preserve">отыра</w:t>
        <w:tab/>
        <w:t xml:space="preserve">(1-Кесте)</w:t>
        <w:tab/>
        <w:t xml:space="preserve">бізде</w:t>
        <w:tab/>
        <w:t xml:space="preserve">сайтымызға бардық студенттік порталдар секілді сабақ кестесі, бағалар, жəне курстарды қосамыз.</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44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Осы аналогтардағы студент пен мұғалім жұмысын жеңілдедетін динамикалармен функциялармен проектті дамытамыз.</w:t>
      </w:r>
    </w:p>
    <w:bookmarkStart w:colFirst="0" w:colLast="0" w:name="gia13381v6gb" w:id="20"/>
    <w:bookmarkEnd w:id="20"/>
    <w:p w:rsidR="00000000" w:rsidDel="00000000" w:rsidP="00000000" w:rsidRDefault="00000000" w:rsidRPr="00000000" w14:paraId="000000D2">
      <w:pPr>
        <w:pStyle w:val="Heading2"/>
        <w:numPr>
          <w:ilvl w:val="0"/>
          <w:numId w:val="12"/>
        </w:numPr>
        <w:tabs>
          <w:tab w:val="left" w:leader="none" w:pos="420"/>
        </w:tabs>
        <w:spacing w:after="0" w:before="280" w:line="240" w:lineRule="auto"/>
        <w:ind w:left="420" w:right="0" w:hanging="278"/>
        <w:jc w:val="left"/>
        <w:rPr/>
      </w:pPr>
      <w:bookmarkStart w:colFirst="0" w:colLast="0" w:name="_3ks47n3d4whf" w:id="21"/>
      <w:bookmarkEnd w:id="21"/>
      <w:r w:rsidDel="00000000" w:rsidR="00000000" w:rsidRPr="00000000">
        <w:rPr>
          <w:rtl w:val="0"/>
        </w:rPr>
        <w:t xml:space="preserve">Жоба архитектурасы.</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arem18sgcdm2" w:id="22"/>
    <w:bookmarkEnd w:id="22"/>
    <w:p w:rsidR="00000000" w:rsidDel="00000000" w:rsidP="00000000" w:rsidRDefault="00000000" w:rsidRPr="00000000" w14:paraId="000000D4">
      <w:pPr>
        <w:pStyle w:val="Heading2"/>
        <w:numPr>
          <w:ilvl w:val="1"/>
          <w:numId w:val="12"/>
        </w:numPr>
        <w:tabs>
          <w:tab w:val="left" w:leader="none" w:pos="559"/>
        </w:tabs>
        <w:spacing w:after="0" w:before="0" w:line="240" w:lineRule="auto"/>
        <w:ind w:left="559" w:right="0" w:hanging="417"/>
        <w:jc w:val="left"/>
        <w:rPr/>
      </w:pPr>
      <w:bookmarkStart w:colFirst="0" w:colLast="0" w:name="_5lf4ihp1t2jo" w:id="23"/>
      <w:bookmarkEnd w:id="23"/>
      <w:r w:rsidDel="00000000" w:rsidR="00000000" w:rsidRPr="00000000">
        <w:rPr>
          <w:rtl w:val="0"/>
        </w:rPr>
        <w:t xml:space="preserve">Бэкенд архитетурасы.</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2" w:right="438"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Жоба Backend-as-a-Service (BaaS) архитектурасын қолданады, мұнда Node.js-тегі сервер API-сервері жəне статикалық файлдар сервері ретінде жұмыс істейді.</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14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Бэкенд логикалық тұрғыдан екі негізгі модульге бөлінген:</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862"/>
        </w:tabs>
        <w:spacing w:after="0" w:before="0" w:line="360" w:lineRule="auto"/>
        <w:ind w:left="862" w:right="44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Сервер (server.js): HTTP-сұрауларды маршруттауға, статикалық файлдарды беруге жəне бизнес-логиканы шақырмас бұрын авторизация мен рөлдерді алдын ала тексеруге жауап береді.</w:t>
      </w:r>
      <w:r w:rsidDel="00000000" w:rsidR="00000000" w:rsidRPr="00000000">
        <w:rPr>
          <w:rtl w:val="0"/>
        </w:rPr>
      </w:r>
    </w:p>
    <w:p w:rsidR="00000000" w:rsidDel="00000000" w:rsidP="00000000" w:rsidRDefault="00000000" w:rsidRPr="00000000" w14:paraId="000000DA">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862"/>
        </w:tabs>
        <w:spacing w:after="0" w:before="0" w:line="360" w:lineRule="auto"/>
        <w:ind w:left="862" w:right="43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Авторизация жəне Деректер Модулі (auth.js): Барлық бизнес-логиканы жəне дерекқормен тікелей өзара əрекеттесуді қамтиды.</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14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Бекендтің басты міндеті – рөлдік модельді қатаң бақылау (users.role).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62"/>
        </w:tabs>
        <w:spacing w:after="0" w:before="0" w:line="360" w:lineRule="auto"/>
        <w:ind w:left="862" w:right="445"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Қолжетімділікті </w:t>
      </w:r>
      <w:r w:rsidDel="00000000" w:rsidR="00000000" w:rsidRPr="00000000">
        <w:rPr>
          <w:sz w:val="28"/>
          <w:szCs w:val="28"/>
          <w:rtl w:val="0"/>
        </w:rPr>
        <w:t xml:space="preserve">фильтрлеу</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Серверге келіп түскен əрбір сұраныс checkSession функциясы арқылы тексеріледі.</w:t>
      </w:r>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62"/>
        </w:tabs>
        <w:spacing w:after="0" w:before="2" w:line="360" w:lineRule="auto"/>
        <w:ind w:left="862" w:right="44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Рұқсаттық Тексеру: server.js ішіндегі маршруттық логика пайдаланушының белгілі бір əрекетті орындауға (мысалы, saveSchedule</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62" w:right="438"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тек оқытушыға рұқсат) рұқсаты бар-жоғын тексереді. Бұл фронтендтегі кез келген айла-шарғыдан қорғаныстың соңғы шебі болып табылады.</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14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Бекенд барлық деректер операцияларын тиімді басқарады:</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62"/>
        </w:tabs>
        <w:spacing w:after="0" w:before="1" w:line="360" w:lineRule="auto"/>
        <w:ind w:left="862" w:right="453" w:hanging="360"/>
        <w:jc w:val="both"/>
        <w:rPr>
          <w:smallCaps w:val="0"/>
          <w:strike w:val="0"/>
          <w:color w:val="000000"/>
          <w:u w:val="none"/>
          <w:shd w:fill="auto" w:val="clear"/>
          <w:vertAlign w:val="baseline"/>
        </w:rPr>
        <w:sectPr>
          <w:type w:val="nextPage"/>
          <w:pgSz w:h="16840" w:w="11920" w:orient="portrait"/>
          <w:pgMar w:bottom="1200" w:top="1060" w:left="1559" w:right="425" w:header="0" w:footer="1019"/>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Дерекқормен Байланыс: Қосылу пулы арқылы дерекқорға сенімді жəне өнімді қатынауды қамтамасыз етеді (db.js).</w:t>
      </w: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62"/>
        </w:tabs>
        <w:spacing w:after="0" w:before="75" w:line="360" w:lineRule="auto"/>
        <w:ind w:left="862" w:right="44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Транзакциялық Басқару: Кесте сияқты маңызды деректерді жаңарту кезінде (saveSchedule), деректердің тұтастығын сақтау үшін SQL транзакцияларын қолданады. Бұл сервердің кез келген қателік кезінде деректерді бастапқы күйіне қайтаруына кепілдік береді.</w:t>
      </w:r>
      <w:r w:rsidDel="00000000" w:rsidR="00000000" w:rsidRPr="00000000">
        <w:rPr>
          <w:rtl w:val="0"/>
        </w:rPr>
      </w:r>
    </w:p>
    <w:bookmarkStart w:colFirst="0" w:colLast="0" w:name="km88q126hgp3" w:id="24"/>
    <w:bookmarkEnd w:id="24"/>
    <w:p w:rsidR="00000000" w:rsidDel="00000000" w:rsidP="00000000" w:rsidRDefault="00000000" w:rsidRPr="00000000" w14:paraId="000000E4">
      <w:pPr>
        <w:pStyle w:val="Heading2"/>
        <w:numPr>
          <w:ilvl w:val="1"/>
          <w:numId w:val="12"/>
        </w:numPr>
        <w:tabs>
          <w:tab w:val="left" w:leader="none" w:pos="559"/>
        </w:tabs>
        <w:spacing w:after="0" w:before="281" w:line="240" w:lineRule="auto"/>
        <w:ind w:left="559" w:right="0" w:hanging="417"/>
        <w:jc w:val="left"/>
        <w:rPr/>
      </w:pPr>
      <w:bookmarkStart w:colFirst="0" w:colLast="0" w:name="_lr4p4m4nxf5r" w:id="25"/>
      <w:bookmarkEnd w:id="25"/>
      <w:r w:rsidDel="00000000" w:rsidR="00000000" w:rsidRPr="00000000">
        <w:rPr>
          <w:rtl w:val="0"/>
        </w:rPr>
        <w:t xml:space="preserve">Фронтенд (Клиенттік) Архитектурасы.</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42" w:right="448"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Архитектуралық Үлгі: Динамикалық Бірбеттік Қосымша (SPA элементтері бар). Жоба таза SPA (Single Page Application) болмаса да, ол SPA элементтерін қолданады. Себебі:</w:t>
      </w:r>
    </w:p>
    <w:p w:rsidR="00000000" w:rsidDel="00000000" w:rsidP="00000000" w:rsidRDefault="00000000" w:rsidRPr="00000000" w14:paraId="000000E7">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862"/>
        </w:tabs>
        <w:spacing w:after="0" w:before="280" w:line="360" w:lineRule="auto"/>
        <w:ind w:left="862" w:right="44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Негізгі интерфейс Dashboard (dashboard.html немесе оған ұқсас) бір рет жүктеледі.</w:t>
      </w: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862"/>
          <w:tab w:val="left" w:leader="none" w:pos="1816"/>
          <w:tab w:val="left" w:leader="none" w:pos="2652"/>
          <w:tab w:val="left" w:leader="none" w:pos="3723"/>
          <w:tab w:val="left" w:leader="none" w:pos="4841"/>
          <w:tab w:val="left" w:leader="none" w:pos="5840"/>
          <w:tab w:val="left" w:leader="none" w:pos="7041"/>
          <w:tab w:val="left" w:leader="none" w:pos="8274"/>
        </w:tabs>
        <w:spacing w:after="0" w:before="0" w:line="360" w:lineRule="auto"/>
        <w:ind w:left="862" w:right="43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Содан</w:t>
        <w:tab/>
        <w:t xml:space="preserve">кейін</w:t>
        <w:tab/>
        <w:t xml:space="preserve">барлық</w:t>
        <w:tab/>
        <w:t xml:space="preserve">ақпарат</w:t>
        <w:tab/>
        <w:t xml:space="preserve">(кесте,</w:t>
        <w:tab/>
        <w:t xml:space="preserve">курстар,</w:t>
        <w:tab/>
        <w:t xml:space="preserve">профиль</w:t>
        <w:tab/>
        <w:t xml:space="preserve">деректері) AJAX-сұраулары (асинхронды API шақырулары) арқылы жүктеледі.</w:t>
      </w: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862"/>
        </w:tabs>
        <w:spacing w:after="0" w:before="0" w:line="360" w:lineRule="auto"/>
        <w:ind w:left="862" w:right="44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Пайдаланушы интерфейсі бетті толық қайта жүктемей, тек JavaScript арқылы динамикалық түрде жаңартылады.</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14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Фронтенд архитектурасының басты ерекшелігі – оның API-ға бағытталуы:</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62"/>
        </w:tabs>
        <w:spacing w:after="0" w:before="0" w:line="360" w:lineRule="auto"/>
        <w:ind w:left="862" w:right="43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Асинхронды Деректер Алмасу: Интерфейстің көп бөлігі бетті толық қайта жүктемей, тек API маршруттарына (мысалы, /api/get_schedule) сұрау жіберу арқылы жаңартылады. Бұл пайдаланушы тəжірибесін жылдам əрі үздіксіз етеді.</w:t>
      </w: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62"/>
        </w:tabs>
        <w:spacing w:after="0" w:before="2" w:line="360" w:lineRule="auto"/>
        <w:ind w:left="862" w:right="44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Деректерді Визуализациялау: Бекендтен JSON форматында алынған деректер Интерактивті Логика арқылы өңделеді де, оқуға оңай HTML кестелеріне немесе тізімдерге айналып, Құрылымдық Қабаттағы тиісті орындарға орналастырылады.</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360" w:lineRule="auto"/>
        <w:ind w:left="142" w:right="45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40" w:w="11920" w:orient="portrait"/>
          <w:pgMar w:bottom="1200" w:top="1060" w:left="1559" w:right="425" w:header="0" w:footer="1019"/>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Бекендтен алынған пайдаланушының рөліне (student, teacher, admin) сəйкес, фронтенд интерфейсті адаптациялайды:</w:t>
      </w:r>
    </w:p>
    <w:p w:rsidR="00000000" w:rsidDel="00000000" w:rsidP="00000000" w:rsidRDefault="00000000" w:rsidRPr="00000000" w14:paraId="000000E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62"/>
        </w:tabs>
        <w:spacing w:after="0" w:before="75" w:line="360" w:lineRule="auto"/>
        <w:ind w:left="862" w:right="45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Қажетті Элементтерді Көрсету: Тек рұқсат етілген элементтерді көрсетеді (мысалы, </w:t>
      </w:r>
      <w:r w:rsidDel="00000000" w:rsidR="00000000" w:rsidRPr="00000000">
        <w:rPr>
          <w:sz w:val="28"/>
          <w:szCs w:val="28"/>
          <w:rtl w:val="0"/>
        </w:rPr>
        <w:t xml:space="preserve">Админ</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ғана </w:t>
      </w:r>
      <w:r w:rsidDel="00000000" w:rsidR="00000000" w:rsidRPr="00000000">
        <w:rPr>
          <w:sz w:val="28"/>
          <w:szCs w:val="28"/>
          <w:rtl w:val="0"/>
        </w:rPr>
        <w:t xml:space="preserve">КУРСТЫ ҚОСУ</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формасын көрсету).</w:t>
      </w:r>
      <w:r w:rsidDel="00000000" w:rsidR="00000000" w:rsidRPr="00000000">
        <w:rPr>
          <w:rtl w:val="0"/>
        </w:rPr>
      </w:r>
    </w:p>
    <w:p w:rsidR="00000000" w:rsidDel="00000000" w:rsidP="00000000" w:rsidRDefault="00000000" w:rsidRPr="00000000" w14:paraId="000000F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62"/>
        </w:tabs>
        <w:spacing w:after="0" w:before="2" w:line="360" w:lineRule="auto"/>
        <w:ind w:left="862" w:right="44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Функционалды Шектеу: Белгілі бір рөлдер үшін түймелерді немесе форма өрістерін өшіру (disable) арқылы рұқсат етілмеген əрекеттерді болдырмайды.</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360" w:lineRule="auto"/>
        <w:ind w:left="142" w:right="438"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Қорытынды: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Фронтенд архитектурасы жеңіл, динамикалық жəне API-ға бағытталған (API-Driven) болып табылады. Ол берілген ролдік модельді сақтай отырып, бекендтен алынған деректерді тиімді көрсетеді, жəне JavaScript арқылы DOM-ды тікелей басқаруға негізделген.</w:t>
      </w:r>
    </w:p>
    <w:bookmarkStart w:colFirst="0" w:colLast="0" w:name="1nzdoc1ou78w" w:id="26"/>
    <w:bookmarkEnd w:id="26"/>
    <w:p w:rsidR="00000000" w:rsidDel="00000000" w:rsidP="00000000" w:rsidRDefault="00000000" w:rsidRPr="00000000" w14:paraId="000000F2">
      <w:pPr>
        <w:pStyle w:val="Heading2"/>
        <w:numPr>
          <w:ilvl w:val="1"/>
          <w:numId w:val="12"/>
        </w:numPr>
        <w:tabs>
          <w:tab w:val="left" w:leader="none" w:pos="559"/>
        </w:tabs>
        <w:spacing w:after="0" w:before="280" w:line="240" w:lineRule="auto"/>
        <w:ind w:left="559" w:right="0" w:hanging="417"/>
        <w:jc w:val="left"/>
        <w:rPr/>
      </w:pPr>
      <w:bookmarkStart w:colFirst="0" w:colLast="0" w:name="_h1czcte6ca0" w:id="27"/>
      <w:bookmarkEnd w:id="27"/>
      <w:r w:rsidDel="00000000" w:rsidR="00000000" w:rsidRPr="00000000">
        <w:rPr>
          <w:rtl w:val="0"/>
        </w:rPr>
        <w:t xml:space="preserve">Дерекқор архитектурасы.</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4">
      <w:pPr>
        <w:spacing w:before="0" w:lineRule="auto"/>
        <w:ind w:left="142" w:right="0" w:firstLine="0"/>
        <w:jc w:val="both"/>
        <w:rPr>
          <w:b w:val="1"/>
          <w:bCs w:val="1"/>
          <w:sz w:val="28"/>
          <w:szCs w:val="28"/>
        </w:rPr>
      </w:pPr>
      <w:r w:rsidDel="00000000" w:rsidR="00000000" w:rsidRPr="00000000">
        <w:rPr>
          <w:b w:val="1"/>
          <w:bCs w:val="1"/>
          <w:sz w:val="28"/>
          <w:szCs w:val="28"/>
          <w:rtl w:val="0"/>
        </w:rPr>
        <w:t xml:space="preserve">Реляциялық моделі.</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2" w:right="44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Архитектураның негізі — Реляциялық Модель, мұнда деректер бірнеше логикалық кестелерге бөлінген, олар бір-бірімен айқын байланыстар арқылы біріктірілген.</w:t>
      </w:r>
    </w:p>
    <w:p w:rsidR="00000000" w:rsidDel="00000000" w:rsidP="00000000" w:rsidRDefault="00000000" w:rsidRPr="00000000" w14:paraId="000000F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62"/>
        </w:tabs>
        <w:spacing w:after="0" w:before="282" w:line="360" w:lineRule="auto"/>
        <w:ind w:left="862" w:right="44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Users Кестесі: Барлық пайдаланушылар туралы деректердің орталық тізімі. Бұл кесте басқа барлық кестелер үшін бастапқы кілт (Primary Key) ретінде қызмет етеді.</w:t>
      </w: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62"/>
        </w:tabs>
        <w:spacing w:after="0" w:before="1" w:line="360" w:lineRule="auto"/>
        <w:ind w:left="862" w:right="43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Sessions Кестесі: Қауіпсіздік үшін қолданылады. Users кестесімен байланысы бар, авторизацияланған пайдаланушы күйін жəне оның жарамдылық мерзімін бақылайды.</w:t>
      </w:r>
      <w:r w:rsidDel="00000000" w:rsidR="00000000" w:rsidRPr="00000000">
        <w:rPr>
          <w:rtl w:val="0"/>
        </w:rPr>
      </w:r>
    </w:p>
    <w:p w:rsidR="00000000" w:rsidDel="00000000" w:rsidP="00000000" w:rsidRDefault="00000000" w:rsidRPr="00000000" w14:paraId="000000F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62"/>
        </w:tabs>
        <w:spacing w:after="0" w:before="2" w:line="360" w:lineRule="auto"/>
        <w:ind w:left="862" w:right="441"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Schedule &amp; Courses Кестелері: Негізгі оқу ақпаратын сақтайды. Users кестесімен сыртқы кілттер (Foreign Keys) арқылы байланысады, бұл кестелердегі мұғалімнің кім екенін анықтауға мүмкіндік береді.</w:t>
      </w: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62"/>
        </w:tabs>
        <w:spacing w:after="0" w:before="2" w:line="360" w:lineRule="auto"/>
        <w:ind w:left="862" w:right="441" w:hanging="360"/>
        <w:jc w:val="both"/>
        <w:rPr>
          <w:u w:val="none"/>
        </w:rPr>
      </w:pPr>
      <w:r w:rsidDel="00000000" w:rsidR="00000000" w:rsidRPr="00000000">
        <w:rPr>
          <w:sz w:val="28"/>
          <w:szCs w:val="28"/>
          <w:rtl w:val="0"/>
        </w:rPr>
        <w:t xml:space="preserve">admin_messages кестесі: Студент жағынан админге жазылатын хабарламаларды сақтайды. (is_read ? - логикасы)</w:t>
      </w:r>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62"/>
        </w:tabs>
        <w:spacing w:after="0" w:before="2" w:line="360" w:lineRule="auto"/>
        <w:ind w:left="862" w:right="441" w:hanging="360"/>
        <w:jc w:val="both"/>
        <w:rPr>
          <w:u w:val="none"/>
        </w:rPr>
      </w:pPr>
      <w:r w:rsidDel="00000000" w:rsidR="00000000" w:rsidRPr="00000000">
        <w:rPr>
          <w:sz w:val="28"/>
          <w:szCs w:val="28"/>
          <w:rtl w:val="0"/>
        </w:rPr>
        <w:t xml:space="preserve">students_grade: Студент үшін Резултаты бөліміндегі OverViewResults тақтасының мәліметтрін сақтайды. </w:t>
      </w: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62"/>
        </w:tabs>
        <w:spacing w:after="0" w:before="2" w:line="360" w:lineRule="auto"/>
        <w:ind w:left="862" w:right="441" w:hanging="360"/>
        <w:jc w:val="both"/>
        <w:rPr>
          <w:u w:val="none"/>
        </w:rPr>
      </w:pPr>
      <w:r w:rsidDel="00000000" w:rsidR="00000000" w:rsidRPr="00000000">
        <w:rPr>
          <w:sz w:val="28"/>
          <w:szCs w:val="28"/>
          <w:rtl w:val="0"/>
        </w:rPr>
        <w:t xml:space="preserve">academic_events: Басты беттегі Академиялық календарь мәліметтерін сақтайды.</w:t>
      </w: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62"/>
        </w:tabs>
        <w:spacing w:after="0" w:before="2" w:line="360" w:lineRule="auto"/>
        <w:ind w:left="862" w:right="441" w:hanging="360"/>
        <w:jc w:val="both"/>
        <w:rPr>
          <w:u w:val="none"/>
        </w:rPr>
      </w:pPr>
      <w:r w:rsidDel="00000000" w:rsidR="00000000" w:rsidRPr="00000000">
        <w:rPr>
          <w:sz w:val="28"/>
          <w:szCs w:val="28"/>
          <w:rtl w:val="0"/>
        </w:rPr>
        <w:t xml:space="preserve">assessment_types: Мұғалім үшін баға қою кестесінің шаблондарын сақтайды. </w:t>
      </w: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62"/>
        </w:tabs>
        <w:spacing w:after="0" w:before="2" w:line="360" w:lineRule="auto"/>
        <w:ind w:left="862" w:right="441" w:hanging="360"/>
        <w:jc w:val="both"/>
        <w:rPr>
          <w:u w:val="none"/>
        </w:rPr>
      </w:pPr>
      <w:r w:rsidDel="00000000" w:rsidR="00000000" w:rsidRPr="00000000">
        <w:rPr>
          <w:sz w:val="28"/>
          <w:szCs w:val="28"/>
          <w:rtl w:val="0"/>
        </w:rPr>
        <w:t xml:space="preserve">student_assessments: Студенттердің негізгі бағаларын сақтайды. </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20" w:orient="portrait"/>
          <w:pgMar w:bottom="1200" w:top="1060" w:left="1559" w:right="425" w:header="0" w:footer="1019"/>
        </w:sect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3"/>
        <w:tblW w:w="9360.0" w:type="dxa"/>
        <w:jc w:val="left"/>
        <w:tblInd w:w="16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rHeight w:val="675" w:hRule="atLeast"/>
          <w:tblHeader w:val="0"/>
        </w:trPr>
        <w:tc>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Кесте</w:t>
            </w:r>
            <w:r w:rsidDel="00000000" w:rsidR="00000000" w:rsidRPr="00000000">
              <w:rPr>
                <w:rtl w:val="0"/>
              </w:rPr>
            </w:r>
          </w:p>
        </w:tc>
        <w:tc>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9" w:line="360" w:lineRule="auto"/>
              <w:ind w:left="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Негізгі рөл</w:t>
            </w:r>
            <w:r w:rsidDel="00000000" w:rsidR="00000000" w:rsidRPr="00000000">
              <w:rPr>
                <w:rtl w:val="0"/>
              </w:rPr>
            </w:r>
          </w:p>
        </w:tc>
        <w:tc>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tabs>
                <w:tab w:val="left" w:leader="none" w:pos="1761"/>
              </w:tabs>
              <w:spacing w:after="0" w:before="9" w:line="240" w:lineRule="auto"/>
              <w:ind w:left="9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Негізгі бағандар</w:t>
            </w:r>
            <w:r w:rsidDel="00000000" w:rsidR="00000000" w:rsidRPr="00000000">
              <w:rPr>
                <w:rtl w:val="0"/>
              </w:rPr>
            </w:r>
          </w:p>
        </w:tc>
      </w:tr>
      <w:tr>
        <w:trPr>
          <w:cantSplit w:val="0"/>
          <w:trHeight w:val="2419" w:hRule="atLeast"/>
          <w:tblHeader w:val="0"/>
        </w:trPr>
        <w:tc>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users</w:t>
            </w:r>
          </w:p>
        </w:tc>
        <w:tc>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9" w:line="360" w:lineRule="auto"/>
              <w:ind w:left="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Пайдаланушыларды сақтау.(Студент, оқытушы, Админ)</w:t>
            </w:r>
          </w:p>
        </w:tc>
        <w:tc>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tabs>
                <w:tab w:val="left" w:leader="none" w:pos="1761"/>
              </w:tabs>
              <w:spacing w:after="0" w:before="9" w:line="240" w:lineRule="auto"/>
              <w:ind w:left="9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-id,</w:t>
              <w:tab/>
              <w:t xml:space="preserve">-username,</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161" w:line="240" w:lineRule="auto"/>
              <w:ind w:left="9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-password(hashed), -role,</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161" w:line="240" w:lineRule="auto"/>
              <w:ind w:left="9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-group_name,</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161" w:line="240" w:lineRule="auto"/>
              <w:ind w:left="9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-full_name,</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161" w:line="240" w:lineRule="auto"/>
              <w:ind w:left="9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(-avatar_path)</w:t>
            </w:r>
          </w:p>
        </w:tc>
      </w:tr>
      <w:tr>
        <w:trPr>
          <w:cantSplit w:val="0"/>
          <w:trHeight w:val="1440" w:hRule="atLeast"/>
          <w:tblHeader w:val="0"/>
        </w:trPr>
        <w:tc>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321" w:lineRule="auto"/>
              <w:ind w:left="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session</w:t>
            </w:r>
          </w:p>
        </w:tc>
        <w:tc>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321" w:lineRule="auto"/>
              <w:ind w:left="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Пайдаланушының</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95" w:right="13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авторизацияланған күйін сақтау.</w:t>
            </w:r>
          </w:p>
        </w:tc>
        <w:tc>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321" w:lineRule="auto"/>
              <w:ind w:left="9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-id, -user_id, -session_id,</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161" w:line="240" w:lineRule="auto"/>
              <w:ind w:left="9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-expires_at</w:t>
            </w:r>
          </w:p>
        </w:tc>
      </w:tr>
      <w:tr>
        <w:trPr>
          <w:cantSplit w:val="0"/>
          <w:trHeight w:val="1920" w:hRule="atLeast"/>
          <w:tblHeader w:val="0"/>
        </w:trPr>
        <w:tc>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schedule</w:t>
            </w:r>
          </w:p>
        </w:tc>
        <w:tc>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tabs>
                <w:tab w:val="left" w:leader="none" w:pos="1059"/>
                <w:tab w:val="left" w:leader="none" w:pos="2149"/>
              </w:tabs>
              <w:spacing w:after="0" w:before="2" w:line="360" w:lineRule="auto"/>
              <w:ind w:left="95" w:right="95"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Сабақ</w:t>
              <w:tab/>
              <w:t xml:space="preserve">кестесі</w:t>
              <w:tab/>
              <w:t xml:space="preserve">туралы мəліметтер.</w:t>
            </w:r>
          </w:p>
        </w:tc>
        <w:tc>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tabs>
                <w:tab w:val="left" w:leader="none" w:pos="1671"/>
              </w:tabs>
              <w:spacing w:after="0" w:before="2" w:line="240" w:lineRule="auto"/>
              <w:ind w:left="9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-id,</w:t>
              <w:tab/>
              <w:t xml:space="preserve">-teacher_id,</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tabs>
                <w:tab w:val="left" w:leader="none" w:pos="2897"/>
              </w:tabs>
              <w:spacing w:after="0" w:before="161" w:line="360" w:lineRule="auto"/>
              <w:ind w:left="96" w:right="10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-group_name,</w:t>
              <w:tab/>
              <w:t xml:space="preserve">- day_of_week, -time_slot,</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-course, -classroom.</w:t>
            </w:r>
          </w:p>
        </w:tc>
      </w:tr>
      <w:tr>
        <w:trPr>
          <w:cantSplit w:val="0"/>
          <w:trHeight w:val="1439" w:hRule="atLeast"/>
          <w:tblHeader w:val="0"/>
        </w:trPr>
        <w:tc>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courses</w:t>
            </w:r>
          </w:p>
        </w:tc>
        <w:tc>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Оқу курстарының тізімі</w:t>
            </w:r>
          </w:p>
        </w:tc>
        <w:tc>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9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-id, -name, -description,</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tabs>
                <w:tab w:val="left" w:leader="none" w:pos="1539"/>
              </w:tabs>
              <w:spacing w:after="0" w:before="161" w:line="240" w:lineRule="auto"/>
              <w:ind w:left="9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-credits,</w:t>
              <w:tab/>
              <w:t xml:space="preserve">-teeacher_id,</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161" w:line="240" w:lineRule="auto"/>
              <w:ind w:left="9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-group_name, -semester.</w:t>
            </w:r>
          </w:p>
        </w:tc>
      </w:tr>
      <w:tr>
        <w:trPr>
          <w:cantSplit w:val="0"/>
          <w:trHeight w:val="1439" w:hRule="atLeast"/>
          <w:tblHeader w:val="0"/>
        </w:trPr>
        <w:tc>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student_grades</w:t>
            </w:r>
            <w:r w:rsidDel="00000000" w:rsidR="00000000" w:rsidRPr="00000000">
              <w:rPr>
                <w:rtl w:val="0"/>
              </w:rPr>
            </w:r>
          </w:p>
        </w:tc>
        <w:tc>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OverViewResults тақташасының мәліметтері</w:t>
            </w:r>
            <w:r w:rsidDel="00000000" w:rsidR="00000000" w:rsidRPr="00000000">
              <w:rPr>
                <w:rtl w:val="0"/>
              </w:rPr>
            </w:r>
          </w:p>
        </w:tc>
        <w:tc>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9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-id, -user_id, -course_id, -final_score, -letter_grade, -semester_code</w:t>
            </w:r>
            <w:r w:rsidDel="00000000" w:rsidR="00000000" w:rsidRPr="00000000">
              <w:rPr>
                <w:rtl w:val="0"/>
              </w:rPr>
            </w:r>
          </w:p>
        </w:tc>
      </w:tr>
      <w:tr>
        <w:trPr>
          <w:cantSplit w:val="0"/>
          <w:trHeight w:val="1439" w:hRule="atLeast"/>
          <w:tblHeader w:val="0"/>
        </w:trPr>
        <w:tc>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95" w:right="0" w:firstLine="0"/>
              <w:jc w:val="left"/>
              <w:rPr>
                <w:sz w:val="28"/>
                <w:szCs w:val="28"/>
              </w:rPr>
            </w:pPr>
            <w:r w:rsidDel="00000000" w:rsidR="00000000" w:rsidRPr="00000000">
              <w:rPr>
                <w:sz w:val="28"/>
                <w:szCs w:val="28"/>
                <w:rtl w:val="0"/>
              </w:rPr>
              <w:t xml:space="preserve">academic_events</w:t>
            </w:r>
          </w:p>
        </w:tc>
        <w:tc>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95" w:right="0" w:firstLine="0"/>
              <w:jc w:val="left"/>
              <w:rPr>
                <w:sz w:val="28"/>
                <w:szCs w:val="28"/>
              </w:rPr>
            </w:pPr>
            <w:r w:rsidDel="00000000" w:rsidR="00000000" w:rsidRPr="00000000">
              <w:rPr>
                <w:sz w:val="28"/>
                <w:szCs w:val="28"/>
                <w:rtl w:val="0"/>
              </w:rPr>
              <w:t xml:space="preserve">Академиялық күнтізбе мәліметтерін сақтайды</w:t>
            </w:r>
          </w:p>
        </w:tc>
        <w:tc>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96" w:right="0" w:firstLine="0"/>
              <w:jc w:val="left"/>
              <w:rPr>
                <w:sz w:val="28"/>
                <w:szCs w:val="28"/>
              </w:rPr>
            </w:pPr>
            <w:r w:rsidDel="00000000" w:rsidR="00000000" w:rsidRPr="00000000">
              <w:rPr>
                <w:sz w:val="28"/>
                <w:szCs w:val="28"/>
                <w:rtl w:val="0"/>
              </w:rPr>
              <w:t xml:space="preserve">-id, -title, -start_date, -end_date, -description, -color, -created_at</w:t>
            </w:r>
          </w:p>
        </w:tc>
      </w:tr>
      <w:tr>
        <w:trPr>
          <w:cantSplit w:val="0"/>
          <w:trHeight w:val="1439" w:hRule="atLeast"/>
          <w:tblHeader w:val="0"/>
        </w:trPr>
        <w:tc>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95" w:right="0" w:firstLine="0"/>
              <w:jc w:val="left"/>
              <w:rPr>
                <w:sz w:val="28"/>
                <w:szCs w:val="28"/>
              </w:rPr>
            </w:pPr>
            <w:r w:rsidDel="00000000" w:rsidR="00000000" w:rsidRPr="00000000">
              <w:rPr>
                <w:sz w:val="28"/>
                <w:szCs w:val="28"/>
                <w:rtl w:val="0"/>
              </w:rPr>
              <w:t xml:space="preserve">assessment_types</w:t>
            </w:r>
          </w:p>
        </w:tc>
        <w:tc>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95" w:right="0" w:firstLine="0"/>
              <w:jc w:val="left"/>
              <w:rPr>
                <w:sz w:val="28"/>
                <w:szCs w:val="28"/>
              </w:rPr>
            </w:pPr>
            <w:r w:rsidDel="00000000" w:rsidR="00000000" w:rsidRPr="00000000">
              <w:rPr>
                <w:sz w:val="28"/>
                <w:szCs w:val="28"/>
                <w:rtl w:val="0"/>
              </w:rPr>
              <w:t xml:space="preserve">Мұғалімдер үшін баға қою кестесін шаблондармен қамтамасыз етеді.</w:t>
            </w:r>
          </w:p>
        </w:tc>
        <w:tc>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96" w:right="0" w:firstLine="0"/>
              <w:jc w:val="left"/>
              <w:rPr>
                <w:sz w:val="28"/>
                <w:szCs w:val="28"/>
              </w:rPr>
            </w:pPr>
            <w:r w:rsidDel="00000000" w:rsidR="00000000" w:rsidRPr="00000000">
              <w:rPr>
                <w:sz w:val="28"/>
                <w:szCs w:val="28"/>
                <w:rtl w:val="0"/>
              </w:rPr>
              <w:t xml:space="preserve">-id,  -course_id, -assessment_name, -category, -subcategory, -weight, -max_score</w:t>
            </w:r>
          </w:p>
        </w:tc>
      </w:tr>
      <w:tr>
        <w:trPr>
          <w:cantSplit w:val="0"/>
          <w:trHeight w:val="1439" w:hRule="atLeast"/>
          <w:tblHeader w:val="0"/>
        </w:trPr>
        <w:tc>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95" w:right="0" w:firstLine="0"/>
              <w:jc w:val="left"/>
              <w:rPr>
                <w:sz w:val="28"/>
                <w:szCs w:val="28"/>
              </w:rPr>
            </w:pPr>
            <w:r w:rsidDel="00000000" w:rsidR="00000000" w:rsidRPr="00000000">
              <w:rPr>
                <w:sz w:val="28"/>
                <w:szCs w:val="28"/>
                <w:rtl w:val="0"/>
              </w:rPr>
              <w:t xml:space="preserve">student_assessments</w:t>
            </w:r>
          </w:p>
        </w:tc>
        <w:tc>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95" w:right="0" w:firstLine="0"/>
              <w:jc w:val="left"/>
              <w:rPr>
                <w:sz w:val="28"/>
                <w:szCs w:val="28"/>
              </w:rPr>
            </w:pPr>
            <w:r w:rsidDel="00000000" w:rsidR="00000000" w:rsidRPr="00000000">
              <w:rPr>
                <w:sz w:val="28"/>
                <w:szCs w:val="28"/>
                <w:rtl w:val="0"/>
              </w:rPr>
              <w:t xml:space="preserve">Студенттердің әр пән бойынша бағаларын сақтайды</w:t>
            </w:r>
          </w:p>
        </w:tc>
        <w:tc>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96" w:right="0" w:firstLine="0"/>
              <w:jc w:val="left"/>
              <w:rPr>
                <w:sz w:val="28"/>
                <w:szCs w:val="28"/>
              </w:rPr>
            </w:pPr>
            <w:r w:rsidDel="00000000" w:rsidR="00000000" w:rsidRPr="00000000">
              <w:rPr>
                <w:sz w:val="28"/>
                <w:szCs w:val="28"/>
                <w:rtl w:val="0"/>
              </w:rPr>
              <w:t xml:space="preserve">-id, -student_id, -course_id, -assessment_type_id, -score, -date_recorded </w:t>
            </w:r>
          </w:p>
        </w:tc>
      </w:tr>
    </w:tbl>
    <w:p w:rsidR="00000000" w:rsidDel="00000000" w:rsidP="00000000" w:rsidRDefault="00000000" w:rsidRPr="00000000" w14:paraId="00000126">
      <w:pPr>
        <w:spacing w:before="315" w:lineRule="auto"/>
        <w:ind w:firstLine="142"/>
        <w:rPr>
          <w:sz w:val="28"/>
          <w:szCs w:val="28"/>
        </w:rPr>
      </w:pPr>
      <w:r w:rsidDel="00000000" w:rsidR="00000000" w:rsidRPr="00000000">
        <w:rPr>
          <w:rtl w:val="0"/>
        </w:rPr>
        <w:t xml:space="preserve">                              </w:t>
      </w:r>
      <w:r w:rsidDel="00000000" w:rsidR="00000000" w:rsidRPr="00000000">
        <w:rPr>
          <w:b w:val="0"/>
          <w:bCs w:val="0"/>
          <w:sz w:val="28"/>
          <w:szCs w:val="28"/>
          <w:rtl w:val="0"/>
        </w:rPr>
        <w:t xml:space="preserve">1.2- Кесте. Мәліметтер базасының құрылымы</w:t>
      </w:r>
      <w:r w:rsidDel="00000000" w:rsidR="00000000" w:rsidRPr="00000000">
        <w:rPr>
          <w:rtl w:val="0"/>
        </w:rPr>
      </w:r>
    </w:p>
    <w:p w:rsidR="00000000" w:rsidDel="00000000" w:rsidP="00000000" w:rsidRDefault="00000000" w:rsidRPr="00000000" w14:paraId="00000127">
      <w:pPr>
        <w:pStyle w:val="Heading2"/>
        <w:spacing w:before="315" w:lineRule="auto"/>
        <w:ind w:firstLine="142"/>
        <w:rPr/>
      </w:pPr>
      <w:r w:rsidDel="00000000" w:rsidR="00000000" w:rsidRPr="00000000">
        <w:rPr>
          <w:rtl w:val="0"/>
        </w:rPr>
        <w:t xml:space="preserve">Деректердің Тұтастығын Қамтамасыз ету Рөлі</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БД архитектурасы деректердің дұрыстығы мен сенімділігін келесі жолдармен қорғайды:</w:t>
      </w:r>
    </w:p>
    <w:p w:rsidR="00000000" w:rsidDel="00000000" w:rsidP="00000000" w:rsidRDefault="00000000" w:rsidRPr="00000000" w14:paraId="0000012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62"/>
        </w:tabs>
        <w:spacing w:after="0" w:before="281" w:line="360" w:lineRule="auto"/>
        <w:ind w:left="862" w:right="43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Транзакцияларды Қолдау: Кестені жаңарту сияқты күрделі операциялар үшін Транзакциялар механизміне қолдау көрсетеді. Бұл екі немесе одан да көп əрекетті атомарлы (бүтін) бір операция ретінде орындауға мүмкіндік береді – не бəрі сəтті өтеді (COMMIT), не ештеңе өзгермейді (ROLLBACK).</w:t>
      </w: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62"/>
        </w:tabs>
        <w:spacing w:after="0" w:before="2" w:line="360" w:lineRule="auto"/>
        <w:ind w:left="862" w:right="43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Кілттер мен Индекстер: Бастапқы жəне Сыртқы кілттерді пайдалану арқылы деректердің логикалық байланысының бұзылмауын қамтамасыз етеді. Бұл сондай-ақ іздеу операцияларының жылдам орындалуына мүмкіндік бере</w:t>
      </w:r>
      <w:r w:rsidDel="00000000" w:rsidR="00000000" w:rsidRPr="00000000">
        <w:rPr>
          <w:sz w:val="28"/>
          <w:szCs w:val="28"/>
          <w:rtl w:val="0"/>
        </w:rPr>
        <w:t xml:space="preserve">ді.</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2" w:line="360" w:lineRule="auto"/>
        <w:ind w:right="438"/>
        <w:jc w:val="both"/>
        <w:rPr>
          <w:sz w:val="28"/>
          <w:szCs w:val="28"/>
        </w:rPr>
        <w:sectPr>
          <w:type w:val="continuous"/>
          <w:pgSz w:h="16840" w:w="11920" w:orient="portrait"/>
          <w:pgMar w:bottom="1200" w:top="1100" w:left="1559" w:right="425" w:header="0" w:footer="1019"/>
        </w:sectPr>
      </w:pPr>
      <w:r w:rsidDel="00000000" w:rsidR="00000000" w:rsidRPr="00000000">
        <w:rPr>
          <w:b w:val="1"/>
          <w:bCs w:val="1"/>
          <w:sz w:val="28"/>
          <w:szCs w:val="28"/>
          <w:rtl w:val="0"/>
        </w:rPr>
        <w:t xml:space="preserve">Қорытынды:</w:t>
      </w:r>
      <w:r w:rsidDel="00000000" w:rsidR="00000000" w:rsidRPr="00000000">
        <w:rPr>
          <w:sz w:val="28"/>
          <w:szCs w:val="28"/>
          <w:rtl w:val="0"/>
        </w:rPr>
        <w:t xml:space="preserve"> Жобаның дерекқор архитектурасы қарапайым, реляциялық принциптерге негізделген және функционалдық қажеттіліктерді толық қанағаттандырады. users, sessions, schedule, courses, student_grades, academic_events, assessment_type және student_assessment кестелерінің айқын бөлінуі мен тиісті байланыстары қосымша қолдау көрсетуді және көбейтуді жеңілдетеді. Дерекқор pool - ын және транзакцияларды қолдану жүйенің сенімділігі мен өнімділігін арттырады.</w:t>
      </w:r>
    </w:p>
    <w:bookmarkStart w:colFirst="0" w:colLast="0" w:name="lxxr3qcyu5pd" w:id="28"/>
    <w:bookmarkEnd w:id="28"/>
    <w:p w:rsidR="00000000" w:rsidDel="00000000" w:rsidP="00000000" w:rsidRDefault="00000000" w:rsidRPr="00000000" w14:paraId="0000012D">
      <w:pPr>
        <w:pStyle w:val="Heading1"/>
        <w:spacing w:before="0" w:lineRule="auto"/>
        <w:ind w:firstLine="0"/>
        <w:rPr/>
      </w:pPr>
      <w:bookmarkStart w:colFirst="0" w:colLast="0" w:name="_ahf3uskkytd" w:id="29"/>
      <w:bookmarkEnd w:id="29"/>
      <w:r w:rsidDel="00000000" w:rsidR="00000000" w:rsidRPr="00000000">
        <w:rPr>
          <w:rtl w:val="0"/>
        </w:rPr>
        <w:t xml:space="preserve">ЕКІНШІ БӨЛІМ</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teod0gm9jhyl" w:id="30"/>
    <w:bookmarkEnd w:id="30"/>
    <w:p w:rsidR="00000000" w:rsidDel="00000000" w:rsidP="00000000" w:rsidRDefault="00000000" w:rsidRPr="00000000" w14:paraId="0000012F">
      <w:pPr>
        <w:pStyle w:val="Heading2"/>
        <w:numPr>
          <w:ilvl w:val="1"/>
          <w:numId w:val="6"/>
        </w:numPr>
        <w:tabs>
          <w:tab w:val="left" w:leader="none" w:pos="559"/>
        </w:tabs>
        <w:spacing w:after="0" w:before="0" w:line="240" w:lineRule="auto"/>
        <w:ind w:left="559" w:right="0" w:hanging="417"/>
        <w:jc w:val="left"/>
        <w:rPr/>
      </w:pPr>
      <w:bookmarkStart w:colFirst="0" w:colLast="0" w:name="_v6201wxvow47" w:id="31"/>
      <w:bookmarkEnd w:id="31"/>
      <w:r w:rsidDel="00000000" w:rsidR="00000000" w:rsidRPr="00000000">
        <w:rPr>
          <w:rtl w:val="0"/>
        </w:rPr>
        <w:t xml:space="preserve">Бэкенд инструменттері (Node.js).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Неліктен Node.js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2"/>
        </w:tabs>
        <w:spacing w:after="0" w:before="0" w:line="360" w:lineRule="auto"/>
        <w:ind w:left="862" w:right="43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Бірыңғай Тілдік Кеңістік (Full-Stack JavaScript). Ең маңызды фактор — бекенд (Node.js) жəне фронтенд (браузер) үшін тек бір тілді, яғни JavaScript-ті қолдану мүмкіндігі. Бұл бастаушы əзірлеуші үшін немесе шағын команда үшін оқып-үйренуді, код жазуды жəне қолдауды айтарлықтай жеңілдетеді. Жəне де əзірлеушіге екі түрлі тілдің (мысалы, Python/PHP жəне JavaScript) синтаксисін, құрылымын жəне əртүрлі кітапханаларын меңгеру қажет емес.</w:t>
      </w: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2"/>
        </w:tabs>
        <w:spacing w:after="0" w:before="2" w:line="360" w:lineRule="auto"/>
        <w:ind w:left="862" w:right="43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Жаңадан бастаушылар үшін. JavaScript бастапқы бағдарламалау тілі ретінде кең таралған. Node.js-тің өзі конфигурациялауы жеңіл жəне үлкен, күрделі фреймворктерді қажет етпейді (біздің жобадағыдай, тіпті "Vanilla" Node.js-ті қолдану). Бұл платформада қарапайым HTTP API-ды тез құруға болады, бұл біздің студенттік портал сияқты шағын жəне орташа жүйелерге өте қолайлы.</w:t>
      </w:r>
      <w:r w:rsidDel="00000000" w:rsidR="00000000" w:rsidRPr="00000000">
        <w:rPr>
          <w:rtl w:val="0"/>
        </w:rPr>
      </w:r>
    </w:p>
    <w:p w:rsidR="00000000" w:rsidDel="00000000" w:rsidP="00000000" w:rsidRDefault="00000000" w:rsidRPr="00000000" w14:paraId="00000135">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2"/>
        </w:tabs>
        <w:spacing w:after="0" w:before="2" w:line="360" w:lineRule="auto"/>
        <w:ind w:left="862" w:right="44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Жоғары өнімділік (Асинхрондылық). Node.js асинхронды жəне оқиғаға негізделген (event-driven) архитектурада жұмыс істейді. Бұл дегеніміз, ол бір уақытта көптеген сұраныстарды тиімді өңдей алады. Дерекқорға немесе файлдарға сұрау салу сияқты ұзақ операциялар кезінде, </w:t>
      </w:r>
      <w:hyperlink r:id="rId16">
        <w:r w:rsidDel="00000000" w:rsidR="00000000" w:rsidRPr="00000000">
          <w:rPr>
            <w:rFonts w:ascii="Times New Roman" w:cs="Times New Roman" w:eastAsia="Times New Roman" w:hAnsi="Times New Roman"/>
            <w:b w:val="0"/>
            <w:bCs w:val="0"/>
            <w:i w:val="0"/>
            <w:iCs w:val="0"/>
            <w:smallCaps w:val="0"/>
            <w:strike w:val="0"/>
            <w:color w:val="1155cc"/>
            <w:sz w:val="28"/>
            <w:szCs w:val="28"/>
            <w:u w:val="single"/>
            <w:shd w:fill="auto" w:val="clear"/>
            <w:vertAlign w:val="baseline"/>
            <w:rtl w:val="0"/>
          </w:rPr>
          <w:t xml:space="preserve">Node.j</w:t>
        </w:r>
      </w:hyperlink>
      <w:hyperlink r:id="rId17">
        <w:r w:rsidDel="00000000" w:rsidR="00000000" w:rsidRPr="00000000">
          <w:rPr>
            <w:color w:val="1155cc"/>
            <w:sz w:val="28"/>
            <w:szCs w:val="28"/>
            <w:u w:val="single"/>
            <w:rtl w:val="0"/>
          </w:rPr>
          <w:t xml:space="preserve">s</w:t>
        </w:r>
      </w:hyperlink>
      <w:r w:rsidDel="00000000" w:rsidR="00000000" w:rsidRPr="00000000">
        <w:rPr>
          <w:sz w:val="28"/>
          <w:szCs w:val="28"/>
          <w:rtl w:val="0"/>
        </w:rPr>
        <w:t xml:space="preserve"> б</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ұл процесті аяқтауды күтпейді, керісінше, басқа сұраныстарды өңдеуді жалғастырады. Біздің жобадағыдай SQL сұраулары сияқты I/O (енгізу/шығару) операциялары көп болатын қосымшалар үшін бұл өте тиімді.</w:t>
      </w:r>
      <w:r w:rsidDel="00000000" w:rsidR="00000000" w:rsidRPr="00000000">
        <w:rPr>
          <w:rtl w:val="0"/>
        </w:rPr>
      </w:r>
    </w:p>
    <w:p w:rsidR="00000000" w:rsidDel="00000000" w:rsidP="00000000" w:rsidRDefault="00000000" w:rsidRPr="00000000" w14:paraId="00000136">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2"/>
        </w:tabs>
        <w:spacing w:after="0" w:before="1" w:line="360" w:lineRule="auto"/>
        <w:ind w:left="862" w:right="43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Қарапайымдылық. Node.js-тің əлемдегі ең үлкен пакет менеджері NPM (Node Package Manager) бар. Бұл дегеніміз, қажетті функцияны іске асыру үшін дайын шешімдер (мысалы, crypto немесе formidable) оңай жəне тез қол жетімді. Бұл кітапханалардың молдығы жаңа функционалды (мысалы, аватар жүктеуді) жылдам енгізуге мүмкіндік береді, жобаны дамыту уақытын қысқартады.</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360" w:lineRule="auto"/>
        <w:ind w:left="142" w:right="44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Нодада (Node.js) сұрауларды (запростарды) қабылдау жəне өңдеу əдетте роутинг (маршруттау) арқылы жүзеге асады. Сіздің жобаңыздағы server.js файлы дəл осыны істейді. Ол клиенттен келген HTTP сұрауын (GET, POST) қабылдайды, оның жолын (URL) анықтайды жəне тиісті функцияны шақырады.</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109217</wp:posOffset>
            </wp:positionH>
            <wp:positionV relativeFrom="paragraph">
              <wp:posOffset>196754</wp:posOffset>
            </wp:positionV>
            <wp:extent cx="5476875" cy="1809750"/>
            <wp:effectExtent b="0" l="0" r="0" t="0"/>
            <wp:wrapTopAndBottom distB="0" distT="0"/>
            <wp:docPr id="1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476875" cy="1809750"/>
                    </a:xfrm>
                    <a:prstGeom prst="rect"/>
                    <a:ln/>
                  </pic:spPr>
                </pic:pic>
              </a:graphicData>
            </a:graphic>
          </wp:anchor>
        </w:drawing>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48"/>
        </w:tabs>
        <w:spacing w:after="0" w:before="0" w:line="240" w:lineRule="auto"/>
        <w:ind w:left="2160" w:right="0" w:firstLine="0"/>
        <w:rPr>
          <w:smallCaps w:val="0"/>
          <w:strike w:val="0"/>
          <w:color w:val="000000"/>
          <w:u w:val="none"/>
          <w:shd w:fill="auto" w:val="clear"/>
          <w:vertAlign w:val="baseline"/>
        </w:rPr>
      </w:pPr>
      <w:r w:rsidDel="00000000" w:rsidR="00000000" w:rsidRPr="00000000">
        <w:rPr>
          <w:sz w:val="28"/>
          <w:szCs w:val="28"/>
          <w:rtl w:val="0"/>
        </w:rPr>
        <w:t xml:space="preserve">     2.1-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Сурет. Сервердің </w:t>
      </w:r>
      <w:r w:rsidDel="00000000" w:rsidR="00000000" w:rsidRPr="00000000">
        <w:rPr>
          <w:sz w:val="28"/>
          <w:szCs w:val="28"/>
          <w:rtl w:val="0"/>
        </w:rPr>
        <w:t xml:space="preserve">POST сұрауы</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2" w:right="44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Бұл код үзіндісі (2.1 - Сурет) Node.js HTTP серверінің клиенттен келген POST сұрауын қалай өңдейтінін көрсетеді: ол алдымен '/register' жолын сүзеді (if(req.method === "POST" &amp;&amp; pathname === "/register")), содан кейін req.on("data", ...) арқылы деректерді асинхронды жинап алады, req.on("end",</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ішінде  жиналған  деректі JSON.parse() арқылы талдайды, register(...)</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бизнес-логикасын шақырып, res.end(...) арқылы тіркеу нəтижесін клиентке JSON форматында қайтарады.</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ze9nsurq9c5d" w:id="32"/>
    <w:bookmarkEnd w:id="32"/>
    <w:p w:rsidR="00000000" w:rsidDel="00000000" w:rsidP="00000000" w:rsidRDefault="00000000" w:rsidRPr="00000000" w14:paraId="0000013F">
      <w:pPr>
        <w:pStyle w:val="Heading2"/>
        <w:numPr>
          <w:ilvl w:val="1"/>
          <w:numId w:val="3"/>
        </w:numPr>
        <w:tabs>
          <w:tab w:val="left" w:leader="none" w:pos="628"/>
        </w:tabs>
        <w:spacing w:after="0" w:before="0" w:line="240" w:lineRule="auto"/>
        <w:ind w:left="628" w:right="0" w:hanging="486"/>
        <w:jc w:val="left"/>
        <w:rPr/>
      </w:pPr>
      <w:bookmarkStart w:colFirst="0" w:colLast="0" w:name="_7au98h1oqeh1" w:id="33"/>
      <w:bookmarkEnd w:id="33"/>
      <w:r w:rsidDel="00000000" w:rsidR="00000000" w:rsidRPr="00000000">
        <w:rPr>
          <w:rtl w:val="0"/>
        </w:rPr>
        <w:t xml:space="preserve">JavaScript-тің Негізгі Міндеттері.</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68" w:lineRule="auto"/>
        <w:ind w:left="142" w:right="1795"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Фронтенд JavaScript коды келесі маңызды міндеттерді</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орындайды: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68" w:lineRule="auto"/>
        <w:ind w:left="142" w:right="1795"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 Авторизацияны Басқару жəне Рөлге Қатысты Рендеринг</w:t>
      </w:r>
    </w:p>
    <w:p w:rsidR="00000000" w:rsidDel="00000000" w:rsidP="00000000" w:rsidRDefault="00000000" w:rsidRPr="00000000" w14:paraId="0000014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862"/>
        </w:tabs>
        <w:spacing w:after="0" w:before="1" w:line="360" w:lineRule="auto"/>
        <w:ind w:left="862" w:right="43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Сессияны Тексеру: Бастапқы жүктеу кезінде (немесе onload ішінде) клиенттік JS бекендтегі /api/check_session сияқты маршрутқа сұрау жібереді.</w:t>
      </w:r>
      <w:r w:rsidDel="00000000" w:rsidR="00000000" w:rsidRPr="00000000">
        <w:rPr>
          <w:rtl w:val="0"/>
        </w:rPr>
      </w:r>
    </w:p>
    <w:p w:rsidR="00000000" w:rsidDel="00000000" w:rsidP="00000000" w:rsidRDefault="00000000" w:rsidRPr="00000000" w14:paraId="0000014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862"/>
        </w:tabs>
        <w:spacing w:after="0" w:before="2" w:line="360" w:lineRule="auto"/>
        <w:ind w:left="862" w:right="44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Интерфейсті Бейімдеу: Бекенд қайтарған рөлге (student, teacher, admin) негізделген.</w:t>
      </w: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582"/>
        </w:tabs>
        <w:spacing w:after="0" w:before="0" w:line="360" w:lineRule="auto"/>
        <w:ind w:left="1582" w:right="44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Егер рөл "student" болса, тек қарауға арналған элементтерді көрсетеді.</w:t>
      </w: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582"/>
          <w:tab w:val="left" w:leader="none" w:pos="2333"/>
          <w:tab w:val="left" w:leader="none" w:pos="2957"/>
        </w:tabs>
        <w:spacing w:after="0" w:before="0" w:line="360" w:lineRule="auto"/>
        <w:ind w:left="1582" w:right="44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Егер</w:t>
        <w:tab/>
        <w:t xml:space="preserve">рөл</w:t>
        <w:tab/>
        <w:t xml:space="preserve">"teacher" болса, "Кестені сақтау" түймесін немесе курстарды редакциялау формаларын белсендіреді.</w:t>
      </w: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582"/>
        </w:tabs>
        <w:spacing w:after="0" w:before="0" w:line="360" w:lineRule="auto"/>
        <w:ind w:left="1582" w:right="44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Егер рөл "admin" болса, "Курстарды Басқару" толық формасын көрсетеді.</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14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 Деректерді Асинхронды Жүктеу жəне Көрсету (Data Fetching &amp; Rendering)</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862"/>
        </w:tabs>
        <w:spacing w:after="0" w:before="0" w:line="360" w:lineRule="auto"/>
        <w:ind w:left="862" w:right="45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API-мен Өзара Əрекеттесу: fetch() API немесе XMLHttpRequest сияқты құралдар арқылы бекендке сұраулар жібереді. Мысалы:</w:t>
      </w:r>
      <w:r w:rsidDel="00000000" w:rsidR="00000000" w:rsidRPr="00000000">
        <w:rPr>
          <w:rtl w:val="0"/>
        </w:rPr>
      </w:r>
    </w:p>
    <w:p w:rsidR="00000000" w:rsidDel="00000000" w:rsidP="00000000" w:rsidRDefault="00000000" w:rsidRPr="00000000" w14:paraId="0000014B">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581"/>
          <w:tab w:val="left" w:leader="none" w:pos="2872"/>
          <w:tab w:val="left" w:leader="none" w:pos="5094"/>
          <w:tab w:val="left" w:leader="none" w:pos="6928"/>
          <w:tab w:val="left" w:leader="none" w:pos="8101"/>
        </w:tabs>
        <w:spacing w:after="0" w:before="1" w:line="240" w:lineRule="auto"/>
        <w:ind w:left="1581"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Кесте:</w:t>
        <w:tab/>
        <w:t xml:space="preserve">Пайдаланушы</w:t>
        <w:tab/>
        <w:t xml:space="preserve">"Сейсенбі"</w:t>
        <w:tab/>
        <w:t xml:space="preserve">күнін</w:t>
        <w:tab/>
        <w:t xml:space="preserve">таңдағанда,</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58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/api/get_schedule маршрутына топ атауымен сұраныс жіберіледі.</w:t>
      </w:r>
    </w:p>
    <w:p w:rsidR="00000000" w:rsidDel="00000000" w:rsidP="00000000" w:rsidRDefault="00000000" w:rsidRPr="00000000" w14:paraId="0000014D">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582"/>
          <w:tab w:val="left" w:leader="none" w:pos="2974"/>
          <w:tab w:val="left" w:leader="none" w:pos="4276"/>
          <w:tab w:val="left" w:leader="none" w:pos="5199"/>
          <w:tab w:val="left" w:leader="none" w:pos="8306"/>
        </w:tabs>
        <w:spacing w:after="0" w:before="161" w:line="360" w:lineRule="auto"/>
        <w:ind w:left="1582" w:right="44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Курстар:</w:t>
        <w:tab/>
        <w:t xml:space="preserve">Студент</w:t>
        <w:tab/>
        <w:t xml:space="preserve">үшін</w:t>
        <w:tab/>
        <w:t xml:space="preserve">/api/get_student_courses</w:t>
        <w:tab/>
        <w:t xml:space="preserve">сұранысы жіберіледі.</w:t>
      </w:r>
      <w:r w:rsidDel="00000000" w:rsidR="00000000" w:rsidRPr="00000000">
        <w:rPr>
          <w:rtl w:val="0"/>
        </w:rPr>
      </w:r>
    </w:p>
    <w:p w:rsidR="00000000" w:rsidDel="00000000" w:rsidP="00000000" w:rsidRDefault="00000000" w:rsidRPr="00000000" w14:paraId="0000014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862"/>
          <w:tab w:val="left" w:leader="none" w:pos="2745"/>
          <w:tab w:val="left" w:leader="none" w:pos="4212"/>
          <w:tab w:val="left" w:leader="none" w:pos="5178"/>
          <w:tab w:val="left" w:leader="none" w:pos="7061"/>
          <w:tab w:val="left" w:leader="none" w:pos="8493"/>
        </w:tabs>
        <w:spacing w:after="0" w:before="1" w:line="360" w:lineRule="auto"/>
        <w:ind w:left="862" w:right="44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Динамикалық</w:t>
        <w:tab/>
        <w:t xml:space="preserve">Рендеринг</w:t>
        <w:tab/>
        <w:t xml:space="preserve">(DOM</w:t>
        <w:tab/>
        <w:t xml:space="preserve">Manipulation):</w:t>
        <w:tab/>
        <w:t xml:space="preserve">Бекендтен</w:t>
        <w:tab/>
        <w:t xml:space="preserve">алынған JSON деректері (мысалы, кесте сабақтарының массиві) қабылданып,</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JavaScript арқылы HTML-элементтерге (кесте жолдарына, тізімдерге) айналдырылады жəне тиісті контейнерлерге қойылады.</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14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Формаларды Басқару жəне Деректерді Жіберу</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862"/>
        </w:tabs>
        <w:spacing w:after="0" w:before="0" w:line="360" w:lineRule="auto"/>
        <w:ind w:left="862" w:right="441"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Кестені Сақтау Формасы: Оқытушының кестені өзгерту формасынан деректерді жинайды.</w:t>
      </w: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862"/>
        </w:tabs>
        <w:spacing w:after="0" w:before="2" w:line="360" w:lineRule="auto"/>
        <w:ind w:left="862" w:right="44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API-ға Жіберу: Деректерді жинақтап, оны JSON.stringify() арқылы форматтап, POST сұрауымен /api/save_schedule маршрутына жібереді.</w:t>
      </w:r>
      <w:r w:rsidDel="00000000" w:rsidR="00000000" w:rsidRPr="00000000">
        <w:rPr>
          <w:rtl w:val="0"/>
        </w:rPr>
      </w:r>
    </w:p>
    <w:p w:rsidR="00000000" w:rsidDel="00000000" w:rsidP="00000000" w:rsidRDefault="00000000" w:rsidRPr="00000000" w14:paraId="0000015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862"/>
        </w:tabs>
        <w:spacing w:after="0" w:before="2" w:line="360" w:lineRule="auto"/>
        <w:ind w:left="862" w:right="44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Пайдаланушыға Хабарлау: Бекендтен қайтарылған нəтижені ({success: true} немесе {success: false, error: ...}) алып, экранға хабарлама (уведомление) шығарады.</w:t>
      </w:r>
      <w:r w:rsidDel="00000000" w:rsidR="00000000" w:rsidRPr="00000000">
        <w:rPr>
          <w:rtl w:val="0"/>
        </w:rPr>
      </w:r>
    </w:p>
    <w:bookmarkStart w:colFirst="0" w:colLast="0" w:name="sbc6kj2fmzxs" w:id="34"/>
    <w:bookmarkEnd w:id="34"/>
    <w:p w:rsidR="00000000" w:rsidDel="00000000" w:rsidP="00000000" w:rsidRDefault="00000000" w:rsidRPr="00000000" w14:paraId="00000154">
      <w:pPr>
        <w:pStyle w:val="Heading2"/>
        <w:numPr>
          <w:ilvl w:val="1"/>
          <w:numId w:val="3"/>
        </w:numPr>
        <w:tabs>
          <w:tab w:val="left" w:leader="none" w:pos="628"/>
        </w:tabs>
        <w:spacing w:after="0" w:before="280" w:line="240" w:lineRule="auto"/>
        <w:ind w:left="628" w:right="0" w:hanging="486"/>
        <w:jc w:val="left"/>
        <w:rPr/>
      </w:pPr>
      <w:bookmarkStart w:colFirst="0" w:colLast="0" w:name="_ozvhh7tgzli9" w:id="35"/>
      <w:bookmarkEnd w:id="35"/>
      <w:r w:rsidDel="00000000" w:rsidR="00000000" w:rsidRPr="00000000">
        <w:rPr>
          <w:rtl w:val="0"/>
        </w:rPr>
        <w:t xml:space="preserve">HTML жəне CSS.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1"/>
          <w:tab w:val="left" w:leader="none" w:pos="3369"/>
          <w:tab w:val="left" w:leader="none" w:pos="4784"/>
          <w:tab w:val="left" w:leader="none" w:pos="5996"/>
          <w:tab w:val="left" w:leader="none" w:pos="7636"/>
          <w:tab w:val="left" w:leader="none" w:pos="9027"/>
        </w:tabs>
        <w:spacing w:after="0" w:before="0" w:line="360" w:lineRule="auto"/>
        <w:ind w:left="142" w:right="44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HTML (dashboard.html жəне т.б) мазмұндық қаңқаны жəне өзара əрекеттесу элементтерін (кнопкалар, формалар, кестелер) анықтайды. Порталдың негізгі сүйегі. Ол тек статикалық құрылымды береді; барлық динамикалық деректер</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(кестелер,</w:t>
        <w:tab/>
        <w:t xml:space="preserve">курстар</w:t>
        <w:tab/>
        <w:t xml:space="preserve">тізімі)</w:t>
        <w:tab/>
        <w:t xml:space="preserve">JavaScript</w:t>
        <w:tab/>
        <w:t xml:space="preserve">арқылы</w:t>
        <w:tab/>
        <w:t xml:space="preserve">осы HTML - элементтерге қойылады.</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360" w:lineRule="auto"/>
        <w:ind w:left="142" w:right="443"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Визуалды Дизайнды жəне Орналасуды (Layout) басқарады. Интерфейстің сыртқы көрінісін, түстерін, қаріптерін, өлшемдерін жəне əсіресе мобильді құрылғыларға бейімделуін (адаптивті дизайн) қамтамасыз етеді. CSS деректерді көрсетуді функционалды жəне эстетикалық тұрғыдан тиімді етеді.</w:t>
      </w:r>
    </w:p>
    <w:bookmarkStart w:colFirst="0" w:colLast="0" w:name="3lqhq8gd8p3y" w:id="36"/>
    <w:bookmarkEnd w:id="36"/>
    <w:p w:rsidR="00000000" w:rsidDel="00000000" w:rsidP="00000000" w:rsidRDefault="00000000" w:rsidRPr="00000000" w14:paraId="00000158">
      <w:pPr>
        <w:pStyle w:val="Heading2"/>
        <w:numPr>
          <w:ilvl w:val="1"/>
          <w:numId w:val="3"/>
        </w:numPr>
        <w:tabs>
          <w:tab w:val="left" w:leader="none" w:pos="628"/>
        </w:tabs>
        <w:spacing w:after="0" w:before="280" w:line="240" w:lineRule="auto"/>
        <w:ind w:left="628" w:right="0" w:hanging="486"/>
        <w:jc w:val="left"/>
        <w:rPr/>
      </w:pPr>
      <w:bookmarkStart w:colFirst="0" w:colLast="0" w:name="_yzs994nmrfzm" w:id="37"/>
      <w:bookmarkEnd w:id="37"/>
      <w:r w:rsidDel="00000000" w:rsidR="00000000" w:rsidRPr="00000000">
        <w:rPr>
          <w:rtl w:val="0"/>
        </w:rPr>
        <w:t xml:space="preserve">MySQL</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2" w:right="45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деректер базасының кең таралған басқару жүйесі (СУБД). Сіздің жобаңыз үшін MySQL-ді таңдаудың бірнеше негізгі артықшылықтары (плюстары) бар:</w:t>
      </w:r>
    </w:p>
    <w:p w:rsidR="00000000" w:rsidDel="00000000" w:rsidP="00000000" w:rsidRDefault="00000000" w:rsidRPr="00000000" w14:paraId="0000015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2"/>
        </w:tabs>
        <w:spacing w:after="0" w:before="280" w:line="360" w:lineRule="auto"/>
        <w:ind w:left="862" w:right="441"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Тұтастыққа Кепілдік: MySQL реляциялық дерекқор болғандықтан, ол деректердің тұтастығын (целостность) қамтамасыз етеді. Бұл дегеніміз,</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кестелер арасындағы байланыстар (Foreign Keys) мен транзакциялар (мысалы, кестені сақтау кезіндегі saveSchedule функциясындағыдай) деректердің логикалық сəйкессіздікке ұшырамауына кепілдік береді.</w:t>
      </w:r>
      <w:r w:rsidDel="00000000" w:rsidR="00000000" w:rsidRPr="00000000">
        <w:rPr>
          <w:rtl w:val="0"/>
        </w:rPr>
      </w:r>
    </w:p>
    <w:p w:rsidR="00000000" w:rsidDel="00000000" w:rsidP="00000000" w:rsidRDefault="00000000" w:rsidRPr="00000000" w14:paraId="0000015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2"/>
        </w:tabs>
        <w:spacing w:after="0" w:before="0" w:line="360" w:lineRule="auto"/>
        <w:ind w:left="862" w:right="43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Оңай Меңгеру: MySQL SQL (Structured Query Language) тілін пайдаланады, бұл тіл оқуға жəне түсінуге оңай. Бастапқы деңгейдегі əзірлеушілер үшін бұл тілмен жұмыс істеу қиындық тудырмайды. Бағдарламалық жасақтаманы орнату жəне конфигурациялау процесі қарапайым. MySQL-дің көптеген нұсқалары (Community Edition) тегін қолжетімді, бұл жоба бюджеті шектеулі болғанда өте тиімді.</w:t>
      </w:r>
      <w:r w:rsidDel="00000000" w:rsidR="00000000" w:rsidRPr="00000000">
        <w:rPr>
          <w:rtl w:val="0"/>
        </w:rPr>
      </w:r>
    </w:p>
    <w:p w:rsidR="00000000" w:rsidDel="00000000" w:rsidP="00000000" w:rsidRDefault="00000000" w:rsidRPr="00000000" w14:paraId="0000015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2"/>
        </w:tabs>
        <w:spacing w:after="0" w:before="0" w:line="360" w:lineRule="auto"/>
        <w:ind w:left="862" w:right="44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Өнімділік (Performance): MySQL кіші жəне орташа өлшемді жүктемелер үшін (біздің шағын портал сияқты) өте жоғары жылдамдық пен өнімділік көрсетеді. Пулдармен Тиімділік: Node.js-те қосылым пулымен (pool) бірге қолданылған кезде, MySQL сұрауларды жылдам өңдейді, бұл жүйенің жалпы жауап беру уақытын жақсартады.</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86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Дерекқормен өзара əрекеттесу db.js файлы арқылы жүзеге асырылады.</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4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Бұл тəсіл əдеттегідей сенімді жəне тиімді болып табылады:</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1">
      <w:pPr>
        <w:spacing w:before="1" w:lineRule="auto"/>
        <w:ind w:firstLine="142"/>
        <w:rPr>
          <w:b w:val="1"/>
          <w:bCs w:val="1"/>
          <w:sz w:val="28"/>
          <w:szCs w:val="28"/>
        </w:rPr>
      </w:pPr>
      <w:r w:rsidDel="00000000" w:rsidR="00000000" w:rsidRPr="00000000">
        <w:rPr>
          <w:b w:val="1"/>
          <w:bCs w:val="1"/>
          <w:sz w:val="28"/>
          <w:szCs w:val="28"/>
          <w:rtl w:val="0"/>
        </w:rPr>
        <w:t xml:space="preserve">Технология.</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2" w:right="44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Node.js үшін арналған mysql2/promise драйвері. promise (уəде) функционалын қолдану асинхронды операцияларды (SQL сұрауларын) оңай жəне таза өңдеуге мүмкіндік береді.</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360" w:lineRule="auto"/>
        <w:ind w:left="142" w:right="438"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Қосылу Механизмі: Пул (Pool). Əрбір API сұрауы үшін дерекқорға қайта-қайта қосылудың орнына, пул алдын ала белгіленген қосылымдар жиынтығын басқарады. Бұл сервердің өнімділігін жəне көптеген пайдаланушы бір мезгілде кірген кездегі тұрақтылығын айтарлықтай арттырады. Конфигурация: Қосылу жергілікті серверге (localhost немесе 127.0.1.16) стандартты MySQL порты (3306) арқылы "db_01" базасына жасалған.(2.2-Сурет)</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109217</wp:posOffset>
            </wp:positionH>
            <wp:positionV relativeFrom="paragraph">
              <wp:posOffset>196858</wp:posOffset>
            </wp:positionV>
            <wp:extent cx="6038850" cy="1714500"/>
            <wp:effectExtent b="0" l="0" r="0" t="0"/>
            <wp:wrapTopAndBottom distB="0" distT="0"/>
            <wp:docPr id="1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038850" cy="1714500"/>
                    </a:xfrm>
                    <a:prstGeom prst="rect"/>
                    <a:ln/>
                  </pic:spPr>
                </pic:pic>
              </a:graphicData>
            </a:graphic>
          </wp:anchor>
        </w:drawing>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2.2-Сурет. </w:t>
      </w:r>
      <w:r w:rsidDel="00000000" w:rsidR="00000000" w:rsidRPr="00000000">
        <w:rPr>
          <w:sz w:val="28"/>
          <w:szCs w:val="28"/>
          <w:rtl w:val="0"/>
        </w:rPr>
        <w:t xml:space="preserve">Сервер мен мәліметтер базасының байланысы </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9">
      <w:pPr>
        <w:pStyle w:val="Heading2"/>
        <w:spacing w:before="0" w:lineRule="auto"/>
        <w:ind w:firstLine="142"/>
        <w:rPr/>
      </w:pPr>
      <w:bookmarkStart w:colFirst="0" w:colLast="0" w:name="_jh3o3svafvfi" w:id="38"/>
      <w:bookmarkEnd w:id="38"/>
      <w:r w:rsidDel="00000000" w:rsidR="00000000" w:rsidRPr="00000000">
        <w:rPr>
          <w:rtl w:val="0"/>
        </w:rPr>
      </w:r>
    </w:p>
    <w:p w:rsidR="00000000" w:rsidDel="00000000" w:rsidP="00000000" w:rsidRDefault="00000000" w:rsidRPr="00000000" w14:paraId="0000016A">
      <w:pPr>
        <w:pStyle w:val="Heading2"/>
        <w:spacing w:before="0" w:lineRule="auto"/>
        <w:ind w:firstLine="142"/>
        <w:rPr/>
      </w:pPr>
      <w:bookmarkStart w:colFirst="0" w:colLast="0" w:name="_qxbv1ouluuua" w:id="39"/>
      <w:bookmarkEnd w:id="39"/>
      <w:r w:rsidDel="00000000" w:rsidR="00000000" w:rsidRPr="00000000">
        <w:rPr>
          <w:rtl w:val="0"/>
        </w:rPr>
      </w:r>
    </w:p>
    <w:p w:rsidR="00000000" w:rsidDel="00000000" w:rsidP="00000000" w:rsidRDefault="00000000" w:rsidRPr="00000000" w14:paraId="0000016B">
      <w:pPr>
        <w:pStyle w:val="Heading2"/>
        <w:spacing w:before="0" w:lineRule="auto"/>
        <w:ind w:firstLine="142"/>
        <w:rPr/>
      </w:pPr>
      <w:bookmarkStart w:colFirst="0" w:colLast="0" w:name="_9z4y95w5onht" w:id="40"/>
      <w:bookmarkEnd w:id="40"/>
      <w:r w:rsidDel="00000000" w:rsidR="00000000" w:rsidRPr="00000000">
        <w:rPr>
          <w:rtl w:val="0"/>
        </w:rPr>
      </w:r>
    </w:p>
    <w:bookmarkStart w:colFirst="0" w:colLast="0" w:name="64nbtpys6qlf" w:id="41"/>
    <w:bookmarkEnd w:id="41"/>
    <w:p w:rsidR="00000000" w:rsidDel="00000000" w:rsidP="00000000" w:rsidRDefault="00000000" w:rsidRPr="00000000" w14:paraId="0000016C">
      <w:pPr>
        <w:pStyle w:val="Heading2"/>
        <w:spacing w:before="0" w:lineRule="auto"/>
        <w:ind w:firstLine="142"/>
        <w:rPr/>
      </w:pPr>
      <w:bookmarkStart w:colFirst="0" w:colLast="0" w:name="_odibbcmykk0h" w:id="42"/>
      <w:bookmarkEnd w:id="42"/>
      <w:r w:rsidDel="00000000" w:rsidR="00000000" w:rsidRPr="00000000">
        <w:rPr>
          <w:rtl w:val="0"/>
        </w:rPr>
        <w:t xml:space="preserve">2.5 Қосымша қолданылған кітапханалар.</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20"/>
        </w:tabs>
        <w:spacing w:after="0" w:before="0" w:line="240" w:lineRule="auto"/>
        <w:ind w:left="420" w:right="0" w:hanging="27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CRYPTO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Модулі (Node.js Ішкі Модулі)</w:t>
      </w: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2" w:right="438"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crypto – бұл Node.js-тің криптографиялық функцияларға қол жеткізуді қамтамасыз ететін негізгі модуль. Ол хештеу, шифрлау жəне кездейсоқ байттарды генерациялау үшін қолданылады.</w:t>
      </w:r>
    </w:p>
    <w:p w:rsidR="00000000" w:rsidDel="00000000" w:rsidP="00000000" w:rsidRDefault="00000000" w:rsidRPr="00000000" w14:paraId="00000171">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62"/>
          <w:tab w:val="left" w:leader="none" w:pos="8578"/>
        </w:tabs>
        <w:spacing w:after="0" w:before="282" w:line="360" w:lineRule="auto"/>
        <w:ind w:left="862" w:right="43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Парольді Хештеу (SHA256): hashPassword функциясы (auth.js). crypto.createHash("sha256").update(password).digest("hex")</w:t>
        <w:tab/>
        <w:t xml:space="preserve">арқылы пайдаланушы парольдерін бір бағытты хештейді.(2.3 – Сурет)</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109217</wp:posOffset>
            </wp:positionH>
            <wp:positionV relativeFrom="paragraph">
              <wp:posOffset>197127</wp:posOffset>
            </wp:positionV>
            <wp:extent cx="5972174" cy="542925"/>
            <wp:effectExtent b="0" l="0" r="0" t="0"/>
            <wp:wrapTopAndBottom distB="0" distT="0"/>
            <wp:docPr id="27"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72174" cy="542925"/>
                    </a:xfrm>
                    <a:prstGeom prst="rect"/>
                    <a:ln/>
                  </pic:spPr>
                </pic:pic>
              </a:graphicData>
            </a:graphic>
          </wp:anchor>
        </w:drawing>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5124"/>
        </w:tabs>
        <w:spacing w:after="0" w:before="0" w:line="240" w:lineRule="auto"/>
        <w:ind w:left="5124" w:right="0" w:hanging="448.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Сурет. Құп</w:t>
      </w:r>
      <w:r w:rsidDel="00000000" w:rsidR="00000000" w:rsidRPr="00000000">
        <w:rPr>
          <w:sz w:val="28"/>
          <w:szCs w:val="28"/>
          <w:rtl w:val="0"/>
        </w:rPr>
        <w:t xml:space="preserve">ия сөзді хештеу</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20"/>
        </w:tabs>
        <w:spacing w:after="0" w:before="0" w:line="240" w:lineRule="auto"/>
        <w:ind w:left="420" w:right="0" w:hanging="27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MYSQL2/PROMISE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Модулі (NPM Пакеті)</w:t>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443"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Бұл – Node.js қосымшаларын MySQL дерекқорымен байланыстыруға арналған тиімді драйвер. Оның "promise" бөлігі асинхронды операцияларды (SQL сұрауларын) оңай басқаруға мүмкіндік береді.</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360" w:lineRule="auto"/>
        <w:ind w:left="142" w:right="4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Асинхронды Сұраулар: await pool.query(...) немесе await pool.execute(...) арқылы SQL сұрауларын орындайды. Дерекқор операциялары кезінде сервердің блокталмай жұмыс істеуін жəне кодты async/await арқылы оқуға жеңіл ету.</w:t>
      </w:r>
    </w:p>
    <w:p w:rsidR="00000000" w:rsidDel="00000000" w:rsidP="00000000" w:rsidRDefault="00000000" w:rsidRPr="00000000" w14:paraId="0000017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20"/>
        </w:tabs>
        <w:spacing w:after="0" w:before="280" w:line="240" w:lineRule="auto"/>
        <w:ind w:left="420" w:right="0" w:hanging="27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FORMIDABLE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Модулі (NPM Пакеті)</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2" w:right="448"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formidable – бұл Node.js-тегі файлдарды жүктеуді (upload) жəне формаларды өңдеуді, əсіресе multipart/form-data типті сұрауларды жеңілдететін күшті модуль.</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14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Аватар Жүктеуді Өңдеу:</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62"/>
        </w:tabs>
        <w:spacing w:after="0" w:before="0" w:line="360" w:lineRule="auto"/>
        <w:ind w:left="862" w:right="44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const form = new formidable.IncomingForm(); form.parse(req, ...) арқылы клиент жіберген файлды қабылдайды. Пайдаланушының аватар файлын серверге тиімді түрде жүктеп, сақтау. Модуль файлдың өлшемі мен жолын автоматты анықтайды.(2.4 – Сурет)</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109217</wp:posOffset>
            </wp:positionH>
            <wp:positionV relativeFrom="paragraph">
              <wp:posOffset>197413</wp:posOffset>
            </wp:positionV>
            <wp:extent cx="5964075" cy="1997583"/>
            <wp:effectExtent b="0" l="0" r="0" t="0"/>
            <wp:wrapTopAndBottom distB="0" distT="0"/>
            <wp:docPr id="26" name="image14.jpg"/>
            <a:graphic>
              <a:graphicData uri="http://schemas.openxmlformats.org/drawingml/2006/picture">
                <pic:pic>
                  <pic:nvPicPr>
                    <pic:cNvPr id="0" name="image14.jpg"/>
                    <pic:cNvPicPr preferRelativeResize="0"/>
                  </pic:nvPicPr>
                  <pic:blipFill>
                    <a:blip r:embed="rId21"/>
                    <a:srcRect b="0" l="0" r="0" t="0"/>
                    <a:stretch>
                      <a:fillRect/>
                    </a:stretch>
                  </pic:blipFill>
                  <pic:spPr>
                    <a:xfrm>
                      <a:off x="0" y="0"/>
                      <a:ext cx="5964075" cy="1997583"/>
                    </a:xfrm>
                    <a:prstGeom prst="rect"/>
                    <a:ln/>
                  </pic:spPr>
                </pic:pic>
              </a:graphicData>
            </a:graphic>
          </wp:anchor>
        </w:drawing>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7"/>
        </w:tabs>
        <w:spacing w:after="0" w:before="0" w:line="240" w:lineRule="auto"/>
        <w:ind w:left="0" w:right="0" w:firstLine="0"/>
        <w:rPr>
          <w:smallCaps w:val="0"/>
          <w:strike w:val="0"/>
          <w:color w:val="000000"/>
          <w:u w:val="none"/>
          <w:shd w:fill="auto" w:val="clear"/>
          <w:vertAlign w:val="baseline"/>
        </w:rPr>
      </w:pPr>
      <w:r w:rsidDel="00000000" w:rsidR="00000000" w:rsidRPr="00000000">
        <w:rPr>
          <w:sz w:val="28"/>
          <w:szCs w:val="28"/>
          <w:rtl w:val="0"/>
        </w:rPr>
        <w:t xml:space="preserve">                        2.4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Сурет.</w:t>
      </w:r>
      <w:r w:rsidDel="00000000" w:rsidR="00000000" w:rsidRPr="00000000">
        <w:rPr>
          <w:sz w:val="28"/>
          <w:szCs w:val="28"/>
          <w:rtl w:val="0"/>
        </w:rPr>
        <w:t xml:space="preserve">new formidable.IncomingForm() кітапханасы </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20"/>
        </w:tabs>
        <w:spacing w:after="0" w:before="0" w:line="240" w:lineRule="auto"/>
        <w:ind w:left="420" w:right="0" w:hanging="27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HTTP Cookies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(Стандартты Веб Механизмі)</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Cookies – бұл сервер клиенттің браузерінде сақтау үшін жіберетін кішкентай деректер бөліктері.</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left"/>
        <w:rPr>
          <w:sz w:val="28"/>
          <w:szCs w:val="28"/>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left"/>
        <w:rPr>
          <w:sz w:val="28"/>
          <w:szCs w:val="28"/>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left"/>
        <w:rPr>
          <w:sz w:val="28"/>
          <w:szCs w:val="28"/>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left"/>
        <w:rPr>
          <w:sz w:val="28"/>
          <w:szCs w:val="28"/>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left"/>
        <w:rPr>
          <w:sz w:val="28"/>
          <w:szCs w:val="28"/>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left"/>
        <w:rPr>
          <w:sz w:val="28"/>
          <w:szCs w:val="28"/>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left"/>
        <w:rPr>
          <w:sz w:val="28"/>
          <w:szCs w:val="28"/>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left"/>
        <w:rPr>
          <w:sz w:val="28"/>
          <w:szCs w:val="28"/>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left"/>
        <w:rPr>
          <w:sz w:val="28"/>
          <w:szCs w:val="28"/>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left"/>
        <w:rPr>
          <w:sz w:val="28"/>
          <w:szCs w:val="28"/>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left"/>
        <w:rPr>
          <w:sz w:val="28"/>
          <w:szCs w:val="28"/>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left"/>
        <w:rPr>
          <w:sz w:val="28"/>
          <w:szCs w:val="28"/>
        </w:rPr>
      </w:pPr>
      <w:r w:rsidDel="00000000" w:rsidR="00000000" w:rsidRPr="00000000">
        <w:rPr>
          <w:rtl w:val="0"/>
        </w:rPr>
      </w:r>
    </w:p>
    <w:p w:rsidR="00000000" w:rsidDel="00000000" w:rsidP="00000000" w:rsidRDefault="00000000" w:rsidRPr="00000000" w14:paraId="00000191">
      <w:pPr>
        <w:pStyle w:val="Heading1"/>
        <w:spacing w:before="74" w:line="360" w:lineRule="auto"/>
        <w:ind w:left="142" w:firstLine="0"/>
        <w:jc w:val="center"/>
        <w:rPr/>
      </w:pPr>
      <w:bookmarkStart w:colFirst="0" w:colLast="0" w:name="_cpo5zi9g6qpg" w:id="43"/>
      <w:bookmarkEnd w:id="43"/>
      <w:r w:rsidDel="00000000" w:rsidR="00000000" w:rsidRPr="00000000">
        <w:rPr>
          <w:rtl w:val="0"/>
        </w:rPr>
        <w:t xml:space="preserve">ҮШІНШІ БӨЛІМ</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both"/>
        <w:rPr>
          <w:b w:val="1"/>
          <w:bCs w:val="1"/>
          <w:sz w:val="28"/>
          <w:szCs w:val="28"/>
        </w:rPr>
      </w:pPr>
      <w:r w:rsidDel="00000000" w:rsidR="00000000" w:rsidRPr="00000000">
        <w:rPr>
          <w:b w:val="1"/>
          <w:bCs w:val="1"/>
          <w:sz w:val="28"/>
          <w:szCs w:val="28"/>
          <w:rtl w:val="0"/>
        </w:rPr>
        <w:t xml:space="preserve">Автоматтандырылған жүйенің негізгі функционалдық модульдері:</w:t>
      </w:r>
    </w:p>
    <w:p w:rsidR="00000000" w:rsidDel="00000000" w:rsidP="00000000" w:rsidRDefault="00000000" w:rsidRPr="00000000" w14:paraId="00000193">
      <w:pPr>
        <w:pStyle w:val="Heading2"/>
        <w:spacing w:line="360" w:lineRule="auto"/>
        <w:ind w:left="142" w:firstLine="0"/>
        <w:jc w:val="both"/>
        <w:rPr/>
      </w:pPr>
      <w:bookmarkStart w:colFirst="0" w:colLast="0" w:name="_rnxwobuu1u4q" w:id="44"/>
      <w:bookmarkEnd w:id="44"/>
      <w:r w:rsidDel="00000000" w:rsidR="00000000" w:rsidRPr="00000000">
        <w:rPr>
          <w:rtl w:val="0"/>
        </w:rPr>
        <w:t xml:space="preserve">3.1 Сабақ кестесін басқару модулі:</w:t>
      </w:r>
    </w:p>
    <w:p w:rsidR="00000000" w:rsidDel="00000000" w:rsidP="00000000" w:rsidRDefault="00000000" w:rsidRPr="00000000" w14:paraId="00000194">
      <w:pPr>
        <w:spacing w:after="240" w:before="240" w:line="360" w:lineRule="auto"/>
        <w:jc w:val="both"/>
        <w:rPr>
          <w:sz w:val="28"/>
          <w:szCs w:val="28"/>
        </w:rPr>
      </w:pPr>
      <w:r w:rsidDel="00000000" w:rsidR="00000000" w:rsidRPr="00000000">
        <w:rPr>
          <w:sz w:val="28"/>
          <w:szCs w:val="28"/>
          <w:rtl w:val="0"/>
        </w:rPr>
        <w:t xml:space="preserve">Бұл модуль Студенттер мен Оқытушылардың ақпарат алу қажеттіліктерін, сондай-ақ Әкімшілік пен Оқытушылардың кесте құру/өңдеу міндеттерін шешеді.</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both"/>
        <w:rPr>
          <w:sz w:val="28"/>
          <w:szCs w:val="28"/>
        </w:rPr>
      </w:pPr>
      <w:r w:rsidDel="00000000" w:rsidR="00000000" w:rsidRPr="00000000">
        <w:rPr>
          <w:rtl w:val="0"/>
        </w:rPr>
      </w:r>
    </w:p>
    <w:tbl>
      <w:tblPr>
        <w:tblStyle w:val="Table4"/>
        <w:tblW w:w="9765.0" w:type="dxa"/>
        <w:jc w:val="left"/>
        <w:tblInd w:w="1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3210"/>
        <w:gridCol w:w="3945"/>
        <w:tblGridChange w:id="0">
          <w:tblGrid>
            <w:gridCol w:w="2610"/>
            <w:gridCol w:w="3210"/>
            <w:gridCol w:w="3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Рөл</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Негізгі әрекет</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Техникалық іске асыру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Студент</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Өзінің группасына арналған кестені көреді</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b w:val="1"/>
                <w:bCs w:val="1"/>
                <w:sz w:val="28"/>
                <w:szCs w:val="28"/>
                <w:rtl w:val="0"/>
              </w:rPr>
              <w:t xml:space="preserve">dashboard.html</w:t>
            </w:r>
            <w:r w:rsidDel="00000000" w:rsidR="00000000" w:rsidRPr="00000000">
              <w:rPr>
                <w:sz w:val="28"/>
                <w:szCs w:val="28"/>
                <w:rtl w:val="0"/>
              </w:rPr>
              <w:t xml:space="preserve">  арқылы </w:t>
            </w:r>
            <w:r w:rsidDel="00000000" w:rsidR="00000000" w:rsidRPr="00000000">
              <w:rPr>
                <w:b w:val="1"/>
                <w:bCs w:val="1"/>
                <w:sz w:val="28"/>
                <w:szCs w:val="28"/>
                <w:rtl w:val="0"/>
              </w:rPr>
              <w:t xml:space="preserve">student_schedule.html</w:t>
            </w:r>
            <w:r w:rsidDel="00000000" w:rsidR="00000000" w:rsidRPr="00000000">
              <w:rPr>
                <w:sz w:val="28"/>
                <w:szCs w:val="28"/>
                <w:rtl w:val="0"/>
              </w:rPr>
              <w:t xml:space="preserve"> жүктеледі. </w:t>
            </w:r>
            <w:r w:rsidDel="00000000" w:rsidR="00000000" w:rsidRPr="00000000">
              <w:rPr>
                <w:b w:val="1"/>
                <w:bCs w:val="1"/>
                <w:sz w:val="28"/>
                <w:szCs w:val="28"/>
                <w:rtl w:val="0"/>
              </w:rPr>
              <w:t xml:space="preserve">fetch</w:t>
            </w:r>
            <w:r w:rsidDel="00000000" w:rsidR="00000000" w:rsidRPr="00000000">
              <w:rPr>
                <w:sz w:val="28"/>
                <w:szCs w:val="28"/>
                <w:rtl w:val="0"/>
              </w:rPr>
              <w:t xml:space="preserve">  сұранысы </w:t>
            </w:r>
            <w:r w:rsidDel="00000000" w:rsidR="00000000" w:rsidRPr="00000000">
              <w:rPr>
                <w:b w:val="1"/>
                <w:bCs w:val="1"/>
                <w:sz w:val="28"/>
                <w:szCs w:val="28"/>
                <w:rtl w:val="0"/>
              </w:rPr>
              <w:t xml:space="preserve">user.group_name</w:t>
            </w:r>
            <w:r w:rsidDel="00000000" w:rsidR="00000000" w:rsidRPr="00000000">
              <w:rPr>
                <w:sz w:val="28"/>
                <w:szCs w:val="28"/>
                <w:rtl w:val="0"/>
              </w:rPr>
              <w:t xml:space="preserve">  негізінде </w:t>
            </w:r>
            <w:r w:rsidDel="00000000" w:rsidR="00000000" w:rsidRPr="00000000">
              <w:rPr>
                <w:b w:val="1"/>
                <w:bCs w:val="1"/>
                <w:sz w:val="28"/>
                <w:szCs w:val="28"/>
                <w:rtl w:val="0"/>
              </w:rPr>
              <w:t xml:space="preserve">/api/get_schedule</w:t>
            </w:r>
            <w:r w:rsidDel="00000000" w:rsidR="00000000" w:rsidRPr="00000000">
              <w:rPr>
                <w:sz w:val="28"/>
                <w:szCs w:val="28"/>
                <w:rtl w:val="0"/>
              </w:rPr>
              <w:t xml:space="preserve">  маршрутына жібереді.(3.1 - 3.2 Суреттер)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Оқытушы \ Админ</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Топты және күнді таңдау арқылы кез келген кестені көреді, өңдейді және сақтайды</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b w:val="1"/>
                <w:bCs w:val="1"/>
                <w:sz w:val="28"/>
                <w:szCs w:val="28"/>
                <w:rtl w:val="0"/>
              </w:rPr>
              <w:t xml:space="preserve">teacher_schedule.html</w:t>
            </w:r>
            <w:r w:rsidDel="00000000" w:rsidR="00000000" w:rsidRPr="00000000">
              <w:rPr>
                <w:sz w:val="28"/>
                <w:szCs w:val="28"/>
                <w:rtl w:val="0"/>
              </w:rPr>
              <w:t xml:space="preserve"> интерфейсі қолданылады. Деректер </w:t>
            </w:r>
            <w:r w:rsidDel="00000000" w:rsidR="00000000" w:rsidRPr="00000000">
              <w:rPr>
                <w:b w:val="1"/>
                <w:bCs w:val="1"/>
                <w:sz w:val="28"/>
                <w:szCs w:val="28"/>
                <w:rtl w:val="0"/>
              </w:rPr>
              <w:t xml:space="preserve">loadTeacherSchedule()</w:t>
            </w:r>
            <w:r w:rsidDel="00000000" w:rsidR="00000000" w:rsidRPr="00000000">
              <w:rPr>
                <w:sz w:val="28"/>
                <w:szCs w:val="28"/>
                <w:rtl w:val="0"/>
              </w:rPr>
              <w:t xml:space="preserve"> функциясы арқылы жүктеледі, ал сақтау </w:t>
            </w:r>
            <w:r w:rsidDel="00000000" w:rsidR="00000000" w:rsidRPr="00000000">
              <w:rPr>
                <w:b w:val="1"/>
                <w:bCs w:val="1"/>
                <w:sz w:val="28"/>
                <w:szCs w:val="28"/>
                <w:rtl w:val="0"/>
              </w:rPr>
              <w:t xml:space="preserve">saveSchedule()</w:t>
            </w:r>
            <w:r w:rsidDel="00000000" w:rsidR="00000000" w:rsidRPr="00000000">
              <w:rPr>
                <w:sz w:val="28"/>
                <w:szCs w:val="28"/>
                <w:rtl w:val="0"/>
              </w:rPr>
              <w:t xml:space="preserve"> функциясы арқылы </w:t>
            </w:r>
            <w:r w:rsidDel="00000000" w:rsidR="00000000" w:rsidRPr="00000000">
              <w:rPr>
                <w:b w:val="1"/>
                <w:bCs w:val="1"/>
                <w:sz w:val="28"/>
                <w:szCs w:val="28"/>
                <w:rtl w:val="0"/>
              </w:rPr>
              <w:t xml:space="preserve">/api/save_schedule </w:t>
            </w:r>
            <w:r w:rsidDel="00000000" w:rsidR="00000000" w:rsidRPr="00000000">
              <w:rPr>
                <w:sz w:val="28"/>
                <w:szCs w:val="28"/>
                <w:rtl w:val="0"/>
              </w:rPr>
              <w:t xml:space="preserve">маршруты арқылы жүзеге асады. (3.3 - 3.4 Сурет)</w:t>
            </w:r>
          </w:p>
        </w:tc>
      </w:tr>
    </w:tbl>
    <w:p w:rsidR="00000000" w:rsidDel="00000000" w:rsidP="00000000" w:rsidRDefault="00000000" w:rsidRPr="00000000" w14:paraId="0000019F">
      <w:pPr>
        <w:spacing w:before="315" w:lineRule="auto"/>
        <w:ind w:firstLine="142"/>
        <w:rPr>
          <w:sz w:val="28"/>
          <w:szCs w:val="28"/>
        </w:rPr>
      </w:pPr>
      <w:r w:rsidDel="00000000" w:rsidR="00000000" w:rsidRPr="00000000">
        <w:rPr>
          <w:rtl w:val="0"/>
        </w:rPr>
        <w:tab/>
        <w:t xml:space="preserve">                               </w:t>
      </w:r>
      <w:r w:rsidDel="00000000" w:rsidR="00000000" w:rsidRPr="00000000">
        <w:rPr>
          <w:sz w:val="28"/>
          <w:szCs w:val="28"/>
          <w:rtl w:val="0"/>
        </w:rPr>
        <w:t xml:space="preserve">3.1- Кесте.Сабақ кестесін басқару модулі</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left"/>
        <w:rPr>
          <w:sz w:val="28"/>
          <w:szCs w:val="28"/>
        </w:rPr>
      </w:pPr>
      <w:r w:rsidDel="00000000" w:rsidR="00000000" w:rsidRPr="00000000">
        <w:rPr>
          <w:sz w:val="28"/>
          <w:szCs w:val="28"/>
        </w:rPr>
        <w:drawing>
          <wp:inline distB="114300" distT="114300" distL="114300" distR="114300">
            <wp:extent cx="5520372" cy="4400550"/>
            <wp:effectExtent b="0" l="0" r="0" t="0"/>
            <wp:docPr id="46" name="image48.png"/>
            <a:graphic>
              <a:graphicData uri="http://schemas.openxmlformats.org/drawingml/2006/picture">
                <pic:pic>
                  <pic:nvPicPr>
                    <pic:cNvPr id="0" name="image48.png"/>
                    <pic:cNvPicPr preferRelativeResize="0"/>
                  </pic:nvPicPr>
                  <pic:blipFill>
                    <a:blip r:embed="rId22"/>
                    <a:srcRect b="0" l="0" r="0" t="0"/>
                    <a:stretch>
                      <a:fillRect/>
                    </a:stretch>
                  </pic:blipFill>
                  <pic:spPr>
                    <a:xfrm>
                      <a:off x="0" y="0"/>
                      <a:ext cx="5520372"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center"/>
        <w:rPr>
          <w:sz w:val="28"/>
          <w:szCs w:val="28"/>
        </w:rPr>
      </w:pPr>
      <w:r w:rsidDel="00000000" w:rsidR="00000000" w:rsidRPr="00000000">
        <w:rPr>
          <w:sz w:val="28"/>
          <w:szCs w:val="28"/>
          <w:rtl w:val="0"/>
        </w:rPr>
        <w:t xml:space="preserve">3.1 Сурет. Серверлік сұрау (Запрос)</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left"/>
        <w:rPr>
          <w:sz w:val="28"/>
          <w:szCs w:val="28"/>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left"/>
        <w:rPr>
          <w:sz w:val="28"/>
          <w:szCs w:val="28"/>
        </w:rPr>
      </w:pPr>
      <w:r w:rsidDel="00000000" w:rsidR="00000000" w:rsidRPr="00000000">
        <w:rPr>
          <w:sz w:val="28"/>
          <w:szCs w:val="28"/>
        </w:rPr>
        <w:drawing>
          <wp:inline distB="114300" distT="114300" distL="114300" distR="114300">
            <wp:extent cx="5505450" cy="3484899"/>
            <wp:effectExtent b="0" l="0" r="0" t="0"/>
            <wp:docPr id="47"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5505450" cy="3484899"/>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center"/>
        <w:rPr>
          <w:sz w:val="28"/>
          <w:szCs w:val="28"/>
        </w:rPr>
      </w:pPr>
      <w:r w:rsidDel="00000000" w:rsidR="00000000" w:rsidRPr="00000000">
        <w:rPr>
          <w:sz w:val="28"/>
          <w:szCs w:val="28"/>
          <w:rtl w:val="0"/>
        </w:rPr>
        <w:t xml:space="preserve">3.2 Сурет. Деректерді алу\өңдеу коды</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left"/>
        <w:rPr>
          <w:sz w:val="28"/>
          <w:szCs w:val="28"/>
        </w:rPr>
      </w:pPr>
      <w:r w:rsidDel="00000000" w:rsidR="00000000" w:rsidRPr="00000000">
        <w:rPr>
          <w:sz w:val="28"/>
          <w:szCs w:val="28"/>
        </w:rPr>
        <w:drawing>
          <wp:inline distB="114300" distT="114300" distL="114300" distR="114300">
            <wp:extent cx="6124575" cy="4741862"/>
            <wp:effectExtent b="0" l="0" r="0" t="0"/>
            <wp:docPr id="48" name="image42.png"/>
            <a:graphic>
              <a:graphicData uri="http://schemas.openxmlformats.org/drawingml/2006/picture">
                <pic:pic>
                  <pic:nvPicPr>
                    <pic:cNvPr id="0" name="image42.png"/>
                    <pic:cNvPicPr preferRelativeResize="0"/>
                  </pic:nvPicPr>
                  <pic:blipFill>
                    <a:blip r:embed="rId24"/>
                    <a:srcRect b="0" l="0" r="0" t="0"/>
                    <a:stretch>
                      <a:fillRect/>
                    </a:stretch>
                  </pic:blipFill>
                  <pic:spPr>
                    <a:xfrm>
                      <a:off x="0" y="0"/>
                      <a:ext cx="6124575" cy="4741862"/>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center"/>
        <w:rPr>
          <w:sz w:val="28"/>
          <w:szCs w:val="28"/>
        </w:rPr>
      </w:pPr>
      <w:r w:rsidDel="00000000" w:rsidR="00000000" w:rsidRPr="00000000">
        <w:rPr>
          <w:sz w:val="28"/>
          <w:szCs w:val="28"/>
          <w:rtl w:val="0"/>
        </w:rPr>
        <w:t xml:space="preserve">3.3 Сурет. Кесте бетін жүктеу</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center"/>
        <w:rPr>
          <w:sz w:val="28"/>
          <w:szCs w:val="28"/>
        </w:rPr>
      </w:pPr>
      <w:r w:rsidDel="00000000" w:rsidR="00000000" w:rsidRPr="00000000">
        <w:rPr>
          <w:sz w:val="28"/>
          <w:szCs w:val="28"/>
        </w:rPr>
        <w:drawing>
          <wp:inline distB="114300" distT="114300" distL="114300" distR="114300">
            <wp:extent cx="5886450" cy="3505193"/>
            <wp:effectExtent b="0" l="0" r="0" t="0"/>
            <wp:docPr id="49" name="image50.png"/>
            <a:graphic>
              <a:graphicData uri="http://schemas.openxmlformats.org/drawingml/2006/picture">
                <pic:pic>
                  <pic:nvPicPr>
                    <pic:cNvPr id="0" name="image50.png"/>
                    <pic:cNvPicPr preferRelativeResize="0"/>
                  </pic:nvPicPr>
                  <pic:blipFill>
                    <a:blip r:embed="rId25"/>
                    <a:srcRect b="0" l="0" r="0" t="0"/>
                    <a:stretch>
                      <a:fillRect/>
                    </a:stretch>
                  </pic:blipFill>
                  <pic:spPr>
                    <a:xfrm>
                      <a:off x="0" y="0"/>
                      <a:ext cx="5886450" cy="3505193"/>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center"/>
        <w:rPr>
          <w:sz w:val="28"/>
          <w:szCs w:val="28"/>
        </w:rPr>
      </w:pPr>
      <w:r w:rsidDel="00000000" w:rsidR="00000000" w:rsidRPr="00000000">
        <w:rPr>
          <w:sz w:val="28"/>
          <w:szCs w:val="28"/>
          <w:rtl w:val="0"/>
        </w:rPr>
        <w:t xml:space="preserve">3.4 Сурет. Деректерді алу\өңдеу коды</w:t>
      </w:r>
    </w:p>
    <w:p w:rsidR="00000000" w:rsidDel="00000000" w:rsidP="00000000" w:rsidRDefault="00000000" w:rsidRPr="00000000" w14:paraId="000001A9">
      <w:pPr>
        <w:pStyle w:val="Heading2"/>
        <w:spacing w:line="360" w:lineRule="auto"/>
        <w:ind w:left="142" w:firstLine="0"/>
        <w:jc w:val="both"/>
        <w:rPr/>
      </w:pPr>
      <w:bookmarkStart w:colFirst="0" w:colLast="0" w:name="_9w8ax6ub2zvb" w:id="45"/>
      <w:bookmarkEnd w:id="45"/>
      <w:r w:rsidDel="00000000" w:rsidR="00000000" w:rsidRPr="00000000">
        <w:rPr>
          <w:rtl w:val="0"/>
        </w:rPr>
        <w:t xml:space="preserve">3.2 Академиялық календарь модульі</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both"/>
        <w:rPr>
          <w:sz w:val="28"/>
          <w:szCs w:val="28"/>
        </w:rPr>
      </w:pPr>
      <w:r w:rsidDel="00000000" w:rsidR="00000000" w:rsidRPr="00000000">
        <w:rPr>
          <w:sz w:val="28"/>
          <w:szCs w:val="28"/>
          <w:rtl w:val="0"/>
        </w:rPr>
        <w:t xml:space="preserve">Бұл модуль оқу жылының маңызды оқиғаларын (сессия, мерекелер, аралық бақылау кезеңдері) барлық қолданушыларға көрсетеді, бірақ басқару мүмкіндігін тек Әкімшіге береді.</w:t>
      </w:r>
    </w:p>
    <w:p w:rsidR="00000000" w:rsidDel="00000000" w:rsidP="00000000" w:rsidRDefault="00000000" w:rsidRPr="00000000" w14:paraId="000001A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74" w:line="360" w:lineRule="auto"/>
        <w:ind w:left="720" w:right="0" w:hanging="360"/>
        <w:jc w:val="both"/>
        <w:rPr>
          <w:sz w:val="28"/>
          <w:szCs w:val="28"/>
        </w:rPr>
      </w:pPr>
      <w:r w:rsidDel="00000000" w:rsidR="00000000" w:rsidRPr="00000000">
        <w:rPr>
          <w:sz w:val="28"/>
          <w:szCs w:val="28"/>
          <w:rtl w:val="0"/>
        </w:rPr>
        <w:t xml:space="preserve">Көрсету: Календарь </w:t>
      </w:r>
      <w:r w:rsidDel="00000000" w:rsidR="00000000" w:rsidRPr="00000000">
        <w:rPr>
          <w:b w:val="1"/>
          <w:bCs w:val="1"/>
          <w:sz w:val="28"/>
          <w:szCs w:val="28"/>
          <w:rtl w:val="0"/>
        </w:rPr>
        <w:t xml:space="preserve">FullCalendar</w:t>
      </w:r>
      <w:r w:rsidDel="00000000" w:rsidR="00000000" w:rsidRPr="00000000">
        <w:rPr>
          <w:sz w:val="28"/>
          <w:szCs w:val="28"/>
          <w:rtl w:val="0"/>
        </w:rPr>
        <w:t xml:space="preserve"> JavaScript кітапханасы арқылы іске асырылған. Календарь деректері </w:t>
      </w:r>
      <w:r w:rsidDel="00000000" w:rsidR="00000000" w:rsidRPr="00000000">
        <w:rPr>
          <w:b w:val="1"/>
          <w:bCs w:val="1"/>
          <w:sz w:val="28"/>
          <w:szCs w:val="28"/>
          <w:rtl w:val="0"/>
        </w:rPr>
        <w:t xml:space="preserve">auth.js</w:t>
      </w:r>
      <w:r w:rsidDel="00000000" w:rsidR="00000000" w:rsidRPr="00000000">
        <w:rPr>
          <w:sz w:val="28"/>
          <w:szCs w:val="28"/>
          <w:rtl w:val="0"/>
        </w:rPr>
        <w:t xml:space="preserve"> файлындағы </w:t>
      </w:r>
      <w:r w:rsidDel="00000000" w:rsidR="00000000" w:rsidRPr="00000000">
        <w:rPr>
          <w:b w:val="1"/>
          <w:bCs w:val="1"/>
          <w:sz w:val="28"/>
          <w:szCs w:val="28"/>
          <w:rtl w:val="0"/>
        </w:rPr>
        <w:t xml:space="preserve">getAcademicEvents()</w:t>
      </w:r>
      <w:r w:rsidDel="00000000" w:rsidR="00000000" w:rsidRPr="00000000">
        <w:rPr>
          <w:sz w:val="28"/>
          <w:szCs w:val="28"/>
          <w:rtl w:val="0"/>
        </w:rPr>
        <w:t xml:space="preserve"> функциясы арқылы дерекқордан алынып, </w:t>
      </w:r>
      <w:r w:rsidDel="00000000" w:rsidR="00000000" w:rsidRPr="00000000">
        <w:rPr>
          <w:b w:val="1"/>
          <w:bCs w:val="1"/>
          <w:sz w:val="28"/>
          <w:szCs w:val="28"/>
          <w:rtl w:val="0"/>
        </w:rPr>
        <w:t xml:space="preserve">/api/get_academic_events</w:t>
      </w:r>
      <w:r w:rsidDel="00000000" w:rsidR="00000000" w:rsidRPr="00000000">
        <w:rPr>
          <w:sz w:val="28"/>
          <w:szCs w:val="28"/>
          <w:rtl w:val="0"/>
        </w:rPr>
        <w:t xml:space="preserve"> маршруты арқылы жіберіледі.(3.5 - 3.6 Сурет)</w:t>
      </w:r>
      <w:r w:rsidDel="00000000" w:rsidR="00000000" w:rsidRPr="00000000">
        <w:rPr>
          <w:rtl w:val="0"/>
        </w:rPr>
      </w:r>
    </w:p>
    <w:p w:rsidR="00000000" w:rsidDel="00000000" w:rsidP="00000000" w:rsidRDefault="00000000" w:rsidRPr="00000000" w14:paraId="000001A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8"/>
          <w:szCs w:val="28"/>
        </w:rPr>
      </w:pPr>
      <w:r w:rsidDel="00000000" w:rsidR="00000000" w:rsidRPr="00000000">
        <w:rPr>
          <w:sz w:val="28"/>
          <w:szCs w:val="28"/>
          <w:rtl w:val="0"/>
        </w:rPr>
        <w:t xml:space="preserve">Басқару (Тек Әкімші): </w:t>
      </w:r>
      <w:r w:rsidDel="00000000" w:rsidR="00000000" w:rsidRPr="00000000">
        <w:rPr>
          <w:rtl w:val="0"/>
        </w:rPr>
      </w:r>
    </w:p>
    <w:p w:rsidR="00000000" w:rsidDel="00000000" w:rsidP="00000000" w:rsidRDefault="00000000" w:rsidRPr="00000000" w14:paraId="000001A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sz w:val="28"/>
          <w:szCs w:val="28"/>
        </w:rPr>
      </w:pPr>
      <w:r w:rsidDel="00000000" w:rsidR="00000000" w:rsidRPr="00000000">
        <w:rPr>
          <w:sz w:val="28"/>
          <w:szCs w:val="28"/>
          <w:rtl w:val="0"/>
        </w:rPr>
        <w:t xml:space="preserve"> Әкімші жаңа оқиғаларды қосу, барларын өзгерту және жою мүмкіндігіне ие</w:t>
      </w:r>
      <w:r w:rsidDel="00000000" w:rsidR="00000000" w:rsidRPr="00000000">
        <w:rPr>
          <w:rtl w:val="0"/>
        </w:rPr>
      </w:r>
    </w:p>
    <w:p w:rsidR="00000000" w:rsidDel="00000000" w:rsidP="00000000" w:rsidRDefault="00000000" w:rsidRPr="00000000" w14:paraId="000001A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sz w:val="28"/>
          <w:szCs w:val="28"/>
        </w:rPr>
      </w:pPr>
      <w:r w:rsidDel="00000000" w:rsidR="00000000" w:rsidRPr="00000000">
        <w:rPr>
          <w:sz w:val="28"/>
          <w:szCs w:val="28"/>
          <w:rtl w:val="0"/>
        </w:rPr>
        <w:t xml:space="preserve">Жою процесі </w:t>
      </w:r>
      <w:r w:rsidDel="00000000" w:rsidR="00000000" w:rsidRPr="00000000">
        <w:rPr>
          <w:b w:val="1"/>
          <w:bCs w:val="1"/>
          <w:sz w:val="28"/>
          <w:szCs w:val="28"/>
          <w:rtl w:val="0"/>
        </w:rPr>
        <w:t xml:space="preserve">deleteCalendarEvent()</w:t>
      </w:r>
      <w:r w:rsidDel="00000000" w:rsidR="00000000" w:rsidRPr="00000000">
        <w:rPr>
          <w:sz w:val="28"/>
          <w:szCs w:val="28"/>
          <w:rtl w:val="0"/>
        </w:rPr>
        <w:t xml:space="preserve"> функциясы арқылы жүреді, ол </w:t>
      </w:r>
      <w:r w:rsidDel="00000000" w:rsidR="00000000" w:rsidRPr="00000000">
        <w:rPr>
          <w:b w:val="1"/>
          <w:bCs w:val="1"/>
          <w:sz w:val="28"/>
          <w:szCs w:val="28"/>
          <w:rtl w:val="0"/>
        </w:rPr>
        <w:t xml:space="preserve">/api/admin/calendar/delete</w:t>
      </w:r>
      <w:r w:rsidDel="00000000" w:rsidR="00000000" w:rsidRPr="00000000">
        <w:rPr>
          <w:sz w:val="28"/>
          <w:szCs w:val="28"/>
          <w:rtl w:val="0"/>
        </w:rPr>
        <w:t xml:space="preserve"> (сервердегі </w:t>
      </w:r>
      <w:r w:rsidDel="00000000" w:rsidR="00000000" w:rsidRPr="00000000">
        <w:rPr>
          <w:b w:val="1"/>
          <w:bCs w:val="1"/>
          <w:sz w:val="28"/>
          <w:szCs w:val="28"/>
          <w:rtl w:val="0"/>
        </w:rPr>
        <w:t xml:space="preserve">deleteAcademicEvent</w:t>
      </w:r>
      <w:r w:rsidDel="00000000" w:rsidR="00000000" w:rsidRPr="00000000">
        <w:rPr>
          <w:sz w:val="28"/>
          <w:szCs w:val="28"/>
          <w:rtl w:val="0"/>
        </w:rPr>
        <w:t xml:space="preserve"> функциясына сәйкес) маршрутына </w:t>
      </w:r>
      <w:r w:rsidDel="00000000" w:rsidR="00000000" w:rsidRPr="00000000">
        <w:rPr>
          <w:b w:val="1"/>
          <w:bCs w:val="1"/>
          <w:sz w:val="28"/>
          <w:szCs w:val="28"/>
          <w:rtl w:val="0"/>
        </w:rPr>
        <w:t xml:space="preserve">POST</w:t>
      </w:r>
      <w:r w:rsidDel="00000000" w:rsidR="00000000" w:rsidRPr="00000000">
        <w:rPr>
          <w:sz w:val="28"/>
          <w:szCs w:val="28"/>
          <w:rtl w:val="0"/>
        </w:rPr>
        <w:t xml:space="preserve"> сұранысын жібереді. Бұл, жобаның </w:t>
      </w:r>
      <w:r w:rsidDel="00000000" w:rsidR="00000000" w:rsidRPr="00000000">
        <w:rPr>
          <w:b w:val="1"/>
          <w:bCs w:val="1"/>
          <w:sz w:val="28"/>
          <w:szCs w:val="28"/>
          <w:rtl w:val="0"/>
        </w:rPr>
        <w:t xml:space="preserve">рөлдік қауіпсіздік</w:t>
      </w:r>
      <w:r w:rsidDel="00000000" w:rsidR="00000000" w:rsidRPr="00000000">
        <w:rPr>
          <w:sz w:val="28"/>
          <w:szCs w:val="28"/>
          <w:rtl w:val="0"/>
        </w:rPr>
        <w:t xml:space="preserve"> талаптарын сақтай отырып, маңызды деректерді басқару мүмкіндігін қамтамасыз етеді.(3.7- 3.9 Сурет)</w:t>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right="0"/>
        <w:jc w:val="center"/>
        <w:rPr>
          <w:sz w:val="28"/>
          <w:szCs w:val="28"/>
        </w:rPr>
      </w:pPr>
      <w:r w:rsidDel="00000000" w:rsidR="00000000" w:rsidRPr="00000000">
        <w:rPr>
          <w:sz w:val="28"/>
          <w:szCs w:val="28"/>
        </w:rPr>
        <w:drawing>
          <wp:inline distB="114300" distT="114300" distL="114300" distR="114300">
            <wp:extent cx="5558472" cy="3638550"/>
            <wp:effectExtent b="0" l="0" r="0" t="0"/>
            <wp:docPr id="50"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5558472"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right="0"/>
        <w:jc w:val="center"/>
        <w:rPr>
          <w:sz w:val="28"/>
          <w:szCs w:val="28"/>
        </w:rPr>
      </w:pPr>
      <w:r w:rsidDel="00000000" w:rsidR="00000000" w:rsidRPr="00000000">
        <w:rPr>
          <w:sz w:val="28"/>
          <w:szCs w:val="28"/>
          <w:rtl w:val="0"/>
        </w:rPr>
        <w:t xml:space="preserve">3.5 Сурет. Деректерді алу\өңдеу</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right="0"/>
        <w:jc w:val="center"/>
        <w:rPr>
          <w:sz w:val="28"/>
          <w:szCs w:val="28"/>
        </w:rPr>
      </w:pPr>
      <w:r w:rsidDel="00000000" w:rsidR="00000000" w:rsidRPr="00000000">
        <w:rPr>
          <w:sz w:val="28"/>
          <w:szCs w:val="28"/>
        </w:rPr>
        <w:drawing>
          <wp:inline distB="114300" distT="114300" distL="114300" distR="114300">
            <wp:extent cx="5838825" cy="3238500"/>
            <wp:effectExtent b="0" l="0" r="0" t="0"/>
            <wp:docPr id="51" name="image46.png"/>
            <a:graphic>
              <a:graphicData uri="http://schemas.openxmlformats.org/drawingml/2006/picture">
                <pic:pic>
                  <pic:nvPicPr>
                    <pic:cNvPr id="0" name="image46.png"/>
                    <pic:cNvPicPr preferRelativeResize="0"/>
                  </pic:nvPicPr>
                  <pic:blipFill>
                    <a:blip r:embed="rId27"/>
                    <a:srcRect b="0" l="0" r="0" t="0"/>
                    <a:stretch>
                      <a:fillRect/>
                    </a:stretch>
                  </pic:blipFill>
                  <pic:spPr>
                    <a:xfrm>
                      <a:off x="0" y="0"/>
                      <a:ext cx="583882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right="0"/>
        <w:jc w:val="center"/>
        <w:rPr>
          <w:sz w:val="28"/>
          <w:szCs w:val="28"/>
        </w:rPr>
      </w:pPr>
      <w:r w:rsidDel="00000000" w:rsidR="00000000" w:rsidRPr="00000000">
        <w:rPr>
          <w:sz w:val="28"/>
          <w:szCs w:val="28"/>
          <w:rtl w:val="0"/>
        </w:rPr>
        <w:t xml:space="preserve">3.6 Сурет. Сервер сұрауы</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right="0"/>
        <w:jc w:val="center"/>
        <w:rPr>
          <w:sz w:val="28"/>
          <w:szCs w:val="28"/>
        </w:rPr>
      </w:pPr>
      <w:r w:rsidDel="00000000" w:rsidR="00000000" w:rsidRPr="00000000">
        <w:rPr>
          <w:sz w:val="28"/>
          <w:szCs w:val="28"/>
        </w:rPr>
        <w:drawing>
          <wp:inline distB="114300" distT="114300" distL="114300" distR="114300">
            <wp:extent cx="5895975" cy="3819525"/>
            <wp:effectExtent b="0" l="0" r="0" t="0"/>
            <wp:docPr id="52" name="image49.png"/>
            <a:graphic>
              <a:graphicData uri="http://schemas.openxmlformats.org/drawingml/2006/picture">
                <pic:pic>
                  <pic:nvPicPr>
                    <pic:cNvPr id="0" name="image49.png"/>
                    <pic:cNvPicPr preferRelativeResize="0"/>
                  </pic:nvPicPr>
                  <pic:blipFill>
                    <a:blip r:embed="rId28"/>
                    <a:srcRect b="0" l="0" r="0" t="0"/>
                    <a:stretch>
                      <a:fillRect/>
                    </a:stretch>
                  </pic:blipFill>
                  <pic:spPr>
                    <a:xfrm>
                      <a:off x="0" y="0"/>
                      <a:ext cx="5895975"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right="0"/>
        <w:jc w:val="center"/>
        <w:rPr>
          <w:sz w:val="28"/>
          <w:szCs w:val="28"/>
        </w:rPr>
      </w:pPr>
      <w:r w:rsidDel="00000000" w:rsidR="00000000" w:rsidRPr="00000000">
        <w:rPr>
          <w:sz w:val="28"/>
          <w:szCs w:val="28"/>
          <w:rtl w:val="0"/>
        </w:rPr>
        <w:t xml:space="preserve">3.7 Сурет. Деректерді сақтау коды.</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right="0"/>
        <w:jc w:val="center"/>
        <w:rPr>
          <w:sz w:val="28"/>
          <w:szCs w:val="28"/>
        </w:rPr>
      </w:pPr>
      <w:r w:rsidDel="00000000" w:rsidR="00000000" w:rsidRPr="00000000">
        <w:rPr>
          <w:sz w:val="28"/>
          <w:szCs w:val="28"/>
        </w:rPr>
        <w:drawing>
          <wp:inline distB="114300" distT="114300" distL="114300" distR="114300">
            <wp:extent cx="4371975" cy="1171575"/>
            <wp:effectExtent b="0" l="0" r="0" t="0"/>
            <wp:docPr id="53" name="image53.png"/>
            <a:graphic>
              <a:graphicData uri="http://schemas.openxmlformats.org/drawingml/2006/picture">
                <pic:pic>
                  <pic:nvPicPr>
                    <pic:cNvPr id="0" name="image53.png"/>
                    <pic:cNvPicPr preferRelativeResize="0"/>
                  </pic:nvPicPr>
                  <pic:blipFill>
                    <a:blip r:embed="rId29"/>
                    <a:srcRect b="0" l="0" r="0" t="0"/>
                    <a:stretch>
                      <a:fillRect/>
                    </a:stretch>
                  </pic:blipFill>
                  <pic:spPr>
                    <a:xfrm>
                      <a:off x="0" y="0"/>
                      <a:ext cx="4371975"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right="0"/>
        <w:jc w:val="center"/>
        <w:rPr>
          <w:sz w:val="28"/>
          <w:szCs w:val="28"/>
        </w:rPr>
      </w:pPr>
      <w:r w:rsidDel="00000000" w:rsidR="00000000" w:rsidRPr="00000000">
        <w:rPr>
          <w:sz w:val="28"/>
          <w:szCs w:val="28"/>
          <w:rtl w:val="0"/>
        </w:rPr>
        <w:t xml:space="preserve">3.8 Сурет. Деректерді жою коды</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right="0"/>
        <w:jc w:val="center"/>
        <w:rPr>
          <w:sz w:val="28"/>
          <w:szCs w:val="28"/>
        </w:rPr>
      </w:pPr>
      <w:r w:rsidDel="00000000" w:rsidR="00000000" w:rsidRPr="00000000">
        <w:rPr>
          <w:sz w:val="28"/>
          <w:szCs w:val="28"/>
        </w:rPr>
        <w:drawing>
          <wp:inline distB="114300" distT="114300" distL="114300" distR="114300">
            <wp:extent cx="6286500" cy="3448050"/>
            <wp:effectExtent b="0" l="0" r="0" t="0"/>
            <wp:docPr id="28"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6286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right="0"/>
        <w:jc w:val="center"/>
        <w:rPr>
          <w:sz w:val="28"/>
          <w:szCs w:val="28"/>
        </w:rPr>
      </w:pPr>
      <w:r w:rsidDel="00000000" w:rsidR="00000000" w:rsidRPr="00000000">
        <w:rPr>
          <w:sz w:val="28"/>
          <w:szCs w:val="28"/>
          <w:rtl w:val="0"/>
        </w:rPr>
        <w:t xml:space="preserve">3.9 Сурет. Сервер сұрауы, студент үшін</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right="0"/>
        <w:jc w:val="both"/>
        <w:rPr>
          <w:sz w:val="28"/>
          <w:szCs w:val="28"/>
        </w:rPr>
      </w:pPr>
      <w:r w:rsidDel="00000000" w:rsidR="00000000" w:rsidRPr="00000000">
        <w:rPr>
          <w:rtl w:val="0"/>
        </w:rPr>
      </w:r>
    </w:p>
    <w:p w:rsidR="00000000" w:rsidDel="00000000" w:rsidP="00000000" w:rsidRDefault="00000000" w:rsidRPr="00000000" w14:paraId="000001BA">
      <w:pPr>
        <w:pStyle w:val="Heading2"/>
        <w:spacing w:line="360" w:lineRule="auto"/>
        <w:ind w:firstLine="142"/>
        <w:jc w:val="both"/>
        <w:rPr/>
      </w:pPr>
      <w:bookmarkStart w:colFirst="0" w:colLast="0" w:name="_2k1npei8q5j1" w:id="46"/>
      <w:bookmarkEnd w:id="46"/>
      <w:r w:rsidDel="00000000" w:rsidR="00000000" w:rsidRPr="00000000">
        <w:rPr>
          <w:rtl w:val="0"/>
        </w:rPr>
        <w:t xml:space="preserve">3.3 Бағалау Және Нәтижелер Модулі</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right="0"/>
        <w:jc w:val="both"/>
        <w:rPr>
          <w:sz w:val="28"/>
          <w:szCs w:val="28"/>
        </w:rPr>
      </w:pPr>
      <w:r w:rsidDel="00000000" w:rsidR="00000000" w:rsidRPr="00000000">
        <w:rPr>
          <w:sz w:val="28"/>
          <w:szCs w:val="28"/>
          <w:rtl w:val="0"/>
        </w:rPr>
        <w:t xml:space="preserve">Бұл модуль оқу процесінің нәтижелерін бақылаудың орталық құралы болып табылады</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right="0"/>
        <w:jc w:val="both"/>
        <w:rPr>
          <w:b w:val="1"/>
          <w:bCs w:val="1"/>
          <w:sz w:val="28"/>
          <w:szCs w:val="28"/>
        </w:rPr>
      </w:pPr>
      <w:r w:rsidDel="00000000" w:rsidR="00000000" w:rsidRPr="00000000">
        <w:rPr>
          <w:b w:val="1"/>
          <w:bCs w:val="1"/>
          <w:sz w:val="28"/>
          <w:szCs w:val="28"/>
          <w:rtl w:val="0"/>
        </w:rPr>
        <w:t xml:space="preserve">3.3.1 Студенттік Нәтижелерді Көрсету</w:t>
      </w:r>
    </w:p>
    <w:p w:rsidR="00000000" w:rsidDel="00000000" w:rsidP="00000000" w:rsidRDefault="00000000" w:rsidRPr="00000000" w14:paraId="000001B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74" w:line="360" w:lineRule="auto"/>
        <w:ind w:left="720" w:right="0" w:hanging="360"/>
        <w:jc w:val="both"/>
        <w:rPr>
          <w:sz w:val="28"/>
          <w:szCs w:val="28"/>
        </w:rPr>
      </w:pPr>
      <w:r w:rsidDel="00000000" w:rsidR="00000000" w:rsidRPr="00000000">
        <w:rPr>
          <w:sz w:val="28"/>
          <w:szCs w:val="28"/>
          <w:rtl w:val="0"/>
        </w:rPr>
        <w:t xml:space="preserve">Шолу (Summary): Студенттер </w:t>
      </w:r>
      <w:r w:rsidDel="00000000" w:rsidR="00000000" w:rsidRPr="00000000">
        <w:rPr>
          <w:b w:val="1"/>
          <w:bCs w:val="1"/>
          <w:sz w:val="28"/>
          <w:szCs w:val="28"/>
          <w:rtl w:val="0"/>
        </w:rPr>
        <w:t xml:space="preserve">renderSummaryTab()</w:t>
      </w:r>
      <w:r w:rsidDel="00000000" w:rsidR="00000000" w:rsidRPr="00000000">
        <w:rPr>
          <w:sz w:val="28"/>
          <w:szCs w:val="28"/>
          <w:rtl w:val="0"/>
        </w:rPr>
        <w:t xml:space="preserve"> функциясы арқылы курстың жалпы нәтижесін, жинаған баллдарды </w:t>
      </w:r>
      <w:r w:rsidDel="00000000" w:rsidR="00000000" w:rsidRPr="00000000">
        <w:rPr>
          <w:b w:val="1"/>
          <w:bCs w:val="1"/>
          <w:sz w:val="28"/>
          <w:szCs w:val="28"/>
          <w:rtl w:val="0"/>
        </w:rPr>
        <w:t xml:space="preserve">(totalEarnedWeight)</w:t>
      </w:r>
      <w:r w:rsidDel="00000000" w:rsidR="00000000" w:rsidRPr="00000000">
        <w:rPr>
          <w:sz w:val="28"/>
          <w:szCs w:val="28"/>
          <w:rtl w:val="0"/>
        </w:rPr>
        <w:t xml:space="preserve"> және қорытынды буквалық бағаны</w:t>
      </w:r>
      <w:r w:rsidDel="00000000" w:rsidR="00000000" w:rsidRPr="00000000">
        <w:rPr>
          <w:b w:val="1"/>
          <w:bCs w:val="1"/>
          <w:sz w:val="28"/>
          <w:szCs w:val="28"/>
          <w:rtl w:val="0"/>
        </w:rPr>
        <w:t xml:space="preserve"> (letterGrade)</w:t>
      </w:r>
      <w:r w:rsidDel="00000000" w:rsidR="00000000" w:rsidRPr="00000000">
        <w:rPr>
          <w:sz w:val="28"/>
          <w:szCs w:val="28"/>
          <w:rtl w:val="0"/>
        </w:rPr>
        <w:t xml:space="preserve"> көре алады.</w:t>
      </w:r>
      <w:r w:rsidDel="00000000" w:rsidR="00000000" w:rsidRPr="00000000">
        <w:rPr>
          <w:rtl w:val="0"/>
        </w:rPr>
      </w:r>
    </w:p>
    <w:p w:rsidR="00000000" w:rsidDel="00000000" w:rsidP="00000000" w:rsidRDefault="00000000" w:rsidRPr="00000000" w14:paraId="000001B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8"/>
          <w:szCs w:val="28"/>
        </w:rPr>
      </w:pPr>
      <w:r w:rsidDel="00000000" w:rsidR="00000000" w:rsidRPr="00000000">
        <w:rPr>
          <w:sz w:val="28"/>
          <w:szCs w:val="28"/>
          <w:rtl w:val="0"/>
        </w:rPr>
        <w:t xml:space="preserve">Толық Детальдар: </w:t>
      </w:r>
      <w:r w:rsidDel="00000000" w:rsidR="00000000" w:rsidRPr="00000000">
        <w:rPr>
          <w:b w:val="1"/>
          <w:bCs w:val="1"/>
          <w:sz w:val="28"/>
          <w:szCs w:val="28"/>
          <w:rtl w:val="0"/>
        </w:rPr>
        <w:t xml:space="preserve">renderDetailsTab()</w:t>
      </w:r>
      <w:r w:rsidDel="00000000" w:rsidR="00000000" w:rsidRPr="00000000">
        <w:rPr>
          <w:sz w:val="28"/>
          <w:szCs w:val="28"/>
          <w:rtl w:val="0"/>
        </w:rPr>
        <w:t xml:space="preserve"> функциясы жеке бағалау элементтерінің (салмағы, максималды балл, алынған балл) кестесін көрсетеді.</w:t>
      </w:r>
    </w:p>
    <w:p w:rsidR="00000000" w:rsidDel="00000000" w:rsidP="00000000" w:rsidRDefault="00000000" w:rsidRPr="00000000" w14:paraId="000001B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8"/>
          <w:szCs w:val="28"/>
        </w:rPr>
      </w:pPr>
      <w:r w:rsidDel="00000000" w:rsidR="00000000" w:rsidRPr="00000000">
        <w:rPr>
          <w:sz w:val="28"/>
          <w:szCs w:val="28"/>
          <w:rtl w:val="0"/>
        </w:rPr>
        <w:t xml:space="preserve">Іске Асыру Негізі: </w:t>
      </w:r>
      <w:r w:rsidDel="00000000" w:rsidR="00000000" w:rsidRPr="00000000">
        <w:rPr>
          <w:b w:val="1"/>
          <w:bCs w:val="1"/>
          <w:sz w:val="28"/>
          <w:szCs w:val="28"/>
          <w:rtl w:val="0"/>
        </w:rPr>
        <w:t xml:space="preserve">getStudentAssessmentDetails</w:t>
      </w:r>
      <w:r w:rsidDel="00000000" w:rsidR="00000000" w:rsidRPr="00000000">
        <w:rPr>
          <w:sz w:val="28"/>
          <w:szCs w:val="28"/>
          <w:rtl w:val="0"/>
        </w:rPr>
        <w:t xml:space="preserve"> және </w:t>
      </w:r>
      <w:r w:rsidDel="00000000" w:rsidR="00000000" w:rsidRPr="00000000">
        <w:rPr>
          <w:b w:val="1"/>
          <w:bCs w:val="1"/>
          <w:sz w:val="28"/>
          <w:szCs w:val="28"/>
          <w:rtl w:val="0"/>
        </w:rPr>
        <w:t xml:space="preserve">getStudentResultsOverview</w:t>
      </w:r>
      <w:r w:rsidDel="00000000" w:rsidR="00000000" w:rsidRPr="00000000">
        <w:rPr>
          <w:sz w:val="28"/>
          <w:szCs w:val="28"/>
          <w:rtl w:val="0"/>
        </w:rPr>
        <w:t xml:space="preserve"> функциялары дерекқордан алынған деректерді клиенттік жақта өңдеп, студентке арналған пайыздық және әріптік бағаны есептейді.(3.10 - 3.12 Сурет)</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0" w:right="0" w:firstLine="0"/>
        <w:jc w:val="center"/>
        <w:rPr>
          <w:sz w:val="28"/>
          <w:szCs w:val="28"/>
        </w:rPr>
      </w:pPr>
      <w:r w:rsidDel="00000000" w:rsidR="00000000" w:rsidRPr="00000000">
        <w:rPr>
          <w:sz w:val="28"/>
          <w:szCs w:val="28"/>
        </w:rPr>
        <w:drawing>
          <wp:inline distB="114300" distT="114300" distL="114300" distR="114300">
            <wp:extent cx="6034722" cy="3204520"/>
            <wp:effectExtent b="0" l="0" r="0" t="0"/>
            <wp:docPr id="29"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6034722" cy="320452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0" w:right="0" w:firstLine="0"/>
        <w:jc w:val="center"/>
        <w:rPr>
          <w:sz w:val="28"/>
          <w:szCs w:val="28"/>
        </w:rPr>
      </w:pPr>
      <w:r w:rsidDel="00000000" w:rsidR="00000000" w:rsidRPr="00000000">
        <w:rPr>
          <w:sz w:val="28"/>
          <w:szCs w:val="28"/>
          <w:rtl w:val="0"/>
        </w:rPr>
        <w:t xml:space="preserve">3.10 Сурет. Нәтижелермен жұмыс жасау функциялары</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0" w:right="0" w:firstLine="0"/>
        <w:jc w:val="center"/>
        <w:rPr>
          <w:sz w:val="28"/>
          <w:szCs w:val="28"/>
        </w:rPr>
      </w:pPr>
      <w:r w:rsidDel="00000000" w:rsidR="00000000" w:rsidRPr="00000000">
        <w:rPr>
          <w:sz w:val="28"/>
          <w:szCs w:val="28"/>
        </w:rPr>
        <w:drawing>
          <wp:inline distB="114300" distT="114300" distL="114300" distR="114300">
            <wp:extent cx="5694518" cy="3483054"/>
            <wp:effectExtent b="0" l="0" r="0" t="0"/>
            <wp:docPr id="30"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694518" cy="3483054"/>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0" w:right="0" w:firstLine="0"/>
        <w:jc w:val="center"/>
        <w:rPr>
          <w:sz w:val="28"/>
          <w:szCs w:val="28"/>
        </w:rPr>
      </w:pPr>
      <w:r w:rsidDel="00000000" w:rsidR="00000000" w:rsidRPr="00000000">
        <w:rPr>
          <w:sz w:val="28"/>
          <w:szCs w:val="28"/>
          <w:rtl w:val="0"/>
        </w:rPr>
        <w:t xml:space="preserve">3.11 Сурет. Сервер сұрауы, студент бағалары</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right="0"/>
        <w:jc w:val="center"/>
        <w:rPr>
          <w:sz w:val="28"/>
          <w:szCs w:val="28"/>
        </w:rPr>
      </w:pP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5314950" cy="5857875"/>
            <wp:effectExtent b="0" l="0" r="0" t="0"/>
            <wp:docPr id="31" name="image41.png"/>
            <a:graphic>
              <a:graphicData uri="http://schemas.openxmlformats.org/drawingml/2006/picture">
                <pic:pic>
                  <pic:nvPicPr>
                    <pic:cNvPr id="0" name="image41.png"/>
                    <pic:cNvPicPr preferRelativeResize="0"/>
                  </pic:nvPicPr>
                  <pic:blipFill>
                    <a:blip r:embed="rId33"/>
                    <a:srcRect b="0" l="0" r="0" t="0"/>
                    <a:stretch>
                      <a:fillRect/>
                    </a:stretch>
                  </pic:blipFill>
                  <pic:spPr>
                    <a:xfrm>
                      <a:off x="0" y="0"/>
                      <a:ext cx="5314950" cy="5857875"/>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right="0"/>
        <w:jc w:val="center"/>
        <w:rPr>
          <w:sz w:val="28"/>
          <w:szCs w:val="28"/>
        </w:rPr>
      </w:pPr>
      <w:r w:rsidDel="00000000" w:rsidR="00000000" w:rsidRPr="00000000">
        <w:rPr>
          <w:sz w:val="28"/>
          <w:szCs w:val="28"/>
          <w:rtl w:val="0"/>
        </w:rPr>
        <w:t xml:space="preserve">3.12 Сурет. Деректерді алу\өңдеу коды</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left"/>
        <w:rPr>
          <w:sz w:val="28"/>
          <w:szCs w:val="28"/>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left"/>
        <w:rPr>
          <w:b w:val="1"/>
          <w:bCs w:val="1"/>
          <w:sz w:val="28"/>
          <w:szCs w:val="28"/>
        </w:rPr>
      </w:pPr>
      <w:r w:rsidDel="00000000" w:rsidR="00000000" w:rsidRPr="00000000">
        <w:rPr>
          <w:b w:val="1"/>
          <w:bCs w:val="1"/>
          <w:sz w:val="28"/>
          <w:szCs w:val="28"/>
          <w:rtl w:val="0"/>
        </w:rPr>
        <w:t xml:space="preserve">3.3.2. Оқытушының Баға Қою Функционалы</w:t>
      </w:r>
    </w:p>
    <w:p w:rsidR="00000000" w:rsidDel="00000000" w:rsidP="00000000" w:rsidRDefault="00000000" w:rsidRPr="00000000" w14:paraId="000001C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74" w:line="360" w:lineRule="auto"/>
        <w:ind w:left="720" w:right="0" w:hanging="360"/>
        <w:jc w:val="left"/>
        <w:rPr>
          <w:sz w:val="28"/>
          <w:szCs w:val="28"/>
        </w:rPr>
      </w:pPr>
      <w:r w:rsidDel="00000000" w:rsidR="00000000" w:rsidRPr="00000000">
        <w:rPr>
          <w:sz w:val="28"/>
          <w:szCs w:val="28"/>
          <w:rtl w:val="0"/>
        </w:rPr>
        <w:t xml:space="preserve">Деректерді Жүктеу: Оқытушы курсты және топты таңдағаннан кейін, </w:t>
      </w:r>
      <w:r w:rsidDel="00000000" w:rsidR="00000000" w:rsidRPr="00000000">
        <w:rPr>
          <w:b w:val="1"/>
          <w:bCs w:val="1"/>
          <w:sz w:val="28"/>
          <w:szCs w:val="28"/>
          <w:rtl w:val="0"/>
        </w:rPr>
        <w:t xml:space="preserve">/api/get_assessments</w:t>
      </w:r>
      <w:r w:rsidDel="00000000" w:rsidR="00000000" w:rsidRPr="00000000">
        <w:rPr>
          <w:sz w:val="28"/>
          <w:szCs w:val="28"/>
          <w:rtl w:val="0"/>
        </w:rPr>
        <w:t xml:space="preserve"> маршруты арқылы </w:t>
      </w:r>
      <w:r w:rsidDel="00000000" w:rsidR="00000000" w:rsidRPr="00000000">
        <w:rPr>
          <w:b w:val="1"/>
          <w:bCs w:val="1"/>
          <w:sz w:val="28"/>
          <w:szCs w:val="28"/>
          <w:rtl w:val="0"/>
        </w:rPr>
        <w:t xml:space="preserve">getAssessmentTableData</w:t>
      </w:r>
      <w:r w:rsidDel="00000000" w:rsidR="00000000" w:rsidRPr="00000000">
        <w:rPr>
          <w:sz w:val="28"/>
          <w:szCs w:val="28"/>
          <w:rtl w:val="0"/>
        </w:rPr>
        <w:t xml:space="preserve"> функциясы арқылы бағалау кестесінің құрылымы мен студенттер тізімі жүктеледі.</w:t>
      </w:r>
    </w:p>
    <w:p w:rsidR="00000000" w:rsidDel="00000000" w:rsidP="00000000" w:rsidRDefault="00000000" w:rsidRPr="00000000" w14:paraId="000001C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sz w:val="28"/>
          <w:szCs w:val="28"/>
        </w:rPr>
      </w:pPr>
      <w:r w:rsidDel="00000000" w:rsidR="00000000" w:rsidRPr="00000000">
        <w:rPr>
          <w:sz w:val="28"/>
          <w:szCs w:val="28"/>
          <w:rtl w:val="0"/>
        </w:rPr>
        <w:t xml:space="preserve">Деректерді Сақтау: Оқытушы енгізген бағалар </w:t>
      </w:r>
      <w:r w:rsidDel="00000000" w:rsidR="00000000" w:rsidRPr="00000000">
        <w:rPr>
          <w:b w:val="1"/>
          <w:bCs w:val="1"/>
          <w:sz w:val="28"/>
          <w:szCs w:val="28"/>
          <w:rtl w:val="0"/>
        </w:rPr>
        <w:t xml:space="preserve">/api/save_assessments</w:t>
      </w:r>
      <w:r w:rsidDel="00000000" w:rsidR="00000000" w:rsidRPr="00000000">
        <w:rPr>
          <w:sz w:val="28"/>
          <w:szCs w:val="28"/>
          <w:rtl w:val="0"/>
        </w:rPr>
        <w:t xml:space="preserve"> маршруты арқылы </w:t>
      </w:r>
      <w:r w:rsidDel="00000000" w:rsidR="00000000" w:rsidRPr="00000000">
        <w:rPr>
          <w:b w:val="1"/>
          <w:bCs w:val="1"/>
          <w:sz w:val="28"/>
          <w:szCs w:val="28"/>
          <w:rtl w:val="0"/>
        </w:rPr>
        <w:t xml:space="preserve">saveAssessments</w:t>
      </w:r>
      <w:r w:rsidDel="00000000" w:rsidR="00000000" w:rsidRPr="00000000">
        <w:rPr>
          <w:sz w:val="28"/>
          <w:szCs w:val="28"/>
          <w:rtl w:val="0"/>
        </w:rPr>
        <w:t xml:space="preserve"> функциясына жіберіледі. Бұл функция деректерді мұқият тексеріп, оларды дерекқорға жазады(3.13 - 3.15 Сурет)</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left"/>
        <w:rPr>
          <w:sz w:val="28"/>
          <w:szCs w:val="28"/>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center"/>
        <w:rPr>
          <w:sz w:val="28"/>
          <w:szCs w:val="28"/>
        </w:rPr>
      </w:pPr>
      <w:r w:rsidDel="00000000" w:rsidR="00000000" w:rsidRPr="00000000">
        <w:rPr>
          <w:sz w:val="28"/>
          <w:szCs w:val="28"/>
        </w:rPr>
        <w:drawing>
          <wp:inline distB="114300" distT="114300" distL="114300" distR="114300">
            <wp:extent cx="5065868" cy="4362522"/>
            <wp:effectExtent b="0" l="0" r="0" t="0"/>
            <wp:docPr id="32" name="image35.png"/>
            <a:graphic>
              <a:graphicData uri="http://schemas.openxmlformats.org/drawingml/2006/picture">
                <pic:pic>
                  <pic:nvPicPr>
                    <pic:cNvPr id="0" name="image35.png"/>
                    <pic:cNvPicPr preferRelativeResize="0"/>
                  </pic:nvPicPr>
                  <pic:blipFill>
                    <a:blip r:embed="rId34"/>
                    <a:srcRect b="0" l="0" r="0" t="0"/>
                    <a:stretch>
                      <a:fillRect/>
                    </a:stretch>
                  </pic:blipFill>
                  <pic:spPr>
                    <a:xfrm>
                      <a:off x="0" y="0"/>
                      <a:ext cx="5065868" cy="4362522"/>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center"/>
        <w:rPr>
          <w:sz w:val="28"/>
          <w:szCs w:val="28"/>
        </w:rPr>
      </w:pPr>
      <w:r w:rsidDel="00000000" w:rsidR="00000000" w:rsidRPr="00000000">
        <w:rPr>
          <w:sz w:val="28"/>
          <w:szCs w:val="28"/>
          <w:rtl w:val="0"/>
        </w:rPr>
        <w:t xml:space="preserve">3.13 Сурет. Деректерді алу\өңдеу</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center"/>
        <w:rPr>
          <w:sz w:val="28"/>
          <w:szCs w:val="28"/>
        </w:rPr>
      </w:pPr>
      <w:r w:rsidDel="00000000" w:rsidR="00000000" w:rsidRPr="00000000">
        <w:rPr>
          <w:sz w:val="28"/>
          <w:szCs w:val="28"/>
        </w:rPr>
        <w:drawing>
          <wp:inline distB="114300" distT="114300" distL="114300" distR="114300">
            <wp:extent cx="5151593" cy="3351996"/>
            <wp:effectExtent b="0" l="0" r="0" t="0"/>
            <wp:docPr id="33"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5151593" cy="3351996"/>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center"/>
        <w:rPr>
          <w:sz w:val="28"/>
          <w:szCs w:val="28"/>
        </w:rPr>
      </w:pPr>
      <w:r w:rsidDel="00000000" w:rsidR="00000000" w:rsidRPr="00000000">
        <w:rPr>
          <w:sz w:val="28"/>
          <w:szCs w:val="28"/>
          <w:rtl w:val="0"/>
        </w:rPr>
        <w:t xml:space="preserve">3.14 Сурет. Деректерді сақтау функциясы</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center"/>
        <w:rPr>
          <w:sz w:val="28"/>
          <w:szCs w:val="28"/>
        </w:rPr>
      </w:pPr>
      <w:r w:rsidDel="00000000" w:rsidR="00000000" w:rsidRPr="00000000">
        <w:rPr>
          <w:sz w:val="28"/>
          <w:szCs w:val="28"/>
        </w:rPr>
        <w:drawing>
          <wp:inline distB="114300" distT="114300" distL="114300" distR="114300">
            <wp:extent cx="6038850" cy="4810125"/>
            <wp:effectExtent b="0" l="0" r="0" t="0"/>
            <wp:docPr id="34"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6038850" cy="4810125"/>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center"/>
        <w:rPr>
          <w:sz w:val="28"/>
          <w:szCs w:val="28"/>
        </w:rPr>
      </w:pPr>
      <w:r w:rsidDel="00000000" w:rsidR="00000000" w:rsidRPr="00000000">
        <w:rPr>
          <w:sz w:val="28"/>
          <w:szCs w:val="28"/>
          <w:rtl w:val="0"/>
        </w:rPr>
        <w:t xml:space="preserve">3.15 Сурет. Деректерді сақтау бойынша сұраныс</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both"/>
        <w:rPr>
          <w:sz w:val="28"/>
          <w:szCs w:val="28"/>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both"/>
        <w:rPr>
          <w:sz w:val="28"/>
          <w:szCs w:val="28"/>
        </w:rPr>
      </w:pPr>
      <w:r w:rsidDel="00000000" w:rsidR="00000000" w:rsidRPr="00000000">
        <w:rPr>
          <w:sz w:val="28"/>
          <w:szCs w:val="28"/>
          <w:rtl w:val="0"/>
        </w:rPr>
        <w:t xml:space="preserve">Төменде негізгі сайттың толық суреттері көрсетілген. (3.16 - 3.28 Суреттер).</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left"/>
        <w:rPr>
          <w:sz w:val="28"/>
          <w:szCs w:val="28"/>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left"/>
        <w:rPr>
          <w:sz w:val="28"/>
          <w:szCs w:val="28"/>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left"/>
        <w:rPr>
          <w:sz w:val="28"/>
          <w:szCs w:val="28"/>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left"/>
        <w:rPr>
          <w:sz w:val="28"/>
          <w:szCs w:val="28"/>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left"/>
        <w:rPr>
          <w:sz w:val="28"/>
          <w:szCs w:val="28"/>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left"/>
        <w:rPr>
          <w:sz w:val="28"/>
          <w:szCs w:val="28"/>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left"/>
        <w:rPr>
          <w:sz w:val="28"/>
          <w:szCs w:val="28"/>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left"/>
        <w:rPr>
          <w:sz w:val="28"/>
          <w:szCs w:val="28"/>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42" w:right="0" w:firstLine="0"/>
        <w:jc w:val="left"/>
        <w:rPr>
          <w:sz w:val="28"/>
          <w:szCs w:val="28"/>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360" w:lineRule="auto"/>
        <w:ind w:left="142" w:right="445" w:firstLine="0"/>
        <w:jc w:val="center"/>
        <w:rPr>
          <w:sz w:val="28"/>
          <w:szCs w:val="28"/>
        </w:rPr>
      </w:pPr>
      <w:r w:rsidDel="00000000" w:rsidR="00000000" w:rsidRPr="00000000">
        <w:rPr>
          <w:sz w:val="28"/>
          <w:szCs w:val="28"/>
        </w:rPr>
        <w:drawing>
          <wp:inline distB="114300" distT="114300" distL="114300" distR="114300">
            <wp:extent cx="6300160" cy="2959100"/>
            <wp:effectExtent b="0" l="0" r="0" t="0"/>
            <wp:docPr id="35" name="image51.png"/>
            <a:graphic>
              <a:graphicData uri="http://schemas.openxmlformats.org/drawingml/2006/picture">
                <pic:pic>
                  <pic:nvPicPr>
                    <pic:cNvPr id="0" name="image51.png"/>
                    <pic:cNvPicPr preferRelativeResize="0"/>
                  </pic:nvPicPr>
                  <pic:blipFill>
                    <a:blip r:embed="rId37"/>
                    <a:srcRect b="0" l="0" r="0" t="0"/>
                    <a:stretch>
                      <a:fillRect/>
                    </a:stretch>
                  </pic:blipFill>
                  <pic:spPr>
                    <a:xfrm>
                      <a:off x="0" y="0"/>
                      <a:ext cx="630016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360" w:lineRule="auto"/>
        <w:ind w:left="142" w:right="445" w:firstLine="0"/>
        <w:jc w:val="center"/>
        <w:rPr>
          <w:sz w:val="28"/>
          <w:szCs w:val="28"/>
        </w:rPr>
      </w:pPr>
      <w:r w:rsidDel="00000000" w:rsidR="00000000" w:rsidRPr="00000000">
        <w:rPr>
          <w:sz w:val="28"/>
          <w:szCs w:val="28"/>
          <w:rtl w:val="0"/>
        </w:rPr>
        <w:t xml:space="preserve">3.16 Кіру бөлімі</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360" w:lineRule="auto"/>
        <w:ind w:left="142" w:right="445" w:firstLine="0"/>
        <w:jc w:val="center"/>
        <w:rPr>
          <w:sz w:val="28"/>
          <w:szCs w:val="28"/>
        </w:rPr>
      </w:pPr>
      <w:r w:rsidDel="00000000" w:rsidR="00000000" w:rsidRPr="00000000">
        <w:rPr>
          <w:sz w:val="28"/>
          <w:szCs w:val="28"/>
        </w:rPr>
        <w:drawing>
          <wp:inline distB="114300" distT="114300" distL="114300" distR="114300">
            <wp:extent cx="6300160" cy="2959100"/>
            <wp:effectExtent b="0" l="0" r="0" t="0"/>
            <wp:docPr id="36" name="image52.png"/>
            <a:graphic>
              <a:graphicData uri="http://schemas.openxmlformats.org/drawingml/2006/picture">
                <pic:pic>
                  <pic:nvPicPr>
                    <pic:cNvPr id="0" name="image52.png"/>
                    <pic:cNvPicPr preferRelativeResize="0"/>
                  </pic:nvPicPr>
                  <pic:blipFill>
                    <a:blip r:embed="rId38"/>
                    <a:srcRect b="0" l="0" r="0" t="0"/>
                    <a:stretch>
                      <a:fillRect/>
                    </a:stretch>
                  </pic:blipFill>
                  <pic:spPr>
                    <a:xfrm>
                      <a:off x="0" y="0"/>
                      <a:ext cx="630016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360" w:lineRule="auto"/>
        <w:ind w:left="142" w:right="445" w:firstLine="0"/>
        <w:jc w:val="center"/>
        <w:rPr>
          <w:sz w:val="28"/>
          <w:szCs w:val="28"/>
        </w:rPr>
      </w:pPr>
      <w:r w:rsidDel="00000000" w:rsidR="00000000" w:rsidRPr="00000000">
        <w:rPr>
          <w:sz w:val="28"/>
          <w:szCs w:val="28"/>
          <w:rtl w:val="0"/>
        </w:rPr>
        <w:t xml:space="preserve">3.17 Тіркелу бөлімі</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360" w:lineRule="auto"/>
        <w:ind w:left="142" w:right="445" w:firstLine="0"/>
        <w:jc w:val="center"/>
        <w:rPr>
          <w:sz w:val="28"/>
          <w:szCs w:val="28"/>
        </w:rPr>
      </w:pPr>
      <w:r w:rsidDel="00000000" w:rsidR="00000000" w:rsidRPr="00000000">
        <w:rPr>
          <w:sz w:val="28"/>
          <w:szCs w:val="28"/>
        </w:rPr>
        <w:drawing>
          <wp:inline distB="114300" distT="114300" distL="114300" distR="114300">
            <wp:extent cx="6300160" cy="2984500"/>
            <wp:effectExtent b="0" l="0" r="0" t="0"/>
            <wp:docPr id="37" name="image39.png"/>
            <a:graphic>
              <a:graphicData uri="http://schemas.openxmlformats.org/drawingml/2006/picture">
                <pic:pic>
                  <pic:nvPicPr>
                    <pic:cNvPr id="0" name="image39.png"/>
                    <pic:cNvPicPr preferRelativeResize="0"/>
                  </pic:nvPicPr>
                  <pic:blipFill>
                    <a:blip r:embed="rId39"/>
                    <a:srcRect b="0" l="0" r="0" t="0"/>
                    <a:stretch>
                      <a:fillRect/>
                    </a:stretch>
                  </pic:blipFill>
                  <pic:spPr>
                    <a:xfrm>
                      <a:off x="0" y="0"/>
                      <a:ext cx="630016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360" w:lineRule="auto"/>
        <w:ind w:left="142" w:right="445" w:firstLine="0"/>
        <w:jc w:val="center"/>
        <w:rPr>
          <w:sz w:val="28"/>
          <w:szCs w:val="28"/>
        </w:rPr>
      </w:pPr>
      <w:r w:rsidDel="00000000" w:rsidR="00000000" w:rsidRPr="00000000">
        <w:rPr>
          <w:sz w:val="28"/>
          <w:szCs w:val="28"/>
          <w:rtl w:val="0"/>
        </w:rPr>
        <w:t xml:space="preserve">3.18 Басты бет</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360" w:lineRule="auto"/>
        <w:ind w:left="142" w:right="445" w:firstLine="0"/>
        <w:jc w:val="center"/>
        <w:rPr>
          <w:sz w:val="28"/>
          <w:szCs w:val="28"/>
        </w:rPr>
      </w:pPr>
      <w:r w:rsidDel="00000000" w:rsidR="00000000" w:rsidRPr="00000000">
        <w:rPr>
          <w:sz w:val="28"/>
          <w:szCs w:val="28"/>
        </w:rPr>
        <w:drawing>
          <wp:inline distB="114300" distT="114300" distL="114300" distR="114300">
            <wp:extent cx="6300160" cy="2959100"/>
            <wp:effectExtent b="0" l="0" r="0" t="0"/>
            <wp:docPr id="16"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630016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360" w:lineRule="auto"/>
        <w:ind w:left="142" w:right="445" w:firstLine="0"/>
        <w:jc w:val="center"/>
        <w:rPr>
          <w:sz w:val="28"/>
          <w:szCs w:val="28"/>
        </w:rPr>
      </w:pPr>
      <w:r w:rsidDel="00000000" w:rsidR="00000000" w:rsidRPr="00000000">
        <w:rPr>
          <w:sz w:val="28"/>
          <w:szCs w:val="28"/>
          <w:rtl w:val="0"/>
        </w:rPr>
        <w:t xml:space="preserve">3.19 Жек кабинет және Админ үшін хабарламалар</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360" w:lineRule="auto"/>
        <w:ind w:left="142" w:right="445" w:firstLine="0"/>
        <w:jc w:val="center"/>
        <w:rPr>
          <w:sz w:val="28"/>
          <w:szCs w:val="28"/>
        </w:rPr>
      </w:pPr>
      <w:r w:rsidDel="00000000" w:rsidR="00000000" w:rsidRPr="00000000">
        <w:rPr>
          <w:sz w:val="28"/>
          <w:szCs w:val="28"/>
        </w:rPr>
        <w:drawing>
          <wp:inline distB="114300" distT="114300" distL="114300" distR="114300">
            <wp:extent cx="6300160" cy="2971800"/>
            <wp:effectExtent b="0" l="0" r="0" t="0"/>
            <wp:docPr id="17"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630016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360" w:lineRule="auto"/>
        <w:ind w:left="142" w:right="445" w:firstLine="0"/>
        <w:jc w:val="center"/>
        <w:rPr>
          <w:sz w:val="28"/>
          <w:szCs w:val="28"/>
        </w:rPr>
      </w:pPr>
      <w:r w:rsidDel="00000000" w:rsidR="00000000" w:rsidRPr="00000000">
        <w:rPr>
          <w:sz w:val="28"/>
          <w:szCs w:val="28"/>
          <w:rtl w:val="0"/>
        </w:rPr>
        <w:t xml:space="preserve">3.20 Курс қосу бөлімі (Админ)</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360" w:lineRule="auto"/>
        <w:ind w:left="142" w:right="445" w:firstLine="0"/>
        <w:jc w:val="center"/>
        <w:rPr>
          <w:sz w:val="28"/>
          <w:szCs w:val="28"/>
        </w:rPr>
      </w:pPr>
      <w:r w:rsidDel="00000000" w:rsidR="00000000" w:rsidRPr="00000000">
        <w:rPr>
          <w:sz w:val="28"/>
          <w:szCs w:val="28"/>
        </w:rPr>
        <w:drawing>
          <wp:inline distB="114300" distT="114300" distL="114300" distR="114300">
            <wp:extent cx="6300160" cy="2997200"/>
            <wp:effectExtent b="0" l="0" r="0" t="0"/>
            <wp:docPr id="18"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630016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360" w:lineRule="auto"/>
        <w:ind w:left="142" w:right="445" w:firstLine="0"/>
        <w:jc w:val="center"/>
        <w:rPr>
          <w:sz w:val="28"/>
          <w:szCs w:val="28"/>
        </w:rPr>
      </w:pPr>
      <w:r w:rsidDel="00000000" w:rsidR="00000000" w:rsidRPr="00000000">
        <w:rPr>
          <w:sz w:val="28"/>
          <w:szCs w:val="28"/>
          <w:rtl w:val="0"/>
        </w:rPr>
        <w:t xml:space="preserve">3.21 Сабақ кестесін құру бөлімі(Админ, Оқытушы)</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360" w:lineRule="auto"/>
        <w:ind w:left="142" w:right="445" w:firstLine="0"/>
        <w:jc w:val="center"/>
        <w:rPr>
          <w:sz w:val="28"/>
          <w:szCs w:val="28"/>
        </w:rPr>
      </w:pPr>
      <w:r w:rsidDel="00000000" w:rsidR="00000000" w:rsidRPr="00000000">
        <w:rPr>
          <w:sz w:val="28"/>
          <w:szCs w:val="28"/>
        </w:rPr>
        <w:drawing>
          <wp:inline distB="114300" distT="114300" distL="114300" distR="114300">
            <wp:extent cx="6300160" cy="2908300"/>
            <wp:effectExtent b="0" l="0" r="0" t="0"/>
            <wp:docPr id="19"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630016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360" w:lineRule="auto"/>
        <w:ind w:left="142" w:right="445" w:firstLine="0"/>
        <w:jc w:val="center"/>
        <w:rPr>
          <w:sz w:val="28"/>
          <w:szCs w:val="28"/>
        </w:rPr>
      </w:pPr>
      <w:r w:rsidDel="00000000" w:rsidR="00000000" w:rsidRPr="00000000">
        <w:rPr>
          <w:sz w:val="28"/>
          <w:szCs w:val="28"/>
          <w:rtl w:val="0"/>
        </w:rPr>
        <w:t xml:space="preserve">3.22.1 Баға қою бөлімі (Админ, Оқытушы)</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360" w:lineRule="auto"/>
        <w:ind w:left="142" w:right="445" w:firstLine="0"/>
        <w:jc w:val="center"/>
        <w:rPr>
          <w:sz w:val="28"/>
          <w:szCs w:val="28"/>
        </w:rPr>
      </w:pPr>
      <w:r w:rsidDel="00000000" w:rsidR="00000000" w:rsidRPr="00000000">
        <w:rPr>
          <w:sz w:val="28"/>
          <w:szCs w:val="28"/>
        </w:rPr>
        <w:drawing>
          <wp:inline distB="114300" distT="114300" distL="114300" distR="114300">
            <wp:extent cx="6300160" cy="2959100"/>
            <wp:effectExtent b="0" l="0" r="0" t="0"/>
            <wp:docPr id="20"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630016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360" w:lineRule="auto"/>
        <w:ind w:left="142" w:right="445" w:firstLine="0"/>
        <w:jc w:val="center"/>
        <w:rPr>
          <w:sz w:val="28"/>
          <w:szCs w:val="28"/>
        </w:rPr>
      </w:pPr>
      <w:r w:rsidDel="00000000" w:rsidR="00000000" w:rsidRPr="00000000">
        <w:rPr>
          <w:sz w:val="28"/>
          <w:szCs w:val="28"/>
          <w:rtl w:val="0"/>
        </w:rPr>
        <w:t xml:space="preserve">3.22.2 Баға қою бөлімі</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360" w:lineRule="auto"/>
        <w:ind w:left="142" w:right="445" w:firstLine="0"/>
        <w:jc w:val="center"/>
        <w:rPr>
          <w:sz w:val="28"/>
          <w:szCs w:val="28"/>
        </w:rPr>
      </w:pPr>
      <w:r w:rsidDel="00000000" w:rsidR="00000000" w:rsidRPr="00000000">
        <w:rPr>
          <w:sz w:val="28"/>
          <w:szCs w:val="28"/>
        </w:rPr>
        <w:drawing>
          <wp:inline distB="114300" distT="114300" distL="114300" distR="114300">
            <wp:extent cx="6300160" cy="2946400"/>
            <wp:effectExtent b="0" l="0" r="0" t="0"/>
            <wp:docPr id="21"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630016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360" w:lineRule="auto"/>
        <w:ind w:left="142" w:right="445" w:firstLine="0"/>
        <w:jc w:val="center"/>
        <w:rPr>
          <w:sz w:val="28"/>
          <w:szCs w:val="28"/>
        </w:rPr>
      </w:pPr>
      <w:r w:rsidDel="00000000" w:rsidR="00000000" w:rsidRPr="00000000">
        <w:rPr>
          <w:sz w:val="28"/>
          <w:szCs w:val="28"/>
          <w:rtl w:val="0"/>
        </w:rPr>
        <w:t xml:space="preserve">3.23 Курстар бөлімі (Оқытушы)</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360" w:lineRule="auto"/>
        <w:ind w:left="142" w:right="445" w:firstLine="0"/>
        <w:jc w:val="center"/>
        <w:rPr>
          <w:sz w:val="28"/>
          <w:szCs w:val="28"/>
        </w:rPr>
      </w:pPr>
      <w:r w:rsidDel="00000000" w:rsidR="00000000" w:rsidRPr="00000000">
        <w:rPr>
          <w:sz w:val="28"/>
          <w:szCs w:val="28"/>
        </w:rPr>
        <w:drawing>
          <wp:inline distB="114300" distT="114300" distL="114300" distR="114300">
            <wp:extent cx="6300160" cy="2946400"/>
            <wp:effectExtent b="0" l="0" r="0" t="0"/>
            <wp:docPr id="22"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630016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360" w:lineRule="auto"/>
        <w:ind w:left="142" w:right="445" w:firstLine="0"/>
        <w:jc w:val="center"/>
        <w:rPr>
          <w:sz w:val="28"/>
          <w:szCs w:val="28"/>
        </w:rPr>
      </w:pPr>
      <w:r w:rsidDel="00000000" w:rsidR="00000000" w:rsidRPr="00000000">
        <w:rPr>
          <w:sz w:val="28"/>
          <w:szCs w:val="28"/>
          <w:rtl w:val="0"/>
        </w:rPr>
        <w:t xml:space="preserve">3.24 Студент үшін Админге хат жазу бөлімі</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360" w:lineRule="auto"/>
        <w:ind w:left="142" w:right="445" w:firstLine="0"/>
        <w:jc w:val="center"/>
        <w:rPr>
          <w:sz w:val="28"/>
          <w:szCs w:val="28"/>
        </w:rPr>
      </w:pPr>
      <w:r w:rsidDel="00000000" w:rsidR="00000000" w:rsidRPr="00000000">
        <w:rPr>
          <w:sz w:val="28"/>
          <w:szCs w:val="28"/>
        </w:rPr>
        <w:drawing>
          <wp:inline distB="114300" distT="114300" distL="114300" distR="114300">
            <wp:extent cx="6300160" cy="2946400"/>
            <wp:effectExtent b="0" l="0" r="0" t="0"/>
            <wp:docPr id="23"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630016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360" w:lineRule="auto"/>
        <w:ind w:left="142" w:right="445" w:firstLine="0"/>
        <w:jc w:val="center"/>
        <w:rPr>
          <w:sz w:val="28"/>
          <w:szCs w:val="28"/>
        </w:rPr>
      </w:pPr>
      <w:r w:rsidDel="00000000" w:rsidR="00000000" w:rsidRPr="00000000">
        <w:rPr>
          <w:sz w:val="28"/>
          <w:szCs w:val="28"/>
          <w:rtl w:val="0"/>
        </w:rPr>
        <w:t xml:space="preserve">3.25 Курстар бөлімі (Студент)</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360" w:lineRule="auto"/>
        <w:ind w:left="142" w:right="445" w:firstLine="0"/>
        <w:jc w:val="center"/>
        <w:rPr>
          <w:sz w:val="28"/>
          <w:szCs w:val="28"/>
        </w:rPr>
      </w:pPr>
      <w:r w:rsidDel="00000000" w:rsidR="00000000" w:rsidRPr="00000000">
        <w:rPr>
          <w:sz w:val="28"/>
          <w:szCs w:val="28"/>
        </w:rPr>
        <w:drawing>
          <wp:inline distB="114300" distT="114300" distL="114300" distR="114300">
            <wp:extent cx="6300160" cy="2971800"/>
            <wp:effectExtent b="0" l="0" r="0" t="0"/>
            <wp:docPr id="24"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630016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360" w:lineRule="auto"/>
        <w:ind w:left="142" w:right="445" w:firstLine="0"/>
        <w:jc w:val="center"/>
        <w:rPr>
          <w:sz w:val="28"/>
          <w:szCs w:val="28"/>
        </w:rPr>
      </w:pPr>
      <w:r w:rsidDel="00000000" w:rsidR="00000000" w:rsidRPr="00000000">
        <w:rPr>
          <w:sz w:val="28"/>
          <w:szCs w:val="28"/>
          <w:rtl w:val="0"/>
        </w:rPr>
        <w:t xml:space="preserve">3.26 Сабақ кесте бөлімі (Студент)</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360" w:lineRule="auto"/>
        <w:ind w:left="0" w:right="445" w:firstLine="0"/>
        <w:jc w:val="center"/>
        <w:rPr>
          <w:sz w:val="28"/>
          <w:szCs w:val="28"/>
        </w:rPr>
      </w:pPr>
      <w:r w:rsidDel="00000000" w:rsidR="00000000" w:rsidRPr="00000000">
        <w:rPr>
          <w:sz w:val="28"/>
          <w:szCs w:val="28"/>
        </w:rPr>
        <w:drawing>
          <wp:inline distB="114300" distT="114300" distL="114300" distR="114300">
            <wp:extent cx="6300160" cy="2946400"/>
            <wp:effectExtent b="0" l="0" r="0" t="0"/>
            <wp:docPr id="25" name="image11.png"/>
            <a:graphic>
              <a:graphicData uri="http://schemas.openxmlformats.org/drawingml/2006/picture">
                <pic:pic>
                  <pic:nvPicPr>
                    <pic:cNvPr id="0" name="image11.png"/>
                    <pic:cNvPicPr preferRelativeResize="0"/>
                  </pic:nvPicPr>
                  <pic:blipFill>
                    <a:blip r:embed="rId49"/>
                    <a:srcRect b="0" l="0" r="0" t="0"/>
                    <a:stretch>
                      <a:fillRect/>
                    </a:stretch>
                  </pic:blipFill>
                  <pic:spPr>
                    <a:xfrm>
                      <a:off x="0" y="0"/>
                      <a:ext cx="630016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360" w:lineRule="auto"/>
        <w:ind w:left="0" w:right="445" w:firstLine="0"/>
        <w:jc w:val="center"/>
        <w:rPr>
          <w:sz w:val="28"/>
          <w:szCs w:val="28"/>
        </w:rPr>
      </w:pPr>
      <w:r w:rsidDel="00000000" w:rsidR="00000000" w:rsidRPr="00000000">
        <w:rPr>
          <w:sz w:val="28"/>
          <w:szCs w:val="28"/>
          <w:rtl w:val="0"/>
        </w:rPr>
        <w:t xml:space="preserve">3.27 Пән бағалары тақтасы (Cтудент)</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360" w:lineRule="auto"/>
        <w:ind w:left="0" w:right="445" w:firstLine="0"/>
        <w:jc w:val="center"/>
        <w:rPr>
          <w:sz w:val="28"/>
          <w:szCs w:val="28"/>
        </w:rPr>
      </w:pPr>
      <w:r w:rsidDel="00000000" w:rsidR="00000000" w:rsidRPr="00000000">
        <w:rPr>
          <w:sz w:val="28"/>
          <w:szCs w:val="28"/>
        </w:rPr>
        <w:drawing>
          <wp:inline distB="114300" distT="114300" distL="114300" distR="114300">
            <wp:extent cx="6300160" cy="2971800"/>
            <wp:effectExtent b="0" l="0" r="0" t="0"/>
            <wp:docPr id="14" name="image6.png"/>
            <a:graphic>
              <a:graphicData uri="http://schemas.openxmlformats.org/drawingml/2006/picture">
                <pic:pic>
                  <pic:nvPicPr>
                    <pic:cNvPr id="0" name="image6.png"/>
                    <pic:cNvPicPr preferRelativeResize="0"/>
                  </pic:nvPicPr>
                  <pic:blipFill>
                    <a:blip r:embed="rId50"/>
                    <a:srcRect b="0" l="0" r="0" t="0"/>
                    <a:stretch>
                      <a:fillRect/>
                    </a:stretch>
                  </pic:blipFill>
                  <pic:spPr>
                    <a:xfrm>
                      <a:off x="0" y="0"/>
                      <a:ext cx="630016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360" w:lineRule="auto"/>
        <w:ind w:left="0" w:right="445" w:firstLine="0"/>
        <w:jc w:val="center"/>
        <w:rPr>
          <w:sz w:val="28"/>
          <w:szCs w:val="28"/>
        </w:rPr>
      </w:pPr>
      <w:r w:rsidDel="00000000" w:rsidR="00000000" w:rsidRPr="00000000">
        <w:rPr>
          <w:sz w:val="28"/>
          <w:szCs w:val="28"/>
          <w:rtl w:val="0"/>
        </w:rPr>
        <w:t xml:space="preserve">3.28.1 Толық пән бағалары</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360" w:lineRule="auto"/>
        <w:ind w:left="0" w:right="445" w:firstLine="0"/>
        <w:jc w:val="center"/>
        <w:rPr>
          <w:sz w:val="28"/>
          <w:szCs w:val="28"/>
        </w:rPr>
      </w:pPr>
      <w:r w:rsidDel="00000000" w:rsidR="00000000" w:rsidRPr="00000000">
        <w:rPr>
          <w:sz w:val="28"/>
          <w:szCs w:val="28"/>
        </w:rPr>
        <w:drawing>
          <wp:inline distB="114300" distT="114300" distL="114300" distR="114300">
            <wp:extent cx="6300160" cy="2997200"/>
            <wp:effectExtent b="0" l="0" r="0" t="0"/>
            <wp:docPr id="15" name="image15.png"/>
            <a:graphic>
              <a:graphicData uri="http://schemas.openxmlformats.org/drawingml/2006/picture">
                <pic:pic>
                  <pic:nvPicPr>
                    <pic:cNvPr id="0" name="image15.png"/>
                    <pic:cNvPicPr preferRelativeResize="0"/>
                  </pic:nvPicPr>
                  <pic:blipFill>
                    <a:blip r:embed="rId51"/>
                    <a:srcRect b="0" l="0" r="0" t="0"/>
                    <a:stretch>
                      <a:fillRect/>
                    </a:stretch>
                  </pic:blipFill>
                  <pic:spPr>
                    <a:xfrm>
                      <a:off x="0" y="0"/>
                      <a:ext cx="630016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360" w:lineRule="auto"/>
        <w:ind w:left="0" w:right="445" w:firstLine="0"/>
        <w:jc w:val="center"/>
        <w:rPr>
          <w:sz w:val="28"/>
          <w:szCs w:val="28"/>
        </w:rPr>
      </w:pPr>
      <w:r w:rsidDel="00000000" w:rsidR="00000000" w:rsidRPr="00000000">
        <w:rPr>
          <w:sz w:val="28"/>
          <w:szCs w:val="28"/>
          <w:rtl w:val="0"/>
        </w:rPr>
        <w:t xml:space="preserve">3.28.2 Толық пән бағалары</w:t>
      </w:r>
    </w:p>
    <w:p w:rsidR="00000000" w:rsidDel="00000000" w:rsidP="00000000" w:rsidRDefault="00000000" w:rsidRPr="00000000" w14:paraId="000001FA">
      <w:pPr>
        <w:pStyle w:val="Heading1"/>
        <w:rPr/>
      </w:pPr>
      <w:bookmarkStart w:colFirst="0" w:colLast="0" w:name="_oizvf943g9ko" w:id="47"/>
      <w:bookmarkEnd w:id="47"/>
      <w:r w:rsidDel="00000000" w:rsidR="00000000" w:rsidRPr="00000000">
        <w:rPr>
          <w:rtl w:val="0"/>
        </w:rPr>
      </w:r>
    </w:p>
    <w:p w:rsidR="00000000" w:rsidDel="00000000" w:rsidP="00000000" w:rsidRDefault="00000000" w:rsidRPr="00000000" w14:paraId="000001FB">
      <w:pPr>
        <w:pStyle w:val="Heading1"/>
        <w:rPr/>
      </w:pPr>
      <w:bookmarkStart w:colFirst="0" w:colLast="0" w:name="_q94bvamniwdi" w:id="48"/>
      <w:bookmarkEnd w:id="48"/>
      <w:r w:rsidDel="00000000" w:rsidR="00000000" w:rsidRPr="00000000">
        <w:rPr>
          <w:rtl w:val="0"/>
        </w:rPr>
      </w:r>
    </w:p>
    <w:p w:rsidR="00000000" w:rsidDel="00000000" w:rsidP="00000000" w:rsidRDefault="00000000" w:rsidRPr="00000000" w14:paraId="000001FC">
      <w:pPr>
        <w:pStyle w:val="Heading1"/>
        <w:rPr/>
      </w:pPr>
      <w:bookmarkStart w:colFirst="0" w:colLast="0" w:name="_8cz6zo7sj4oc" w:id="49"/>
      <w:bookmarkEnd w:id="49"/>
      <w:r w:rsidDel="00000000" w:rsidR="00000000" w:rsidRPr="00000000">
        <w:rPr>
          <w:rtl w:val="0"/>
        </w:rPr>
      </w:r>
    </w:p>
    <w:p w:rsidR="00000000" w:rsidDel="00000000" w:rsidP="00000000" w:rsidRDefault="00000000" w:rsidRPr="00000000" w14:paraId="000001FD">
      <w:pPr>
        <w:pStyle w:val="Heading1"/>
        <w:rPr/>
      </w:pPr>
      <w:bookmarkStart w:colFirst="0" w:colLast="0" w:name="_dixq3nbu8dh6" w:id="50"/>
      <w:bookmarkEnd w:id="50"/>
      <w:r w:rsidDel="00000000" w:rsidR="00000000" w:rsidRPr="00000000">
        <w:rPr>
          <w:rtl w:val="0"/>
        </w:rPr>
      </w:r>
    </w:p>
    <w:p w:rsidR="00000000" w:rsidDel="00000000" w:rsidP="00000000" w:rsidRDefault="00000000" w:rsidRPr="00000000" w14:paraId="000001FE">
      <w:pPr>
        <w:pStyle w:val="Heading1"/>
        <w:rPr/>
      </w:pPr>
      <w:bookmarkStart w:colFirst="0" w:colLast="0" w:name="_iofc8kibjbp4" w:id="51"/>
      <w:bookmarkEnd w:id="51"/>
      <w:r w:rsidDel="00000000" w:rsidR="00000000" w:rsidRPr="00000000">
        <w:rPr>
          <w:rtl w:val="0"/>
        </w:rPr>
      </w:r>
    </w:p>
    <w:p w:rsidR="00000000" w:rsidDel="00000000" w:rsidP="00000000" w:rsidRDefault="00000000" w:rsidRPr="00000000" w14:paraId="000001FF">
      <w:pPr>
        <w:pStyle w:val="Heading1"/>
        <w:rPr/>
      </w:pPr>
      <w:bookmarkStart w:colFirst="0" w:colLast="0" w:name="_kxx5zm405ybv" w:id="52"/>
      <w:bookmarkEnd w:id="52"/>
      <w:r w:rsidDel="00000000" w:rsidR="00000000" w:rsidRPr="00000000">
        <w:rPr>
          <w:rtl w:val="0"/>
        </w:rPr>
      </w:r>
    </w:p>
    <w:p w:rsidR="00000000" w:rsidDel="00000000" w:rsidP="00000000" w:rsidRDefault="00000000" w:rsidRPr="00000000" w14:paraId="00000200">
      <w:pPr>
        <w:pStyle w:val="Heading1"/>
        <w:rPr/>
      </w:pPr>
      <w:bookmarkStart w:colFirst="0" w:colLast="0" w:name="_9q40y2y4my1n" w:id="53"/>
      <w:bookmarkEnd w:id="53"/>
      <w:r w:rsidDel="00000000" w:rsidR="00000000" w:rsidRPr="00000000">
        <w:rPr>
          <w:rtl w:val="0"/>
        </w:rPr>
      </w:r>
    </w:p>
    <w:p w:rsidR="00000000" w:rsidDel="00000000" w:rsidP="00000000" w:rsidRDefault="00000000" w:rsidRPr="00000000" w14:paraId="00000201">
      <w:pPr>
        <w:pStyle w:val="Heading1"/>
        <w:rPr/>
      </w:pPr>
      <w:bookmarkStart w:colFirst="0" w:colLast="0" w:name="_vh33o45juo5k" w:id="54"/>
      <w:bookmarkEnd w:id="54"/>
      <w:r w:rsidDel="00000000" w:rsidR="00000000" w:rsidRPr="00000000">
        <w:rPr>
          <w:rtl w:val="0"/>
        </w:rPr>
      </w:r>
    </w:p>
    <w:p w:rsidR="00000000" w:rsidDel="00000000" w:rsidP="00000000" w:rsidRDefault="00000000" w:rsidRPr="00000000" w14:paraId="00000202">
      <w:pPr>
        <w:pStyle w:val="Heading1"/>
        <w:rPr/>
      </w:pPr>
      <w:bookmarkStart w:colFirst="0" w:colLast="0" w:name="_58ogrugaknck" w:id="55"/>
      <w:bookmarkEnd w:id="55"/>
      <w:r w:rsidDel="00000000" w:rsidR="00000000" w:rsidRPr="00000000">
        <w:rPr>
          <w:rtl w:val="0"/>
        </w:rPr>
      </w:r>
    </w:p>
    <w:p w:rsidR="00000000" w:rsidDel="00000000" w:rsidP="00000000" w:rsidRDefault="00000000" w:rsidRPr="00000000" w14:paraId="00000203">
      <w:pPr>
        <w:pStyle w:val="Heading1"/>
        <w:rPr/>
      </w:pPr>
      <w:bookmarkStart w:colFirst="0" w:colLast="0" w:name="_hzcul3h2jpe" w:id="56"/>
      <w:bookmarkEnd w:id="56"/>
      <w:r w:rsidDel="00000000" w:rsidR="00000000" w:rsidRPr="00000000">
        <w:rPr>
          <w:rtl w:val="0"/>
        </w:rPr>
      </w:r>
    </w:p>
    <w:p w:rsidR="00000000" w:rsidDel="00000000" w:rsidP="00000000" w:rsidRDefault="00000000" w:rsidRPr="00000000" w14:paraId="00000204">
      <w:pPr>
        <w:pStyle w:val="Heading1"/>
        <w:rPr/>
      </w:pPr>
      <w:bookmarkStart w:colFirst="0" w:colLast="0" w:name="_ii0b9dozlc16" w:id="57"/>
      <w:bookmarkEnd w:id="57"/>
      <w:r w:rsidDel="00000000" w:rsidR="00000000" w:rsidRPr="00000000">
        <w:rPr>
          <w:rtl w:val="0"/>
        </w:rPr>
      </w:r>
    </w:p>
    <w:p w:rsidR="00000000" w:rsidDel="00000000" w:rsidP="00000000" w:rsidRDefault="00000000" w:rsidRPr="00000000" w14:paraId="00000205">
      <w:pPr>
        <w:pStyle w:val="Heading1"/>
        <w:rPr/>
      </w:pPr>
      <w:bookmarkStart w:colFirst="0" w:colLast="0" w:name="_4sk9p1r3ubq1" w:id="58"/>
      <w:bookmarkEnd w:id="58"/>
      <w:r w:rsidDel="00000000" w:rsidR="00000000" w:rsidRPr="00000000">
        <w:rPr>
          <w:rtl w:val="0"/>
        </w:rPr>
      </w:r>
    </w:p>
    <w:p w:rsidR="00000000" w:rsidDel="00000000" w:rsidP="00000000" w:rsidRDefault="00000000" w:rsidRPr="00000000" w14:paraId="00000206">
      <w:pPr>
        <w:pStyle w:val="Heading1"/>
        <w:rPr/>
      </w:pPr>
      <w:bookmarkStart w:colFirst="0" w:colLast="0" w:name="_35b8c17xwuzz" w:id="59"/>
      <w:bookmarkEnd w:id="59"/>
      <w:r w:rsidDel="00000000" w:rsidR="00000000" w:rsidRPr="00000000">
        <w:rPr>
          <w:rtl w:val="0"/>
        </w:rPr>
      </w:r>
    </w:p>
    <w:p w:rsidR="00000000" w:rsidDel="00000000" w:rsidP="00000000" w:rsidRDefault="00000000" w:rsidRPr="00000000" w14:paraId="00000207">
      <w:pPr>
        <w:pStyle w:val="Heading1"/>
        <w:rPr/>
      </w:pPr>
      <w:bookmarkStart w:colFirst="0" w:colLast="0" w:name="_do1i6jfe3mfj" w:id="60"/>
      <w:bookmarkEnd w:id="60"/>
      <w:r w:rsidDel="00000000" w:rsidR="00000000" w:rsidRPr="00000000">
        <w:rPr>
          <w:rtl w:val="0"/>
        </w:rPr>
      </w:r>
    </w:p>
    <w:p w:rsidR="00000000" w:rsidDel="00000000" w:rsidP="00000000" w:rsidRDefault="00000000" w:rsidRPr="00000000" w14:paraId="00000208">
      <w:pPr>
        <w:pStyle w:val="Heading1"/>
        <w:rPr/>
      </w:pPr>
      <w:bookmarkStart w:colFirst="0" w:colLast="0" w:name="_rd3snjrgvgtz" w:id="61"/>
      <w:bookmarkEnd w:id="61"/>
      <w:r w:rsidDel="00000000" w:rsidR="00000000" w:rsidRPr="00000000">
        <w:rPr>
          <w:rtl w:val="0"/>
        </w:rPr>
      </w:r>
    </w:p>
    <w:p w:rsidR="00000000" w:rsidDel="00000000" w:rsidP="00000000" w:rsidRDefault="00000000" w:rsidRPr="00000000" w14:paraId="00000209">
      <w:pPr>
        <w:pStyle w:val="Heading1"/>
        <w:rPr/>
      </w:pPr>
      <w:bookmarkStart w:colFirst="0" w:colLast="0" w:name="_mowyp1so5fov" w:id="62"/>
      <w:bookmarkEnd w:id="62"/>
      <w:r w:rsidDel="00000000" w:rsidR="00000000" w:rsidRPr="00000000">
        <w:rPr>
          <w:rtl w:val="0"/>
        </w:rPr>
      </w:r>
    </w:p>
    <w:p w:rsidR="00000000" w:rsidDel="00000000" w:rsidP="00000000" w:rsidRDefault="00000000" w:rsidRPr="00000000" w14:paraId="0000020A">
      <w:pPr>
        <w:pStyle w:val="Heading1"/>
        <w:rPr/>
      </w:pPr>
      <w:bookmarkStart w:colFirst="0" w:colLast="0" w:name="_eztwjrp54imi" w:id="63"/>
      <w:bookmarkEnd w:id="63"/>
      <w:r w:rsidDel="00000000" w:rsidR="00000000" w:rsidRPr="00000000">
        <w:rPr>
          <w:rtl w:val="0"/>
        </w:rPr>
      </w:r>
    </w:p>
    <w:p w:rsidR="00000000" w:rsidDel="00000000" w:rsidP="00000000" w:rsidRDefault="00000000" w:rsidRPr="00000000" w14:paraId="0000020B">
      <w:pPr>
        <w:pStyle w:val="Heading1"/>
        <w:rPr/>
      </w:pPr>
      <w:bookmarkStart w:colFirst="0" w:colLast="0" w:name="_mwwvaypocrqj" w:id="64"/>
      <w:bookmarkEnd w:id="64"/>
      <w:r w:rsidDel="00000000" w:rsidR="00000000" w:rsidRPr="00000000">
        <w:rPr>
          <w:rtl w:val="0"/>
        </w:rPr>
      </w:r>
    </w:p>
    <w:p w:rsidR="00000000" w:rsidDel="00000000" w:rsidP="00000000" w:rsidRDefault="00000000" w:rsidRPr="00000000" w14:paraId="0000020C">
      <w:pPr>
        <w:pStyle w:val="Heading1"/>
        <w:rPr/>
      </w:pPr>
      <w:bookmarkStart w:colFirst="0" w:colLast="0" w:name="_ngeu9fwlqw7b" w:id="65"/>
      <w:bookmarkEnd w:id="65"/>
      <w:r w:rsidDel="00000000" w:rsidR="00000000" w:rsidRPr="00000000">
        <w:rPr>
          <w:rtl w:val="0"/>
        </w:rPr>
      </w:r>
    </w:p>
    <w:p w:rsidR="00000000" w:rsidDel="00000000" w:rsidP="00000000" w:rsidRDefault="00000000" w:rsidRPr="00000000" w14:paraId="0000020D">
      <w:pPr>
        <w:pStyle w:val="Heading1"/>
        <w:rPr/>
      </w:pPr>
      <w:bookmarkStart w:colFirst="0" w:colLast="0" w:name="_g5ebsg4sde1p" w:id="66"/>
      <w:bookmarkEnd w:id="66"/>
      <w:r w:rsidDel="00000000" w:rsidR="00000000" w:rsidRPr="00000000">
        <w:rPr>
          <w:rtl w:val="0"/>
        </w:rPr>
      </w:r>
    </w:p>
    <w:p w:rsidR="00000000" w:rsidDel="00000000" w:rsidP="00000000" w:rsidRDefault="00000000" w:rsidRPr="00000000" w14:paraId="0000020E">
      <w:pPr>
        <w:pStyle w:val="Heading1"/>
        <w:rPr/>
      </w:pPr>
      <w:bookmarkStart w:colFirst="0" w:colLast="0" w:name="_wulgos7eyvnw" w:id="67"/>
      <w:bookmarkEnd w:id="67"/>
      <w:r w:rsidDel="00000000" w:rsidR="00000000" w:rsidRPr="00000000">
        <w:rPr>
          <w:rtl w:val="0"/>
        </w:rPr>
      </w:r>
    </w:p>
    <w:p w:rsidR="00000000" w:rsidDel="00000000" w:rsidP="00000000" w:rsidRDefault="00000000" w:rsidRPr="00000000" w14:paraId="0000020F">
      <w:pPr>
        <w:pStyle w:val="Heading1"/>
        <w:rPr/>
      </w:pPr>
      <w:bookmarkStart w:colFirst="0" w:colLast="0" w:name="_rexjq28pq78y" w:id="68"/>
      <w:bookmarkEnd w:id="68"/>
      <w:r w:rsidDel="00000000" w:rsidR="00000000" w:rsidRPr="00000000">
        <w:rPr>
          <w:rtl w:val="0"/>
        </w:rPr>
      </w:r>
    </w:p>
    <w:p w:rsidR="00000000" w:rsidDel="00000000" w:rsidP="00000000" w:rsidRDefault="00000000" w:rsidRPr="00000000" w14:paraId="00000210">
      <w:pPr>
        <w:pStyle w:val="Heading1"/>
        <w:rPr/>
      </w:pPr>
      <w:bookmarkStart w:colFirst="0" w:colLast="0" w:name="_bil4xmsz4mtn" w:id="70"/>
      <w:bookmarkEnd w:id="70"/>
      <w:r w:rsidDel="00000000" w:rsidR="00000000" w:rsidRPr="00000000">
        <w:rPr>
          <w:rtl w:val="0"/>
        </w:rPr>
        <w:t xml:space="preserve">Қ</w:t>
      </w:r>
      <w:bookmarkStart w:colFirst="0" w:colLast="0" w:name="kix.o6q5shc2knn6" w:id="69"/>
      <w:bookmarkEnd w:id="69"/>
      <w:r w:rsidDel="00000000" w:rsidR="00000000" w:rsidRPr="00000000">
        <w:rPr>
          <w:rtl w:val="0"/>
        </w:rPr>
        <w:t xml:space="preserve">ОРЫТЫНДЫ</w:t>
      </w:r>
    </w:p>
    <w:p w:rsidR="00000000" w:rsidDel="00000000" w:rsidP="00000000" w:rsidRDefault="00000000" w:rsidRPr="00000000" w14:paraId="00000211">
      <w:pPr>
        <w:spacing w:before="119" w:lineRule="auto"/>
        <w:rPr>
          <w:b w:val="1"/>
          <w:bCs w:val="1"/>
          <w:sz w:val="28"/>
          <w:szCs w:val="28"/>
        </w:rPr>
      </w:pPr>
      <w:r w:rsidDel="00000000" w:rsidR="00000000" w:rsidRPr="00000000">
        <w:rPr>
          <w:rtl w:val="0"/>
        </w:rPr>
      </w:r>
    </w:p>
    <w:p w:rsidR="00000000" w:rsidDel="00000000" w:rsidP="00000000" w:rsidRDefault="00000000" w:rsidRPr="00000000" w14:paraId="00000212">
      <w:pPr>
        <w:pStyle w:val="Heading2"/>
        <w:numPr>
          <w:ilvl w:val="0"/>
          <w:numId w:val="11"/>
        </w:numPr>
        <w:tabs>
          <w:tab w:val="left" w:leader="none" w:pos="420"/>
        </w:tabs>
        <w:spacing w:before="0" w:lineRule="auto"/>
        <w:ind w:left="420" w:hanging="278"/>
      </w:pPr>
      <w:r w:rsidDel="00000000" w:rsidR="00000000" w:rsidRPr="00000000">
        <w:rPr>
          <w:rtl w:val="0"/>
        </w:rPr>
        <w:t xml:space="preserve">Жобаның Нəтижелері жəне Мақсаттардың Орындалуы</w:t>
      </w:r>
    </w:p>
    <w:p w:rsidR="00000000" w:rsidDel="00000000" w:rsidP="00000000" w:rsidRDefault="00000000" w:rsidRPr="00000000" w14:paraId="00000213">
      <w:pPr>
        <w:spacing w:before="119" w:lineRule="auto"/>
        <w:rPr>
          <w:b w:val="1"/>
          <w:bCs w:val="1"/>
          <w:sz w:val="28"/>
          <w:szCs w:val="28"/>
        </w:rPr>
      </w:pPr>
      <w:r w:rsidDel="00000000" w:rsidR="00000000" w:rsidRPr="00000000">
        <w:rPr>
          <w:rtl w:val="0"/>
        </w:rPr>
      </w:r>
    </w:p>
    <w:p w:rsidR="00000000" w:rsidDel="00000000" w:rsidP="00000000" w:rsidRDefault="00000000" w:rsidRPr="00000000" w14:paraId="00000214">
      <w:pPr>
        <w:spacing w:line="360" w:lineRule="auto"/>
        <w:ind w:left="142" w:right="438" w:firstLine="0"/>
        <w:jc w:val="both"/>
        <w:rPr>
          <w:sz w:val="28"/>
          <w:szCs w:val="28"/>
        </w:rPr>
      </w:pPr>
      <w:r w:rsidDel="00000000" w:rsidR="00000000" w:rsidRPr="00000000">
        <w:rPr>
          <w:sz w:val="28"/>
          <w:szCs w:val="28"/>
          <w:rtl w:val="0"/>
        </w:rPr>
        <w:t xml:space="preserve">Осы "Шағын Студенттік Портал" жобасының əзірленуі барысында қойылған барлық негізгі мақсаттар мен міндеттер толығымен орындалды. Жоба Node.js серверлік платформасы, MySQL дерекқоры жəне Full-stack JavaScript қағидаларына  негізделген  функционалды,  қауіпсіз  жəне  тұрақты веб-қосымшаны құруға мүмкіндік берді.ы</w:t>
      </w:r>
    </w:p>
    <w:p w:rsidR="00000000" w:rsidDel="00000000" w:rsidP="00000000" w:rsidRDefault="00000000" w:rsidRPr="00000000" w14:paraId="00000215">
      <w:pPr>
        <w:spacing w:before="280" w:lineRule="auto"/>
        <w:ind w:left="142" w:firstLine="0"/>
        <w:jc w:val="both"/>
        <w:rPr>
          <w:sz w:val="28"/>
          <w:szCs w:val="28"/>
        </w:rPr>
      </w:pPr>
      <w:r w:rsidDel="00000000" w:rsidR="00000000" w:rsidRPr="00000000">
        <w:rPr>
          <w:sz w:val="28"/>
          <w:szCs w:val="28"/>
          <w:rtl w:val="0"/>
        </w:rPr>
        <w:t xml:space="preserve">Негізгі нəтижелер:</w:t>
      </w:r>
    </w:p>
    <w:p w:rsidR="00000000" w:rsidDel="00000000" w:rsidP="00000000" w:rsidRDefault="00000000" w:rsidRPr="00000000" w14:paraId="00000216">
      <w:pPr>
        <w:spacing w:before="120" w:lineRule="auto"/>
        <w:rPr>
          <w:sz w:val="28"/>
          <w:szCs w:val="28"/>
        </w:rPr>
      </w:pPr>
      <w:r w:rsidDel="00000000" w:rsidR="00000000" w:rsidRPr="00000000">
        <w:rPr>
          <w:rtl w:val="0"/>
        </w:rPr>
      </w:r>
    </w:p>
    <w:p w:rsidR="00000000" w:rsidDel="00000000" w:rsidP="00000000" w:rsidRDefault="00000000" w:rsidRPr="00000000" w14:paraId="00000217">
      <w:pPr>
        <w:numPr>
          <w:ilvl w:val="1"/>
          <w:numId w:val="11"/>
        </w:numPr>
        <w:tabs>
          <w:tab w:val="left" w:leader="none" w:pos="862"/>
        </w:tabs>
        <w:spacing w:line="360" w:lineRule="auto"/>
        <w:ind w:left="862" w:right="440" w:hanging="360"/>
        <w:jc w:val="both"/>
      </w:pPr>
      <w:r w:rsidDel="00000000" w:rsidR="00000000" w:rsidRPr="00000000">
        <w:rPr>
          <w:sz w:val="28"/>
          <w:szCs w:val="28"/>
          <w:rtl w:val="0"/>
        </w:rPr>
        <w:t xml:space="preserve">Қауіпсіз Рөлдік Модель: Студент, оқытушы жəне əкімші рөлдері айқын бөлініп, əрбір API маршрутында (мысалы, server.js ішінде) қатаң рұқсат тексеруі жүзеге асырылды. Бұл деректердің рұқсатсыз қолданылуына жол бермейді.</w:t>
      </w:r>
      <w:r w:rsidDel="00000000" w:rsidR="00000000" w:rsidRPr="00000000">
        <w:rPr>
          <w:rtl w:val="0"/>
        </w:rPr>
      </w:r>
    </w:p>
    <w:p w:rsidR="00000000" w:rsidDel="00000000" w:rsidP="00000000" w:rsidRDefault="00000000" w:rsidRPr="00000000" w14:paraId="00000218">
      <w:pPr>
        <w:numPr>
          <w:ilvl w:val="1"/>
          <w:numId w:val="11"/>
        </w:numPr>
        <w:tabs>
          <w:tab w:val="left" w:leader="none" w:pos="862"/>
        </w:tabs>
        <w:spacing w:before="2" w:line="360" w:lineRule="auto"/>
        <w:ind w:left="862" w:right="438" w:hanging="360"/>
        <w:jc w:val="both"/>
      </w:pPr>
      <w:r w:rsidDel="00000000" w:rsidR="00000000" w:rsidRPr="00000000">
        <w:rPr>
          <w:sz w:val="28"/>
          <w:szCs w:val="28"/>
          <w:rtl w:val="0"/>
        </w:rPr>
        <w:t xml:space="preserve">Тұрақты Сессия Жүйесі: Парольдерді SHA256 арқылы хештеу, сессия ID-лерін кездейсоқ генерациялау (crypto) жəне Cookie-лерді HttpOnly флагымен пайдалану арқылы жоғары деңгейдегі қауіпсіздік қамтамасыз етілді.</w:t>
      </w:r>
      <w:r w:rsidDel="00000000" w:rsidR="00000000" w:rsidRPr="00000000">
        <w:rPr>
          <w:rtl w:val="0"/>
        </w:rPr>
      </w:r>
    </w:p>
    <w:p w:rsidR="00000000" w:rsidDel="00000000" w:rsidP="00000000" w:rsidRDefault="00000000" w:rsidRPr="00000000" w14:paraId="00000219">
      <w:pPr>
        <w:numPr>
          <w:ilvl w:val="1"/>
          <w:numId w:val="11"/>
        </w:numPr>
        <w:tabs>
          <w:tab w:val="left" w:leader="none" w:pos="862"/>
        </w:tabs>
        <w:spacing w:before="2" w:line="360" w:lineRule="auto"/>
        <w:ind w:left="862" w:right="440" w:hanging="360"/>
        <w:jc w:val="both"/>
      </w:pPr>
      <w:r w:rsidDel="00000000" w:rsidR="00000000" w:rsidRPr="00000000">
        <w:rPr>
          <w:sz w:val="28"/>
          <w:szCs w:val="28"/>
          <w:rtl w:val="0"/>
        </w:rPr>
        <w:t xml:space="preserve">Деректердің Тұтастығы: SQL транзакцияларының (saveSchedule функциясында) қолданылуы арқасында, кесте деректерін жаңарту кезінде ақпараттың логикалық қайшылыққа ұшырауы толығымен жойылды.</w:t>
      </w:r>
      <w:r w:rsidDel="00000000" w:rsidR="00000000" w:rsidRPr="00000000">
        <w:rPr>
          <w:rtl w:val="0"/>
        </w:rPr>
      </w:r>
    </w:p>
    <w:p w:rsidR="00000000" w:rsidDel="00000000" w:rsidP="00000000" w:rsidRDefault="00000000" w:rsidRPr="00000000" w14:paraId="0000021A">
      <w:pPr>
        <w:numPr>
          <w:ilvl w:val="1"/>
          <w:numId w:val="11"/>
        </w:numPr>
        <w:tabs>
          <w:tab w:val="left" w:leader="none" w:pos="862"/>
        </w:tabs>
        <w:spacing w:before="2" w:line="360" w:lineRule="auto"/>
        <w:ind w:left="862" w:right="445" w:hanging="360"/>
        <w:jc w:val="both"/>
      </w:pPr>
      <w:r w:rsidDel="00000000" w:rsidR="00000000" w:rsidRPr="00000000">
        <w:rPr>
          <w:sz w:val="28"/>
          <w:szCs w:val="28"/>
          <w:rtl w:val="0"/>
        </w:rPr>
        <w:t xml:space="preserve">Модульдік Архитектура: Бекенд логикасының Басқару/Маршруттау (server.js) жəне DAO/Бизнес-логика (auth.js) деңгейлеріне бөлінуі кодты оқуды, қолдауды жəне болашақта кеңейтуді жеңілдетеді.</w:t>
      </w:r>
      <w:r w:rsidDel="00000000" w:rsidR="00000000" w:rsidRPr="00000000">
        <w:rPr>
          <w:rtl w:val="0"/>
        </w:rPr>
      </w:r>
    </w:p>
    <w:p w:rsidR="00000000" w:rsidDel="00000000" w:rsidP="00000000" w:rsidRDefault="00000000" w:rsidRPr="00000000" w14:paraId="0000021B">
      <w:pPr>
        <w:pStyle w:val="Heading2"/>
        <w:numPr>
          <w:ilvl w:val="0"/>
          <w:numId w:val="11"/>
        </w:numPr>
        <w:tabs>
          <w:tab w:val="left" w:leader="none" w:pos="420"/>
        </w:tabs>
        <w:ind w:left="420" w:hanging="278"/>
      </w:pPr>
      <w:r w:rsidDel="00000000" w:rsidR="00000000" w:rsidRPr="00000000">
        <w:rPr>
          <w:rtl w:val="0"/>
        </w:rPr>
        <w:t xml:space="preserve">Архитектуралық Шешімдердің Тиімділігі</w:t>
      </w:r>
    </w:p>
    <w:p w:rsidR="00000000" w:rsidDel="00000000" w:rsidP="00000000" w:rsidRDefault="00000000" w:rsidRPr="00000000" w14:paraId="0000021C">
      <w:pPr>
        <w:spacing w:before="119" w:lineRule="auto"/>
        <w:rPr>
          <w:b w:val="1"/>
          <w:bCs w:val="1"/>
          <w:sz w:val="28"/>
          <w:szCs w:val="28"/>
        </w:rPr>
      </w:pPr>
      <w:r w:rsidDel="00000000" w:rsidR="00000000" w:rsidRPr="00000000">
        <w:rPr>
          <w:rtl w:val="0"/>
        </w:rPr>
      </w:r>
    </w:p>
    <w:p w:rsidR="00000000" w:rsidDel="00000000" w:rsidP="00000000" w:rsidRDefault="00000000" w:rsidRPr="00000000" w14:paraId="0000021D">
      <w:pPr>
        <w:ind w:left="142" w:firstLine="0"/>
        <w:jc w:val="both"/>
        <w:rPr>
          <w:sz w:val="28"/>
          <w:szCs w:val="28"/>
        </w:rPr>
        <w:sectPr>
          <w:type w:val="nextPage"/>
          <w:pgSz w:h="16840" w:w="11920" w:orient="portrait"/>
          <w:pgMar w:bottom="1200" w:top="1060" w:left="1559" w:right="425" w:header="0" w:footer="1019"/>
        </w:sectPr>
      </w:pPr>
      <w:r w:rsidDel="00000000" w:rsidR="00000000" w:rsidRPr="00000000">
        <w:rPr>
          <w:sz w:val="28"/>
          <w:szCs w:val="28"/>
          <w:rtl w:val="0"/>
        </w:rPr>
        <w:t xml:space="preserve">Жобада таңдалған архитектуралық шешімдер оның тиімділігін арттырды:</w:t>
      </w:r>
    </w:p>
    <w:p w:rsidR="00000000" w:rsidDel="00000000" w:rsidP="00000000" w:rsidRDefault="00000000" w:rsidRPr="00000000" w14:paraId="0000021E">
      <w:pPr>
        <w:numPr>
          <w:ilvl w:val="1"/>
          <w:numId w:val="11"/>
        </w:numPr>
        <w:tabs>
          <w:tab w:val="left" w:leader="none" w:pos="861"/>
        </w:tabs>
        <w:spacing w:before="75" w:lineRule="auto"/>
        <w:ind w:left="861" w:hanging="359"/>
      </w:pPr>
      <w:r w:rsidDel="00000000" w:rsidR="00000000" w:rsidRPr="00000000">
        <w:rPr>
          <w:sz w:val="28"/>
          <w:szCs w:val="28"/>
          <w:rtl w:val="0"/>
        </w:rPr>
        <w:t xml:space="preserve">А. Node.js-ті Таңдаудың Тиімділігі</w:t>
      </w:r>
      <w:r w:rsidDel="00000000" w:rsidR="00000000" w:rsidRPr="00000000">
        <w:rPr>
          <w:rtl w:val="0"/>
        </w:rPr>
      </w:r>
    </w:p>
    <w:p w:rsidR="00000000" w:rsidDel="00000000" w:rsidP="00000000" w:rsidRDefault="00000000" w:rsidRPr="00000000" w14:paraId="0000021F">
      <w:pPr>
        <w:spacing w:before="119" w:lineRule="auto"/>
        <w:rPr>
          <w:sz w:val="28"/>
          <w:szCs w:val="28"/>
        </w:rPr>
      </w:pPr>
      <w:r w:rsidDel="00000000" w:rsidR="00000000" w:rsidRPr="00000000">
        <w:rPr>
          <w:rtl w:val="0"/>
        </w:rPr>
      </w:r>
    </w:p>
    <w:p w:rsidR="00000000" w:rsidDel="00000000" w:rsidP="00000000" w:rsidRDefault="00000000" w:rsidRPr="00000000" w14:paraId="00000220">
      <w:pPr>
        <w:spacing w:before="1" w:line="360" w:lineRule="auto"/>
        <w:ind w:left="142" w:right="443" w:firstLine="0"/>
        <w:jc w:val="both"/>
        <w:rPr>
          <w:sz w:val="28"/>
          <w:szCs w:val="28"/>
        </w:rPr>
      </w:pPr>
      <w:r w:rsidDel="00000000" w:rsidR="00000000" w:rsidRPr="00000000">
        <w:rPr>
          <w:sz w:val="28"/>
          <w:szCs w:val="28"/>
          <w:rtl w:val="0"/>
        </w:rPr>
        <w:t xml:space="preserve">Node.js-ті пайдалану арқылы бір тілдік орта құрылды, бұл əзірлеуді жеңілдетіп қана қоймай, сонымен қатар сервердің дерекқормен жəне сұраулармен асинхронды жұмыс істеуі есебінен оның өнімділігін арттырды. Студенттік портал сияқты I/O операциялары (дерекқорға сұраулар) басым болатын жүйелер үшін бұл ең оңтайлы шешім болып табылады.</w:t>
      </w:r>
    </w:p>
    <w:p w:rsidR="00000000" w:rsidDel="00000000" w:rsidP="00000000" w:rsidRDefault="00000000" w:rsidRPr="00000000" w14:paraId="00000221">
      <w:pPr>
        <w:numPr>
          <w:ilvl w:val="1"/>
          <w:numId w:val="11"/>
        </w:numPr>
        <w:tabs>
          <w:tab w:val="left" w:leader="none" w:pos="861"/>
        </w:tabs>
        <w:spacing w:before="281" w:lineRule="auto"/>
        <w:ind w:left="861" w:hanging="359"/>
      </w:pPr>
      <w:r w:rsidDel="00000000" w:rsidR="00000000" w:rsidRPr="00000000">
        <w:rPr>
          <w:sz w:val="28"/>
          <w:szCs w:val="28"/>
          <w:rtl w:val="0"/>
        </w:rPr>
        <w:t xml:space="preserve">Б. MySQL жəне Пулды Қолдану</w:t>
      </w:r>
      <w:r w:rsidDel="00000000" w:rsidR="00000000" w:rsidRPr="00000000">
        <w:rPr>
          <w:rtl w:val="0"/>
        </w:rPr>
      </w:r>
    </w:p>
    <w:p w:rsidR="00000000" w:rsidDel="00000000" w:rsidP="00000000" w:rsidRDefault="00000000" w:rsidRPr="00000000" w14:paraId="00000222">
      <w:pPr>
        <w:spacing w:before="119" w:lineRule="auto"/>
        <w:rPr>
          <w:sz w:val="28"/>
          <w:szCs w:val="28"/>
        </w:rPr>
      </w:pPr>
      <w:r w:rsidDel="00000000" w:rsidR="00000000" w:rsidRPr="00000000">
        <w:rPr>
          <w:rtl w:val="0"/>
        </w:rPr>
      </w:r>
    </w:p>
    <w:p w:rsidR="00000000" w:rsidDel="00000000" w:rsidP="00000000" w:rsidRDefault="00000000" w:rsidRPr="00000000" w14:paraId="00000223">
      <w:pPr>
        <w:spacing w:line="360" w:lineRule="auto"/>
        <w:ind w:left="142" w:right="441" w:firstLine="0"/>
        <w:jc w:val="both"/>
        <w:rPr>
          <w:sz w:val="28"/>
          <w:szCs w:val="28"/>
        </w:rPr>
      </w:pPr>
      <w:r w:rsidDel="00000000" w:rsidR="00000000" w:rsidRPr="00000000">
        <w:rPr>
          <w:sz w:val="28"/>
          <w:szCs w:val="28"/>
          <w:rtl w:val="0"/>
        </w:rPr>
        <w:t xml:space="preserve">MySQL-дің реляциялық тұрақтылығы оқу курстары мен кестелері сияқты құрылымды деректерді сақтауға тамаша сəйкес келді. Қосылым пулын қолдану сервердің тұрақтылығын жəне көптеген пайдаланушы бір мезгілде кірген кездегі реакция жылдамдығын қамтамасыз етті.</w:t>
      </w:r>
    </w:p>
    <w:p w:rsidR="00000000" w:rsidDel="00000000" w:rsidP="00000000" w:rsidRDefault="00000000" w:rsidRPr="00000000" w14:paraId="00000224">
      <w:pPr>
        <w:pStyle w:val="Heading2"/>
        <w:numPr>
          <w:ilvl w:val="0"/>
          <w:numId w:val="11"/>
        </w:numPr>
        <w:tabs>
          <w:tab w:val="left" w:leader="none" w:pos="420"/>
        </w:tabs>
        <w:ind w:left="420" w:hanging="278"/>
      </w:pPr>
      <w:bookmarkStart w:colFirst="0" w:colLast="0" w:name="_fz0okbqiwz8x" w:id="71"/>
      <w:bookmarkEnd w:id="71"/>
      <w:r w:rsidDel="00000000" w:rsidR="00000000" w:rsidRPr="00000000">
        <w:rPr>
          <w:rtl w:val="0"/>
        </w:rPr>
        <w:t xml:space="preserve">Келешектегі Даму Жоспарлары</w:t>
      </w:r>
    </w:p>
    <w:p w:rsidR="00000000" w:rsidDel="00000000" w:rsidP="00000000" w:rsidRDefault="00000000" w:rsidRPr="00000000" w14:paraId="00000225">
      <w:pPr>
        <w:spacing w:before="119" w:lineRule="auto"/>
        <w:rPr>
          <w:b w:val="1"/>
          <w:bCs w:val="1"/>
          <w:sz w:val="28"/>
          <w:szCs w:val="28"/>
        </w:rPr>
      </w:pPr>
      <w:r w:rsidDel="00000000" w:rsidR="00000000" w:rsidRPr="00000000">
        <w:rPr>
          <w:rtl w:val="0"/>
        </w:rPr>
      </w:r>
    </w:p>
    <w:p w:rsidR="00000000" w:rsidDel="00000000" w:rsidP="00000000" w:rsidRDefault="00000000" w:rsidRPr="00000000" w14:paraId="00000226">
      <w:pPr>
        <w:spacing w:line="360" w:lineRule="auto"/>
        <w:ind w:left="142" w:right="446" w:firstLine="0"/>
        <w:jc w:val="both"/>
        <w:rPr>
          <w:sz w:val="28"/>
          <w:szCs w:val="28"/>
        </w:rPr>
      </w:pPr>
      <w:r w:rsidDel="00000000" w:rsidR="00000000" w:rsidRPr="00000000">
        <w:rPr>
          <w:sz w:val="28"/>
          <w:szCs w:val="28"/>
          <w:rtl w:val="0"/>
        </w:rPr>
        <w:t xml:space="preserve">Бұл жоба жұмыс істейтін негізгі үлгі болып табылады. Оны одан əрі дамыту үшін келесі бағыттар ұсынылады:</w:t>
      </w:r>
    </w:p>
    <w:p w:rsidR="00000000" w:rsidDel="00000000" w:rsidP="00000000" w:rsidRDefault="00000000" w:rsidRPr="00000000" w14:paraId="00000227">
      <w:pPr>
        <w:numPr>
          <w:ilvl w:val="1"/>
          <w:numId w:val="11"/>
        </w:numPr>
        <w:tabs>
          <w:tab w:val="left" w:leader="none" w:pos="862"/>
        </w:tabs>
        <w:spacing w:before="282" w:line="360" w:lineRule="auto"/>
        <w:ind w:left="862" w:right="443" w:hanging="360"/>
        <w:jc w:val="both"/>
      </w:pPr>
      <w:r w:rsidDel="00000000" w:rsidR="00000000" w:rsidRPr="00000000">
        <w:rPr>
          <w:sz w:val="28"/>
          <w:szCs w:val="28"/>
          <w:rtl w:val="0"/>
        </w:rPr>
        <w:t xml:space="preserve">Қауіпсіздікті Арттыру: Парольдерді хештеу үшін SHA256 орнына bcrypt немесе scrypt сияқты заманауи жəне баяу алгоритмдерге көшу.</w:t>
      </w:r>
      <w:r w:rsidDel="00000000" w:rsidR="00000000" w:rsidRPr="00000000">
        <w:rPr>
          <w:rtl w:val="0"/>
        </w:rPr>
      </w:r>
    </w:p>
    <w:p w:rsidR="00000000" w:rsidDel="00000000" w:rsidP="00000000" w:rsidRDefault="00000000" w:rsidRPr="00000000" w14:paraId="00000228">
      <w:pPr>
        <w:numPr>
          <w:ilvl w:val="1"/>
          <w:numId w:val="11"/>
        </w:numPr>
        <w:tabs>
          <w:tab w:val="left" w:leader="none" w:pos="862"/>
        </w:tabs>
        <w:spacing w:before="2" w:line="360" w:lineRule="auto"/>
        <w:ind w:left="862" w:right="452" w:hanging="360"/>
        <w:jc w:val="both"/>
      </w:pPr>
      <w:r w:rsidDel="00000000" w:rsidR="00000000" w:rsidRPr="00000000">
        <w:rPr>
          <w:sz w:val="28"/>
          <w:szCs w:val="28"/>
          <w:rtl w:val="0"/>
        </w:rPr>
        <w:t xml:space="preserve">Функционалды Кеңейту: Бағалау жүйесін (бағалар, рейтингтер) немесе хабарландыру жүйесін (мысалы, WebSockets арқылы) қосу.</w:t>
      </w:r>
      <w:r w:rsidDel="00000000" w:rsidR="00000000" w:rsidRPr="00000000">
        <w:rPr>
          <w:rtl w:val="0"/>
        </w:rPr>
      </w:r>
    </w:p>
    <w:p w:rsidR="00000000" w:rsidDel="00000000" w:rsidP="00000000" w:rsidRDefault="00000000" w:rsidRPr="00000000" w14:paraId="00000229">
      <w:pPr>
        <w:numPr>
          <w:ilvl w:val="1"/>
          <w:numId w:val="11"/>
        </w:numPr>
        <w:tabs>
          <w:tab w:val="left" w:leader="none" w:pos="862"/>
        </w:tabs>
        <w:spacing w:before="1" w:line="360" w:lineRule="auto"/>
        <w:ind w:left="862" w:right="439" w:hanging="360"/>
        <w:jc w:val="both"/>
      </w:pPr>
      <w:r w:rsidDel="00000000" w:rsidR="00000000" w:rsidRPr="00000000">
        <w:rPr>
          <w:sz w:val="28"/>
          <w:szCs w:val="28"/>
          <w:rtl w:val="0"/>
        </w:rPr>
        <w:t xml:space="preserve">Frontend-ті Жаңарту: Клиенттік JS-тің орнына React, Vue немесе Angular сияқты заманауи JavaScript фреймворктерін пайдалану арқылы интерфейстің күрделілігін жəне жылдамдығын арттыру.</w:t>
      </w:r>
      <w:r w:rsidDel="00000000" w:rsidR="00000000" w:rsidRPr="00000000">
        <w:rPr>
          <w:rtl w:val="0"/>
        </w:rPr>
      </w:r>
    </w:p>
    <w:p w:rsidR="00000000" w:rsidDel="00000000" w:rsidP="00000000" w:rsidRDefault="00000000" w:rsidRPr="00000000" w14:paraId="0000022A">
      <w:pPr>
        <w:spacing w:before="281" w:line="360" w:lineRule="auto"/>
        <w:ind w:left="142" w:right="445" w:firstLine="0"/>
        <w:jc w:val="both"/>
        <w:rPr>
          <w:sz w:val="28"/>
          <w:szCs w:val="28"/>
        </w:rPr>
      </w:pPr>
      <w:r w:rsidDel="00000000" w:rsidR="00000000" w:rsidRPr="00000000">
        <w:rPr>
          <w:sz w:val="28"/>
          <w:szCs w:val="28"/>
          <w:rtl w:val="0"/>
        </w:rPr>
        <w:t xml:space="preserve">Қорытынтылай келе, "Шағын Студенттік Портал" жобасы Node.js, MySQL жəне қауіпсіз кодтау əдістерін тиімді қолданудың сəтті мысалы болып табылады. Жоба қойылған білім беру жəне техникалық міндеттерді толықтай шешті.</w:t>
      </w:r>
    </w:p>
    <w:p w:rsidR="00000000" w:rsidDel="00000000" w:rsidP="00000000" w:rsidRDefault="00000000" w:rsidRPr="00000000" w14:paraId="0000022B">
      <w:pPr>
        <w:pStyle w:val="Heading1"/>
        <w:ind w:left="0" w:firstLine="0"/>
        <w:rPr/>
      </w:pPr>
      <w:bookmarkStart w:colFirst="0" w:colLast="0" w:name="_nj25ty5nphgw" w:id="72"/>
      <w:bookmarkEnd w:id="72"/>
      <w:r w:rsidDel="00000000" w:rsidR="00000000" w:rsidRPr="00000000">
        <w:rPr>
          <w:rtl w:val="0"/>
        </w:rPr>
      </w:r>
    </w:p>
    <w:bookmarkStart w:colFirst="0" w:colLast="0" w:name="8ma24c5jvd8h" w:id="73"/>
    <w:bookmarkEnd w:id="73"/>
    <w:p w:rsidR="00000000" w:rsidDel="00000000" w:rsidP="00000000" w:rsidRDefault="00000000" w:rsidRPr="00000000" w14:paraId="0000022C">
      <w:pPr>
        <w:pStyle w:val="Heading1"/>
        <w:ind w:left="0" w:firstLine="0"/>
        <w:rPr/>
      </w:pPr>
      <w:bookmarkStart w:colFirst="0" w:colLast="0" w:name="_5z9m3cn09mzl" w:id="74"/>
      <w:bookmarkEnd w:id="74"/>
      <w:r w:rsidDel="00000000" w:rsidR="00000000" w:rsidRPr="00000000">
        <w:rPr>
          <w:rtl w:val="0"/>
        </w:rPr>
        <w:t xml:space="preserve">ПАЙДАЛЫНЫЛҒАН ƏДЕБИЕТТЕР</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215"/>
        </w:tabs>
        <w:spacing w:after="0" w:before="0" w:line="240" w:lineRule="auto"/>
        <w:ind w:left="142" w:right="439" w:firstLine="70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Бүркітбаев, М. Ə. Ақпараттық жүйелердің негіздері. — Алматы: Эверо, 2020.</w:t>
      </w:r>
      <w:r w:rsidDel="00000000" w:rsidR="00000000" w:rsidRPr="00000000">
        <w:rPr>
          <w:rtl w:val="0"/>
        </w:rPr>
      </w:r>
    </w:p>
    <w:p w:rsidR="00000000" w:rsidDel="00000000" w:rsidP="00000000" w:rsidRDefault="00000000" w:rsidRPr="00000000" w14:paraId="0000022F">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306"/>
          <w:tab w:val="left" w:leader="none" w:pos="2886"/>
          <w:tab w:val="left" w:leader="none" w:pos="3367"/>
          <w:tab w:val="left" w:leader="none" w:pos="3873"/>
          <w:tab w:val="left" w:leader="none" w:pos="6415"/>
          <w:tab w:val="left" w:leader="none" w:pos="7256"/>
        </w:tabs>
        <w:spacing w:after="0" w:before="280" w:line="240" w:lineRule="auto"/>
        <w:ind w:left="142" w:right="447" w:firstLine="70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Ермекбаев,</w:t>
        <w:tab/>
        <w:t xml:space="preserve">Б.</w:t>
        <w:tab/>
        <w:t xml:space="preserve">С.</w:t>
        <w:tab/>
        <w:t xml:space="preserve">Веб-технологиялар</w:t>
        <w:tab/>
        <w:t xml:space="preserve">жəне</w:t>
        <w:tab/>
        <w:t xml:space="preserve">веб-бағдарламалау негіздері. — Алматы: Қазақ университеті, 2021.</w:t>
      </w:r>
      <w:r w:rsidDel="00000000" w:rsidR="00000000" w:rsidRPr="00000000">
        <w:rPr>
          <w:rtl w:val="0"/>
        </w:rPr>
      </w:r>
    </w:p>
    <w:p w:rsidR="00000000" w:rsidDel="00000000" w:rsidP="00000000" w:rsidRDefault="00000000" w:rsidRPr="00000000" w14:paraId="00000230">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396"/>
          <w:tab w:val="left" w:leader="none" w:pos="3096"/>
          <w:tab w:val="left" w:leader="none" w:pos="4423"/>
          <w:tab w:val="left" w:leader="none" w:pos="5261"/>
          <w:tab w:val="left" w:leader="none" w:pos="6193"/>
          <w:tab w:val="left" w:leader="none" w:pos="7683"/>
          <w:tab w:val="left" w:leader="none" w:pos="9203"/>
        </w:tabs>
        <w:spacing w:after="0" w:before="280" w:line="240" w:lineRule="auto"/>
        <w:ind w:left="142" w:right="450" w:firstLine="70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W3Schools.</w:t>
        <w:tab/>
        <w:t xml:space="preserve">“HTML,</w:t>
        <w:tab/>
        <w:t xml:space="preserve">CSS</w:t>
        <w:tab/>
        <w:t xml:space="preserve">жəне</w:t>
        <w:tab/>
        <w:t xml:space="preserve">JavaScript</w:t>
        <w:tab/>
        <w:t xml:space="preserve">Tutorials.”</w:t>
        <w:tab/>
        <w:t xml:space="preserve">— https://</w:t>
      </w:r>
      <w:hyperlink r:id="rId5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www.w3schools.com</w:t>
        </w:r>
      </w:hyperlink>
      <w:r w:rsidDel="00000000" w:rsidR="00000000" w:rsidRPr="00000000">
        <w:rPr>
          <w:rtl w:val="0"/>
        </w:rPr>
      </w:r>
    </w:p>
    <w:p w:rsidR="00000000" w:rsidDel="00000000" w:rsidP="00000000" w:rsidRDefault="00000000" w:rsidRPr="00000000" w14:paraId="00000231">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200"/>
        </w:tabs>
        <w:spacing w:after="0" w:before="280" w:line="240" w:lineRule="auto"/>
        <w:ind w:left="142" w:right="448" w:firstLine="70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Mozilla Developer Network (MDN). “JavaScript Documentation.” — https://developer.mozilla.org</w:t>
      </w:r>
      <w:r w:rsidDel="00000000" w:rsidR="00000000" w:rsidRPr="00000000">
        <w:rPr>
          <w:rtl w:val="0"/>
        </w:rPr>
      </w:r>
    </w:p>
    <w:p w:rsidR="00000000" w:rsidDel="00000000" w:rsidP="00000000" w:rsidRDefault="00000000" w:rsidRPr="00000000" w14:paraId="00000232">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155"/>
        </w:tabs>
        <w:spacing w:after="0" w:before="280" w:line="240" w:lineRule="auto"/>
        <w:ind w:left="1155" w:right="0" w:hanging="30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FreeCodeCamp. “Responsive Web Design and Front-End Development.”</w:t>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https://</w:t>
      </w:r>
      <w:hyperlink r:id="rId5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www.freecodecamp.org</w:t>
        </w:r>
      </w:hyperlink>
      <w:r w:rsidDel="00000000" w:rsidR="00000000" w:rsidRPr="00000000">
        <w:rPr>
          <w:rtl w:val="0"/>
        </w:rPr>
      </w:r>
    </w:p>
    <w:p w:rsidR="00000000" w:rsidDel="00000000" w:rsidP="00000000" w:rsidRDefault="00000000" w:rsidRPr="00000000" w14:paraId="00000234">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351"/>
          <w:tab w:val="left" w:leader="none" w:pos="2252"/>
          <w:tab w:val="left" w:leader="none" w:pos="3671"/>
          <w:tab w:val="left" w:leader="none" w:pos="4634"/>
          <w:tab w:val="left" w:leader="none" w:pos="5147"/>
          <w:tab w:val="left" w:leader="none" w:pos="5784"/>
          <w:tab w:val="left" w:leader="none" w:pos="7043"/>
          <w:tab w:val="left" w:leader="none" w:pos="7541"/>
          <w:tab w:val="left" w:leader="none" w:pos="9212"/>
        </w:tabs>
        <w:spacing w:after="0" w:before="280" w:line="240" w:lineRule="auto"/>
        <w:ind w:left="142" w:right="441" w:firstLine="70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Khan</w:t>
        <w:tab/>
        <w:t xml:space="preserve">Academy.</w:t>
        <w:tab/>
        <w:t xml:space="preserve">“Intro</w:t>
        <w:tab/>
        <w:t xml:space="preserve">to</w:t>
        <w:tab/>
        <w:t xml:space="preserve">JS:</w:t>
        <w:tab/>
        <w:t xml:space="preserve">Drawing</w:t>
        <w:tab/>
        <w:t xml:space="preserve">&amp;</w:t>
        <w:tab/>
        <w:t xml:space="preserve">Animation.”</w:t>
        <w:tab/>
        <w:t xml:space="preserve">— https://</w:t>
      </w:r>
      <w:hyperlink r:id="rId5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www.khanacademy.org/computing</w:t>
        </w:r>
      </w:hyperlink>
      <w:r w:rsidDel="00000000" w:rsidR="00000000" w:rsidRPr="00000000">
        <w:rPr>
          <w:rtl w:val="0"/>
        </w:rPr>
      </w:r>
    </w:p>
    <w:p w:rsidR="00000000" w:rsidDel="00000000" w:rsidP="00000000" w:rsidRDefault="00000000" w:rsidRPr="00000000" w14:paraId="00000235">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140"/>
        </w:tabs>
        <w:spacing w:after="0" w:before="280" w:line="240" w:lineRule="auto"/>
        <w:ind w:left="142" w:right="448" w:firstLine="70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ISO/IEC 25010:2011 — Systems and Software Engineering – System and Software Quality Models.</w:t>
      </w:r>
      <w:r w:rsidDel="00000000" w:rsidR="00000000" w:rsidRPr="00000000">
        <w:rPr>
          <w:rtl w:val="0"/>
        </w:rPr>
      </w:r>
    </w:p>
    <w:p w:rsidR="00000000" w:rsidDel="00000000" w:rsidP="00000000" w:rsidRDefault="00000000" w:rsidRPr="00000000" w14:paraId="00000236">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200"/>
        </w:tabs>
        <w:spacing w:after="0" w:before="280" w:line="240" w:lineRule="auto"/>
        <w:ind w:left="142" w:right="440" w:firstLine="70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Stack Overflow Community. “Frontend Development Discussions and Code Examples.” — https://stackoverflow.com</w:t>
      </w:r>
      <w:r w:rsidDel="00000000" w:rsidR="00000000" w:rsidRPr="00000000">
        <w:rPr>
          <w:rtl w:val="0"/>
        </w:rPr>
      </w:r>
    </w:p>
    <w:sectPr>
      <w:type w:val="nextPage"/>
      <w:pgSz w:h="16840" w:w="11920" w:orient="portrait"/>
      <w:pgMar w:bottom="1200" w:top="1060" w:left="1559" w:right="425" w:header="0" w:footer="101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5852781</wp:posOffset>
              </wp:positionH>
              <wp:positionV relativeFrom="paragraph">
                <wp:posOffset>9897125</wp:posOffset>
              </wp:positionV>
              <wp:extent cx="238125" cy="200660"/>
              <wp:effectExtent b="0" l="0" r="0" t="0"/>
              <wp:wrapNone/>
              <wp:docPr id="11" name=""/>
              <a:graphic>
                <a:graphicData uri="http://schemas.microsoft.com/office/word/2010/wordprocessingShape">
                  <wps:wsp>
                    <wps:cNvSpPr/>
                    <wps:cNvPr id="43" name="Shape 43"/>
                    <wps:spPr>
                      <a:xfrm>
                        <a:off x="5236463" y="3689195"/>
                        <a:ext cx="219075" cy="181610"/>
                      </a:xfrm>
                      <a:prstGeom prst="rect">
                        <a:avLst/>
                      </a:prstGeom>
                      <a:noFill/>
                      <a:ln>
                        <a:noFill/>
                      </a:ln>
                    </wps:spPr>
                    <wps:txbx>
                      <w:txbxContent>
                        <w:p w:rsidR="00000000" w:rsidDel="00000000" w:rsidP="00000000" w:rsidRDefault="00000000" w:rsidRPr="00000000">
                          <w:pPr>
                            <w:spacing w:after="0" w:before="16.00000023841858" w:line="240"/>
                            <w:ind w:left="20" w:right="0" w:firstLine="40"/>
                            <w:jc w:val="left"/>
                            <w:textDirection w:val="btLr"/>
                          </w:pPr>
                          <w:r w:rsidDel="00000000" w:rsidR="00000000" w:rsidRPr="00000000">
                            <w:rPr>
                              <w:rFonts w:ascii="Helvetica Neue" w:cs="Helvetica Neue" w:eastAsia="Helvetica Neue" w:hAnsi="Helvetica Neue"/>
                              <w:b w:val="0"/>
                              <w:i w:val="0"/>
                              <w:smallCaps w:val="0"/>
                              <w:strike w:val="0"/>
                              <w:color w:val="000000"/>
                              <w:sz w:val="22"/>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5852781</wp:posOffset>
              </wp:positionH>
              <wp:positionV relativeFrom="paragraph">
                <wp:posOffset>9897125</wp:posOffset>
              </wp:positionV>
              <wp:extent cx="238125" cy="200660"/>
              <wp:effectExtent b="0" l="0" r="0" t="0"/>
              <wp:wrapNone/>
              <wp:docPr id="11"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238125" cy="20066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862" w:hanging="360"/>
      </w:pPr>
      <w:rPr>
        <w:rFonts w:ascii="Times New Roman" w:cs="Times New Roman" w:eastAsia="Times New Roman" w:hAnsi="Times New Roman"/>
        <w:b w:val="0"/>
        <w:bCs w:val="0"/>
        <w:i w:val="0"/>
        <w:iCs w:val="0"/>
        <w:sz w:val="28"/>
        <w:szCs w:val="28"/>
      </w:rPr>
    </w:lvl>
    <w:lvl w:ilvl="1">
      <w:start w:val="0"/>
      <w:numFmt w:val="bullet"/>
      <w:lvlText w:val="•"/>
      <w:lvlJc w:val="left"/>
      <w:pPr>
        <w:ind w:left="1767" w:hanging="360"/>
      </w:pPr>
      <w:rPr/>
    </w:lvl>
    <w:lvl w:ilvl="2">
      <w:start w:val="0"/>
      <w:numFmt w:val="bullet"/>
      <w:lvlText w:val="•"/>
      <w:lvlJc w:val="left"/>
      <w:pPr>
        <w:ind w:left="2675" w:hanging="360"/>
      </w:pPr>
      <w:rPr/>
    </w:lvl>
    <w:lvl w:ilvl="3">
      <w:start w:val="0"/>
      <w:numFmt w:val="bullet"/>
      <w:lvlText w:val="•"/>
      <w:lvlJc w:val="left"/>
      <w:pPr>
        <w:ind w:left="3582" w:hanging="360"/>
      </w:pPr>
      <w:rPr/>
    </w:lvl>
    <w:lvl w:ilvl="4">
      <w:start w:val="0"/>
      <w:numFmt w:val="bullet"/>
      <w:lvlText w:val="•"/>
      <w:lvlJc w:val="left"/>
      <w:pPr>
        <w:ind w:left="4490" w:hanging="360"/>
      </w:pPr>
      <w:rPr/>
    </w:lvl>
    <w:lvl w:ilvl="5">
      <w:start w:val="0"/>
      <w:numFmt w:val="bullet"/>
      <w:lvlText w:val="•"/>
      <w:lvlJc w:val="left"/>
      <w:pPr>
        <w:ind w:left="5398" w:hanging="360"/>
      </w:pPr>
      <w:rPr/>
    </w:lvl>
    <w:lvl w:ilvl="6">
      <w:start w:val="0"/>
      <w:numFmt w:val="bullet"/>
      <w:lvlText w:val="•"/>
      <w:lvlJc w:val="left"/>
      <w:pPr>
        <w:ind w:left="6305" w:hanging="360"/>
      </w:pPr>
      <w:rPr/>
    </w:lvl>
    <w:lvl w:ilvl="7">
      <w:start w:val="0"/>
      <w:numFmt w:val="bullet"/>
      <w:lvlText w:val="•"/>
      <w:lvlJc w:val="left"/>
      <w:pPr>
        <w:ind w:left="7213" w:hanging="360"/>
      </w:pPr>
      <w:rPr/>
    </w:lvl>
    <w:lvl w:ilvl="8">
      <w:start w:val="0"/>
      <w:numFmt w:val="bullet"/>
      <w:lvlText w:val="•"/>
      <w:lvlJc w:val="left"/>
      <w:pPr>
        <w:ind w:left="8120" w:hanging="360"/>
      </w:pPr>
      <w:rPr/>
    </w:lvl>
  </w:abstractNum>
  <w:abstractNum w:abstractNumId="3">
    <w:lvl w:ilvl="0">
      <w:start w:val="2"/>
      <w:numFmt w:val="decimal"/>
      <w:lvlText w:val="%1"/>
      <w:lvlJc w:val="left"/>
      <w:pPr>
        <w:ind w:left="631" w:hanging="490"/>
      </w:pPr>
      <w:rPr/>
    </w:lvl>
    <w:lvl w:ilvl="1">
      <w:start w:val="2"/>
      <w:numFmt w:val="decimal"/>
      <w:lvlText w:val="%1.%2."/>
      <w:lvlJc w:val="left"/>
      <w:pPr>
        <w:ind w:left="631" w:hanging="490"/>
      </w:pPr>
      <w:rPr>
        <w:rFonts w:ascii="Times New Roman" w:cs="Times New Roman" w:eastAsia="Times New Roman" w:hAnsi="Times New Roman"/>
        <w:b w:val="1"/>
        <w:bCs w:val="1"/>
        <w:i w:val="0"/>
        <w:iCs w:val="0"/>
        <w:sz w:val="28"/>
        <w:szCs w:val="28"/>
      </w:rPr>
    </w:lvl>
    <w:lvl w:ilvl="2">
      <w:start w:val="0"/>
      <w:numFmt w:val="bullet"/>
      <w:lvlText w:val="●"/>
      <w:lvlJc w:val="left"/>
      <w:pPr>
        <w:ind w:left="862" w:hanging="360"/>
      </w:pPr>
      <w:rPr>
        <w:rFonts w:ascii="Helvetica Neue" w:cs="Helvetica Neue" w:eastAsia="Helvetica Neue" w:hAnsi="Helvetica Neue"/>
        <w:b w:val="0"/>
        <w:bCs w:val="0"/>
        <w:i w:val="0"/>
        <w:iCs w:val="0"/>
        <w:sz w:val="28"/>
        <w:szCs w:val="28"/>
      </w:rPr>
    </w:lvl>
    <w:lvl w:ilvl="3">
      <w:start w:val="1"/>
      <w:numFmt w:val="decimal"/>
      <w:lvlText w:val="%4."/>
      <w:lvlJc w:val="left"/>
      <w:pPr>
        <w:ind w:left="1582" w:hanging="360"/>
      </w:pPr>
      <w:rPr>
        <w:rFonts w:ascii="Times New Roman" w:cs="Times New Roman" w:eastAsia="Times New Roman" w:hAnsi="Times New Roman"/>
        <w:b w:val="0"/>
        <w:bCs w:val="0"/>
        <w:i w:val="0"/>
        <w:iCs w:val="0"/>
        <w:sz w:val="28"/>
        <w:szCs w:val="28"/>
      </w:rPr>
    </w:lvl>
    <w:lvl w:ilvl="4">
      <w:start w:val="0"/>
      <w:numFmt w:val="bullet"/>
      <w:lvlText w:val="•"/>
      <w:lvlJc w:val="left"/>
      <w:pPr>
        <w:ind w:left="3669" w:hanging="360"/>
      </w:pPr>
      <w:rPr/>
    </w:lvl>
    <w:lvl w:ilvl="5">
      <w:start w:val="0"/>
      <w:numFmt w:val="bullet"/>
      <w:lvlText w:val="•"/>
      <w:lvlJc w:val="left"/>
      <w:pPr>
        <w:ind w:left="4713" w:hanging="360"/>
      </w:pPr>
      <w:rPr/>
    </w:lvl>
    <w:lvl w:ilvl="6">
      <w:start w:val="0"/>
      <w:numFmt w:val="bullet"/>
      <w:lvlText w:val="•"/>
      <w:lvlJc w:val="left"/>
      <w:pPr>
        <w:ind w:left="5758" w:hanging="360"/>
      </w:pPr>
      <w:rPr/>
    </w:lvl>
    <w:lvl w:ilvl="7">
      <w:start w:val="0"/>
      <w:numFmt w:val="bullet"/>
      <w:lvlText w:val="•"/>
      <w:lvlJc w:val="left"/>
      <w:pPr>
        <w:ind w:left="6802" w:hanging="360"/>
      </w:pPr>
      <w:rPr/>
    </w:lvl>
    <w:lvl w:ilvl="8">
      <w:start w:val="0"/>
      <w:numFmt w:val="bullet"/>
      <w:lvlText w:val="•"/>
      <w:lvlJc w:val="left"/>
      <w:pPr>
        <w:ind w:left="7847" w:hanging="360"/>
      </w:pPr>
      <w:rPr/>
    </w:lvl>
  </w:abstractNum>
  <w:abstractNum w:abstractNumId="4">
    <w:lvl w:ilvl="0">
      <w:start w:val="0"/>
      <w:numFmt w:val="bullet"/>
      <w:lvlText w:val="●"/>
      <w:lvlJc w:val="left"/>
      <w:pPr>
        <w:ind w:left="862" w:hanging="360"/>
      </w:pPr>
      <w:rPr>
        <w:rFonts w:ascii="Helvetica Neue" w:cs="Helvetica Neue" w:eastAsia="Helvetica Neue" w:hAnsi="Helvetica Neue"/>
        <w:b w:val="0"/>
        <w:bCs w:val="0"/>
        <w:i w:val="0"/>
        <w:iCs w:val="0"/>
        <w:sz w:val="28"/>
        <w:szCs w:val="28"/>
      </w:rPr>
    </w:lvl>
    <w:lvl w:ilvl="1">
      <w:start w:val="0"/>
      <w:numFmt w:val="bullet"/>
      <w:lvlText w:val="•"/>
      <w:lvlJc w:val="left"/>
      <w:pPr>
        <w:ind w:left="1767" w:hanging="360"/>
      </w:pPr>
      <w:rPr/>
    </w:lvl>
    <w:lvl w:ilvl="2">
      <w:start w:val="0"/>
      <w:numFmt w:val="bullet"/>
      <w:lvlText w:val="•"/>
      <w:lvlJc w:val="left"/>
      <w:pPr>
        <w:ind w:left="2675" w:hanging="360"/>
      </w:pPr>
      <w:rPr/>
    </w:lvl>
    <w:lvl w:ilvl="3">
      <w:start w:val="0"/>
      <w:numFmt w:val="bullet"/>
      <w:lvlText w:val="•"/>
      <w:lvlJc w:val="left"/>
      <w:pPr>
        <w:ind w:left="3582" w:hanging="360"/>
      </w:pPr>
      <w:rPr/>
    </w:lvl>
    <w:lvl w:ilvl="4">
      <w:start w:val="0"/>
      <w:numFmt w:val="bullet"/>
      <w:lvlText w:val="•"/>
      <w:lvlJc w:val="left"/>
      <w:pPr>
        <w:ind w:left="4490" w:hanging="360"/>
      </w:pPr>
      <w:rPr/>
    </w:lvl>
    <w:lvl w:ilvl="5">
      <w:start w:val="0"/>
      <w:numFmt w:val="bullet"/>
      <w:lvlText w:val="•"/>
      <w:lvlJc w:val="left"/>
      <w:pPr>
        <w:ind w:left="5398" w:hanging="360"/>
      </w:pPr>
      <w:rPr/>
    </w:lvl>
    <w:lvl w:ilvl="6">
      <w:start w:val="0"/>
      <w:numFmt w:val="bullet"/>
      <w:lvlText w:val="•"/>
      <w:lvlJc w:val="left"/>
      <w:pPr>
        <w:ind w:left="6305" w:hanging="360"/>
      </w:pPr>
      <w:rPr/>
    </w:lvl>
    <w:lvl w:ilvl="7">
      <w:start w:val="0"/>
      <w:numFmt w:val="bullet"/>
      <w:lvlText w:val="•"/>
      <w:lvlJc w:val="left"/>
      <w:pPr>
        <w:ind w:left="7213" w:hanging="360"/>
      </w:pPr>
      <w:rPr/>
    </w:lvl>
    <w:lvl w:ilvl="8">
      <w:start w:val="0"/>
      <w:numFmt w:val="bullet"/>
      <w:lvlText w:val="•"/>
      <w:lvlJc w:val="left"/>
      <w:pPr>
        <w:ind w:left="8120" w:hanging="360"/>
      </w:pPr>
      <w:rPr/>
    </w:lvl>
  </w:abstractNum>
  <w:abstractNum w:abstractNumId="5">
    <w:lvl w:ilvl="0">
      <w:start w:val="0"/>
      <w:numFmt w:val="bullet"/>
      <w:lvlText w:val="●"/>
      <w:lvlJc w:val="left"/>
      <w:pPr>
        <w:ind w:left="862" w:hanging="360"/>
      </w:pPr>
      <w:rPr>
        <w:rFonts w:ascii="Helvetica Neue" w:cs="Helvetica Neue" w:eastAsia="Helvetica Neue" w:hAnsi="Helvetica Neue"/>
        <w:b w:val="0"/>
        <w:bCs w:val="0"/>
        <w:i w:val="0"/>
        <w:iCs w:val="0"/>
        <w:sz w:val="28"/>
        <w:szCs w:val="28"/>
      </w:rPr>
    </w:lvl>
    <w:lvl w:ilvl="1">
      <w:start w:val="0"/>
      <w:numFmt w:val="bullet"/>
      <w:lvlText w:val="•"/>
      <w:lvlJc w:val="left"/>
      <w:pPr>
        <w:ind w:left="1767" w:hanging="360"/>
      </w:pPr>
      <w:rPr/>
    </w:lvl>
    <w:lvl w:ilvl="2">
      <w:start w:val="0"/>
      <w:numFmt w:val="bullet"/>
      <w:lvlText w:val="•"/>
      <w:lvlJc w:val="left"/>
      <w:pPr>
        <w:ind w:left="2675" w:hanging="360"/>
      </w:pPr>
      <w:rPr/>
    </w:lvl>
    <w:lvl w:ilvl="3">
      <w:start w:val="0"/>
      <w:numFmt w:val="bullet"/>
      <w:lvlText w:val="•"/>
      <w:lvlJc w:val="left"/>
      <w:pPr>
        <w:ind w:left="3582" w:hanging="360"/>
      </w:pPr>
      <w:rPr/>
    </w:lvl>
    <w:lvl w:ilvl="4">
      <w:start w:val="0"/>
      <w:numFmt w:val="bullet"/>
      <w:lvlText w:val="•"/>
      <w:lvlJc w:val="left"/>
      <w:pPr>
        <w:ind w:left="4490" w:hanging="360"/>
      </w:pPr>
      <w:rPr/>
    </w:lvl>
    <w:lvl w:ilvl="5">
      <w:start w:val="0"/>
      <w:numFmt w:val="bullet"/>
      <w:lvlText w:val="•"/>
      <w:lvlJc w:val="left"/>
      <w:pPr>
        <w:ind w:left="5398" w:hanging="360"/>
      </w:pPr>
      <w:rPr/>
    </w:lvl>
    <w:lvl w:ilvl="6">
      <w:start w:val="0"/>
      <w:numFmt w:val="bullet"/>
      <w:lvlText w:val="•"/>
      <w:lvlJc w:val="left"/>
      <w:pPr>
        <w:ind w:left="6305" w:hanging="360"/>
      </w:pPr>
      <w:rPr/>
    </w:lvl>
    <w:lvl w:ilvl="7">
      <w:start w:val="0"/>
      <w:numFmt w:val="bullet"/>
      <w:lvlText w:val="•"/>
      <w:lvlJc w:val="left"/>
      <w:pPr>
        <w:ind w:left="7213" w:hanging="360"/>
      </w:pPr>
      <w:rPr/>
    </w:lvl>
    <w:lvl w:ilvl="8">
      <w:start w:val="0"/>
      <w:numFmt w:val="bullet"/>
      <w:lvlText w:val="•"/>
      <w:lvlJc w:val="left"/>
      <w:pPr>
        <w:ind w:left="8120" w:hanging="360"/>
      </w:pPr>
      <w:rPr/>
    </w:lvl>
  </w:abstractNum>
  <w:abstractNum w:abstractNumId="6">
    <w:lvl w:ilvl="0">
      <w:start w:val="2"/>
      <w:numFmt w:val="decimal"/>
      <w:lvlText w:val="%1"/>
      <w:lvlJc w:val="left"/>
      <w:pPr>
        <w:ind w:left="561" w:hanging="420"/>
      </w:pPr>
      <w:rPr/>
    </w:lvl>
    <w:lvl w:ilvl="1">
      <w:start w:val="1"/>
      <w:numFmt w:val="decimal"/>
      <w:lvlText w:val="%1.%2"/>
      <w:lvlJc w:val="left"/>
      <w:pPr>
        <w:ind w:left="561" w:hanging="420"/>
      </w:pPr>
      <w:rPr>
        <w:rFonts w:ascii="Times New Roman" w:cs="Times New Roman" w:eastAsia="Times New Roman" w:hAnsi="Times New Roman"/>
        <w:b w:val="1"/>
        <w:bCs w:val="1"/>
        <w:i w:val="0"/>
        <w:iCs w:val="0"/>
        <w:sz w:val="28"/>
        <w:szCs w:val="28"/>
      </w:rPr>
    </w:lvl>
    <w:lvl w:ilvl="2">
      <w:start w:val="0"/>
      <w:numFmt w:val="bullet"/>
      <w:lvlText w:val="●"/>
      <w:lvlJc w:val="left"/>
      <w:pPr>
        <w:ind w:left="862" w:hanging="360"/>
      </w:pPr>
      <w:rPr>
        <w:rFonts w:ascii="Helvetica Neue" w:cs="Helvetica Neue" w:eastAsia="Helvetica Neue" w:hAnsi="Helvetica Neue"/>
        <w:b w:val="0"/>
        <w:bCs w:val="0"/>
        <w:i w:val="0"/>
        <w:iCs w:val="0"/>
        <w:sz w:val="28"/>
        <w:szCs w:val="28"/>
      </w:rPr>
    </w:lvl>
    <w:lvl w:ilvl="3">
      <w:start w:val="0"/>
      <w:numFmt w:val="bullet"/>
      <w:lvlText w:val="•"/>
      <w:lvlJc w:val="left"/>
      <w:pPr>
        <w:ind w:left="2876" w:hanging="360"/>
      </w:pPr>
      <w:rPr/>
    </w:lvl>
    <w:lvl w:ilvl="4">
      <w:start w:val="0"/>
      <w:numFmt w:val="bullet"/>
      <w:lvlText w:val="•"/>
      <w:lvlJc w:val="left"/>
      <w:pPr>
        <w:ind w:left="3885" w:hanging="360"/>
      </w:pPr>
      <w:rPr/>
    </w:lvl>
    <w:lvl w:ilvl="5">
      <w:start w:val="0"/>
      <w:numFmt w:val="bullet"/>
      <w:lvlText w:val="•"/>
      <w:lvlJc w:val="left"/>
      <w:pPr>
        <w:ind w:left="4893" w:hanging="360"/>
      </w:pPr>
      <w:rPr/>
    </w:lvl>
    <w:lvl w:ilvl="6">
      <w:start w:val="0"/>
      <w:numFmt w:val="bullet"/>
      <w:lvlText w:val="•"/>
      <w:lvlJc w:val="left"/>
      <w:pPr>
        <w:ind w:left="5902" w:hanging="360"/>
      </w:pPr>
      <w:rPr/>
    </w:lvl>
    <w:lvl w:ilvl="7">
      <w:start w:val="0"/>
      <w:numFmt w:val="bullet"/>
      <w:lvlText w:val="•"/>
      <w:lvlJc w:val="left"/>
      <w:pPr>
        <w:ind w:left="6910" w:hanging="360"/>
      </w:pPr>
      <w:rPr/>
    </w:lvl>
    <w:lvl w:ilvl="8">
      <w:start w:val="0"/>
      <w:numFmt w:val="bullet"/>
      <w:lvlText w:val="•"/>
      <w:lvlJc w:val="left"/>
      <w:pPr>
        <w:ind w:left="7919" w:hanging="360"/>
      </w:pPr>
      <w:rPr/>
    </w:lvl>
  </w:abstractNum>
  <w:abstractNum w:abstractNumId="7">
    <w:lvl w:ilvl="0">
      <w:start w:val="0"/>
      <w:numFmt w:val="bullet"/>
      <w:lvlText w:val="●"/>
      <w:lvlJc w:val="left"/>
      <w:pPr>
        <w:ind w:left="862" w:hanging="360"/>
      </w:pPr>
      <w:rPr>
        <w:rFonts w:ascii="Helvetica Neue" w:cs="Helvetica Neue" w:eastAsia="Helvetica Neue" w:hAnsi="Helvetica Neue"/>
        <w:b w:val="0"/>
        <w:bCs w:val="0"/>
        <w:i w:val="0"/>
        <w:iCs w:val="0"/>
        <w:sz w:val="28"/>
        <w:szCs w:val="28"/>
      </w:rPr>
    </w:lvl>
    <w:lvl w:ilvl="1">
      <w:start w:val="0"/>
      <w:numFmt w:val="bullet"/>
      <w:lvlText w:val="•"/>
      <w:lvlJc w:val="left"/>
      <w:pPr>
        <w:ind w:left="1767" w:hanging="360"/>
      </w:pPr>
      <w:rPr/>
    </w:lvl>
    <w:lvl w:ilvl="2">
      <w:start w:val="0"/>
      <w:numFmt w:val="bullet"/>
      <w:lvlText w:val="•"/>
      <w:lvlJc w:val="left"/>
      <w:pPr>
        <w:ind w:left="2675" w:hanging="360"/>
      </w:pPr>
      <w:rPr/>
    </w:lvl>
    <w:lvl w:ilvl="3">
      <w:start w:val="0"/>
      <w:numFmt w:val="bullet"/>
      <w:lvlText w:val="•"/>
      <w:lvlJc w:val="left"/>
      <w:pPr>
        <w:ind w:left="3582" w:hanging="360"/>
      </w:pPr>
      <w:rPr/>
    </w:lvl>
    <w:lvl w:ilvl="4">
      <w:start w:val="0"/>
      <w:numFmt w:val="bullet"/>
      <w:lvlText w:val="•"/>
      <w:lvlJc w:val="left"/>
      <w:pPr>
        <w:ind w:left="4490" w:hanging="360"/>
      </w:pPr>
      <w:rPr/>
    </w:lvl>
    <w:lvl w:ilvl="5">
      <w:start w:val="0"/>
      <w:numFmt w:val="bullet"/>
      <w:lvlText w:val="•"/>
      <w:lvlJc w:val="left"/>
      <w:pPr>
        <w:ind w:left="5398" w:hanging="360"/>
      </w:pPr>
      <w:rPr/>
    </w:lvl>
    <w:lvl w:ilvl="6">
      <w:start w:val="0"/>
      <w:numFmt w:val="bullet"/>
      <w:lvlText w:val="•"/>
      <w:lvlJc w:val="left"/>
      <w:pPr>
        <w:ind w:left="6305" w:hanging="360"/>
      </w:pPr>
      <w:rPr/>
    </w:lvl>
    <w:lvl w:ilvl="7">
      <w:start w:val="0"/>
      <w:numFmt w:val="bullet"/>
      <w:lvlText w:val="•"/>
      <w:lvlJc w:val="left"/>
      <w:pPr>
        <w:ind w:left="7213" w:hanging="360"/>
      </w:pPr>
      <w:rPr/>
    </w:lvl>
    <w:lvl w:ilvl="8">
      <w:start w:val="0"/>
      <w:numFmt w:val="bullet"/>
      <w:lvlText w:val="•"/>
      <w:lvlJc w:val="left"/>
      <w:pPr>
        <w:ind w:left="8120" w:hanging="36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421" w:hanging="280"/>
      </w:pPr>
      <w:rPr>
        <w:rFonts w:ascii="Times New Roman" w:cs="Times New Roman" w:eastAsia="Times New Roman" w:hAnsi="Times New Roman"/>
        <w:b w:val="1"/>
        <w:bCs w:val="1"/>
        <w:i w:val="0"/>
        <w:iCs w:val="0"/>
        <w:sz w:val="28"/>
        <w:szCs w:val="28"/>
      </w:rPr>
    </w:lvl>
    <w:lvl w:ilvl="1">
      <w:start w:val="0"/>
      <w:numFmt w:val="bullet"/>
      <w:lvlText w:val="●"/>
      <w:lvlJc w:val="left"/>
      <w:pPr>
        <w:ind w:left="862" w:hanging="360"/>
      </w:pPr>
      <w:rPr>
        <w:rFonts w:ascii="Helvetica Neue" w:cs="Helvetica Neue" w:eastAsia="Helvetica Neue" w:hAnsi="Helvetica Neue"/>
        <w:b w:val="0"/>
        <w:bCs w:val="0"/>
        <w:i w:val="0"/>
        <w:iCs w:val="0"/>
        <w:sz w:val="28"/>
        <w:szCs w:val="28"/>
      </w:rPr>
    </w:lvl>
    <w:lvl w:ilvl="2">
      <w:start w:val="1"/>
      <w:numFmt w:val="decimal"/>
      <w:lvlText w:val="%3."/>
      <w:lvlJc w:val="left"/>
      <w:pPr>
        <w:ind w:left="142" w:hanging="370"/>
      </w:pPr>
      <w:rPr>
        <w:rFonts w:ascii="Times New Roman" w:cs="Times New Roman" w:eastAsia="Times New Roman" w:hAnsi="Times New Roman"/>
        <w:b w:val="0"/>
        <w:bCs w:val="0"/>
        <w:i w:val="0"/>
        <w:iCs w:val="0"/>
        <w:sz w:val="28"/>
        <w:szCs w:val="28"/>
      </w:rPr>
    </w:lvl>
    <w:lvl w:ilvl="3">
      <w:start w:val="0"/>
      <w:numFmt w:val="bullet"/>
      <w:lvlText w:val="•"/>
      <w:lvlJc w:val="left"/>
      <w:pPr>
        <w:ind w:left="1994" w:hanging="370"/>
      </w:pPr>
      <w:rPr/>
    </w:lvl>
    <w:lvl w:ilvl="4">
      <w:start w:val="0"/>
      <w:numFmt w:val="bullet"/>
      <w:lvlText w:val="•"/>
      <w:lvlJc w:val="left"/>
      <w:pPr>
        <w:ind w:left="3129" w:hanging="370"/>
      </w:pPr>
      <w:rPr/>
    </w:lvl>
    <w:lvl w:ilvl="5">
      <w:start w:val="0"/>
      <w:numFmt w:val="bullet"/>
      <w:lvlText w:val="•"/>
      <w:lvlJc w:val="left"/>
      <w:pPr>
        <w:ind w:left="4263" w:hanging="370"/>
      </w:pPr>
      <w:rPr/>
    </w:lvl>
    <w:lvl w:ilvl="6">
      <w:start w:val="0"/>
      <w:numFmt w:val="bullet"/>
      <w:lvlText w:val="•"/>
      <w:lvlJc w:val="left"/>
      <w:pPr>
        <w:ind w:left="5398" w:hanging="370"/>
      </w:pPr>
      <w:rPr/>
    </w:lvl>
    <w:lvl w:ilvl="7">
      <w:start w:val="0"/>
      <w:numFmt w:val="bullet"/>
      <w:lvlText w:val="•"/>
      <w:lvlJc w:val="left"/>
      <w:pPr>
        <w:ind w:left="6532" w:hanging="370"/>
      </w:pPr>
      <w:rPr/>
    </w:lvl>
    <w:lvl w:ilvl="8">
      <w:start w:val="0"/>
      <w:numFmt w:val="bullet"/>
      <w:lvlText w:val="•"/>
      <w:lvlJc w:val="left"/>
      <w:pPr>
        <w:ind w:left="7667" w:hanging="370"/>
      </w:pPr>
      <w:rPr/>
    </w:lvl>
  </w:abstractNum>
  <w:abstractNum w:abstractNumId="12">
    <w:lvl w:ilvl="0">
      <w:start w:val="1"/>
      <w:numFmt w:val="decimal"/>
      <w:lvlText w:val="%1."/>
      <w:lvlJc w:val="left"/>
      <w:pPr>
        <w:ind w:left="862" w:hanging="360"/>
      </w:pPr>
      <w:rPr>
        <w:rFonts w:ascii="Times New Roman" w:cs="Times New Roman" w:eastAsia="Times New Roman" w:hAnsi="Times New Roman"/>
        <w:b w:val="1"/>
        <w:bCs w:val="1"/>
        <w:i w:val="0"/>
        <w:iCs w:val="0"/>
        <w:sz w:val="28"/>
        <w:szCs w:val="28"/>
      </w:rPr>
    </w:lvl>
    <w:lvl w:ilvl="1">
      <w:start w:val="1"/>
      <w:numFmt w:val="decimal"/>
      <w:lvlText w:val="%1.%2"/>
      <w:lvlJc w:val="left"/>
      <w:pPr>
        <w:ind w:left="561" w:hanging="420"/>
      </w:pPr>
      <w:rPr/>
    </w:lvl>
    <w:lvl w:ilvl="2">
      <w:start w:val="1"/>
      <w:numFmt w:val="decimal"/>
      <w:lvlText w:val="%3."/>
      <w:lvlJc w:val="left"/>
      <w:pPr>
        <w:ind w:left="862" w:hanging="360"/>
      </w:pPr>
      <w:rPr>
        <w:rFonts w:ascii="Times New Roman" w:cs="Times New Roman" w:eastAsia="Times New Roman" w:hAnsi="Times New Roman"/>
        <w:b w:val="0"/>
        <w:bCs w:val="0"/>
        <w:i w:val="0"/>
        <w:iCs w:val="0"/>
        <w:sz w:val="28"/>
        <w:szCs w:val="28"/>
      </w:rPr>
    </w:lvl>
    <w:lvl w:ilvl="3">
      <w:start w:val="1"/>
      <w:numFmt w:val="decimal"/>
      <w:lvlText w:val="%3.%4"/>
      <w:lvlJc w:val="left"/>
      <w:pPr>
        <w:ind w:left="4651" w:hanging="420"/>
      </w:pPr>
      <w:rPr>
        <w:rFonts w:ascii="Times New Roman" w:cs="Times New Roman" w:eastAsia="Times New Roman" w:hAnsi="Times New Roman"/>
        <w:b w:val="0"/>
        <w:bCs w:val="0"/>
        <w:i w:val="0"/>
        <w:iCs w:val="0"/>
        <w:sz w:val="28"/>
        <w:szCs w:val="28"/>
      </w:rPr>
    </w:lvl>
    <w:lvl w:ilvl="4">
      <w:start w:val="0"/>
      <w:numFmt w:val="bullet"/>
      <w:lvlText w:val="•"/>
      <w:lvlJc w:val="left"/>
      <w:pPr>
        <w:ind w:left="5413" w:hanging="420"/>
      </w:pPr>
      <w:rPr/>
    </w:lvl>
    <w:lvl w:ilvl="5">
      <w:start w:val="0"/>
      <w:numFmt w:val="bullet"/>
      <w:lvlText w:val="•"/>
      <w:lvlJc w:val="left"/>
      <w:pPr>
        <w:ind w:left="6167" w:hanging="420"/>
      </w:pPr>
      <w:rPr/>
    </w:lvl>
    <w:lvl w:ilvl="6">
      <w:start w:val="0"/>
      <w:numFmt w:val="bullet"/>
      <w:lvlText w:val="•"/>
      <w:lvlJc w:val="left"/>
      <w:pPr>
        <w:ind w:left="6921" w:hanging="420"/>
      </w:pPr>
      <w:rPr/>
    </w:lvl>
    <w:lvl w:ilvl="7">
      <w:start w:val="0"/>
      <w:numFmt w:val="bullet"/>
      <w:lvlText w:val="•"/>
      <w:lvlJc w:val="left"/>
      <w:pPr>
        <w:ind w:left="7674" w:hanging="420"/>
      </w:pPr>
      <w:rPr/>
    </w:lvl>
    <w:lvl w:ilvl="8">
      <w:start w:val="0"/>
      <w:numFmt w:val="bullet"/>
      <w:lvlText w:val="•"/>
      <w:lvlJc w:val="left"/>
      <w:pPr>
        <w:ind w:left="8428" w:hanging="420"/>
      </w:pPr>
      <w:rPr/>
    </w:lvl>
  </w:abstractNum>
  <w:abstractNum w:abstractNumId="13">
    <w:lvl w:ilvl="0">
      <w:start w:val="1"/>
      <w:numFmt w:val="decimal"/>
      <w:lvlText w:val="%1."/>
      <w:lvlJc w:val="left"/>
      <w:pPr>
        <w:ind w:left="862" w:hanging="360"/>
      </w:pPr>
      <w:rPr>
        <w:rFonts w:ascii="Times New Roman" w:cs="Times New Roman" w:eastAsia="Times New Roman" w:hAnsi="Times New Roman"/>
        <w:b w:val="0"/>
        <w:bCs w:val="0"/>
        <w:i w:val="0"/>
        <w:iCs w:val="0"/>
        <w:sz w:val="28"/>
        <w:szCs w:val="28"/>
      </w:rPr>
    </w:lvl>
    <w:lvl w:ilvl="1">
      <w:start w:val="0"/>
      <w:numFmt w:val="bullet"/>
      <w:lvlText w:val="•"/>
      <w:lvlJc w:val="left"/>
      <w:pPr>
        <w:ind w:left="1767" w:hanging="360"/>
      </w:pPr>
      <w:rPr/>
    </w:lvl>
    <w:lvl w:ilvl="2">
      <w:start w:val="0"/>
      <w:numFmt w:val="bullet"/>
      <w:lvlText w:val="•"/>
      <w:lvlJc w:val="left"/>
      <w:pPr>
        <w:ind w:left="2675" w:hanging="360"/>
      </w:pPr>
      <w:rPr/>
    </w:lvl>
    <w:lvl w:ilvl="3">
      <w:start w:val="0"/>
      <w:numFmt w:val="bullet"/>
      <w:lvlText w:val="•"/>
      <w:lvlJc w:val="left"/>
      <w:pPr>
        <w:ind w:left="3582" w:hanging="360"/>
      </w:pPr>
      <w:rPr/>
    </w:lvl>
    <w:lvl w:ilvl="4">
      <w:start w:val="0"/>
      <w:numFmt w:val="bullet"/>
      <w:lvlText w:val="•"/>
      <w:lvlJc w:val="left"/>
      <w:pPr>
        <w:ind w:left="4490" w:hanging="360"/>
      </w:pPr>
      <w:rPr/>
    </w:lvl>
    <w:lvl w:ilvl="5">
      <w:start w:val="0"/>
      <w:numFmt w:val="bullet"/>
      <w:lvlText w:val="•"/>
      <w:lvlJc w:val="left"/>
      <w:pPr>
        <w:ind w:left="5398" w:hanging="360"/>
      </w:pPr>
      <w:rPr/>
    </w:lvl>
    <w:lvl w:ilvl="6">
      <w:start w:val="0"/>
      <w:numFmt w:val="bullet"/>
      <w:lvlText w:val="•"/>
      <w:lvlJc w:val="left"/>
      <w:pPr>
        <w:ind w:left="6305" w:hanging="360"/>
      </w:pPr>
      <w:rPr/>
    </w:lvl>
    <w:lvl w:ilvl="7">
      <w:start w:val="0"/>
      <w:numFmt w:val="bullet"/>
      <w:lvlText w:val="•"/>
      <w:lvlJc w:val="left"/>
      <w:pPr>
        <w:ind w:left="7213" w:hanging="360"/>
      </w:pPr>
      <w:rPr/>
    </w:lvl>
    <w:lvl w:ilvl="8">
      <w:start w:val="0"/>
      <w:numFmt w:val="bullet"/>
      <w:lvlText w:val="•"/>
      <w:lvlJc w:val="left"/>
      <w:pPr>
        <w:ind w:left="8120" w:hanging="360"/>
      </w:pPr>
      <w:rPr/>
    </w:lvl>
  </w:abstractNum>
  <w:abstractNum w:abstractNumId="14">
    <w:lvl w:ilvl="0">
      <w:start w:val="1"/>
      <w:numFmt w:val="decimal"/>
      <w:lvlText w:val="%1."/>
      <w:lvlJc w:val="left"/>
      <w:pPr>
        <w:ind w:left="862" w:hanging="360"/>
      </w:pPr>
      <w:rPr>
        <w:rFonts w:ascii="Times New Roman" w:cs="Times New Roman" w:eastAsia="Times New Roman" w:hAnsi="Times New Roman"/>
        <w:b w:val="0"/>
        <w:bCs w:val="0"/>
        <w:i w:val="0"/>
        <w:iCs w:val="0"/>
        <w:sz w:val="28"/>
        <w:szCs w:val="28"/>
      </w:rPr>
    </w:lvl>
    <w:lvl w:ilvl="1">
      <w:start w:val="0"/>
      <w:numFmt w:val="bullet"/>
      <w:lvlText w:val="•"/>
      <w:lvlJc w:val="left"/>
      <w:pPr>
        <w:ind w:left="1767" w:hanging="360"/>
      </w:pPr>
      <w:rPr/>
    </w:lvl>
    <w:lvl w:ilvl="2">
      <w:start w:val="0"/>
      <w:numFmt w:val="bullet"/>
      <w:lvlText w:val="•"/>
      <w:lvlJc w:val="left"/>
      <w:pPr>
        <w:ind w:left="2675" w:hanging="360"/>
      </w:pPr>
      <w:rPr/>
    </w:lvl>
    <w:lvl w:ilvl="3">
      <w:start w:val="0"/>
      <w:numFmt w:val="bullet"/>
      <w:lvlText w:val="•"/>
      <w:lvlJc w:val="left"/>
      <w:pPr>
        <w:ind w:left="3582" w:hanging="360"/>
      </w:pPr>
      <w:rPr/>
    </w:lvl>
    <w:lvl w:ilvl="4">
      <w:start w:val="0"/>
      <w:numFmt w:val="bullet"/>
      <w:lvlText w:val="•"/>
      <w:lvlJc w:val="left"/>
      <w:pPr>
        <w:ind w:left="4490" w:hanging="360"/>
      </w:pPr>
      <w:rPr/>
    </w:lvl>
    <w:lvl w:ilvl="5">
      <w:start w:val="0"/>
      <w:numFmt w:val="bullet"/>
      <w:lvlText w:val="•"/>
      <w:lvlJc w:val="left"/>
      <w:pPr>
        <w:ind w:left="5398" w:hanging="360"/>
      </w:pPr>
      <w:rPr/>
    </w:lvl>
    <w:lvl w:ilvl="6">
      <w:start w:val="0"/>
      <w:numFmt w:val="bullet"/>
      <w:lvlText w:val="•"/>
      <w:lvlJc w:val="left"/>
      <w:pPr>
        <w:ind w:left="6305" w:hanging="360"/>
      </w:pPr>
      <w:rPr/>
    </w:lvl>
    <w:lvl w:ilvl="7">
      <w:start w:val="0"/>
      <w:numFmt w:val="bullet"/>
      <w:lvlText w:val="•"/>
      <w:lvlJc w:val="left"/>
      <w:pPr>
        <w:ind w:left="7213" w:hanging="360"/>
      </w:pPr>
      <w:rPr/>
    </w:lvl>
    <w:lvl w:ilvl="8">
      <w:start w:val="0"/>
      <w:numFmt w:val="bullet"/>
      <w:lvlText w:val="•"/>
      <w:lvlJc w:val="left"/>
      <w:pPr>
        <w:ind w:left="8120" w:hanging="360"/>
      </w:pPr>
      <w:rPr/>
    </w:lvl>
  </w:abstractNum>
  <w:abstractNum w:abstractNumId="15">
    <w:lvl w:ilvl="0">
      <w:start w:val="2"/>
      <w:numFmt w:val="decimal"/>
      <w:lvlText w:val="%1"/>
      <w:lvlJc w:val="left"/>
      <w:pPr>
        <w:ind w:left="5126" w:hanging="450"/>
      </w:pPr>
      <w:rPr/>
    </w:lvl>
    <w:lvl w:ilvl="1">
      <w:start w:val="3"/>
      <w:numFmt w:val="decimal"/>
      <w:lvlText w:val="%1.%2"/>
      <w:lvlJc w:val="left"/>
      <w:pPr>
        <w:ind w:left="5126" w:hanging="450"/>
      </w:pPr>
      <w:rPr>
        <w:rFonts w:ascii="Times New Roman" w:cs="Times New Roman" w:eastAsia="Times New Roman" w:hAnsi="Times New Roman"/>
        <w:b w:val="0"/>
        <w:bCs w:val="0"/>
        <w:i w:val="0"/>
        <w:iCs w:val="0"/>
        <w:sz w:val="28"/>
        <w:szCs w:val="28"/>
      </w:rPr>
    </w:lvl>
    <w:lvl w:ilvl="2">
      <w:start w:val="0"/>
      <w:numFmt w:val="bullet"/>
      <w:lvlText w:val="•"/>
      <w:lvlJc w:val="left"/>
      <w:pPr>
        <w:ind w:left="6083" w:hanging="450"/>
      </w:pPr>
      <w:rPr/>
    </w:lvl>
    <w:lvl w:ilvl="3">
      <w:start w:val="0"/>
      <w:numFmt w:val="bullet"/>
      <w:lvlText w:val="•"/>
      <w:lvlJc w:val="left"/>
      <w:pPr>
        <w:ind w:left="6564" w:hanging="450"/>
      </w:pPr>
      <w:rPr/>
    </w:lvl>
    <w:lvl w:ilvl="4">
      <w:start w:val="0"/>
      <w:numFmt w:val="bullet"/>
      <w:lvlText w:val="•"/>
      <w:lvlJc w:val="left"/>
      <w:pPr>
        <w:ind w:left="7046" w:hanging="450"/>
      </w:pPr>
      <w:rPr/>
    </w:lvl>
    <w:lvl w:ilvl="5">
      <w:start w:val="0"/>
      <w:numFmt w:val="bullet"/>
      <w:lvlText w:val="•"/>
      <w:lvlJc w:val="left"/>
      <w:pPr>
        <w:ind w:left="7528" w:hanging="450"/>
      </w:pPr>
      <w:rPr/>
    </w:lvl>
    <w:lvl w:ilvl="6">
      <w:start w:val="0"/>
      <w:numFmt w:val="bullet"/>
      <w:lvlText w:val="•"/>
      <w:lvlJc w:val="left"/>
      <w:pPr>
        <w:ind w:left="8009" w:hanging="450"/>
      </w:pPr>
      <w:rPr/>
    </w:lvl>
    <w:lvl w:ilvl="7">
      <w:start w:val="0"/>
      <w:numFmt w:val="bullet"/>
      <w:lvlText w:val="•"/>
      <w:lvlJc w:val="left"/>
      <w:pPr>
        <w:ind w:left="8491" w:hanging="450"/>
      </w:pPr>
      <w:rPr/>
    </w:lvl>
    <w:lvl w:ilvl="8">
      <w:start w:val="0"/>
      <w:numFmt w:val="bullet"/>
      <w:lvlText w:val="•"/>
      <w:lvlJc w:val="left"/>
      <w:pPr>
        <w:ind w:left="8972" w:hanging="450"/>
      </w:pPr>
      <w:rPr/>
    </w:lvl>
  </w:abstractNum>
  <w:abstractNum w:abstractNumId="16">
    <w:lvl w:ilvl="0">
      <w:start w:val="1"/>
      <w:numFmt w:val="decimal"/>
      <w:lvlText w:val="%1."/>
      <w:lvlJc w:val="left"/>
      <w:pPr>
        <w:ind w:left="421" w:hanging="280"/>
      </w:pPr>
      <w:rPr>
        <w:rFonts w:ascii="Times New Roman" w:cs="Times New Roman" w:eastAsia="Times New Roman" w:hAnsi="Times New Roman"/>
        <w:b w:val="1"/>
        <w:bCs w:val="1"/>
        <w:i w:val="0"/>
        <w:iCs w:val="0"/>
        <w:sz w:val="28"/>
        <w:szCs w:val="28"/>
      </w:rPr>
    </w:lvl>
    <w:lvl w:ilvl="1">
      <w:start w:val="0"/>
      <w:numFmt w:val="bullet"/>
      <w:lvlText w:val="●"/>
      <w:lvlJc w:val="left"/>
      <w:pPr>
        <w:ind w:left="862" w:hanging="360"/>
      </w:pPr>
      <w:rPr>
        <w:rFonts w:ascii="Helvetica Neue" w:cs="Helvetica Neue" w:eastAsia="Helvetica Neue" w:hAnsi="Helvetica Neue"/>
        <w:b w:val="0"/>
        <w:bCs w:val="0"/>
        <w:i w:val="0"/>
        <w:iCs w:val="0"/>
        <w:sz w:val="28"/>
        <w:szCs w:val="28"/>
      </w:rPr>
    </w:lvl>
    <w:lvl w:ilvl="2">
      <w:start w:val="0"/>
      <w:numFmt w:val="bullet"/>
      <w:lvlText w:val="•"/>
      <w:lvlJc w:val="left"/>
      <w:pPr>
        <w:ind w:left="1868" w:hanging="360"/>
      </w:pPr>
      <w:rPr/>
    </w:lvl>
    <w:lvl w:ilvl="3">
      <w:start w:val="0"/>
      <w:numFmt w:val="bullet"/>
      <w:lvlText w:val="•"/>
      <w:lvlJc w:val="left"/>
      <w:pPr>
        <w:ind w:left="2876" w:hanging="360"/>
      </w:pPr>
      <w:rPr/>
    </w:lvl>
    <w:lvl w:ilvl="4">
      <w:start w:val="0"/>
      <w:numFmt w:val="bullet"/>
      <w:lvlText w:val="•"/>
      <w:lvlJc w:val="left"/>
      <w:pPr>
        <w:ind w:left="3885" w:hanging="360"/>
      </w:pPr>
      <w:rPr/>
    </w:lvl>
    <w:lvl w:ilvl="5">
      <w:start w:val="0"/>
      <w:numFmt w:val="bullet"/>
      <w:lvlText w:val="•"/>
      <w:lvlJc w:val="left"/>
      <w:pPr>
        <w:ind w:left="4893" w:hanging="360"/>
      </w:pPr>
      <w:rPr/>
    </w:lvl>
    <w:lvl w:ilvl="6">
      <w:start w:val="0"/>
      <w:numFmt w:val="bullet"/>
      <w:lvlText w:val="•"/>
      <w:lvlJc w:val="left"/>
      <w:pPr>
        <w:ind w:left="5902" w:hanging="360"/>
      </w:pPr>
      <w:rPr/>
    </w:lvl>
    <w:lvl w:ilvl="7">
      <w:start w:val="0"/>
      <w:numFmt w:val="bullet"/>
      <w:lvlText w:val="•"/>
      <w:lvlJc w:val="left"/>
      <w:pPr>
        <w:ind w:left="6910" w:hanging="360"/>
      </w:pPr>
      <w:rPr/>
    </w:lvl>
    <w:lvl w:ilvl="8">
      <w:start w:val="0"/>
      <w:numFmt w:val="bullet"/>
      <w:lvlText w:val="•"/>
      <w:lvlJc w:val="left"/>
      <w:pPr>
        <w:ind w:left="7919"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kk"/>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4" w:lineRule="auto"/>
      <w:ind w:left="0" w:right="295"/>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spacing w:before="280" w:lineRule="auto"/>
      <w:ind w:left="142"/>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42" Type="http://schemas.openxmlformats.org/officeDocument/2006/relationships/image" Target="media/image3.png"/><Relationship Id="rId41" Type="http://schemas.openxmlformats.org/officeDocument/2006/relationships/image" Target="media/image8.png"/><Relationship Id="rId44" Type="http://schemas.openxmlformats.org/officeDocument/2006/relationships/image" Target="media/image7.png"/><Relationship Id="rId43" Type="http://schemas.openxmlformats.org/officeDocument/2006/relationships/image" Target="media/image12.png"/><Relationship Id="rId46" Type="http://schemas.openxmlformats.org/officeDocument/2006/relationships/image" Target="media/image16.png"/><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png"/><Relationship Id="rId48" Type="http://schemas.openxmlformats.org/officeDocument/2006/relationships/image" Target="media/image9.png"/><Relationship Id="rId47" Type="http://schemas.openxmlformats.org/officeDocument/2006/relationships/image" Target="media/image5.png"/><Relationship Id="rId49"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33.png"/><Relationship Id="rId7" Type="http://schemas.openxmlformats.org/officeDocument/2006/relationships/footer" Target="footer1.xml"/><Relationship Id="rId8" Type="http://schemas.openxmlformats.org/officeDocument/2006/relationships/image" Target="media/image45.jpg"/><Relationship Id="rId31" Type="http://schemas.openxmlformats.org/officeDocument/2006/relationships/image" Target="media/image19.png"/><Relationship Id="rId30" Type="http://schemas.openxmlformats.org/officeDocument/2006/relationships/image" Target="media/image17.png"/><Relationship Id="rId33" Type="http://schemas.openxmlformats.org/officeDocument/2006/relationships/image" Target="media/image41.png"/><Relationship Id="rId32" Type="http://schemas.openxmlformats.org/officeDocument/2006/relationships/image" Target="media/image20.png"/><Relationship Id="rId35" Type="http://schemas.openxmlformats.org/officeDocument/2006/relationships/image" Target="media/image18.png"/><Relationship Id="rId34" Type="http://schemas.openxmlformats.org/officeDocument/2006/relationships/image" Target="media/image35.png"/><Relationship Id="rId37" Type="http://schemas.openxmlformats.org/officeDocument/2006/relationships/image" Target="media/image51.png"/><Relationship Id="rId36" Type="http://schemas.openxmlformats.org/officeDocument/2006/relationships/image" Target="media/image28.png"/><Relationship Id="rId39" Type="http://schemas.openxmlformats.org/officeDocument/2006/relationships/image" Target="media/image39.png"/><Relationship Id="rId38" Type="http://schemas.openxmlformats.org/officeDocument/2006/relationships/image" Target="media/image52.png"/><Relationship Id="rId20" Type="http://schemas.openxmlformats.org/officeDocument/2006/relationships/image" Target="media/image13.png"/><Relationship Id="rId22" Type="http://schemas.openxmlformats.org/officeDocument/2006/relationships/image" Target="media/image48.png"/><Relationship Id="rId21" Type="http://schemas.openxmlformats.org/officeDocument/2006/relationships/image" Target="media/image14.jpg"/><Relationship Id="rId24" Type="http://schemas.openxmlformats.org/officeDocument/2006/relationships/image" Target="media/image42.png"/><Relationship Id="rId23" Type="http://schemas.openxmlformats.org/officeDocument/2006/relationships/image" Target="media/image47.png"/><Relationship Id="rId26" Type="http://schemas.openxmlformats.org/officeDocument/2006/relationships/image" Target="media/image40.png"/><Relationship Id="rId25" Type="http://schemas.openxmlformats.org/officeDocument/2006/relationships/image" Target="media/image50.png"/><Relationship Id="rId28" Type="http://schemas.openxmlformats.org/officeDocument/2006/relationships/image" Target="media/image49.png"/><Relationship Id="rId27" Type="http://schemas.openxmlformats.org/officeDocument/2006/relationships/image" Target="media/image46.png"/><Relationship Id="rId29" Type="http://schemas.openxmlformats.org/officeDocument/2006/relationships/image" Target="media/image53.png"/><Relationship Id="rId51" Type="http://schemas.openxmlformats.org/officeDocument/2006/relationships/image" Target="media/image15.png"/><Relationship Id="rId50" Type="http://schemas.openxmlformats.org/officeDocument/2006/relationships/image" Target="media/image6.png"/><Relationship Id="rId53" Type="http://schemas.openxmlformats.org/officeDocument/2006/relationships/hyperlink" Target="http://www.freecodecamp.org/" TargetMode="External"/><Relationship Id="rId52" Type="http://schemas.openxmlformats.org/officeDocument/2006/relationships/hyperlink" Target="http://www.w3schools.com/" TargetMode="External"/><Relationship Id="rId11" Type="http://schemas.openxmlformats.org/officeDocument/2006/relationships/image" Target="media/image37.jpg"/><Relationship Id="rId10" Type="http://schemas.openxmlformats.org/officeDocument/2006/relationships/image" Target="media/image34.jpg"/><Relationship Id="rId54" Type="http://schemas.openxmlformats.org/officeDocument/2006/relationships/hyperlink" Target="http://www.khanacademy.org/computing" TargetMode="External"/><Relationship Id="rId13" Type="http://schemas.openxmlformats.org/officeDocument/2006/relationships/image" Target="media/image24.jpg"/><Relationship Id="rId12" Type="http://schemas.openxmlformats.org/officeDocument/2006/relationships/image" Target="media/image38.jpg"/><Relationship Id="rId15" Type="http://schemas.openxmlformats.org/officeDocument/2006/relationships/image" Target="media/image43.jpg"/><Relationship Id="rId14" Type="http://schemas.openxmlformats.org/officeDocument/2006/relationships/image" Target="media/image44.jpg"/><Relationship Id="rId17" Type="http://schemas.openxmlformats.org/officeDocument/2006/relationships/hyperlink" Target="http://node.js" TargetMode="External"/><Relationship Id="rId16" Type="http://schemas.openxmlformats.org/officeDocument/2006/relationships/hyperlink" Target="http://node.js" TargetMode="External"/><Relationship Id="rId19" Type="http://schemas.openxmlformats.org/officeDocument/2006/relationships/image" Target="media/image1.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2025-12-04T00:00:00Z</vt:lpwstr>
  </property>
  <property fmtid="{D5CDD505-2E9C-101B-9397-08002B2CF9AE}" pid="3" name="Producer">
    <vt:lpwstr>Skia/PDF m143 Google Docs Renderer</vt:lpwstr>
  </property>
  <property fmtid="{D5CDD505-2E9C-101B-9397-08002B2CF9AE}" pid="4" name="LastSaved">
    <vt:lpwstr>2025-12-04T00:00:00Z</vt:lpwstr>
  </property>
</Properties>
</file>