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2" w:name="fig:001"/>
      <w:r>
        <w:drawing>
          <wp:inline>
            <wp:extent cx="5334000" cy="19752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2"/>
      <w:r>
        <w:drawing>
          <wp:inline>
            <wp:extent cx="4457700" cy="876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5334000" cy="23822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4"/>
      <w:r>
        <w:drawing>
          <wp:inline>
            <wp:extent cx="2463800" cy="195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5"/>
      <w:r>
        <w:drawing>
          <wp:inline>
            <wp:extent cx="2463800" cy="195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6"/>
      <w:r>
        <w:drawing>
          <wp:inline>
            <wp:extent cx="2463800" cy="195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7"/>
      <w:r>
        <w:drawing>
          <wp:inline>
            <wp:extent cx="2705100" cy="229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8"/>
      <w:r>
        <w:drawing>
          <wp:inline>
            <wp:extent cx="2705100" cy="229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9"/>
      <w:r>
        <w:drawing>
          <wp:inline>
            <wp:extent cx="2933700" cy="226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познакомился с операционной системой линукс, получил практические навыки работы с редактором vi, установленным по умолчанию практически во всех дистрибутивах.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текстовый редактор vi</dc:title>
  <dc:creator>Симко Сергей Евгеньевич</dc:creator>
  <dc:language>ru-RU</dc:language>
  <cp:keywords/>
  <dcterms:created xsi:type="dcterms:W3CDTF">2023-04-01T14:29:04Z</dcterms:created>
  <dcterms:modified xsi:type="dcterms:W3CDTF">2023-04-01T14:29:04Z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