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«___»_____________20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2592EB0C" w14:textId="73F74DDB" w:rsidR="002B2DFE"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926693" w:history="1">
        <w:r w:rsidR="002B2DFE" w:rsidRPr="00327EA9">
          <w:rPr>
            <w:rStyle w:val="ac"/>
            <w:noProof/>
          </w:rPr>
          <w:t>ТЕРМИНЫ И ОПРЕДЕЛЕНИЯ</w:t>
        </w:r>
        <w:r w:rsidR="002B2DFE">
          <w:rPr>
            <w:noProof/>
            <w:webHidden/>
          </w:rPr>
          <w:tab/>
        </w:r>
        <w:r w:rsidR="002B2DFE">
          <w:rPr>
            <w:noProof/>
            <w:webHidden/>
          </w:rPr>
          <w:fldChar w:fldCharType="begin"/>
        </w:r>
        <w:r w:rsidR="002B2DFE">
          <w:rPr>
            <w:noProof/>
            <w:webHidden/>
          </w:rPr>
          <w:instrText xml:space="preserve"> PAGEREF _Toc229926693 \h </w:instrText>
        </w:r>
        <w:r w:rsidR="002B2DFE">
          <w:rPr>
            <w:noProof/>
            <w:webHidden/>
          </w:rPr>
        </w:r>
        <w:r w:rsidR="002B2DFE">
          <w:rPr>
            <w:noProof/>
            <w:webHidden/>
          </w:rPr>
          <w:fldChar w:fldCharType="separate"/>
        </w:r>
        <w:r w:rsidR="002B2DFE">
          <w:rPr>
            <w:noProof/>
            <w:webHidden/>
          </w:rPr>
          <w:t>6</w:t>
        </w:r>
        <w:r w:rsidR="002B2DFE">
          <w:rPr>
            <w:noProof/>
            <w:webHidden/>
          </w:rPr>
          <w:fldChar w:fldCharType="end"/>
        </w:r>
      </w:hyperlink>
    </w:p>
    <w:p w14:paraId="104FE80E" w14:textId="5A24803E" w:rsidR="002B2DFE" w:rsidRDefault="002B2DFE">
      <w:pPr>
        <w:pStyle w:val="11"/>
        <w:rPr>
          <w:rFonts w:asciiTheme="minorHAnsi" w:eastAsiaTheme="minorEastAsia" w:hAnsiTheme="minorHAnsi" w:cstheme="minorBidi"/>
          <w:noProof/>
          <w:kern w:val="2"/>
          <w14:ligatures w14:val="standardContextual"/>
        </w:rPr>
      </w:pPr>
      <w:hyperlink w:anchor="_Toc229926694" w:history="1">
        <w:r w:rsidRPr="00327EA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_Toc229926694 \h </w:instrText>
        </w:r>
        <w:r>
          <w:rPr>
            <w:noProof/>
            <w:webHidden/>
          </w:rPr>
        </w:r>
        <w:r>
          <w:rPr>
            <w:noProof/>
            <w:webHidden/>
          </w:rPr>
          <w:fldChar w:fldCharType="separate"/>
        </w:r>
        <w:r>
          <w:rPr>
            <w:noProof/>
            <w:webHidden/>
          </w:rPr>
          <w:t>8</w:t>
        </w:r>
        <w:r>
          <w:rPr>
            <w:noProof/>
            <w:webHidden/>
          </w:rPr>
          <w:fldChar w:fldCharType="end"/>
        </w:r>
      </w:hyperlink>
    </w:p>
    <w:p w14:paraId="64861981" w14:textId="77863459" w:rsidR="002B2DFE" w:rsidRDefault="002B2DFE">
      <w:pPr>
        <w:pStyle w:val="11"/>
        <w:rPr>
          <w:rFonts w:asciiTheme="minorHAnsi" w:eastAsiaTheme="minorEastAsia" w:hAnsiTheme="minorHAnsi" w:cstheme="minorBidi"/>
          <w:noProof/>
          <w:kern w:val="2"/>
          <w14:ligatures w14:val="standardContextual"/>
        </w:rPr>
      </w:pPr>
      <w:hyperlink w:anchor="_Toc229926695" w:history="1">
        <w:r w:rsidRPr="00327EA9">
          <w:rPr>
            <w:rStyle w:val="ac"/>
            <w:noProof/>
          </w:rPr>
          <w:t>ВВЕДЕНИЕ</w:t>
        </w:r>
        <w:r>
          <w:rPr>
            <w:noProof/>
            <w:webHidden/>
          </w:rPr>
          <w:tab/>
        </w:r>
        <w:r>
          <w:rPr>
            <w:noProof/>
            <w:webHidden/>
          </w:rPr>
          <w:fldChar w:fldCharType="begin"/>
        </w:r>
        <w:r>
          <w:rPr>
            <w:noProof/>
            <w:webHidden/>
          </w:rPr>
          <w:instrText xml:space="preserve"> PAGEREF _Toc229926695 \h </w:instrText>
        </w:r>
        <w:r>
          <w:rPr>
            <w:noProof/>
            <w:webHidden/>
          </w:rPr>
        </w:r>
        <w:r>
          <w:rPr>
            <w:noProof/>
            <w:webHidden/>
          </w:rPr>
          <w:fldChar w:fldCharType="separate"/>
        </w:r>
        <w:r>
          <w:rPr>
            <w:noProof/>
            <w:webHidden/>
          </w:rPr>
          <w:t>9</w:t>
        </w:r>
        <w:r>
          <w:rPr>
            <w:noProof/>
            <w:webHidden/>
          </w:rPr>
          <w:fldChar w:fldCharType="end"/>
        </w:r>
      </w:hyperlink>
    </w:p>
    <w:p w14:paraId="078D6174" w14:textId="12484D67" w:rsidR="002B2DFE" w:rsidRDefault="002B2DFE">
      <w:pPr>
        <w:pStyle w:val="11"/>
        <w:rPr>
          <w:rFonts w:asciiTheme="minorHAnsi" w:eastAsiaTheme="minorEastAsia" w:hAnsiTheme="minorHAnsi" w:cstheme="minorBidi"/>
          <w:noProof/>
          <w:kern w:val="2"/>
          <w14:ligatures w14:val="standardContextual"/>
        </w:rPr>
      </w:pPr>
      <w:hyperlink w:anchor="_Toc229926696" w:history="1">
        <w:r w:rsidRPr="00327EA9">
          <w:rPr>
            <w:rStyle w:val="ac"/>
            <w:noProof/>
          </w:rPr>
          <w:t>1 Обзор предметной области</w:t>
        </w:r>
        <w:r>
          <w:rPr>
            <w:noProof/>
            <w:webHidden/>
          </w:rPr>
          <w:tab/>
        </w:r>
        <w:r>
          <w:rPr>
            <w:noProof/>
            <w:webHidden/>
          </w:rPr>
          <w:fldChar w:fldCharType="begin"/>
        </w:r>
        <w:r>
          <w:rPr>
            <w:noProof/>
            <w:webHidden/>
          </w:rPr>
          <w:instrText xml:space="preserve"> PAGEREF _Toc229926696 \h </w:instrText>
        </w:r>
        <w:r>
          <w:rPr>
            <w:noProof/>
            <w:webHidden/>
          </w:rPr>
        </w:r>
        <w:r>
          <w:rPr>
            <w:noProof/>
            <w:webHidden/>
          </w:rPr>
          <w:fldChar w:fldCharType="separate"/>
        </w:r>
        <w:r>
          <w:rPr>
            <w:noProof/>
            <w:webHidden/>
          </w:rPr>
          <w:t>11</w:t>
        </w:r>
        <w:r>
          <w:rPr>
            <w:noProof/>
            <w:webHidden/>
          </w:rPr>
          <w:fldChar w:fldCharType="end"/>
        </w:r>
      </w:hyperlink>
    </w:p>
    <w:p w14:paraId="55E04EB8" w14:textId="51E29CE9"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7" w:history="1">
        <w:r w:rsidRPr="00327EA9">
          <w:rPr>
            <w:rStyle w:val="ac"/>
            <w:noProof/>
          </w:rPr>
          <w:t>1.1</w:t>
        </w:r>
        <w:r>
          <w:rPr>
            <w:rFonts w:asciiTheme="minorHAnsi" w:eastAsiaTheme="minorEastAsia" w:hAnsiTheme="minorHAnsi" w:cstheme="minorBidi"/>
            <w:noProof/>
            <w:kern w:val="2"/>
            <w14:ligatures w14:val="standardContextual"/>
          </w:rPr>
          <w:tab/>
        </w:r>
        <w:r w:rsidRPr="00327EA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_Toc229926697 \h </w:instrText>
        </w:r>
        <w:r>
          <w:rPr>
            <w:noProof/>
            <w:webHidden/>
          </w:rPr>
        </w:r>
        <w:r>
          <w:rPr>
            <w:noProof/>
            <w:webHidden/>
          </w:rPr>
          <w:fldChar w:fldCharType="separate"/>
        </w:r>
        <w:r>
          <w:rPr>
            <w:noProof/>
            <w:webHidden/>
          </w:rPr>
          <w:t>11</w:t>
        </w:r>
        <w:r>
          <w:rPr>
            <w:noProof/>
            <w:webHidden/>
          </w:rPr>
          <w:fldChar w:fldCharType="end"/>
        </w:r>
      </w:hyperlink>
    </w:p>
    <w:p w14:paraId="1938CFCC" w14:textId="12086FED"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8" w:history="1">
        <w:r w:rsidRPr="00327EA9">
          <w:rPr>
            <w:rStyle w:val="ac"/>
            <w:noProof/>
          </w:rPr>
          <w:t>1.2</w:t>
        </w:r>
        <w:r>
          <w:rPr>
            <w:rFonts w:asciiTheme="minorHAnsi" w:eastAsiaTheme="minorEastAsia" w:hAnsiTheme="minorHAnsi" w:cstheme="minorBidi"/>
            <w:noProof/>
            <w:kern w:val="2"/>
            <w14:ligatures w14:val="standardContextual"/>
          </w:rPr>
          <w:tab/>
        </w:r>
        <w:r w:rsidRPr="00327EA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_Toc229926698 \h </w:instrText>
        </w:r>
        <w:r>
          <w:rPr>
            <w:noProof/>
            <w:webHidden/>
          </w:rPr>
        </w:r>
        <w:r>
          <w:rPr>
            <w:noProof/>
            <w:webHidden/>
          </w:rPr>
          <w:fldChar w:fldCharType="separate"/>
        </w:r>
        <w:r>
          <w:rPr>
            <w:noProof/>
            <w:webHidden/>
          </w:rPr>
          <w:t>11</w:t>
        </w:r>
        <w:r>
          <w:rPr>
            <w:noProof/>
            <w:webHidden/>
          </w:rPr>
          <w:fldChar w:fldCharType="end"/>
        </w:r>
      </w:hyperlink>
    </w:p>
    <w:p w14:paraId="33888E9D" w14:textId="56044ADA"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9" w:history="1">
        <w:r w:rsidRPr="00327EA9">
          <w:rPr>
            <w:rStyle w:val="ac"/>
            <w:noProof/>
          </w:rPr>
          <w:t>1.3</w:t>
        </w:r>
        <w:r>
          <w:rPr>
            <w:rFonts w:asciiTheme="minorHAnsi" w:eastAsiaTheme="minorEastAsia" w:hAnsiTheme="minorHAnsi" w:cstheme="minorBidi"/>
            <w:noProof/>
            <w:kern w:val="2"/>
            <w14:ligatures w14:val="standardContextual"/>
          </w:rPr>
          <w:tab/>
        </w:r>
        <w:r w:rsidRPr="00327EA9">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_Toc229926699 \h </w:instrText>
        </w:r>
        <w:r>
          <w:rPr>
            <w:noProof/>
            <w:webHidden/>
          </w:rPr>
        </w:r>
        <w:r>
          <w:rPr>
            <w:noProof/>
            <w:webHidden/>
          </w:rPr>
          <w:fldChar w:fldCharType="separate"/>
        </w:r>
        <w:r>
          <w:rPr>
            <w:noProof/>
            <w:webHidden/>
          </w:rPr>
          <w:t>11</w:t>
        </w:r>
        <w:r>
          <w:rPr>
            <w:noProof/>
            <w:webHidden/>
          </w:rPr>
          <w:fldChar w:fldCharType="end"/>
        </w:r>
      </w:hyperlink>
    </w:p>
    <w:p w14:paraId="18D3FE25" w14:textId="26DF8FBC"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0" w:history="1">
        <w:r w:rsidRPr="00327EA9">
          <w:rPr>
            <w:rStyle w:val="ac"/>
            <w:noProof/>
          </w:rPr>
          <w:t>1.4</w:t>
        </w:r>
        <w:r>
          <w:rPr>
            <w:rFonts w:asciiTheme="minorHAnsi" w:eastAsiaTheme="minorEastAsia" w:hAnsiTheme="minorHAnsi" w:cstheme="minorBidi"/>
            <w:noProof/>
            <w:kern w:val="2"/>
            <w14:ligatures w14:val="standardContextual"/>
          </w:rPr>
          <w:tab/>
        </w:r>
        <w:r w:rsidRPr="00327EA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_Toc229926700 \h </w:instrText>
        </w:r>
        <w:r>
          <w:rPr>
            <w:noProof/>
            <w:webHidden/>
          </w:rPr>
        </w:r>
        <w:r>
          <w:rPr>
            <w:noProof/>
            <w:webHidden/>
          </w:rPr>
          <w:fldChar w:fldCharType="separate"/>
        </w:r>
        <w:r>
          <w:rPr>
            <w:noProof/>
            <w:webHidden/>
          </w:rPr>
          <w:t>11</w:t>
        </w:r>
        <w:r>
          <w:rPr>
            <w:noProof/>
            <w:webHidden/>
          </w:rPr>
          <w:fldChar w:fldCharType="end"/>
        </w:r>
      </w:hyperlink>
    </w:p>
    <w:p w14:paraId="17C99481" w14:textId="52005082"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1" w:history="1">
        <w:r w:rsidRPr="00327EA9">
          <w:rPr>
            <w:rStyle w:val="ac"/>
            <w:noProof/>
          </w:rPr>
          <w:t>1.5</w:t>
        </w:r>
        <w:r>
          <w:rPr>
            <w:rFonts w:asciiTheme="minorHAnsi" w:eastAsiaTheme="minorEastAsia" w:hAnsiTheme="minorHAnsi" w:cstheme="minorBidi"/>
            <w:noProof/>
            <w:kern w:val="2"/>
            <w14:ligatures w14:val="standardContextual"/>
          </w:rPr>
          <w:tab/>
        </w:r>
        <w:r w:rsidRPr="00327EA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_Toc229926701 \h </w:instrText>
        </w:r>
        <w:r>
          <w:rPr>
            <w:noProof/>
            <w:webHidden/>
          </w:rPr>
        </w:r>
        <w:r>
          <w:rPr>
            <w:noProof/>
            <w:webHidden/>
          </w:rPr>
          <w:fldChar w:fldCharType="separate"/>
        </w:r>
        <w:r>
          <w:rPr>
            <w:noProof/>
            <w:webHidden/>
          </w:rPr>
          <w:t>12</w:t>
        </w:r>
        <w:r>
          <w:rPr>
            <w:noProof/>
            <w:webHidden/>
          </w:rPr>
          <w:fldChar w:fldCharType="end"/>
        </w:r>
      </w:hyperlink>
    </w:p>
    <w:p w14:paraId="2B52E225" w14:textId="11087FD9"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2" w:history="1">
        <w:r w:rsidRPr="00327EA9">
          <w:rPr>
            <w:rStyle w:val="ac"/>
            <w:noProof/>
          </w:rPr>
          <w:t>1.6</w:t>
        </w:r>
        <w:r>
          <w:rPr>
            <w:rFonts w:asciiTheme="minorHAnsi" w:eastAsiaTheme="minorEastAsia" w:hAnsiTheme="minorHAnsi" w:cstheme="minorBidi"/>
            <w:noProof/>
            <w:kern w:val="2"/>
            <w14:ligatures w14:val="standardContextual"/>
          </w:rPr>
          <w:tab/>
        </w:r>
        <w:r w:rsidRPr="00327EA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_Toc229926702 \h </w:instrText>
        </w:r>
        <w:r>
          <w:rPr>
            <w:noProof/>
            <w:webHidden/>
          </w:rPr>
        </w:r>
        <w:r>
          <w:rPr>
            <w:noProof/>
            <w:webHidden/>
          </w:rPr>
          <w:fldChar w:fldCharType="separate"/>
        </w:r>
        <w:r>
          <w:rPr>
            <w:noProof/>
            <w:webHidden/>
          </w:rPr>
          <w:t>12</w:t>
        </w:r>
        <w:r>
          <w:rPr>
            <w:noProof/>
            <w:webHidden/>
          </w:rPr>
          <w:fldChar w:fldCharType="end"/>
        </w:r>
      </w:hyperlink>
    </w:p>
    <w:p w14:paraId="25BA71A5" w14:textId="1A4CD475"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3" w:history="1">
        <w:r w:rsidRPr="00327EA9">
          <w:rPr>
            <w:rStyle w:val="ac"/>
            <w:noProof/>
          </w:rPr>
          <w:t>1.7</w:t>
        </w:r>
        <w:r>
          <w:rPr>
            <w:rFonts w:asciiTheme="minorHAnsi" w:eastAsiaTheme="minorEastAsia" w:hAnsiTheme="minorHAnsi" w:cstheme="minorBidi"/>
            <w:noProof/>
            <w:kern w:val="2"/>
            <w14:ligatures w14:val="standardContextual"/>
          </w:rPr>
          <w:tab/>
        </w:r>
        <w:r w:rsidRPr="00327EA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_Toc229926703 \h </w:instrText>
        </w:r>
        <w:r>
          <w:rPr>
            <w:noProof/>
            <w:webHidden/>
          </w:rPr>
        </w:r>
        <w:r>
          <w:rPr>
            <w:noProof/>
            <w:webHidden/>
          </w:rPr>
          <w:fldChar w:fldCharType="separate"/>
        </w:r>
        <w:r>
          <w:rPr>
            <w:noProof/>
            <w:webHidden/>
          </w:rPr>
          <w:t>12</w:t>
        </w:r>
        <w:r>
          <w:rPr>
            <w:noProof/>
            <w:webHidden/>
          </w:rPr>
          <w:fldChar w:fldCharType="end"/>
        </w:r>
      </w:hyperlink>
    </w:p>
    <w:p w14:paraId="7CA6965D" w14:textId="7CAF52E3" w:rsidR="002B2DFE" w:rsidRDefault="002B2DFE">
      <w:pPr>
        <w:pStyle w:val="11"/>
        <w:rPr>
          <w:rFonts w:asciiTheme="minorHAnsi" w:eastAsiaTheme="minorEastAsia" w:hAnsiTheme="minorHAnsi" w:cstheme="minorBidi"/>
          <w:noProof/>
          <w:kern w:val="2"/>
          <w14:ligatures w14:val="standardContextual"/>
        </w:rPr>
      </w:pPr>
      <w:hyperlink w:anchor="_Toc229926704" w:history="1">
        <w:r w:rsidRPr="00327EA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_Toc229926704 \h </w:instrText>
        </w:r>
        <w:r>
          <w:rPr>
            <w:noProof/>
            <w:webHidden/>
          </w:rPr>
        </w:r>
        <w:r>
          <w:rPr>
            <w:noProof/>
            <w:webHidden/>
          </w:rPr>
          <w:fldChar w:fldCharType="separate"/>
        </w:r>
        <w:r>
          <w:rPr>
            <w:noProof/>
            <w:webHidden/>
          </w:rPr>
          <w:t>13</w:t>
        </w:r>
        <w:r>
          <w:rPr>
            <w:noProof/>
            <w:webHidden/>
          </w:rPr>
          <w:fldChar w:fldCharType="end"/>
        </w:r>
      </w:hyperlink>
    </w:p>
    <w:p w14:paraId="1DE35C4F" w14:textId="782411F4" w:rsidR="002B2DFE" w:rsidRDefault="002B2DFE">
      <w:pPr>
        <w:pStyle w:val="21"/>
        <w:rPr>
          <w:rFonts w:asciiTheme="minorHAnsi" w:eastAsiaTheme="minorEastAsia" w:hAnsiTheme="minorHAnsi" w:cstheme="minorBidi"/>
          <w:noProof/>
          <w:kern w:val="2"/>
          <w14:ligatures w14:val="standardContextual"/>
        </w:rPr>
      </w:pPr>
      <w:hyperlink w:anchor="_Toc229926705" w:history="1">
        <w:r w:rsidRPr="00327EA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_Toc229926705 \h </w:instrText>
        </w:r>
        <w:r>
          <w:rPr>
            <w:noProof/>
            <w:webHidden/>
          </w:rPr>
        </w:r>
        <w:r>
          <w:rPr>
            <w:noProof/>
            <w:webHidden/>
          </w:rPr>
          <w:fldChar w:fldCharType="separate"/>
        </w:r>
        <w:r>
          <w:rPr>
            <w:noProof/>
            <w:webHidden/>
          </w:rPr>
          <w:t>13</w:t>
        </w:r>
        <w:r>
          <w:rPr>
            <w:noProof/>
            <w:webHidden/>
          </w:rPr>
          <w:fldChar w:fldCharType="end"/>
        </w:r>
      </w:hyperlink>
    </w:p>
    <w:p w14:paraId="3658F32E" w14:textId="78D7B6F5" w:rsidR="002B2DFE" w:rsidRDefault="002B2DFE">
      <w:pPr>
        <w:pStyle w:val="21"/>
        <w:rPr>
          <w:rFonts w:asciiTheme="minorHAnsi" w:eastAsiaTheme="minorEastAsia" w:hAnsiTheme="minorHAnsi" w:cstheme="minorBidi"/>
          <w:noProof/>
          <w:kern w:val="2"/>
          <w14:ligatures w14:val="standardContextual"/>
        </w:rPr>
      </w:pPr>
      <w:hyperlink w:anchor="_Toc229926706" w:history="1">
        <w:r w:rsidRPr="00327EA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_Toc229926706 \h </w:instrText>
        </w:r>
        <w:r>
          <w:rPr>
            <w:noProof/>
            <w:webHidden/>
          </w:rPr>
        </w:r>
        <w:r>
          <w:rPr>
            <w:noProof/>
            <w:webHidden/>
          </w:rPr>
          <w:fldChar w:fldCharType="separate"/>
        </w:r>
        <w:r>
          <w:rPr>
            <w:noProof/>
            <w:webHidden/>
          </w:rPr>
          <w:t>14</w:t>
        </w:r>
        <w:r>
          <w:rPr>
            <w:noProof/>
            <w:webHidden/>
          </w:rPr>
          <w:fldChar w:fldCharType="end"/>
        </w:r>
      </w:hyperlink>
    </w:p>
    <w:p w14:paraId="0D75F332" w14:textId="49550C13" w:rsidR="002B2DFE" w:rsidRDefault="002B2DFE">
      <w:pPr>
        <w:pStyle w:val="21"/>
        <w:rPr>
          <w:rFonts w:asciiTheme="minorHAnsi" w:eastAsiaTheme="minorEastAsia" w:hAnsiTheme="minorHAnsi" w:cstheme="minorBidi"/>
          <w:noProof/>
          <w:kern w:val="2"/>
          <w14:ligatures w14:val="standardContextual"/>
        </w:rPr>
      </w:pPr>
      <w:hyperlink w:anchor="_Toc229926707" w:history="1">
        <w:r w:rsidRPr="00327EA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_Toc229926707 \h </w:instrText>
        </w:r>
        <w:r>
          <w:rPr>
            <w:noProof/>
            <w:webHidden/>
          </w:rPr>
        </w:r>
        <w:r>
          <w:rPr>
            <w:noProof/>
            <w:webHidden/>
          </w:rPr>
          <w:fldChar w:fldCharType="separate"/>
        </w:r>
        <w:r>
          <w:rPr>
            <w:noProof/>
            <w:webHidden/>
          </w:rPr>
          <w:t>16</w:t>
        </w:r>
        <w:r>
          <w:rPr>
            <w:noProof/>
            <w:webHidden/>
          </w:rPr>
          <w:fldChar w:fldCharType="end"/>
        </w:r>
      </w:hyperlink>
    </w:p>
    <w:p w14:paraId="00FF8395" w14:textId="148410DD" w:rsidR="002B2DFE" w:rsidRDefault="002B2DFE">
      <w:pPr>
        <w:pStyle w:val="21"/>
        <w:rPr>
          <w:rFonts w:asciiTheme="minorHAnsi" w:eastAsiaTheme="minorEastAsia" w:hAnsiTheme="minorHAnsi" w:cstheme="minorBidi"/>
          <w:noProof/>
          <w:kern w:val="2"/>
          <w14:ligatures w14:val="standardContextual"/>
        </w:rPr>
      </w:pPr>
      <w:hyperlink w:anchor="_Toc229926708" w:history="1">
        <w:r w:rsidRPr="00327EA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_Toc229926708 \h </w:instrText>
        </w:r>
        <w:r>
          <w:rPr>
            <w:noProof/>
            <w:webHidden/>
          </w:rPr>
        </w:r>
        <w:r>
          <w:rPr>
            <w:noProof/>
            <w:webHidden/>
          </w:rPr>
          <w:fldChar w:fldCharType="separate"/>
        </w:r>
        <w:r>
          <w:rPr>
            <w:noProof/>
            <w:webHidden/>
          </w:rPr>
          <w:t>16</w:t>
        </w:r>
        <w:r>
          <w:rPr>
            <w:noProof/>
            <w:webHidden/>
          </w:rPr>
          <w:fldChar w:fldCharType="end"/>
        </w:r>
      </w:hyperlink>
    </w:p>
    <w:p w14:paraId="6567AA5E" w14:textId="55B9CBF7" w:rsidR="002B2DFE" w:rsidRDefault="002B2DFE">
      <w:pPr>
        <w:pStyle w:val="21"/>
        <w:rPr>
          <w:rFonts w:asciiTheme="minorHAnsi" w:eastAsiaTheme="minorEastAsia" w:hAnsiTheme="minorHAnsi" w:cstheme="minorBidi"/>
          <w:noProof/>
          <w:kern w:val="2"/>
          <w14:ligatures w14:val="standardContextual"/>
        </w:rPr>
      </w:pPr>
      <w:hyperlink w:anchor="_Toc229926709" w:history="1">
        <w:r w:rsidRPr="00327EA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_Toc229926709 \h </w:instrText>
        </w:r>
        <w:r>
          <w:rPr>
            <w:noProof/>
            <w:webHidden/>
          </w:rPr>
        </w:r>
        <w:r>
          <w:rPr>
            <w:noProof/>
            <w:webHidden/>
          </w:rPr>
          <w:fldChar w:fldCharType="separate"/>
        </w:r>
        <w:r>
          <w:rPr>
            <w:noProof/>
            <w:webHidden/>
          </w:rPr>
          <w:t>16</w:t>
        </w:r>
        <w:r>
          <w:rPr>
            <w:noProof/>
            <w:webHidden/>
          </w:rPr>
          <w:fldChar w:fldCharType="end"/>
        </w:r>
      </w:hyperlink>
    </w:p>
    <w:p w14:paraId="54FFBDAD" w14:textId="526B7799" w:rsidR="002B2DFE" w:rsidRDefault="002B2DFE">
      <w:pPr>
        <w:pStyle w:val="21"/>
        <w:rPr>
          <w:rFonts w:asciiTheme="minorHAnsi" w:eastAsiaTheme="minorEastAsia" w:hAnsiTheme="minorHAnsi" w:cstheme="minorBidi"/>
          <w:noProof/>
          <w:kern w:val="2"/>
          <w14:ligatures w14:val="standardContextual"/>
        </w:rPr>
      </w:pPr>
      <w:hyperlink w:anchor="_Toc229926710" w:history="1">
        <w:r w:rsidRPr="00327EA9">
          <w:rPr>
            <w:rStyle w:val="ac"/>
            <w:noProof/>
          </w:rPr>
          <w:t xml:space="preserve">2.6 Особенности </w:t>
        </w:r>
        <w:r w:rsidRPr="00327EA9">
          <w:rPr>
            <w:rStyle w:val="ac"/>
            <w:noProof/>
            <w:lang w:val="en-US"/>
          </w:rPr>
          <w:t>train</w:t>
        </w:r>
        <w:r w:rsidRPr="00327EA9">
          <w:rPr>
            <w:rStyle w:val="ac"/>
            <w:noProof/>
          </w:rPr>
          <w:t>/</w:t>
        </w:r>
        <w:r w:rsidRPr="00327EA9">
          <w:rPr>
            <w:rStyle w:val="ac"/>
            <w:noProof/>
            <w:lang w:val="en-US"/>
          </w:rPr>
          <w:t>test</w:t>
        </w:r>
        <w:r w:rsidRPr="00327EA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_Toc229926710 \h </w:instrText>
        </w:r>
        <w:r>
          <w:rPr>
            <w:noProof/>
            <w:webHidden/>
          </w:rPr>
        </w:r>
        <w:r>
          <w:rPr>
            <w:noProof/>
            <w:webHidden/>
          </w:rPr>
          <w:fldChar w:fldCharType="separate"/>
        </w:r>
        <w:r>
          <w:rPr>
            <w:noProof/>
            <w:webHidden/>
          </w:rPr>
          <w:t>17</w:t>
        </w:r>
        <w:r>
          <w:rPr>
            <w:noProof/>
            <w:webHidden/>
          </w:rPr>
          <w:fldChar w:fldCharType="end"/>
        </w:r>
      </w:hyperlink>
    </w:p>
    <w:p w14:paraId="721C7FDE" w14:textId="1D57959B" w:rsidR="002B2DFE" w:rsidRDefault="002B2DFE">
      <w:pPr>
        <w:pStyle w:val="11"/>
        <w:rPr>
          <w:rFonts w:asciiTheme="minorHAnsi" w:eastAsiaTheme="minorEastAsia" w:hAnsiTheme="minorHAnsi" w:cstheme="minorBidi"/>
          <w:noProof/>
          <w:kern w:val="2"/>
          <w14:ligatures w14:val="standardContextual"/>
        </w:rPr>
      </w:pPr>
      <w:hyperlink w:anchor="_Toc229926711" w:history="1">
        <w:r w:rsidRPr="00327EA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_Toc229926711 \h </w:instrText>
        </w:r>
        <w:r>
          <w:rPr>
            <w:noProof/>
            <w:webHidden/>
          </w:rPr>
        </w:r>
        <w:r>
          <w:rPr>
            <w:noProof/>
            <w:webHidden/>
          </w:rPr>
          <w:fldChar w:fldCharType="separate"/>
        </w:r>
        <w:r>
          <w:rPr>
            <w:noProof/>
            <w:webHidden/>
          </w:rPr>
          <w:t>18</w:t>
        </w:r>
        <w:r>
          <w:rPr>
            <w:noProof/>
            <w:webHidden/>
          </w:rPr>
          <w:fldChar w:fldCharType="end"/>
        </w:r>
      </w:hyperlink>
    </w:p>
    <w:p w14:paraId="4A6268AD" w14:textId="2D895FE5" w:rsidR="002B2DFE" w:rsidRDefault="002B2DFE">
      <w:pPr>
        <w:pStyle w:val="21"/>
        <w:rPr>
          <w:rFonts w:asciiTheme="minorHAnsi" w:eastAsiaTheme="minorEastAsia" w:hAnsiTheme="minorHAnsi" w:cstheme="minorBidi"/>
          <w:noProof/>
          <w:kern w:val="2"/>
          <w14:ligatures w14:val="standardContextual"/>
        </w:rPr>
      </w:pPr>
      <w:hyperlink w:anchor="_Toc229926712" w:history="1">
        <w:r w:rsidRPr="00327EA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_Toc229926712 \h </w:instrText>
        </w:r>
        <w:r>
          <w:rPr>
            <w:noProof/>
            <w:webHidden/>
          </w:rPr>
        </w:r>
        <w:r>
          <w:rPr>
            <w:noProof/>
            <w:webHidden/>
          </w:rPr>
          <w:fldChar w:fldCharType="separate"/>
        </w:r>
        <w:r>
          <w:rPr>
            <w:noProof/>
            <w:webHidden/>
          </w:rPr>
          <w:t>18</w:t>
        </w:r>
        <w:r>
          <w:rPr>
            <w:noProof/>
            <w:webHidden/>
          </w:rPr>
          <w:fldChar w:fldCharType="end"/>
        </w:r>
      </w:hyperlink>
    </w:p>
    <w:p w14:paraId="3C568672" w14:textId="07328A5C" w:rsidR="002B2DFE" w:rsidRDefault="002B2DFE">
      <w:pPr>
        <w:pStyle w:val="21"/>
        <w:rPr>
          <w:rFonts w:asciiTheme="minorHAnsi" w:eastAsiaTheme="minorEastAsia" w:hAnsiTheme="minorHAnsi" w:cstheme="minorBidi"/>
          <w:noProof/>
          <w:kern w:val="2"/>
          <w14:ligatures w14:val="standardContextual"/>
        </w:rPr>
      </w:pPr>
      <w:hyperlink w:anchor="_Toc229926713" w:history="1">
        <w:r w:rsidRPr="00327EA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_Toc229926713 \h </w:instrText>
        </w:r>
        <w:r>
          <w:rPr>
            <w:noProof/>
            <w:webHidden/>
          </w:rPr>
        </w:r>
        <w:r>
          <w:rPr>
            <w:noProof/>
            <w:webHidden/>
          </w:rPr>
          <w:fldChar w:fldCharType="separate"/>
        </w:r>
        <w:r>
          <w:rPr>
            <w:noProof/>
            <w:webHidden/>
          </w:rPr>
          <w:t>18</w:t>
        </w:r>
        <w:r>
          <w:rPr>
            <w:noProof/>
            <w:webHidden/>
          </w:rPr>
          <w:fldChar w:fldCharType="end"/>
        </w:r>
      </w:hyperlink>
    </w:p>
    <w:p w14:paraId="5E7095D5" w14:textId="4F50A905" w:rsidR="002B2DFE" w:rsidRDefault="002B2DFE">
      <w:pPr>
        <w:pStyle w:val="21"/>
        <w:rPr>
          <w:rFonts w:asciiTheme="minorHAnsi" w:eastAsiaTheme="minorEastAsia" w:hAnsiTheme="minorHAnsi" w:cstheme="minorBidi"/>
          <w:noProof/>
          <w:kern w:val="2"/>
          <w14:ligatures w14:val="standardContextual"/>
        </w:rPr>
      </w:pPr>
      <w:hyperlink w:anchor="_Toc229926714" w:history="1">
        <w:r w:rsidRPr="00327EA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_Toc229926714 \h </w:instrText>
        </w:r>
        <w:r>
          <w:rPr>
            <w:noProof/>
            <w:webHidden/>
          </w:rPr>
        </w:r>
        <w:r>
          <w:rPr>
            <w:noProof/>
            <w:webHidden/>
          </w:rPr>
          <w:fldChar w:fldCharType="separate"/>
        </w:r>
        <w:r>
          <w:rPr>
            <w:noProof/>
            <w:webHidden/>
          </w:rPr>
          <w:t>18</w:t>
        </w:r>
        <w:r>
          <w:rPr>
            <w:noProof/>
            <w:webHidden/>
          </w:rPr>
          <w:fldChar w:fldCharType="end"/>
        </w:r>
      </w:hyperlink>
    </w:p>
    <w:p w14:paraId="20310517" w14:textId="5CEF0FD3" w:rsidR="002B2DFE" w:rsidRDefault="002B2DFE">
      <w:pPr>
        <w:pStyle w:val="21"/>
        <w:rPr>
          <w:rFonts w:asciiTheme="minorHAnsi" w:eastAsiaTheme="minorEastAsia" w:hAnsiTheme="minorHAnsi" w:cstheme="minorBidi"/>
          <w:noProof/>
          <w:kern w:val="2"/>
          <w14:ligatures w14:val="standardContextual"/>
        </w:rPr>
      </w:pPr>
      <w:hyperlink w:anchor="_Toc229926715" w:history="1">
        <w:r w:rsidRPr="00327EA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_Toc229926715 \h </w:instrText>
        </w:r>
        <w:r>
          <w:rPr>
            <w:noProof/>
            <w:webHidden/>
          </w:rPr>
        </w:r>
        <w:r>
          <w:rPr>
            <w:noProof/>
            <w:webHidden/>
          </w:rPr>
          <w:fldChar w:fldCharType="separate"/>
        </w:r>
        <w:r>
          <w:rPr>
            <w:noProof/>
            <w:webHidden/>
          </w:rPr>
          <w:t>18</w:t>
        </w:r>
        <w:r>
          <w:rPr>
            <w:noProof/>
            <w:webHidden/>
          </w:rPr>
          <w:fldChar w:fldCharType="end"/>
        </w:r>
      </w:hyperlink>
    </w:p>
    <w:p w14:paraId="139D0EBD" w14:textId="3C2A8372" w:rsidR="002B2DFE" w:rsidRDefault="002B2DFE">
      <w:pPr>
        <w:pStyle w:val="21"/>
        <w:rPr>
          <w:rFonts w:asciiTheme="minorHAnsi" w:eastAsiaTheme="minorEastAsia" w:hAnsiTheme="minorHAnsi" w:cstheme="minorBidi"/>
          <w:noProof/>
          <w:kern w:val="2"/>
          <w14:ligatures w14:val="standardContextual"/>
        </w:rPr>
      </w:pPr>
      <w:hyperlink w:anchor="_Toc229926716" w:history="1">
        <w:r w:rsidRPr="00327EA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_Toc229926716 \h </w:instrText>
        </w:r>
        <w:r>
          <w:rPr>
            <w:noProof/>
            <w:webHidden/>
          </w:rPr>
        </w:r>
        <w:r>
          <w:rPr>
            <w:noProof/>
            <w:webHidden/>
          </w:rPr>
          <w:fldChar w:fldCharType="separate"/>
        </w:r>
        <w:r>
          <w:rPr>
            <w:noProof/>
            <w:webHidden/>
          </w:rPr>
          <w:t>18</w:t>
        </w:r>
        <w:r>
          <w:rPr>
            <w:noProof/>
            <w:webHidden/>
          </w:rPr>
          <w:fldChar w:fldCharType="end"/>
        </w:r>
      </w:hyperlink>
    </w:p>
    <w:p w14:paraId="0B4B11CD" w14:textId="40D09C95" w:rsidR="002B2DFE" w:rsidRDefault="002B2DFE">
      <w:pPr>
        <w:pStyle w:val="21"/>
        <w:rPr>
          <w:rFonts w:asciiTheme="minorHAnsi" w:eastAsiaTheme="minorEastAsia" w:hAnsiTheme="minorHAnsi" w:cstheme="minorBidi"/>
          <w:noProof/>
          <w:kern w:val="2"/>
          <w14:ligatures w14:val="standardContextual"/>
        </w:rPr>
      </w:pPr>
      <w:hyperlink w:anchor="_Toc229926717" w:history="1">
        <w:r w:rsidRPr="00327EA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_Toc229926717 \h </w:instrText>
        </w:r>
        <w:r>
          <w:rPr>
            <w:noProof/>
            <w:webHidden/>
          </w:rPr>
        </w:r>
        <w:r>
          <w:rPr>
            <w:noProof/>
            <w:webHidden/>
          </w:rPr>
          <w:fldChar w:fldCharType="separate"/>
        </w:r>
        <w:r>
          <w:rPr>
            <w:noProof/>
            <w:webHidden/>
          </w:rPr>
          <w:t>18</w:t>
        </w:r>
        <w:r>
          <w:rPr>
            <w:noProof/>
            <w:webHidden/>
          </w:rPr>
          <w:fldChar w:fldCharType="end"/>
        </w:r>
      </w:hyperlink>
    </w:p>
    <w:p w14:paraId="59F68E3B" w14:textId="7A86D1CC" w:rsidR="002B2DFE" w:rsidRDefault="002B2DFE">
      <w:pPr>
        <w:pStyle w:val="21"/>
        <w:rPr>
          <w:rFonts w:asciiTheme="minorHAnsi" w:eastAsiaTheme="minorEastAsia" w:hAnsiTheme="minorHAnsi" w:cstheme="minorBidi"/>
          <w:noProof/>
          <w:kern w:val="2"/>
          <w14:ligatures w14:val="standardContextual"/>
        </w:rPr>
      </w:pPr>
      <w:hyperlink w:anchor="_Toc229926718" w:history="1">
        <w:r w:rsidRPr="00327EA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_Toc229926718 \h </w:instrText>
        </w:r>
        <w:r>
          <w:rPr>
            <w:noProof/>
            <w:webHidden/>
          </w:rPr>
        </w:r>
        <w:r>
          <w:rPr>
            <w:noProof/>
            <w:webHidden/>
          </w:rPr>
          <w:fldChar w:fldCharType="separate"/>
        </w:r>
        <w:r>
          <w:rPr>
            <w:noProof/>
            <w:webHidden/>
          </w:rPr>
          <w:t>18</w:t>
        </w:r>
        <w:r>
          <w:rPr>
            <w:noProof/>
            <w:webHidden/>
          </w:rPr>
          <w:fldChar w:fldCharType="end"/>
        </w:r>
      </w:hyperlink>
    </w:p>
    <w:p w14:paraId="62BB6671" w14:textId="1BDFBBE6" w:rsidR="002B2DFE" w:rsidRDefault="002B2DFE">
      <w:pPr>
        <w:pStyle w:val="21"/>
        <w:rPr>
          <w:rFonts w:asciiTheme="minorHAnsi" w:eastAsiaTheme="minorEastAsia" w:hAnsiTheme="minorHAnsi" w:cstheme="minorBidi"/>
          <w:noProof/>
          <w:kern w:val="2"/>
          <w14:ligatures w14:val="standardContextual"/>
        </w:rPr>
      </w:pPr>
      <w:hyperlink w:anchor="_Toc229926719" w:history="1">
        <w:r w:rsidRPr="00327EA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_Toc229926719 \h </w:instrText>
        </w:r>
        <w:r>
          <w:rPr>
            <w:noProof/>
            <w:webHidden/>
          </w:rPr>
        </w:r>
        <w:r>
          <w:rPr>
            <w:noProof/>
            <w:webHidden/>
          </w:rPr>
          <w:fldChar w:fldCharType="separate"/>
        </w:r>
        <w:r>
          <w:rPr>
            <w:noProof/>
            <w:webHidden/>
          </w:rPr>
          <w:t>18</w:t>
        </w:r>
        <w:r>
          <w:rPr>
            <w:noProof/>
            <w:webHidden/>
          </w:rPr>
          <w:fldChar w:fldCharType="end"/>
        </w:r>
      </w:hyperlink>
    </w:p>
    <w:p w14:paraId="4A55E44D" w14:textId="1373323E" w:rsidR="002B2DFE" w:rsidRDefault="002B2DFE">
      <w:pPr>
        <w:pStyle w:val="11"/>
        <w:rPr>
          <w:rFonts w:asciiTheme="minorHAnsi" w:eastAsiaTheme="minorEastAsia" w:hAnsiTheme="minorHAnsi" w:cstheme="minorBidi"/>
          <w:noProof/>
          <w:kern w:val="2"/>
          <w14:ligatures w14:val="standardContextual"/>
        </w:rPr>
      </w:pPr>
      <w:hyperlink w:anchor="_Toc229926720" w:history="1">
        <w:r w:rsidRPr="00327EA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_Toc229926720 \h </w:instrText>
        </w:r>
        <w:r>
          <w:rPr>
            <w:noProof/>
            <w:webHidden/>
          </w:rPr>
        </w:r>
        <w:r>
          <w:rPr>
            <w:noProof/>
            <w:webHidden/>
          </w:rPr>
          <w:fldChar w:fldCharType="separate"/>
        </w:r>
        <w:r>
          <w:rPr>
            <w:noProof/>
            <w:webHidden/>
          </w:rPr>
          <w:t>21</w:t>
        </w:r>
        <w:r>
          <w:rPr>
            <w:noProof/>
            <w:webHidden/>
          </w:rPr>
          <w:fldChar w:fldCharType="end"/>
        </w:r>
      </w:hyperlink>
    </w:p>
    <w:p w14:paraId="5C244359" w14:textId="53FAE69B" w:rsidR="002B2DFE" w:rsidRDefault="002B2DFE">
      <w:pPr>
        <w:pStyle w:val="21"/>
        <w:rPr>
          <w:rFonts w:asciiTheme="minorHAnsi" w:eastAsiaTheme="minorEastAsia" w:hAnsiTheme="minorHAnsi" w:cstheme="minorBidi"/>
          <w:noProof/>
          <w:kern w:val="2"/>
          <w14:ligatures w14:val="standardContextual"/>
        </w:rPr>
      </w:pPr>
      <w:hyperlink w:anchor="_Toc229926721" w:history="1">
        <w:r w:rsidRPr="00327EA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_Toc229926721 \h </w:instrText>
        </w:r>
        <w:r>
          <w:rPr>
            <w:noProof/>
            <w:webHidden/>
          </w:rPr>
        </w:r>
        <w:r>
          <w:rPr>
            <w:noProof/>
            <w:webHidden/>
          </w:rPr>
          <w:fldChar w:fldCharType="separate"/>
        </w:r>
        <w:r>
          <w:rPr>
            <w:noProof/>
            <w:webHidden/>
          </w:rPr>
          <w:t>21</w:t>
        </w:r>
        <w:r>
          <w:rPr>
            <w:noProof/>
            <w:webHidden/>
          </w:rPr>
          <w:fldChar w:fldCharType="end"/>
        </w:r>
      </w:hyperlink>
    </w:p>
    <w:p w14:paraId="7638A451" w14:textId="1665AF54" w:rsidR="002B2DFE" w:rsidRDefault="002B2DFE">
      <w:pPr>
        <w:pStyle w:val="21"/>
        <w:rPr>
          <w:rFonts w:asciiTheme="minorHAnsi" w:eastAsiaTheme="minorEastAsia" w:hAnsiTheme="minorHAnsi" w:cstheme="minorBidi"/>
          <w:noProof/>
          <w:kern w:val="2"/>
          <w14:ligatures w14:val="standardContextual"/>
        </w:rPr>
      </w:pPr>
      <w:hyperlink w:anchor="_Toc229926722" w:history="1">
        <w:r w:rsidRPr="00327EA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_Toc229926722 \h </w:instrText>
        </w:r>
        <w:r>
          <w:rPr>
            <w:noProof/>
            <w:webHidden/>
          </w:rPr>
        </w:r>
        <w:r>
          <w:rPr>
            <w:noProof/>
            <w:webHidden/>
          </w:rPr>
          <w:fldChar w:fldCharType="separate"/>
        </w:r>
        <w:r>
          <w:rPr>
            <w:noProof/>
            <w:webHidden/>
          </w:rPr>
          <w:t>21</w:t>
        </w:r>
        <w:r>
          <w:rPr>
            <w:noProof/>
            <w:webHidden/>
          </w:rPr>
          <w:fldChar w:fldCharType="end"/>
        </w:r>
      </w:hyperlink>
    </w:p>
    <w:p w14:paraId="7604A258" w14:textId="6C2DDA5C" w:rsidR="002B2DFE" w:rsidRDefault="002B2DFE">
      <w:pPr>
        <w:pStyle w:val="21"/>
        <w:rPr>
          <w:rFonts w:asciiTheme="minorHAnsi" w:eastAsiaTheme="minorEastAsia" w:hAnsiTheme="minorHAnsi" w:cstheme="minorBidi"/>
          <w:noProof/>
          <w:kern w:val="2"/>
          <w14:ligatures w14:val="standardContextual"/>
        </w:rPr>
      </w:pPr>
      <w:hyperlink w:anchor="_Toc229926723" w:history="1">
        <w:r w:rsidRPr="00327EA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_Toc229926723 \h </w:instrText>
        </w:r>
        <w:r>
          <w:rPr>
            <w:noProof/>
            <w:webHidden/>
          </w:rPr>
        </w:r>
        <w:r>
          <w:rPr>
            <w:noProof/>
            <w:webHidden/>
          </w:rPr>
          <w:fldChar w:fldCharType="separate"/>
        </w:r>
        <w:r>
          <w:rPr>
            <w:noProof/>
            <w:webHidden/>
          </w:rPr>
          <w:t>21</w:t>
        </w:r>
        <w:r>
          <w:rPr>
            <w:noProof/>
            <w:webHidden/>
          </w:rPr>
          <w:fldChar w:fldCharType="end"/>
        </w:r>
      </w:hyperlink>
    </w:p>
    <w:p w14:paraId="2AD511F7" w14:textId="59A2E92B" w:rsidR="002B2DFE" w:rsidRDefault="002B2DFE">
      <w:pPr>
        <w:pStyle w:val="21"/>
        <w:rPr>
          <w:rFonts w:asciiTheme="minorHAnsi" w:eastAsiaTheme="minorEastAsia" w:hAnsiTheme="minorHAnsi" w:cstheme="minorBidi"/>
          <w:noProof/>
          <w:kern w:val="2"/>
          <w14:ligatures w14:val="standardContextual"/>
        </w:rPr>
      </w:pPr>
      <w:hyperlink w:anchor="_Toc229926724" w:history="1">
        <w:r w:rsidRPr="00327EA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_Toc229926724 \h </w:instrText>
        </w:r>
        <w:r>
          <w:rPr>
            <w:noProof/>
            <w:webHidden/>
          </w:rPr>
        </w:r>
        <w:r>
          <w:rPr>
            <w:noProof/>
            <w:webHidden/>
          </w:rPr>
          <w:fldChar w:fldCharType="separate"/>
        </w:r>
        <w:r>
          <w:rPr>
            <w:noProof/>
            <w:webHidden/>
          </w:rPr>
          <w:t>21</w:t>
        </w:r>
        <w:r>
          <w:rPr>
            <w:noProof/>
            <w:webHidden/>
          </w:rPr>
          <w:fldChar w:fldCharType="end"/>
        </w:r>
      </w:hyperlink>
    </w:p>
    <w:p w14:paraId="4B1EFE48" w14:textId="4FCB6706" w:rsidR="002B2DFE" w:rsidRDefault="002B2DFE">
      <w:pPr>
        <w:pStyle w:val="21"/>
        <w:rPr>
          <w:rFonts w:asciiTheme="minorHAnsi" w:eastAsiaTheme="minorEastAsia" w:hAnsiTheme="minorHAnsi" w:cstheme="minorBidi"/>
          <w:noProof/>
          <w:kern w:val="2"/>
          <w14:ligatures w14:val="standardContextual"/>
        </w:rPr>
      </w:pPr>
      <w:hyperlink w:anchor="_Toc229926725" w:history="1">
        <w:r w:rsidRPr="00327EA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_Toc229926725 \h </w:instrText>
        </w:r>
        <w:r>
          <w:rPr>
            <w:noProof/>
            <w:webHidden/>
          </w:rPr>
        </w:r>
        <w:r>
          <w:rPr>
            <w:noProof/>
            <w:webHidden/>
          </w:rPr>
          <w:fldChar w:fldCharType="separate"/>
        </w:r>
        <w:r>
          <w:rPr>
            <w:noProof/>
            <w:webHidden/>
          </w:rPr>
          <w:t>21</w:t>
        </w:r>
        <w:r>
          <w:rPr>
            <w:noProof/>
            <w:webHidden/>
          </w:rPr>
          <w:fldChar w:fldCharType="end"/>
        </w:r>
      </w:hyperlink>
    </w:p>
    <w:p w14:paraId="7F0DE9EB" w14:textId="2733AEFF" w:rsidR="002B2DFE" w:rsidRDefault="002B2DFE">
      <w:pPr>
        <w:pStyle w:val="21"/>
        <w:rPr>
          <w:rFonts w:asciiTheme="minorHAnsi" w:eastAsiaTheme="minorEastAsia" w:hAnsiTheme="minorHAnsi" w:cstheme="minorBidi"/>
          <w:noProof/>
          <w:kern w:val="2"/>
          <w14:ligatures w14:val="standardContextual"/>
        </w:rPr>
      </w:pPr>
      <w:hyperlink w:anchor="_Toc229926726" w:history="1">
        <w:r w:rsidRPr="00327EA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_Toc229926726 \h </w:instrText>
        </w:r>
        <w:r>
          <w:rPr>
            <w:noProof/>
            <w:webHidden/>
          </w:rPr>
        </w:r>
        <w:r>
          <w:rPr>
            <w:noProof/>
            <w:webHidden/>
          </w:rPr>
          <w:fldChar w:fldCharType="separate"/>
        </w:r>
        <w:r>
          <w:rPr>
            <w:noProof/>
            <w:webHidden/>
          </w:rPr>
          <w:t>21</w:t>
        </w:r>
        <w:r>
          <w:rPr>
            <w:noProof/>
            <w:webHidden/>
          </w:rPr>
          <w:fldChar w:fldCharType="end"/>
        </w:r>
      </w:hyperlink>
    </w:p>
    <w:p w14:paraId="53D3CD70" w14:textId="4D4A1F37" w:rsidR="002B2DFE" w:rsidRDefault="002B2DFE">
      <w:pPr>
        <w:pStyle w:val="21"/>
        <w:rPr>
          <w:rFonts w:asciiTheme="minorHAnsi" w:eastAsiaTheme="minorEastAsia" w:hAnsiTheme="minorHAnsi" w:cstheme="minorBidi"/>
          <w:noProof/>
          <w:kern w:val="2"/>
          <w14:ligatures w14:val="standardContextual"/>
        </w:rPr>
      </w:pPr>
      <w:hyperlink w:anchor="_Toc229926727" w:history="1">
        <w:r w:rsidRPr="00327EA9">
          <w:rPr>
            <w:rStyle w:val="ac"/>
            <w:noProof/>
          </w:rPr>
          <w:t>4.</w:t>
        </w:r>
        <w:r w:rsidRPr="00327EA9">
          <w:rPr>
            <w:rStyle w:val="ac"/>
            <w:noProof/>
            <w:lang w:val="en-US"/>
          </w:rPr>
          <w:t>7</w:t>
        </w:r>
        <w:r w:rsidRPr="00327EA9">
          <w:rPr>
            <w:rStyle w:val="ac"/>
            <w:noProof/>
          </w:rPr>
          <w:t xml:space="preserve"> Аугментация с использованием перефразирования</w:t>
        </w:r>
        <w:r>
          <w:rPr>
            <w:noProof/>
            <w:webHidden/>
          </w:rPr>
          <w:tab/>
        </w:r>
        <w:r>
          <w:rPr>
            <w:noProof/>
            <w:webHidden/>
          </w:rPr>
          <w:fldChar w:fldCharType="begin"/>
        </w:r>
        <w:r>
          <w:rPr>
            <w:noProof/>
            <w:webHidden/>
          </w:rPr>
          <w:instrText xml:space="preserve"> PAGEREF _Toc229926727 \h </w:instrText>
        </w:r>
        <w:r>
          <w:rPr>
            <w:noProof/>
            <w:webHidden/>
          </w:rPr>
        </w:r>
        <w:r>
          <w:rPr>
            <w:noProof/>
            <w:webHidden/>
          </w:rPr>
          <w:fldChar w:fldCharType="separate"/>
        </w:r>
        <w:r>
          <w:rPr>
            <w:noProof/>
            <w:webHidden/>
          </w:rPr>
          <w:t>21</w:t>
        </w:r>
        <w:r>
          <w:rPr>
            <w:noProof/>
            <w:webHidden/>
          </w:rPr>
          <w:fldChar w:fldCharType="end"/>
        </w:r>
      </w:hyperlink>
    </w:p>
    <w:p w14:paraId="7F7D1F45" w14:textId="1B832567" w:rsidR="002B2DFE" w:rsidRDefault="002B2DFE">
      <w:pPr>
        <w:pStyle w:val="21"/>
        <w:rPr>
          <w:rFonts w:asciiTheme="minorHAnsi" w:eastAsiaTheme="minorEastAsia" w:hAnsiTheme="minorHAnsi" w:cstheme="minorBidi"/>
          <w:noProof/>
          <w:kern w:val="2"/>
          <w14:ligatures w14:val="standardContextual"/>
        </w:rPr>
      </w:pPr>
      <w:hyperlink w:anchor="_Toc229926728" w:history="1">
        <w:r w:rsidRPr="00327EA9">
          <w:rPr>
            <w:rStyle w:val="ac"/>
            <w:noProof/>
          </w:rPr>
          <w:t>4.</w:t>
        </w:r>
        <w:r w:rsidRPr="00327EA9">
          <w:rPr>
            <w:rStyle w:val="ac"/>
            <w:noProof/>
            <w:lang w:val="en-US"/>
          </w:rPr>
          <w:t>8</w:t>
        </w:r>
        <w:r w:rsidRPr="00327EA9">
          <w:rPr>
            <w:rStyle w:val="ac"/>
            <w:noProof/>
          </w:rPr>
          <w:t xml:space="preserve"> Аугментация методом обратного перевода</w:t>
        </w:r>
        <w:r>
          <w:rPr>
            <w:noProof/>
            <w:webHidden/>
          </w:rPr>
          <w:tab/>
        </w:r>
        <w:r>
          <w:rPr>
            <w:noProof/>
            <w:webHidden/>
          </w:rPr>
          <w:fldChar w:fldCharType="begin"/>
        </w:r>
        <w:r>
          <w:rPr>
            <w:noProof/>
            <w:webHidden/>
          </w:rPr>
          <w:instrText xml:space="preserve"> PAGEREF _Toc229926728 \h </w:instrText>
        </w:r>
        <w:r>
          <w:rPr>
            <w:noProof/>
            <w:webHidden/>
          </w:rPr>
        </w:r>
        <w:r>
          <w:rPr>
            <w:noProof/>
            <w:webHidden/>
          </w:rPr>
          <w:fldChar w:fldCharType="separate"/>
        </w:r>
        <w:r>
          <w:rPr>
            <w:noProof/>
            <w:webHidden/>
          </w:rPr>
          <w:t>22</w:t>
        </w:r>
        <w:r>
          <w:rPr>
            <w:noProof/>
            <w:webHidden/>
          </w:rPr>
          <w:fldChar w:fldCharType="end"/>
        </w:r>
      </w:hyperlink>
    </w:p>
    <w:p w14:paraId="7E25953F" w14:textId="2D8232E7" w:rsidR="002B2DFE" w:rsidRDefault="002B2DFE">
      <w:pPr>
        <w:pStyle w:val="21"/>
        <w:rPr>
          <w:rFonts w:asciiTheme="minorHAnsi" w:eastAsiaTheme="minorEastAsia" w:hAnsiTheme="minorHAnsi" w:cstheme="minorBidi"/>
          <w:noProof/>
          <w:kern w:val="2"/>
          <w14:ligatures w14:val="standardContextual"/>
        </w:rPr>
      </w:pPr>
      <w:hyperlink w:anchor="_Toc229926729" w:history="1">
        <w:r w:rsidRPr="00327EA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_Toc229926729 \h </w:instrText>
        </w:r>
        <w:r>
          <w:rPr>
            <w:noProof/>
            <w:webHidden/>
          </w:rPr>
        </w:r>
        <w:r>
          <w:rPr>
            <w:noProof/>
            <w:webHidden/>
          </w:rPr>
          <w:fldChar w:fldCharType="separate"/>
        </w:r>
        <w:r>
          <w:rPr>
            <w:noProof/>
            <w:webHidden/>
          </w:rPr>
          <w:t>22</w:t>
        </w:r>
        <w:r>
          <w:rPr>
            <w:noProof/>
            <w:webHidden/>
          </w:rPr>
          <w:fldChar w:fldCharType="end"/>
        </w:r>
      </w:hyperlink>
    </w:p>
    <w:p w14:paraId="02DB8368" w14:textId="2B612D40" w:rsidR="002B2DFE" w:rsidRDefault="002B2DFE">
      <w:pPr>
        <w:pStyle w:val="21"/>
        <w:rPr>
          <w:rFonts w:asciiTheme="minorHAnsi" w:eastAsiaTheme="minorEastAsia" w:hAnsiTheme="minorHAnsi" w:cstheme="minorBidi"/>
          <w:noProof/>
          <w:kern w:val="2"/>
          <w14:ligatures w14:val="standardContextual"/>
        </w:rPr>
      </w:pPr>
      <w:hyperlink w:anchor="_Toc229926730" w:history="1">
        <w:r w:rsidRPr="00327EA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_Toc229926730 \h </w:instrText>
        </w:r>
        <w:r>
          <w:rPr>
            <w:noProof/>
            <w:webHidden/>
          </w:rPr>
        </w:r>
        <w:r>
          <w:rPr>
            <w:noProof/>
            <w:webHidden/>
          </w:rPr>
          <w:fldChar w:fldCharType="separate"/>
        </w:r>
        <w:r>
          <w:rPr>
            <w:noProof/>
            <w:webHidden/>
          </w:rPr>
          <w:t>22</w:t>
        </w:r>
        <w:r>
          <w:rPr>
            <w:noProof/>
            <w:webHidden/>
          </w:rPr>
          <w:fldChar w:fldCharType="end"/>
        </w:r>
      </w:hyperlink>
    </w:p>
    <w:p w14:paraId="3A4CE773" w14:textId="2554FF1E" w:rsidR="002B2DFE" w:rsidRDefault="002B2DFE">
      <w:pPr>
        <w:pStyle w:val="21"/>
        <w:rPr>
          <w:rFonts w:asciiTheme="minorHAnsi" w:eastAsiaTheme="minorEastAsia" w:hAnsiTheme="minorHAnsi" w:cstheme="minorBidi"/>
          <w:noProof/>
          <w:kern w:val="2"/>
          <w14:ligatures w14:val="standardContextual"/>
        </w:rPr>
      </w:pPr>
      <w:hyperlink w:anchor="_Toc229926731" w:history="1">
        <w:r w:rsidRPr="00327EA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_Toc229926731 \h </w:instrText>
        </w:r>
        <w:r>
          <w:rPr>
            <w:noProof/>
            <w:webHidden/>
          </w:rPr>
        </w:r>
        <w:r>
          <w:rPr>
            <w:noProof/>
            <w:webHidden/>
          </w:rPr>
          <w:fldChar w:fldCharType="separate"/>
        </w:r>
        <w:r>
          <w:rPr>
            <w:noProof/>
            <w:webHidden/>
          </w:rPr>
          <w:t>26</w:t>
        </w:r>
        <w:r>
          <w:rPr>
            <w:noProof/>
            <w:webHidden/>
          </w:rPr>
          <w:fldChar w:fldCharType="end"/>
        </w:r>
      </w:hyperlink>
    </w:p>
    <w:p w14:paraId="3358093D" w14:textId="53885EB6" w:rsidR="002B2DFE" w:rsidRDefault="002B2DFE">
      <w:pPr>
        <w:pStyle w:val="21"/>
        <w:rPr>
          <w:rFonts w:asciiTheme="minorHAnsi" w:eastAsiaTheme="minorEastAsia" w:hAnsiTheme="minorHAnsi" w:cstheme="minorBidi"/>
          <w:noProof/>
          <w:kern w:val="2"/>
          <w14:ligatures w14:val="standardContextual"/>
        </w:rPr>
      </w:pPr>
      <w:hyperlink w:anchor="_Toc229926732" w:history="1">
        <w:r w:rsidRPr="00327EA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_Toc229926732 \h </w:instrText>
        </w:r>
        <w:r>
          <w:rPr>
            <w:noProof/>
            <w:webHidden/>
          </w:rPr>
        </w:r>
        <w:r>
          <w:rPr>
            <w:noProof/>
            <w:webHidden/>
          </w:rPr>
          <w:fldChar w:fldCharType="separate"/>
        </w:r>
        <w:r>
          <w:rPr>
            <w:noProof/>
            <w:webHidden/>
          </w:rPr>
          <w:t>26</w:t>
        </w:r>
        <w:r>
          <w:rPr>
            <w:noProof/>
            <w:webHidden/>
          </w:rPr>
          <w:fldChar w:fldCharType="end"/>
        </w:r>
      </w:hyperlink>
    </w:p>
    <w:p w14:paraId="53672733" w14:textId="55603C72" w:rsidR="002B2DFE" w:rsidRDefault="002B2DFE">
      <w:pPr>
        <w:pStyle w:val="11"/>
        <w:rPr>
          <w:rFonts w:asciiTheme="minorHAnsi" w:eastAsiaTheme="minorEastAsia" w:hAnsiTheme="minorHAnsi" w:cstheme="minorBidi"/>
          <w:noProof/>
          <w:kern w:val="2"/>
          <w14:ligatures w14:val="standardContextual"/>
        </w:rPr>
      </w:pPr>
      <w:hyperlink w:anchor="_Toc229926733" w:history="1">
        <w:r w:rsidRPr="00327EA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_Toc229926733 \h </w:instrText>
        </w:r>
        <w:r>
          <w:rPr>
            <w:noProof/>
            <w:webHidden/>
          </w:rPr>
        </w:r>
        <w:r>
          <w:rPr>
            <w:noProof/>
            <w:webHidden/>
          </w:rPr>
          <w:fldChar w:fldCharType="separate"/>
        </w:r>
        <w:r>
          <w:rPr>
            <w:noProof/>
            <w:webHidden/>
          </w:rPr>
          <w:t>27</w:t>
        </w:r>
        <w:r>
          <w:rPr>
            <w:noProof/>
            <w:webHidden/>
          </w:rPr>
          <w:fldChar w:fldCharType="end"/>
        </w:r>
      </w:hyperlink>
    </w:p>
    <w:p w14:paraId="3757B8A7" w14:textId="4361CF36" w:rsidR="002B2DFE" w:rsidRDefault="002B2DFE">
      <w:pPr>
        <w:pStyle w:val="21"/>
        <w:rPr>
          <w:rFonts w:asciiTheme="minorHAnsi" w:eastAsiaTheme="minorEastAsia" w:hAnsiTheme="minorHAnsi" w:cstheme="minorBidi"/>
          <w:noProof/>
          <w:kern w:val="2"/>
          <w14:ligatures w14:val="standardContextual"/>
        </w:rPr>
      </w:pPr>
      <w:hyperlink w:anchor="_Toc229926734" w:history="1">
        <w:r w:rsidRPr="00327EA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_Toc229926734 \h </w:instrText>
        </w:r>
        <w:r>
          <w:rPr>
            <w:noProof/>
            <w:webHidden/>
          </w:rPr>
        </w:r>
        <w:r>
          <w:rPr>
            <w:noProof/>
            <w:webHidden/>
          </w:rPr>
          <w:fldChar w:fldCharType="separate"/>
        </w:r>
        <w:r>
          <w:rPr>
            <w:noProof/>
            <w:webHidden/>
          </w:rPr>
          <w:t>27</w:t>
        </w:r>
        <w:r>
          <w:rPr>
            <w:noProof/>
            <w:webHidden/>
          </w:rPr>
          <w:fldChar w:fldCharType="end"/>
        </w:r>
      </w:hyperlink>
    </w:p>
    <w:p w14:paraId="3B53B270" w14:textId="1B77B5AE" w:rsidR="002B2DFE" w:rsidRDefault="002B2DFE">
      <w:pPr>
        <w:pStyle w:val="21"/>
        <w:rPr>
          <w:rFonts w:asciiTheme="minorHAnsi" w:eastAsiaTheme="minorEastAsia" w:hAnsiTheme="minorHAnsi" w:cstheme="minorBidi"/>
          <w:noProof/>
          <w:kern w:val="2"/>
          <w14:ligatures w14:val="standardContextual"/>
        </w:rPr>
      </w:pPr>
      <w:hyperlink w:anchor="_Toc229926735" w:history="1">
        <w:r w:rsidRPr="00327EA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_Toc229926735 \h </w:instrText>
        </w:r>
        <w:r>
          <w:rPr>
            <w:noProof/>
            <w:webHidden/>
          </w:rPr>
        </w:r>
        <w:r>
          <w:rPr>
            <w:noProof/>
            <w:webHidden/>
          </w:rPr>
          <w:fldChar w:fldCharType="separate"/>
        </w:r>
        <w:r>
          <w:rPr>
            <w:noProof/>
            <w:webHidden/>
          </w:rPr>
          <w:t>27</w:t>
        </w:r>
        <w:r>
          <w:rPr>
            <w:noProof/>
            <w:webHidden/>
          </w:rPr>
          <w:fldChar w:fldCharType="end"/>
        </w:r>
      </w:hyperlink>
    </w:p>
    <w:p w14:paraId="14F14F60" w14:textId="37812E20" w:rsidR="002B2DFE" w:rsidRDefault="002B2DFE">
      <w:pPr>
        <w:pStyle w:val="21"/>
        <w:rPr>
          <w:rFonts w:asciiTheme="minorHAnsi" w:eastAsiaTheme="minorEastAsia" w:hAnsiTheme="minorHAnsi" w:cstheme="minorBidi"/>
          <w:noProof/>
          <w:kern w:val="2"/>
          <w14:ligatures w14:val="standardContextual"/>
        </w:rPr>
      </w:pPr>
      <w:hyperlink w:anchor="_Toc229926736" w:history="1">
        <w:r w:rsidRPr="00327EA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_Toc229926736 \h </w:instrText>
        </w:r>
        <w:r>
          <w:rPr>
            <w:noProof/>
            <w:webHidden/>
          </w:rPr>
        </w:r>
        <w:r>
          <w:rPr>
            <w:noProof/>
            <w:webHidden/>
          </w:rPr>
          <w:fldChar w:fldCharType="separate"/>
        </w:r>
        <w:r>
          <w:rPr>
            <w:noProof/>
            <w:webHidden/>
          </w:rPr>
          <w:t>27</w:t>
        </w:r>
        <w:r>
          <w:rPr>
            <w:noProof/>
            <w:webHidden/>
          </w:rPr>
          <w:fldChar w:fldCharType="end"/>
        </w:r>
      </w:hyperlink>
    </w:p>
    <w:p w14:paraId="087EE3CE" w14:textId="542978BF" w:rsidR="002B2DFE" w:rsidRDefault="002B2DFE">
      <w:pPr>
        <w:pStyle w:val="21"/>
        <w:rPr>
          <w:rFonts w:asciiTheme="minorHAnsi" w:eastAsiaTheme="minorEastAsia" w:hAnsiTheme="minorHAnsi" w:cstheme="minorBidi"/>
          <w:noProof/>
          <w:kern w:val="2"/>
          <w14:ligatures w14:val="standardContextual"/>
        </w:rPr>
      </w:pPr>
      <w:hyperlink w:anchor="_Toc229926737" w:history="1">
        <w:r w:rsidRPr="00327EA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_Toc229926737 \h </w:instrText>
        </w:r>
        <w:r>
          <w:rPr>
            <w:noProof/>
            <w:webHidden/>
          </w:rPr>
        </w:r>
        <w:r>
          <w:rPr>
            <w:noProof/>
            <w:webHidden/>
          </w:rPr>
          <w:fldChar w:fldCharType="separate"/>
        </w:r>
        <w:r>
          <w:rPr>
            <w:noProof/>
            <w:webHidden/>
          </w:rPr>
          <w:t>27</w:t>
        </w:r>
        <w:r>
          <w:rPr>
            <w:noProof/>
            <w:webHidden/>
          </w:rPr>
          <w:fldChar w:fldCharType="end"/>
        </w:r>
      </w:hyperlink>
    </w:p>
    <w:p w14:paraId="06F605B8" w14:textId="5D491876" w:rsidR="002B2DFE" w:rsidRDefault="002B2DFE">
      <w:pPr>
        <w:pStyle w:val="21"/>
        <w:rPr>
          <w:rFonts w:asciiTheme="minorHAnsi" w:eastAsiaTheme="minorEastAsia" w:hAnsiTheme="minorHAnsi" w:cstheme="minorBidi"/>
          <w:noProof/>
          <w:kern w:val="2"/>
          <w14:ligatures w14:val="standardContextual"/>
        </w:rPr>
      </w:pPr>
      <w:hyperlink w:anchor="_Toc229926738" w:history="1">
        <w:r w:rsidRPr="00327EA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_Toc229926738 \h </w:instrText>
        </w:r>
        <w:r>
          <w:rPr>
            <w:noProof/>
            <w:webHidden/>
          </w:rPr>
        </w:r>
        <w:r>
          <w:rPr>
            <w:noProof/>
            <w:webHidden/>
          </w:rPr>
          <w:fldChar w:fldCharType="separate"/>
        </w:r>
        <w:r>
          <w:rPr>
            <w:noProof/>
            <w:webHidden/>
          </w:rPr>
          <w:t>27</w:t>
        </w:r>
        <w:r>
          <w:rPr>
            <w:noProof/>
            <w:webHidden/>
          </w:rPr>
          <w:fldChar w:fldCharType="end"/>
        </w:r>
      </w:hyperlink>
    </w:p>
    <w:p w14:paraId="274619F2" w14:textId="1E4B463C" w:rsidR="002B2DFE" w:rsidRDefault="002B2DFE">
      <w:pPr>
        <w:pStyle w:val="21"/>
        <w:rPr>
          <w:rFonts w:asciiTheme="minorHAnsi" w:eastAsiaTheme="minorEastAsia" w:hAnsiTheme="minorHAnsi" w:cstheme="minorBidi"/>
          <w:noProof/>
          <w:kern w:val="2"/>
          <w14:ligatures w14:val="standardContextual"/>
        </w:rPr>
      </w:pPr>
      <w:hyperlink w:anchor="_Toc229926739" w:history="1">
        <w:r w:rsidRPr="00327EA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_Toc229926739 \h </w:instrText>
        </w:r>
        <w:r>
          <w:rPr>
            <w:noProof/>
            <w:webHidden/>
          </w:rPr>
        </w:r>
        <w:r>
          <w:rPr>
            <w:noProof/>
            <w:webHidden/>
          </w:rPr>
          <w:fldChar w:fldCharType="separate"/>
        </w:r>
        <w:r>
          <w:rPr>
            <w:noProof/>
            <w:webHidden/>
          </w:rPr>
          <w:t>27</w:t>
        </w:r>
        <w:r>
          <w:rPr>
            <w:noProof/>
            <w:webHidden/>
          </w:rPr>
          <w:fldChar w:fldCharType="end"/>
        </w:r>
      </w:hyperlink>
    </w:p>
    <w:p w14:paraId="475E11EF" w14:textId="40A78ADC" w:rsidR="002B2DFE" w:rsidRDefault="002B2DFE">
      <w:pPr>
        <w:pStyle w:val="21"/>
        <w:rPr>
          <w:rFonts w:asciiTheme="minorHAnsi" w:eastAsiaTheme="minorEastAsia" w:hAnsiTheme="minorHAnsi" w:cstheme="minorBidi"/>
          <w:noProof/>
          <w:kern w:val="2"/>
          <w14:ligatures w14:val="standardContextual"/>
        </w:rPr>
      </w:pPr>
      <w:hyperlink w:anchor="_Toc229926740" w:history="1">
        <w:r w:rsidRPr="00327EA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_Toc229926740 \h </w:instrText>
        </w:r>
        <w:r>
          <w:rPr>
            <w:noProof/>
            <w:webHidden/>
          </w:rPr>
        </w:r>
        <w:r>
          <w:rPr>
            <w:noProof/>
            <w:webHidden/>
          </w:rPr>
          <w:fldChar w:fldCharType="separate"/>
        </w:r>
        <w:r>
          <w:rPr>
            <w:noProof/>
            <w:webHidden/>
          </w:rPr>
          <w:t>27</w:t>
        </w:r>
        <w:r>
          <w:rPr>
            <w:noProof/>
            <w:webHidden/>
          </w:rPr>
          <w:fldChar w:fldCharType="end"/>
        </w:r>
      </w:hyperlink>
    </w:p>
    <w:p w14:paraId="7EE2E06D" w14:textId="321A1353" w:rsidR="002B2DFE" w:rsidRDefault="002B2DFE">
      <w:pPr>
        <w:pStyle w:val="21"/>
        <w:rPr>
          <w:rFonts w:asciiTheme="minorHAnsi" w:eastAsiaTheme="minorEastAsia" w:hAnsiTheme="minorHAnsi" w:cstheme="minorBidi"/>
          <w:noProof/>
          <w:kern w:val="2"/>
          <w14:ligatures w14:val="standardContextual"/>
        </w:rPr>
      </w:pPr>
      <w:hyperlink w:anchor="_Toc229926741" w:history="1">
        <w:r w:rsidRPr="00327EA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_Toc229926741 \h </w:instrText>
        </w:r>
        <w:r>
          <w:rPr>
            <w:noProof/>
            <w:webHidden/>
          </w:rPr>
        </w:r>
        <w:r>
          <w:rPr>
            <w:noProof/>
            <w:webHidden/>
          </w:rPr>
          <w:fldChar w:fldCharType="separate"/>
        </w:r>
        <w:r>
          <w:rPr>
            <w:noProof/>
            <w:webHidden/>
          </w:rPr>
          <w:t>27</w:t>
        </w:r>
        <w:r>
          <w:rPr>
            <w:noProof/>
            <w:webHidden/>
          </w:rPr>
          <w:fldChar w:fldCharType="end"/>
        </w:r>
      </w:hyperlink>
    </w:p>
    <w:p w14:paraId="60C8B74C" w14:textId="74CCF391" w:rsidR="002B2DFE" w:rsidRDefault="002B2DFE">
      <w:pPr>
        <w:pStyle w:val="21"/>
        <w:rPr>
          <w:rFonts w:asciiTheme="minorHAnsi" w:eastAsiaTheme="minorEastAsia" w:hAnsiTheme="minorHAnsi" w:cstheme="minorBidi"/>
          <w:noProof/>
          <w:kern w:val="2"/>
          <w14:ligatures w14:val="standardContextual"/>
        </w:rPr>
      </w:pPr>
      <w:hyperlink w:anchor="_Toc229926742" w:history="1">
        <w:r w:rsidRPr="00327EA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_Toc229926742 \h </w:instrText>
        </w:r>
        <w:r>
          <w:rPr>
            <w:noProof/>
            <w:webHidden/>
          </w:rPr>
        </w:r>
        <w:r>
          <w:rPr>
            <w:noProof/>
            <w:webHidden/>
          </w:rPr>
          <w:fldChar w:fldCharType="separate"/>
        </w:r>
        <w:r>
          <w:rPr>
            <w:noProof/>
            <w:webHidden/>
          </w:rPr>
          <w:t>27</w:t>
        </w:r>
        <w:r>
          <w:rPr>
            <w:noProof/>
            <w:webHidden/>
          </w:rPr>
          <w:fldChar w:fldCharType="end"/>
        </w:r>
      </w:hyperlink>
    </w:p>
    <w:p w14:paraId="0F2CC8A3" w14:textId="6F412BEA" w:rsidR="002B2DFE" w:rsidRDefault="002B2DFE">
      <w:pPr>
        <w:pStyle w:val="11"/>
        <w:rPr>
          <w:rFonts w:asciiTheme="minorHAnsi" w:eastAsiaTheme="minorEastAsia" w:hAnsiTheme="minorHAnsi" w:cstheme="minorBidi"/>
          <w:noProof/>
          <w:kern w:val="2"/>
          <w14:ligatures w14:val="standardContextual"/>
        </w:rPr>
      </w:pPr>
      <w:hyperlink w:anchor="_Toc229926743" w:history="1">
        <w:r w:rsidRPr="00327EA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_Toc229926743 \h </w:instrText>
        </w:r>
        <w:r>
          <w:rPr>
            <w:noProof/>
            <w:webHidden/>
          </w:rPr>
        </w:r>
        <w:r>
          <w:rPr>
            <w:noProof/>
            <w:webHidden/>
          </w:rPr>
          <w:fldChar w:fldCharType="separate"/>
        </w:r>
        <w:r>
          <w:rPr>
            <w:noProof/>
            <w:webHidden/>
          </w:rPr>
          <w:t>28</w:t>
        </w:r>
        <w:r>
          <w:rPr>
            <w:noProof/>
            <w:webHidden/>
          </w:rPr>
          <w:fldChar w:fldCharType="end"/>
        </w:r>
      </w:hyperlink>
    </w:p>
    <w:p w14:paraId="4419C984" w14:textId="28292E51" w:rsidR="002B2DFE" w:rsidRDefault="002B2DFE">
      <w:pPr>
        <w:pStyle w:val="21"/>
        <w:rPr>
          <w:rFonts w:asciiTheme="minorHAnsi" w:eastAsiaTheme="minorEastAsia" w:hAnsiTheme="minorHAnsi" w:cstheme="minorBidi"/>
          <w:noProof/>
          <w:kern w:val="2"/>
          <w14:ligatures w14:val="standardContextual"/>
        </w:rPr>
      </w:pPr>
      <w:hyperlink w:anchor="_Toc229926744" w:history="1">
        <w:r w:rsidRPr="00327EA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_Toc229926744 \h </w:instrText>
        </w:r>
        <w:r>
          <w:rPr>
            <w:noProof/>
            <w:webHidden/>
          </w:rPr>
        </w:r>
        <w:r>
          <w:rPr>
            <w:noProof/>
            <w:webHidden/>
          </w:rPr>
          <w:fldChar w:fldCharType="separate"/>
        </w:r>
        <w:r>
          <w:rPr>
            <w:noProof/>
            <w:webHidden/>
          </w:rPr>
          <w:t>28</w:t>
        </w:r>
        <w:r>
          <w:rPr>
            <w:noProof/>
            <w:webHidden/>
          </w:rPr>
          <w:fldChar w:fldCharType="end"/>
        </w:r>
      </w:hyperlink>
    </w:p>
    <w:p w14:paraId="2C549E8D" w14:textId="678E85B2" w:rsidR="002B2DFE" w:rsidRDefault="002B2DFE">
      <w:pPr>
        <w:pStyle w:val="21"/>
        <w:rPr>
          <w:rFonts w:asciiTheme="minorHAnsi" w:eastAsiaTheme="minorEastAsia" w:hAnsiTheme="minorHAnsi" w:cstheme="minorBidi"/>
          <w:noProof/>
          <w:kern w:val="2"/>
          <w14:ligatures w14:val="standardContextual"/>
        </w:rPr>
      </w:pPr>
      <w:hyperlink w:anchor="_Toc229926745" w:history="1">
        <w:r w:rsidRPr="00327EA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_Toc229926745 \h </w:instrText>
        </w:r>
        <w:r>
          <w:rPr>
            <w:noProof/>
            <w:webHidden/>
          </w:rPr>
        </w:r>
        <w:r>
          <w:rPr>
            <w:noProof/>
            <w:webHidden/>
          </w:rPr>
          <w:fldChar w:fldCharType="separate"/>
        </w:r>
        <w:r>
          <w:rPr>
            <w:noProof/>
            <w:webHidden/>
          </w:rPr>
          <w:t>28</w:t>
        </w:r>
        <w:r>
          <w:rPr>
            <w:noProof/>
            <w:webHidden/>
          </w:rPr>
          <w:fldChar w:fldCharType="end"/>
        </w:r>
      </w:hyperlink>
    </w:p>
    <w:p w14:paraId="455359A5" w14:textId="1B6B3F86" w:rsidR="002B2DFE" w:rsidRDefault="002B2DFE">
      <w:pPr>
        <w:pStyle w:val="21"/>
        <w:rPr>
          <w:rFonts w:asciiTheme="minorHAnsi" w:eastAsiaTheme="minorEastAsia" w:hAnsiTheme="minorHAnsi" w:cstheme="minorBidi"/>
          <w:noProof/>
          <w:kern w:val="2"/>
          <w14:ligatures w14:val="standardContextual"/>
        </w:rPr>
      </w:pPr>
      <w:hyperlink w:anchor="_Toc229926746" w:history="1">
        <w:r w:rsidRPr="00327EA9">
          <w:rPr>
            <w:rStyle w:val="ac"/>
            <w:noProof/>
          </w:rPr>
          <w:t>6.3 Используемые русскоязычные модели ruBERT и ruRoberta-large</w:t>
        </w:r>
        <w:r>
          <w:rPr>
            <w:noProof/>
            <w:webHidden/>
          </w:rPr>
          <w:tab/>
        </w:r>
        <w:r>
          <w:rPr>
            <w:noProof/>
            <w:webHidden/>
          </w:rPr>
          <w:fldChar w:fldCharType="begin"/>
        </w:r>
        <w:r>
          <w:rPr>
            <w:noProof/>
            <w:webHidden/>
          </w:rPr>
          <w:instrText xml:space="preserve"> PAGEREF _Toc229926746 \h </w:instrText>
        </w:r>
        <w:r>
          <w:rPr>
            <w:noProof/>
            <w:webHidden/>
          </w:rPr>
        </w:r>
        <w:r>
          <w:rPr>
            <w:noProof/>
            <w:webHidden/>
          </w:rPr>
          <w:fldChar w:fldCharType="separate"/>
        </w:r>
        <w:r>
          <w:rPr>
            <w:noProof/>
            <w:webHidden/>
          </w:rPr>
          <w:t>28</w:t>
        </w:r>
        <w:r>
          <w:rPr>
            <w:noProof/>
            <w:webHidden/>
          </w:rPr>
          <w:fldChar w:fldCharType="end"/>
        </w:r>
      </w:hyperlink>
    </w:p>
    <w:p w14:paraId="29A2E14A" w14:textId="0D9E9E73" w:rsidR="002B2DFE" w:rsidRDefault="002B2DFE">
      <w:pPr>
        <w:pStyle w:val="21"/>
        <w:rPr>
          <w:rFonts w:asciiTheme="minorHAnsi" w:eastAsiaTheme="minorEastAsia" w:hAnsiTheme="minorHAnsi" w:cstheme="minorBidi"/>
          <w:noProof/>
          <w:kern w:val="2"/>
          <w14:ligatures w14:val="standardContextual"/>
        </w:rPr>
      </w:pPr>
      <w:hyperlink w:anchor="_Toc229926747" w:history="1">
        <w:r w:rsidRPr="00327EA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_Toc229926747 \h </w:instrText>
        </w:r>
        <w:r>
          <w:rPr>
            <w:noProof/>
            <w:webHidden/>
          </w:rPr>
        </w:r>
        <w:r>
          <w:rPr>
            <w:noProof/>
            <w:webHidden/>
          </w:rPr>
          <w:fldChar w:fldCharType="separate"/>
        </w:r>
        <w:r>
          <w:rPr>
            <w:noProof/>
            <w:webHidden/>
          </w:rPr>
          <w:t>28</w:t>
        </w:r>
        <w:r>
          <w:rPr>
            <w:noProof/>
            <w:webHidden/>
          </w:rPr>
          <w:fldChar w:fldCharType="end"/>
        </w:r>
      </w:hyperlink>
    </w:p>
    <w:p w14:paraId="68A99F42" w14:textId="1774CFB3" w:rsidR="002B2DFE" w:rsidRDefault="002B2DFE">
      <w:pPr>
        <w:pStyle w:val="21"/>
        <w:rPr>
          <w:rFonts w:asciiTheme="minorHAnsi" w:eastAsiaTheme="minorEastAsia" w:hAnsiTheme="minorHAnsi" w:cstheme="minorBidi"/>
          <w:noProof/>
          <w:kern w:val="2"/>
          <w14:ligatures w14:val="standardContextual"/>
        </w:rPr>
      </w:pPr>
      <w:hyperlink w:anchor="_Toc229926748" w:history="1">
        <w:r w:rsidRPr="00327EA9">
          <w:rPr>
            <w:rStyle w:val="ac"/>
            <w:noProof/>
          </w:rPr>
          <w:t>6.4.1 Дообучение BERT/Sentence-BERT для построения эмбеддингов</w:t>
        </w:r>
        <w:r>
          <w:rPr>
            <w:noProof/>
            <w:webHidden/>
          </w:rPr>
          <w:tab/>
        </w:r>
        <w:r>
          <w:rPr>
            <w:noProof/>
            <w:webHidden/>
          </w:rPr>
          <w:fldChar w:fldCharType="begin"/>
        </w:r>
        <w:r>
          <w:rPr>
            <w:noProof/>
            <w:webHidden/>
          </w:rPr>
          <w:instrText xml:space="preserve"> PAGEREF _Toc229926748 \h </w:instrText>
        </w:r>
        <w:r>
          <w:rPr>
            <w:noProof/>
            <w:webHidden/>
          </w:rPr>
        </w:r>
        <w:r>
          <w:rPr>
            <w:noProof/>
            <w:webHidden/>
          </w:rPr>
          <w:fldChar w:fldCharType="separate"/>
        </w:r>
        <w:r>
          <w:rPr>
            <w:noProof/>
            <w:webHidden/>
          </w:rPr>
          <w:t>28</w:t>
        </w:r>
        <w:r>
          <w:rPr>
            <w:noProof/>
            <w:webHidden/>
          </w:rPr>
          <w:fldChar w:fldCharType="end"/>
        </w:r>
      </w:hyperlink>
    </w:p>
    <w:p w14:paraId="4E4F9CD7" w14:textId="6E70A0F7" w:rsidR="002B2DFE" w:rsidRDefault="002B2DFE">
      <w:pPr>
        <w:pStyle w:val="21"/>
        <w:rPr>
          <w:rFonts w:asciiTheme="minorHAnsi" w:eastAsiaTheme="minorEastAsia" w:hAnsiTheme="minorHAnsi" w:cstheme="minorBidi"/>
          <w:noProof/>
          <w:kern w:val="2"/>
          <w14:ligatures w14:val="standardContextual"/>
        </w:rPr>
      </w:pPr>
      <w:hyperlink w:anchor="_Toc229926749" w:history="1">
        <w:r w:rsidRPr="00327EA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_Toc229926749 \h </w:instrText>
        </w:r>
        <w:r>
          <w:rPr>
            <w:noProof/>
            <w:webHidden/>
          </w:rPr>
        </w:r>
        <w:r>
          <w:rPr>
            <w:noProof/>
            <w:webHidden/>
          </w:rPr>
          <w:fldChar w:fldCharType="separate"/>
        </w:r>
        <w:r>
          <w:rPr>
            <w:noProof/>
            <w:webHidden/>
          </w:rPr>
          <w:t>28</w:t>
        </w:r>
        <w:r>
          <w:rPr>
            <w:noProof/>
            <w:webHidden/>
          </w:rPr>
          <w:fldChar w:fldCharType="end"/>
        </w:r>
      </w:hyperlink>
    </w:p>
    <w:p w14:paraId="5F40B33A" w14:textId="227B7AAE" w:rsidR="002B2DFE" w:rsidRDefault="002B2DFE">
      <w:pPr>
        <w:pStyle w:val="21"/>
        <w:rPr>
          <w:rFonts w:asciiTheme="minorHAnsi" w:eastAsiaTheme="minorEastAsia" w:hAnsiTheme="minorHAnsi" w:cstheme="minorBidi"/>
          <w:noProof/>
          <w:kern w:val="2"/>
          <w14:ligatures w14:val="standardContextual"/>
        </w:rPr>
      </w:pPr>
      <w:hyperlink w:anchor="_Toc229926750" w:history="1">
        <w:r w:rsidRPr="00327EA9">
          <w:rPr>
            <w:rStyle w:val="ac"/>
            <w:noProof/>
          </w:rPr>
          <w:t>6.5 Классификация текстов с использованием выхода AutoModel</w:t>
        </w:r>
        <w:r>
          <w:rPr>
            <w:noProof/>
            <w:webHidden/>
          </w:rPr>
          <w:tab/>
        </w:r>
        <w:r>
          <w:rPr>
            <w:noProof/>
            <w:webHidden/>
          </w:rPr>
          <w:fldChar w:fldCharType="begin"/>
        </w:r>
        <w:r>
          <w:rPr>
            <w:noProof/>
            <w:webHidden/>
          </w:rPr>
          <w:instrText xml:space="preserve"> PAGEREF _Toc229926750 \h </w:instrText>
        </w:r>
        <w:r>
          <w:rPr>
            <w:noProof/>
            <w:webHidden/>
          </w:rPr>
        </w:r>
        <w:r>
          <w:rPr>
            <w:noProof/>
            <w:webHidden/>
          </w:rPr>
          <w:fldChar w:fldCharType="separate"/>
        </w:r>
        <w:r>
          <w:rPr>
            <w:noProof/>
            <w:webHidden/>
          </w:rPr>
          <w:t>28</w:t>
        </w:r>
        <w:r>
          <w:rPr>
            <w:noProof/>
            <w:webHidden/>
          </w:rPr>
          <w:fldChar w:fldCharType="end"/>
        </w:r>
      </w:hyperlink>
    </w:p>
    <w:p w14:paraId="5028B114" w14:textId="7F82BD1E" w:rsidR="002B2DFE" w:rsidRDefault="002B2DFE">
      <w:pPr>
        <w:pStyle w:val="21"/>
        <w:rPr>
          <w:rFonts w:asciiTheme="minorHAnsi" w:eastAsiaTheme="minorEastAsia" w:hAnsiTheme="minorHAnsi" w:cstheme="minorBidi"/>
          <w:noProof/>
          <w:kern w:val="2"/>
          <w14:ligatures w14:val="standardContextual"/>
        </w:rPr>
      </w:pPr>
      <w:hyperlink w:anchor="_Toc229926751" w:history="1">
        <w:r w:rsidRPr="00327EA9">
          <w:rPr>
            <w:rStyle w:val="ac"/>
            <w:noProof/>
          </w:rPr>
          <w:t>6.6 Классификация текстов с использованием mean pooling</w:t>
        </w:r>
        <w:r>
          <w:rPr>
            <w:noProof/>
            <w:webHidden/>
          </w:rPr>
          <w:tab/>
        </w:r>
        <w:r>
          <w:rPr>
            <w:noProof/>
            <w:webHidden/>
          </w:rPr>
          <w:fldChar w:fldCharType="begin"/>
        </w:r>
        <w:r>
          <w:rPr>
            <w:noProof/>
            <w:webHidden/>
          </w:rPr>
          <w:instrText xml:space="preserve"> PAGEREF _Toc229926751 \h </w:instrText>
        </w:r>
        <w:r>
          <w:rPr>
            <w:noProof/>
            <w:webHidden/>
          </w:rPr>
        </w:r>
        <w:r>
          <w:rPr>
            <w:noProof/>
            <w:webHidden/>
          </w:rPr>
          <w:fldChar w:fldCharType="separate"/>
        </w:r>
        <w:r>
          <w:rPr>
            <w:noProof/>
            <w:webHidden/>
          </w:rPr>
          <w:t>28</w:t>
        </w:r>
        <w:r>
          <w:rPr>
            <w:noProof/>
            <w:webHidden/>
          </w:rPr>
          <w:fldChar w:fldCharType="end"/>
        </w:r>
      </w:hyperlink>
    </w:p>
    <w:p w14:paraId="441E3384" w14:textId="2FA8FCDE" w:rsidR="002B2DFE" w:rsidRDefault="002B2DFE">
      <w:pPr>
        <w:pStyle w:val="21"/>
        <w:rPr>
          <w:rFonts w:asciiTheme="minorHAnsi" w:eastAsiaTheme="minorEastAsia" w:hAnsiTheme="minorHAnsi" w:cstheme="minorBidi"/>
          <w:noProof/>
          <w:kern w:val="2"/>
          <w14:ligatures w14:val="standardContextual"/>
        </w:rPr>
      </w:pPr>
      <w:hyperlink w:anchor="_Toc229926752" w:history="1">
        <w:r w:rsidRPr="00327EA9">
          <w:rPr>
            <w:rStyle w:val="ac"/>
            <w:noProof/>
          </w:rPr>
          <w:t>6.7 Построение Sentence-BERT-представлений документов</w:t>
        </w:r>
        <w:r>
          <w:rPr>
            <w:noProof/>
            <w:webHidden/>
          </w:rPr>
          <w:tab/>
        </w:r>
        <w:r>
          <w:rPr>
            <w:noProof/>
            <w:webHidden/>
          </w:rPr>
          <w:fldChar w:fldCharType="begin"/>
        </w:r>
        <w:r>
          <w:rPr>
            <w:noProof/>
            <w:webHidden/>
          </w:rPr>
          <w:instrText xml:space="preserve"> PAGEREF _Toc229926752 \h </w:instrText>
        </w:r>
        <w:r>
          <w:rPr>
            <w:noProof/>
            <w:webHidden/>
          </w:rPr>
        </w:r>
        <w:r>
          <w:rPr>
            <w:noProof/>
            <w:webHidden/>
          </w:rPr>
          <w:fldChar w:fldCharType="separate"/>
        </w:r>
        <w:r>
          <w:rPr>
            <w:noProof/>
            <w:webHidden/>
          </w:rPr>
          <w:t>28</w:t>
        </w:r>
        <w:r>
          <w:rPr>
            <w:noProof/>
            <w:webHidden/>
          </w:rPr>
          <w:fldChar w:fldCharType="end"/>
        </w:r>
      </w:hyperlink>
    </w:p>
    <w:p w14:paraId="55AB3455" w14:textId="00AA61A7" w:rsidR="002B2DFE" w:rsidRDefault="002B2DFE">
      <w:pPr>
        <w:pStyle w:val="21"/>
        <w:rPr>
          <w:rFonts w:asciiTheme="minorHAnsi" w:eastAsiaTheme="minorEastAsia" w:hAnsiTheme="minorHAnsi" w:cstheme="minorBidi"/>
          <w:noProof/>
          <w:kern w:val="2"/>
          <w14:ligatures w14:val="standardContextual"/>
        </w:rPr>
      </w:pPr>
      <w:hyperlink w:anchor="_Toc229926753" w:history="1">
        <w:r w:rsidRPr="00327EA9">
          <w:rPr>
            <w:rStyle w:val="ac"/>
            <w:noProof/>
          </w:rPr>
          <w:t>6.8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_Toc229926753 \h </w:instrText>
        </w:r>
        <w:r>
          <w:rPr>
            <w:noProof/>
            <w:webHidden/>
          </w:rPr>
        </w:r>
        <w:r>
          <w:rPr>
            <w:noProof/>
            <w:webHidden/>
          </w:rPr>
          <w:fldChar w:fldCharType="separate"/>
        </w:r>
        <w:r>
          <w:rPr>
            <w:noProof/>
            <w:webHidden/>
          </w:rPr>
          <w:t>28</w:t>
        </w:r>
        <w:r>
          <w:rPr>
            <w:noProof/>
            <w:webHidden/>
          </w:rPr>
          <w:fldChar w:fldCharType="end"/>
        </w:r>
      </w:hyperlink>
    </w:p>
    <w:p w14:paraId="24037181" w14:textId="3FB7C442" w:rsidR="002B2DFE" w:rsidRDefault="002B2DFE">
      <w:pPr>
        <w:pStyle w:val="21"/>
        <w:rPr>
          <w:rFonts w:asciiTheme="minorHAnsi" w:eastAsiaTheme="minorEastAsia" w:hAnsiTheme="minorHAnsi" w:cstheme="minorBidi"/>
          <w:noProof/>
          <w:kern w:val="2"/>
          <w14:ligatures w14:val="standardContextual"/>
        </w:rPr>
      </w:pPr>
      <w:hyperlink w:anchor="_Toc229926754" w:history="1">
        <w:r w:rsidRPr="00327EA9">
          <w:rPr>
            <w:rStyle w:val="ac"/>
            <w:noProof/>
          </w:rPr>
          <w:t>6.9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_Toc229926754 \h </w:instrText>
        </w:r>
        <w:r>
          <w:rPr>
            <w:noProof/>
            <w:webHidden/>
          </w:rPr>
        </w:r>
        <w:r>
          <w:rPr>
            <w:noProof/>
            <w:webHidden/>
          </w:rPr>
          <w:fldChar w:fldCharType="separate"/>
        </w:r>
        <w:r>
          <w:rPr>
            <w:noProof/>
            <w:webHidden/>
          </w:rPr>
          <w:t>28</w:t>
        </w:r>
        <w:r>
          <w:rPr>
            <w:noProof/>
            <w:webHidden/>
          </w:rPr>
          <w:fldChar w:fldCharType="end"/>
        </w:r>
      </w:hyperlink>
    </w:p>
    <w:p w14:paraId="3326266C" w14:textId="433E6C44" w:rsidR="002B2DFE" w:rsidRDefault="002B2DFE">
      <w:pPr>
        <w:pStyle w:val="21"/>
        <w:rPr>
          <w:rFonts w:asciiTheme="minorHAnsi" w:eastAsiaTheme="minorEastAsia" w:hAnsiTheme="minorHAnsi" w:cstheme="minorBidi"/>
          <w:noProof/>
          <w:kern w:val="2"/>
          <w14:ligatures w14:val="standardContextual"/>
        </w:rPr>
      </w:pPr>
      <w:hyperlink w:anchor="_Toc229926755" w:history="1">
        <w:r w:rsidRPr="00327EA9">
          <w:rPr>
            <w:rStyle w:val="ac"/>
            <w:noProof/>
          </w:rPr>
          <w:t>6.10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_Toc229926755 \h </w:instrText>
        </w:r>
        <w:r>
          <w:rPr>
            <w:noProof/>
            <w:webHidden/>
          </w:rPr>
        </w:r>
        <w:r>
          <w:rPr>
            <w:noProof/>
            <w:webHidden/>
          </w:rPr>
          <w:fldChar w:fldCharType="separate"/>
        </w:r>
        <w:r>
          <w:rPr>
            <w:noProof/>
            <w:webHidden/>
          </w:rPr>
          <w:t>29</w:t>
        </w:r>
        <w:r>
          <w:rPr>
            <w:noProof/>
            <w:webHidden/>
          </w:rPr>
          <w:fldChar w:fldCharType="end"/>
        </w:r>
      </w:hyperlink>
    </w:p>
    <w:p w14:paraId="599CDECA" w14:textId="54A6C990" w:rsidR="002B2DFE" w:rsidRDefault="002B2DFE">
      <w:pPr>
        <w:pStyle w:val="21"/>
        <w:rPr>
          <w:rFonts w:asciiTheme="minorHAnsi" w:eastAsiaTheme="minorEastAsia" w:hAnsiTheme="minorHAnsi" w:cstheme="minorBidi"/>
          <w:noProof/>
          <w:kern w:val="2"/>
          <w14:ligatures w14:val="standardContextual"/>
        </w:rPr>
      </w:pPr>
      <w:hyperlink w:anchor="_Toc229926756" w:history="1">
        <w:r w:rsidRPr="00327EA9">
          <w:rPr>
            <w:rStyle w:val="ac"/>
            <w:noProof/>
          </w:rPr>
          <w:t>6.11 Разбиение длинных текстов на перекрывающиеся чанки</w:t>
        </w:r>
        <w:r>
          <w:rPr>
            <w:noProof/>
            <w:webHidden/>
          </w:rPr>
          <w:tab/>
        </w:r>
        <w:r>
          <w:rPr>
            <w:noProof/>
            <w:webHidden/>
          </w:rPr>
          <w:fldChar w:fldCharType="begin"/>
        </w:r>
        <w:r>
          <w:rPr>
            <w:noProof/>
            <w:webHidden/>
          </w:rPr>
          <w:instrText xml:space="preserve"> PAGEREF _Toc229926756 \h </w:instrText>
        </w:r>
        <w:r>
          <w:rPr>
            <w:noProof/>
            <w:webHidden/>
          </w:rPr>
        </w:r>
        <w:r>
          <w:rPr>
            <w:noProof/>
            <w:webHidden/>
          </w:rPr>
          <w:fldChar w:fldCharType="separate"/>
        </w:r>
        <w:r>
          <w:rPr>
            <w:noProof/>
            <w:webHidden/>
          </w:rPr>
          <w:t>29</w:t>
        </w:r>
        <w:r>
          <w:rPr>
            <w:noProof/>
            <w:webHidden/>
          </w:rPr>
          <w:fldChar w:fldCharType="end"/>
        </w:r>
      </w:hyperlink>
    </w:p>
    <w:p w14:paraId="721BD840" w14:textId="2449E4F2" w:rsidR="002B2DFE" w:rsidRDefault="002B2DFE">
      <w:pPr>
        <w:pStyle w:val="21"/>
        <w:rPr>
          <w:rFonts w:asciiTheme="minorHAnsi" w:eastAsiaTheme="minorEastAsia" w:hAnsiTheme="minorHAnsi" w:cstheme="minorBidi"/>
          <w:noProof/>
          <w:kern w:val="2"/>
          <w14:ligatures w14:val="standardContextual"/>
        </w:rPr>
      </w:pPr>
      <w:hyperlink w:anchor="_Toc229926757" w:history="1">
        <w:r w:rsidRPr="00327EA9">
          <w:rPr>
            <w:rStyle w:val="ac"/>
            <w:noProof/>
          </w:rPr>
          <w:t>6.12 Агрегация представлений чанков на уровне документа</w:t>
        </w:r>
        <w:r>
          <w:rPr>
            <w:noProof/>
            <w:webHidden/>
          </w:rPr>
          <w:tab/>
        </w:r>
        <w:r>
          <w:rPr>
            <w:noProof/>
            <w:webHidden/>
          </w:rPr>
          <w:fldChar w:fldCharType="begin"/>
        </w:r>
        <w:r>
          <w:rPr>
            <w:noProof/>
            <w:webHidden/>
          </w:rPr>
          <w:instrText xml:space="preserve"> PAGEREF _Toc229926757 \h </w:instrText>
        </w:r>
        <w:r>
          <w:rPr>
            <w:noProof/>
            <w:webHidden/>
          </w:rPr>
        </w:r>
        <w:r>
          <w:rPr>
            <w:noProof/>
            <w:webHidden/>
          </w:rPr>
          <w:fldChar w:fldCharType="separate"/>
        </w:r>
        <w:r>
          <w:rPr>
            <w:noProof/>
            <w:webHidden/>
          </w:rPr>
          <w:t>29</w:t>
        </w:r>
        <w:r>
          <w:rPr>
            <w:noProof/>
            <w:webHidden/>
          </w:rPr>
          <w:fldChar w:fldCharType="end"/>
        </w:r>
      </w:hyperlink>
    </w:p>
    <w:p w14:paraId="31440C88" w14:textId="6882C604" w:rsidR="002B2DFE" w:rsidRDefault="002B2DFE">
      <w:pPr>
        <w:pStyle w:val="21"/>
        <w:rPr>
          <w:rFonts w:asciiTheme="minorHAnsi" w:eastAsiaTheme="minorEastAsia" w:hAnsiTheme="minorHAnsi" w:cstheme="minorBidi"/>
          <w:noProof/>
          <w:kern w:val="2"/>
          <w14:ligatures w14:val="standardContextual"/>
        </w:rPr>
      </w:pPr>
      <w:hyperlink w:anchor="_Toc229926758" w:history="1">
        <w:r w:rsidRPr="00327EA9">
          <w:rPr>
            <w:rStyle w:val="ac"/>
            <w:noProof/>
          </w:rPr>
          <w:t>6.13 Архитектура основного классификатора для чанкированных документов</w:t>
        </w:r>
        <w:r>
          <w:rPr>
            <w:noProof/>
            <w:webHidden/>
          </w:rPr>
          <w:tab/>
        </w:r>
        <w:r>
          <w:rPr>
            <w:noProof/>
            <w:webHidden/>
          </w:rPr>
          <w:fldChar w:fldCharType="begin"/>
        </w:r>
        <w:r>
          <w:rPr>
            <w:noProof/>
            <w:webHidden/>
          </w:rPr>
          <w:instrText xml:space="preserve"> PAGEREF _Toc229926758 \h </w:instrText>
        </w:r>
        <w:r>
          <w:rPr>
            <w:noProof/>
            <w:webHidden/>
          </w:rPr>
        </w:r>
        <w:r>
          <w:rPr>
            <w:noProof/>
            <w:webHidden/>
          </w:rPr>
          <w:fldChar w:fldCharType="separate"/>
        </w:r>
        <w:r>
          <w:rPr>
            <w:noProof/>
            <w:webHidden/>
          </w:rPr>
          <w:t>29</w:t>
        </w:r>
        <w:r>
          <w:rPr>
            <w:noProof/>
            <w:webHidden/>
          </w:rPr>
          <w:fldChar w:fldCharType="end"/>
        </w:r>
      </w:hyperlink>
    </w:p>
    <w:p w14:paraId="1AA18BDC" w14:textId="43FC3F81" w:rsidR="002B2DFE" w:rsidRDefault="002B2DFE">
      <w:pPr>
        <w:pStyle w:val="21"/>
        <w:rPr>
          <w:rFonts w:asciiTheme="minorHAnsi" w:eastAsiaTheme="minorEastAsia" w:hAnsiTheme="minorHAnsi" w:cstheme="minorBidi"/>
          <w:noProof/>
          <w:kern w:val="2"/>
          <w14:ligatures w14:val="standardContextual"/>
        </w:rPr>
      </w:pPr>
      <w:hyperlink w:anchor="_Toc229926759" w:history="1">
        <w:r w:rsidRPr="00327EA9">
          <w:rPr>
            <w:rStyle w:val="ac"/>
            <w:noProof/>
          </w:rPr>
          <w:t>6.14 Параметры обучения ruRoberta-large с чанкингом</w:t>
        </w:r>
        <w:r>
          <w:rPr>
            <w:noProof/>
            <w:webHidden/>
          </w:rPr>
          <w:tab/>
        </w:r>
        <w:r>
          <w:rPr>
            <w:noProof/>
            <w:webHidden/>
          </w:rPr>
          <w:fldChar w:fldCharType="begin"/>
        </w:r>
        <w:r>
          <w:rPr>
            <w:noProof/>
            <w:webHidden/>
          </w:rPr>
          <w:instrText xml:space="preserve"> PAGEREF _Toc229926759 \h </w:instrText>
        </w:r>
        <w:r>
          <w:rPr>
            <w:noProof/>
            <w:webHidden/>
          </w:rPr>
        </w:r>
        <w:r>
          <w:rPr>
            <w:noProof/>
            <w:webHidden/>
          </w:rPr>
          <w:fldChar w:fldCharType="separate"/>
        </w:r>
        <w:r>
          <w:rPr>
            <w:noProof/>
            <w:webHidden/>
          </w:rPr>
          <w:t>29</w:t>
        </w:r>
        <w:r>
          <w:rPr>
            <w:noProof/>
            <w:webHidden/>
          </w:rPr>
          <w:fldChar w:fldCharType="end"/>
        </w:r>
      </w:hyperlink>
    </w:p>
    <w:p w14:paraId="427F3137" w14:textId="575FCD88" w:rsidR="002B2DFE" w:rsidRDefault="002B2DFE">
      <w:pPr>
        <w:pStyle w:val="21"/>
        <w:rPr>
          <w:rFonts w:asciiTheme="minorHAnsi" w:eastAsiaTheme="minorEastAsia" w:hAnsiTheme="minorHAnsi" w:cstheme="minorBidi"/>
          <w:noProof/>
          <w:kern w:val="2"/>
          <w14:ligatures w14:val="standardContextual"/>
        </w:rPr>
      </w:pPr>
      <w:hyperlink w:anchor="_Toc229926760" w:history="1">
        <w:r w:rsidRPr="00327EA9">
          <w:rPr>
            <w:rStyle w:val="ac"/>
            <w:noProof/>
          </w:rPr>
          <w:t>6.15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_Toc229926760 \h </w:instrText>
        </w:r>
        <w:r>
          <w:rPr>
            <w:noProof/>
            <w:webHidden/>
          </w:rPr>
        </w:r>
        <w:r>
          <w:rPr>
            <w:noProof/>
            <w:webHidden/>
          </w:rPr>
          <w:fldChar w:fldCharType="separate"/>
        </w:r>
        <w:r>
          <w:rPr>
            <w:noProof/>
            <w:webHidden/>
          </w:rPr>
          <w:t>29</w:t>
        </w:r>
        <w:r>
          <w:rPr>
            <w:noProof/>
            <w:webHidden/>
          </w:rPr>
          <w:fldChar w:fldCharType="end"/>
        </w:r>
      </w:hyperlink>
    </w:p>
    <w:p w14:paraId="248FF0F6" w14:textId="2B733275" w:rsidR="002B2DFE" w:rsidRDefault="002B2DFE">
      <w:pPr>
        <w:pStyle w:val="11"/>
        <w:rPr>
          <w:rFonts w:asciiTheme="minorHAnsi" w:eastAsiaTheme="minorEastAsia" w:hAnsiTheme="minorHAnsi" w:cstheme="minorBidi"/>
          <w:noProof/>
          <w:kern w:val="2"/>
          <w14:ligatures w14:val="standardContextual"/>
        </w:rPr>
      </w:pPr>
      <w:hyperlink w:anchor="_Toc229926761" w:history="1">
        <w:r w:rsidRPr="00327EA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_Toc229926761 \h </w:instrText>
        </w:r>
        <w:r>
          <w:rPr>
            <w:noProof/>
            <w:webHidden/>
          </w:rPr>
        </w:r>
        <w:r>
          <w:rPr>
            <w:noProof/>
            <w:webHidden/>
          </w:rPr>
          <w:fldChar w:fldCharType="separate"/>
        </w:r>
        <w:r>
          <w:rPr>
            <w:noProof/>
            <w:webHidden/>
          </w:rPr>
          <w:t>30</w:t>
        </w:r>
        <w:r>
          <w:rPr>
            <w:noProof/>
            <w:webHidden/>
          </w:rPr>
          <w:fldChar w:fldCharType="end"/>
        </w:r>
      </w:hyperlink>
    </w:p>
    <w:p w14:paraId="411BC903" w14:textId="6E4E262C" w:rsidR="002B2DFE" w:rsidRDefault="002B2DFE">
      <w:pPr>
        <w:pStyle w:val="21"/>
        <w:rPr>
          <w:rFonts w:asciiTheme="minorHAnsi" w:eastAsiaTheme="minorEastAsia" w:hAnsiTheme="minorHAnsi" w:cstheme="minorBidi"/>
          <w:noProof/>
          <w:kern w:val="2"/>
          <w14:ligatures w14:val="standardContextual"/>
        </w:rPr>
      </w:pPr>
      <w:hyperlink w:anchor="_Toc229926762" w:history="1">
        <w:r w:rsidRPr="00327EA9">
          <w:rPr>
            <w:rStyle w:val="ac"/>
            <w:noProof/>
          </w:rPr>
          <w:t>7.1 Построение BERT-эмбеддингов документов</w:t>
        </w:r>
        <w:r>
          <w:rPr>
            <w:noProof/>
            <w:webHidden/>
          </w:rPr>
          <w:tab/>
        </w:r>
        <w:r>
          <w:rPr>
            <w:noProof/>
            <w:webHidden/>
          </w:rPr>
          <w:fldChar w:fldCharType="begin"/>
        </w:r>
        <w:r>
          <w:rPr>
            <w:noProof/>
            <w:webHidden/>
          </w:rPr>
          <w:instrText xml:space="preserve"> PAGEREF _Toc229926762 \h </w:instrText>
        </w:r>
        <w:r>
          <w:rPr>
            <w:noProof/>
            <w:webHidden/>
          </w:rPr>
        </w:r>
        <w:r>
          <w:rPr>
            <w:noProof/>
            <w:webHidden/>
          </w:rPr>
          <w:fldChar w:fldCharType="separate"/>
        </w:r>
        <w:r>
          <w:rPr>
            <w:noProof/>
            <w:webHidden/>
          </w:rPr>
          <w:t>30</w:t>
        </w:r>
        <w:r>
          <w:rPr>
            <w:noProof/>
            <w:webHidden/>
          </w:rPr>
          <w:fldChar w:fldCharType="end"/>
        </w:r>
      </w:hyperlink>
    </w:p>
    <w:p w14:paraId="61FB420B" w14:textId="019F0C04" w:rsidR="002B2DFE" w:rsidRDefault="002B2DFE">
      <w:pPr>
        <w:pStyle w:val="21"/>
        <w:rPr>
          <w:rFonts w:asciiTheme="minorHAnsi" w:eastAsiaTheme="minorEastAsia" w:hAnsiTheme="minorHAnsi" w:cstheme="minorBidi"/>
          <w:noProof/>
          <w:kern w:val="2"/>
          <w14:ligatures w14:val="standardContextual"/>
        </w:rPr>
      </w:pPr>
      <w:hyperlink w:anchor="_Toc229926763" w:history="1">
        <w:r w:rsidRPr="00327EA9">
          <w:rPr>
            <w:rStyle w:val="ac"/>
            <w:noProof/>
          </w:rPr>
          <w:t>7.2 Использование эмбеддингов предобученной модели</w:t>
        </w:r>
        <w:r>
          <w:rPr>
            <w:noProof/>
            <w:webHidden/>
          </w:rPr>
          <w:tab/>
        </w:r>
        <w:r>
          <w:rPr>
            <w:noProof/>
            <w:webHidden/>
          </w:rPr>
          <w:fldChar w:fldCharType="begin"/>
        </w:r>
        <w:r>
          <w:rPr>
            <w:noProof/>
            <w:webHidden/>
          </w:rPr>
          <w:instrText xml:space="preserve"> PAGEREF _Toc229926763 \h </w:instrText>
        </w:r>
        <w:r>
          <w:rPr>
            <w:noProof/>
            <w:webHidden/>
          </w:rPr>
        </w:r>
        <w:r>
          <w:rPr>
            <w:noProof/>
            <w:webHidden/>
          </w:rPr>
          <w:fldChar w:fldCharType="separate"/>
        </w:r>
        <w:r>
          <w:rPr>
            <w:noProof/>
            <w:webHidden/>
          </w:rPr>
          <w:t>30</w:t>
        </w:r>
        <w:r>
          <w:rPr>
            <w:noProof/>
            <w:webHidden/>
          </w:rPr>
          <w:fldChar w:fldCharType="end"/>
        </w:r>
      </w:hyperlink>
    </w:p>
    <w:p w14:paraId="7F21848C" w14:textId="0D4EAC8B" w:rsidR="002B2DFE" w:rsidRDefault="002B2DFE">
      <w:pPr>
        <w:pStyle w:val="21"/>
        <w:rPr>
          <w:rFonts w:asciiTheme="minorHAnsi" w:eastAsiaTheme="minorEastAsia" w:hAnsiTheme="minorHAnsi" w:cstheme="minorBidi"/>
          <w:noProof/>
          <w:kern w:val="2"/>
          <w14:ligatures w14:val="standardContextual"/>
        </w:rPr>
      </w:pPr>
      <w:hyperlink w:anchor="_Toc229926764" w:history="1">
        <w:r w:rsidRPr="00327EA9">
          <w:rPr>
            <w:rStyle w:val="ac"/>
            <w:noProof/>
          </w:rPr>
          <w:t>7.3 Использование эмбеддингов дообученной модели</w:t>
        </w:r>
        <w:r>
          <w:rPr>
            <w:noProof/>
            <w:webHidden/>
          </w:rPr>
          <w:tab/>
        </w:r>
        <w:r>
          <w:rPr>
            <w:noProof/>
            <w:webHidden/>
          </w:rPr>
          <w:fldChar w:fldCharType="begin"/>
        </w:r>
        <w:r>
          <w:rPr>
            <w:noProof/>
            <w:webHidden/>
          </w:rPr>
          <w:instrText xml:space="preserve"> PAGEREF _Toc229926764 \h </w:instrText>
        </w:r>
        <w:r>
          <w:rPr>
            <w:noProof/>
            <w:webHidden/>
          </w:rPr>
        </w:r>
        <w:r>
          <w:rPr>
            <w:noProof/>
            <w:webHidden/>
          </w:rPr>
          <w:fldChar w:fldCharType="separate"/>
        </w:r>
        <w:r>
          <w:rPr>
            <w:noProof/>
            <w:webHidden/>
          </w:rPr>
          <w:t>30</w:t>
        </w:r>
        <w:r>
          <w:rPr>
            <w:noProof/>
            <w:webHidden/>
          </w:rPr>
          <w:fldChar w:fldCharType="end"/>
        </w:r>
      </w:hyperlink>
    </w:p>
    <w:p w14:paraId="43E6E5EC" w14:textId="4DB7E748" w:rsidR="002B2DFE" w:rsidRDefault="002B2DFE">
      <w:pPr>
        <w:pStyle w:val="21"/>
        <w:rPr>
          <w:rFonts w:asciiTheme="minorHAnsi" w:eastAsiaTheme="minorEastAsia" w:hAnsiTheme="minorHAnsi" w:cstheme="minorBidi"/>
          <w:noProof/>
          <w:kern w:val="2"/>
          <w14:ligatures w14:val="standardContextual"/>
        </w:rPr>
      </w:pPr>
      <w:hyperlink w:anchor="_Toc229926765" w:history="1">
        <w:r w:rsidRPr="00327EA9">
          <w:rPr>
            <w:rStyle w:val="ac"/>
            <w:noProof/>
          </w:rPr>
          <w:t>7.4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_Toc229926765 \h </w:instrText>
        </w:r>
        <w:r>
          <w:rPr>
            <w:noProof/>
            <w:webHidden/>
          </w:rPr>
        </w:r>
        <w:r>
          <w:rPr>
            <w:noProof/>
            <w:webHidden/>
          </w:rPr>
          <w:fldChar w:fldCharType="separate"/>
        </w:r>
        <w:r>
          <w:rPr>
            <w:noProof/>
            <w:webHidden/>
          </w:rPr>
          <w:t>30</w:t>
        </w:r>
        <w:r>
          <w:rPr>
            <w:noProof/>
            <w:webHidden/>
          </w:rPr>
          <w:fldChar w:fldCharType="end"/>
        </w:r>
      </w:hyperlink>
    </w:p>
    <w:p w14:paraId="0C0F5A57" w14:textId="19DC1373" w:rsidR="002B2DFE" w:rsidRDefault="002B2DFE">
      <w:pPr>
        <w:pStyle w:val="21"/>
        <w:rPr>
          <w:rFonts w:asciiTheme="minorHAnsi" w:eastAsiaTheme="minorEastAsia" w:hAnsiTheme="minorHAnsi" w:cstheme="minorBidi"/>
          <w:noProof/>
          <w:kern w:val="2"/>
          <w14:ligatures w14:val="standardContextual"/>
        </w:rPr>
      </w:pPr>
      <w:hyperlink w:anchor="_Toc229926766" w:history="1">
        <w:r w:rsidRPr="00327EA9">
          <w:rPr>
            <w:rStyle w:val="ac"/>
            <w:noProof/>
          </w:rPr>
          <w:t>7.5 Классификация по центроидам классов</w:t>
        </w:r>
        <w:r>
          <w:rPr>
            <w:noProof/>
            <w:webHidden/>
          </w:rPr>
          <w:tab/>
        </w:r>
        <w:r>
          <w:rPr>
            <w:noProof/>
            <w:webHidden/>
          </w:rPr>
          <w:fldChar w:fldCharType="begin"/>
        </w:r>
        <w:r>
          <w:rPr>
            <w:noProof/>
            <w:webHidden/>
          </w:rPr>
          <w:instrText xml:space="preserve"> PAGEREF _Toc229926766 \h </w:instrText>
        </w:r>
        <w:r>
          <w:rPr>
            <w:noProof/>
            <w:webHidden/>
          </w:rPr>
        </w:r>
        <w:r>
          <w:rPr>
            <w:noProof/>
            <w:webHidden/>
          </w:rPr>
          <w:fldChar w:fldCharType="separate"/>
        </w:r>
        <w:r>
          <w:rPr>
            <w:noProof/>
            <w:webHidden/>
          </w:rPr>
          <w:t>30</w:t>
        </w:r>
        <w:r>
          <w:rPr>
            <w:noProof/>
            <w:webHidden/>
          </w:rPr>
          <w:fldChar w:fldCharType="end"/>
        </w:r>
      </w:hyperlink>
    </w:p>
    <w:p w14:paraId="440979A5" w14:textId="5B0E8F9D" w:rsidR="002B2DFE" w:rsidRDefault="002B2DFE">
      <w:pPr>
        <w:pStyle w:val="21"/>
        <w:rPr>
          <w:rFonts w:asciiTheme="minorHAnsi" w:eastAsiaTheme="minorEastAsia" w:hAnsiTheme="minorHAnsi" w:cstheme="minorBidi"/>
          <w:noProof/>
          <w:kern w:val="2"/>
          <w14:ligatures w14:val="standardContextual"/>
        </w:rPr>
      </w:pPr>
      <w:hyperlink w:anchor="_Toc229926767" w:history="1">
        <w:r w:rsidRPr="00327EA9">
          <w:rPr>
            <w:rStyle w:val="ac"/>
            <w:noProof/>
          </w:rPr>
          <w:t>7.6 Классификация методом ближайшего соседа</w:t>
        </w:r>
        <w:r>
          <w:rPr>
            <w:noProof/>
            <w:webHidden/>
          </w:rPr>
          <w:tab/>
        </w:r>
        <w:r>
          <w:rPr>
            <w:noProof/>
            <w:webHidden/>
          </w:rPr>
          <w:fldChar w:fldCharType="begin"/>
        </w:r>
        <w:r>
          <w:rPr>
            <w:noProof/>
            <w:webHidden/>
          </w:rPr>
          <w:instrText xml:space="preserve"> PAGEREF _Toc229926767 \h </w:instrText>
        </w:r>
        <w:r>
          <w:rPr>
            <w:noProof/>
            <w:webHidden/>
          </w:rPr>
        </w:r>
        <w:r>
          <w:rPr>
            <w:noProof/>
            <w:webHidden/>
          </w:rPr>
          <w:fldChar w:fldCharType="separate"/>
        </w:r>
        <w:r>
          <w:rPr>
            <w:noProof/>
            <w:webHidden/>
          </w:rPr>
          <w:t>30</w:t>
        </w:r>
        <w:r>
          <w:rPr>
            <w:noProof/>
            <w:webHidden/>
          </w:rPr>
          <w:fldChar w:fldCharType="end"/>
        </w:r>
      </w:hyperlink>
    </w:p>
    <w:p w14:paraId="3A8C9811" w14:textId="4C338F38" w:rsidR="002B2DFE" w:rsidRDefault="002B2DFE">
      <w:pPr>
        <w:pStyle w:val="21"/>
        <w:rPr>
          <w:rFonts w:asciiTheme="minorHAnsi" w:eastAsiaTheme="minorEastAsia" w:hAnsiTheme="minorHAnsi" w:cstheme="minorBidi"/>
          <w:noProof/>
          <w:kern w:val="2"/>
          <w14:ligatures w14:val="standardContextual"/>
        </w:rPr>
      </w:pPr>
      <w:hyperlink w:anchor="_Toc229926768" w:history="1">
        <w:r w:rsidRPr="00327EA9">
          <w:rPr>
            <w:rStyle w:val="ac"/>
            <w:noProof/>
          </w:rPr>
          <w:t>7.7 Конкатенация TF-IDF и BERT-векторов</w:t>
        </w:r>
        <w:r>
          <w:rPr>
            <w:noProof/>
            <w:webHidden/>
          </w:rPr>
          <w:tab/>
        </w:r>
        <w:r>
          <w:rPr>
            <w:noProof/>
            <w:webHidden/>
          </w:rPr>
          <w:fldChar w:fldCharType="begin"/>
        </w:r>
        <w:r>
          <w:rPr>
            <w:noProof/>
            <w:webHidden/>
          </w:rPr>
          <w:instrText xml:space="preserve"> PAGEREF _Toc229926768 \h </w:instrText>
        </w:r>
        <w:r>
          <w:rPr>
            <w:noProof/>
            <w:webHidden/>
          </w:rPr>
        </w:r>
        <w:r>
          <w:rPr>
            <w:noProof/>
            <w:webHidden/>
          </w:rPr>
          <w:fldChar w:fldCharType="separate"/>
        </w:r>
        <w:r>
          <w:rPr>
            <w:noProof/>
            <w:webHidden/>
          </w:rPr>
          <w:t>30</w:t>
        </w:r>
        <w:r>
          <w:rPr>
            <w:noProof/>
            <w:webHidden/>
          </w:rPr>
          <w:fldChar w:fldCharType="end"/>
        </w:r>
      </w:hyperlink>
    </w:p>
    <w:p w14:paraId="3EB297F2" w14:textId="30B156DE" w:rsidR="002B2DFE" w:rsidRDefault="002B2DFE">
      <w:pPr>
        <w:pStyle w:val="21"/>
        <w:rPr>
          <w:rFonts w:asciiTheme="minorHAnsi" w:eastAsiaTheme="minorEastAsia" w:hAnsiTheme="minorHAnsi" w:cstheme="minorBidi"/>
          <w:noProof/>
          <w:kern w:val="2"/>
          <w14:ligatures w14:val="standardContextual"/>
        </w:rPr>
      </w:pPr>
      <w:hyperlink w:anchor="_Toc229926769" w:history="1">
        <w:r w:rsidRPr="00327EA9">
          <w:rPr>
            <w:rStyle w:val="ac"/>
            <w:noProof/>
          </w:rPr>
          <w:t>7.8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_Toc229926769 \h </w:instrText>
        </w:r>
        <w:r>
          <w:rPr>
            <w:noProof/>
            <w:webHidden/>
          </w:rPr>
        </w:r>
        <w:r>
          <w:rPr>
            <w:noProof/>
            <w:webHidden/>
          </w:rPr>
          <w:fldChar w:fldCharType="separate"/>
        </w:r>
        <w:r>
          <w:rPr>
            <w:noProof/>
            <w:webHidden/>
          </w:rPr>
          <w:t>30</w:t>
        </w:r>
        <w:r>
          <w:rPr>
            <w:noProof/>
            <w:webHidden/>
          </w:rPr>
          <w:fldChar w:fldCharType="end"/>
        </w:r>
      </w:hyperlink>
    </w:p>
    <w:p w14:paraId="647BFB99" w14:textId="210FA720" w:rsidR="002B2DFE" w:rsidRDefault="002B2DFE">
      <w:pPr>
        <w:pStyle w:val="21"/>
        <w:rPr>
          <w:rFonts w:asciiTheme="minorHAnsi" w:eastAsiaTheme="minorEastAsia" w:hAnsiTheme="minorHAnsi" w:cstheme="minorBidi"/>
          <w:noProof/>
          <w:kern w:val="2"/>
          <w14:ligatures w14:val="standardContextual"/>
        </w:rPr>
      </w:pPr>
      <w:hyperlink w:anchor="_Toc229926770" w:history="1">
        <w:r w:rsidRPr="00327EA9">
          <w:rPr>
            <w:rStyle w:val="ac"/>
            <w:noProof/>
          </w:rPr>
          <w:t>7.9 Использование классических моделей и MLP-классификатора поверх композитных векторов</w:t>
        </w:r>
        <w:r>
          <w:rPr>
            <w:noProof/>
            <w:webHidden/>
          </w:rPr>
          <w:tab/>
        </w:r>
        <w:r>
          <w:rPr>
            <w:noProof/>
            <w:webHidden/>
          </w:rPr>
          <w:fldChar w:fldCharType="begin"/>
        </w:r>
        <w:r>
          <w:rPr>
            <w:noProof/>
            <w:webHidden/>
          </w:rPr>
          <w:instrText xml:space="preserve"> PAGEREF _Toc229926770 \h </w:instrText>
        </w:r>
        <w:r>
          <w:rPr>
            <w:noProof/>
            <w:webHidden/>
          </w:rPr>
        </w:r>
        <w:r>
          <w:rPr>
            <w:noProof/>
            <w:webHidden/>
          </w:rPr>
          <w:fldChar w:fldCharType="separate"/>
        </w:r>
        <w:r>
          <w:rPr>
            <w:noProof/>
            <w:webHidden/>
          </w:rPr>
          <w:t>30</w:t>
        </w:r>
        <w:r>
          <w:rPr>
            <w:noProof/>
            <w:webHidden/>
          </w:rPr>
          <w:fldChar w:fldCharType="end"/>
        </w:r>
      </w:hyperlink>
    </w:p>
    <w:p w14:paraId="037010E0" w14:textId="272E29DC" w:rsidR="002B2DFE" w:rsidRDefault="002B2DFE">
      <w:pPr>
        <w:pStyle w:val="11"/>
        <w:rPr>
          <w:rFonts w:asciiTheme="minorHAnsi" w:eastAsiaTheme="minorEastAsia" w:hAnsiTheme="minorHAnsi" w:cstheme="minorBidi"/>
          <w:noProof/>
          <w:kern w:val="2"/>
          <w14:ligatures w14:val="standardContextual"/>
        </w:rPr>
      </w:pPr>
      <w:hyperlink w:anchor="_Toc229926771" w:history="1">
        <w:r w:rsidRPr="00327EA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_Toc229926771 \h </w:instrText>
        </w:r>
        <w:r>
          <w:rPr>
            <w:noProof/>
            <w:webHidden/>
          </w:rPr>
        </w:r>
        <w:r>
          <w:rPr>
            <w:noProof/>
            <w:webHidden/>
          </w:rPr>
          <w:fldChar w:fldCharType="separate"/>
        </w:r>
        <w:r>
          <w:rPr>
            <w:noProof/>
            <w:webHidden/>
          </w:rPr>
          <w:t>31</w:t>
        </w:r>
        <w:r>
          <w:rPr>
            <w:noProof/>
            <w:webHidden/>
          </w:rPr>
          <w:fldChar w:fldCharType="end"/>
        </w:r>
      </w:hyperlink>
    </w:p>
    <w:p w14:paraId="7D441140" w14:textId="32645609" w:rsidR="002B2DFE" w:rsidRDefault="002B2DFE">
      <w:pPr>
        <w:pStyle w:val="21"/>
        <w:rPr>
          <w:rFonts w:asciiTheme="minorHAnsi" w:eastAsiaTheme="minorEastAsia" w:hAnsiTheme="minorHAnsi" w:cstheme="minorBidi"/>
          <w:noProof/>
          <w:kern w:val="2"/>
          <w14:ligatures w14:val="standardContextual"/>
        </w:rPr>
      </w:pPr>
      <w:hyperlink w:anchor="_Toc229926772" w:history="1">
        <w:r w:rsidRPr="00327EA9">
          <w:rPr>
            <w:rStyle w:val="ac"/>
            <w:noProof/>
            <w:lang w:val="en-US"/>
          </w:rPr>
          <w:t>8</w:t>
        </w:r>
        <w:r w:rsidRPr="00327EA9">
          <w:rPr>
            <w:rStyle w:val="ac"/>
            <w:noProof/>
          </w:rPr>
          <w:t>.1 Общая структура программного решения</w:t>
        </w:r>
        <w:r>
          <w:rPr>
            <w:noProof/>
            <w:webHidden/>
          </w:rPr>
          <w:tab/>
        </w:r>
        <w:r>
          <w:rPr>
            <w:noProof/>
            <w:webHidden/>
          </w:rPr>
          <w:fldChar w:fldCharType="begin"/>
        </w:r>
        <w:r>
          <w:rPr>
            <w:noProof/>
            <w:webHidden/>
          </w:rPr>
          <w:instrText xml:space="preserve"> PAGEREF _Toc229926772 \h </w:instrText>
        </w:r>
        <w:r>
          <w:rPr>
            <w:noProof/>
            <w:webHidden/>
          </w:rPr>
        </w:r>
        <w:r>
          <w:rPr>
            <w:noProof/>
            <w:webHidden/>
          </w:rPr>
          <w:fldChar w:fldCharType="separate"/>
        </w:r>
        <w:r>
          <w:rPr>
            <w:noProof/>
            <w:webHidden/>
          </w:rPr>
          <w:t>31</w:t>
        </w:r>
        <w:r>
          <w:rPr>
            <w:noProof/>
            <w:webHidden/>
          </w:rPr>
          <w:fldChar w:fldCharType="end"/>
        </w:r>
      </w:hyperlink>
    </w:p>
    <w:p w14:paraId="3756C713" w14:textId="57EBDE09" w:rsidR="002B2DFE" w:rsidRDefault="002B2DFE">
      <w:pPr>
        <w:pStyle w:val="21"/>
        <w:rPr>
          <w:rFonts w:asciiTheme="minorHAnsi" w:eastAsiaTheme="minorEastAsia" w:hAnsiTheme="minorHAnsi" w:cstheme="minorBidi"/>
          <w:noProof/>
          <w:kern w:val="2"/>
          <w14:ligatures w14:val="standardContextual"/>
        </w:rPr>
      </w:pPr>
      <w:hyperlink w:anchor="_Toc229926773" w:history="1">
        <w:r w:rsidRPr="00327EA9">
          <w:rPr>
            <w:rStyle w:val="ac"/>
            <w:noProof/>
            <w:lang w:val="en-US"/>
          </w:rPr>
          <w:t>8</w:t>
        </w:r>
        <w:r w:rsidRPr="00327EA9">
          <w:rPr>
            <w:rStyle w:val="ac"/>
            <w:noProof/>
          </w:rPr>
          <w:t>.2 Модуль предобработки данных</w:t>
        </w:r>
        <w:r>
          <w:rPr>
            <w:noProof/>
            <w:webHidden/>
          </w:rPr>
          <w:tab/>
        </w:r>
        <w:r>
          <w:rPr>
            <w:noProof/>
            <w:webHidden/>
          </w:rPr>
          <w:fldChar w:fldCharType="begin"/>
        </w:r>
        <w:r>
          <w:rPr>
            <w:noProof/>
            <w:webHidden/>
          </w:rPr>
          <w:instrText xml:space="preserve"> PAGEREF _Toc229926773 \h </w:instrText>
        </w:r>
        <w:r>
          <w:rPr>
            <w:noProof/>
            <w:webHidden/>
          </w:rPr>
        </w:r>
        <w:r>
          <w:rPr>
            <w:noProof/>
            <w:webHidden/>
          </w:rPr>
          <w:fldChar w:fldCharType="separate"/>
        </w:r>
        <w:r>
          <w:rPr>
            <w:noProof/>
            <w:webHidden/>
          </w:rPr>
          <w:t>31</w:t>
        </w:r>
        <w:r>
          <w:rPr>
            <w:noProof/>
            <w:webHidden/>
          </w:rPr>
          <w:fldChar w:fldCharType="end"/>
        </w:r>
      </w:hyperlink>
    </w:p>
    <w:p w14:paraId="1720034A" w14:textId="57925C77" w:rsidR="002B2DFE" w:rsidRDefault="002B2DFE">
      <w:pPr>
        <w:pStyle w:val="21"/>
        <w:rPr>
          <w:rFonts w:asciiTheme="minorHAnsi" w:eastAsiaTheme="minorEastAsia" w:hAnsiTheme="minorHAnsi" w:cstheme="minorBidi"/>
          <w:noProof/>
          <w:kern w:val="2"/>
          <w14:ligatures w14:val="standardContextual"/>
        </w:rPr>
      </w:pPr>
      <w:hyperlink w:anchor="_Toc229926774" w:history="1">
        <w:r w:rsidRPr="00327EA9">
          <w:rPr>
            <w:rStyle w:val="ac"/>
            <w:noProof/>
            <w:lang w:val="en-US"/>
          </w:rPr>
          <w:t>8</w:t>
        </w:r>
        <w:r w:rsidRPr="00327EA9">
          <w:rPr>
            <w:rStyle w:val="ac"/>
            <w:noProof/>
          </w:rPr>
          <w:t>.3 Модуль аугментации текстов</w:t>
        </w:r>
        <w:r>
          <w:rPr>
            <w:noProof/>
            <w:webHidden/>
          </w:rPr>
          <w:tab/>
        </w:r>
        <w:r>
          <w:rPr>
            <w:noProof/>
            <w:webHidden/>
          </w:rPr>
          <w:fldChar w:fldCharType="begin"/>
        </w:r>
        <w:r>
          <w:rPr>
            <w:noProof/>
            <w:webHidden/>
          </w:rPr>
          <w:instrText xml:space="preserve"> PAGEREF _Toc229926774 \h </w:instrText>
        </w:r>
        <w:r>
          <w:rPr>
            <w:noProof/>
            <w:webHidden/>
          </w:rPr>
        </w:r>
        <w:r>
          <w:rPr>
            <w:noProof/>
            <w:webHidden/>
          </w:rPr>
          <w:fldChar w:fldCharType="separate"/>
        </w:r>
        <w:r>
          <w:rPr>
            <w:noProof/>
            <w:webHidden/>
          </w:rPr>
          <w:t>31</w:t>
        </w:r>
        <w:r>
          <w:rPr>
            <w:noProof/>
            <w:webHidden/>
          </w:rPr>
          <w:fldChar w:fldCharType="end"/>
        </w:r>
      </w:hyperlink>
    </w:p>
    <w:p w14:paraId="422AEA20" w14:textId="76FF9377" w:rsidR="002B2DFE" w:rsidRDefault="002B2DFE">
      <w:pPr>
        <w:pStyle w:val="21"/>
        <w:rPr>
          <w:rFonts w:asciiTheme="minorHAnsi" w:eastAsiaTheme="minorEastAsia" w:hAnsiTheme="minorHAnsi" w:cstheme="minorBidi"/>
          <w:noProof/>
          <w:kern w:val="2"/>
          <w14:ligatures w14:val="standardContextual"/>
        </w:rPr>
      </w:pPr>
      <w:hyperlink w:anchor="_Toc229926775" w:history="1">
        <w:r w:rsidRPr="00327EA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_Toc229926775 \h </w:instrText>
        </w:r>
        <w:r>
          <w:rPr>
            <w:noProof/>
            <w:webHidden/>
          </w:rPr>
        </w:r>
        <w:r>
          <w:rPr>
            <w:noProof/>
            <w:webHidden/>
          </w:rPr>
          <w:fldChar w:fldCharType="separate"/>
        </w:r>
        <w:r>
          <w:rPr>
            <w:noProof/>
            <w:webHidden/>
          </w:rPr>
          <w:t>31</w:t>
        </w:r>
        <w:r>
          <w:rPr>
            <w:noProof/>
            <w:webHidden/>
          </w:rPr>
          <w:fldChar w:fldCharType="end"/>
        </w:r>
      </w:hyperlink>
    </w:p>
    <w:p w14:paraId="0364A8F7" w14:textId="554B329F" w:rsidR="002B2DFE" w:rsidRDefault="002B2DFE">
      <w:pPr>
        <w:pStyle w:val="21"/>
        <w:rPr>
          <w:rFonts w:asciiTheme="minorHAnsi" w:eastAsiaTheme="minorEastAsia" w:hAnsiTheme="minorHAnsi" w:cstheme="minorBidi"/>
          <w:noProof/>
          <w:kern w:val="2"/>
          <w14:ligatures w14:val="standardContextual"/>
        </w:rPr>
      </w:pPr>
      <w:hyperlink w:anchor="_Toc229926776" w:history="1">
        <w:r w:rsidRPr="00327EA9">
          <w:rPr>
            <w:rStyle w:val="ac"/>
            <w:noProof/>
          </w:rPr>
          <w:t>8.5 Модуль обучения моделей</w:t>
        </w:r>
        <w:r>
          <w:rPr>
            <w:noProof/>
            <w:webHidden/>
          </w:rPr>
          <w:tab/>
        </w:r>
        <w:r>
          <w:rPr>
            <w:noProof/>
            <w:webHidden/>
          </w:rPr>
          <w:fldChar w:fldCharType="begin"/>
        </w:r>
        <w:r>
          <w:rPr>
            <w:noProof/>
            <w:webHidden/>
          </w:rPr>
          <w:instrText xml:space="preserve"> PAGEREF _Toc229926776 \h </w:instrText>
        </w:r>
        <w:r>
          <w:rPr>
            <w:noProof/>
            <w:webHidden/>
          </w:rPr>
        </w:r>
        <w:r>
          <w:rPr>
            <w:noProof/>
            <w:webHidden/>
          </w:rPr>
          <w:fldChar w:fldCharType="separate"/>
        </w:r>
        <w:r>
          <w:rPr>
            <w:noProof/>
            <w:webHidden/>
          </w:rPr>
          <w:t>31</w:t>
        </w:r>
        <w:r>
          <w:rPr>
            <w:noProof/>
            <w:webHidden/>
          </w:rPr>
          <w:fldChar w:fldCharType="end"/>
        </w:r>
      </w:hyperlink>
    </w:p>
    <w:p w14:paraId="47B2CF51" w14:textId="331620BF" w:rsidR="002B2DFE" w:rsidRDefault="002B2DFE">
      <w:pPr>
        <w:pStyle w:val="21"/>
        <w:rPr>
          <w:rFonts w:asciiTheme="minorHAnsi" w:eastAsiaTheme="minorEastAsia" w:hAnsiTheme="minorHAnsi" w:cstheme="minorBidi"/>
          <w:noProof/>
          <w:kern w:val="2"/>
          <w14:ligatures w14:val="standardContextual"/>
        </w:rPr>
      </w:pPr>
      <w:hyperlink w:anchor="_Toc229926777" w:history="1">
        <w:r w:rsidRPr="00327EA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_Toc229926777 \h </w:instrText>
        </w:r>
        <w:r>
          <w:rPr>
            <w:noProof/>
            <w:webHidden/>
          </w:rPr>
        </w:r>
        <w:r>
          <w:rPr>
            <w:noProof/>
            <w:webHidden/>
          </w:rPr>
          <w:fldChar w:fldCharType="separate"/>
        </w:r>
        <w:r>
          <w:rPr>
            <w:noProof/>
            <w:webHidden/>
          </w:rPr>
          <w:t>31</w:t>
        </w:r>
        <w:r>
          <w:rPr>
            <w:noProof/>
            <w:webHidden/>
          </w:rPr>
          <w:fldChar w:fldCharType="end"/>
        </w:r>
      </w:hyperlink>
    </w:p>
    <w:p w14:paraId="31C82A1F" w14:textId="73A87167" w:rsidR="002B2DFE" w:rsidRDefault="002B2DFE">
      <w:pPr>
        <w:pStyle w:val="21"/>
        <w:rPr>
          <w:rFonts w:asciiTheme="minorHAnsi" w:eastAsiaTheme="minorEastAsia" w:hAnsiTheme="minorHAnsi" w:cstheme="minorBidi"/>
          <w:noProof/>
          <w:kern w:val="2"/>
          <w14:ligatures w14:val="standardContextual"/>
        </w:rPr>
      </w:pPr>
      <w:hyperlink w:anchor="_Toc229926778" w:history="1">
        <w:r w:rsidRPr="00327EA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_Toc229926778 \h </w:instrText>
        </w:r>
        <w:r>
          <w:rPr>
            <w:noProof/>
            <w:webHidden/>
          </w:rPr>
        </w:r>
        <w:r>
          <w:rPr>
            <w:noProof/>
            <w:webHidden/>
          </w:rPr>
          <w:fldChar w:fldCharType="separate"/>
        </w:r>
        <w:r>
          <w:rPr>
            <w:noProof/>
            <w:webHidden/>
          </w:rPr>
          <w:t>31</w:t>
        </w:r>
        <w:r>
          <w:rPr>
            <w:noProof/>
            <w:webHidden/>
          </w:rPr>
          <w:fldChar w:fldCharType="end"/>
        </w:r>
      </w:hyperlink>
    </w:p>
    <w:p w14:paraId="6704BCFA" w14:textId="250E439E" w:rsidR="002B2DFE" w:rsidRDefault="002B2DFE">
      <w:pPr>
        <w:pStyle w:val="11"/>
        <w:rPr>
          <w:rFonts w:asciiTheme="minorHAnsi" w:eastAsiaTheme="minorEastAsia" w:hAnsiTheme="minorHAnsi" w:cstheme="minorBidi"/>
          <w:noProof/>
          <w:kern w:val="2"/>
          <w14:ligatures w14:val="standardContextual"/>
        </w:rPr>
      </w:pPr>
      <w:hyperlink w:anchor="_Toc229926779" w:history="1">
        <w:r w:rsidRPr="00327EA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_Toc229926779 \h </w:instrText>
        </w:r>
        <w:r>
          <w:rPr>
            <w:noProof/>
            <w:webHidden/>
          </w:rPr>
        </w:r>
        <w:r>
          <w:rPr>
            <w:noProof/>
            <w:webHidden/>
          </w:rPr>
          <w:fldChar w:fldCharType="separate"/>
        </w:r>
        <w:r>
          <w:rPr>
            <w:noProof/>
            <w:webHidden/>
          </w:rPr>
          <w:t>32</w:t>
        </w:r>
        <w:r>
          <w:rPr>
            <w:noProof/>
            <w:webHidden/>
          </w:rPr>
          <w:fldChar w:fldCharType="end"/>
        </w:r>
      </w:hyperlink>
    </w:p>
    <w:p w14:paraId="3BD2BB3B" w14:textId="7B827035" w:rsidR="002B2DFE" w:rsidRDefault="002B2DFE">
      <w:pPr>
        <w:pStyle w:val="21"/>
        <w:rPr>
          <w:rFonts w:asciiTheme="minorHAnsi" w:eastAsiaTheme="minorEastAsia" w:hAnsiTheme="minorHAnsi" w:cstheme="minorBidi"/>
          <w:noProof/>
          <w:kern w:val="2"/>
          <w14:ligatures w14:val="standardContextual"/>
        </w:rPr>
      </w:pPr>
      <w:hyperlink w:anchor="_Toc229926780" w:history="1">
        <w:r w:rsidRPr="00327EA9">
          <w:rPr>
            <w:rStyle w:val="ac"/>
            <w:noProof/>
            <w:lang w:val="en-US"/>
          </w:rPr>
          <w:t>9</w:t>
        </w:r>
        <w:r w:rsidRPr="00327EA9">
          <w:rPr>
            <w:rStyle w:val="ac"/>
            <w:noProof/>
          </w:rPr>
          <w:t>.1 Экспериментальный протокол оценки качества</w:t>
        </w:r>
        <w:r>
          <w:rPr>
            <w:noProof/>
            <w:webHidden/>
          </w:rPr>
          <w:tab/>
        </w:r>
        <w:r>
          <w:rPr>
            <w:noProof/>
            <w:webHidden/>
          </w:rPr>
          <w:fldChar w:fldCharType="begin"/>
        </w:r>
        <w:r>
          <w:rPr>
            <w:noProof/>
            <w:webHidden/>
          </w:rPr>
          <w:instrText xml:space="preserve"> PAGEREF _Toc229926780 \h </w:instrText>
        </w:r>
        <w:r>
          <w:rPr>
            <w:noProof/>
            <w:webHidden/>
          </w:rPr>
        </w:r>
        <w:r>
          <w:rPr>
            <w:noProof/>
            <w:webHidden/>
          </w:rPr>
          <w:fldChar w:fldCharType="separate"/>
        </w:r>
        <w:r>
          <w:rPr>
            <w:noProof/>
            <w:webHidden/>
          </w:rPr>
          <w:t>32</w:t>
        </w:r>
        <w:r>
          <w:rPr>
            <w:noProof/>
            <w:webHidden/>
          </w:rPr>
          <w:fldChar w:fldCharType="end"/>
        </w:r>
      </w:hyperlink>
    </w:p>
    <w:p w14:paraId="1E659C4E" w14:textId="60B158AB" w:rsidR="002B2DFE" w:rsidRDefault="002B2DFE">
      <w:pPr>
        <w:pStyle w:val="21"/>
        <w:rPr>
          <w:rFonts w:asciiTheme="minorHAnsi" w:eastAsiaTheme="minorEastAsia" w:hAnsiTheme="minorHAnsi" w:cstheme="minorBidi"/>
          <w:noProof/>
          <w:kern w:val="2"/>
          <w14:ligatures w14:val="standardContextual"/>
        </w:rPr>
      </w:pPr>
      <w:hyperlink w:anchor="_Toc229926781" w:history="1">
        <w:r w:rsidRPr="00327EA9">
          <w:rPr>
            <w:rStyle w:val="ac"/>
            <w:noProof/>
            <w:lang w:val="en-US"/>
          </w:rPr>
          <w:t>9</w:t>
        </w:r>
        <w:r w:rsidRPr="00327EA9">
          <w:rPr>
            <w:rStyle w:val="ac"/>
            <w:noProof/>
          </w:rPr>
          <w:t>.2 Используемые метрики качества классификации</w:t>
        </w:r>
        <w:r>
          <w:rPr>
            <w:noProof/>
            <w:webHidden/>
          </w:rPr>
          <w:tab/>
        </w:r>
        <w:r>
          <w:rPr>
            <w:noProof/>
            <w:webHidden/>
          </w:rPr>
          <w:fldChar w:fldCharType="begin"/>
        </w:r>
        <w:r>
          <w:rPr>
            <w:noProof/>
            <w:webHidden/>
          </w:rPr>
          <w:instrText xml:space="preserve"> PAGEREF _Toc229926781 \h </w:instrText>
        </w:r>
        <w:r>
          <w:rPr>
            <w:noProof/>
            <w:webHidden/>
          </w:rPr>
        </w:r>
        <w:r>
          <w:rPr>
            <w:noProof/>
            <w:webHidden/>
          </w:rPr>
          <w:fldChar w:fldCharType="separate"/>
        </w:r>
        <w:r>
          <w:rPr>
            <w:noProof/>
            <w:webHidden/>
          </w:rPr>
          <w:t>32</w:t>
        </w:r>
        <w:r>
          <w:rPr>
            <w:noProof/>
            <w:webHidden/>
          </w:rPr>
          <w:fldChar w:fldCharType="end"/>
        </w:r>
      </w:hyperlink>
    </w:p>
    <w:p w14:paraId="3B2A15F5" w14:textId="3400A65F" w:rsidR="002B2DFE" w:rsidRDefault="002B2DFE">
      <w:pPr>
        <w:pStyle w:val="21"/>
        <w:rPr>
          <w:rFonts w:asciiTheme="minorHAnsi" w:eastAsiaTheme="minorEastAsia" w:hAnsiTheme="minorHAnsi" w:cstheme="minorBidi"/>
          <w:noProof/>
          <w:kern w:val="2"/>
          <w14:ligatures w14:val="standardContextual"/>
        </w:rPr>
      </w:pPr>
      <w:hyperlink w:anchor="_Toc229926782" w:history="1">
        <w:r w:rsidRPr="00327EA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_Toc229926782 \h </w:instrText>
        </w:r>
        <w:r>
          <w:rPr>
            <w:noProof/>
            <w:webHidden/>
          </w:rPr>
        </w:r>
        <w:r>
          <w:rPr>
            <w:noProof/>
            <w:webHidden/>
          </w:rPr>
          <w:fldChar w:fldCharType="separate"/>
        </w:r>
        <w:r>
          <w:rPr>
            <w:noProof/>
            <w:webHidden/>
          </w:rPr>
          <w:t>32</w:t>
        </w:r>
        <w:r>
          <w:rPr>
            <w:noProof/>
            <w:webHidden/>
          </w:rPr>
          <w:fldChar w:fldCharType="end"/>
        </w:r>
      </w:hyperlink>
    </w:p>
    <w:p w14:paraId="589925A1" w14:textId="1EDEA98E" w:rsidR="002B2DFE" w:rsidRDefault="002B2DFE">
      <w:pPr>
        <w:pStyle w:val="21"/>
        <w:rPr>
          <w:rFonts w:asciiTheme="minorHAnsi" w:eastAsiaTheme="minorEastAsia" w:hAnsiTheme="minorHAnsi" w:cstheme="minorBidi"/>
          <w:noProof/>
          <w:kern w:val="2"/>
          <w14:ligatures w14:val="standardContextual"/>
        </w:rPr>
      </w:pPr>
      <w:hyperlink w:anchor="_Toc229926783" w:history="1">
        <w:r w:rsidRPr="00327EA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_Toc229926783 \h </w:instrText>
        </w:r>
        <w:r>
          <w:rPr>
            <w:noProof/>
            <w:webHidden/>
          </w:rPr>
        </w:r>
        <w:r>
          <w:rPr>
            <w:noProof/>
            <w:webHidden/>
          </w:rPr>
          <w:fldChar w:fldCharType="separate"/>
        </w:r>
        <w:r>
          <w:rPr>
            <w:noProof/>
            <w:webHidden/>
          </w:rPr>
          <w:t>32</w:t>
        </w:r>
        <w:r>
          <w:rPr>
            <w:noProof/>
            <w:webHidden/>
          </w:rPr>
          <w:fldChar w:fldCharType="end"/>
        </w:r>
      </w:hyperlink>
    </w:p>
    <w:p w14:paraId="06457239" w14:textId="3B5793EC" w:rsidR="002B2DFE" w:rsidRDefault="002B2DFE">
      <w:pPr>
        <w:pStyle w:val="21"/>
        <w:rPr>
          <w:rFonts w:asciiTheme="minorHAnsi" w:eastAsiaTheme="minorEastAsia" w:hAnsiTheme="minorHAnsi" w:cstheme="minorBidi"/>
          <w:noProof/>
          <w:kern w:val="2"/>
          <w14:ligatures w14:val="standardContextual"/>
        </w:rPr>
      </w:pPr>
      <w:hyperlink w:anchor="_Toc229926784" w:history="1">
        <w:r w:rsidRPr="00327EA9">
          <w:rPr>
            <w:rStyle w:val="ac"/>
            <w:noProof/>
          </w:rPr>
          <w:t>9.5 Сводная таблица результатов всех реализованных подходов</w:t>
        </w:r>
        <w:r>
          <w:rPr>
            <w:noProof/>
            <w:webHidden/>
          </w:rPr>
          <w:tab/>
        </w:r>
        <w:r>
          <w:rPr>
            <w:noProof/>
            <w:webHidden/>
          </w:rPr>
          <w:fldChar w:fldCharType="begin"/>
        </w:r>
        <w:r>
          <w:rPr>
            <w:noProof/>
            <w:webHidden/>
          </w:rPr>
          <w:instrText xml:space="preserve"> PAGEREF _Toc229926784 \h </w:instrText>
        </w:r>
        <w:r>
          <w:rPr>
            <w:noProof/>
            <w:webHidden/>
          </w:rPr>
        </w:r>
        <w:r>
          <w:rPr>
            <w:noProof/>
            <w:webHidden/>
          </w:rPr>
          <w:fldChar w:fldCharType="separate"/>
        </w:r>
        <w:r>
          <w:rPr>
            <w:noProof/>
            <w:webHidden/>
          </w:rPr>
          <w:t>32</w:t>
        </w:r>
        <w:r>
          <w:rPr>
            <w:noProof/>
            <w:webHidden/>
          </w:rPr>
          <w:fldChar w:fldCharType="end"/>
        </w:r>
      </w:hyperlink>
    </w:p>
    <w:p w14:paraId="313BBB4A" w14:textId="0CECC3AD" w:rsidR="002B2DFE" w:rsidRDefault="002B2DFE">
      <w:pPr>
        <w:pStyle w:val="21"/>
        <w:rPr>
          <w:rFonts w:asciiTheme="minorHAnsi" w:eastAsiaTheme="minorEastAsia" w:hAnsiTheme="minorHAnsi" w:cstheme="minorBidi"/>
          <w:noProof/>
          <w:kern w:val="2"/>
          <w14:ligatures w14:val="standardContextual"/>
        </w:rPr>
      </w:pPr>
      <w:hyperlink w:anchor="_Toc229926785" w:history="1">
        <w:r w:rsidRPr="00327EA9">
          <w:rPr>
            <w:rStyle w:val="ac"/>
            <w:noProof/>
          </w:rPr>
          <w:t>9.6 Анализ влияния аугментации на качество классификации</w:t>
        </w:r>
        <w:r>
          <w:rPr>
            <w:noProof/>
            <w:webHidden/>
          </w:rPr>
          <w:tab/>
        </w:r>
        <w:r>
          <w:rPr>
            <w:noProof/>
            <w:webHidden/>
          </w:rPr>
          <w:fldChar w:fldCharType="begin"/>
        </w:r>
        <w:r>
          <w:rPr>
            <w:noProof/>
            <w:webHidden/>
          </w:rPr>
          <w:instrText xml:space="preserve"> PAGEREF _Toc229926785 \h </w:instrText>
        </w:r>
        <w:r>
          <w:rPr>
            <w:noProof/>
            <w:webHidden/>
          </w:rPr>
        </w:r>
        <w:r>
          <w:rPr>
            <w:noProof/>
            <w:webHidden/>
          </w:rPr>
          <w:fldChar w:fldCharType="separate"/>
        </w:r>
        <w:r>
          <w:rPr>
            <w:noProof/>
            <w:webHidden/>
          </w:rPr>
          <w:t>32</w:t>
        </w:r>
        <w:r>
          <w:rPr>
            <w:noProof/>
            <w:webHidden/>
          </w:rPr>
          <w:fldChar w:fldCharType="end"/>
        </w:r>
      </w:hyperlink>
    </w:p>
    <w:p w14:paraId="5B8CE3C4" w14:textId="24F98317" w:rsidR="002B2DFE" w:rsidRDefault="002B2DFE">
      <w:pPr>
        <w:pStyle w:val="21"/>
        <w:rPr>
          <w:rFonts w:asciiTheme="minorHAnsi" w:eastAsiaTheme="minorEastAsia" w:hAnsiTheme="minorHAnsi" w:cstheme="minorBidi"/>
          <w:noProof/>
          <w:kern w:val="2"/>
          <w14:ligatures w14:val="standardContextual"/>
        </w:rPr>
      </w:pPr>
      <w:hyperlink w:anchor="_Toc229926786" w:history="1">
        <w:r w:rsidRPr="00327EA9">
          <w:rPr>
            <w:rStyle w:val="ac"/>
            <w:noProof/>
          </w:rPr>
          <w:t>9.7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_Toc229926786 \h </w:instrText>
        </w:r>
        <w:r>
          <w:rPr>
            <w:noProof/>
            <w:webHidden/>
          </w:rPr>
        </w:r>
        <w:r>
          <w:rPr>
            <w:noProof/>
            <w:webHidden/>
          </w:rPr>
          <w:fldChar w:fldCharType="separate"/>
        </w:r>
        <w:r>
          <w:rPr>
            <w:noProof/>
            <w:webHidden/>
          </w:rPr>
          <w:t>32</w:t>
        </w:r>
        <w:r>
          <w:rPr>
            <w:noProof/>
            <w:webHidden/>
          </w:rPr>
          <w:fldChar w:fldCharType="end"/>
        </w:r>
      </w:hyperlink>
    </w:p>
    <w:p w14:paraId="470AC6E5" w14:textId="53ADA071" w:rsidR="002B2DFE" w:rsidRDefault="002B2DFE">
      <w:pPr>
        <w:pStyle w:val="21"/>
        <w:rPr>
          <w:rFonts w:asciiTheme="minorHAnsi" w:eastAsiaTheme="minorEastAsia" w:hAnsiTheme="minorHAnsi" w:cstheme="minorBidi"/>
          <w:noProof/>
          <w:kern w:val="2"/>
          <w14:ligatures w14:val="standardContextual"/>
        </w:rPr>
      </w:pPr>
      <w:hyperlink w:anchor="_Toc229926787" w:history="1">
        <w:r w:rsidRPr="00327EA9">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_Toc229926787 \h </w:instrText>
        </w:r>
        <w:r>
          <w:rPr>
            <w:noProof/>
            <w:webHidden/>
          </w:rPr>
        </w:r>
        <w:r>
          <w:rPr>
            <w:noProof/>
            <w:webHidden/>
          </w:rPr>
          <w:fldChar w:fldCharType="separate"/>
        </w:r>
        <w:r>
          <w:rPr>
            <w:noProof/>
            <w:webHidden/>
          </w:rPr>
          <w:t>32</w:t>
        </w:r>
        <w:r>
          <w:rPr>
            <w:noProof/>
            <w:webHidden/>
          </w:rPr>
          <w:fldChar w:fldCharType="end"/>
        </w:r>
      </w:hyperlink>
    </w:p>
    <w:p w14:paraId="037D203A" w14:textId="249EB36E" w:rsidR="002B2DFE" w:rsidRDefault="002B2DFE">
      <w:pPr>
        <w:pStyle w:val="11"/>
        <w:rPr>
          <w:rFonts w:asciiTheme="minorHAnsi" w:eastAsiaTheme="minorEastAsia" w:hAnsiTheme="minorHAnsi" w:cstheme="minorBidi"/>
          <w:noProof/>
          <w:kern w:val="2"/>
          <w14:ligatures w14:val="standardContextual"/>
        </w:rPr>
      </w:pPr>
      <w:hyperlink w:anchor="_Toc229926788" w:history="1">
        <w:r w:rsidRPr="00327EA9">
          <w:rPr>
            <w:rStyle w:val="ac"/>
            <w:noProof/>
          </w:rPr>
          <w:t>ЗАКЛЮЧЕНИЕ</w:t>
        </w:r>
        <w:r>
          <w:rPr>
            <w:noProof/>
            <w:webHidden/>
          </w:rPr>
          <w:tab/>
        </w:r>
        <w:r>
          <w:rPr>
            <w:noProof/>
            <w:webHidden/>
          </w:rPr>
          <w:fldChar w:fldCharType="begin"/>
        </w:r>
        <w:r>
          <w:rPr>
            <w:noProof/>
            <w:webHidden/>
          </w:rPr>
          <w:instrText xml:space="preserve"> PAGEREF _Toc229926788 \h </w:instrText>
        </w:r>
        <w:r>
          <w:rPr>
            <w:noProof/>
            <w:webHidden/>
          </w:rPr>
        </w:r>
        <w:r>
          <w:rPr>
            <w:noProof/>
            <w:webHidden/>
          </w:rPr>
          <w:fldChar w:fldCharType="separate"/>
        </w:r>
        <w:r>
          <w:rPr>
            <w:noProof/>
            <w:webHidden/>
          </w:rPr>
          <w:t>33</w:t>
        </w:r>
        <w:r>
          <w:rPr>
            <w:noProof/>
            <w:webHidden/>
          </w:rPr>
          <w:fldChar w:fldCharType="end"/>
        </w:r>
      </w:hyperlink>
    </w:p>
    <w:p w14:paraId="724A0D29" w14:textId="461942D2" w:rsidR="002B2DFE" w:rsidRDefault="002B2DFE">
      <w:pPr>
        <w:pStyle w:val="11"/>
        <w:rPr>
          <w:rFonts w:asciiTheme="minorHAnsi" w:eastAsiaTheme="minorEastAsia" w:hAnsiTheme="minorHAnsi" w:cstheme="minorBidi"/>
          <w:noProof/>
          <w:kern w:val="2"/>
          <w14:ligatures w14:val="standardContextual"/>
        </w:rPr>
      </w:pPr>
      <w:hyperlink w:anchor="_Toc229926789" w:history="1">
        <w:r w:rsidRPr="00327EA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_Toc229926789 \h </w:instrText>
        </w:r>
        <w:r>
          <w:rPr>
            <w:noProof/>
            <w:webHidden/>
          </w:rPr>
        </w:r>
        <w:r>
          <w:rPr>
            <w:noProof/>
            <w:webHidden/>
          </w:rPr>
          <w:fldChar w:fldCharType="separate"/>
        </w:r>
        <w:r>
          <w:rPr>
            <w:noProof/>
            <w:webHidden/>
          </w:rPr>
          <w:t>35</w:t>
        </w:r>
        <w:r>
          <w:rPr>
            <w:noProof/>
            <w:webHidden/>
          </w:rPr>
          <w:fldChar w:fldCharType="end"/>
        </w:r>
      </w:hyperlink>
    </w:p>
    <w:p w14:paraId="091E70EE" w14:textId="1DE7D1A9"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2992669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B90CAD">
        <w:tc>
          <w:tcPr>
            <w:tcW w:w="283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709" w:type="dxa"/>
          </w:tcPr>
          <w:p w14:paraId="158ECD3F" w14:textId="77777777" w:rsidR="001B168F" w:rsidRDefault="001B168F" w:rsidP="005E12B2">
            <w:r w:rsidRPr="00AC5BDB">
              <w:sym w:font="Symbol" w:char="F02D"/>
            </w:r>
            <w:r w:rsidRPr="00AC5BDB">
              <w:sym w:font="Symbol" w:char="F0BE"/>
            </w:r>
          </w:p>
        </w:tc>
        <w:tc>
          <w:tcPr>
            <w:tcW w:w="5805" w:type="dxa"/>
          </w:tcPr>
          <w:p w14:paraId="7F24D98A" w14:textId="77777777" w:rsidR="001B168F" w:rsidRDefault="001B168F" w:rsidP="005E12B2">
            <w:r>
              <w:t>процесс отнесения текстового объекта к одному из заранее определённых классов из конечного множества категорий</w:t>
            </w:r>
          </w:p>
          <w:p w14:paraId="22649A25" w14:textId="7629B4DF" w:rsidR="001B168F" w:rsidRDefault="001B168F" w:rsidP="005E12B2"/>
        </w:tc>
      </w:tr>
      <w:tr w:rsidR="001B168F" w14:paraId="011AB321" w14:textId="77777777" w:rsidTr="00B90CAD">
        <w:tc>
          <w:tcPr>
            <w:tcW w:w="283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709" w:type="dxa"/>
          </w:tcPr>
          <w:p w14:paraId="1EEA7DB3" w14:textId="77777777" w:rsidR="001B168F" w:rsidRDefault="001B168F" w:rsidP="005E12B2">
            <w:r w:rsidRPr="00AC5BDB">
              <w:sym w:font="Symbol" w:char="F02D"/>
            </w:r>
            <w:r w:rsidRPr="00AC5BDB">
              <w:sym w:font="Symbol" w:char="F0BE"/>
            </w:r>
          </w:p>
        </w:tc>
        <w:tc>
          <w:tcPr>
            <w:tcW w:w="5805" w:type="dxa"/>
          </w:tcPr>
          <w:p w14:paraId="720E155A" w14:textId="77777777" w:rsidR="001B168F" w:rsidRDefault="001B168F" w:rsidP="005E12B2">
            <w:r>
              <w:t>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24E505C2" w14:textId="461290C3" w:rsidR="001B168F" w:rsidRDefault="001B168F" w:rsidP="005E12B2"/>
        </w:tc>
      </w:tr>
      <w:tr w:rsidR="001B168F" w14:paraId="3039D6DC" w14:textId="77777777" w:rsidTr="00B90CAD">
        <w:tc>
          <w:tcPr>
            <w:tcW w:w="2830" w:type="dxa"/>
          </w:tcPr>
          <w:p w14:paraId="7856AFAF" w14:textId="1F784C01" w:rsidR="001B168F" w:rsidRDefault="001B168F" w:rsidP="005E12B2">
            <w:r>
              <w:t>Композитное векторное представление текста</w:t>
            </w:r>
          </w:p>
        </w:tc>
        <w:tc>
          <w:tcPr>
            <w:tcW w:w="709" w:type="dxa"/>
          </w:tcPr>
          <w:p w14:paraId="309EBD58" w14:textId="77777777" w:rsidR="001B168F" w:rsidRDefault="001B168F" w:rsidP="005E12B2">
            <w:r w:rsidRPr="00AC5BDB">
              <w:sym w:font="Symbol" w:char="F02D"/>
            </w:r>
            <w:r w:rsidRPr="00AC5BDB">
              <w:sym w:font="Symbol" w:char="F0BE"/>
            </w:r>
          </w:p>
        </w:tc>
        <w:tc>
          <w:tcPr>
            <w:tcW w:w="5805" w:type="dxa"/>
          </w:tcPr>
          <w:p w14:paraId="49009ADC" w14:textId="1DA9FF02" w:rsidR="001B168F" w:rsidRDefault="001B168F" w:rsidP="005E12B2">
            <w:r>
              <w:t xml:space="preserve">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xml:space="preserve">), для более </w:t>
            </w:r>
          </w:p>
          <w:p w14:paraId="69C630D8" w14:textId="77777777" w:rsidR="001B168F" w:rsidRDefault="001B168F" w:rsidP="005E12B2">
            <w:r>
              <w:t>полного отражения свойств текста</w:t>
            </w:r>
          </w:p>
          <w:p w14:paraId="54D2A612" w14:textId="6B66275A" w:rsidR="001B168F" w:rsidRDefault="001B168F" w:rsidP="005E12B2"/>
        </w:tc>
      </w:tr>
      <w:tr w:rsidR="001B168F" w14:paraId="2DDD350F" w14:textId="77777777" w:rsidTr="00B90CAD">
        <w:tc>
          <w:tcPr>
            <w:tcW w:w="2830" w:type="dxa"/>
          </w:tcPr>
          <w:p w14:paraId="39C008FC" w14:textId="77777777" w:rsidR="001B168F" w:rsidRDefault="001B168F" w:rsidP="005E12B2">
            <w:r>
              <w:t>Текстовая аугментация</w:t>
            </w:r>
          </w:p>
          <w:p w14:paraId="0F6FA79D" w14:textId="77777777" w:rsidR="001B168F" w:rsidRDefault="001B168F" w:rsidP="005E12B2"/>
        </w:tc>
        <w:tc>
          <w:tcPr>
            <w:tcW w:w="709" w:type="dxa"/>
          </w:tcPr>
          <w:p w14:paraId="497DEB95" w14:textId="162D309F" w:rsidR="001B168F" w:rsidRPr="00AC5BDB" w:rsidRDefault="001B168F" w:rsidP="005E12B2">
            <w:r w:rsidRPr="00AC5BDB">
              <w:sym w:font="Symbol" w:char="F02D"/>
            </w:r>
            <w:r w:rsidRPr="00AC5BDB">
              <w:sym w:font="Symbol" w:char="F0BE"/>
            </w:r>
          </w:p>
        </w:tc>
        <w:tc>
          <w:tcPr>
            <w:tcW w:w="5805" w:type="dxa"/>
          </w:tcPr>
          <w:p w14:paraId="665E5FA0" w14:textId="77777777" w:rsidR="001B168F" w:rsidRDefault="001B168F" w:rsidP="005E12B2">
            <w:r>
              <w:t>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EC38549" w14:textId="2E1B59EF" w:rsidR="001B168F" w:rsidRDefault="001B168F" w:rsidP="005E12B2"/>
        </w:tc>
      </w:tr>
      <w:tr w:rsidR="001B168F" w14:paraId="54858094" w14:textId="77777777" w:rsidTr="00B90CAD">
        <w:tc>
          <w:tcPr>
            <w:tcW w:w="2830" w:type="dxa"/>
          </w:tcPr>
          <w:p w14:paraId="11E10DF7" w14:textId="77777777" w:rsidR="001B168F" w:rsidRDefault="001B168F" w:rsidP="005E12B2">
            <w:r>
              <w:t>Перефразирование текста</w:t>
            </w:r>
          </w:p>
          <w:p w14:paraId="22DA3860" w14:textId="77777777" w:rsidR="001B168F" w:rsidRDefault="001B168F" w:rsidP="005E12B2"/>
        </w:tc>
        <w:tc>
          <w:tcPr>
            <w:tcW w:w="709" w:type="dxa"/>
          </w:tcPr>
          <w:p w14:paraId="28B17E16" w14:textId="44210A51" w:rsidR="001B168F" w:rsidRPr="00AC5BDB" w:rsidRDefault="001B168F" w:rsidP="005E12B2">
            <w:r w:rsidRPr="00AC5BDB">
              <w:sym w:font="Symbol" w:char="F02D"/>
            </w:r>
            <w:r w:rsidRPr="00AC5BDB">
              <w:sym w:font="Symbol" w:char="F0BE"/>
            </w:r>
          </w:p>
        </w:tc>
        <w:tc>
          <w:tcPr>
            <w:tcW w:w="5805" w:type="dxa"/>
          </w:tcPr>
          <w:p w14:paraId="7F68EBE0" w14:textId="77777777" w:rsidR="001B168F" w:rsidRDefault="001B168F" w:rsidP="005E12B2">
            <w:r>
              <w:t>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3C3EE936" w14:textId="6E5CCF20" w:rsidR="001B168F" w:rsidRDefault="001B168F" w:rsidP="005E12B2"/>
        </w:tc>
      </w:tr>
      <w:tr w:rsidR="001B168F" w14:paraId="5BF26275" w14:textId="77777777" w:rsidTr="00B90CAD">
        <w:tc>
          <w:tcPr>
            <w:tcW w:w="2830" w:type="dxa"/>
          </w:tcPr>
          <w:p w14:paraId="7E88CE2E" w14:textId="77777777" w:rsidR="001B168F" w:rsidRDefault="001B168F" w:rsidP="005E12B2">
            <w:r>
              <w:t>Обратный перевод (</w:t>
            </w:r>
            <w:proofErr w:type="spellStart"/>
            <w:r>
              <w:t>back‑translation</w:t>
            </w:r>
            <w:proofErr w:type="spellEnd"/>
            <w:r>
              <w:t>)</w:t>
            </w:r>
          </w:p>
          <w:p w14:paraId="52978F78" w14:textId="77777777" w:rsidR="001B168F" w:rsidRDefault="001B168F" w:rsidP="005E12B2"/>
        </w:tc>
        <w:tc>
          <w:tcPr>
            <w:tcW w:w="709" w:type="dxa"/>
          </w:tcPr>
          <w:p w14:paraId="1B67DAA5" w14:textId="1533BA28" w:rsidR="001B168F" w:rsidRPr="00AC5BDB" w:rsidRDefault="001B168F" w:rsidP="005E12B2">
            <w:r w:rsidRPr="00AC5BDB">
              <w:sym w:font="Symbol" w:char="F02D"/>
            </w:r>
            <w:r w:rsidRPr="00AC5BDB">
              <w:sym w:font="Symbol" w:char="F0BE"/>
            </w:r>
          </w:p>
        </w:tc>
        <w:tc>
          <w:tcPr>
            <w:tcW w:w="5805" w:type="dxa"/>
          </w:tcPr>
          <w:p w14:paraId="321D9543" w14:textId="576BA1C5" w:rsidR="001B168F" w:rsidRDefault="001B168F" w:rsidP="005E12B2">
            <w:r>
              <w:t>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391FA7C1" w14:textId="77777777" w:rsidR="001B168F" w:rsidRDefault="001B168F" w:rsidP="005E12B2"/>
          <w:p w14:paraId="7A3B9C91" w14:textId="77777777" w:rsidR="001B168F" w:rsidRDefault="001B168F" w:rsidP="005E12B2"/>
        </w:tc>
      </w:tr>
      <w:tr w:rsidR="001B168F" w14:paraId="325F4517" w14:textId="77777777" w:rsidTr="00B90CAD">
        <w:tc>
          <w:tcPr>
            <w:tcW w:w="283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709" w:type="dxa"/>
          </w:tcPr>
          <w:p w14:paraId="33968AA7" w14:textId="35132E51" w:rsidR="001B168F" w:rsidRPr="00AC5BDB" w:rsidRDefault="001B168F" w:rsidP="005E12B2">
            <w:r w:rsidRPr="00AC5BDB">
              <w:sym w:font="Symbol" w:char="F02D"/>
            </w:r>
            <w:r w:rsidRPr="00AC5BDB">
              <w:sym w:font="Symbol" w:char="F0BE"/>
            </w:r>
          </w:p>
        </w:tc>
        <w:tc>
          <w:tcPr>
            <w:tcW w:w="5805" w:type="dxa"/>
          </w:tcPr>
          <w:p w14:paraId="49EE6CC4" w14:textId="77777777" w:rsidR="001B168F" w:rsidRDefault="001B168F" w:rsidP="005E12B2">
            <w:r>
              <w:t>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3152038F" w14:textId="4CB02C8D" w:rsidR="001B168F" w:rsidRDefault="001B168F" w:rsidP="005E12B2"/>
        </w:tc>
      </w:tr>
      <w:tr w:rsidR="001B168F" w14:paraId="6E20F940" w14:textId="77777777" w:rsidTr="00B90CAD">
        <w:tc>
          <w:tcPr>
            <w:tcW w:w="283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709" w:type="dxa"/>
          </w:tcPr>
          <w:p w14:paraId="56E36575" w14:textId="33F69883" w:rsidR="001B168F" w:rsidRPr="00AC5BDB" w:rsidRDefault="001B168F" w:rsidP="005E12B2">
            <w:r w:rsidRPr="00AC5BDB">
              <w:sym w:font="Symbol" w:char="F02D"/>
            </w:r>
            <w:r w:rsidRPr="00AC5BDB">
              <w:sym w:font="Symbol" w:char="F0BE"/>
            </w:r>
          </w:p>
        </w:tc>
        <w:tc>
          <w:tcPr>
            <w:tcW w:w="5805" w:type="dxa"/>
          </w:tcPr>
          <w:p w14:paraId="6FCA1DF0" w14:textId="77777777" w:rsidR="001B168F" w:rsidRDefault="001B168F" w:rsidP="005E12B2">
            <w:r>
              <w:t xml:space="preserve">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6CB81C42" w14:textId="0BE46A6B" w:rsidR="001B168F" w:rsidRDefault="001B168F" w:rsidP="005E12B2"/>
        </w:tc>
      </w:tr>
      <w:tr w:rsidR="001B168F" w14:paraId="18211CD0" w14:textId="77777777" w:rsidTr="00B90CAD">
        <w:tc>
          <w:tcPr>
            <w:tcW w:w="2830" w:type="dxa"/>
          </w:tcPr>
          <w:p w14:paraId="7A198D12" w14:textId="77777777" w:rsidR="001B168F" w:rsidRDefault="001B168F" w:rsidP="005E12B2">
            <w:r>
              <w:lastRenderedPageBreak/>
              <w:t>Корпоративный датасет текстов</w:t>
            </w:r>
          </w:p>
          <w:p w14:paraId="47BE5AF2" w14:textId="77777777" w:rsidR="001B168F" w:rsidRDefault="001B168F" w:rsidP="005E12B2"/>
        </w:tc>
        <w:tc>
          <w:tcPr>
            <w:tcW w:w="709" w:type="dxa"/>
          </w:tcPr>
          <w:p w14:paraId="6CB3C483" w14:textId="0C126143" w:rsidR="001B168F" w:rsidRPr="00AC5BDB" w:rsidRDefault="001B168F" w:rsidP="005E12B2">
            <w:r w:rsidRPr="00AC5BDB">
              <w:sym w:font="Symbol" w:char="F02D"/>
            </w:r>
            <w:r w:rsidRPr="00AC5BDB">
              <w:sym w:font="Symbol" w:char="F0BE"/>
            </w:r>
          </w:p>
        </w:tc>
        <w:tc>
          <w:tcPr>
            <w:tcW w:w="5805" w:type="dxa"/>
          </w:tcPr>
          <w:p w14:paraId="4786C42F" w14:textId="6AEB3D83" w:rsidR="001B168F" w:rsidRDefault="001B168F" w:rsidP="005E12B2">
            <w:r>
              <w:t>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tc>
      </w:tr>
    </w:tbl>
    <w:p w14:paraId="55D2F990" w14:textId="5FF9F5E3" w:rsidR="003073DC" w:rsidRDefault="003073DC" w:rsidP="005E12B2"/>
    <w:p w14:paraId="3EE32B9B" w14:textId="42EBD5F8" w:rsidR="003A0701" w:rsidRDefault="003073DC" w:rsidP="00CC4862">
      <w:pPr>
        <w:pStyle w:val="a5"/>
      </w:pPr>
      <w:bookmarkStart w:id="8" w:name="_Toc22992669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5"/>
        <w:gridCol w:w="1297"/>
        <w:gridCol w:w="6212"/>
      </w:tblGrid>
      <w:tr w:rsidR="001B168F" w14:paraId="0EB7BF33" w14:textId="77777777" w:rsidTr="00356723">
        <w:tc>
          <w:tcPr>
            <w:tcW w:w="1136"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982" w:type="dxa"/>
          </w:tcPr>
          <w:p w14:paraId="2A0C2411" w14:textId="77777777" w:rsidR="001B168F" w:rsidRDefault="001B168F" w:rsidP="005E12B2">
            <w:r>
              <w:sym w:font="Symbol" w:char="F02D"/>
            </w:r>
            <w:r>
              <w:sym w:font="Symbol" w:char="F0BE"/>
            </w:r>
          </w:p>
        </w:tc>
        <w:tc>
          <w:tcPr>
            <w:tcW w:w="7236" w:type="dxa"/>
          </w:tcPr>
          <w:p w14:paraId="21D29147" w14:textId="77777777" w:rsidR="001B168F" w:rsidRDefault="001B168F" w:rsidP="005E12B2">
            <w:r w:rsidRPr="003A0701">
              <w:rPr>
                <w:lang w:val="en-US"/>
              </w:rPr>
              <w:t>Bidirectional</w:t>
            </w:r>
            <w:r w:rsidRPr="001B168F">
              <w:t xml:space="preserve"> </w:t>
            </w:r>
            <w:r w:rsidRPr="003A0701">
              <w:rPr>
                <w:lang w:val="en-US"/>
              </w:rPr>
              <w:t>Encoder</w:t>
            </w:r>
            <w:r w:rsidRPr="001B168F">
              <w:t xml:space="preserve"> </w:t>
            </w:r>
            <w:r w:rsidRPr="003A0701">
              <w:rPr>
                <w:lang w:val="en-US"/>
              </w:rPr>
              <w:t>Representations</w:t>
            </w:r>
            <w:r w:rsidRPr="001B168F">
              <w:t xml:space="preserve"> </w:t>
            </w:r>
            <w:r w:rsidRPr="003A0701">
              <w:rPr>
                <w:lang w:val="en-US"/>
              </w:rPr>
              <w:t>from</w:t>
            </w:r>
            <w:r w:rsidRPr="001B168F">
              <w:t xml:space="preserve"> </w:t>
            </w:r>
            <w:r w:rsidRPr="003A0701">
              <w:rPr>
                <w:lang w:val="en-US"/>
              </w:rPr>
              <w:t>Transformers</w:t>
            </w:r>
            <w:r w:rsidRPr="001B168F">
              <w:t xml:space="preserve">, </w:t>
            </w:r>
            <w:r>
              <w:t>двунаправленная</w:t>
            </w:r>
            <w:r w:rsidRPr="001B168F">
              <w:t xml:space="preserve"> </w:t>
            </w:r>
            <w:r>
              <w:t>языковая</w:t>
            </w:r>
            <w:r w:rsidRPr="001B168F">
              <w:t xml:space="preserve"> </w:t>
            </w:r>
            <w:r>
              <w:t>модель</w:t>
            </w:r>
            <w:r w:rsidRPr="001B168F">
              <w:t xml:space="preserve"> </w:t>
            </w:r>
            <w:r>
              <w:t>на</w:t>
            </w:r>
            <w:r w:rsidRPr="001B168F">
              <w:t xml:space="preserve"> </w:t>
            </w:r>
            <w:r>
              <w:t>основе</w:t>
            </w:r>
            <w:r w:rsidRPr="001B168F">
              <w:t xml:space="preserve"> </w:t>
            </w:r>
            <w:r>
              <w:t>архитектуры</w:t>
            </w:r>
            <w:r w:rsidRPr="001B168F">
              <w:t xml:space="preserve"> </w:t>
            </w:r>
            <w:r>
              <w:t>трансформеров</w:t>
            </w:r>
          </w:p>
          <w:p w14:paraId="2ED078D1" w14:textId="27A5F593" w:rsidR="00356723" w:rsidRDefault="00356723" w:rsidP="005E12B2"/>
        </w:tc>
      </w:tr>
      <w:tr w:rsidR="001B168F" w14:paraId="3A4BAC35" w14:textId="77777777" w:rsidTr="00356723">
        <w:tc>
          <w:tcPr>
            <w:tcW w:w="1136"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982" w:type="dxa"/>
          </w:tcPr>
          <w:p w14:paraId="2C19BA6F" w14:textId="77777777" w:rsidR="001B168F" w:rsidRDefault="001B168F" w:rsidP="005E12B2">
            <w:r>
              <w:sym w:font="Symbol" w:char="F02D"/>
            </w:r>
            <w:r>
              <w:sym w:font="Symbol" w:char="F0BE"/>
            </w:r>
          </w:p>
        </w:tc>
        <w:tc>
          <w:tcPr>
            <w:tcW w:w="7236" w:type="dxa"/>
          </w:tcPr>
          <w:p w14:paraId="56295C7D" w14:textId="77777777" w:rsidR="001B168F" w:rsidRDefault="00356723" w:rsidP="005E12B2">
            <w:r>
              <w:t xml:space="preserve">русскоязычная модификация модели BERT, </w:t>
            </w:r>
            <w:proofErr w:type="spellStart"/>
            <w:r>
              <w:t>предобученная</w:t>
            </w:r>
            <w:proofErr w:type="spellEnd"/>
            <w:r>
              <w:t xml:space="preserve"> на русскоязычных текстовых коллекциях</w:t>
            </w:r>
          </w:p>
          <w:p w14:paraId="7212120F" w14:textId="1A8DBE6C" w:rsidR="00356723" w:rsidRDefault="00356723" w:rsidP="005E12B2"/>
        </w:tc>
      </w:tr>
      <w:tr w:rsidR="001B168F" w14:paraId="39CB8119" w14:textId="77777777" w:rsidTr="00356723">
        <w:tc>
          <w:tcPr>
            <w:tcW w:w="1136" w:type="dxa"/>
          </w:tcPr>
          <w:p w14:paraId="0B3EAB1B" w14:textId="77777777" w:rsidR="00356723" w:rsidRDefault="00356723" w:rsidP="005E12B2">
            <w:r>
              <w:t>TF‑IDF</w:t>
            </w:r>
          </w:p>
          <w:p w14:paraId="041A302B" w14:textId="38D62B0F" w:rsidR="001B168F" w:rsidRDefault="001B168F" w:rsidP="005E12B2"/>
        </w:tc>
        <w:tc>
          <w:tcPr>
            <w:tcW w:w="982" w:type="dxa"/>
          </w:tcPr>
          <w:p w14:paraId="7BB69CF6" w14:textId="77777777" w:rsidR="001B168F" w:rsidRDefault="001B168F" w:rsidP="005E12B2">
            <w:r w:rsidRPr="00AC5BDB">
              <w:sym w:font="Symbol" w:char="F02D"/>
            </w:r>
            <w:r w:rsidRPr="00AC5BDB">
              <w:sym w:font="Symbol" w:char="F0BE"/>
            </w:r>
          </w:p>
        </w:tc>
        <w:tc>
          <w:tcPr>
            <w:tcW w:w="7236" w:type="dxa"/>
          </w:tcPr>
          <w:p w14:paraId="7C3D6173" w14:textId="77777777" w:rsidR="001B168F" w:rsidRDefault="00356723" w:rsidP="005E12B2">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27B0842D" w14:textId="1A5D580B" w:rsidR="00356723" w:rsidRDefault="00356723" w:rsidP="005E12B2"/>
        </w:tc>
      </w:tr>
      <w:tr w:rsidR="001B168F" w:rsidRPr="00356723" w14:paraId="7DEC8F45" w14:textId="77777777" w:rsidTr="00356723">
        <w:tc>
          <w:tcPr>
            <w:tcW w:w="1136" w:type="dxa"/>
          </w:tcPr>
          <w:p w14:paraId="5C6A3AC3" w14:textId="77777777" w:rsidR="00356723" w:rsidRDefault="00356723" w:rsidP="005E12B2">
            <w:r>
              <w:t>SVM</w:t>
            </w:r>
          </w:p>
          <w:p w14:paraId="4F247240" w14:textId="3B3431E0" w:rsidR="001B168F" w:rsidRDefault="001B168F" w:rsidP="005E12B2"/>
        </w:tc>
        <w:tc>
          <w:tcPr>
            <w:tcW w:w="982" w:type="dxa"/>
          </w:tcPr>
          <w:p w14:paraId="443FD6BE" w14:textId="77777777" w:rsidR="001B168F" w:rsidRDefault="001B168F" w:rsidP="005E12B2">
            <w:r w:rsidRPr="00AC5BDB">
              <w:sym w:font="Symbol" w:char="F02D"/>
            </w:r>
            <w:r w:rsidRPr="00AC5BDB">
              <w:sym w:font="Symbol" w:char="F0BE"/>
            </w:r>
          </w:p>
        </w:tc>
        <w:tc>
          <w:tcPr>
            <w:tcW w:w="7236" w:type="dxa"/>
          </w:tcPr>
          <w:p w14:paraId="52C954E8" w14:textId="77777777" w:rsidR="001B168F" w:rsidRDefault="00356723" w:rsidP="005E12B2">
            <w:r>
              <w:t xml:space="preserve">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601E1A87" w14:textId="7B69CF17" w:rsidR="00356723" w:rsidRPr="00356723" w:rsidRDefault="00356723" w:rsidP="005E12B2"/>
        </w:tc>
      </w:tr>
      <w:tr w:rsidR="001B168F" w14:paraId="7C547467" w14:textId="77777777" w:rsidTr="00356723">
        <w:tc>
          <w:tcPr>
            <w:tcW w:w="1136" w:type="dxa"/>
          </w:tcPr>
          <w:p w14:paraId="1335E7F6" w14:textId="77777777" w:rsidR="00356723" w:rsidRDefault="00356723" w:rsidP="005E12B2">
            <w:r>
              <w:t>F1‑мера (F1)</w:t>
            </w:r>
          </w:p>
          <w:p w14:paraId="77414F49" w14:textId="4292C254" w:rsidR="001B168F" w:rsidRDefault="001B168F" w:rsidP="005E12B2"/>
        </w:tc>
        <w:tc>
          <w:tcPr>
            <w:tcW w:w="982" w:type="dxa"/>
          </w:tcPr>
          <w:p w14:paraId="1F8BA213" w14:textId="77777777" w:rsidR="001B168F" w:rsidRDefault="001B168F" w:rsidP="005E12B2">
            <w:r w:rsidRPr="00AC5BDB">
              <w:sym w:font="Symbol" w:char="F02D"/>
            </w:r>
            <w:r w:rsidRPr="00AC5BDB">
              <w:sym w:font="Symbol" w:char="F0BE"/>
            </w:r>
          </w:p>
        </w:tc>
        <w:tc>
          <w:tcPr>
            <w:tcW w:w="7236"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356723">
        <w:tc>
          <w:tcPr>
            <w:tcW w:w="1136" w:type="dxa"/>
          </w:tcPr>
          <w:p w14:paraId="757F733A" w14:textId="7872F01D" w:rsidR="00356723" w:rsidRPr="00356723" w:rsidRDefault="00356723" w:rsidP="005E12B2">
            <w:pPr>
              <w:rPr>
                <w:lang w:val="en-US"/>
              </w:rPr>
            </w:pPr>
            <w:r w:rsidRPr="00356723">
              <w:rPr>
                <w:lang w:val="en-US"/>
              </w:rPr>
              <w:t>Balanced</w:t>
            </w:r>
            <w:r>
              <w:rPr>
                <w:lang w:val="en-US"/>
              </w:rPr>
              <w:t xml:space="preserve"> </w:t>
            </w:r>
            <w:r w:rsidRPr="00356723">
              <w:rPr>
                <w:lang w:val="en-US"/>
              </w:rPr>
              <w:t>F1(macro‑F1)</w:t>
            </w:r>
          </w:p>
        </w:tc>
        <w:tc>
          <w:tcPr>
            <w:tcW w:w="982" w:type="dxa"/>
          </w:tcPr>
          <w:p w14:paraId="357462C5" w14:textId="034FAD52" w:rsidR="00356723" w:rsidRPr="00AC5BDB" w:rsidRDefault="00356723" w:rsidP="005E12B2">
            <w:r w:rsidRPr="00AC5BDB">
              <w:sym w:font="Symbol" w:char="F02D"/>
            </w:r>
            <w:r w:rsidRPr="00AC5BDB">
              <w:sym w:font="Symbol" w:char="F0BE"/>
            </w:r>
          </w:p>
        </w:tc>
        <w:tc>
          <w:tcPr>
            <w:tcW w:w="7236" w:type="dxa"/>
          </w:tcPr>
          <w:p w14:paraId="263C939D" w14:textId="1DF85E16" w:rsidR="00356723" w:rsidRPr="00356723" w:rsidRDefault="00356723" w:rsidP="005E12B2">
            <w:r w:rsidRPr="00356723">
              <w:t xml:space="preserve">сбалансированная </w:t>
            </w:r>
            <w:r w:rsidRPr="00356723">
              <w:rPr>
                <w:lang w:val="en-US"/>
              </w:rPr>
              <w:t>F</w:t>
            </w:r>
            <w:r w:rsidRPr="00356723">
              <w:t xml:space="preserve">1‑мера при </w:t>
            </w:r>
            <w:proofErr w:type="spellStart"/>
            <w:r w:rsidRPr="00356723">
              <w:t>мультиклассовой</w:t>
            </w:r>
            <w:proofErr w:type="spellEnd"/>
            <w:r w:rsidRPr="00356723">
              <w:t xml:space="preserve"> классификации: вычисляется </w:t>
            </w:r>
            <w:r w:rsidRPr="00356723">
              <w:rPr>
                <w:lang w:val="en-US"/>
              </w:rPr>
              <w:t>F</w:t>
            </w:r>
            <w:r w:rsidRPr="00356723">
              <w:t>1‑мера отдельно для каждого класса и затем берётся их среднее арифметическое, так что все классы учитываются равноправно, независимо от дисбаланса по количеству объектов</w:t>
            </w:r>
          </w:p>
          <w:p w14:paraId="4CFDEC38" w14:textId="46FD08CC" w:rsidR="00356723" w:rsidRDefault="00356723" w:rsidP="005E12B2"/>
        </w:tc>
      </w:tr>
      <w:tr w:rsidR="00356723" w14:paraId="220A43FD" w14:textId="77777777" w:rsidTr="00356723">
        <w:tc>
          <w:tcPr>
            <w:tcW w:w="1136" w:type="dxa"/>
          </w:tcPr>
          <w:p w14:paraId="31F46B90" w14:textId="531C768B" w:rsidR="00356723" w:rsidRDefault="00356723" w:rsidP="005E12B2">
            <w:proofErr w:type="spellStart"/>
            <w:r>
              <w:t>Accuracy</w:t>
            </w:r>
            <w:proofErr w:type="spellEnd"/>
          </w:p>
        </w:tc>
        <w:tc>
          <w:tcPr>
            <w:tcW w:w="982" w:type="dxa"/>
          </w:tcPr>
          <w:p w14:paraId="08CF3C5F" w14:textId="272C09F3" w:rsidR="00356723" w:rsidRDefault="00356723" w:rsidP="005E12B2">
            <w:r w:rsidRPr="00AC5BDB">
              <w:sym w:font="Symbol" w:char="F02D"/>
            </w:r>
            <w:r w:rsidRPr="00AC5BDB">
              <w:sym w:font="Symbol" w:char="F0BE"/>
            </w:r>
          </w:p>
        </w:tc>
        <w:tc>
          <w:tcPr>
            <w:tcW w:w="7236"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356723">
        <w:tc>
          <w:tcPr>
            <w:tcW w:w="1136"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982" w:type="dxa"/>
          </w:tcPr>
          <w:p w14:paraId="1E3D0319" w14:textId="449DD438" w:rsidR="00356723" w:rsidRDefault="00356723" w:rsidP="005E12B2">
            <w:r w:rsidRPr="00AC5BDB">
              <w:sym w:font="Symbol" w:char="F02D"/>
            </w:r>
            <w:r w:rsidRPr="00AC5BDB">
              <w:sym w:font="Symbol" w:char="F0BE"/>
            </w:r>
          </w:p>
        </w:tc>
        <w:tc>
          <w:tcPr>
            <w:tcW w:w="7236" w:type="dxa"/>
          </w:tcPr>
          <w:p w14:paraId="5A3E1B16" w14:textId="77777777" w:rsidR="00356723" w:rsidRPr="00B07C29" w:rsidRDefault="00356723" w:rsidP="005E12B2">
            <w:r>
              <w:t>сбалансированная точность, среднее арифметическое по классам от доли правильно классифицированных объектов каждого класса</w:t>
            </w:r>
          </w:p>
          <w:p w14:paraId="25ACA176" w14:textId="02E46414" w:rsidR="00356723" w:rsidRPr="00B07C29" w:rsidRDefault="00356723" w:rsidP="005E12B2"/>
        </w:tc>
      </w:tr>
      <w:tr w:rsidR="00356723" w14:paraId="629B99D9" w14:textId="77777777" w:rsidTr="00356723">
        <w:tc>
          <w:tcPr>
            <w:tcW w:w="1136" w:type="dxa"/>
          </w:tcPr>
          <w:p w14:paraId="42CE6438" w14:textId="77777777" w:rsidR="00356723" w:rsidRDefault="00356723" w:rsidP="005E12B2">
            <w:r>
              <w:t>GPU</w:t>
            </w:r>
          </w:p>
          <w:p w14:paraId="7FC9E385" w14:textId="47B9ED38" w:rsidR="00356723" w:rsidRDefault="00356723" w:rsidP="005E12B2"/>
        </w:tc>
        <w:tc>
          <w:tcPr>
            <w:tcW w:w="982" w:type="dxa"/>
          </w:tcPr>
          <w:p w14:paraId="7F2A4F43" w14:textId="2D011922" w:rsidR="00356723" w:rsidRDefault="00356723" w:rsidP="005E12B2">
            <w:r w:rsidRPr="00AC5BDB">
              <w:sym w:font="Symbol" w:char="F02D"/>
            </w:r>
            <w:r w:rsidRPr="00AC5BDB">
              <w:sym w:font="Symbol" w:char="F0BE"/>
            </w:r>
          </w:p>
        </w:tc>
        <w:tc>
          <w:tcPr>
            <w:tcW w:w="7236"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356723">
        <w:tc>
          <w:tcPr>
            <w:tcW w:w="1136"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982" w:type="dxa"/>
          </w:tcPr>
          <w:p w14:paraId="1D510086" w14:textId="3F6F34CB" w:rsidR="00356723" w:rsidRPr="00AC5BDB" w:rsidRDefault="00356723" w:rsidP="005E12B2">
            <w:r w:rsidRPr="00AC5BDB">
              <w:sym w:font="Symbol" w:char="F02D"/>
            </w:r>
            <w:r w:rsidRPr="00AC5BDB">
              <w:sym w:font="Symbol" w:char="F0BE"/>
            </w:r>
          </w:p>
        </w:tc>
        <w:tc>
          <w:tcPr>
            <w:tcW w:w="7236"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29926695"/>
      <w:r>
        <w:lastRenderedPageBreak/>
        <w:t>ВВЕДЕНИЕ</w:t>
      </w:r>
      <w:bookmarkEnd w:id="4"/>
      <w:bookmarkEnd w:id="5"/>
      <w:bookmarkEnd w:id="6"/>
      <w:bookmarkEnd w:id="9"/>
    </w:p>
    <w:p w14:paraId="4A36AFAA" w14:textId="77777777" w:rsidR="00FC5B3C" w:rsidRPr="00B07C29" w:rsidRDefault="00FC5B3C" w:rsidP="005E12B2"/>
    <w:p w14:paraId="458526F5" w14:textId="77777777" w:rsidR="00EB7C09" w:rsidRDefault="00EB7C09" w:rsidP="005E12B2">
      <w: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t>многоклассовый</w:t>
      </w:r>
      <w:proofErr w:type="spellEnd"/>
      <w: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5E12B2"/>
    <w:p w14:paraId="1654FD0E" w14:textId="77777777" w:rsidR="00EB7C09" w:rsidRDefault="00EB7C09" w:rsidP="005E12B2">
      <w: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t>эмбеддингов</w:t>
      </w:r>
      <w:proofErr w:type="spellEnd"/>
      <w: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5E12B2"/>
    <w:p w14:paraId="2D289D28" w14:textId="77777777" w:rsidR="00EB7C09" w:rsidRDefault="00EB7C09" w:rsidP="005E12B2">
      <w: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t>эмбеддинг</w:t>
      </w:r>
      <w:proofErr w:type="spellEnd"/>
      <w: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t>многоклассовой</w:t>
      </w:r>
      <w:proofErr w:type="spellEnd"/>
      <w:r>
        <w:t xml:space="preserve"> классификации без радикального увеличения объёма исходной обучающей выборки.</w:t>
      </w:r>
    </w:p>
    <w:p w14:paraId="0A21DAA1" w14:textId="77777777" w:rsidR="00EB7C09" w:rsidRDefault="00EB7C09" w:rsidP="005E12B2"/>
    <w:p w14:paraId="4FCD16D2" w14:textId="77777777" w:rsidR="00EB7C09" w:rsidRDefault="00EB7C09" w:rsidP="005E12B2">
      <w: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t>многоклассовой</w:t>
      </w:r>
      <w:proofErr w:type="spellEnd"/>
      <w: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t>эмбеддингов</w:t>
      </w:r>
      <w:proofErr w:type="spellEnd"/>
      <w:r>
        <w:t xml:space="preserve"> на основе комбинирования различных представлений.</w:t>
      </w:r>
    </w:p>
    <w:p w14:paraId="09F1694F" w14:textId="77777777" w:rsidR="00EB7C09" w:rsidRDefault="00EB7C09" w:rsidP="005E12B2"/>
    <w:p w14:paraId="0D61A836" w14:textId="77777777" w:rsidR="00EB7C09" w:rsidRDefault="00EB7C09" w:rsidP="005E12B2">
      <w: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t>эмбеддингов</w:t>
      </w:r>
      <w:proofErr w:type="spellEnd"/>
      <w:r>
        <w:t xml:space="preserve">, и оценке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4ECBAEDA" w14:textId="77777777" w:rsidR="00FC5B3C" w:rsidRDefault="00FC5B3C" w:rsidP="005E12B2"/>
    <w:p w14:paraId="4C4113BC" w14:textId="77777777" w:rsidR="00FC5B3C" w:rsidRDefault="00FC5B3C" w:rsidP="005E12B2"/>
    <w:p w14:paraId="2604F483" w14:textId="77777777" w:rsidR="00FC5B3C" w:rsidRDefault="00FC5B3C" w:rsidP="005E12B2"/>
    <w:p w14:paraId="51C143D8" w14:textId="77777777" w:rsidR="00FC5B3C" w:rsidRDefault="00FC5B3C" w:rsidP="005E12B2"/>
    <w:p w14:paraId="1012B875" w14:textId="77777777" w:rsidR="00FC5B3C" w:rsidRDefault="00FC5B3C" w:rsidP="005E12B2"/>
    <w:p w14:paraId="2A6356E4" w14:textId="77777777" w:rsidR="00FC5B3C" w:rsidRDefault="00FC5B3C" w:rsidP="005E12B2"/>
    <w:p w14:paraId="3D6F35E1" w14:textId="77777777" w:rsidR="00FC5B3C" w:rsidRDefault="00FC5B3C" w:rsidP="005E12B2"/>
    <w:p w14:paraId="4821B120" w14:textId="77777777" w:rsidR="00FC5B3C" w:rsidRDefault="00FC5B3C" w:rsidP="005E12B2"/>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6F945CBC" w:rsidR="00EB7C09" w:rsidRDefault="00EB7C09" w:rsidP="005E12B2">
      <w:pPr>
        <w:pStyle w:val="aa"/>
        <w:numPr>
          <w:ilvl w:val="0"/>
          <w:numId w:val="35"/>
        </w:numPr>
      </w:pPr>
      <w: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5E12B2">
      <w:pPr>
        <w:pStyle w:val="aa"/>
        <w:numPr>
          <w:ilvl w:val="0"/>
          <w:numId w:val="35"/>
        </w:numPr>
      </w:pPr>
      <w:r>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5E12B2">
      <w:pPr>
        <w:pStyle w:val="aa"/>
        <w:numPr>
          <w:ilvl w:val="0"/>
          <w:numId w:val="35"/>
        </w:numPr>
      </w:pPr>
      <w:r>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5E12B2">
      <w:pPr>
        <w:pStyle w:val="aa"/>
        <w:numPr>
          <w:ilvl w:val="0"/>
          <w:numId w:val="35"/>
        </w:numPr>
      </w:pPr>
      <w:r>
        <w:t xml:space="preserve">построить базовый классический </w:t>
      </w:r>
      <w:proofErr w:type="spellStart"/>
      <w:r>
        <w:t>пайплайн</w:t>
      </w:r>
      <w:proofErr w:type="spellEnd"/>
      <w:r>
        <w:t xml:space="preserve"> классификации на основе TF‑IDF и линейного классификатора и оценить его качество;</w:t>
      </w:r>
    </w:p>
    <w:p w14:paraId="274F5EB6" w14:textId="04B70C12" w:rsidR="00EB7C09" w:rsidRDefault="00EB7C09" w:rsidP="005E12B2">
      <w:pPr>
        <w:pStyle w:val="aa"/>
        <w:numPr>
          <w:ilvl w:val="0"/>
          <w:numId w:val="35"/>
        </w:numPr>
      </w:pPr>
      <w:r>
        <w:t xml:space="preserve">реализовать и обучить нейросетевую модель на основе </w:t>
      </w:r>
      <w:proofErr w:type="spellStart"/>
      <w:r>
        <w:t>ruBERT</w:t>
      </w:r>
      <w:proofErr w:type="spellEnd"/>
      <w:r>
        <w:t xml:space="preserve"> для </w:t>
      </w:r>
      <w:proofErr w:type="spellStart"/>
      <w:r>
        <w:t>многоклассовой</w:t>
      </w:r>
      <w:proofErr w:type="spellEnd"/>
      <w:r>
        <w:t xml:space="preserve"> классификации текстов;</w:t>
      </w:r>
    </w:p>
    <w:p w14:paraId="7FA09886" w14:textId="18200633" w:rsidR="00EB7C09" w:rsidRDefault="00EB7C09" w:rsidP="005E12B2">
      <w:pPr>
        <w:pStyle w:val="aa"/>
        <w:numPr>
          <w:ilvl w:val="0"/>
          <w:numId w:val="35"/>
        </w:numPr>
      </w:pPr>
      <w:r>
        <w:t xml:space="preserve">сравнить качество моделей на исходном и </w:t>
      </w:r>
      <w:proofErr w:type="spellStart"/>
      <w:r>
        <w:t>аугментированных</w:t>
      </w:r>
      <w:proofErr w:type="spellEnd"/>
      <w:r>
        <w:t xml:space="preserve"> наборах данных, проанализировать влияние аугментации на редкие классы;</w:t>
      </w:r>
    </w:p>
    <w:p w14:paraId="4F085460" w14:textId="77777777" w:rsidR="00EB7C09" w:rsidRDefault="00EB7C09" w:rsidP="005E12B2">
      <w:pPr>
        <w:pStyle w:val="aa"/>
        <w:numPr>
          <w:ilvl w:val="0"/>
          <w:numId w:val="35"/>
        </w:numPr>
      </w:pPr>
      <w: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5E12B2"/>
    <w:p w14:paraId="5E3E0141" w14:textId="77777777" w:rsidR="00EB7C09" w:rsidRDefault="00EB7C09" w:rsidP="005E12B2">
      <w:r>
        <w:t xml:space="preserve">Объектом исследования в работе является процесс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датасета.</w:t>
      </w:r>
    </w:p>
    <w:p w14:paraId="0BC30A2F" w14:textId="77777777" w:rsidR="00EB7C09" w:rsidRDefault="00EB7C09" w:rsidP="005E12B2"/>
    <w:p w14:paraId="546A724F" w14:textId="77777777" w:rsidR="00EB7C09" w:rsidRDefault="00EB7C09" w:rsidP="005E12B2">
      <w: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t>эмбеддинги</w:t>
      </w:r>
      <w:proofErr w:type="spellEnd"/>
      <w: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5E12B2"/>
    <w:p w14:paraId="08057CAC" w14:textId="77777777" w:rsidR="00EB7C09" w:rsidRDefault="00EB7C09" w:rsidP="005E12B2">
      <w: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t>многоклассовой</w:t>
      </w:r>
      <w:proofErr w:type="spellEnd"/>
      <w:r>
        <w:t xml:space="preserve"> текстовой классификации. Рассматривается связка: предобработка, аугментация, выбор модели и стратегия формирования </w:t>
      </w:r>
      <w:proofErr w:type="spellStart"/>
      <w:r>
        <w:t>эмбеддингов</w:t>
      </w:r>
      <w:proofErr w:type="spellEnd"/>
      <w:r>
        <w:t>, что позволяет уточнить роли каждого компонента в общей архитектуре решения.</w:t>
      </w:r>
    </w:p>
    <w:p w14:paraId="558C8669" w14:textId="77777777" w:rsidR="00EB7C09" w:rsidRDefault="00EB7C09" w:rsidP="005E12B2"/>
    <w:p w14:paraId="77A3D99D" w14:textId="0B0D3F44" w:rsidR="00852431" w:rsidRDefault="00EB7C09" w:rsidP="005E12B2">
      <w:r>
        <w:t xml:space="preserve">Практическая значимость работы выражается в разработке воспроизводимого программного прототипа, включающего полный </w:t>
      </w:r>
      <w:proofErr w:type="spellStart"/>
      <w:r>
        <w:t>пайплайн</w:t>
      </w:r>
      <w:proofErr w:type="spellEnd"/>
      <w: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155E6FB0" w:rsidR="00101098" w:rsidRDefault="00D44EC7" w:rsidP="005E12B2">
      <w:pPr>
        <w:pStyle w:val="a5"/>
      </w:pPr>
      <w:bookmarkStart w:id="10" w:name="_Toc221017573"/>
      <w:bookmarkStart w:id="11" w:name="_Toc22992669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2992669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Default="00DE74B8" w:rsidP="005E12B2">
      <w:pPr>
        <w:rPr>
          <w:lang w:val="en-US"/>
        </w:rPr>
      </w:pPr>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2992669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Default="00DE74B8" w:rsidP="005E12B2">
      <w:pPr>
        <w:rPr>
          <w:lang w:val="en-US"/>
        </w:rPr>
      </w:pPr>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2992669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FF84355"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EB9ED6C" w14:textId="0E1342EC" w:rsidR="00DE74B8" w:rsidRDefault="00DE74B8" w:rsidP="005E12B2">
      <w:pPr>
        <w:rPr>
          <w:lang w:val="en-US"/>
        </w:rPr>
      </w:pPr>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02582120"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2992670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w:t>
      </w:r>
      <w:r w:rsidRPr="00A84769">
        <w:rPr>
          <w:rFonts w:eastAsiaTheme="minorHAnsi"/>
        </w:rPr>
        <w:lastRenderedPageBreak/>
        <w:t xml:space="preserve">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 xml:space="preserve">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w:t>
      </w:r>
      <w:proofErr w:type="spellStart"/>
      <w:r w:rsidRPr="00A84769">
        <w:rPr>
          <w:rFonts w:eastAsiaTheme="minorHAnsi"/>
        </w:rPr>
        <w:t>эмбеддинги</w:t>
      </w:r>
      <w:proofErr w:type="spellEnd"/>
      <w:r w:rsidRPr="00A84769">
        <w:rPr>
          <w:rFonts w:eastAsiaTheme="minorHAnsi"/>
        </w:rPr>
        <w:t xml:space="preserve">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w:t>
      </w:r>
      <w:proofErr w:type="spellStart"/>
      <w:r w:rsidRPr="00A84769">
        <w:rPr>
          <w:rFonts w:eastAsiaTheme="minorHAnsi"/>
        </w:rPr>
        <w:t>эмбеддинги</w:t>
      </w:r>
      <w:proofErr w:type="spellEnd"/>
      <w:r w:rsidRPr="00A84769">
        <w:rPr>
          <w:rFonts w:eastAsiaTheme="minorHAnsi"/>
        </w:rPr>
        <w:t>,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 xml:space="preserve">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w:t>
      </w:r>
      <w:proofErr w:type="spellStart"/>
      <w:r w:rsidRPr="00A84769">
        <w:rPr>
          <w:rFonts w:eastAsiaTheme="minorHAnsi"/>
        </w:rPr>
        <w:t>суммаризованные</w:t>
      </w:r>
      <w:proofErr w:type="spellEnd"/>
      <w:r w:rsidRPr="00A84769">
        <w:rPr>
          <w:rFonts w:eastAsiaTheme="minorHAnsi"/>
        </w:rPr>
        <w:t xml:space="preserve">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w:t>
      </w:r>
      <w:proofErr w:type="spellStart"/>
      <w:r w:rsidRPr="00A84769">
        <w:rPr>
          <w:rFonts w:eastAsiaTheme="minorHAnsi"/>
        </w:rPr>
        <w:t>пайплайна</w:t>
      </w:r>
      <w:proofErr w:type="spellEnd"/>
      <w:r w:rsidRPr="00A84769">
        <w:rPr>
          <w:rFonts w:eastAsiaTheme="minorHAnsi"/>
        </w:rPr>
        <w:t>.</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29926701"/>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Default="00A84769" w:rsidP="005E12B2">
      <w:pPr>
        <w:rPr>
          <w:rFonts w:eastAsiaTheme="minorHAnsi"/>
          <w:lang w:val="en-US"/>
        </w:rPr>
      </w:pPr>
      <w:r w:rsidRPr="00A84769">
        <w:rPr>
          <w:rFonts w:eastAsiaTheme="minorHAnsi"/>
        </w:rPr>
        <w:t xml:space="preserve">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w:t>
      </w:r>
      <w:r w:rsidRPr="00A84769">
        <w:rPr>
          <w:rFonts w:eastAsiaTheme="minorHAnsi"/>
        </w:rPr>
        <w:lastRenderedPageBreak/>
        <w:t>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Default="00A84769" w:rsidP="005E12B2">
      <w:pPr>
        <w:rPr>
          <w:rFonts w:eastAsiaTheme="minorHAnsi"/>
          <w:lang w:val="en-US"/>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A84769" w:rsidRDefault="00A84769" w:rsidP="005E12B2">
      <w:pPr>
        <w:rPr>
          <w:rFonts w:eastAsiaTheme="minorHAnsi"/>
          <w:lang w:val="en-US"/>
        </w:rPr>
      </w:pPr>
    </w:p>
    <w:p w14:paraId="1190F962" w14:textId="503C3159" w:rsidR="00397911" w:rsidRDefault="00393DA0" w:rsidP="00397911">
      <w:pPr>
        <w:pStyle w:val="2"/>
        <w:numPr>
          <w:ilvl w:val="1"/>
          <w:numId w:val="39"/>
        </w:numPr>
      </w:pPr>
      <w:bookmarkStart w:id="17" w:name="_Toc22992670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Default="003D2E3D" w:rsidP="005E12B2">
      <w:pPr>
        <w:rPr>
          <w:rFonts w:eastAsiaTheme="minorHAnsi"/>
          <w:lang w:val="en-US"/>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w:t>
      </w:r>
      <w:r w:rsidRPr="00BF1A64">
        <w:rPr>
          <w:rFonts w:eastAsiaTheme="minorHAnsi"/>
        </w:rPr>
        <w:lastRenderedPageBreak/>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2992670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 xml:space="preserve">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w:t>
      </w:r>
      <w:proofErr w:type="spellStart"/>
      <w:r w:rsidRPr="00661F7D">
        <w:t>эмбеддинги</w:t>
      </w:r>
      <w:proofErr w:type="spellEnd"/>
      <w:r w:rsidRPr="00661F7D">
        <w:t xml:space="preserve">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proofErr w:type="spellStart"/>
      <w:r w:rsidRPr="00661F7D">
        <w:t>LinearSVC</w:t>
      </w:r>
      <w:proofErr w:type="spellEnd"/>
      <w:r w:rsidRPr="00661F7D">
        <w:t xml:space="preserve"> и </w:t>
      </w:r>
      <w:proofErr w:type="spellStart"/>
      <w:r w:rsidRPr="00661F7D">
        <w:t>LogisticRegression</w:t>
      </w:r>
      <w:proofErr w:type="spellEnd"/>
      <w:r w:rsidRPr="00661F7D">
        <w:t>,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29926704"/>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29926705"/>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60868BAE">
            <wp:extent cx="5940000" cy="2970000"/>
            <wp:effectExtent l="0" t="0" r="3810" b="1905"/>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970000"/>
                    </a:xfrm>
                    <a:prstGeom prst="rect">
                      <a:avLst/>
                    </a:prstGeom>
                  </pic:spPr>
                </pic:pic>
              </a:graphicData>
            </a:graphic>
          </wp:inline>
        </w:drawing>
      </w:r>
    </w:p>
    <w:p w14:paraId="430EF76E" w14:textId="3CB2C2B5" w:rsidR="00CC4862" w:rsidRDefault="00CC4862" w:rsidP="00CC4862">
      <w:r w:rsidRPr="008D5C7C">
        <w:rPr>
          <w:highlight w:val="yellow"/>
        </w:rPr>
        <w:t xml:space="preserve">Рисунок </w:t>
      </w:r>
      <w:r w:rsidRPr="008D5C7C">
        <w:rPr>
          <w:highlight w:val="yellow"/>
        </w:rPr>
        <w:t>2</w:t>
      </w:r>
      <w:r w:rsidRPr="008D5C7C">
        <w:rPr>
          <w:highlight w:val="yellow"/>
        </w:rPr>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29926706"/>
      <w:r>
        <w:lastRenderedPageBreak/>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CC4862">
      <w:pPr>
        <w:pStyle w:val="2"/>
        <w:rPr>
          <w:rFonts w:eastAsiaTheme="minorHAnsi" w:cs="Times New Roman"/>
          <w:b w:val="0"/>
          <w:color w:val="auto"/>
          <w:szCs w:val="24"/>
        </w:rPr>
      </w:pPr>
      <w:r w:rsidRPr="006F5A83">
        <w:rPr>
          <w:rFonts w:eastAsiaTheme="minorHAnsi" w:cs="Times New Roman"/>
          <w:b w:val="0"/>
          <w:color w:val="auto"/>
          <w:szCs w:val="24"/>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cs="Times New Roman"/>
          <w:b w:val="0"/>
          <w:color w:val="auto"/>
          <w:szCs w:val="24"/>
        </w:rPr>
        <w:t>.</w:t>
      </w:r>
      <w:r w:rsidR="007A5A0F" w:rsidRPr="007A5A0F">
        <w:rPr>
          <w:rFonts w:eastAsiaTheme="minorHAnsi" w:cs="Times New Roman"/>
          <w:b w:val="0"/>
          <w:color w:val="auto"/>
          <w:szCs w:val="24"/>
        </w:rPr>
        <w:t xml:space="preserve"> </w:t>
      </w:r>
      <w:r w:rsidR="007A5A0F">
        <w:rPr>
          <w:rFonts w:eastAsiaTheme="minorHAnsi" w:cs="Times New Roman"/>
          <w:b w:val="0"/>
          <w:color w:val="auto"/>
          <w:szCs w:val="24"/>
        </w:rPr>
        <w:t xml:space="preserve">Распределения представлены на рисунках </w:t>
      </w:r>
      <w:r w:rsidR="007A5A0F" w:rsidRPr="007A5A0F">
        <w:rPr>
          <w:rFonts w:eastAsiaTheme="minorHAnsi" w:cs="Times New Roman"/>
          <w:b w:val="0"/>
          <w:color w:val="auto"/>
          <w:szCs w:val="24"/>
        </w:rPr>
        <w:t xml:space="preserve">2.2 </w:t>
      </w:r>
      <w:r w:rsidR="007A5A0F">
        <w:rPr>
          <w:rFonts w:eastAsiaTheme="minorHAnsi" w:cs="Times New Roman"/>
          <w:b w:val="0"/>
          <w:color w:val="auto"/>
          <w:szCs w:val="24"/>
        </w:rPr>
        <w:t xml:space="preserve">и </w:t>
      </w:r>
      <w:r w:rsidR="007A5A0F" w:rsidRPr="007A5A0F">
        <w:rPr>
          <w:rFonts w:eastAsiaTheme="minorHAnsi" w:cs="Times New Roman"/>
          <w:b w:val="0"/>
          <w:color w:val="auto"/>
          <w:szCs w:val="24"/>
        </w:rPr>
        <w:t>2.3</w:t>
      </w:r>
      <w:r w:rsidRPr="006F5A83">
        <w:rPr>
          <w:rFonts w:eastAsiaTheme="minorHAnsi" w:cs="Times New Roman"/>
          <w:b w:val="0"/>
          <w:color w:val="auto"/>
          <w:szCs w:val="24"/>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1D75CAE8">
            <wp:extent cx="5940000" cy="297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970000"/>
                    </a:xfrm>
                    <a:prstGeom prst="rect">
                      <a:avLst/>
                    </a:prstGeom>
                  </pic:spPr>
                </pic:pic>
              </a:graphicData>
            </a:graphic>
          </wp:inline>
        </w:drawing>
      </w:r>
    </w:p>
    <w:p w14:paraId="3FAC2FD6" w14:textId="15551AD4" w:rsidR="00CC4862" w:rsidRDefault="00CC4862" w:rsidP="00616954">
      <w:pPr>
        <w:jc w:val="center"/>
        <w:rPr>
          <w:highlight w:val="yellow"/>
        </w:rPr>
      </w:pPr>
      <w:r w:rsidRPr="00616954">
        <w:rPr>
          <w:highlight w:val="yellow"/>
        </w:rPr>
        <w:t xml:space="preserve">Рисунок </w:t>
      </w:r>
      <w:r w:rsidRPr="00616954">
        <w:rPr>
          <w:highlight w:val="yellow"/>
        </w:rPr>
        <w:t>2</w:t>
      </w:r>
      <w:r w:rsidRPr="00616954">
        <w:rPr>
          <w:highlight w:val="yellow"/>
        </w:rPr>
        <w:t xml:space="preserve">.2 </w:t>
      </w:r>
      <w:r w:rsidR="006F5A83" w:rsidRPr="006F5A83">
        <w:rPr>
          <w:highlight w:val="yellow"/>
        </w:rPr>
        <w:t>—</w:t>
      </w:r>
      <w:r w:rsidR="006F5A83" w:rsidRPr="006F5A83">
        <w:rPr>
          <w:b/>
          <w:highlight w:val="yellow"/>
        </w:rPr>
        <w:t xml:space="preserve"> </w:t>
      </w:r>
      <w:r w:rsidR="006F5A83" w:rsidRPr="006F5A83">
        <w:rPr>
          <w:highlight w:val="yellow"/>
        </w:rPr>
        <w:t xml:space="preserve">Распределение </w:t>
      </w:r>
      <w:r w:rsidR="006F5A83" w:rsidRPr="006F5A83">
        <w:rPr>
          <w:highlight w:val="yellow"/>
        </w:rPr>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3EEF6078">
            <wp:extent cx="5939790" cy="2969895"/>
            <wp:effectExtent l="0" t="0" r="3810" b="190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6AEFB4C5" w14:textId="77777777" w:rsidR="00083807" w:rsidRPr="00343757" w:rsidRDefault="00083807" w:rsidP="00083807">
      <w:pPr>
        <w:jc w:val="center"/>
      </w:pPr>
      <w:r w:rsidRPr="00616954">
        <w:rPr>
          <w:highlight w:val="yellow"/>
        </w:rPr>
        <w:t>Рисунок 2.3 —</w:t>
      </w:r>
      <w:r w:rsidRPr="00616954">
        <w:rPr>
          <w:b/>
          <w:highlight w:val="yellow"/>
        </w:rPr>
        <w:t xml:space="preserve"> </w:t>
      </w:r>
      <w:r w:rsidRPr="006F5A83">
        <w:rPr>
          <w:highlight w:val="yellow"/>
        </w:rPr>
        <w:t>Распределение длины документов по числу слов или токенов</w:t>
      </w:r>
    </w:p>
    <w:p w14:paraId="784FCDC5" w14:textId="23B3C635"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lastRenderedPageBreak/>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cs="Times New Roman"/>
          <w:b w:val="0"/>
          <w:color w:val="auto"/>
          <w:szCs w:val="24"/>
        </w:rPr>
        <w:t>пайплайна</w:t>
      </w:r>
      <w:proofErr w:type="spellEnd"/>
      <w:r w:rsidRPr="006F5A83">
        <w:rPr>
          <w:rFonts w:eastAsiaTheme="minorHAnsi" w:cs="Times New Roman"/>
          <w:b w:val="0"/>
          <w:color w:val="auto"/>
          <w:szCs w:val="24"/>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cs="Times New Roman"/>
          <w:b w:val="0"/>
          <w:color w:val="auto"/>
          <w:szCs w:val="24"/>
        </w:rPr>
        <w:t>transformer</w:t>
      </w:r>
      <w:proofErr w:type="spellEnd"/>
      <w:r w:rsidRPr="006F5A83">
        <w:rPr>
          <w:rFonts w:eastAsiaTheme="minorHAnsi" w:cs="Times New Roman"/>
          <w:b w:val="0"/>
          <w:color w:val="auto"/>
          <w:szCs w:val="24"/>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29926707"/>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29926708"/>
      <w:r>
        <w:lastRenderedPageBreak/>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29926709"/>
      <w:r>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7A5A0F" w:rsidRDefault="002041F7" w:rsidP="002041F7">
      <w:pPr>
        <w:rPr>
          <w:rFonts w:eastAsiaTheme="minorHAnsi"/>
          <w:lang w:val="en-US"/>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Pr>
          <w:rFonts w:eastAsiaTheme="minorHAnsi"/>
          <w:lang w:val="en-US"/>
        </w:rPr>
        <w:t>.5</w:t>
      </w:r>
    </w:p>
    <w:p w14:paraId="6215776B" w14:textId="77777777" w:rsidR="002041F7" w:rsidRPr="00E65495" w:rsidRDefault="002041F7" w:rsidP="002041F7">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lastRenderedPageBreak/>
        <w:drawing>
          <wp:inline distT="0" distB="0" distL="0" distR="0" wp14:anchorId="0BDD62DA" wp14:editId="592350DC">
            <wp:extent cx="5939790" cy="2969895"/>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5AEDFAB9" w14:textId="556DBDFB" w:rsidR="00083807" w:rsidRDefault="00083807" w:rsidP="00C735AC">
      <w:pPr>
        <w:jc w:val="center"/>
        <w:rPr>
          <w:highlight w:val="yellow"/>
        </w:rPr>
      </w:pPr>
      <w:r w:rsidRPr="00616954">
        <w:rPr>
          <w:highlight w:val="yellow"/>
        </w:rPr>
        <w:t>Рисунок 2.</w:t>
      </w:r>
      <w:r>
        <w:rPr>
          <w:highlight w:val="yellow"/>
        </w:rPr>
        <w:t>4</w:t>
      </w:r>
      <w:r w:rsidRPr="00616954">
        <w:rPr>
          <w:highlight w:val="yellow"/>
        </w:rPr>
        <w:t xml:space="preserve"> </w:t>
      </w:r>
      <w:r w:rsidRPr="006F5A83">
        <w:rPr>
          <w:highlight w:val="yellow"/>
        </w:rPr>
        <w:t>—</w:t>
      </w:r>
      <w:r w:rsidRPr="006F5A83">
        <w:rPr>
          <w:b/>
          <w:highlight w:val="yellow"/>
        </w:rPr>
        <w:t xml:space="preserve"> </w:t>
      </w:r>
      <w:r w:rsidRPr="006F5A83">
        <w:rPr>
          <w:highlight w:val="yellow"/>
        </w:rPr>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drawing>
          <wp:inline distT="0" distB="0" distL="0" distR="0" wp14:anchorId="17E1233A" wp14:editId="5B984D57">
            <wp:extent cx="5939790" cy="2969895"/>
            <wp:effectExtent l="0" t="0" r="3810" b="190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0165B2B5" w14:textId="5F9184DD" w:rsidR="002041F7" w:rsidRDefault="002041F7" w:rsidP="00C735AC">
      <w:pPr>
        <w:jc w:val="center"/>
      </w:pPr>
      <w:r w:rsidRPr="00616954">
        <w:rPr>
          <w:highlight w:val="yellow"/>
        </w:rPr>
        <w:t>Рисунок 2.</w:t>
      </w:r>
      <w:r w:rsidR="007A5A0F">
        <w:rPr>
          <w:highlight w:val="yellow"/>
        </w:rPr>
        <w:t>5</w:t>
      </w:r>
      <w:r w:rsidRPr="00616954">
        <w:rPr>
          <w:highlight w:val="yellow"/>
        </w:rPr>
        <w:t xml:space="preserve"> —</w:t>
      </w:r>
      <w:r w:rsidRPr="00616954">
        <w:rPr>
          <w:b/>
          <w:highlight w:val="yellow"/>
        </w:rPr>
        <w:t xml:space="preserve"> </w:t>
      </w:r>
      <w:r w:rsidRPr="006F5A83">
        <w:rPr>
          <w:highlight w:val="yellow"/>
        </w:rPr>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29926710"/>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lastRenderedPageBreak/>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drawing>
          <wp:inline distT="0" distB="0" distL="0" distR="0" wp14:anchorId="072D1977" wp14:editId="68369AEF">
            <wp:extent cx="5939790" cy="2969895"/>
            <wp:effectExtent l="0" t="0" r="3810" b="1905"/>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36AEF140" w14:textId="73AE5082" w:rsidR="007A5A0F" w:rsidRDefault="007A5A0F" w:rsidP="007A5A0F">
      <w:pPr>
        <w:jc w:val="center"/>
        <w:rPr>
          <w:highlight w:val="yellow"/>
        </w:rPr>
      </w:pPr>
      <w:r w:rsidRPr="00616954">
        <w:rPr>
          <w:highlight w:val="yellow"/>
        </w:rPr>
        <w:t>Рисунок 2.</w:t>
      </w:r>
      <w:r>
        <w:rPr>
          <w:highlight w:val="yellow"/>
        </w:rPr>
        <w:t>6</w:t>
      </w:r>
      <w:r w:rsidRPr="00616954">
        <w:rPr>
          <w:highlight w:val="yellow"/>
        </w:rPr>
        <w:t xml:space="preserve"> </w:t>
      </w:r>
      <w:r w:rsidRPr="006F5A83">
        <w:rPr>
          <w:highlight w:val="yellow"/>
        </w:rPr>
        <w:t>—</w:t>
      </w:r>
      <w:r w:rsidRPr="006F5A83">
        <w:rPr>
          <w:b/>
          <w:highlight w:val="yellow"/>
        </w:rPr>
        <w:t xml:space="preserve"> </w:t>
      </w:r>
      <w:r w:rsidRPr="007A5A0F">
        <w:rPr>
          <w:highlight w:val="yellow"/>
        </w:rPr>
        <w:t>Р</w:t>
      </w:r>
      <w:r w:rsidRPr="007A5A0F">
        <w:rPr>
          <w:highlight w:val="yellow"/>
        </w:rPr>
        <w:t>аспределение классов в обучающей выборке</w:t>
      </w:r>
    </w:p>
    <w:p w14:paraId="7069FE76" w14:textId="77777777" w:rsidR="007A5A0F" w:rsidRPr="006F5A83" w:rsidRDefault="007A5A0F" w:rsidP="00C735AC">
      <w:pPr>
        <w:ind w:firstLine="0"/>
        <w:rPr>
          <w:highlight w:val="yellow"/>
        </w:rPr>
      </w:pPr>
      <w:r w:rsidRPr="00616954">
        <w:drawing>
          <wp:inline distT="0" distB="0" distL="0" distR="0" wp14:anchorId="11E29F37" wp14:editId="3E02B308">
            <wp:extent cx="5939790" cy="2969895"/>
            <wp:effectExtent l="0" t="0" r="3810" b="1905"/>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2D53E962" w14:textId="02DC6B10" w:rsidR="007A5A0F" w:rsidRPr="00343757" w:rsidRDefault="007A5A0F" w:rsidP="007A5A0F">
      <w:pPr>
        <w:jc w:val="center"/>
      </w:pPr>
      <w:r w:rsidRPr="00616954">
        <w:rPr>
          <w:highlight w:val="yellow"/>
        </w:rPr>
        <w:t>Рисунок 2.</w:t>
      </w:r>
      <w:r>
        <w:rPr>
          <w:highlight w:val="yellow"/>
        </w:rPr>
        <w:t>7</w:t>
      </w:r>
      <w:r w:rsidRPr="00616954">
        <w:rPr>
          <w:highlight w:val="yellow"/>
        </w:rPr>
        <w:t xml:space="preserve"> </w:t>
      </w:r>
      <w:r w:rsidRPr="007A5A0F">
        <w:rPr>
          <w:highlight w:val="yellow"/>
        </w:rPr>
        <w:t>—</w:t>
      </w:r>
      <w:r w:rsidRPr="007A5A0F">
        <w:rPr>
          <w:b/>
          <w:highlight w:val="yellow"/>
        </w:rPr>
        <w:t xml:space="preserve"> </w:t>
      </w:r>
      <w:r w:rsidRPr="007A5A0F">
        <w:rPr>
          <w:highlight w:val="yellow"/>
        </w:rPr>
        <w:t>Р</w:t>
      </w:r>
      <w:r w:rsidRPr="007A5A0F">
        <w:rPr>
          <w:highlight w:val="yellow"/>
        </w:rPr>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lastRenderedPageBreak/>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29926711"/>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2992671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w:t>
      </w:r>
      <w:proofErr w:type="spellStart"/>
      <w:r w:rsidRPr="00012159">
        <w:t>эмбеддинги</w:t>
      </w:r>
      <w:proofErr w:type="spellEnd"/>
      <w:r w:rsidRPr="00012159">
        <w:t xml:space="preserve">, </w:t>
      </w:r>
      <w:proofErr w:type="spellStart"/>
      <w:r w:rsidRPr="00012159">
        <w:t>суммаризованные</w:t>
      </w:r>
      <w:proofErr w:type="spellEnd"/>
      <w:r w:rsidRPr="00012159">
        <w:t xml:space="preserve">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29926713"/>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29926714"/>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29926715"/>
      <w:r>
        <w:t>3.</w:t>
      </w:r>
      <w:r>
        <w:t>4</w:t>
      </w:r>
      <w:r>
        <w:t xml:space="preserve"> </w:t>
      </w:r>
      <w:r w:rsidRPr="00DD4EE4">
        <w:t xml:space="preserve">Общая архитектура </w:t>
      </w:r>
      <w:proofErr w:type="spellStart"/>
      <w:r w:rsidRPr="00DD4EE4">
        <w:t>пайплайна</w:t>
      </w:r>
      <w:proofErr w:type="spellEnd"/>
      <w:r w:rsidRPr="00DD4EE4">
        <w:t xml:space="preserve">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w:t>
      </w:r>
      <w:proofErr w:type="spellStart"/>
      <w:r w:rsidRPr="00012159">
        <w:rPr>
          <w:rFonts w:eastAsiaTheme="minorHAnsi"/>
        </w:rPr>
        <w:t>пайплайн</w:t>
      </w:r>
      <w:proofErr w:type="spellEnd"/>
      <w:r w:rsidRPr="00012159">
        <w:rPr>
          <w:rFonts w:eastAsiaTheme="minorHAnsi"/>
        </w:rPr>
        <w:t xml:space="preserve">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 xml:space="preserve">Отдельной веткой </w:t>
      </w:r>
      <w:proofErr w:type="spellStart"/>
      <w:r w:rsidRPr="00012159">
        <w:rPr>
          <w:rFonts w:eastAsiaTheme="minorHAnsi"/>
        </w:rPr>
        <w:t>пайплайна</w:t>
      </w:r>
      <w:proofErr w:type="spellEnd"/>
      <w:r w:rsidRPr="00012159">
        <w:rPr>
          <w:rFonts w:eastAsiaTheme="minorHAnsi"/>
        </w:rPr>
        <w:t xml:space="preserve">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1A8AB2CC" w:rsidR="00012159" w:rsidRDefault="00012159" w:rsidP="00012159">
      <w:pPr>
        <w:rPr>
          <w:rFonts w:eastAsiaTheme="minorHAnsi"/>
        </w:rPr>
      </w:pPr>
      <w:r w:rsidRPr="00012159">
        <w:rPr>
          <w:rFonts w:eastAsiaTheme="minorHAnsi"/>
        </w:rPr>
        <w:t xml:space="preserve">На следующем этапе выполняется построение признаковых представлений. Классическая ветка </w:t>
      </w:r>
      <w:proofErr w:type="spellStart"/>
      <w:r w:rsidRPr="00012159">
        <w:rPr>
          <w:rFonts w:eastAsiaTheme="minorHAnsi"/>
        </w:rPr>
        <w:t>пайплайна</w:t>
      </w:r>
      <w:proofErr w:type="spellEnd"/>
      <w:r w:rsidRPr="00012159">
        <w:rPr>
          <w:rFonts w:eastAsiaTheme="minorHAnsi"/>
        </w:rPr>
        <w:t xml:space="preserve"> отвечает за формирование TF-IDF-признаков на основе </w:t>
      </w:r>
      <w:proofErr w:type="spellStart"/>
      <w:r w:rsidRPr="00012159">
        <w:rPr>
          <w:rFonts w:eastAsiaTheme="minorHAnsi"/>
        </w:rPr>
        <w:t>word</w:t>
      </w:r>
      <w:proofErr w:type="spellEnd"/>
      <w:r w:rsidRPr="00012159">
        <w:rPr>
          <w:rFonts w:eastAsiaTheme="minorHAnsi"/>
        </w:rPr>
        <w:t xml:space="preserve">- и </w:t>
      </w:r>
      <w:proofErr w:type="spellStart"/>
      <w:r w:rsidRPr="00012159">
        <w:rPr>
          <w:rFonts w:eastAsiaTheme="minorHAnsi"/>
        </w:rPr>
        <w:t>char</w:t>
      </w:r>
      <w:proofErr w:type="spellEnd"/>
      <w:r w:rsidRPr="00012159">
        <w:rPr>
          <w:rFonts w:eastAsiaTheme="minorHAnsi"/>
        </w:rPr>
        <w:t>-</w:t>
      </w:r>
      <w:proofErr w:type="spellStart"/>
      <w:r w:rsidRPr="00012159">
        <w:rPr>
          <w:rFonts w:eastAsiaTheme="minorHAnsi"/>
        </w:rPr>
        <w:t>ngram</w:t>
      </w:r>
      <w:proofErr w:type="spellEnd"/>
      <w:r w:rsidRPr="00012159">
        <w:rPr>
          <w:rFonts w:eastAsiaTheme="minorHAnsi"/>
        </w:rPr>
        <w:t xml:space="preserve">-представлений. Нейросетевая ветка включает работу с BERT-подобными моделями: получение </w:t>
      </w:r>
      <w:proofErr w:type="spellStart"/>
      <w:r w:rsidRPr="00012159">
        <w:rPr>
          <w:rFonts w:eastAsiaTheme="minorHAnsi"/>
        </w:rPr>
        <w:t>эмбеддингов</w:t>
      </w:r>
      <w:proofErr w:type="spellEnd"/>
      <w:r w:rsidRPr="00012159">
        <w:rPr>
          <w:rFonts w:eastAsiaTheme="minorHAnsi"/>
        </w:rPr>
        <w:t xml:space="preserve">, эксперименты с различными вариантами классификационных голов, а также обучение модели для длинных документов с использованием </w:t>
      </w:r>
      <w:proofErr w:type="spellStart"/>
      <w:r w:rsidRPr="00012159">
        <w:rPr>
          <w:rFonts w:eastAsiaTheme="minorHAnsi"/>
        </w:rPr>
        <w:t>чанкинга</w:t>
      </w:r>
      <w:proofErr w:type="spellEnd"/>
      <w:r w:rsidRPr="00012159">
        <w:rPr>
          <w:rFonts w:eastAsiaTheme="minorHAnsi"/>
        </w:rPr>
        <w:t>. Отдельно реализована ветка композитных признаков, в которой объединяются TF-IDF-векторы и BERT-представления.</w:t>
      </w:r>
    </w:p>
    <w:p w14:paraId="74F82AA8" w14:textId="2208162D" w:rsidR="00012159" w:rsidRDefault="00012159" w:rsidP="00012159">
      <w:pPr>
        <w:rPr>
          <w:rFonts w:eastAsiaTheme="minorHAnsi"/>
        </w:rPr>
      </w:pPr>
      <w:r w:rsidRPr="00012159">
        <w:rPr>
          <w:rFonts w:eastAsiaTheme="minorHAnsi"/>
        </w:rPr>
        <w:t xml:space="preserve">После построения признаков выполняется обучение классификаторов. Для разных типов представлений используются соответствующие модели: </w:t>
      </w:r>
      <w:proofErr w:type="spellStart"/>
      <w:r w:rsidRPr="00012159">
        <w:rPr>
          <w:rFonts w:eastAsiaTheme="minorHAnsi"/>
        </w:rPr>
        <w:t>LinearSVC</w:t>
      </w:r>
      <w:proofErr w:type="spellEnd"/>
      <w:r w:rsidRPr="00012159">
        <w:rPr>
          <w:rFonts w:eastAsiaTheme="minorHAnsi"/>
        </w:rPr>
        <w:t xml:space="preserve"> и </w:t>
      </w:r>
      <w:proofErr w:type="spellStart"/>
      <w:r w:rsidRPr="00012159">
        <w:rPr>
          <w:rFonts w:eastAsiaTheme="minorHAnsi"/>
        </w:rPr>
        <w:t>LogisticRegression</w:t>
      </w:r>
      <w:proofErr w:type="spellEnd"/>
      <w:r w:rsidRPr="00012159">
        <w:rPr>
          <w:rFonts w:eastAsiaTheme="minorHAnsi"/>
        </w:rPr>
        <w:t xml:space="preserve"> для разреженных TF-IDF-признаков, классические модели и MLP для </w:t>
      </w:r>
      <w:proofErr w:type="spellStart"/>
      <w:r w:rsidRPr="00012159">
        <w:rPr>
          <w:rFonts w:eastAsiaTheme="minorHAnsi"/>
        </w:rPr>
        <w:t>эмбеддинговых</w:t>
      </w:r>
      <w:proofErr w:type="spellEnd"/>
      <w:r w:rsidRPr="00012159">
        <w:rPr>
          <w:rFonts w:eastAsiaTheme="minorHAnsi"/>
        </w:rPr>
        <w:t xml:space="preserve"> и композитных векторов, а также нейросетевые классификаторы на основе </w:t>
      </w:r>
      <w:proofErr w:type="spellStart"/>
      <w:r w:rsidRPr="00012159">
        <w:rPr>
          <w:rFonts w:eastAsiaTheme="minorHAnsi"/>
        </w:rPr>
        <w:t>ruBERT</w:t>
      </w:r>
      <w:proofErr w:type="spellEnd"/>
      <w:r w:rsidRPr="00012159">
        <w:rPr>
          <w:rFonts w:eastAsiaTheme="minorHAnsi"/>
        </w:rPr>
        <w:t xml:space="preserve"> и </w:t>
      </w:r>
      <w:proofErr w:type="spellStart"/>
      <w:r w:rsidRPr="00012159">
        <w:rPr>
          <w:rFonts w:eastAsiaTheme="minorHAnsi"/>
        </w:rPr>
        <w:t>ruRoberta-large</w:t>
      </w:r>
      <w:proofErr w:type="spellEnd"/>
      <w:r w:rsidRPr="00012159">
        <w:rPr>
          <w:rFonts w:eastAsiaTheme="minorHAnsi"/>
        </w:rPr>
        <w:t>. Благодаря модульной структуре можно запускать отдельные эксперименты независимо и не пересчитывать те этапы, которые уже были выполнены.</w:t>
      </w:r>
    </w:p>
    <w:p w14:paraId="613A3D89" w14:textId="77777777" w:rsidR="00012159" w:rsidRPr="006F5A83" w:rsidRDefault="00012159" w:rsidP="00C735AC">
      <w:pPr>
        <w:ind w:firstLine="0"/>
        <w:rPr>
          <w:highlight w:val="yellow"/>
        </w:rPr>
      </w:pPr>
      <w:r w:rsidRPr="00616954">
        <w:drawing>
          <wp:inline distT="0" distB="0" distL="0" distR="0" wp14:anchorId="45FF96BA" wp14:editId="79464651">
            <wp:extent cx="5939790" cy="2969895"/>
            <wp:effectExtent l="0" t="0" r="3810" b="1905"/>
            <wp:docPr id="1217738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39790" cy="2969895"/>
                    </a:xfrm>
                    <a:prstGeom prst="rect">
                      <a:avLst/>
                    </a:prstGeom>
                  </pic:spPr>
                </pic:pic>
              </a:graphicData>
            </a:graphic>
          </wp:inline>
        </w:drawing>
      </w:r>
    </w:p>
    <w:p w14:paraId="12579BC5" w14:textId="40D7B469" w:rsidR="00012159" w:rsidRPr="00343757" w:rsidRDefault="00012159" w:rsidP="00012159">
      <w:pPr>
        <w:jc w:val="center"/>
      </w:pPr>
      <w:r w:rsidRPr="00012159">
        <w:rPr>
          <w:highlight w:val="yellow"/>
        </w:rPr>
        <w:t xml:space="preserve">Рисунок </w:t>
      </w:r>
      <w:r w:rsidRPr="00012159">
        <w:rPr>
          <w:highlight w:val="yellow"/>
        </w:rPr>
        <w:t>3</w:t>
      </w:r>
      <w:r w:rsidRPr="00012159">
        <w:rPr>
          <w:highlight w:val="yellow"/>
        </w:rPr>
        <w:t>.</w:t>
      </w:r>
      <w:r w:rsidRPr="00012159">
        <w:rPr>
          <w:highlight w:val="yellow"/>
        </w:rPr>
        <w:t>1</w:t>
      </w:r>
      <w:r w:rsidRPr="00012159">
        <w:rPr>
          <w:highlight w:val="yellow"/>
        </w:rPr>
        <w:t xml:space="preserve"> —</w:t>
      </w:r>
      <w:r w:rsidRPr="00012159">
        <w:rPr>
          <w:b/>
          <w:highlight w:val="yellow"/>
        </w:rPr>
        <w:t xml:space="preserve"> </w:t>
      </w:r>
      <w:r w:rsidRPr="00012159">
        <w:rPr>
          <w:highlight w:val="yellow"/>
        </w:rPr>
        <w:t xml:space="preserve">Архитектура </w:t>
      </w:r>
      <w:proofErr w:type="spellStart"/>
      <w:r w:rsidRPr="00012159">
        <w:rPr>
          <w:highlight w:val="yellow"/>
        </w:rPr>
        <w:t>пайплайна</w:t>
      </w:r>
      <w:proofErr w:type="spellEnd"/>
      <w:r w:rsidRPr="00012159">
        <w:rPr>
          <w:highlight w:val="yellow"/>
        </w:rPr>
        <w:t xml:space="preserve"> обработки и классификации текста</w:t>
      </w:r>
    </w:p>
    <w:p w14:paraId="1B532EE1" w14:textId="77777777" w:rsidR="00012159" w:rsidRDefault="00012159" w:rsidP="00012159">
      <w:pPr>
        <w:rPr>
          <w:rFonts w:eastAsiaTheme="minorHAnsi"/>
        </w:rPr>
      </w:pPr>
    </w:p>
    <w:p w14:paraId="72FDB0C1" w14:textId="3BF1E8B3" w:rsidR="00012159" w:rsidRPr="00012159" w:rsidRDefault="00012159" w:rsidP="00012159">
      <w:pPr>
        <w:rPr>
          <w:rFonts w:eastAsiaTheme="minorHAnsi"/>
        </w:rPr>
      </w:pPr>
      <w:r w:rsidRPr="00012159">
        <w:rPr>
          <w:rFonts w:eastAsiaTheme="minorHAnsi"/>
        </w:rPr>
        <w:t xml:space="preserve">В общем виде </w:t>
      </w:r>
      <w:proofErr w:type="spellStart"/>
      <w:r w:rsidRPr="00012159">
        <w:rPr>
          <w:rFonts w:eastAsiaTheme="minorHAnsi"/>
        </w:rPr>
        <w:t>пайплайн</w:t>
      </w:r>
      <w:proofErr w:type="spellEnd"/>
      <w:r w:rsidRPr="00012159">
        <w:rPr>
          <w:rFonts w:eastAsiaTheme="minorHAnsi"/>
        </w:rPr>
        <w:t xml:space="preserve">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29926716"/>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3857B790" w14:textId="77777777" w:rsidR="0072207B" w:rsidRDefault="0072207B" w:rsidP="0072207B">
      <w:pPr>
        <w:rPr>
          <w:rFonts w:eastAsiaTheme="minorHAnsi"/>
          <w:b/>
        </w:rPr>
      </w:pPr>
      <w:r>
        <w:rPr>
          <w:rFonts w:eastAsiaTheme="minorHAnsi"/>
        </w:rPr>
        <w:t>Нужно доработать.</w:t>
      </w:r>
    </w:p>
    <w:p w14:paraId="600B9B75" w14:textId="77777777" w:rsidR="0072207B" w:rsidRPr="0072207B" w:rsidRDefault="0072207B" w:rsidP="0072207B"/>
    <w:p w14:paraId="1CB467C0" w14:textId="0D874F55" w:rsidR="00DD4EE4" w:rsidRDefault="00DD4EE4" w:rsidP="00DD4EE4">
      <w:pPr>
        <w:pStyle w:val="2"/>
      </w:pPr>
      <w:bookmarkStart w:id="32" w:name="_Toc229926717"/>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47BF74B5" w14:textId="77777777" w:rsidR="0072207B" w:rsidRDefault="0072207B" w:rsidP="0072207B">
      <w:pPr>
        <w:rPr>
          <w:rFonts w:eastAsiaTheme="minorHAnsi"/>
          <w:b/>
        </w:rPr>
      </w:pPr>
      <w:r>
        <w:rPr>
          <w:rFonts w:eastAsiaTheme="minorHAnsi"/>
        </w:rPr>
        <w:t>Нужно доработать.</w:t>
      </w:r>
    </w:p>
    <w:p w14:paraId="256C532C" w14:textId="77777777" w:rsidR="0072207B" w:rsidRPr="0072207B" w:rsidRDefault="0072207B" w:rsidP="0072207B"/>
    <w:p w14:paraId="72686D81" w14:textId="2BC403A0" w:rsidR="00DD4EE4" w:rsidRDefault="00DD4EE4" w:rsidP="00DD4EE4">
      <w:pPr>
        <w:pStyle w:val="2"/>
      </w:pPr>
      <w:bookmarkStart w:id="33" w:name="_Toc229926718"/>
      <w:r>
        <w:t>3.</w:t>
      </w:r>
      <w:r>
        <w:t>7</w:t>
      </w:r>
      <w:r>
        <w:t xml:space="preserve">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FD76B71" w14:textId="77777777" w:rsidR="0072207B" w:rsidRDefault="0072207B" w:rsidP="0072207B">
      <w:pPr>
        <w:rPr>
          <w:rFonts w:eastAsiaTheme="minorHAnsi"/>
          <w:b/>
        </w:rPr>
      </w:pPr>
      <w:r>
        <w:rPr>
          <w:rFonts w:eastAsiaTheme="minorHAnsi"/>
        </w:rPr>
        <w:t>Нужно доработать.</w:t>
      </w:r>
    </w:p>
    <w:p w14:paraId="1B47781B" w14:textId="77777777" w:rsidR="0072207B" w:rsidRPr="0072207B" w:rsidRDefault="0072207B" w:rsidP="0072207B"/>
    <w:p w14:paraId="2B3DDEB5" w14:textId="7D3FCBCE" w:rsidR="00DD4EE4" w:rsidRDefault="00DD4EE4" w:rsidP="00DD4EE4">
      <w:pPr>
        <w:pStyle w:val="2"/>
      </w:pPr>
      <w:bookmarkStart w:id="34" w:name="_Toc229926719"/>
      <w:r>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092B22AC" w14:textId="406265F2" w:rsidR="006E7B12" w:rsidRDefault="006E7B12" w:rsidP="005E12B2">
      <w:pPr>
        <w:pStyle w:val="a5"/>
      </w:pPr>
      <w:bookmarkStart w:id="35" w:name="_Toc22992672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2992672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6EB1D63D" w14:textId="7AB2DC3C" w:rsidR="00FC5B3C" w:rsidRDefault="000831EF" w:rsidP="005E12B2">
      <w:r>
        <w:t>Для уменьшения эффекта</w:t>
      </w:r>
      <w:r w:rsidR="00BE31F8" w:rsidRPr="00BE31F8">
        <w:t xml:space="preserve"> </w:t>
      </w:r>
      <w:r w:rsidR="00BE31F8">
        <w:t xml:space="preserve">«длинного хвоста» </w:t>
      </w:r>
      <w:r>
        <w:t>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p>
    <w:p w14:paraId="27B77056" w14:textId="77777777" w:rsidR="00393DA0" w:rsidRDefault="00393DA0" w:rsidP="005E12B2"/>
    <w:p w14:paraId="5714BC69" w14:textId="262AF6FF" w:rsidR="00393DA0" w:rsidRDefault="00393DA0" w:rsidP="00393DA0">
      <w:pPr>
        <w:pStyle w:val="2"/>
      </w:pPr>
      <w:bookmarkStart w:id="37" w:name="_Toc229926722"/>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58238DCB" w14:textId="64D3CB1B" w:rsidR="00393DA0" w:rsidRDefault="00393DA0" w:rsidP="005E12B2">
      <w:r>
        <w:t>Нужно заполнить</w:t>
      </w:r>
      <w:r w:rsidRPr="00393DA0">
        <w:t>.</w:t>
      </w:r>
    </w:p>
    <w:p w14:paraId="752A1EF6" w14:textId="77777777" w:rsidR="00393DA0" w:rsidRDefault="00393DA0" w:rsidP="005E12B2"/>
    <w:p w14:paraId="30C99BE7" w14:textId="3A0FEE4C" w:rsidR="00393DA0" w:rsidRDefault="00393DA0" w:rsidP="00393DA0">
      <w:pPr>
        <w:pStyle w:val="2"/>
      </w:pPr>
      <w:bookmarkStart w:id="38" w:name="_Toc229926723"/>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133502EC" w14:textId="77777777" w:rsidR="00393DA0" w:rsidRDefault="00393DA0" w:rsidP="00393DA0">
      <w:r>
        <w:t>Нужно заполнить</w:t>
      </w:r>
      <w:r w:rsidRPr="00393DA0">
        <w:t>.</w:t>
      </w:r>
    </w:p>
    <w:p w14:paraId="5604CC76" w14:textId="77777777" w:rsidR="00393DA0" w:rsidRDefault="00393DA0" w:rsidP="005E12B2">
      <w:pPr>
        <w:rPr>
          <w:lang w:val="en-US"/>
        </w:rPr>
      </w:pPr>
    </w:p>
    <w:p w14:paraId="2275B181" w14:textId="613C2C59" w:rsidR="00393DA0" w:rsidRDefault="00393DA0" w:rsidP="00393DA0">
      <w:pPr>
        <w:pStyle w:val="2"/>
      </w:pPr>
      <w:bookmarkStart w:id="39" w:name="_Toc229926724"/>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6081D1DD" w14:textId="77777777" w:rsidR="00393DA0" w:rsidRDefault="00393DA0" w:rsidP="00393DA0">
      <w:r>
        <w:t>Нужно заполнить</w:t>
      </w:r>
      <w:r w:rsidRPr="00393DA0">
        <w:t>.</w:t>
      </w:r>
    </w:p>
    <w:p w14:paraId="0F2A300B" w14:textId="77777777" w:rsidR="00393DA0" w:rsidRPr="00393DA0" w:rsidRDefault="00393DA0" w:rsidP="005E12B2"/>
    <w:p w14:paraId="5A8F65A1" w14:textId="6A3D89E0" w:rsidR="00393DA0" w:rsidRDefault="00393DA0" w:rsidP="00393DA0">
      <w:pPr>
        <w:pStyle w:val="2"/>
      </w:pPr>
      <w:bookmarkStart w:id="40" w:name="_Toc22992672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Default="00393DA0" w:rsidP="005E12B2">
      <w:pPr>
        <w:rPr>
          <w:lang w:val="en-US"/>
        </w:rPr>
      </w:pPr>
    </w:p>
    <w:p w14:paraId="33295C95" w14:textId="77777777" w:rsidR="00081C4F" w:rsidRDefault="00081C4F" w:rsidP="00081C4F">
      <w:r>
        <w:t>Нужно заполнить</w:t>
      </w:r>
      <w:r w:rsidRPr="00393DA0">
        <w:t>.</w:t>
      </w:r>
    </w:p>
    <w:p w14:paraId="616D24CB" w14:textId="77777777" w:rsidR="00081C4F" w:rsidRDefault="00081C4F" w:rsidP="005E12B2">
      <w:pPr>
        <w:rPr>
          <w:lang w:val="en-US"/>
        </w:rPr>
      </w:pPr>
    </w:p>
    <w:p w14:paraId="5017AE1E" w14:textId="0F56DE20" w:rsidR="00081C4F" w:rsidRDefault="00081C4F" w:rsidP="00081C4F">
      <w:pPr>
        <w:pStyle w:val="2"/>
      </w:pPr>
      <w:bookmarkStart w:id="41" w:name="_Toc22992672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Default="00081C4F" w:rsidP="005E12B2">
      <w:pPr>
        <w:rPr>
          <w:lang w:val="en-US"/>
        </w:rPr>
      </w:pPr>
    </w:p>
    <w:p w14:paraId="3688833C" w14:textId="77777777" w:rsidR="00081C4F" w:rsidRDefault="00081C4F" w:rsidP="00081C4F">
      <w:r>
        <w:t>Нужно заполнить</w:t>
      </w:r>
      <w:r w:rsidRPr="00393DA0">
        <w:t>.</w:t>
      </w:r>
    </w:p>
    <w:p w14:paraId="18C0C66A" w14:textId="77777777" w:rsidR="00081C4F" w:rsidRPr="00081C4F" w:rsidRDefault="00081C4F" w:rsidP="005E12B2">
      <w:pPr>
        <w:rPr>
          <w:lang w:val="en-US"/>
        </w:rPr>
      </w:pPr>
    </w:p>
    <w:p w14:paraId="28541957" w14:textId="1119B4D9" w:rsidR="006E7B12" w:rsidRDefault="006E7B12" w:rsidP="005E12B2">
      <w:pPr>
        <w:pStyle w:val="2"/>
      </w:pPr>
      <w:bookmarkStart w:id="42" w:name="_Toc229926727"/>
      <w:r>
        <w:t>4.</w:t>
      </w:r>
      <w:r w:rsidR="00081C4F">
        <w:rPr>
          <w:lang w:val="en-US"/>
        </w:rPr>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0933B474" w14:textId="7720DD97" w:rsidR="000831EF" w:rsidRPr="000831EF" w:rsidRDefault="000831EF" w:rsidP="005E12B2">
      <w:pPr>
        <w:rPr>
          <w:rFonts w:eastAsiaTheme="minorHAnsi"/>
        </w:rPr>
      </w:pPr>
      <w:r w:rsidRPr="000831EF">
        <w:rPr>
          <w:rFonts w:eastAsiaTheme="minorHAnsi"/>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rPr>
        <w:t>предобученной</w:t>
      </w:r>
      <w:proofErr w:type="spellEnd"/>
      <w:r w:rsidRPr="000831EF">
        <w:rPr>
          <w:rFonts w:eastAsiaTheme="minorHAnsi"/>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rPr>
        <w:t>перефразов</w:t>
      </w:r>
      <w:proofErr w:type="spellEnd"/>
      <w:r w:rsidRPr="000831EF">
        <w:rPr>
          <w:rFonts w:eastAsiaTheme="minorHAnsi"/>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w:t>
      </w:r>
      <w:r w:rsidR="00BE31F8">
        <w:rPr>
          <w:rFonts w:eastAsiaTheme="minorHAnsi"/>
        </w:rPr>
        <w:t xml:space="preserve"> или избыточной</w:t>
      </w:r>
      <w:r w:rsidRPr="000831EF">
        <w:rPr>
          <w:rFonts w:eastAsiaTheme="minorHAnsi"/>
        </w:rPr>
        <w:t xml:space="preserve"> семантической близостью отбрасываются.</w:t>
      </w:r>
    </w:p>
    <w:p w14:paraId="1F9E714D" w14:textId="77777777" w:rsidR="000831EF" w:rsidRPr="000831EF" w:rsidRDefault="000831EF" w:rsidP="005E12B2">
      <w:pPr>
        <w:rPr>
          <w:rFonts w:eastAsiaTheme="minorHAnsi"/>
        </w:rPr>
      </w:pPr>
    </w:p>
    <w:p w14:paraId="48B1DE0E" w14:textId="77777777" w:rsidR="000831EF" w:rsidRDefault="000831EF" w:rsidP="005E12B2">
      <w:pPr>
        <w:rPr>
          <w:rFonts w:eastAsiaTheme="minorHAnsi"/>
          <w:b/>
        </w:rPr>
      </w:pPr>
      <w:r w:rsidRPr="000831EF">
        <w:rPr>
          <w:rFonts w:eastAsiaTheme="minorHAnsi"/>
        </w:rPr>
        <w:t xml:space="preserve">Процесс аугментации организован итеративно: для каждого целевого класса генерируются </w:t>
      </w:r>
      <w:proofErr w:type="spellStart"/>
      <w:r w:rsidRPr="000831EF">
        <w:rPr>
          <w:rFonts w:eastAsiaTheme="minorHAnsi"/>
        </w:rPr>
        <w:t>перефразы</w:t>
      </w:r>
      <w:proofErr w:type="spellEnd"/>
      <w:r w:rsidRPr="000831EF">
        <w:rPr>
          <w:rFonts w:eastAsiaTheme="minorHAnsi"/>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rPr>
        <w:t>перефраз</w:t>
      </w:r>
      <w:proofErr w:type="spellEnd"/>
      <w:r w:rsidRPr="000831EF">
        <w:rPr>
          <w:rFonts w:eastAsiaTheme="minorHAnsi"/>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w:t>
      </w:r>
      <w:r w:rsidRPr="000831EF">
        <w:rPr>
          <w:rFonts w:eastAsiaTheme="minorHAnsi"/>
        </w:rPr>
        <w:lastRenderedPageBreak/>
        <w:t>данного трека становится расширенный датасет, в котором малочисленные классы дополнены синтетическими, но семантически согласованными примерами.</w:t>
      </w:r>
    </w:p>
    <w:p w14:paraId="7FA871C2" w14:textId="77777777" w:rsidR="00FC5B3C" w:rsidRPr="00FC5B3C" w:rsidRDefault="00FC5B3C" w:rsidP="005E12B2">
      <w:pPr>
        <w:rPr>
          <w:rFonts w:eastAsiaTheme="minorHAnsi"/>
        </w:rPr>
      </w:pPr>
    </w:p>
    <w:p w14:paraId="2E2213B9" w14:textId="39D17F21" w:rsidR="006E7B12" w:rsidRDefault="006E7B12" w:rsidP="005E12B2">
      <w:pPr>
        <w:pStyle w:val="2"/>
      </w:pPr>
      <w:bookmarkStart w:id="43" w:name="_Toc229926728"/>
      <w:r>
        <w:t>4.</w:t>
      </w:r>
      <w:r w:rsidR="00081C4F">
        <w:rPr>
          <w:lang w:val="en-US"/>
        </w:rPr>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56932EEA" w14:textId="7C212D9D" w:rsidR="000831EF" w:rsidRPr="000831EF" w:rsidRDefault="000831EF" w:rsidP="005E12B2">
      <w:pPr>
        <w:rPr>
          <w:rFonts w:eastAsiaTheme="minorHAnsi"/>
        </w:rPr>
      </w:pPr>
      <w:r w:rsidRPr="000831EF">
        <w:rPr>
          <w:rFonts w:eastAsiaTheme="minorHAnsi"/>
        </w:rPr>
        <w:t>Второй трек аугментации использует метод обратного перевода (</w:t>
      </w:r>
      <w:proofErr w:type="spellStart"/>
      <w:r w:rsidRPr="000831EF">
        <w:rPr>
          <w:rFonts w:eastAsiaTheme="minorHAnsi"/>
        </w:rPr>
        <w:t>back‑translation</w:t>
      </w:r>
      <w:proofErr w:type="spellEnd"/>
      <w:r w:rsidRPr="000831EF">
        <w:rPr>
          <w:rFonts w:eastAsiaTheme="minorHAnsi"/>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rPr>
        <w:t>аугментированным</w:t>
      </w:r>
      <w:proofErr w:type="spellEnd"/>
      <w:r w:rsidRPr="000831EF">
        <w:rPr>
          <w:rFonts w:eastAsiaTheme="minorHAnsi"/>
        </w:rPr>
        <w:t xml:space="preserve"> примером.</w:t>
      </w:r>
    </w:p>
    <w:p w14:paraId="677BA03F" w14:textId="77777777" w:rsidR="000831EF" w:rsidRPr="000831EF" w:rsidRDefault="000831EF" w:rsidP="005E12B2">
      <w:pPr>
        <w:rPr>
          <w:rFonts w:eastAsiaTheme="minorHAnsi"/>
        </w:rPr>
      </w:pPr>
    </w:p>
    <w:p w14:paraId="0CBF778B" w14:textId="77777777" w:rsidR="000831EF" w:rsidRDefault="000831EF" w:rsidP="005E12B2">
      <w:pPr>
        <w:rPr>
          <w:rFonts w:eastAsiaTheme="minorHAnsi"/>
          <w:b/>
        </w:rPr>
      </w:pPr>
      <w:r w:rsidRPr="000831EF">
        <w:rPr>
          <w:rFonts w:eastAsiaTheme="minorHAnsi"/>
        </w:rPr>
        <w:t xml:space="preserve">Для контроля качества </w:t>
      </w:r>
      <w:proofErr w:type="spellStart"/>
      <w:r w:rsidRPr="000831EF">
        <w:rPr>
          <w:rFonts w:eastAsiaTheme="minorHAnsi"/>
        </w:rPr>
        <w:t>аугментированных</w:t>
      </w:r>
      <w:proofErr w:type="spellEnd"/>
      <w:r w:rsidRPr="000831EF">
        <w:rPr>
          <w:rFonts w:eastAsiaTheme="minorHAnsi"/>
        </w:rPr>
        <w:t xml:space="preserve"> текстов по </w:t>
      </w:r>
      <w:proofErr w:type="spellStart"/>
      <w:r w:rsidRPr="000831EF">
        <w:rPr>
          <w:rFonts w:eastAsiaTheme="minorHAnsi"/>
        </w:rPr>
        <w:t>back‑translation</w:t>
      </w:r>
      <w:proofErr w:type="spellEnd"/>
      <w:r w:rsidRPr="000831EF">
        <w:rPr>
          <w:rFonts w:eastAsiaTheme="minorHAnsi"/>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p>
    <w:p w14:paraId="3BB8597A" w14:textId="77777777" w:rsidR="00FC5B3C" w:rsidRPr="00FC5B3C" w:rsidRDefault="00FC5B3C" w:rsidP="005E12B2"/>
    <w:p w14:paraId="0AB9A34E" w14:textId="788E812D" w:rsidR="006E7B12" w:rsidRDefault="006E7B12" w:rsidP="005E12B2">
      <w:pPr>
        <w:pStyle w:val="2"/>
      </w:pPr>
      <w:bookmarkStart w:id="44" w:name="_Toc229926729"/>
      <w:r>
        <w:t>4.</w:t>
      </w:r>
      <w:r w:rsidR="00081C4F" w:rsidRPr="00081C4F">
        <w:t>9</w:t>
      </w:r>
      <w:r>
        <w:t xml:space="preserve"> </w:t>
      </w:r>
      <w:r w:rsidR="00081C4F" w:rsidRPr="00081C4F">
        <w:t xml:space="preserve">Фильтрация </w:t>
      </w:r>
      <w:proofErr w:type="spellStart"/>
      <w:r w:rsidR="00081C4F" w:rsidRPr="00081C4F">
        <w:t>аугментированных</w:t>
      </w:r>
      <w:proofErr w:type="spellEnd"/>
      <w:r w:rsidR="00081C4F" w:rsidRPr="00081C4F">
        <w:t xml:space="preserve"> текстов по косинусному сходству</w:t>
      </w:r>
      <w:bookmarkEnd w:id="44"/>
    </w:p>
    <w:p w14:paraId="75C7D542" w14:textId="77777777" w:rsidR="00FC5B3C" w:rsidRDefault="00FC5B3C" w:rsidP="005E12B2">
      <w:pPr>
        <w:pStyle w:val="2"/>
        <w:rPr>
          <w:rFonts w:eastAsiaTheme="minorHAnsi"/>
        </w:rPr>
      </w:pPr>
    </w:p>
    <w:p w14:paraId="03A6ED6B" w14:textId="77777777" w:rsidR="00081C4F" w:rsidRDefault="00081C4F" w:rsidP="00081C4F">
      <w:r>
        <w:t>Нужно заполнить</w:t>
      </w:r>
      <w:r w:rsidRPr="00393DA0">
        <w:t>.</w:t>
      </w:r>
    </w:p>
    <w:p w14:paraId="3179A9AD" w14:textId="77777777" w:rsidR="00FC5B3C" w:rsidRPr="00FC5B3C" w:rsidRDefault="00FC5B3C" w:rsidP="005E12B2"/>
    <w:p w14:paraId="27CC2F7F" w14:textId="46AB6C2F" w:rsidR="006E7B12" w:rsidRPr="00B07C29" w:rsidRDefault="006E7B12" w:rsidP="005E12B2">
      <w:pPr>
        <w:pStyle w:val="2"/>
      </w:pPr>
      <w:bookmarkStart w:id="45" w:name="_Toc229926730"/>
      <w:r>
        <w:t>4.</w:t>
      </w:r>
      <w:r w:rsidR="00081C4F" w:rsidRPr="00081C4F">
        <w:t>10</w:t>
      </w:r>
      <w:r>
        <w:t xml:space="preserve"> </w:t>
      </w:r>
      <w:r w:rsidR="00081C4F" w:rsidRPr="00081C4F">
        <w:t xml:space="preserve">Склейка </w:t>
      </w:r>
      <w:proofErr w:type="spellStart"/>
      <w:r w:rsidR="00081C4F" w:rsidRPr="00081C4F">
        <w:t>аугментированных</w:t>
      </w:r>
      <w:proofErr w:type="spellEnd"/>
      <w:r w:rsidR="00081C4F" w:rsidRPr="00081C4F">
        <w:t xml:space="preserve"> фрагментов в полный текст документа</w:t>
      </w:r>
      <w:bookmarkEnd w:id="45"/>
    </w:p>
    <w:p w14:paraId="0D14ECE3" w14:textId="77777777" w:rsidR="00A81779" w:rsidRPr="00B07C29" w:rsidRDefault="00A81779" w:rsidP="005E12B2"/>
    <w:p w14:paraId="3899B891" w14:textId="079A149E" w:rsidR="000831EF" w:rsidRDefault="000831EF" w:rsidP="005E12B2">
      <w: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w:t>
      </w:r>
      <w:r w:rsidR="00BE31F8">
        <w:t>все</w:t>
      </w:r>
      <w:r>
        <w:t xml:space="preserve"> ранее малочисленных классов достигли заданного 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t>ruBERT</w:t>
      </w:r>
      <w:proofErr w:type="spellEnd"/>
      <w:r>
        <w:t>.</w:t>
      </w:r>
    </w:p>
    <w:p w14:paraId="7C4A58E1" w14:textId="77777777" w:rsidR="000831EF" w:rsidRDefault="000831EF" w:rsidP="005E12B2"/>
    <w:p w14:paraId="032C5111" w14:textId="13676A55" w:rsidR="000831EF" w:rsidRDefault="000831EF" w:rsidP="005E12B2">
      <w:r>
        <w:t>Визуальный анализ (гистограммы и долевые диаграммы до и после аугментации)</w:t>
      </w:r>
      <w:r w:rsidR="00A81779" w:rsidRPr="00A81779">
        <w:t>,</w:t>
      </w:r>
      <w:r w:rsidR="00A81779">
        <w:t xml:space="preserve"> представленные на рисунке 4</w:t>
      </w:r>
      <w:r w:rsidR="00A81779" w:rsidRPr="00A81779">
        <w:t xml:space="preserve">.1, </w:t>
      </w:r>
      <w:r>
        <w:t xml:space="preserve">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t>аугментированных</w:t>
      </w:r>
      <w:proofErr w:type="spellEnd"/>
      <w: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339F7421" w14:textId="77777777" w:rsidR="00FC5B3C" w:rsidRDefault="00FC5B3C" w:rsidP="005E12B2"/>
    <w:p w14:paraId="60A6C5E0" w14:textId="77777777" w:rsidR="00BE31F8" w:rsidRDefault="00BE31F8" w:rsidP="005E12B2"/>
    <w:p w14:paraId="783CD408" w14:textId="0873E1B6" w:rsidR="002E7900" w:rsidRPr="002E7900" w:rsidRDefault="002E7900" w:rsidP="005E12B2">
      <w:pPr>
        <w:rPr>
          <w:lang w:val="en-US"/>
        </w:rPr>
      </w:pPr>
      <w:r>
        <w:t xml:space="preserve">Таблица </w:t>
      </w:r>
      <w:r>
        <w:rPr>
          <w:lang w:val="en-US"/>
        </w:rPr>
        <w:t>4</w:t>
      </w:r>
      <w:r w:rsidRPr="002E7900">
        <w:t>.</w:t>
      </w:r>
      <w:r>
        <w:rPr>
          <w:lang w:val="en-US"/>
        </w:rPr>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C</w:t>
      </w:r>
      <w:r w:rsidRPr="00AE7788">
        <w:rPr>
          <w:lang w:val="en-US"/>
        </w:rPr>
        <w:t>водные</w:t>
      </w:r>
      <w:proofErr w:type="spellEnd"/>
      <w:r w:rsidRPr="00AE7788">
        <w:rPr>
          <w:lang w:val="en-US"/>
        </w:rPr>
        <w:t xml:space="preserve"> </w:t>
      </w:r>
      <w:proofErr w:type="spellStart"/>
      <w:r w:rsidRPr="00AE7788">
        <w:rPr>
          <w:lang w:val="en-US"/>
        </w:rPr>
        <w:t>характеристики</w:t>
      </w:r>
      <w:proofErr w:type="spellEnd"/>
      <w:r w:rsidRPr="00AE7788">
        <w:rPr>
          <w:lang w:val="en-US"/>
        </w:rPr>
        <w:t xml:space="preserve"> </w:t>
      </w:r>
      <w:proofErr w:type="spellStart"/>
      <w:r w:rsidRPr="00AE7788">
        <w:rPr>
          <w:lang w:val="en-US"/>
        </w:rPr>
        <w:t>датасетов</w:t>
      </w:r>
      <w:proofErr w:type="spellEnd"/>
    </w:p>
    <w:tbl>
      <w:tblPr>
        <w:tblW w:w="7733" w:type="dxa"/>
        <w:tblLook w:val="04A0" w:firstRow="1" w:lastRow="0" w:firstColumn="1" w:lastColumn="0" w:noHBand="0" w:noVBand="1"/>
      </w:tblPr>
      <w:tblGrid>
        <w:gridCol w:w="1869"/>
        <w:gridCol w:w="1339"/>
        <w:gridCol w:w="1269"/>
        <w:gridCol w:w="1582"/>
        <w:gridCol w:w="1608"/>
        <w:gridCol w:w="1677"/>
      </w:tblGrid>
      <w:tr w:rsidR="00BE31F8" w:rsidRPr="00AE7788" w14:paraId="4879AA46" w14:textId="77777777" w:rsidTr="00BE31F8">
        <w:trPr>
          <w:trHeight w:val="781"/>
        </w:trPr>
        <w:tc>
          <w:tcPr>
            <w:tcW w:w="1547" w:type="dxa"/>
            <w:tcBorders>
              <w:top w:val="single" w:sz="4" w:space="0" w:color="8ED973"/>
              <w:left w:val="single" w:sz="4" w:space="0" w:color="8ED973"/>
              <w:bottom w:val="single" w:sz="4" w:space="0" w:color="8ED973"/>
              <w:right w:val="nil"/>
            </w:tcBorders>
            <w:shd w:val="clear" w:color="4EA72E" w:fill="4EA72E"/>
            <w:noWrap/>
            <w:vAlign w:val="bottom"/>
            <w:hideMark/>
          </w:tcPr>
          <w:p w14:paraId="0C58F5E7" w14:textId="77777777" w:rsidR="00AE7788" w:rsidRPr="00AE7788" w:rsidRDefault="00AE7788" w:rsidP="005E12B2">
            <w:proofErr w:type="spellStart"/>
            <w:r w:rsidRPr="00AE7788">
              <w:t>dataset</w:t>
            </w:r>
            <w:proofErr w:type="spellEnd"/>
          </w:p>
        </w:tc>
        <w:tc>
          <w:tcPr>
            <w:tcW w:w="1108" w:type="dxa"/>
            <w:tcBorders>
              <w:top w:val="single" w:sz="4" w:space="0" w:color="8ED973"/>
              <w:left w:val="nil"/>
              <w:bottom w:val="single" w:sz="4" w:space="0" w:color="8ED973"/>
              <w:right w:val="nil"/>
            </w:tcBorders>
            <w:shd w:val="clear" w:color="4EA72E" w:fill="4EA72E"/>
            <w:noWrap/>
            <w:vAlign w:val="bottom"/>
            <w:hideMark/>
          </w:tcPr>
          <w:p w14:paraId="4BDE6799" w14:textId="77777777" w:rsidR="00AE7788" w:rsidRPr="00AE7788" w:rsidRDefault="00AE7788" w:rsidP="005E12B2">
            <w:proofErr w:type="spellStart"/>
            <w:r w:rsidRPr="00AE7788">
              <w:t>n_samples</w:t>
            </w:r>
            <w:proofErr w:type="spellEnd"/>
          </w:p>
        </w:tc>
        <w:tc>
          <w:tcPr>
            <w:tcW w:w="1050" w:type="dxa"/>
            <w:tcBorders>
              <w:top w:val="single" w:sz="4" w:space="0" w:color="8ED973"/>
              <w:left w:val="nil"/>
              <w:bottom w:val="single" w:sz="4" w:space="0" w:color="8ED973"/>
              <w:right w:val="nil"/>
            </w:tcBorders>
            <w:shd w:val="clear" w:color="4EA72E" w:fill="4EA72E"/>
            <w:noWrap/>
            <w:vAlign w:val="bottom"/>
            <w:hideMark/>
          </w:tcPr>
          <w:p w14:paraId="2E394544" w14:textId="77777777" w:rsidR="00AE7788" w:rsidRPr="00AE7788" w:rsidRDefault="00AE7788" w:rsidP="005E12B2">
            <w:proofErr w:type="spellStart"/>
            <w:r w:rsidRPr="00AE7788">
              <w:t>n_classes</w:t>
            </w:r>
            <w:proofErr w:type="spellEnd"/>
          </w:p>
        </w:tc>
        <w:tc>
          <w:tcPr>
            <w:tcW w:w="1309" w:type="dxa"/>
            <w:tcBorders>
              <w:top w:val="single" w:sz="4" w:space="0" w:color="8ED973"/>
              <w:left w:val="nil"/>
              <w:bottom w:val="single" w:sz="4" w:space="0" w:color="8ED973"/>
              <w:right w:val="nil"/>
            </w:tcBorders>
            <w:shd w:val="clear" w:color="4EA72E" w:fill="4EA72E"/>
            <w:noWrap/>
            <w:vAlign w:val="bottom"/>
            <w:hideMark/>
          </w:tcPr>
          <w:p w14:paraId="66231A6B" w14:textId="77777777" w:rsidR="00AE7788" w:rsidRPr="00AE7788" w:rsidRDefault="00AE7788" w:rsidP="005E12B2">
            <w:proofErr w:type="spellStart"/>
            <w:r w:rsidRPr="00AE7788">
              <w:t>min_per_class</w:t>
            </w:r>
            <w:proofErr w:type="spellEnd"/>
          </w:p>
        </w:tc>
        <w:tc>
          <w:tcPr>
            <w:tcW w:w="1331" w:type="dxa"/>
            <w:tcBorders>
              <w:top w:val="single" w:sz="4" w:space="0" w:color="8ED973"/>
              <w:left w:val="nil"/>
              <w:bottom w:val="single" w:sz="4" w:space="0" w:color="8ED973"/>
              <w:right w:val="nil"/>
            </w:tcBorders>
            <w:shd w:val="clear" w:color="4EA72E" w:fill="4EA72E"/>
            <w:noWrap/>
            <w:vAlign w:val="bottom"/>
            <w:hideMark/>
          </w:tcPr>
          <w:p w14:paraId="6BB9571B" w14:textId="77777777" w:rsidR="00AE7788" w:rsidRPr="00AE7788" w:rsidRDefault="00AE7788" w:rsidP="005E12B2">
            <w:proofErr w:type="spellStart"/>
            <w:r w:rsidRPr="00AE7788">
              <w:t>max_per_class</w:t>
            </w:r>
            <w:proofErr w:type="spellEnd"/>
          </w:p>
        </w:tc>
        <w:tc>
          <w:tcPr>
            <w:tcW w:w="1388" w:type="dxa"/>
            <w:tcBorders>
              <w:top w:val="single" w:sz="4" w:space="0" w:color="8ED973"/>
              <w:left w:val="nil"/>
              <w:bottom w:val="single" w:sz="4" w:space="0" w:color="8ED973"/>
              <w:right w:val="single" w:sz="4" w:space="0" w:color="8ED973"/>
            </w:tcBorders>
            <w:shd w:val="clear" w:color="4EA72E" w:fill="4EA72E"/>
            <w:noWrap/>
            <w:vAlign w:val="bottom"/>
            <w:hideMark/>
          </w:tcPr>
          <w:p w14:paraId="404F97A7" w14:textId="77777777" w:rsidR="00AE7788" w:rsidRPr="00AE7788" w:rsidRDefault="00AE7788" w:rsidP="005E12B2">
            <w:proofErr w:type="spellStart"/>
            <w:r w:rsidRPr="00AE7788">
              <w:t>mean_per_class</w:t>
            </w:r>
            <w:proofErr w:type="spellEnd"/>
          </w:p>
        </w:tc>
      </w:tr>
      <w:tr w:rsidR="00BE31F8" w:rsidRPr="00AE7788" w14:paraId="09A17855" w14:textId="77777777" w:rsidTr="00BE31F8">
        <w:trPr>
          <w:trHeight w:val="781"/>
        </w:trPr>
        <w:tc>
          <w:tcPr>
            <w:tcW w:w="1547" w:type="dxa"/>
            <w:tcBorders>
              <w:top w:val="single" w:sz="4" w:space="0" w:color="8ED973"/>
              <w:left w:val="single" w:sz="4" w:space="0" w:color="8ED973"/>
              <w:bottom w:val="single" w:sz="4" w:space="0" w:color="8ED973"/>
              <w:right w:val="nil"/>
            </w:tcBorders>
            <w:shd w:val="clear" w:color="DAF2D0" w:fill="DAF2D0"/>
            <w:noWrap/>
            <w:vAlign w:val="bottom"/>
            <w:hideMark/>
          </w:tcPr>
          <w:p w14:paraId="7E8619A4" w14:textId="77777777" w:rsidR="00AE7788" w:rsidRPr="00AE7788" w:rsidRDefault="00AE7788" w:rsidP="005E12B2">
            <w:proofErr w:type="spellStart"/>
            <w:r w:rsidRPr="00AE7788">
              <w:t>train</w:t>
            </w:r>
            <w:proofErr w:type="spellEnd"/>
          </w:p>
        </w:tc>
        <w:tc>
          <w:tcPr>
            <w:tcW w:w="1108" w:type="dxa"/>
            <w:tcBorders>
              <w:top w:val="single" w:sz="4" w:space="0" w:color="8ED973"/>
              <w:left w:val="nil"/>
              <w:bottom w:val="single" w:sz="4" w:space="0" w:color="8ED973"/>
              <w:right w:val="nil"/>
            </w:tcBorders>
            <w:shd w:val="clear" w:color="DAF2D0" w:fill="DAF2D0"/>
            <w:noWrap/>
            <w:vAlign w:val="bottom"/>
            <w:hideMark/>
          </w:tcPr>
          <w:p w14:paraId="79929D17" w14:textId="77777777" w:rsidR="00AE7788" w:rsidRPr="00AE7788" w:rsidRDefault="00AE7788" w:rsidP="005E12B2">
            <w:r w:rsidRPr="00AE7788">
              <w:t>1419</w:t>
            </w:r>
          </w:p>
        </w:tc>
        <w:tc>
          <w:tcPr>
            <w:tcW w:w="1050" w:type="dxa"/>
            <w:tcBorders>
              <w:top w:val="single" w:sz="4" w:space="0" w:color="8ED973"/>
              <w:left w:val="nil"/>
              <w:bottom w:val="single" w:sz="4" w:space="0" w:color="8ED973"/>
              <w:right w:val="nil"/>
            </w:tcBorders>
            <w:shd w:val="clear" w:color="DAF2D0" w:fill="DAF2D0"/>
            <w:noWrap/>
            <w:vAlign w:val="bottom"/>
            <w:hideMark/>
          </w:tcPr>
          <w:p w14:paraId="08A16695" w14:textId="77777777" w:rsidR="00AE7788" w:rsidRPr="00AE7788" w:rsidRDefault="00AE7788" w:rsidP="005E12B2">
            <w:r w:rsidRPr="00AE7788">
              <w:t>36</w:t>
            </w:r>
          </w:p>
        </w:tc>
        <w:tc>
          <w:tcPr>
            <w:tcW w:w="1309" w:type="dxa"/>
            <w:tcBorders>
              <w:top w:val="single" w:sz="4" w:space="0" w:color="8ED973"/>
              <w:left w:val="nil"/>
              <w:bottom w:val="single" w:sz="4" w:space="0" w:color="8ED973"/>
              <w:right w:val="nil"/>
            </w:tcBorders>
            <w:shd w:val="clear" w:color="DAF2D0" w:fill="DAF2D0"/>
            <w:noWrap/>
            <w:vAlign w:val="bottom"/>
            <w:hideMark/>
          </w:tcPr>
          <w:p w14:paraId="32E912E9" w14:textId="77777777" w:rsidR="00AE7788" w:rsidRPr="00AE7788" w:rsidRDefault="00AE7788" w:rsidP="005E12B2">
            <w:r w:rsidRPr="00AE7788">
              <w:t>1</w:t>
            </w:r>
          </w:p>
        </w:tc>
        <w:tc>
          <w:tcPr>
            <w:tcW w:w="1331" w:type="dxa"/>
            <w:tcBorders>
              <w:top w:val="single" w:sz="4" w:space="0" w:color="8ED973"/>
              <w:left w:val="nil"/>
              <w:bottom w:val="single" w:sz="4" w:space="0" w:color="8ED973"/>
              <w:right w:val="nil"/>
            </w:tcBorders>
            <w:shd w:val="clear" w:color="DAF2D0" w:fill="DAF2D0"/>
            <w:noWrap/>
            <w:vAlign w:val="bottom"/>
            <w:hideMark/>
          </w:tcPr>
          <w:p w14:paraId="328731A3" w14:textId="77777777" w:rsidR="00AE7788" w:rsidRPr="00AE7788" w:rsidRDefault="00AE7788" w:rsidP="005E12B2">
            <w:r w:rsidRPr="00AE7788">
              <w:t>202</w:t>
            </w:r>
          </w:p>
        </w:tc>
        <w:tc>
          <w:tcPr>
            <w:tcW w:w="1388" w:type="dxa"/>
            <w:tcBorders>
              <w:top w:val="single" w:sz="4" w:space="0" w:color="8ED973"/>
              <w:left w:val="nil"/>
              <w:bottom w:val="single" w:sz="4" w:space="0" w:color="8ED973"/>
              <w:right w:val="single" w:sz="4" w:space="0" w:color="8ED973"/>
            </w:tcBorders>
            <w:shd w:val="clear" w:color="DAF2D0" w:fill="DAF2D0"/>
            <w:noWrap/>
            <w:vAlign w:val="bottom"/>
            <w:hideMark/>
          </w:tcPr>
          <w:p w14:paraId="07880E83" w14:textId="409C6BFF" w:rsidR="00AE7788" w:rsidRPr="00AE7788" w:rsidRDefault="00AE7788" w:rsidP="005E12B2">
            <w:pPr>
              <w:rPr>
                <w:lang w:val="en-US"/>
              </w:rPr>
            </w:pPr>
            <w:r w:rsidRPr="00AE7788">
              <w:t>39.4</w:t>
            </w:r>
            <w:r>
              <w:rPr>
                <w:lang w:val="en-US"/>
              </w:rPr>
              <w:t>2</w:t>
            </w:r>
          </w:p>
        </w:tc>
      </w:tr>
      <w:tr w:rsidR="00BE31F8" w:rsidRPr="00AE7788" w14:paraId="1B8EC431" w14:textId="77777777" w:rsidTr="00BE31F8">
        <w:trPr>
          <w:trHeight w:val="781"/>
        </w:trPr>
        <w:tc>
          <w:tcPr>
            <w:tcW w:w="1547" w:type="dxa"/>
            <w:tcBorders>
              <w:top w:val="single" w:sz="4" w:space="0" w:color="8ED973"/>
              <w:left w:val="single" w:sz="4" w:space="0" w:color="8ED973"/>
              <w:bottom w:val="single" w:sz="4" w:space="0" w:color="8ED973"/>
              <w:right w:val="nil"/>
            </w:tcBorders>
            <w:noWrap/>
            <w:vAlign w:val="bottom"/>
            <w:hideMark/>
          </w:tcPr>
          <w:p w14:paraId="129205F6" w14:textId="77777777" w:rsidR="00AE7788" w:rsidRPr="00AE7788" w:rsidRDefault="00AE7788" w:rsidP="005E12B2">
            <w:proofErr w:type="spellStart"/>
            <w:r w:rsidRPr="00AE7788">
              <w:lastRenderedPageBreak/>
              <w:t>train_paraphrase</w:t>
            </w:r>
            <w:proofErr w:type="spellEnd"/>
          </w:p>
        </w:tc>
        <w:tc>
          <w:tcPr>
            <w:tcW w:w="1108" w:type="dxa"/>
            <w:tcBorders>
              <w:top w:val="single" w:sz="4" w:space="0" w:color="8ED973"/>
              <w:left w:val="nil"/>
              <w:bottom w:val="single" w:sz="4" w:space="0" w:color="8ED973"/>
              <w:right w:val="nil"/>
            </w:tcBorders>
            <w:noWrap/>
            <w:vAlign w:val="bottom"/>
            <w:hideMark/>
          </w:tcPr>
          <w:p w14:paraId="06FB60DF" w14:textId="77777777" w:rsidR="00AE7788" w:rsidRPr="00AE7788" w:rsidRDefault="00AE7788" w:rsidP="005E12B2">
            <w:r w:rsidRPr="00AE7788">
              <w:t>1845</w:t>
            </w:r>
          </w:p>
        </w:tc>
        <w:tc>
          <w:tcPr>
            <w:tcW w:w="1050" w:type="dxa"/>
            <w:tcBorders>
              <w:top w:val="single" w:sz="4" w:space="0" w:color="8ED973"/>
              <w:left w:val="nil"/>
              <w:bottom w:val="single" w:sz="4" w:space="0" w:color="8ED973"/>
              <w:right w:val="nil"/>
            </w:tcBorders>
            <w:noWrap/>
            <w:vAlign w:val="bottom"/>
            <w:hideMark/>
          </w:tcPr>
          <w:p w14:paraId="74C00ED2" w14:textId="77777777" w:rsidR="00AE7788" w:rsidRPr="00AE7788" w:rsidRDefault="00AE7788" w:rsidP="005E12B2">
            <w:r w:rsidRPr="00AE7788">
              <w:t>36</w:t>
            </w:r>
          </w:p>
        </w:tc>
        <w:tc>
          <w:tcPr>
            <w:tcW w:w="1309" w:type="dxa"/>
            <w:tcBorders>
              <w:top w:val="single" w:sz="4" w:space="0" w:color="8ED973"/>
              <w:left w:val="nil"/>
              <w:bottom w:val="single" w:sz="4" w:space="0" w:color="8ED973"/>
              <w:right w:val="nil"/>
            </w:tcBorders>
            <w:noWrap/>
            <w:vAlign w:val="bottom"/>
            <w:hideMark/>
          </w:tcPr>
          <w:p w14:paraId="070576E5" w14:textId="77777777" w:rsidR="00AE7788" w:rsidRPr="00AE7788" w:rsidRDefault="00AE7788" w:rsidP="005E12B2">
            <w:r w:rsidRPr="00AE7788">
              <w:t>30</w:t>
            </w:r>
          </w:p>
        </w:tc>
        <w:tc>
          <w:tcPr>
            <w:tcW w:w="1331" w:type="dxa"/>
            <w:tcBorders>
              <w:top w:val="single" w:sz="4" w:space="0" w:color="8ED973"/>
              <w:left w:val="nil"/>
              <w:bottom w:val="single" w:sz="4" w:space="0" w:color="8ED973"/>
              <w:right w:val="nil"/>
            </w:tcBorders>
            <w:noWrap/>
            <w:vAlign w:val="bottom"/>
            <w:hideMark/>
          </w:tcPr>
          <w:p w14:paraId="77AED22E" w14:textId="77777777" w:rsidR="00AE7788" w:rsidRPr="00AE7788" w:rsidRDefault="00AE7788" w:rsidP="005E12B2">
            <w:r w:rsidRPr="00AE7788">
              <w:t>202</w:t>
            </w:r>
          </w:p>
        </w:tc>
        <w:tc>
          <w:tcPr>
            <w:tcW w:w="1388" w:type="dxa"/>
            <w:tcBorders>
              <w:top w:val="single" w:sz="4" w:space="0" w:color="8ED973"/>
              <w:left w:val="nil"/>
              <w:bottom w:val="single" w:sz="4" w:space="0" w:color="8ED973"/>
              <w:right w:val="single" w:sz="4" w:space="0" w:color="8ED973"/>
            </w:tcBorders>
            <w:noWrap/>
            <w:vAlign w:val="bottom"/>
            <w:hideMark/>
          </w:tcPr>
          <w:p w14:paraId="08C22840" w14:textId="77777777" w:rsidR="00AE7788" w:rsidRPr="00AE7788" w:rsidRDefault="00AE7788" w:rsidP="005E12B2">
            <w:r w:rsidRPr="00AE7788">
              <w:t>51.25</w:t>
            </w:r>
          </w:p>
        </w:tc>
      </w:tr>
      <w:tr w:rsidR="00BE31F8" w:rsidRPr="00AE7788" w14:paraId="74CDD194" w14:textId="77777777" w:rsidTr="00BE31F8">
        <w:trPr>
          <w:trHeight w:val="781"/>
        </w:trPr>
        <w:tc>
          <w:tcPr>
            <w:tcW w:w="1547" w:type="dxa"/>
            <w:tcBorders>
              <w:top w:val="single" w:sz="4" w:space="0" w:color="8ED973"/>
              <w:left w:val="single" w:sz="4" w:space="0" w:color="8ED973"/>
              <w:bottom w:val="single" w:sz="4" w:space="0" w:color="8ED973"/>
              <w:right w:val="nil"/>
            </w:tcBorders>
            <w:shd w:val="clear" w:color="DAF2D0" w:fill="DAF2D0"/>
            <w:noWrap/>
            <w:vAlign w:val="bottom"/>
            <w:hideMark/>
          </w:tcPr>
          <w:p w14:paraId="4F095455" w14:textId="77777777" w:rsidR="00AE7788" w:rsidRPr="00AE7788" w:rsidRDefault="00AE7788" w:rsidP="005E12B2">
            <w:proofErr w:type="spellStart"/>
            <w:r w:rsidRPr="00AE7788">
              <w:t>train_backtranslate</w:t>
            </w:r>
            <w:proofErr w:type="spellEnd"/>
          </w:p>
        </w:tc>
        <w:tc>
          <w:tcPr>
            <w:tcW w:w="1108" w:type="dxa"/>
            <w:tcBorders>
              <w:top w:val="single" w:sz="4" w:space="0" w:color="8ED973"/>
              <w:left w:val="nil"/>
              <w:bottom w:val="single" w:sz="4" w:space="0" w:color="8ED973"/>
              <w:right w:val="nil"/>
            </w:tcBorders>
            <w:shd w:val="clear" w:color="DAF2D0" w:fill="DAF2D0"/>
            <w:noWrap/>
            <w:vAlign w:val="bottom"/>
            <w:hideMark/>
          </w:tcPr>
          <w:p w14:paraId="33F51420" w14:textId="77777777" w:rsidR="00AE7788" w:rsidRPr="00AE7788" w:rsidRDefault="00AE7788" w:rsidP="005E12B2">
            <w:r w:rsidRPr="00AE7788">
              <w:t>1816</w:t>
            </w:r>
          </w:p>
        </w:tc>
        <w:tc>
          <w:tcPr>
            <w:tcW w:w="1050" w:type="dxa"/>
            <w:tcBorders>
              <w:top w:val="single" w:sz="4" w:space="0" w:color="8ED973"/>
              <w:left w:val="nil"/>
              <w:bottom w:val="single" w:sz="4" w:space="0" w:color="8ED973"/>
              <w:right w:val="nil"/>
            </w:tcBorders>
            <w:shd w:val="clear" w:color="DAF2D0" w:fill="DAF2D0"/>
            <w:noWrap/>
            <w:vAlign w:val="bottom"/>
            <w:hideMark/>
          </w:tcPr>
          <w:p w14:paraId="5C11E1E5" w14:textId="77777777" w:rsidR="00AE7788" w:rsidRPr="00AE7788" w:rsidRDefault="00AE7788" w:rsidP="005E12B2">
            <w:r w:rsidRPr="00AE7788">
              <w:t>36</w:t>
            </w:r>
          </w:p>
        </w:tc>
        <w:tc>
          <w:tcPr>
            <w:tcW w:w="1309" w:type="dxa"/>
            <w:tcBorders>
              <w:top w:val="single" w:sz="4" w:space="0" w:color="8ED973"/>
              <w:left w:val="nil"/>
              <w:bottom w:val="single" w:sz="4" w:space="0" w:color="8ED973"/>
              <w:right w:val="nil"/>
            </w:tcBorders>
            <w:shd w:val="clear" w:color="DAF2D0" w:fill="DAF2D0"/>
            <w:noWrap/>
            <w:vAlign w:val="bottom"/>
            <w:hideMark/>
          </w:tcPr>
          <w:p w14:paraId="3513F8F7" w14:textId="77777777" w:rsidR="00AE7788" w:rsidRPr="00AE7788" w:rsidRDefault="00AE7788" w:rsidP="005E12B2">
            <w:r w:rsidRPr="00AE7788">
              <w:t>1</w:t>
            </w:r>
          </w:p>
        </w:tc>
        <w:tc>
          <w:tcPr>
            <w:tcW w:w="1331" w:type="dxa"/>
            <w:tcBorders>
              <w:top w:val="single" w:sz="4" w:space="0" w:color="8ED973"/>
              <w:left w:val="nil"/>
              <w:bottom w:val="single" w:sz="4" w:space="0" w:color="8ED973"/>
              <w:right w:val="nil"/>
            </w:tcBorders>
            <w:shd w:val="clear" w:color="DAF2D0" w:fill="DAF2D0"/>
            <w:noWrap/>
            <w:vAlign w:val="bottom"/>
            <w:hideMark/>
          </w:tcPr>
          <w:p w14:paraId="5A42EF59" w14:textId="77777777" w:rsidR="00AE7788" w:rsidRPr="00AE7788" w:rsidRDefault="00AE7788" w:rsidP="005E12B2">
            <w:r w:rsidRPr="00AE7788">
              <w:t>202</w:t>
            </w:r>
          </w:p>
        </w:tc>
        <w:tc>
          <w:tcPr>
            <w:tcW w:w="1388" w:type="dxa"/>
            <w:tcBorders>
              <w:top w:val="single" w:sz="4" w:space="0" w:color="8ED973"/>
              <w:left w:val="nil"/>
              <w:bottom w:val="single" w:sz="4" w:space="0" w:color="8ED973"/>
              <w:right w:val="single" w:sz="4" w:space="0" w:color="8ED973"/>
            </w:tcBorders>
            <w:shd w:val="clear" w:color="DAF2D0" w:fill="DAF2D0"/>
            <w:noWrap/>
            <w:vAlign w:val="bottom"/>
            <w:hideMark/>
          </w:tcPr>
          <w:p w14:paraId="54E51E72" w14:textId="1D08BF6A" w:rsidR="00AE7788" w:rsidRPr="00AE7788" w:rsidRDefault="00AE7788" w:rsidP="005E12B2">
            <w:pPr>
              <w:rPr>
                <w:lang w:val="en-US"/>
              </w:rPr>
            </w:pPr>
            <w:r w:rsidRPr="00AE7788">
              <w:t>50.4</w:t>
            </w:r>
            <w:r>
              <w:rPr>
                <w:lang w:val="en-US"/>
              </w:rPr>
              <w:t>4</w:t>
            </w:r>
          </w:p>
        </w:tc>
      </w:tr>
      <w:tr w:rsidR="00BE31F8" w:rsidRPr="00AE7788" w14:paraId="6787E469" w14:textId="77777777" w:rsidTr="00BE31F8">
        <w:trPr>
          <w:trHeight w:val="781"/>
        </w:trPr>
        <w:tc>
          <w:tcPr>
            <w:tcW w:w="1547" w:type="dxa"/>
            <w:tcBorders>
              <w:top w:val="single" w:sz="4" w:space="0" w:color="8ED973"/>
              <w:left w:val="single" w:sz="4" w:space="0" w:color="8ED973"/>
              <w:bottom w:val="single" w:sz="4" w:space="0" w:color="8ED973"/>
              <w:right w:val="nil"/>
            </w:tcBorders>
            <w:noWrap/>
            <w:vAlign w:val="bottom"/>
            <w:hideMark/>
          </w:tcPr>
          <w:p w14:paraId="16EE16A0" w14:textId="77777777" w:rsidR="00AE7788" w:rsidRPr="00AE7788" w:rsidRDefault="00AE7788" w:rsidP="005E12B2">
            <w:proofErr w:type="spellStart"/>
            <w:r w:rsidRPr="00AE7788">
              <w:t>train_augmented</w:t>
            </w:r>
            <w:proofErr w:type="spellEnd"/>
          </w:p>
        </w:tc>
        <w:tc>
          <w:tcPr>
            <w:tcW w:w="1108" w:type="dxa"/>
            <w:tcBorders>
              <w:top w:val="single" w:sz="4" w:space="0" w:color="8ED973"/>
              <w:left w:val="nil"/>
              <w:bottom w:val="single" w:sz="4" w:space="0" w:color="8ED973"/>
              <w:right w:val="nil"/>
            </w:tcBorders>
            <w:noWrap/>
            <w:vAlign w:val="bottom"/>
            <w:hideMark/>
          </w:tcPr>
          <w:p w14:paraId="46E6B557" w14:textId="77777777" w:rsidR="00AE7788" w:rsidRPr="00AE7788" w:rsidRDefault="00AE7788" w:rsidP="005E12B2">
            <w:r w:rsidRPr="00AE7788">
              <w:t>1994</w:t>
            </w:r>
          </w:p>
        </w:tc>
        <w:tc>
          <w:tcPr>
            <w:tcW w:w="1050" w:type="dxa"/>
            <w:tcBorders>
              <w:top w:val="single" w:sz="4" w:space="0" w:color="8ED973"/>
              <w:left w:val="nil"/>
              <w:bottom w:val="single" w:sz="4" w:space="0" w:color="8ED973"/>
              <w:right w:val="nil"/>
            </w:tcBorders>
            <w:noWrap/>
            <w:vAlign w:val="bottom"/>
            <w:hideMark/>
          </w:tcPr>
          <w:p w14:paraId="1BC7B3CF" w14:textId="77777777" w:rsidR="00AE7788" w:rsidRPr="00AE7788" w:rsidRDefault="00AE7788" w:rsidP="005E12B2">
            <w:r w:rsidRPr="00AE7788">
              <w:t>36</w:t>
            </w:r>
          </w:p>
        </w:tc>
        <w:tc>
          <w:tcPr>
            <w:tcW w:w="1309" w:type="dxa"/>
            <w:tcBorders>
              <w:top w:val="single" w:sz="4" w:space="0" w:color="8ED973"/>
              <w:left w:val="nil"/>
              <w:bottom w:val="single" w:sz="4" w:space="0" w:color="8ED973"/>
              <w:right w:val="nil"/>
            </w:tcBorders>
            <w:noWrap/>
            <w:vAlign w:val="bottom"/>
            <w:hideMark/>
          </w:tcPr>
          <w:p w14:paraId="5749C093" w14:textId="77777777" w:rsidR="00AE7788" w:rsidRPr="00AE7788" w:rsidRDefault="00AE7788" w:rsidP="005E12B2">
            <w:r w:rsidRPr="00AE7788">
              <w:t>30</w:t>
            </w:r>
          </w:p>
        </w:tc>
        <w:tc>
          <w:tcPr>
            <w:tcW w:w="1331" w:type="dxa"/>
            <w:tcBorders>
              <w:top w:val="single" w:sz="4" w:space="0" w:color="8ED973"/>
              <w:left w:val="nil"/>
              <w:bottom w:val="single" w:sz="4" w:space="0" w:color="8ED973"/>
              <w:right w:val="nil"/>
            </w:tcBorders>
            <w:noWrap/>
            <w:vAlign w:val="bottom"/>
            <w:hideMark/>
          </w:tcPr>
          <w:p w14:paraId="436D9FF8" w14:textId="77777777" w:rsidR="00AE7788" w:rsidRPr="00AE7788" w:rsidRDefault="00AE7788" w:rsidP="005E12B2">
            <w:r w:rsidRPr="00AE7788">
              <w:t>202</w:t>
            </w:r>
          </w:p>
        </w:tc>
        <w:tc>
          <w:tcPr>
            <w:tcW w:w="1388" w:type="dxa"/>
            <w:tcBorders>
              <w:top w:val="single" w:sz="4" w:space="0" w:color="8ED973"/>
              <w:left w:val="nil"/>
              <w:bottom w:val="single" w:sz="4" w:space="0" w:color="8ED973"/>
              <w:right w:val="single" w:sz="4" w:space="0" w:color="8ED973"/>
            </w:tcBorders>
            <w:noWrap/>
            <w:vAlign w:val="bottom"/>
            <w:hideMark/>
          </w:tcPr>
          <w:p w14:paraId="5F9EBB64" w14:textId="78A71E45" w:rsidR="00AE7788" w:rsidRPr="00AE7788" w:rsidRDefault="00AE7788" w:rsidP="005E12B2">
            <w:pPr>
              <w:rPr>
                <w:lang w:val="en-US"/>
              </w:rPr>
            </w:pPr>
            <w:r w:rsidRPr="00AE7788">
              <w:t>55.3</w:t>
            </w:r>
            <w:r>
              <w:rPr>
                <w:lang w:val="en-US"/>
              </w:rPr>
              <w:t>9</w:t>
            </w:r>
          </w:p>
        </w:tc>
      </w:tr>
    </w:tbl>
    <w:p w14:paraId="512C94D5" w14:textId="77777777" w:rsidR="00AE7788" w:rsidRPr="00FC5B3C" w:rsidRDefault="00AE7788" w:rsidP="005E12B2"/>
    <w:p w14:paraId="2FBE67D2" w14:textId="0D487BC0" w:rsidR="00AE7788" w:rsidRPr="002E7900" w:rsidRDefault="002E7900" w:rsidP="005E12B2">
      <w:r>
        <w:t xml:space="preserve">Таблица </w:t>
      </w:r>
      <w:r w:rsidRPr="002E7900">
        <w:t>4.2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Р</w:t>
      </w:r>
      <w:r w:rsidRPr="00AE7788">
        <w:t>аспределение классов по трекам аугментации</w:t>
      </w:r>
    </w:p>
    <w:tbl>
      <w:tblPr>
        <w:tblW w:w="8782" w:type="dxa"/>
        <w:tblLook w:val="04A0" w:firstRow="1" w:lastRow="0" w:firstColumn="1" w:lastColumn="0" w:noHBand="0" w:noVBand="1"/>
      </w:tblPr>
      <w:tblGrid>
        <w:gridCol w:w="3518"/>
        <w:gridCol w:w="1209"/>
        <w:gridCol w:w="2211"/>
        <w:gridCol w:w="2406"/>
      </w:tblGrid>
      <w:tr w:rsidR="00AE7788" w:rsidRPr="00AE7788" w14:paraId="7C7DF55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4EA72E" w:fill="4EA72E"/>
            <w:noWrap/>
            <w:vAlign w:val="bottom"/>
            <w:hideMark/>
          </w:tcPr>
          <w:p w14:paraId="28D4A0AC" w14:textId="77777777" w:rsidR="00AE7788" w:rsidRPr="00AE7788" w:rsidRDefault="00AE7788" w:rsidP="005E12B2">
            <w:proofErr w:type="spellStart"/>
            <w:r w:rsidRPr="00AE7788">
              <w:t>label</w:t>
            </w:r>
            <w:proofErr w:type="spellEnd"/>
          </w:p>
        </w:tc>
        <w:tc>
          <w:tcPr>
            <w:tcW w:w="680" w:type="dxa"/>
            <w:tcBorders>
              <w:top w:val="single" w:sz="4" w:space="0" w:color="8ED973"/>
              <w:left w:val="nil"/>
              <w:bottom w:val="single" w:sz="4" w:space="0" w:color="8ED973"/>
              <w:right w:val="nil"/>
            </w:tcBorders>
            <w:shd w:val="clear" w:color="4EA72E" w:fill="4EA72E"/>
            <w:noWrap/>
            <w:vAlign w:val="bottom"/>
            <w:hideMark/>
          </w:tcPr>
          <w:p w14:paraId="0024A368" w14:textId="77777777" w:rsidR="00AE7788" w:rsidRPr="00AE7788" w:rsidRDefault="00AE7788" w:rsidP="005E12B2">
            <w:proofErr w:type="spellStart"/>
            <w:r w:rsidRPr="00AE7788">
              <w:t>train</w:t>
            </w:r>
            <w:proofErr w:type="spellEnd"/>
          </w:p>
        </w:tc>
        <w:tc>
          <w:tcPr>
            <w:tcW w:w="1910" w:type="dxa"/>
            <w:tcBorders>
              <w:top w:val="single" w:sz="4" w:space="0" w:color="8ED973"/>
              <w:left w:val="nil"/>
              <w:bottom w:val="single" w:sz="4" w:space="0" w:color="8ED973"/>
              <w:right w:val="nil"/>
            </w:tcBorders>
            <w:shd w:val="clear" w:color="4EA72E" w:fill="4EA72E"/>
            <w:noWrap/>
            <w:vAlign w:val="bottom"/>
            <w:hideMark/>
          </w:tcPr>
          <w:p w14:paraId="189D73BF" w14:textId="77777777" w:rsidR="00AE7788" w:rsidRPr="00AE7788" w:rsidRDefault="00AE7788" w:rsidP="005E12B2">
            <w:proofErr w:type="spellStart"/>
            <w:r w:rsidRPr="00AE7788">
              <w:t>train_paraphrase</w:t>
            </w:r>
            <w:proofErr w:type="spellEnd"/>
          </w:p>
        </w:tc>
        <w:tc>
          <w:tcPr>
            <w:tcW w:w="2155" w:type="dxa"/>
            <w:tcBorders>
              <w:top w:val="single" w:sz="4" w:space="0" w:color="8ED973"/>
              <w:left w:val="nil"/>
              <w:bottom w:val="single" w:sz="4" w:space="0" w:color="8ED973"/>
              <w:right w:val="single" w:sz="4" w:space="0" w:color="8ED973"/>
            </w:tcBorders>
            <w:shd w:val="clear" w:color="4EA72E" w:fill="4EA72E"/>
            <w:noWrap/>
            <w:vAlign w:val="bottom"/>
            <w:hideMark/>
          </w:tcPr>
          <w:p w14:paraId="6B6E2B3F" w14:textId="77777777" w:rsidR="00AE7788" w:rsidRPr="00AE7788" w:rsidRDefault="00AE7788" w:rsidP="005E12B2">
            <w:proofErr w:type="spellStart"/>
            <w:r w:rsidRPr="00AE7788">
              <w:t>train_backtranslate</w:t>
            </w:r>
            <w:proofErr w:type="spellEnd"/>
          </w:p>
        </w:tc>
      </w:tr>
      <w:tr w:rsidR="00AE7788" w:rsidRPr="00AE7788" w14:paraId="6E228EA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2A2D" w14:textId="77777777" w:rsidR="00AE7788" w:rsidRPr="00AE7788" w:rsidRDefault="00AE7788" w:rsidP="005E12B2">
            <w:r w:rsidRPr="00AE7788">
              <w:t>Блок бизнес-директора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3713BCAA" w14:textId="77777777" w:rsidR="00AE7788" w:rsidRPr="00AE7788" w:rsidRDefault="00AE7788" w:rsidP="005E12B2">
            <w:r w:rsidRPr="00AE7788">
              <w:t>6</w:t>
            </w:r>
          </w:p>
        </w:tc>
        <w:tc>
          <w:tcPr>
            <w:tcW w:w="1910" w:type="dxa"/>
            <w:tcBorders>
              <w:top w:val="single" w:sz="4" w:space="0" w:color="8ED973"/>
              <w:left w:val="nil"/>
              <w:bottom w:val="single" w:sz="4" w:space="0" w:color="8ED973"/>
              <w:right w:val="nil"/>
            </w:tcBorders>
            <w:shd w:val="clear" w:color="DAF2D0" w:fill="DAF2D0"/>
            <w:noWrap/>
            <w:vAlign w:val="bottom"/>
            <w:hideMark/>
          </w:tcPr>
          <w:p w14:paraId="0B39A811"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F153A4" w14:textId="77777777" w:rsidR="00AE7788" w:rsidRPr="00AE7788" w:rsidRDefault="00AE7788" w:rsidP="005E12B2">
            <w:r w:rsidRPr="00AE7788">
              <w:t>30</w:t>
            </w:r>
          </w:p>
        </w:tc>
      </w:tr>
      <w:tr w:rsidR="00AE7788" w:rsidRPr="00AE7788" w14:paraId="00A22079"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EC74880" w14:textId="77777777" w:rsidR="00AE7788" w:rsidRPr="00AE7788" w:rsidRDefault="00AE7788" w:rsidP="005E12B2">
            <w:r w:rsidRPr="00AE7788">
              <w:t xml:space="preserve">Блок </w:t>
            </w:r>
            <w:proofErr w:type="spellStart"/>
            <w:r w:rsidRPr="00AE7788">
              <w:t>деректора</w:t>
            </w:r>
            <w:proofErr w:type="spellEnd"/>
            <w:r w:rsidRPr="00AE7788">
              <w:t xml:space="preserve"> по газу</w:t>
            </w:r>
          </w:p>
        </w:tc>
        <w:tc>
          <w:tcPr>
            <w:tcW w:w="680" w:type="dxa"/>
            <w:tcBorders>
              <w:top w:val="single" w:sz="4" w:space="0" w:color="8ED973"/>
              <w:left w:val="nil"/>
              <w:bottom w:val="single" w:sz="4" w:space="0" w:color="8ED973"/>
              <w:right w:val="nil"/>
            </w:tcBorders>
            <w:noWrap/>
            <w:vAlign w:val="bottom"/>
            <w:hideMark/>
          </w:tcPr>
          <w:p w14:paraId="7E353A60" w14:textId="77777777" w:rsidR="00AE7788" w:rsidRPr="00AE7788" w:rsidRDefault="00AE7788" w:rsidP="005E12B2">
            <w:r w:rsidRPr="00AE7788">
              <w:t>59</w:t>
            </w:r>
          </w:p>
        </w:tc>
        <w:tc>
          <w:tcPr>
            <w:tcW w:w="1910" w:type="dxa"/>
            <w:tcBorders>
              <w:top w:val="single" w:sz="4" w:space="0" w:color="8ED973"/>
              <w:left w:val="nil"/>
              <w:bottom w:val="single" w:sz="4" w:space="0" w:color="8ED973"/>
              <w:right w:val="nil"/>
            </w:tcBorders>
            <w:noWrap/>
            <w:vAlign w:val="bottom"/>
            <w:hideMark/>
          </w:tcPr>
          <w:p w14:paraId="5B0D79F2" w14:textId="77777777" w:rsidR="00AE7788" w:rsidRPr="00AE7788" w:rsidRDefault="00AE7788" w:rsidP="005E12B2">
            <w:r w:rsidRPr="00AE7788">
              <w:t>59</w:t>
            </w:r>
          </w:p>
        </w:tc>
        <w:tc>
          <w:tcPr>
            <w:tcW w:w="2155" w:type="dxa"/>
            <w:tcBorders>
              <w:top w:val="single" w:sz="4" w:space="0" w:color="8ED973"/>
              <w:left w:val="nil"/>
              <w:bottom w:val="single" w:sz="4" w:space="0" w:color="8ED973"/>
              <w:right w:val="single" w:sz="4" w:space="0" w:color="8ED973"/>
            </w:tcBorders>
            <w:noWrap/>
            <w:vAlign w:val="bottom"/>
            <w:hideMark/>
          </w:tcPr>
          <w:p w14:paraId="2F0C2988" w14:textId="77777777" w:rsidR="00AE7788" w:rsidRPr="00AE7788" w:rsidRDefault="00AE7788" w:rsidP="005E12B2">
            <w:r w:rsidRPr="00AE7788">
              <w:t>59</w:t>
            </w:r>
          </w:p>
        </w:tc>
      </w:tr>
      <w:tr w:rsidR="00AE7788" w:rsidRPr="00AE7788" w14:paraId="2E3C2552"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6C4822B" w14:textId="77777777" w:rsidR="00AE7788" w:rsidRPr="00AE7788" w:rsidRDefault="00AE7788" w:rsidP="005E12B2">
            <w:r w:rsidRPr="00AE7788">
              <w:t>Блок директора по газовым проектам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BC29F04" w14:textId="77777777" w:rsidR="00AE7788" w:rsidRPr="00AE7788" w:rsidRDefault="00AE7788" w:rsidP="005E12B2">
            <w:r w:rsidRPr="00AE7788">
              <w:t>24</w:t>
            </w:r>
          </w:p>
        </w:tc>
        <w:tc>
          <w:tcPr>
            <w:tcW w:w="1910" w:type="dxa"/>
            <w:tcBorders>
              <w:top w:val="single" w:sz="4" w:space="0" w:color="8ED973"/>
              <w:left w:val="nil"/>
              <w:bottom w:val="single" w:sz="4" w:space="0" w:color="8ED973"/>
              <w:right w:val="nil"/>
            </w:tcBorders>
            <w:shd w:val="clear" w:color="DAF2D0" w:fill="DAF2D0"/>
            <w:noWrap/>
            <w:vAlign w:val="bottom"/>
            <w:hideMark/>
          </w:tcPr>
          <w:p w14:paraId="145B10E8"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4A44D75" w14:textId="77777777" w:rsidR="00AE7788" w:rsidRPr="00AE7788" w:rsidRDefault="00AE7788" w:rsidP="005E12B2">
            <w:r w:rsidRPr="00AE7788">
              <w:t>30</w:t>
            </w:r>
          </w:p>
        </w:tc>
      </w:tr>
      <w:tr w:rsidR="00AE7788" w:rsidRPr="00AE7788" w14:paraId="042195C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4708DE2" w14:textId="77777777" w:rsidR="00AE7788" w:rsidRPr="00AE7788" w:rsidRDefault="00AE7788" w:rsidP="005E12B2">
            <w:r w:rsidRPr="00AE7788">
              <w:t>Блок директора по мощностям</w:t>
            </w:r>
          </w:p>
        </w:tc>
        <w:tc>
          <w:tcPr>
            <w:tcW w:w="680" w:type="dxa"/>
            <w:tcBorders>
              <w:top w:val="single" w:sz="4" w:space="0" w:color="8ED973"/>
              <w:left w:val="nil"/>
              <w:bottom w:val="single" w:sz="4" w:space="0" w:color="8ED973"/>
              <w:right w:val="nil"/>
            </w:tcBorders>
            <w:noWrap/>
            <w:vAlign w:val="bottom"/>
            <w:hideMark/>
          </w:tcPr>
          <w:p w14:paraId="7D0001CC" w14:textId="77777777" w:rsidR="00AE7788" w:rsidRPr="00AE7788" w:rsidRDefault="00AE7788" w:rsidP="005E12B2">
            <w:r w:rsidRPr="00AE7788">
              <w:t>197</w:t>
            </w:r>
          </w:p>
        </w:tc>
        <w:tc>
          <w:tcPr>
            <w:tcW w:w="1910" w:type="dxa"/>
            <w:tcBorders>
              <w:top w:val="single" w:sz="4" w:space="0" w:color="8ED973"/>
              <w:left w:val="nil"/>
              <w:bottom w:val="single" w:sz="4" w:space="0" w:color="8ED973"/>
              <w:right w:val="nil"/>
            </w:tcBorders>
            <w:noWrap/>
            <w:vAlign w:val="bottom"/>
            <w:hideMark/>
          </w:tcPr>
          <w:p w14:paraId="0451E221" w14:textId="77777777" w:rsidR="00AE7788" w:rsidRPr="00AE7788" w:rsidRDefault="00AE7788" w:rsidP="005E12B2">
            <w:r w:rsidRPr="00AE7788">
              <w:t>197</w:t>
            </w:r>
          </w:p>
        </w:tc>
        <w:tc>
          <w:tcPr>
            <w:tcW w:w="2155" w:type="dxa"/>
            <w:tcBorders>
              <w:top w:val="single" w:sz="4" w:space="0" w:color="8ED973"/>
              <w:left w:val="nil"/>
              <w:bottom w:val="single" w:sz="4" w:space="0" w:color="8ED973"/>
              <w:right w:val="single" w:sz="4" w:space="0" w:color="8ED973"/>
            </w:tcBorders>
            <w:noWrap/>
            <w:vAlign w:val="bottom"/>
            <w:hideMark/>
          </w:tcPr>
          <w:p w14:paraId="545CB892" w14:textId="77777777" w:rsidR="00AE7788" w:rsidRPr="00AE7788" w:rsidRDefault="00AE7788" w:rsidP="005E12B2">
            <w:r w:rsidRPr="00AE7788">
              <w:t>197</w:t>
            </w:r>
          </w:p>
        </w:tc>
      </w:tr>
      <w:tr w:rsidR="00AE7788" w:rsidRPr="00AE7788" w14:paraId="55D05CA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77CAE5F" w14:textId="77777777" w:rsidR="00AE7788" w:rsidRPr="00AE7788" w:rsidRDefault="00AE7788" w:rsidP="005E12B2">
            <w:r w:rsidRPr="00AE7788">
              <w:t>Блок директора по персоналу</w:t>
            </w:r>
          </w:p>
        </w:tc>
        <w:tc>
          <w:tcPr>
            <w:tcW w:w="680" w:type="dxa"/>
            <w:tcBorders>
              <w:top w:val="single" w:sz="4" w:space="0" w:color="8ED973"/>
              <w:left w:val="nil"/>
              <w:bottom w:val="single" w:sz="4" w:space="0" w:color="8ED973"/>
              <w:right w:val="nil"/>
            </w:tcBorders>
            <w:shd w:val="clear" w:color="DAF2D0" w:fill="DAF2D0"/>
            <w:noWrap/>
            <w:vAlign w:val="bottom"/>
            <w:hideMark/>
          </w:tcPr>
          <w:p w14:paraId="253A1E46"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1A819E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8F68EC7" w14:textId="77777777" w:rsidR="00AE7788" w:rsidRPr="00AE7788" w:rsidRDefault="00AE7788" w:rsidP="005E12B2">
            <w:r w:rsidRPr="00AE7788">
              <w:t>30</w:t>
            </w:r>
          </w:p>
        </w:tc>
      </w:tr>
      <w:tr w:rsidR="00AE7788" w:rsidRPr="00AE7788" w14:paraId="723EAB5C"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57F763E" w14:textId="77777777" w:rsidR="00AE7788" w:rsidRPr="00AE7788" w:rsidRDefault="00AE7788" w:rsidP="005E12B2">
            <w:r w:rsidRPr="00AE7788">
              <w:t>Блок директора по портфелю</w:t>
            </w:r>
          </w:p>
        </w:tc>
        <w:tc>
          <w:tcPr>
            <w:tcW w:w="680" w:type="dxa"/>
            <w:tcBorders>
              <w:top w:val="single" w:sz="4" w:space="0" w:color="8ED973"/>
              <w:left w:val="nil"/>
              <w:bottom w:val="single" w:sz="4" w:space="0" w:color="8ED973"/>
              <w:right w:val="nil"/>
            </w:tcBorders>
            <w:noWrap/>
            <w:vAlign w:val="bottom"/>
            <w:hideMark/>
          </w:tcPr>
          <w:p w14:paraId="75E800DC" w14:textId="77777777" w:rsidR="00AE7788" w:rsidRPr="00AE7788" w:rsidRDefault="00AE7788" w:rsidP="005E12B2">
            <w:r w:rsidRPr="00AE7788">
              <w:t>19</w:t>
            </w:r>
          </w:p>
        </w:tc>
        <w:tc>
          <w:tcPr>
            <w:tcW w:w="1910" w:type="dxa"/>
            <w:tcBorders>
              <w:top w:val="single" w:sz="4" w:space="0" w:color="8ED973"/>
              <w:left w:val="nil"/>
              <w:bottom w:val="single" w:sz="4" w:space="0" w:color="8ED973"/>
              <w:right w:val="nil"/>
            </w:tcBorders>
            <w:noWrap/>
            <w:vAlign w:val="bottom"/>
            <w:hideMark/>
          </w:tcPr>
          <w:p w14:paraId="6075FE0B"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299FCB15" w14:textId="77777777" w:rsidR="00AE7788" w:rsidRPr="00AE7788" w:rsidRDefault="00AE7788" w:rsidP="005E12B2">
            <w:r w:rsidRPr="00AE7788">
              <w:t>30</w:t>
            </w:r>
          </w:p>
        </w:tc>
      </w:tr>
      <w:tr w:rsidR="00AE7788" w:rsidRPr="00AE7788" w14:paraId="0852152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940D43E" w14:textId="77777777" w:rsidR="00AE7788" w:rsidRPr="00AE7788" w:rsidRDefault="00AE7788" w:rsidP="005E12B2">
            <w:r w:rsidRPr="00AE7788">
              <w:t>Блок директора по проектированию</w:t>
            </w:r>
          </w:p>
        </w:tc>
        <w:tc>
          <w:tcPr>
            <w:tcW w:w="680" w:type="dxa"/>
            <w:tcBorders>
              <w:top w:val="single" w:sz="4" w:space="0" w:color="8ED973"/>
              <w:left w:val="nil"/>
              <w:bottom w:val="single" w:sz="4" w:space="0" w:color="8ED973"/>
              <w:right w:val="nil"/>
            </w:tcBorders>
            <w:shd w:val="clear" w:color="DAF2D0" w:fill="DAF2D0"/>
            <w:noWrap/>
            <w:vAlign w:val="bottom"/>
            <w:hideMark/>
          </w:tcPr>
          <w:p w14:paraId="771B370C" w14:textId="77777777" w:rsidR="00AE7788" w:rsidRPr="00AE7788" w:rsidRDefault="00AE7788" w:rsidP="005E12B2">
            <w:r w:rsidRPr="00AE7788">
              <w:t>35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1BB01B" w14:textId="77777777" w:rsidR="00AE7788" w:rsidRPr="00AE7788" w:rsidRDefault="00AE7788" w:rsidP="005E12B2">
            <w:r w:rsidRPr="00AE7788">
              <w:t>35</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33FF977" w14:textId="77777777" w:rsidR="00AE7788" w:rsidRPr="00AE7788" w:rsidRDefault="00AE7788" w:rsidP="005E12B2">
            <w:r w:rsidRPr="00AE7788">
              <w:t>35</w:t>
            </w:r>
          </w:p>
        </w:tc>
      </w:tr>
      <w:tr w:rsidR="00AE7788" w:rsidRPr="00AE7788" w14:paraId="32A28F4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00291F2" w14:textId="77777777" w:rsidR="00AE7788" w:rsidRPr="00AE7788" w:rsidRDefault="00AE7788" w:rsidP="005E12B2">
            <w:r w:rsidRPr="00AE7788">
              <w:t>Блок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0DA5D8C5" w14:textId="77777777" w:rsidR="00AE7788" w:rsidRPr="00AE7788" w:rsidRDefault="00AE7788" w:rsidP="005E12B2">
            <w:r w:rsidRPr="00AE7788">
              <w:t>135</w:t>
            </w:r>
          </w:p>
        </w:tc>
        <w:tc>
          <w:tcPr>
            <w:tcW w:w="1910" w:type="dxa"/>
            <w:tcBorders>
              <w:top w:val="single" w:sz="4" w:space="0" w:color="8ED973"/>
              <w:left w:val="nil"/>
              <w:bottom w:val="single" w:sz="4" w:space="0" w:color="8ED973"/>
              <w:right w:val="nil"/>
            </w:tcBorders>
            <w:noWrap/>
            <w:vAlign w:val="bottom"/>
            <w:hideMark/>
          </w:tcPr>
          <w:p w14:paraId="2E79A79A" w14:textId="77777777" w:rsidR="00AE7788" w:rsidRPr="00AE7788" w:rsidRDefault="00AE7788" w:rsidP="005E12B2">
            <w:r w:rsidRPr="00AE7788">
              <w:t>135</w:t>
            </w:r>
          </w:p>
        </w:tc>
        <w:tc>
          <w:tcPr>
            <w:tcW w:w="2155" w:type="dxa"/>
            <w:tcBorders>
              <w:top w:val="single" w:sz="4" w:space="0" w:color="8ED973"/>
              <w:left w:val="nil"/>
              <w:bottom w:val="single" w:sz="4" w:space="0" w:color="8ED973"/>
              <w:right w:val="single" w:sz="4" w:space="0" w:color="8ED973"/>
            </w:tcBorders>
            <w:noWrap/>
            <w:vAlign w:val="bottom"/>
            <w:hideMark/>
          </w:tcPr>
          <w:p w14:paraId="0C1F94F7" w14:textId="77777777" w:rsidR="00AE7788" w:rsidRPr="00AE7788" w:rsidRDefault="00AE7788" w:rsidP="005E12B2">
            <w:r w:rsidRPr="00AE7788">
              <w:t>135</w:t>
            </w:r>
          </w:p>
        </w:tc>
      </w:tr>
      <w:tr w:rsidR="00AE7788" w:rsidRPr="00AE7788" w14:paraId="0E56FC0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15FCF45" w14:textId="77777777" w:rsidR="00AE7788" w:rsidRPr="00AE7788" w:rsidRDefault="00AE7788" w:rsidP="005E12B2">
            <w:r w:rsidRPr="00AE7788">
              <w:t>Блок заместителя генерального директора по безопасности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739F452F" w14:textId="77777777" w:rsidR="00AE7788" w:rsidRPr="00AE7788" w:rsidRDefault="00AE7788" w:rsidP="005E12B2">
            <w:r w:rsidRPr="00AE7788">
              <w:t>101</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E01FA" w14:textId="77777777" w:rsidR="00AE7788" w:rsidRPr="00AE7788" w:rsidRDefault="00AE7788" w:rsidP="005E12B2">
            <w:r w:rsidRPr="00AE7788">
              <w:t>101</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00EAEDC" w14:textId="77777777" w:rsidR="00AE7788" w:rsidRPr="00AE7788" w:rsidRDefault="00AE7788" w:rsidP="005E12B2">
            <w:r w:rsidRPr="00AE7788">
              <w:t>101</w:t>
            </w:r>
          </w:p>
        </w:tc>
      </w:tr>
      <w:tr w:rsidR="00AE7788" w:rsidRPr="00AE7788" w14:paraId="7074503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0E49D1" w14:textId="77777777" w:rsidR="00AE7788" w:rsidRPr="00AE7788" w:rsidRDefault="00AE7788" w:rsidP="005E12B2">
            <w:r w:rsidRPr="00AE7788">
              <w:t>Блок заместителя генерального директора по закупкам</w:t>
            </w:r>
          </w:p>
        </w:tc>
        <w:tc>
          <w:tcPr>
            <w:tcW w:w="680" w:type="dxa"/>
            <w:tcBorders>
              <w:top w:val="single" w:sz="4" w:space="0" w:color="8ED973"/>
              <w:left w:val="nil"/>
              <w:bottom w:val="single" w:sz="4" w:space="0" w:color="8ED973"/>
              <w:right w:val="nil"/>
            </w:tcBorders>
            <w:noWrap/>
            <w:vAlign w:val="bottom"/>
            <w:hideMark/>
          </w:tcPr>
          <w:p w14:paraId="5132AB25" w14:textId="77777777" w:rsidR="00AE7788" w:rsidRPr="00AE7788" w:rsidRDefault="00AE7788" w:rsidP="005E12B2">
            <w:r w:rsidRPr="00AE7788">
              <w:t>54</w:t>
            </w:r>
          </w:p>
        </w:tc>
        <w:tc>
          <w:tcPr>
            <w:tcW w:w="1910" w:type="dxa"/>
            <w:tcBorders>
              <w:top w:val="single" w:sz="4" w:space="0" w:color="8ED973"/>
              <w:left w:val="nil"/>
              <w:bottom w:val="single" w:sz="4" w:space="0" w:color="8ED973"/>
              <w:right w:val="nil"/>
            </w:tcBorders>
            <w:noWrap/>
            <w:vAlign w:val="bottom"/>
            <w:hideMark/>
          </w:tcPr>
          <w:p w14:paraId="1FDC8A94" w14:textId="77777777" w:rsidR="00AE7788" w:rsidRPr="00AE7788" w:rsidRDefault="00AE7788" w:rsidP="005E12B2">
            <w:r w:rsidRPr="00AE7788">
              <w:t>54</w:t>
            </w:r>
          </w:p>
        </w:tc>
        <w:tc>
          <w:tcPr>
            <w:tcW w:w="2155" w:type="dxa"/>
            <w:tcBorders>
              <w:top w:val="single" w:sz="4" w:space="0" w:color="8ED973"/>
              <w:left w:val="nil"/>
              <w:bottom w:val="single" w:sz="4" w:space="0" w:color="8ED973"/>
              <w:right w:val="single" w:sz="4" w:space="0" w:color="8ED973"/>
            </w:tcBorders>
            <w:noWrap/>
            <w:vAlign w:val="bottom"/>
            <w:hideMark/>
          </w:tcPr>
          <w:p w14:paraId="6ABD04F6" w14:textId="77777777" w:rsidR="00AE7788" w:rsidRPr="00AE7788" w:rsidRDefault="00AE7788" w:rsidP="005E12B2">
            <w:r w:rsidRPr="00AE7788">
              <w:t>54</w:t>
            </w:r>
          </w:p>
        </w:tc>
      </w:tr>
      <w:tr w:rsidR="00AE7788" w:rsidRPr="00AE7788" w14:paraId="50FDFCD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936620A" w14:textId="77777777" w:rsidR="00AE7788" w:rsidRPr="00AE7788" w:rsidRDefault="00AE7788" w:rsidP="005E12B2">
            <w:r w:rsidRPr="00AE7788">
              <w:t>Блок заместителя генерального директора по защите</w:t>
            </w:r>
          </w:p>
        </w:tc>
        <w:tc>
          <w:tcPr>
            <w:tcW w:w="680" w:type="dxa"/>
            <w:tcBorders>
              <w:top w:val="single" w:sz="4" w:space="0" w:color="8ED973"/>
              <w:left w:val="nil"/>
              <w:bottom w:val="single" w:sz="4" w:space="0" w:color="8ED973"/>
              <w:right w:val="nil"/>
            </w:tcBorders>
            <w:shd w:val="clear" w:color="DAF2D0" w:fill="DAF2D0"/>
            <w:noWrap/>
            <w:vAlign w:val="bottom"/>
            <w:hideMark/>
          </w:tcPr>
          <w:p w14:paraId="765BF079" w14:textId="77777777" w:rsidR="00AE7788" w:rsidRPr="00AE7788" w:rsidRDefault="00AE7788" w:rsidP="005E12B2">
            <w:r w:rsidRPr="00AE7788">
              <w:t>20</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53FCD"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00D8040" w14:textId="77777777" w:rsidR="00AE7788" w:rsidRPr="00AE7788" w:rsidRDefault="00AE7788" w:rsidP="005E12B2">
            <w:r w:rsidRPr="00AE7788">
              <w:t>30</w:t>
            </w:r>
          </w:p>
        </w:tc>
      </w:tr>
      <w:tr w:rsidR="00AE7788" w:rsidRPr="00AE7788" w14:paraId="70DA139B"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DA1CB9" w14:textId="77777777" w:rsidR="00AE7788" w:rsidRPr="00AE7788" w:rsidRDefault="00AE7788" w:rsidP="005E12B2">
            <w:r w:rsidRPr="00AE7788">
              <w:t>Блок заместителя генерального директора по имуществу</w:t>
            </w:r>
          </w:p>
        </w:tc>
        <w:tc>
          <w:tcPr>
            <w:tcW w:w="680" w:type="dxa"/>
            <w:tcBorders>
              <w:top w:val="single" w:sz="4" w:space="0" w:color="8ED973"/>
              <w:left w:val="nil"/>
              <w:bottom w:val="single" w:sz="4" w:space="0" w:color="8ED973"/>
              <w:right w:val="nil"/>
            </w:tcBorders>
            <w:noWrap/>
            <w:vAlign w:val="bottom"/>
            <w:hideMark/>
          </w:tcPr>
          <w:p w14:paraId="5C8CC3C4" w14:textId="77777777" w:rsidR="00AE7788" w:rsidRPr="00AE7788" w:rsidRDefault="00AE7788" w:rsidP="005E12B2">
            <w:r w:rsidRPr="00AE7788">
              <w:t>13</w:t>
            </w:r>
          </w:p>
        </w:tc>
        <w:tc>
          <w:tcPr>
            <w:tcW w:w="1910" w:type="dxa"/>
            <w:tcBorders>
              <w:top w:val="single" w:sz="4" w:space="0" w:color="8ED973"/>
              <w:left w:val="nil"/>
              <w:bottom w:val="single" w:sz="4" w:space="0" w:color="8ED973"/>
              <w:right w:val="nil"/>
            </w:tcBorders>
            <w:noWrap/>
            <w:vAlign w:val="bottom"/>
            <w:hideMark/>
          </w:tcPr>
          <w:p w14:paraId="1F3F18E3"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2AA7868" w14:textId="77777777" w:rsidR="00AE7788" w:rsidRPr="00AE7788" w:rsidRDefault="00AE7788" w:rsidP="005E12B2">
            <w:r w:rsidRPr="00AE7788">
              <w:t>30</w:t>
            </w:r>
          </w:p>
        </w:tc>
      </w:tr>
      <w:tr w:rsidR="00AE7788" w:rsidRPr="00AE7788" w14:paraId="3010022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92F1BBD" w14:textId="77777777" w:rsidR="00AE7788" w:rsidRPr="00AE7788" w:rsidRDefault="00AE7788" w:rsidP="005E12B2">
            <w:r w:rsidRPr="00AE7788">
              <w:t>Блок заместителя генерального директора по организационным вопросам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F481A39" w14:textId="77777777" w:rsidR="00AE7788" w:rsidRPr="00AE7788" w:rsidRDefault="00AE7788" w:rsidP="005E12B2">
            <w:r w:rsidRPr="00AE7788">
              <w:t>47</w:t>
            </w:r>
          </w:p>
        </w:tc>
        <w:tc>
          <w:tcPr>
            <w:tcW w:w="1910" w:type="dxa"/>
            <w:tcBorders>
              <w:top w:val="single" w:sz="4" w:space="0" w:color="8ED973"/>
              <w:left w:val="nil"/>
              <w:bottom w:val="single" w:sz="4" w:space="0" w:color="8ED973"/>
              <w:right w:val="nil"/>
            </w:tcBorders>
            <w:shd w:val="clear" w:color="DAF2D0" w:fill="DAF2D0"/>
            <w:noWrap/>
            <w:vAlign w:val="bottom"/>
            <w:hideMark/>
          </w:tcPr>
          <w:p w14:paraId="2C22BA3A" w14:textId="77777777" w:rsidR="00AE7788" w:rsidRPr="00AE7788" w:rsidRDefault="00AE7788" w:rsidP="005E12B2">
            <w:r w:rsidRPr="00AE7788">
              <w:t>47</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B4EFB6B" w14:textId="77777777" w:rsidR="00AE7788" w:rsidRPr="00AE7788" w:rsidRDefault="00AE7788" w:rsidP="005E12B2">
            <w:r w:rsidRPr="00AE7788">
              <w:t>47</w:t>
            </w:r>
          </w:p>
        </w:tc>
      </w:tr>
      <w:tr w:rsidR="00AE7788" w:rsidRPr="00AE7788" w14:paraId="04220FD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12E5FB0" w14:textId="77777777" w:rsidR="00AE7788" w:rsidRPr="00AE7788" w:rsidRDefault="00AE7788" w:rsidP="005E12B2">
            <w:r w:rsidRPr="00AE7788">
              <w:t>Блок заместителя генерального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1B19C984"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47549A0E"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13A6E168" w14:textId="77777777" w:rsidR="00AE7788" w:rsidRPr="00AE7788" w:rsidRDefault="00AE7788" w:rsidP="005E12B2">
            <w:r w:rsidRPr="00AE7788">
              <w:t>30</w:t>
            </w:r>
          </w:p>
        </w:tc>
      </w:tr>
      <w:tr w:rsidR="00AE7788" w:rsidRPr="00AE7788" w14:paraId="6371AC2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9C6D319" w14:textId="77777777" w:rsidR="00AE7788" w:rsidRPr="00AE7788" w:rsidRDefault="00AE7788" w:rsidP="005E12B2">
            <w:r w:rsidRPr="00AE7788">
              <w:t>Блок исполнительного директора по реализации проекта "Большое месторождение"</w:t>
            </w:r>
          </w:p>
        </w:tc>
        <w:tc>
          <w:tcPr>
            <w:tcW w:w="680" w:type="dxa"/>
            <w:tcBorders>
              <w:top w:val="single" w:sz="4" w:space="0" w:color="8ED973"/>
              <w:left w:val="nil"/>
              <w:bottom w:val="single" w:sz="4" w:space="0" w:color="8ED973"/>
              <w:right w:val="nil"/>
            </w:tcBorders>
            <w:shd w:val="clear" w:color="DAF2D0" w:fill="DAF2D0"/>
            <w:noWrap/>
            <w:vAlign w:val="bottom"/>
            <w:hideMark/>
          </w:tcPr>
          <w:p w14:paraId="4B9D22B3" w14:textId="77777777" w:rsidR="00AE7788" w:rsidRPr="00AE7788" w:rsidRDefault="00AE7788" w:rsidP="005E12B2">
            <w:r w:rsidRPr="00AE7788">
              <w:t>3</w:t>
            </w:r>
          </w:p>
        </w:tc>
        <w:tc>
          <w:tcPr>
            <w:tcW w:w="1910" w:type="dxa"/>
            <w:tcBorders>
              <w:top w:val="single" w:sz="4" w:space="0" w:color="8ED973"/>
              <w:left w:val="nil"/>
              <w:bottom w:val="single" w:sz="4" w:space="0" w:color="8ED973"/>
              <w:right w:val="nil"/>
            </w:tcBorders>
            <w:shd w:val="clear" w:color="DAF2D0" w:fill="DAF2D0"/>
            <w:noWrap/>
            <w:vAlign w:val="bottom"/>
            <w:hideMark/>
          </w:tcPr>
          <w:p w14:paraId="664904D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A4BA7D1" w14:textId="77777777" w:rsidR="00AE7788" w:rsidRPr="00AE7788" w:rsidRDefault="00AE7788" w:rsidP="005E12B2">
            <w:r w:rsidRPr="00AE7788">
              <w:t>30</w:t>
            </w:r>
          </w:p>
        </w:tc>
      </w:tr>
      <w:tr w:rsidR="00AE7788" w:rsidRPr="00AE7788" w14:paraId="5967E29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AE55877" w14:textId="77777777" w:rsidR="00AE7788" w:rsidRPr="00AE7788" w:rsidRDefault="00AE7788" w:rsidP="005E12B2">
            <w:r w:rsidRPr="00AE7788">
              <w:t>Блок операционного директора</w:t>
            </w:r>
          </w:p>
        </w:tc>
        <w:tc>
          <w:tcPr>
            <w:tcW w:w="680" w:type="dxa"/>
            <w:tcBorders>
              <w:top w:val="single" w:sz="4" w:space="0" w:color="8ED973"/>
              <w:left w:val="nil"/>
              <w:bottom w:val="single" w:sz="4" w:space="0" w:color="8ED973"/>
              <w:right w:val="nil"/>
            </w:tcBorders>
            <w:noWrap/>
            <w:vAlign w:val="bottom"/>
            <w:hideMark/>
          </w:tcPr>
          <w:p w14:paraId="6B7F84FA" w14:textId="77777777" w:rsidR="00AE7788" w:rsidRPr="00AE7788" w:rsidRDefault="00AE7788" w:rsidP="005E12B2">
            <w:r w:rsidRPr="00AE7788">
              <w:t>26</w:t>
            </w:r>
          </w:p>
        </w:tc>
        <w:tc>
          <w:tcPr>
            <w:tcW w:w="1910" w:type="dxa"/>
            <w:tcBorders>
              <w:top w:val="single" w:sz="4" w:space="0" w:color="8ED973"/>
              <w:left w:val="nil"/>
              <w:bottom w:val="single" w:sz="4" w:space="0" w:color="8ED973"/>
              <w:right w:val="nil"/>
            </w:tcBorders>
            <w:noWrap/>
            <w:vAlign w:val="bottom"/>
            <w:hideMark/>
          </w:tcPr>
          <w:p w14:paraId="161D4A0F"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CAECFD4" w14:textId="77777777" w:rsidR="00AE7788" w:rsidRPr="00AE7788" w:rsidRDefault="00AE7788" w:rsidP="005E12B2">
            <w:r w:rsidRPr="00AE7788">
              <w:t>30</w:t>
            </w:r>
          </w:p>
        </w:tc>
      </w:tr>
      <w:tr w:rsidR="00AE7788" w:rsidRPr="00AE7788" w14:paraId="313D9513"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16B9365" w14:textId="77777777" w:rsidR="00AE7788" w:rsidRPr="00AE7788" w:rsidRDefault="00AE7788" w:rsidP="005E12B2">
            <w:r w:rsidRPr="00AE7788">
              <w:lastRenderedPageBreak/>
              <w:t>Блок технического 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17023E72" w14:textId="77777777" w:rsidR="00AE7788" w:rsidRPr="00AE7788" w:rsidRDefault="00AE7788" w:rsidP="005E12B2">
            <w:r w:rsidRPr="00AE7788">
              <w:t>202</w:t>
            </w:r>
          </w:p>
        </w:tc>
        <w:tc>
          <w:tcPr>
            <w:tcW w:w="1910" w:type="dxa"/>
            <w:tcBorders>
              <w:top w:val="single" w:sz="4" w:space="0" w:color="8ED973"/>
              <w:left w:val="nil"/>
              <w:bottom w:val="single" w:sz="4" w:space="0" w:color="8ED973"/>
              <w:right w:val="nil"/>
            </w:tcBorders>
            <w:shd w:val="clear" w:color="DAF2D0" w:fill="DAF2D0"/>
            <w:noWrap/>
            <w:vAlign w:val="bottom"/>
            <w:hideMark/>
          </w:tcPr>
          <w:p w14:paraId="4C224A18" w14:textId="77777777" w:rsidR="00AE7788" w:rsidRPr="00AE7788" w:rsidRDefault="00AE7788" w:rsidP="005E12B2">
            <w:r w:rsidRPr="00AE7788">
              <w:t>202</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5A816647" w14:textId="77777777" w:rsidR="00AE7788" w:rsidRPr="00AE7788" w:rsidRDefault="00AE7788" w:rsidP="005E12B2">
            <w:r w:rsidRPr="00AE7788">
              <w:t>202</w:t>
            </w:r>
          </w:p>
        </w:tc>
      </w:tr>
      <w:tr w:rsidR="00AE7788" w:rsidRPr="00AE7788" w14:paraId="5252203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28CC73B" w14:textId="77777777" w:rsidR="00AE7788" w:rsidRPr="00AE7788" w:rsidRDefault="00AE7788" w:rsidP="005E12B2">
            <w:r w:rsidRPr="00AE7788">
              <w:t>Блок финансового директора</w:t>
            </w:r>
          </w:p>
        </w:tc>
        <w:tc>
          <w:tcPr>
            <w:tcW w:w="680" w:type="dxa"/>
            <w:tcBorders>
              <w:top w:val="single" w:sz="4" w:space="0" w:color="8ED973"/>
              <w:left w:val="nil"/>
              <w:bottom w:val="single" w:sz="4" w:space="0" w:color="8ED973"/>
              <w:right w:val="nil"/>
            </w:tcBorders>
            <w:noWrap/>
            <w:vAlign w:val="bottom"/>
            <w:hideMark/>
          </w:tcPr>
          <w:p w14:paraId="0DC3E74C" w14:textId="77777777" w:rsidR="00AE7788" w:rsidRPr="00AE7788" w:rsidRDefault="00AE7788" w:rsidP="005E12B2">
            <w:r w:rsidRPr="00AE7788">
              <w:t>20</w:t>
            </w:r>
          </w:p>
        </w:tc>
        <w:tc>
          <w:tcPr>
            <w:tcW w:w="1910" w:type="dxa"/>
            <w:tcBorders>
              <w:top w:val="single" w:sz="4" w:space="0" w:color="8ED973"/>
              <w:left w:val="nil"/>
              <w:bottom w:val="single" w:sz="4" w:space="0" w:color="8ED973"/>
              <w:right w:val="nil"/>
            </w:tcBorders>
            <w:noWrap/>
            <w:vAlign w:val="bottom"/>
            <w:hideMark/>
          </w:tcPr>
          <w:p w14:paraId="2F8CFF50"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4F2B7C73" w14:textId="77777777" w:rsidR="00AE7788" w:rsidRPr="00AE7788" w:rsidRDefault="00AE7788" w:rsidP="005E12B2">
            <w:r w:rsidRPr="00AE7788">
              <w:t>30</w:t>
            </w:r>
          </w:p>
        </w:tc>
      </w:tr>
      <w:tr w:rsidR="00AE7788" w:rsidRPr="00AE7788" w14:paraId="7BE2250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3A9DE87" w14:textId="77777777" w:rsidR="00AE7788" w:rsidRPr="00AE7788" w:rsidRDefault="00AE7788" w:rsidP="005E12B2">
            <w:r w:rsidRPr="00AE7788">
              <w:t>Генеральный директор</w:t>
            </w:r>
          </w:p>
        </w:tc>
        <w:tc>
          <w:tcPr>
            <w:tcW w:w="680" w:type="dxa"/>
            <w:tcBorders>
              <w:top w:val="single" w:sz="4" w:space="0" w:color="8ED973"/>
              <w:left w:val="nil"/>
              <w:bottom w:val="single" w:sz="4" w:space="0" w:color="8ED973"/>
              <w:right w:val="nil"/>
            </w:tcBorders>
            <w:shd w:val="clear" w:color="DAF2D0" w:fill="DAF2D0"/>
            <w:noWrap/>
            <w:vAlign w:val="bottom"/>
            <w:hideMark/>
          </w:tcPr>
          <w:p w14:paraId="16CABC02" w14:textId="77777777" w:rsidR="00AE7788" w:rsidRPr="00AE7788" w:rsidRDefault="00AE7788" w:rsidP="005E12B2">
            <w:r w:rsidRPr="00AE7788">
              <w:t>83</w:t>
            </w:r>
          </w:p>
        </w:tc>
        <w:tc>
          <w:tcPr>
            <w:tcW w:w="1910" w:type="dxa"/>
            <w:tcBorders>
              <w:top w:val="single" w:sz="4" w:space="0" w:color="8ED973"/>
              <w:left w:val="nil"/>
              <w:bottom w:val="single" w:sz="4" w:space="0" w:color="8ED973"/>
              <w:right w:val="nil"/>
            </w:tcBorders>
            <w:shd w:val="clear" w:color="DAF2D0" w:fill="DAF2D0"/>
            <w:noWrap/>
            <w:vAlign w:val="bottom"/>
            <w:hideMark/>
          </w:tcPr>
          <w:p w14:paraId="7A9B5FD5" w14:textId="77777777" w:rsidR="00AE7788" w:rsidRPr="00AE7788" w:rsidRDefault="00AE7788" w:rsidP="005E12B2">
            <w:r w:rsidRPr="00AE7788">
              <w:t>83</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5B856AE" w14:textId="77777777" w:rsidR="00AE7788" w:rsidRPr="00AE7788" w:rsidRDefault="00AE7788" w:rsidP="005E12B2">
            <w:r w:rsidRPr="00AE7788">
              <w:t>83</w:t>
            </w:r>
          </w:p>
        </w:tc>
      </w:tr>
      <w:tr w:rsidR="00AE7788" w:rsidRPr="00AE7788" w14:paraId="153C738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DB46DBE" w14:textId="77777777" w:rsidR="00AE7788" w:rsidRPr="00AE7788" w:rsidRDefault="00AE7788" w:rsidP="005E12B2">
            <w:r w:rsidRPr="00AE7788">
              <w:t>Имущественные вопросы</w:t>
            </w:r>
          </w:p>
        </w:tc>
        <w:tc>
          <w:tcPr>
            <w:tcW w:w="680" w:type="dxa"/>
            <w:tcBorders>
              <w:top w:val="single" w:sz="4" w:space="0" w:color="8ED973"/>
              <w:left w:val="nil"/>
              <w:bottom w:val="single" w:sz="4" w:space="0" w:color="8ED973"/>
              <w:right w:val="nil"/>
            </w:tcBorders>
            <w:noWrap/>
            <w:vAlign w:val="bottom"/>
            <w:hideMark/>
          </w:tcPr>
          <w:p w14:paraId="7DE2DBD3"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03182AA3"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12861CA" w14:textId="77777777" w:rsidR="00AE7788" w:rsidRPr="00AE7788" w:rsidRDefault="00AE7788" w:rsidP="005E12B2">
            <w:r w:rsidRPr="00AE7788">
              <w:t>30</w:t>
            </w:r>
          </w:p>
        </w:tc>
      </w:tr>
      <w:tr w:rsidR="00AE7788" w:rsidRPr="00AE7788" w14:paraId="68D2BFF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4B28D729" w14:textId="77777777" w:rsidR="00AE7788" w:rsidRPr="00AE7788" w:rsidRDefault="00AE7788" w:rsidP="005E12B2">
            <w:r w:rsidRPr="00AE7788">
              <w:t>Подразделение по информационным технологиям</w:t>
            </w:r>
          </w:p>
        </w:tc>
        <w:tc>
          <w:tcPr>
            <w:tcW w:w="680" w:type="dxa"/>
            <w:tcBorders>
              <w:top w:val="single" w:sz="4" w:space="0" w:color="8ED973"/>
              <w:left w:val="nil"/>
              <w:bottom w:val="single" w:sz="4" w:space="0" w:color="8ED973"/>
              <w:right w:val="nil"/>
            </w:tcBorders>
            <w:shd w:val="clear" w:color="DAF2D0" w:fill="DAF2D0"/>
            <w:noWrap/>
            <w:vAlign w:val="bottom"/>
            <w:hideMark/>
          </w:tcPr>
          <w:p w14:paraId="78D326EB"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shd w:val="clear" w:color="DAF2D0" w:fill="DAF2D0"/>
            <w:noWrap/>
            <w:vAlign w:val="bottom"/>
            <w:hideMark/>
          </w:tcPr>
          <w:p w14:paraId="5788FC3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405A3E" w14:textId="77777777" w:rsidR="00AE7788" w:rsidRPr="00AE7788" w:rsidRDefault="00AE7788" w:rsidP="005E12B2">
            <w:r w:rsidRPr="00AE7788">
              <w:t>30</w:t>
            </w:r>
          </w:p>
        </w:tc>
      </w:tr>
      <w:tr w:rsidR="00AE7788" w:rsidRPr="00AE7788" w14:paraId="7EBE9013"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81B061F" w14:textId="77777777" w:rsidR="00AE7788" w:rsidRPr="00AE7788" w:rsidRDefault="00AE7788" w:rsidP="005E12B2">
            <w:r w:rsidRPr="00AE7788">
              <w:t>Проект "Восточный"</w:t>
            </w:r>
          </w:p>
        </w:tc>
        <w:tc>
          <w:tcPr>
            <w:tcW w:w="680" w:type="dxa"/>
            <w:tcBorders>
              <w:top w:val="single" w:sz="4" w:space="0" w:color="8ED973"/>
              <w:left w:val="nil"/>
              <w:bottom w:val="single" w:sz="4" w:space="0" w:color="8ED973"/>
              <w:right w:val="nil"/>
            </w:tcBorders>
            <w:noWrap/>
            <w:vAlign w:val="bottom"/>
            <w:hideMark/>
          </w:tcPr>
          <w:p w14:paraId="3FC6D796"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noWrap/>
            <w:vAlign w:val="bottom"/>
            <w:hideMark/>
          </w:tcPr>
          <w:p w14:paraId="4A4966CA"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CF9304A" w14:textId="77777777" w:rsidR="00AE7788" w:rsidRPr="00AE7788" w:rsidRDefault="00AE7788" w:rsidP="005E12B2">
            <w:r w:rsidRPr="00AE7788">
              <w:t>30</w:t>
            </w:r>
          </w:p>
        </w:tc>
      </w:tr>
      <w:tr w:rsidR="00AE7788" w:rsidRPr="00AE7788" w14:paraId="6E0CFA7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FAA1938" w14:textId="77777777" w:rsidR="00AE7788" w:rsidRPr="00AE7788" w:rsidRDefault="00AE7788" w:rsidP="005E12B2">
            <w:r w:rsidRPr="00AE7788">
              <w:t>Проект "Нефтяные краюшки"</w:t>
            </w:r>
          </w:p>
        </w:tc>
        <w:tc>
          <w:tcPr>
            <w:tcW w:w="680" w:type="dxa"/>
            <w:tcBorders>
              <w:top w:val="single" w:sz="4" w:space="0" w:color="8ED973"/>
              <w:left w:val="nil"/>
              <w:bottom w:val="single" w:sz="4" w:space="0" w:color="8ED973"/>
              <w:right w:val="nil"/>
            </w:tcBorders>
            <w:shd w:val="clear" w:color="DAF2D0" w:fill="DAF2D0"/>
            <w:noWrap/>
            <w:vAlign w:val="bottom"/>
            <w:hideMark/>
          </w:tcPr>
          <w:p w14:paraId="6B965DF8" w14:textId="77777777" w:rsidR="00AE7788" w:rsidRPr="00AE7788" w:rsidRDefault="00AE7788" w:rsidP="005E12B2">
            <w:r w:rsidRPr="00AE7788">
              <w:t>64</w:t>
            </w:r>
          </w:p>
        </w:tc>
        <w:tc>
          <w:tcPr>
            <w:tcW w:w="1910" w:type="dxa"/>
            <w:tcBorders>
              <w:top w:val="single" w:sz="4" w:space="0" w:color="8ED973"/>
              <w:left w:val="nil"/>
              <w:bottom w:val="single" w:sz="4" w:space="0" w:color="8ED973"/>
              <w:right w:val="nil"/>
            </w:tcBorders>
            <w:shd w:val="clear" w:color="DAF2D0" w:fill="DAF2D0"/>
            <w:noWrap/>
            <w:vAlign w:val="bottom"/>
            <w:hideMark/>
          </w:tcPr>
          <w:p w14:paraId="029FF134" w14:textId="77777777" w:rsidR="00AE7788" w:rsidRPr="00AE7788" w:rsidRDefault="00AE7788" w:rsidP="005E12B2">
            <w:r w:rsidRPr="00AE7788">
              <w:t>64</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CF4FFFA" w14:textId="77777777" w:rsidR="00AE7788" w:rsidRPr="00AE7788" w:rsidRDefault="00AE7788" w:rsidP="005E12B2">
            <w:r w:rsidRPr="00AE7788">
              <w:t>64</w:t>
            </w:r>
          </w:p>
        </w:tc>
      </w:tr>
      <w:tr w:rsidR="00AE7788" w:rsidRPr="00AE7788" w14:paraId="7AD62B86"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02F2174E" w14:textId="77777777" w:rsidR="00AE7788" w:rsidRPr="00AE7788" w:rsidRDefault="00AE7788" w:rsidP="005E12B2">
            <w:r w:rsidRPr="00AE7788">
              <w:t>Проект "Новая нефть"</w:t>
            </w:r>
          </w:p>
        </w:tc>
        <w:tc>
          <w:tcPr>
            <w:tcW w:w="680" w:type="dxa"/>
            <w:tcBorders>
              <w:top w:val="single" w:sz="4" w:space="0" w:color="8ED973"/>
              <w:left w:val="nil"/>
              <w:bottom w:val="single" w:sz="4" w:space="0" w:color="8ED973"/>
              <w:right w:val="nil"/>
            </w:tcBorders>
            <w:noWrap/>
            <w:vAlign w:val="bottom"/>
            <w:hideMark/>
          </w:tcPr>
          <w:p w14:paraId="1C74BDEA" w14:textId="77777777" w:rsidR="00AE7788" w:rsidRPr="00AE7788" w:rsidRDefault="00AE7788" w:rsidP="005E12B2">
            <w:r w:rsidRPr="00AE7788">
              <w:t>30</w:t>
            </w:r>
          </w:p>
        </w:tc>
        <w:tc>
          <w:tcPr>
            <w:tcW w:w="1910" w:type="dxa"/>
            <w:tcBorders>
              <w:top w:val="single" w:sz="4" w:space="0" w:color="8ED973"/>
              <w:left w:val="nil"/>
              <w:bottom w:val="single" w:sz="4" w:space="0" w:color="8ED973"/>
              <w:right w:val="nil"/>
            </w:tcBorders>
            <w:noWrap/>
            <w:vAlign w:val="bottom"/>
            <w:hideMark/>
          </w:tcPr>
          <w:p w14:paraId="45A684CA"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20410E81" w14:textId="77777777" w:rsidR="00AE7788" w:rsidRPr="00AE7788" w:rsidRDefault="00AE7788" w:rsidP="005E12B2">
            <w:r w:rsidRPr="00AE7788">
              <w:t>30</w:t>
            </w:r>
          </w:p>
        </w:tc>
      </w:tr>
      <w:tr w:rsidR="00AE7788" w:rsidRPr="00AE7788" w14:paraId="504E061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550AA85" w14:textId="77777777" w:rsidR="00AE7788" w:rsidRPr="00AE7788" w:rsidRDefault="00AE7788" w:rsidP="005E12B2">
            <w:r w:rsidRPr="00AE7788">
              <w:t xml:space="preserve">Проект "Обустройство площадных объектов НГКМ </w:t>
            </w:r>
            <w:proofErr w:type="spellStart"/>
            <w:r w:rsidRPr="00AE7788">
              <w:t>Поменбше</w:t>
            </w:r>
            <w:proofErr w:type="spellEnd"/>
            <w:r w:rsidRPr="00AE7788">
              <w:t>"</w:t>
            </w:r>
          </w:p>
        </w:tc>
        <w:tc>
          <w:tcPr>
            <w:tcW w:w="680" w:type="dxa"/>
            <w:tcBorders>
              <w:top w:val="single" w:sz="4" w:space="0" w:color="8ED973"/>
              <w:left w:val="nil"/>
              <w:bottom w:val="single" w:sz="4" w:space="0" w:color="8ED973"/>
              <w:right w:val="nil"/>
            </w:tcBorders>
            <w:shd w:val="clear" w:color="DAF2D0" w:fill="DAF2D0"/>
            <w:noWrap/>
            <w:vAlign w:val="bottom"/>
            <w:hideMark/>
          </w:tcPr>
          <w:p w14:paraId="02AA66F1" w14:textId="77777777" w:rsidR="00AE7788" w:rsidRPr="00AE7788" w:rsidRDefault="00AE7788" w:rsidP="005E12B2">
            <w:r w:rsidRPr="00AE7788">
              <w:t>4</w:t>
            </w:r>
          </w:p>
        </w:tc>
        <w:tc>
          <w:tcPr>
            <w:tcW w:w="1910" w:type="dxa"/>
            <w:tcBorders>
              <w:top w:val="single" w:sz="4" w:space="0" w:color="8ED973"/>
              <w:left w:val="nil"/>
              <w:bottom w:val="single" w:sz="4" w:space="0" w:color="8ED973"/>
              <w:right w:val="nil"/>
            </w:tcBorders>
            <w:shd w:val="clear" w:color="DAF2D0" w:fill="DAF2D0"/>
            <w:noWrap/>
            <w:vAlign w:val="bottom"/>
            <w:hideMark/>
          </w:tcPr>
          <w:p w14:paraId="5E3BEEFC"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C4C25AC" w14:textId="77777777" w:rsidR="00AE7788" w:rsidRPr="00AE7788" w:rsidRDefault="00AE7788" w:rsidP="005E12B2">
            <w:r w:rsidRPr="00AE7788">
              <w:t>30</w:t>
            </w:r>
          </w:p>
        </w:tc>
      </w:tr>
      <w:tr w:rsidR="00AE7788" w:rsidRPr="00AE7788" w14:paraId="77D9BEE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C4C4239" w14:textId="77777777" w:rsidR="00AE7788" w:rsidRPr="00AE7788" w:rsidRDefault="00AE7788" w:rsidP="005E12B2">
            <w:r w:rsidRPr="00AE7788">
              <w:t>Проект "Северная деревня"</w:t>
            </w:r>
          </w:p>
        </w:tc>
        <w:tc>
          <w:tcPr>
            <w:tcW w:w="680" w:type="dxa"/>
            <w:tcBorders>
              <w:top w:val="single" w:sz="4" w:space="0" w:color="8ED973"/>
              <w:left w:val="nil"/>
              <w:bottom w:val="single" w:sz="4" w:space="0" w:color="8ED973"/>
              <w:right w:val="nil"/>
            </w:tcBorders>
            <w:noWrap/>
            <w:vAlign w:val="bottom"/>
            <w:hideMark/>
          </w:tcPr>
          <w:p w14:paraId="74956270" w14:textId="77777777" w:rsidR="00AE7788" w:rsidRPr="00AE7788" w:rsidRDefault="00AE7788" w:rsidP="005E12B2">
            <w:r w:rsidRPr="00AE7788">
              <w:t>29</w:t>
            </w:r>
          </w:p>
        </w:tc>
        <w:tc>
          <w:tcPr>
            <w:tcW w:w="1910" w:type="dxa"/>
            <w:tcBorders>
              <w:top w:val="single" w:sz="4" w:space="0" w:color="8ED973"/>
              <w:left w:val="nil"/>
              <w:bottom w:val="single" w:sz="4" w:space="0" w:color="8ED973"/>
              <w:right w:val="nil"/>
            </w:tcBorders>
            <w:noWrap/>
            <w:vAlign w:val="bottom"/>
            <w:hideMark/>
          </w:tcPr>
          <w:p w14:paraId="21EE6BCF"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52AAA71C" w14:textId="77777777" w:rsidR="00AE7788" w:rsidRPr="00AE7788" w:rsidRDefault="00AE7788" w:rsidP="005E12B2">
            <w:r w:rsidRPr="00AE7788">
              <w:t>30</w:t>
            </w:r>
          </w:p>
        </w:tc>
      </w:tr>
      <w:tr w:rsidR="00AE7788" w:rsidRPr="00AE7788" w14:paraId="7EDECD8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77C922E" w14:textId="77777777" w:rsidR="00AE7788" w:rsidRPr="00AE7788" w:rsidRDefault="00AE7788" w:rsidP="005E12B2">
            <w:r w:rsidRPr="00AE7788">
              <w:t>Проект "Трубопроводный транспорт Главного НГКМ"</w:t>
            </w:r>
          </w:p>
        </w:tc>
        <w:tc>
          <w:tcPr>
            <w:tcW w:w="680" w:type="dxa"/>
            <w:tcBorders>
              <w:top w:val="single" w:sz="4" w:space="0" w:color="8ED973"/>
              <w:left w:val="nil"/>
              <w:bottom w:val="single" w:sz="4" w:space="0" w:color="8ED973"/>
              <w:right w:val="nil"/>
            </w:tcBorders>
            <w:shd w:val="clear" w:color="DAF2D0" w:fill="DAF2D0"/>
            <w:noWrap/>
            <w:vAlign w:val="bottom"/>
            <w:hideMark/>
          </w:tcPr>
          <w:p w14:paraId="0100E3D4" w14:textId="77777777" w:rsidR="00AE7788" w:rsidRPr="00AE7788" w:rsidRDefault="00AE7788" w:rsidP="005E12B2">
            <w:r w:rsidRPr="00AE7788">
              <w:t>15</w:t>
            </w:r>
          </w:p>
        </w:tc>
        <w:tc>
          <w:tcPr>
            <w:tcW w:w="1910" w:type="dxa"/>
            <w:tcBorders>
              <w:top w:val="single" w:sz="4" w:space="0" w:color="8ED973"/>
              <w:left w:val="nil"/>
              <w:bottom w:val="single" w:sz="4" w:space="0" w:color="8ED973"/>
              <w:right w:val="nil"/>
            </w:tcBorders>
            <w:shd w:val="clear" w:color="DAF2D0" w:fill="DAF2D0"/>
            <w:noWrap/>
            <w:vAlign w:val="bottom"/>
            <w:hideMark/>
          </w:tcPr>
          <w:p w14:paraId="1A30EBE6"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1D68CA7" w14:textId="77777777" w:rsidR="00AE7788" w:rsidRPr="00AE7788" w:rsidRDefault="00AE7788" w:rsidP="005E12B2">
            <w:r w:rsidRPr="00AE7788">
              <w:t>30</w:t>
            </w:r>
          </w:p>
        </w:tc>
      </w:tr>
      <w:tr w:rsidR="00AE7788" w:rsidRPr="00AE7788" w14:paraId="608CD24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44808B84" w14:textId="77777777" w:rsidR="00AE7788" w:rsidRPr="00AE7788" w:rsidRDefault="00AE7788" w:rsidP="005E12B2">
            <w:r w:rsidRPr="00AE7788">
              <w:t>Проект "Южный"</w:t>
            </w:r>
          </w:p>
        </w:tc>
        <w:tc>
          <w:tcPr>
            <w:tcW w:w="680" w:type="dxa"/>
            <w:tcBorders>
              <w:top w:val="single" w:sz="4" w:space="0" w:color="8ED973"/>
              <w:left w:val="nil"/>
              <w:bottom w:val="single" w:sz="4" w:space="0" w:color="8ED973"/>
              <w:right w:val="nil"/>
            </w:tcBorders>
            <w:noWrap/>
            <w:vAlign w:val="bottom"/>
            <w:hideMark/>
          </w:tcPr>
          <w:p w14:paraId="12751302" w14:textId="77777777" w:rsidR="00AE7788" w:rsidRPr="00AE7788" w:rsidRDefault="00AE7788" w:rsidP="005E12B2">
            <w:r w:rsidRPr="00AE7788">
              <w:t>9</w:t>
            </w:r>
          </w:p>
        </w:tc>
        <w:tc>
          <w:tcPr>
            <w:tcW w:w="1910" w:type="dxa"/>
            <w:tcBorders>
              <w:top w:val="single" w:sz="4" w:space="0" w:color="8ED973"/>
              <w:left w:val="nil"/>
              <w:bottom w:val="single" w:sz="4" w:space="0" w:color="8ED973"/>
              <w:right w:val="nil"/>
            </w:tcBorders>
            <w:noWrap/>
            <w:vAlign w:val="bottom"/>
            <w:hideMark/>
          </w:tcPr>
          <w:p w14:paraId="3066F53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78DA0F60" w14:textId="77777777" w:rsidR="00AE7788" w:rsidRPr="00AE7788" w:rsidRDefault="00AE7788" w:rsidP="005E12B2">
            <w:r w:rsidRPr="00AE7788">
              <w:t>30</w:t>
            </w:r>
          </w:p>
        </w:tc>
      </w:tr>
      <w:tr w:rsidR="00AE7788" w:rsidRPr="00AE7788" w14:paraId="562D814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56AF589" w14:textId="77777777" w:rsidR="00AE7788" w:rsidRPr="00AE7788" w:rsidRDefault="00AE7788" w:rsidP="005E12B2">
            <w:r w:rsidRPr="00AE7788">
              <w:t>Проект «Обустройство Интересного лицензионного участка»</w:t>
            </w:r>
          </w:p>
        </w:tc>
        <w:tc>
          <w:tcPr>
            <w:tcW w:w="680" w:type="dxa"/>
            <w:tcBorders>
              <w:top w:val="single" w:sz="4" w:space="0" w:color="8ED973"/>
              <w:left w:val="nil"/>
              <w:bottom w:val="single" w:sz="4" w:space="0" w:color="8ED973"/>
              <w:right w:val="nil"/>
            </w:tcBorders>
            <w:shd w:val="clear" w:color="DAF2D0" w:fill="DAF2D0"/>
            <w:noWrap/>
            <w:vAlign w:val="bottom"/>
            <w:hideMark/>
          </w:tcPr>
          <w:p w14:paraId="435A4E27" w14:textId="77777777" w:rsidR="00AE7788" w:rsidRPr="00AE7788" w:rsidRDefault="00AE7788" w:rsidP="005E12B2">
            <w:r w:rsidRPr="00AE7788">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7A750FA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7E63934" w14:textId="77777777" w:rsidR="00AE7788" w:rsidRPr="00AE7788" w:rsidRDefault="00AE7788" w:rsidP="005E12B2">
            <w:r w:rsidRPr="00AE7788">
              <w:t>30</w:t>
            </w:r>
          </w:p>
        </w:tc>
      </w:tr>
      <w:tr w:rsidR="00AE7788" w:rsidRPr="00AE7788" w14:paraId="44E2311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AC5E866" w14:textId="77777777" w:rsidR="00AE7788" w:rsidRPr="00AE7788" w:rsidRDefault="00AE7788" w:rsidP="005E12B2">
            <w:r w:rsidRPr="00AE7788">
              <w:t xml:space="preserve">Проект «Обустройство объектов Новейшей </w:t>
            </w:r>
            <w:proofErr w:type="spellStart"/>
            <w:r w:rsidRPr="00AE7788">
              <w:t>нейти</w:t>
            </w:r>
            <w:proofErr w:type="spellEnd"/>
            <w:r w:rsidRPr="00AE7788">
              <w:t>»</w:t>
            </w:r>
          </w:p>
        </w:tc>
        <w:tc>
          <w:tcPr>
            <w:tcW w:w="680" w:type="dxa"/>
            <w:tcBorders>
              <w:top w:val="single" w:sz="4" w:space="0" w:color="8ED973"/>
              <w:left w:val="nil"/>
              <w:bottom w:val="single" w:sz="4" w:space="0" w:color="8ED973"/>
              <w:right w:val="nil"/>
            </w:tcBorders>
            <w:noWrap/>
            <w:vAlign w:val="bottom"/>
            <w:hideMark/>
          </w:tcPr>
          <w:p w14:paraId="057155D8" w14:textId="77777777" w:rsidR="00AE7788" w:rsidRPr="00AE7788" w:rsidRDefault="00AE7788" w:rsidP="005E12B2">
            <w:r w:rsidRPr="00AE7788">
              <w:t>2</w:t>
            </w:r>
          </w:p>
        </w:tc>
        <w:tc>
          <w:tcPr>
            <w:tcW w:w="1910" w:type="dxa"/>
            <w:tcBorders>
              <w:top w:val="single" w:sz="4" w:space="0" w:color="8ED973"/>
              <w:left w:val="nil"/>
              <w:bottom w:val="single" w:sz="4" w:space="0" w:color="8ED973"/>
              <w:right w:val="nil"/>
            </w:tcBorders>
            <w:noWrap/>
            <w:vAlign w:val="bottom"/>
            <w:hideMark/>
          </w:tcPr>
          <w:p w14:paraId="67F6E934"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065D5067" w14:textId="77777777" w:rsidR="00AE7788" w:rsidRPr="00AE7788" w:rsidRDefault="00AE7788" w:rsidP="005E12B2">
            <w:r w:rsidRPr="00AE7788">
              <w:t>30</w:t>
            </w:r>
          </w:p>
        </w:tc>
      </w:tr>
      <w:tr w:rsidR="00AE7788" w:rsidRPr="00AE7788" w14:paraId="3334F94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4824FF8" w14:textId="77777777" w:rsidR="00AE7788" w:rsidRPr="00AE7788" w:rsidRDefault="00AE7788" w:rsidP="005E12B2">
            <w:r w:rsidRPr="00AE7788">
              <w:t>Проект «Обустройство объектов Новой нефти»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0642A64D" w14:textId="77777777" w:rsidR="00AE7788" w:rsidRPr="00AE7788" w:rsidRDefault="00AE7788" w:rsidP="005E12B2">
            <w:r w:rsidRPr="00AE7788">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5F29D35"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785CDCD" w14:textId="77777777" w:rsidR="00AE7788" w:rsidRPr="00AE7788" w:rsidRDefault="00AE7788" w:rsidP="005E12B2">
            <w:r w:rsidRPr="00AE7788">
              <w:t>30</w:t>
            </w:r>
          </w:p>
        </w:tc>
      </w:tr>
      <w:tr w:rsidR="00AE7788" w:rsidRPr="00AE7788" w14:paraId="11E1319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24B0CE8" w14:textId="77777777" w:rsidR="00AE7788" w:rsidRPr="00AE7788" w:rsidRDefault="00AE7788" w:rsidP="005E12B2">
            <w:r w:rsidRPr="00AE7788">
              <w:t xml:space="preserve">Проект «Трубопроводный </w:t>
            </w:r>
            <w:proofErr w:type="gramStart"/>
            <w:r w:rsidRPr="00AE7788">
              <w:t>транспорт Ещё</w:t>
            </w:r>
            <w:proofErr w:type="gramEnd"/>
            <w:r w:rsidRPr="00AE7788">
              <w:t xml:space="preserve"> одного НГКМ»</w:t>
            </w:r>
          </w:p>
        </w:tc>
        <w:tc>
          <w:tcPr>
            <w:tcW w:w="680" w:type="dxa"/>
            <w:tcBorders>
              <w:top w:val="single" w:sz="4" w:space="0" w:color="8ED973"/>
              <w:left w:val="nil"/>
              <w:bottom w:val="single" w:sz="4" w:space="0" w:color="8ED973"/>
              <w:right w:val="nil"/>
            </w:tcBorders>
            <w:noWrap/>
            <w:vAlign w:val="bottom"/>
            <w:hideMark/>
          </w:tcPr>
          <w:p w14:paraId="643ACF09" w14:textId="77777777" w:rsidR="00AE7788" w:rsidRPr="00AE7788" w:rsidRDefault="00AE7788" w:rsidP="005E12B2">
            <w:r w:rsidRPr="00AE7788">
              <w:t>1</w:t>
            </w:r>
          </w:p>
        </w:tc>
        <w:tc>
          <w:tcPr>
            <w:tcW w:w="1910" w:type="dxa"/>
            <w:tcBorders>
              <w:top w:val="single" w:sz="4" w:space="0" w:color="8ED973"/>
              <w:left w:val="nil"/>
              <w:bottom w:val="single" w:sz="4" w:space="0" w:color="8ED973"/>
              <w:right w:val="nil"/>
            </w:tcBorders>
            <w:noWrap/>
            <w:vAlign w:val="bottom"/>
            <w:hideMark/>
          </w:tcPr>
          <w:p w14:paraId="3F25734C"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1AC4FB16" w14:textId="77777777" w:rsidR="00AE7788" w:rsidRPr="00AE7788" w:rsidRDefault="00AE7788" w:rsidP="005E12B2">
            <w:r w:rsidRPr="00AE7788">
              <w:t>1</w:t>
            </w:r>
          </w:p>
        </w:tc>
      </w:tr>
      <w:tr w:rsidR="00AE7788" w:rsidRPr="00AE7788" w14:paraId="374B142B"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3DD6" w14:textId="77777777" w:rsidR="00AE7788" w:rsidRPr="00AE7788" w:rsidRDefault="00AE7788" w:rsidP="005E12B2">
            <w:r w:rsidRPr="00AE7788">
              <w:t>Проект сервиса скважин</w:t>
            </w:r>
          </w:p>
        </w:tc>
        <w:tc>
          <w:tcPr>
            <w:tcW w:w="680" w:type="dxa"/>
            <w:tcBorders>
              <w:top w:val="single" w:sz="4" w:space="0" w:color="8ED973"/>
              <w:left w:val="nil"/>
              <w:bottom w:val="single" w:sz="4" w:space="0" w:color="8ED973"/>
              <w:right w:val="nil"/>
            </w:tcBorders>
            <w:shd w:val="clear" w:color="DAF2D0" w:fill="DAF2D0"/>
            <w:noWrap/>
            <w:vAlign w:val="bottom"/>
            <w:hideMark/>
          </w:tcPr>
          <w:p w14:paraId="3A060080" w14:textId="77777777" w:rsidR="00AE7788" w:rsidRPr="00AE7788" w:rsidRDefault="00AE7788" w:rsidP="005E12B2">
            <w:r w:rsidRPr="00AE7788">
              <w:t>38</w:t>
            </w:r>
          </w:p>
        </w:tc>
        <w:tc>
          <w:tcPr>
            <w:tcW w:w="1910" w:type="dxa"/>
            <w:tcBorders>
              <w:top w:val="single" w:sz="4" w:space="0" w:color="8ED973"/>
              <w:left w:val="nil"/>
              <w:bottom w:val="single" w:sz="4" w:space="0" w:color="8ED973"/>
              <w:right w:val="nil"/>
            </w:tcBorders>
            <w:shd w:val="clear" w:color="DAF2D0" w:fill="DAF2D0"/>
            <w:noWrap/>
            <w:vAlign w:val="bottom"/>
            <w:hideMark/>
          </w:tcPr>
          <w:p w14:paraId="134E0C77" w14:textId="77777777" w:rsidR="00AE7788" w:rsidRPr="00AE7788" w:rsidRDefault="00AE7788" w:rsidP="005E12B2">
            <w:r w:rsidRPr="00AE7788">
              <w:t>38</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440DC2A" w14:textId="77777777" w:rsidR="00AE7788" w:rsidRPr="00AE7788" w:rsidRDefault="00AE7788" w:rsidP="005E12B2">
            <w:r w:rsidRPr="00AE7788">
              <w:t>38</w:t>
            </w:r>
          </w:p>
        </w:tc>
      </w:tr>
      <w:tr w:rsidR="00AE7788" w:rsidRPr="00AE7788" w14:paraId="3EC7DC5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6519873" w14:textId="77777777" w:rsidR="00AE7788" w:rsidRPr="00AE7788" w:rsidRDefault="00AE7788" w:rsidP="005E12B2">
            <w:r w:rsidRPr="00AE7788">
              <w:t>Управление землеустроительных работ</w:t>
            </w:r>
          </w:p>
        </w:tc>
        <w:tc>
          <w:tcPr>
            <w:tcW w:w="680" w:type="dxa"/>
            <w:tcBorders>
              <w:top w:val="single" w:sz="4" w:space="0" w:color="8ED973"/>
              <w:left w:val="nil"/>
              <w:bottom w:val="single" w:sz="4" w:space="0" w:color="8ED973"/>
              <w:right w:val="nil"/>
            </w:tcBorders>
            <w:noWrap/>
            <w:vAlign w:val="bottom"/>
            <w:hideMark/>
          </w:tcPr>
          <w:p w14:paraId="13526406" w14:textId="77777777" w:rsidR="00AE7788" w:rsidRPr="00AE7788" w:rsidRDefault="00AE7788" w:rsidP="005E12B2">
            <w:r w:rsidRPr="00AE7788">
              <w:t>18</w:t>
            </w:r>
          </w:p>
        </w:tc>
        <w:tc>
          <w:tcPr>
            <w:tcW w:w="1910" w:type="dxa"/>
            <w:tcBorders>
              <w:top w:val="single" w:sz="4" w:space="0" w:color="8ED973"/>
              <w:left w:val="nil"/>
              <w:bottom w:val="single" w:sz="4" w:space="0" w:color="8ED973"/>
              <w:right w:val="nil"/>
            </w:tcBorders>
            <w:noWrap/>
            <w:vAlign w:val="bottom"/>
            <w:hideMark/>
          </w:tcPr>
          <w:p w14:paraId="5AD3F167"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noWrap/>
            <w:vAlign w:val="bottom"/>
            <w:hideMark/>
          </w:tcPr>
          <w:p w14:paraId="0FE0D13D" w14:textId="77777777" w:rsidR="00AE7788" w:rsidRPr="00AE7788" w:rsidRDefault="00AE7788" w:rsidP="005E12B2">
            <w:r w:rsidRPr="00AE7788">
              <w:t>30</w:t>
            </w:r>
          </w:p>
        </w:tc>
      </w:tr>
      <w:tr w:rsidR="00AE7788" w:rsidRPr="00AE7788" w14:paraId="18B94A5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45BCA06" w14:textId="77777777" w:rsidR="00AE7788" w:rsidRPr="00AE7788" w:rsidRDefault="00AE7788" w:rsidP="005E12B2">
            <w:r w:rsidRPr="00AE7788">
              <w:t>Управление коммуникаций</w:t>
            </w:r>
          </w:p>
        </w:tc>
        <w:tc>
          <w:tcPr>
            <w:tcW w:w="680" w:type="dxa"/>
            <w:tcBorders>
              <w:top w:val="single" w:sz="4" w:space="0" w:color="8ED973"/>
              <w:left w:val="nil"/>
              <w:bottom w:val="single" w:sz="4" w:space="0" w:color="8ED973"/>
              <w:right w:val="nil"/>
            </w:tcBorders>
            <w:shd w:val="clear" w:color="DAF2D0" w:fill="DAF2D0"/>
            <w:noWrap/>
            <w:vAlign w:val="bottom"/>
            <w:hideMark/>
          </w:tcPr>
          <w:p w14:paraId="2061FD4E" w14:textId="77777777" w:rsidR="00AE7788" w:rsidRPr="00AE7788" w:rsidRDefault="00AE7788" w:rsidP="005E12B2">
            <w:r w:rsidRPr="00AE7788">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3F6ADB" w14:textId="77777777" w:rsidR="00AE7788" w:rsidRPr="00AE7788" w:rsidRDefault="00AE7788" w:rsidP="005E12B2">
            <w:r w:rsidRPr="00AE7788">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DF34561" w14:textId="77777777" w:rsidR="00AE7788" w:rsidRPr="00AE7788" w:rsidRDefault="00AE7788" w:rsidP="005E12B2">
            <w:r w:rsidRPr="00AE7788">
              <w:t>30</w:t>
            </w:r>
          </w:p>
        </w:tc>
      </w:tr>
      <w:tr w:rsidR="00AE7788" w:rsidRPr="00AE7788" w14:paraId="656388A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765DCFA" w14:textId="77777777" w:rsidR="00AE7788" w:rsidRPr="00AE7788" w:rsidRDefault="00AE7788" w:rsidP="005E12B2">
            <w:r w:rsidRPr="00AE7788">
              <w:t>Управление по проектным работам</w:t>
            </w:r>
          </w:p>
        </w:tc>
        <w:tc>
          <w:tcPr>
            <w:tcW w:w="680" w:type="dxa"/>
            <w:tcBorders>
              <w:top w:val="single" w:sz="4" w:space="0" w:color="8ED973"/>
              <w:left w:val="nil"/>
              <w:bottom w:val="single" w:sz="4" w:space="0" w:color="8ED973"/>
              <w:right w:val="nil"/>
            </w:tcBorders>
            <w:noWrap/>
            <w:vAlign w:val="bottom"/>
            <w:hideMark/>
          </w:tcPr>
          <w:p w14:paraId="39DB0F7A" w14:textId="77777777" w:rsidR="00AE7788" w:rsidRPr="00AE7788" w:rsidRDefault="00AE7788" w:rsidP="005E12B2">
            <w:r w:rsidRPr="00AE7788">
              <w:t>110</w:t>
            </w:r>
          </w:p>
        </w:tc>
        <w:tc>
          <w:tcPr>
            <w:tcW w:w="1910" w:type="dxa"/>
            <w:tcBorders>
              <w:top w:val="single" w:sz="4" w:space="0" w:color="8ED973"/>
              <w:left w:val="nil"/>
              <w:bottom w:val="single" w:sz="4" w:space="0" w:color="8ED973"/>
              <w:right w:val="nil"/>
            </w:tcBorders>
            <w:noWrap/>
            <w:vAlign w:val="bottom"/>
            <w:hideMark/>
          </w:tcPr>
          <w:p w14:paraId="23ED9F0D" w14:textId="77777777" w:rsidR="00AE7788" w:rsidRPr="00AE7788" w:rsidRDefault="00AE7788" w:rsidP="005E12B2">
            <w:r w:rsidRPr="00AE7788">
              <w:t>110</w:t>
            </w:r>
          </w:p>
        </w:tc>
        <w:tc>
          <w:tcPr>
            <w:tcW w:w="2155" w:type="dxa"/>
            <w:tcBorders>
              <w:top w:val="single" w:sz="4" w:space="0" w:color="8ED973"/>
              <w:left w:val="nil"/>
              <w:bottom w:val="single" w:sz="4" w:space="0" w:color="8ED973"/>
              <w:right w:val="single" w:sz="4" w:space="0" w:color="8ED973"/>
            </w:tcBorders>
            <w:noWrap/>
            <w:vAlign w:val="bottom"/>
            <w:hideMark/>
          </w:tcPr>
          <w:p w14:paraId="6DFB867E" w14:textId="77777777" w:rsidR="00AE7788" w:rsidRPr="00AE7788" w:rsidRDefault="00AE7788" w:rsidP="005E12B2">
            <w:r w:rsidRPr="00AE7788">
              <w:t>110</w:t>
            </w:r>
          </w:p>
        </w:tc>
      </w:tr>
    </w:tbl>
    <w:p w14:paraId="4B8C07BE" w14:textId="77777777" w:rsidR="00BE31F8" w:rsidRDefault="00BE31F8" w:rsidP="00BE31F8">
      <w:pPr>
        <w:ind w:firstLine="0"/>
      </w:pPr>
    </w:p>
    <w:p w14:paraId="0568253F" w14:textId="77777777" w:rsidR="00BE31F8" w:rsidRDefault="00BE31F8" w:rsidP="005E12B2"/>
    <w:p w14:paraId="79B075A7" w14:textId="77777777" w:rsidR="00BE31F8" w:rsidRDefault="00BE31F8" w:rsidP="005E12B2"/>
    <w:p w14:paraId="3617D27E" w14:textId="77777777" w:rsidR="00BE31F8" w:rsidRDefault="00BE31F8" w:rsidP="005E12B2"/>
    <w:p w14:paraId="658D734D" w14:textId="77777777" w:rsidR="00BE31F8" w:rsidRDefault="00BE31F8" w:rsidP="005E12B2"/>
    <w:p w14:paraId="0D5649B2" w14:textId="77777777" w:rsidR="00BE31F8" w:rsidRDefault="00BE31F8" w:rsidP="005E12B2"/>
    <w:p w14:paraId="773B459B" w14:textId="77777777" w:rsidR="00BE31F8" w:rsidRDefault="00BE31F8" w:rsidP="005E12B2"/>
    <w:p w14:paraId="303D8AE9" w14:textId="77777777" w:rsidR="00BE31F8" w:rsidRDefault="00BE31F8" w:rsidP="005E12B2"/>
    <w:p w14:paraId="555AF086" w14:textId="77777777" w:rsidR="00BE31F8" w:rsidRDefault="00BE31F8" w:rsidP="005E12B2"/>
    <w:p w14:paraId="117D406E" w14:textId="77777777" w:rsidR="00BE31F8" w:rsidRDefault="00BE31F8" w:rsidP="005E12B2"/>
    <w:p w14:paraId="3F6834EB" w14:textId="77777777" w:rsidR="00BE31F8" w:rsidRDefault="00BE31F8" w:rsidP="005E12B2"/>
    <w:p w14:paraId="1F771F1D" w14:textId="77777777" w:rsidR="00BE31F8" w:rsidRDefault="00BE31F8" w:rsidP="005E12B2"/>
    <w:p w14:paraId="4111C502" w14:textId="77777777" w:rsidR="00BE31F8" w:rsidRDefault="00BE31F8" w:rsidP="005E12B2"/>
    <w:p w14:paraId="15508C10" w14:textId="77777777" w:rsidR="00BE31F8" w:rsidRDefault="00BE31F8" w:rsidP="005E12B2"/>
    <w:p w14:paraId="56BE3437" w14:textId="77777777" w:rsidR="00BE31F8" w:rsidRDefault="00BE31F8" w:rsidP="005E12B2"/>
    <w:p w14:paraId="687E8780" w14:textId="77777777" w:rsidR="00BE31F8" w:rsidRDefault="00BE31F8" w:rsidP="005E12B2"/>
    <w:p w14:paraId="67BB8213" w14:textId="77777777" w:rsidR="00BE31F8" w:rsidRDefault="00BE31F8" w:rsidP="005E12B2"/>
    <w:p w14:paraId="67D6D919" w14:textId="77777777" w:rsidR="00BE31F8" w:rsidRDefault="00BE31F8" w:rsidP="005E12B2"/>
    <w:p w14:paraId="76366B2D" w14:textId="77777777" w:rsidR="00BE31F8" w:rsidRDefault="00BE31F8" w:rsidP="005E12B2"/>
    <w:p w14:paraId="24DD96CA" w14:textId="77777777" w:rsidR="00BE31F8" w:rsidRDefault="00BE31F8" w:rsidP="005E12B2"/>
    <w:p w14:paraId="52C7D440" w14:textId="77777777" w:rsidR="00BE31F8" w:rsidRPr="00BE31F8" w:rsidRDefault="00BE31F8" w:rsidP="005E12B2"/>
    <w:p w14:paraId="66FEAE18" w14:textId="77777777" w:rsidR="00AE7788" w:rsidRDefault="00AE7788" w:rsidP="005E12B2">
      <w:pPr>
        <w:rPr>
          <w:lang w:val="en-US"/>
        </w:rPr>
      </w:pPr>
    </w:p>
    <w:p w14:paraId="1C650EB8" w14:textId="0E268E98" w:rsidR="00AE7788" w:rsidRPr="002E7900" w:rsidRDefault="002E7900" w:rsidP="005E12B2">
      <w:r>
        <w:t xml:space="preserve">Таблица </w:t>
      </w:r>
      <w:r w:rsidRPr="002E7900">
        <w:t>4.</w:t>
      </w:r>
      <w:r>
        <w:t xml:space="preserve">3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Р</w:t>
      </w:r>
      <w:r w:rsidRPr="00AE7788">
        <w:t>аспределение классов до и после аугментации</w:t>
      </w:r>
    </w:p>
    <w:tbl>
      <w:tblPr>
        <w:tblW w:w="9307" w:type="dxa"/>
        <w:tblLook w:val="04A0" w:firstRow="1" w:lastRow="0" w:firstColumn="1" w:lastColumn="0" w:noHBand="0" w:noVBand="1"/>
      </w:tblPr>
      <w:tblGrid>
        <w:gridCol w:w="5888"/>
        <w:gridCol w:w="1217"/>
        <w:gridCol w:w="2239"/>
      </w:tblGrid>
      <w:tr w:rsidR="00AE7788" w14:paraId="3CE1634D"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4EA72E" w:fill="4EA72E"/>
            <w:noWrap/>
            <w:vAlign w:val="bottom"/>
            <w:hideMark/>
          </w:tcPr>
          <w:p w14:paraId="07B48025" w14:textId="77777777" w:rsidR="00AE7788" w:rsidRDefault="00AE7788" w:rsidP="005E12B2">
            <w:proofErr w:type="spellStart"/>
            <w:r>
              <w:t>label</w:t>
            </w:r>
            <w:proofErr w:type="spellEnd"/>
          </w:p>
        </w:tc>
        <w:tc>
          <w:tcPr>
            <w:tcW w:w="683" w:type="dxa"/>
            <w:tcBorders>
              <w:top w:val="single" w:sz="4" w:space="0" w:color="8ED973"/>
              <w:left w:val="nil"/>
              <w:bottom w:val="single" w:sz="4" w:space="0" w:color="8ED973"/>
              <w:right w:val="nil"/>
            </w:tcBorders>
            <w:shd w:val="clear" w:color="4EA72E" w:fill="4EA72E"/>
            <w:noWrap/>
            <w:vAlign w:val="bottom"/>
            <w:hideMark/>
          </w:tcPr>
          <w:p w14:paraId="32A4B1F5" w14:textId="77777777" w:rsidR="00AE7788" w:rsidRDefault="00AE7788" w:rsidP="005E12B2">
            <w:proofErr w:type="spellStart"/>
            <w:r>
              <w:t>train</w:t>
            </w:r>
            <w:proofErr w:type="spellEnd"/>
          </w:p>
        </w:tc>
        <w:tc>
          <w:tcPr>
            <w:tcW w:w="1900" w:type="dxa"/>
            <w:tcBorders>
              <w:top w:val="single" w:sz="4" w:space="0" w:color="8ED973"/>
              <w:left w:val="nil"/>
              <w:bottom w:val="single" w:sz="4" w:space="0" w:color="8ED973"/>
              <w:right w:val="single" w:sz="4" w:space="0" w:color="8ED973"/>
            </w:tcBorders>
            <w:shd w:val="clear" w:color="4EA72E" w:fill="4EA72E"/>
            <w:noWrap/>
            <w:vAlign w:val="bottom"/>
            <w:hideMark/>
          </w:tcPr>
          <w:p w14:paraId="734BC56A" w14:textId="77777777" w:rsidR="00AE7788" w:rsidRDefault="00AE7788" w:rsidP="005E12B2">
            <w:proofErr w:type="spellStart"/>
            <w:r>
              <w:t>train_augmented</w:t>
            </w:r>
            <w:proofErr w:type="spellEnd"/>
          </w:p>
        </w:tc>
      </w:tr>
      <w:tr w:rsidR="00AE7788" w14:paraId="4019C279"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DAB5B1D" w14:textId="77777777" w:rsidR="00AE7788" w:rsidRDefault="00AE7788" w:rsidP="005E12B2">
            <w:r>
              <w:t>Блок бизнес-директора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21D32EB8" w14:textId="77777777" w:rsidR="00AE7788" w:rsidRDefault="00AE7788" w:rsidP="005E12B2">
            <w:r>
              <w:t>6</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DB411C0" w14:textId="77777777" w:rsidR="00AE7788" w:rsidRDefault="00AE7788" w:rsidP="005E12B2">
            <w:r>
              <w:t>36</w:t>
            </w:r>
          </w:p>
        </w:tc>
      </w:tr>
      <w:tr w:rsidR="00AE7788" w14:paraId="5E438429"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7467FFD" w14:textId="77777777" w:rsidR="00AE7788" w:rsidRDefault="00AE7788" w:rsidP="005E12B2">
            <w:r>
              <w:t xml:space="preserve">Блок </w:t>
            </w:r>
            <w:proofErr w:type="spellStart"/>
            <w:r>
              <w:t>деректора</w:t>
            </w:r>
            <w:proofErr w:type="spellEnd"/>
            <w:r>
              <w:t xml:space="preserve"> по газу</w:t>
            </w:r>
          </w:p>
        </w:tc>
        <w:tc>
          <w:tcPr>
            <w:tcW w:w="683" w:type="dxa"/>
            <w:tcBorders>
              <w:top w:val="single" w:sz="4" w:space="0" w:color="8ED973"/>
              <w:left w:val="nil"/>
              <w:bottom w:val="single" w:sz="4" w:space="0" w:color="8ED973"/>
              <w:right w:val="nil"/>
            </w:tcBorders>
            <w:noWrap/>
            <w:vAlign w:val="bottom"/>
            <w:hideMark/>
          </w:tcPr>
          <w:p w14:paraId="26A8D332" w14:textId="77777777" w:rsidR="00AE7788" w:rsidRDefault="00AE7788" w:rsidP="005E12B2">
            <w:r>
              <w:t>59</w:t>
            </w:r>
          </w:p>
        </w:tc>
        <w:tc>
          <w:tcPr>
            <w:tcW w:w="1900" w:type="dxa"/>
            <w:tcBorders>
              <w:top w:val="single" w:sz="4" w:space="0" w:color="8ED973"/>
              <w:left w:val="nil"/>
              <w:bottom w:val="single" w:sz="4" w:space="0" w:color="8ED973"/>
              <w:right w:val="single" w:sz="4" w:space="0" w:color="8ED973"/>
            </w:tcBorders>
            <w:noWrap/>
            <w:vAlign w:val="bottom"/>
            <w:hideMark/>
          </w:tcPr>
          <w:p w14:paraId="35BAE72D" w14:textId="77777777" w:rsidR="00AE7788" w:rsidRDefault="00AE7788" w:rsidP="005E12B2">
            <w:r>
              <w:t>59</w:t>
            </w:r>
          </w:p>
        </w:tc>
      </w:tr>
      <w:tr w:rsidR="00AE7788" w14:paraId="1365A8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F31F86D" w14:textId="77777777" w:rsidR="00AE7788" w:rsidRDefault="00AE7788" w:rsidP="005E12B2">
            <w:r>
              <w:t>Блок директора по газовым проектам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1B145E24" w14:textId="77777777" w:rsidR="00AE7788" w:rsidRDefault="00AE7788" w:rsidP="005E12B2">
            <w:r>
              <w:t>24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76C5E2C" w14:textId="77777777" w:rsidR="00AE7788" w:rsidRDefault="00AE7788" w:rsidP="005E12B2">
            <w:r>
              <w:t>36</w:t>
            </w:r>
          </w:p>
        </w:tc>
      </w:tr>
      <w:tr w:rsidR="00AE7788" w14:paraId="559870FC"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E050E3A" w14:textId="77777777" w:rsidR="00AE7788" w:rsidRDefault="00AE7788" w:rsidP="005E12B2">
            <w:r>
              <w:t>Блок директора по мощностям</w:t>
            </w:r>
          </w:p>
        </w:tc>
        <w:tc>
          <w:tcPr>
            <w:tcW w:w="683" w:type="dxa"/>
            <w:tcBorders>
              <w:top w:val="single" w:sz="4" w:space="0" w:color="8ED973"/>
              <w:left w:val="nil"/>
              <w:bottom w:val="single" w:sz="4" w:space="0" w:color="8ED973"/>
              <w:right w:val="nil"/>
            </w:tcBorders>
            <w:noWrap/>
            <w:vAlign w:val="bottom"/>
            <w:hideMark/>
          </w:tcPr>
          <w:p w14:paraId="62FF99F0" w14:textId="77777777" w:rsidR="00AE7788" w:rsidRDefault="00AE7788" w:rsidP="005E12B2">
            <w:r>
              <w:t>197</w:t>
            </w:r>
          </w:p>
        </w:tc>
        <w:tc>
          <w:tcPr>
            <w:tcW w:w="1900" w:type="dxa"/>
            <w:tcBorders>
              <w:top w:val="single" w:sz="4" w:space="0" w:color="8ED973"/>
              <w:left w:val="nil"/>
              <w:bottom w:val="single" w:sz="4" w:space="0" w:color="8ED973"/>
              <w:right w:val="single" w:sz="4" w:space="0" w:color="8ED973"/>
            </w:tcBorders>
            <w:noWrap/>
            <w:vAlign w:val="bottom"/>
            <w:hideMark/>
          </w:tcPr>
          <w:p w14:paraId="02C18859" w14:textId="77777777" w:rsidR="00AE7788" w:rsidRDefault="00AE7788" w:rsidP="005E12B2">
            <w:r>
              <w:t>197</w:t>
            </w:r>
          </w:p>
        </w:tc>
      </w:tr>
      <w:tr w:rsidR="00AE7788" w14:paraId="567B3D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433454C" w14:textId="77777777" w:rsidR="00AE7788" w:rsidRDefault="00AE7788" w:rsidP="005E12B2">
            <w:r>
              <w:t>Блок директора по персоналу</w:t>
            </w:r>
          </w:p>
        </w:tc>
        <w:tc>
          <w:tcPr>
            <w:tcW w:w="683" w:type="dxa"/>
            <w:tcBorders>
              <w:top w:val="single" w:sz="4" w:space="0" w:color="8ED973"/>
              <w:left w:val="nil"/>
              <w:bottom w:val="single" w:sz="4" w:space="0" w:color="8ED973"/>
              <w:right w:val="nil"/>
            </w:tcBorders>
            <w:shd w:val="clear" w:color="DAF2D0" w:fill="DAF2D0"/>
            <w:noWrap/>
            <w:vAlign w:val="bottom"/>
            <w:hideMark/>
          </w:tcPr>
          <w:p w14:paraId="4DF6459B"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BD932B5" w14:textId="77777777" w:rsidR="00AE7788" w:rsidRDefault="00AE7788" w:rsidP="005E12B2">
            <w:r>
              <w:t>42</w:t>
            </w:r>
          </w:p>
        </w:tc>
      </w:tr>
      <w:tr w:rsidR="00AE7788" w14:paraId="1618DF7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0E2A3FE" w14:textId="77777777" w:rsidR="00AE7788" w:rsidRDefault="00AE7788" w:rsidP="005E12B2">
            <w:r>
              <w:t>Блок директора по портфелю</w:t>
            </w:r>
          </w:p>
        </w:tc>
        <w:tc>
          <w:tcPr>
            <w:tcW w:w="683" w:type="dxa"/>
            <w:tcBorders>
              <w:top w:val="single" w:sz="4" w:space="0" w:color="8ED973"/>
              <w:left w:val="nil"/>
              <w:bottom w:val="single" w:sz="4" w:space="0" w:color="8ED973"/>
              <w:right w:val="nil"/>
            </w:tcBorders>
            <w:noWrap/>
            <w:vAlign w:val="bottom"/>
            <w:hideMark/>
          </w:tcPr>
          <w:p w14:paraId="21BA39EA" w14:textId="77777777" w:rsidR="00AE7788" w:rsidRDefault="00AE7788" w:rsidP="005E12B2">
            <w:r>
              <w:t>19</w:t>
            </w:r>
          </w:p>
        </w:tc>
        <w:tc>
          <w:tcPr>
            <w:tcW w:w="1900" w:type="dxa"/>
            <w:tcBorders>
              <w:top w:val="single" w:sz="4" w:space="0" w:color="8ED973"/>
              <w:left w:val="nil"/>
              <w:bottom w:val="single" w:sz="4" w:space="0" w:color="8ED973"/>
              <w:right w:val="single" w:sz="4" w:space="0" w:color="8ED973"/>
            </w:tcBorders>
            <w:noWrap/>
            <w:vAlign w:val="bottom"/>
            <w:hideMark/>
          </w:tcPr>
          <w:p w14:paraId="004C9C68" w14:textId="77777777" w:rsidR="00AE7788" w:rsidRDefault="00AE7788" w:rsidP="005E12B2">
            <w:r>
              <w:t>41</w:t>
            </w:r>
          </w:p>
        </w:tc>
      </w:tr>
      <w:tr w:rsidR="00AE7788" w14:paraId="3F0BCFB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3413C48" w14:textId="77777777" w:rsidR="00AE7788" w:rsidRDefault="00AE7788" w:rsidP="005E12B2">
            <w:r>
              <w:t>Блок директора по проектированию</w:t>
            </w:r>
          </w:p>
        </w:tc>
        <w:tc>
          <w:tcPr>
            <w:tcW w:w="683" w:type="dxa"/>
            <w:tcBorders>
              <w:top w:val="single" w:sz="4" w:space="0" w:color="8ED973"/>
              <w:left w:val="nil"/>
              <w:bottom w:val="single" w:sz="4" w:space="0" w:color="8ED973"/>
              <w:right w:val="nil"/>
            </w:tcBorders>
            <w:shd w:val="clear" w:color="DAF2D0" w:fill="DAF2D0"/>
            <w:noWrap/>
            <w:vAlign w:val="bottom"/>
            <w:hideMark/>
          </w:tcPr>
          <w:p w14:paraId="08B287E2" w14:textId="77777777" w:rsidR="00AE7788" w:rsidRDefault="00AE7788" w:rsidP="005E12B2">
            <w:r>
              <w:t>35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4139A1B" w14:textId="77777777" w:rsidR="00AE7788" w:rsidRDefault="00AE7788" w:rsidP="005E12B2">
            <w:r>
              <w:t>34</w:t>
            </w:r>
          </w:p>
        </w:tc>
      </w:tr>
      <w:tr w:rsidR="00AE7788" w14:paraId="75E9FA1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32C1AAF" w14:textId="77777777" w:rsidR="00AE7788" w:rsidRDefault="00AE7788" w:rsidP="005E12B2">
            <w:r>
              <w:t>Блок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E0893CE" w14:textId="77777777" w:rsidR="00AE7788" w:rsidRDefault="00AE7788" w:rsidP="005E12B2">
            <w:r>
              <w:t>135</w:t>
            </w:r>
          </w:p>
        </w:tc>
        <w:tc>
          <w:tcPr>
            <w:tcW w:w="1900" w:type="dxa"/>
            <w:tcBorders>
              <w:top w:val="single" w:sz="4" w:space="0" w:color="8ED973"/>
              <w:left w:val="nil"/>
              <w:bottom w:val="single" w:sz="4" w:space="0" w:color="8ED973"/>
              <w:right w:val="single" w:sz="4" w:space="0" w:color="8ED973"/>
            </w:tcBorders>
            <w:noWrap/>
            <w:vAlign w:val="bottom"/>
            <w:hideMark/>
          </w:tcPr>
          <w:p w14:paraId="7A1AEC59" w14:textId="77777777" w:rsidR="00AE7788" w:rsidRDefault="00AE7788" w:rsidP="005E12B2">
            <w:r>
              <w:t>134</w:t>
            </w:r>
          </w:p>
        </w:tc>
      </w:tr>
      <w:tr w:rsidR="00AE7788" w14:paraId="0043075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C2CCDAE" w14:textId="77777777" w:rsidR="00AE7788" w:rsidRDefault="00AE7788" w:rsidP="005E12B2">
            <w:r>
              <w:t>Блок заместителя генерального директора по безопасности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4DDB4707" w14:textId="77777777" w:rsidR="00AE7788" w:rsidRDefault="00AE7788" w:rsidP="005E12B2">
            <w:r>
              <w:t>101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040C7EF" w14:textId="77777777" w:rsidR="00AE7788" w:rsidRDefault="00AE7788" w:rsidP="005E12B2">
            <w:r>
              <w:t>101</w:t>
            </w:r>
          </w:p>
        </w:tc>
      </w:tr>
      <w:tr w:rsidR="00AE7788" w14:paraId="63D106F1"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67DADFC" w14:textId="77777777" w:rsidR="00AE7788" w:rsidRDefault="00AE7788" w:rsidP="005E12B2">
            <w:r>
              <w:t>Блок заместителя генерального директора по закупкам</w:t>
            </w:r>
          </w:p>
        </w:tc>
        <w:tc>
          <w:tcPr>
            <w:tcW w:w="683" w:type="dxa"/>
            <w:tcBorders>
              <w:top w:val="single" w:sz="4" w:space="0" w:color="8ED973"/>
              <w:left w:val="nil"/>
              <w:bottom w:val="single" w:sz="4" w:space="0" w:color="8ED973"/>
              <w:right w:val="nil"/>
            </w:tcBorders>
            <w:noWrap/>
            <w:vAlign w:val="bottom"/>
            <w:hideMark/>
          </w:tcPr>
          <w:p w14:paraId="3E886F6B" w14:textId="77777777" w:rsidR="00AE7788" w:rsidRDefault="00AE7788" w:rsidP="005E12B2">
            <w:r>
              <w:t>54</w:t>
            </w:r>
          </w:p>
        </w:tc>
        <w:tc>
          <w:tcPr>
            <w:tcW w:w="1900" w:type="dxa"/>
            <w:tcBorders>
              <w:top w:val="single" w:sz="4" w:space="0" w:color="8ED973"/>
              <w:left w:val="nil"/>
              <w:bottom w:val="single" w:sz="4" w:space="0" w:color="8ED973"/>
              <w:right w:val="single" w:sz="4" w:space="0" w:color="8ED973"/>
            </w:tcBorders>
            <w:noWrap/>
            <w:vAlign w:val="bottom"/>
            <w:hideMark/>
          </w:tcPr>
          <w:p w14:paraId="1327400E" w14:textId="77777777" w:rsidR="00AE7788" w:rsidRDefault="00AE7788" w:rsidP="005E12B2">
            <w:r>
              <w:t>54</w:t>
            </w:r>
          </w:p>
        </w:tc>
      </w:tr>
      <w:tr w:rsidR="00AE7788" w14:paraId="22EE67A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5042BAF" w14:textId="77777777" w:rsidR="00AE7788" w:rsidRDefault="00AE7788" w:rsidP="005E12B2">
            <w:r>
              <w:t>Блок заместителя генерального директора по защите</w:t>
            </w:r>
          </w:p>
        </w:tc>
        <w:tc>
          <w:tcPr>
            <w:tcW w:w="683" w:type="dxa"/>
            <w:tcBorders>
              <w:top w:val="single" w:sz="4" w:space="0" w:color="8ED973"/>
              <w:left w:val="nil"/>
              <w:bottom w:val="single" w:sz="4" w:space="0" w:color="8ED973"/>
              <w:right w:val="nil"/>
            </w:tcBorders>
            <w:shd w:val="clear" w:color="DAF2D0" w:fill="DAF2D0"/>
            <w:noWrap/>
            <w:vAlign w:val="bottom"/>
            <w:hideMark/>
          </w:tcPr>
          <w:p w14:paraId="6C0CB422" w14:textId="77777777" w:rsidR="00AE7788" w:rsidRDefault="00AE7788" w:rsidP="005E12B2">
            <w:r>
              <w:t>20</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E677B35" w14:textId="77777777" w:rsidR="00AE7788" w:rsidRDefault="00AE7788" w:rsidP="005E12B2">
            <w:r>
              <w:t>40</w:t>
            </w:r>
          </w:p>
        </w:tc>
      </w:tr>
      <w:tr w:rsidR="00AE7788" w14:paraId="4896AF8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F0B9C35" w14:textId="77777777" w:rsidR="00AE7788" w:rsidRDefault="00AE7788" w:rsidP="005E12B2">
            <w:r>
              <w:t>Блок заместителя генерального директора по имуществу</w:t>
            </w:r>
          </w:p>
        </w:tc>
        <w:tc>
          <w:tcPr>
            <w:tcW w:w="683" w:type="dxa"/>
            <w:tcBorders>
              <w:top w:val="single" w:sz="4" w:space="0" w:color="8ED973"/>
              <w:left w:val="nil"/>
              <w:bottom w:val="single" w:sz="4" w:space="0" w:color="8ED973"/>
              <w:right w:val="nil"/>
            </w:tcBorders>
            <w:noWrap/>
            <w:vAlign w:val="bottom"/>
            <w:hideMark/>
          </w:tcPr>
          <w:p w14:paraId="6B74609D" w14:textId="77777777" w:rsidR="00AE7788" w:rsidRDefault="00AE7788" w:rsidP="005E12B2">
            <w:r>
              <w:t>13</w:t>
            </w:r>
          </w:p>
        </w:tc>
        <w:tc>
          <w:tcPr>
            <w:tcW w:w="1900" w:type="dxa"/>
            <w:tcBorders>
              <w:top w:val="single" w:sz="4" w:space="0" w:color="8ED973"/>
              <w:left w:val="nil"/>
              <w:bottom w:val="single" w:sz="4" w:space="0" w:color="8ED973"/>
              <w:right w:val="single" w:sz="4" w:space="0" w:color="8ED973"/>
            </w:tcBorders>
            <w:noWrap/>
            <w:vAlign w:val="bottom"/>
            <w:hideMark/>
          </w:tcPr>
          <w:p w14:paraId="6AAB4C30" w14:textId="77777777" w:rsidR="00AE7788" w:rsidRDefault="00AE7788" w:rsidP="005E12B2">
            <w:r>
              <w:t>41</w:t>
            </w:r>
          </w:p>
        </w:tc>
      </w:tr>
      <w:tr w:rsidR="00AE7788" w14:paraId="0E1CFB4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7D8523D" w14:textId="77777777" w:rsidR="00AE7788" w:rsidRDefault="00AE7788" w:rsidP="005E12B2">
            <w:r>
              <w:t>Блок заместителя генерального директора по организационным вопросам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20D7CE98" w14:textId="77777777" w:rsidR="00AE7788" w:rsidRDefault="00AE7788" w:rsidP="005E12B2">
            <w:r>
              <w:t>47</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21D6E4B" w14:textId="77777777" w:rsidR="00AE7788" w:rsidRDefault="00AE7788" w:rsidP="005E12B2">
            <w:r>
              <w:t>47</w:t>
            </w:r>
          </w:p>
        </w:tc>
      </w:tr>
      <w:tr w:rsidR="00AE7788" w14:paraId="6A879DD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08DFB573" w14:textId="77777777" w:rsidR="00AE7788" w:rsidRDefault="00AE7788" w:rsidP="005E12B2">
            <w:r>
              <w:t>Блок заместителя генерального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9409F2C"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0F271CC6" w14:textId="77777777" w:rsidR="00AE7788" w:rsidRDefault="00AE7788" w:rsidP="005E12B2">
            <w:r>
              <w:t>31</w:t>
            </w:r>
          </w:p>
        </w:tc>
      </w:tr>
      <w:tr w:rsidR="00AE7788" w14:paraId="61A5CB3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FBF06A3" w14:textId="77777777" w:rsidR="00AE7788" w:rsidRDefault="00AE7788" w:rsidP="005E12B2">
            <w:r>
              <w:t>Блок исполнительного директора по реализации проекта "Большое месторождение"</w:t>
            </w:r>
          </w:p>
        </w:tc>
        <w:tc>
          <w:tcPr>
            <w:tcW w:w="683" w:type="dxa"/>
            <w:tcBorders>
              <w:top w:val="single" w:sz="4" w:space="0" w:color="8ED973"/>
              <w:left w:val="nil"/>
              <w:bottom w:val="single" w:sz="4" w:space="0" w:color="8ED973"/>
              <w:right w:val="nil"/>
            </w:tcBorders>
            <w:shd w:val="clear" w:color="DAF2D0" w:fill="DAF2D0"/>
            <w:noWrap/>
            <w:vAlign w:val="bottom"/>
            <w:hideMark/>
          </w:tcPr>
          <w:p w14:paraId="0E6E8AA3" w14:textId="77777777" w:rsidR="00AE7788" w:rsidRDefault="00AE7788" w:rsidP="005E12B2">
            <w:r>
              <w:t>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1C94696" w14:textId="77777777" w:rsidR="00AE7788" w:rsidRDefault="00AE7788" w:rsidP="005E12B2">
            <w:r>
              <w:t>31</w:t>
            </w:r>
          </w:p>
        </w:tc>
      </w:tr>
      <w:tr w:rsidR="00AE7788" w14:paraId="0BBC4602"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073192A" w14:textId="77777777" w:rsidR="00AE7788" w:rsidRDefault="00AE7788" w:rsidP="005E12B2">
            <w:r>
              <w:t>Блок операционного директора</w:t>
            </w:r>
          </w:p>
        </w:tc>
        <w:tc>
          <w:tcPr>
            <w:tcW w:w="683" w:type="dxa"/>
            <w:tcBorders>
              <w:top w:val="single" w:sz="4" w:space="0" w:color="8ED973"/>
              <w:left w:val="nil"/>
              <w:bottom w:val="single" w:sz="4" w:space="0" w:color="8ED973"/>
              <w:right w:val="nil"/>
            </w:tcBorders>
            <w:noWrap/>
            <w:vAlign w:val="bottom"/>
            <w:hideMark/>
          </w:tcPr>
          <w:p w14:paraId="4A991B9A" w14:textId="77777777" w:rsidR="00AE7788" w:rsidRDefault="00AE7788" w:rsidP="005E12B2">
            <w:r>
              <w:t>26</w:t>
            </w:r>
          </w:p>
        </w:tc>
        <w:tc>
          <w:tcPr>
            <w:tcW w:w="1900" w:type="dxa"/>
            <w:tcBorders>
              <w:top w:val="single" w:sz="4" w:space="0" w:color="8ED973"/>
              <w:left w:val="nil"/>
              <w:bottom w:val="single" w:sz="4" w:space="0" w:color="8ED973"/>
              <w:right w:val="single" w:sz="4" w:space="0" w:color="8ED973"/>
            </w:tcBorders>
            <w:noWrap/>
            <w:vAlign w:val="bottom"/>
            <w:hideMark/>
          </w:tcPr>
          <w:p w14:paraId="6EC4B763" w14:textId="77777777" w:rsidR="00AE7788" w:rsidRDefault="00AE7788" w:rsidP="005E12B2">
            <w:r>
              <w:t>34</w:t>
            </w:r>
          </w:p>
        </w:tc>
      </w:tr>
      <w:tr w:rsidR="00AE7788" w14:paraId="60FD85D2"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0D66390" w14:textId="77777777" w:rsidR="00AE7788" w:rsidRDefault="00AE7788" w:rsidP="005E12B2">
            <w:r>
              <w:t>Блок технического 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4BB664ED" w14:textId="77777777" w:rsidR="00AE7788" w:rsidRDefault="00AE7788" w:rsidP="005E12B2">
            <w:r>
              <w:t>202</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F4ABB3B" w14:textId="77777777" w:rsidR="00AE7788" w:rsidRDefault="00AE7788" w:rsidP="005E12B2">
            <w:r>
              <w:t>202</w:t>
            </w:r>
          </w:p>
        </w:tc>
      </w:tr>
      <w:tr w:rsidR="00AE7788" w14:paraId="72D7589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903BCC0" w14:textId="77777777" w:rsidR="00AE7788" w:rsidRDefault="00AE7788" w:rsidP="005E12B2">
            <w:r>
              <w:t>Блок финансового директора</w:t>
            </w:r>
          </w:p>
        </w:tc>
        <w:tc>
          <w:tcPr>
            <w:tcW w:w="683" w:type="dxa"/>
            <w:tcBorders>
              <w:top w:val="single" w:sz="4" w:space="0" w:color="8ED973"/>
              <w:left w:val="nil"/>
              <w:bottom w:val="single" w:sz="4" w:space="0" w:color="8ED973"/>
              <w:right w:val="nil"/>
            </w:tcBorders>
            <w:noWrap/>
            <w:vAlign w:val="bottom"/>
            <w:hideMark/>
          </w:tcPr>
          <w:p w14:paraId="1F6D0E6F" w14:textId="77777777" w:rsidR="00AE7788" w:rsidRDefault="00AE7788" w:rsidP="005E12B2">
            <w:r>
              <w:t>20</w:t>
            </w:r>
          </w:p>
        </w:tc>
        <w:tc>
          <w:tcPr>
            <w:tcW w:w="1900" w:type="dxa"/>
            <w:tcBorders>
              <w:top w:val="single" w:sz="4" w:space="0" w:color="8ED973"/>
              <w:left w:val="nil"/>
              <w:bottom w:val="single" w:sz="4" w:space="0" w:color="8ED973"/>
              <w:right w:val="single" w:sz="4" w:space="0" w:color="8ED973"/>
            </w:tcBorders>
            <w:noWrap/>
            <w:vAlign w:val="bottom"/>
            <w:hideMark/>
          </w:tcPr>
          <w:p w14:paraId="35CF7564" w14:textId="77777777" w:rsidR="00AE7788" w:rsidRDefault="00AE7788" w:rsidP="005E12B2">
            <w:r>
              <w:t>40</w:t>
            </w:r>
          </w:p>
        </w:tc>
      </w:tr>
      <w:tr w:rsidR="00AE7788" w14:paraId="754B2BB4"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A6E7BD6" w14:textId="77777777" w:rsidR="00AE7788" w:rsidRDefault="00AE7788" w:rsidP="005E12B2">
            <w:r>
              <w:t>Генеральный директор</w:t>
            </w:r>
          </w:p>
        </w:tc>
        <w:tc>
          <w:tcPr>
            <w:tcW w:w="683" w:type="dxa"/>
            <w:tcBorders>
              <w:top w:val="single" w:sz="4" w:space="0" w:color="8ED973"/>
              <w:left w:val="nil"/>
              <w:bottom w:val="single" w:sz="4" w:space="0" w:color="8ED973"/>
              <w:right w:val="nil"/>
            </w:tcBorders>
            <w:shd w:val="clear" w:color="DAF2D0" w:fill="DAF2D0"/>
            <w:noWrap/>
            <w:vAlign w:val="bottom"/>
            <w:hideMark/>
          </w:tcPr>
          <w:p w14:paraId="0B9198A3" w14:textId="77777777" w:rsidR="00AE7788" w:rsidRDefault="00AE7788" w:rsidP="005E12B2">
            <w:r>
              <w:t>83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6B995B29" w14:textId="77777777" w:rsidR="00AE7788" w:rsidRDefault="00AE7788" w:rsidP="005E12B2">
            <w:r>
              <w:t>83</w:t>
            </w:r>
          </w:p>
        </w:tc>
      </w:tr>
      <w:tr w:rsidR="00AE7788" w14:paraId="178466E0"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FD88350" w14:textId="77777777" w:rsidR="00AE7788" w:rsidRDefault="00AE7788" w:rsidP="005E12B2">
            <w:r>
              <w:t>Имущественные вопросы</w:t>
            </w:r>
          </w:p>
        </w:tc>
        <w:tc>
          <w:tcPr>
            <w:tcW w:w="683" w:type="dxa"/>
            <w:tcBorders>
              <w:top w:val="single" w:sz="4" w:space="0" w:color="8ED973"/>
              <w:left w:val="nil"/>
              <w:bottom w:val="single" w:sz="4" w:space="0" w:color="8ED973"/>
              <w:right w:val="nil"/>
            </w:tcBorders>
            <w:noWrap/>
            <w:vAlign w:val="bottom"/>
            <w:hideMark/>
          </w:tcPr>
          <w:p w14:paraId="103275B3"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7AD9FB23" w14:textId="77777777" w:rsidR="00AE7788" w:rsidRDefault="00AE7788" w:rsidP="005E12B2">
            <w:r>
              <w:t>31</w:t>
            </w:r>
          </w:p>
        </w:tc>
      </w:tr>
      <w:tr w:rsidR="00AE7788" w14:paraId="6AC8D4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D6B6E46" w14:textId="77777777" w:rsidR="00AE7788" w:rsidRDefault="00AE7788" w:rsidP="005E12B2">
            <w:r>
              <w:t>Подразделение по информационным технологиям</w:t>
            </w:r>
          </w:p>
        </w:tc>
        <w:tc>
          <w:tcPr>
            <w:tcW w:w="683" w:type="dxa"/>
            <w:tcBorders>
              <w:top w:val="single" w:sz="4" w:space="0" w:color="8ED973"/>
              <w:left w:val="nil"/>
              <w:bottom w:val="single" w:sz="4" w:space="0" w:color="8ED973"/>
              <w:right w:val="nil"/>
            </w:tcBorders>
            <w:shd w:val="clear" w:color="DAF2D0" w:fill="DAF2D0"/>
            <w:noWrap/>
            <w:vAlign w:val="bottom"/>
            <w:hideMark/>
          </w:tcPr>
          <w:p w14:paraId="2D725789"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694F006" w14:textId="77777777" w:rsidR="00AE7788" w:rsidRDefault="00AE7788" w:rsidP="005E12B2">
            <w:r>
              <w:t>31</w:t>
            </w:r>
          </w:p>
        </w:tc>
      </w:tr>
      <w:tr w:rsidR="00AE7788" w14:paraId="67FEE308"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57C91BA" w14:textId="77777777" w:rsidR="00AE7788" w:rsidRDefault="00AE7788" w:rsidP="005E12B2">
            <w:r>
              <w:t>Проект "Восточный"</w:t>
            </w:r>
          </w:p>
        </w:tc>
        <w:tc>
          <w:tcPr>
            <w:tcW w:w="683" w:type="dxa"/>
            <w:tcBorders>
              <w:top w:val="single" w:sz="4" w:space="0" w:color="8ED973"/>
              <w:left w:val="nil"/>
              <w:bottom w:val="single" w:sz="4" w:space="0" w:color="8ED973"/>
              <w:right w:val="nil"/>
            </w:tcBorders>
            <w:noWrap/>
            <w:vAlign w:val="bottom"/>
            <w:hideMark/>
          </w:tcPr>
          <w:p w14:paraId="06EF68A9"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noWrap/>
            <w:vAlign w:val="bottom"/>
            <w:hideMark/>
          </w:tcPr>
          <w:p w14:paraId="298ED7F0" w14:textId="77777777" w:rsidR="00AE7788" w:rsidRDefault="00AE7788" w:rsidP="005E12B2">
            <w:r>
              <w:t>43</w:t>
            </w:r>
          </w:p>
        </w:tc>
      </w:tr>
      <w:tr w:rsidR="00AE7788" w14:paraId="2964DD2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858A9BC" w14:textId="77777777" w:rsidR="00AE7788" w:rsidRDefault="00AE7788" w:rsidP="005E12B2">
            <w:r>
              <w:t>Проект "Нефтяные краюшки"</w:t>
            </w:r>
          </w:p>
        </w:tc>
        <w:tc>
          <w:tcPr>
            <w:tcW w:w="683" w:type="dxa"/>
            <w:tcBorders>
              <w:top w:val="single" w:sz="4" w:space="0" w:color="8ED973"/>
              <w:left w:val="nil"/>
              <w:bottom w:val="single" w:sz="4" w:space="0" w:color="8ED973"/>
              <w:right w:val="nil"/>
            </w:tcBorders>
            <w:shd w:val="clear" w:color="DAF2D0" w:fill="DAF2D0"/>
            <w:noWrap/>
            <w:vAlign w:val="bottom"/>
            <w:hideMark/>
          </w:tcPr>
          <w:p w14:paraId="3C74667E" w14:textId="77777777" w:rsidR="00AE7788" w:rsidRDefault="00AE7788" w:rsidP="005E12B2">
            <w:r>
              <w:t>64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88CB767" w14:textId="77777777" w:rsidR="00AE7788" w:rsidRDefault="00AE7788" w:rsidP="005E12B2">
            <w:r>
              <w:t>64</w:t>
            </w:r>
          </w:p>
        </w:tc>
      </w:tr>
      <w:tr w:rsidR="00AE7788" w14:paraId="6866651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D843EB7" w14:textId="77777777" w:rsidR="00AE7788" w:rsidRDefault="00AE7788" w:rsidP="005E12B2">
            <w:r>
              <w:t>Проект "Новая нефть"</w:t>
            </w:r>
          </w:p>
        </w:tc>
        <w:tc>
          <w:tcPr>
            <w:tcW w:w="683" w:type="dxa"/>
            <w:tcBorders>
              <w:top w:val="single" w:sz="4" w:space="0" w:color="8ED973"/>
              <w:left w:val="nil"/>
              <w:bottom w:val="single" w:sz="4" w:space="0" w:color="8ED973"/>
              <w:right w:val="nil"/>
            </w:tcBorders>
            <w:noWrap/>
            <w:vAlign w:val="bottom"/>
            <w:hideMark/>
          </w:tcPr>
          <w:p w14:paraId="7566B264" w14:textId="77777777" w:rsidR="00AE7788" w:rsidRDefault="00AE7788" w:rsidP="005E12B2">
            <w:r>
              <w:t>30</w:t>
            </w:r>
          </w:p>
        </w:tc>
        <w:tc>
          <w:tcPr>
            <w:tcW w:w="1900" w:type="dxa"/>
            <w:tcBorders>
              <w:top w:val="single" w:sz="4" w:space="0" w:color="8ED973"/>
              <w:left w:val="nil"/>
              <w:bottom w:val="single" w:sz="4" w:space="0" w:color="8ED973"/>
              <w:right w:val="single" w:sz="4" w:space="0" w:color="8ED973"/>
            </w:tcBorders>
            <w:noWrap/>
            <w:vAlign w:val="bottom"/>
            <w:hideMark/>
          </w:tcPr>
          <w:p w14:paraId="7FD6A434" w14:textId="77777777" w:rsidR="00AE7788" w:rsidRDefault="00AE7788" w:rsidP="005E12B2">
            <w:r>
              <w:t>30</w:t>
            </w:r>
          </w:p>
        </w:tc>
      </w:tr>
      <w:tr w:rsidR="00AE7788" w14:paraId="50BA370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B40E31F" w14:textId="77777777" w:rsidR="00AE7788" w:rsidRDefault="00AE7788" w:rsidP="005E12B2">
            <w:r>
              <w:t xml:space="preserve">Проект "Обустройство площадных объектов НГКМ </w:t>
            </w:r>
            <w:proofErr w:type="spellStart"/>
            <w:r>
              <w:t>Поменбше</w:t>
            </w:r>
            <w:proofErr w:type="spellEnd"/>
            <w:r>
              <w:t>"</w:t>
            </w:r>
          </w:p>
        </w:tc>
        <w:tc>
          <w:tcPr>
            <w:tcW w:w="683" w:type="dxa"/>
            <w:tcBorders>
              <w:top w:val="single" w:sz="4" w:space="0" w:color="8ED973"/>
              <w:left w:val="nil"/>
              <w:bottom w:val="single" w:sz="4" w:space="0" w:color="8ED973"/>
              <w:right w:val="nil"/>
            </w:tcBorders>
            <w:shd w:val="clear" w:color="DAF2D0" w:fill="DAF2D0"/>
            <w:noWrap/>
            <w:vAlign w:val="bottom"/>
            <w:hideMark/>
          </w:tcPr>
          <w:p w14:paraId="4355E5D7" w14:textId="77777777" w:rsidR="00AE7788" w:rsidRDefault="00AE7788" w:rsidP="005E12B2">
            <w:r>
              <w:t>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15F512E" w14:textId="77777777" w:rsidR="00AE7788" w:rsidRDefault="00AE7788" w:rsidP="005E12B2">
            <w:r>
              <w:t>34</w:t>
            </w:r>
          </w:p>
        </w:tc>
      </w:tr>
      <w:tr w:rsidR="00AE7788" w14:paraId="56184F4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2DD5E1C" w14:textId="77777777" w:rsidR="00AE7788" w:rsidRDefault="00AE7788" w:rsidP="005E12B2">
            <w:r>
              <w:lastRenderedPageBreak/>
              <w:t>Проект "Северная деревня"</w:t>
            </w:r>
          </w:p>
        </w:tc>
        <w:tc>
          <w:tcPr>
            <w:tcW w:w="683" w:type="dxa"/>
            <w:tcBorders>
              <w:top w:val="single" w:sz="4" w:space="0" w:color="8ED973"/>
              <w:left w:val="nil"/>
              <w:bottom w:val="single" w:sz="4" w:space="0" w:color="8ED973"/>
              <w:right w:val="nil"/>
            </w:tcBorders>
            <w:noWrap/>
            <w:vAlign w:val="bottom"/>
            <w:hideMark/>
          </w:tcPr>
          <w:p w14:paraId="517020DA" w14:textId="77777777" w:rsidR="00AE7788" w:rsidRDefault="00AE7788" w:rsidP="005E12B2">
            <w:r>
              <w:t>29</w:t>
            </w:r>
          </w:p>
        </w:tc>
        <w:tc>
          <w:tcPr>
            <w:tcW w:w="1900" w:type="dxa"/>
            <w:tcBorders>
              <w:top w:val="single" w:sz="4" w:space="0" w:color="8ED973"/>
              <w:left w:val="nil"/>
              <w:bottom w:val="single" w:sz="4" w:space="0" w:color="8ED973"/>
              <w:right w:val="single" w:sz="4" w:space="0" w:color="8ED973"/>
            </w:tcBorders>
            <w:noWrap/>
            <w:vAlign w:val="bottom"/>
            <w:hideMark/>
          </w:tcPr>
          <w:p w14:paraId="55A92C60" w14:textId="77777777" w:rsidR="00AE7788" w:rsidRDefault="00AE7788" w:rsidP="005E12B2">
            <w:r>
              <w:t>31</w:t>
            </w:r>
          </w:p>
        </w:tc>
      </w:tr>
      <w:tr w:rsidR="00AE7788" w14:paraId="0E69772C"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DA5CF39" w14:textId="77777777" w:rsidR="00AE7788" w:rsidRDefault="00AE7788" w:rsidP="005E12B2">
            <w:r>
              <w:t>Проект "Трубопроводный транспорт Главного НГКМ"</w:t>
            </w:r>
          </w:p>
        </w:tc>
        <w:tc>
          <w:tcPr>
            <w:tcW w:w="683" w:type="dxa"/>
            <w:tcBorders>
              <w:top w:val="single" w:sz="4" w:space="0" w:color="8ED973"/>
              <w:left w:val="nil"/>
              <w:bottom w:val="single" w:sz="4" w:space="0" w:color="8ED973"/>
              <w:right w:val="nil"/>
            </w:tcBorders>
            <w:shd w:val="clear" w:color="DAF2D0" w:fill="DAF2D0"/>
            <w:noWrap/>
            <w:vAlign w:val="bottom"/>
            <w:hideMark/>
          </w:tcPr>
          <w:p w14:paraId="5D0BB0A5" w14:textId="77777777" w:rsidR="00AE7788" w:rsidRDefault="00AE7788" w:rsidP="005E12B2">
            <w:r>
              <w:t>15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4849C36" w14:textId="77777777" w:rsidR="00AE7788" w:rsidRDefault="00AE7788" w:rsidP="005E12B2">
            <w:r>
              <w:t>43</w:t>
            </w:r>
          </w:p>
        </w:tc>
      </w:tr>
      <w:tr w:rsidR="00AE7788" w14:paraId="08FA08AA"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F0D8542" w14:textId="77777777" w:rsidR="00AE7788" w:rsidRDefault="00AE7788" w:rsidP="005E12B2">
            <w:r>
              <w:t>Проект "Южный"</w:t>
            </w:r>
          </w:p>
        </w:tc>
        <w:tc>
          <w:tcPr>
            <w:tcW w:w="683" w:type="dxa"/>
            <w:tcBorders>
              <w:top w:val="single" w:sz="4" w:space="0" w:color="8ED973"/>
              <w:left w:val="nil"/>
              <w:bottom w:val="single" w:sz="4" w:space="0" w:color="8ED973"/>
              <w:right w:val="nil"/>
            </w:tcBorders>
            <w:noWrap/>
            <w:vAlign w:val="bottom"/>
            <w:hideMark/>
          </w:tcPr>
          <w:p w14:paraId="44BE309C" w14:textId="77777777" w:rsidR="00AE7788" w:rsidRDefault="00AE7788" w:rsidP="005E12B2">
            <w:r>
              <w:t>9</w:t>
            </w:r>
          </w:p>
        </w:tc>
        <w:tc>
          <w:tcPr>
            <w:tcW w:w="1900" w:type="dxa"/>
            <w:tcBorders>
              <w:top w:val="single" w:sz="4" w:space="0" w:color="8ED973"/>
              <w:left w:val="nil"/>
              <w:bottom w:val="single" w:sz="4" w:space="0" w:color="8ED973"/>
              <w:right w:val="single" w:sz="4" w:space="0" w:color="8ED973"/>
            </w:tcBorders>
            <w:noWrap/>
            <w:vAlign w:val="bottom"/>
            <w:hideMark/>
          </w:tcPr>
          <w:p w14:paraId="4F5B9F45" w14:textId="77777777" w:rsidR="00AE7788" w:rsidRDefault="00AE7788" w:rsidP="005E12B2">
            <w:r>
              <w:t>39</w:t>
            </w:r>
          </w:p>
        </w:tc>
      </w:tr>
      <w:tr w:rsidR="00AE7788" w14:paraId="628FD050"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B2B1920" w14:textId="77777777" w:rsidR="00AE7788" w:rsidRDefault="00AE7788" w:rsidP="005E12B2">
            <w:r>
              <w:t>Проект «Обустройство Интересного лицензионного участка»</w:t>
            </w:r>
          </w:p>
        </w:tc>
        <w:tc>
          <w:tcPr>
            <w:tcW w:w="683" w:type="dxa"/>
            <w:tcBorders>
              <w:top w:val="single" w:sz="4" w:space="0" w:color="8ED973"/>
              <w:left w:val="nil"/>
              <w:bottom w:val="single" w:sz="4" w:space="0" w:color="8ED973"/>
              <w:right w:val="nil"/>
            </w:tcBorders>
            <w:shd w:val="clear" w:color="DAF2D0" w:fill="DAF2D0"/>
            <w:noWrap/>
            <w:vAlign w:val="bottom"/>
            <w:hideMark/>
          </w:tcPr>
          <w:p w14:paraId="3F6FE9BE" w14:textId="77777777" w:rsidR="00AE7788" w:rsidRDefault="00AE7788" w:rsidP="005E12B2">
            <w: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367074C" w14:textId="77777777" w:rsidR="00AE7788" w:rsidRDefault="00AE7788" w:rsidP="005E12B2">
            <w:r>
              <w:t>35</w:t>
            </w:r>
          </w:p>
        </w:tc>
      </w:tr>
      <w:tr w:rsidR="00AE7788" w14:paraId="39358F5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23787DF" w14:textId="77777777" w:rsidR="00AE7788" w:rsidRDefault="00AE7788" w:rsidP="005E12B2">
            <w:r>
              <w:t xml:space="preserve">Проект «Обустройство объектов Новейшей </w:t>
            </w:r>
            <w:proofErr w:type="spellStart"/>
            <w:r>
              <w:t>нейти</w:t>
            </w:r>
            <w:proofErr w:type="spellEnd"/>
            <w:r>
              <w:t>»</w:t>
            </w:r>
          </w:p>
        </w:tc>
        <w:tc>
          <w:tcPr>
            <w:tcW w:w="683" w:type="dxa"/>
            <w:tcBorders>
              <w:top w:val="single" w:sz="4" w:space="0" w:color="8ED973"/>
              <w:left w:val="nil"/>
              <w:bottom w:val="single" w:sz="4" w:space="0" w:color="8ED973"/>
              <w:right w:val="nil"/>
            </w:tcBorders>
            <w:noWrap/>
            <w:vAlign w:val="bottom"/>
            <w:hideMark/>
          </w:tcPr>
          <w:p w14:paraId="676444AF" w14:textId="77777777" w:rsidR="00AE7788" w:rsidRDefault="00AE7788" w:rsidP="005E12B2">
            <w:r>
              <w:t>2</w:t>
            </w:r>
          </w:p>
        </w:tc>
        <w:tc>
          <w:tcPr>
            <w:tcW w:w="1900" w:type="dxa"/>
            <w:tcBorders>
              <w:top w:val="single" w:sz="4" w:space="0" w:color="8ED973"/>
              <w:left w:val="nil"/>
              <w:bottom w:val="single" w:sz="4" w:space="0" w:color="8ED973"/>
              <w:right w:val="single" w:sz="4" w:space="0" w:color="8ED973"/>
            </w:tcBorders>
            <w:noWrap/>
            <w:vAlign w:val="bottom"/>
            <w:hideMark/>
          </w:tcPr>
          <w:p w14:paraId="0CABE324" w14:textId="77777777" w:rsidR="00AE7788" w:rsidRDefault="00AE7788" w:rsidP="005E12B2">
            <w:r>
              <w:t>32</w:t>
            </w:r>
          </w:p>
        </w:tc>
      </w:tr>
      <w:tr w:rsidR="00AE7788" w14:paraId="56AE1D8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6C86CA5" w14:textId="77777777" w:rsidR="00AE7788" w:rsidRDefault="00AE7788" w:rsidP="005E12B2">
            <w:r>
              <w:t>Проект «Обустройство объектов Новой нефти»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61FCDBB1" w14:textId="77777777" w:rsidR="00AE7788" w:rsidRDefault="00AE7788" w:rsidP="005E12B2">
            <w: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C8508C4" w14:textId="77777777" w:rsidR="00AE7788" w:rsidRDefault="00AE7788" w:rsidP="005E12B2">
            <w:r>
              <w:t>43</w:t>
            </w:r>
          </w:p>
        </w:tc>
      </w:tr>
      <w:tr w:rsidR="00AE7788" w14:paraId="6B212B5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0AF5ABE" w14:textId="77777777" w:rsidR="00AE7788" w:rsidRDefault="00AE7788" w:rsidP="005E12B2">
            <w:r>
              <w:t xml:space="preserve">Проект «Трубопроводный </w:t>
            </w:r>
            <w:proofErr w:type="gramStart"/>
            <w:r>
              <w:t>транспорт Ещё</w:t>
            </w:r>
            <w:proofErr w:type="gramEnd"/>
            <w:r>
              <w:t xml:space="preserve"> одного НГКМ»</w:t>
            </w:r>
          </w:p>
        </w:tc>
        <w:tc>
          <w:tcPr>
            <w:tcW w:w="683" w:type="dxa"/>
            <w:tcBorders>
              <w:top w:val="single" w:sz="4" w:space="0" w:color="8ED973"/>
              <w:left w:val="nil"/>
              <w:bottom w:val="single" w:sz="4" w:space="0" w:color="8ED973"/>
              <w:right w:val="nil"/>
            </w:tcBorders>
            <w:noWrap/>
            <w:vAlign w:val="bottom"/>
            <w:hideMark/>
          </w:tcPr>
          <w:p w14:paraId="12392CA7" w14:textId="77777777" w:rsidR="00AE7788" w:rsidRDefault="00AE7788" w:rsidP="005E12B2">
            <w:r>
              <w:t>1</w:t>
            </w:r>
          </w:p>
        </w:tc>
        <w:tc>
          <w:tcPr>
            <w:tcW w:w="1900" w:type="dxa"/>
            <w:tcBorders>
              <w:top w:val="single" w:sz="4" w:space="0" w:color="8ED973"/>
              <w:left w:val="nil"/>
              <w:bottom w:val="single" w:sz="4" w:space="0" w:color="8ED973"/>
              <w:right w:val="single" w:sz="4" w:space="0" w:color="8ED973"/>
            </w:tcBorders>
            <w:noWrap/>
            <w:vAlign w:val="bottom"/>
            <w:hideMark/>
          </w:tcPr>
          <w:p w14:paraId="3672BF49" w14:textId="77777777" w:rsidR="00AE7788" w:rsidRDefault="00AE7788" w:rsidP="005E12B2">
            <w:r>
              <w:t>30</w:t>
            </w:r>
          </w:p>
        </w:tc>
      </w:tr>
      <w:tr w:rsidR="00AE7788" w14:paraId="247CED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2885795" w14:textId="77777777" w:rsidR="00AE7788" w:rsidRDefault="00AE7788" w:rsidP="005E12B2">
            <w:r>
              <w:t>Проект сервиса скважин</w:t>
            </w:r>
          </w:p>
        </w:tc>
        <w:tc>
          <w:tcPr>
            <w:tcW w:w="683" w:type="dxa"/>
            <w:tcBorders>
              <w:top w:val="single" w:sz="4" w:space="0" w:color="8ED973"/>
              <w:left w:val="nil"/>
              <w:bottom w:val="single" w:sz="4" w:space="0" w:color="8ED973"/>
              <w:right w:val="nil"/>
            </w:tcBorders>
            <w:shd w:val="clear" w:color="DAF2D0" w:fill="DAF2D0"/>
            <w:noWrap/>
            <w:vAlign w:val="bottom"/>
            <w:hideMark/>
          </w:tcPr>
          <w:p w14:paraId="7394EB22" w14:textId="77777777" w:rsidR="00AE7788" w:rsidRDefault="00AE7788" w:rsidP="005E12B2">
            <w:r>
              <w:t>38</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30D68DE" w14:textId="77777777" w:rsidR="00AE7788" w:rsidRDefault="00AE7788" w:rsidP="005E12B2">
            <w:r>
              <w:t>38</w:t>
            </w:r>
          </w:p>
        </w:tc>
      </w:tr>
      <w:tr w:rsidR="00AE7788" w14:paraId="6D79892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67B70EAA" w14:textId="77777777" w:rsidR="00AE7788" w:rsidRDefault="00AE7788" w:rsidP="005E12B2">
            <w:r>
              <w:t>Управление землеустроительных работ</w:t>
            </w:r>
          </w:p>
        </w:tc>
        <w:tc>
          <w:tcPr>
            <w:tcW w:w="683" w:type="dxa"/>
            <w:tcBorders>
              <w:top w:val="single" w:sz="4" w:space="0" w:color="8ED973"/>
              <w:left w:val="nil"/>
              <w:bottom w:val="single" w:sz="4" w:space="0" w:color="8ED973"/>
              <w:right w:val="nil"/>
            </w:tcBorders>
            <w:noWrap/>
            <w:vAlign w:val="bottom"/>
            <w:hideMark/>
          </w:tcPr>
          <w:p w14:paraId="74BA8385" w14:textId="77777777" w:rsidR="00AE7788" w:rsidRDefault="00AE7788" w:rsidP="005E12B2">
            <w:r>
              <w:t>18</w:t>
            </w:r>
          </w:p>
        </w:tc>
        <w:tc>
          <w:tcPr>
            <w:tcW w:w="1900" w:type="dxa"/>
            <w:tcBorders>
              <w:top w:val="single" w:sz="4" w:space="0" w:color="8ED973"/>
              <w:left w:val="nil"/>
              <w:bottom w:val="single" w:sz="4" w:space="0" w:color="8ED973"/>
              <w:right w:val="single" w:sz="4" w:space="0" w:color="8ED973"/>
            </w:tcBorders>
            <w:noWrap/>
            <w:vAlign w:val="bottom"/>
            <w:hideMark/>
          </w:tcPr>
          <w:p w14:paraId="32547782" w14:textId="77777777" w:rsidR="00AE7788" w:rsidRDefault="00AE7788" w:rsidP="005E12B2">
            <w:r>
              <w:t>42</w:t>
            </w:r>
          </w:p>
        </w:tc>
      </w:tr>
      <w:tr w:rsidR="00AE7788" w14:paraId="2A5C5DA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A9039BE" w14:textId="77777777" w:rsidR="00AE7788" w:rsidRDefault="00AE7788" w:rsidP="005E12B2">
            <w:r>
              <w:t>Управление коммуникаций</w:t>
            </w:r>
          </w:p>
        </w:tc>
        <w:tc>
          <w:tcPr>
            <w:tcW w:w="683" w:type="dxa"/>
            <w:tcBorders>
              <w:top w:val="single" w:sz="4" w:space="0" w:color="8ED973"/>
              <w:left w:val="nil"/>
              <w:bottom w:val="single" w:sz="4" w:space="0" w:color="8ED973"/>
              <w:right w:val="nil"/>
            </w:tcBorders>
            <w:shd w:val="clear" w:color="DAF2D0" w:fill="DAF2D0"/>
            <w:noWrap/>
            <w:vAlign w:val="bottom"/>
            <w:hideMark/>
          </w:tcPr>
          <w:p w14:paraId="3A042948" w14:textId="77777777" w:rsidR="00AE7788" w:rsidRDefault="00AE7788" w:rsidP="005E12B2">
            <w: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CB08147" w14:textId="77777777" w:rsidR="00AE7788" w:rsidRDefault="00AE7788" w:rsidP="005E12B2">
            <w:r>
              <w:t>35</w:t>
            </w:r>
          </w:p>
        </w:tc>
      </w:tr>
      <w:tr w:rsidR="00AE7788" w14:paraId="3C9321B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480C55A" w14:textId="77777777" w:rsidR="00AE7788" w:rsidRDefault="00AE7788" w:rsidP="005E12B2">
            <w:r>
              <w:t>Управление по проектным работам</w:t>
            </w:r>
          </w:p>
        </w:tc>
        <w:tc>
          <w:tcPr>
            <w:tcW w:w="683" w:type="dxa"/>
            <w:tcBorders>
              <w:top w:val="single" w:sz="4" w:space="0" w:color="8ED973"/>
              <w:left w:val="nil"/>
              <w:bottom w:val="single" w:sz="4" w:space="0" w:color="8ED973"/>
              <w:right w:val="nil"/>
            </w:tcBorders>
            <w:noWrap/>
            <w:vAlign w:val="bottom"/>
            <w:hideMark/>
          </w:tcPr>
          <w:p w14:paraId="4B1FDBB2" w14:textId="77777777" w:rsidR="00AE7788" w:rsidRDefault="00AE7788" w:rsidP="005E12B2">
            <w:r>
              <w:t>110</w:t>
            </w:r>
          </w:p>
        </w:tc>
        <w:tc>
          <w:tcPr>
            <w:tcW w:w="1900" w:type="dxa"/>
            <w:tcBorders>
              <w:top w:val="single" w:sz="4" w:space="0" w:color="8ED973"/>
              <w:left w:val="nil"/>
              <w:bottom w:val="single" w:sz="4" w:space="0" w:color="8ED973"/>
              <w:right w:val="single" w:sz="4" w:space="0" w:color="8ED973"/>
            </w:tcBorders>
            <w:noWrap/>
            <w:vAlign w:val="bottom"/>
            <w:hideMark/>
          </w:tcPr>
          <w:p w14:paraId="203C18E1" w14:textId="77777777" w:rsidR="00AE7788" w:rsidRDefault="00AE7788" w:rsidP="005E12B2">
            <w:r>
              <w:t>110</w:t>
            </w:r>
          </w:p>
        </w:tc>
      </w:tr>
    </w:tbl>
    <w:p w14:paraId="6BF2780A" w14:textId="5D198B57" w:rsidR="00AE7788" w:rsidRDefault="00AE7788" w:rsidP="005E12B2">
      <w:pPr>
        <w:rPr>
          <w:lang w:val="en-US"/>
        </w:rPr>
      </w:pPr>
    </w:p>
    <w:p w14:paraId="5BE98E3B" w14:textId="34809996" w:rsidR="00714BFA" w:rsidRPr="00714BFA" w:rsidRDefault="00714BFA" w:rsidP="005E12B2">
      <w:pPr>
        <w:rPr>
          <w:lang w:val="en-US"/>
        </w:rPr>
      </w:pPr>
      <w:r>
        <w:rPr>
          <w:noProof/>
          <w:lang w:val="en-US"/>
        </w:rPr>
        <w:drawing>
          <wp:inline distT="0" distB="0" distL="0" distR="0" wp14:anchorId="4490D866" wp14:editId="5BA5DEB3">
            <wp:extent cx="5939790" cy="2475230"/>
            <wp:effectExtent l="0" t="0" r="3810" b="1270"/>
            <wp:docPr id="175351513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15139" name="Рисунок 1753515139"/>
                    <pic:cNvPicPr/>
                  </pic:nvPicPr>
                  <pic:blipFill>
                    <a:blip r:embed="rId9"/>
                    <a:stretch>
                      <a:fillRect/>
                    </a:stretch>
                  </pic:blipFill>
                  <pic:spPr>
                    <a:xfrm>
                      <a:off x="0" y="0"/>
                      <a:ext cx="5939790" cy="2475230"/>
                    </a:xfrm>
                    <a:prstGeom prst="rect">
                      <a:avLst/>
                    </a:prstGeom>
                  </pic:spPr>
                </pic:pic>
              </a:graphicData>
            </a:graphic>
          </wp:inline>
        </w:drawing>
      </w:r>
    </w:p>
    <w:p w14:paraId="1A492153" w14:textId="15396238" w:rsidR="00AE7788" w:rsidRPr="00AE7788" w:rsidRDefault="00AE7788" w:rsidP="005E12B2"/>
    <w:p w14:paraId="34C23E1D" w14:textId="28950222" w:rsidR="00AE7788" w:rsidRPr="00714BFA" w:rsidRDefault="00714BFA" w:rsidP="005E12B2">
      <w:r>
        <w:t xml:space="preserve">Рисунок </w:t>
      </w:r>
      <w:r w:rsidRPr="00606343">
        <w:t>4.</w:t>
      </w:r>
      <w:r w:rsidR="00A81779">
        <w:t xml:space="preserve">1 </w:t>
      </w:r>
      <w:r w:rsidR="00A81779">
        <w:sym w:font="Symbol" w:char="F0BE"/>
      </w:r>
      <w:r w:rsidRPr="00606343">
        <w:t xml:space="preserve"> </w:t>
      </w:r>
      <w:r w:rsidR="00A81779">
        <w:t>Р</w:t>
      </w:r>
      <w:r w:rsidR="00336179" w:rsidRPr="00606343">
        <w:t>аспределение классов до и после аугментации (</w:t>
      </w:r>
      <w:r w:rsidR="00336179" w:rsidRPr="00336179">
        <w:rPr>
          <w:lang w:val="en-US"/>
        </w:rPr>
        <w:t>top</w:t>
      </w:r>
      <w:r w:rsidR="00336179" w:rsidRPr="00606343">
        <w:t>-</w:t>
      </w:r>
      <w:r w:rsidR="00336179">
        <w:t>30</w:t>
      </w:r>
      <w:r w:rsidR="00336179" w:rsidRPr="00606343">
        <w:t>)</w:t>
      </w:r>
    </w:p>
    <w:p w14:paraId="5582468E" w14:textId="77777777" w:rsidR="006E7B12" w:rsidRDefault="006E7B12" w:rsidP="005E12B2">
      <w:pPr>
        <w:rPr>
          <w:lang w:val="en-US"/>
        </w:rPr>
      </w:pPr>
    </w:p>
    <w:p w14:paraId="5D449467" w14:textId="6308C7C2" w:rsidR="00081C4F" w:rsidRPr="00081C4F" w:rsidRDefault="00081C4F" w:rsidP="00081C4F">
      <w:pPr>
        <w:pStyle w:val="2"/>
      </w:pPr>
      <w:bookmarkStart w:id="46" w:name="_Toc229926731"/>
      <w:r>
        <w:t>4.</w:t>
      </w:r>
      <w:r w:rsidRPr="00081C4F">
        <w:t>11</w:t>
      </w:r>
      <w:r>
        <w:t xml:space="preserve"> </w:t>
      </w:r>
      <w:r w:rsidRPr="00081C4F">
        <w:t xml:space="preserve">Формирование итогового </w:t>
      </w:r>
      <w:proofErr w:type="spellStart"/>
      <w:r w:rsidRPr="00081C4F">
        <w:t>аугментированного</w:t>
      </w:r>
      <w:proofErr w:type="spellEnd"/>
      <w:r w:rsidRPr="00081C4F">
        <w:t xml:space="preserve"> набора данных</w:t>
      </w:r>
      <w:bookmarkEnd w:id="46"/>
    </w:p>
    <w:p w14:paraId="1BE961A1" w14:textId="77777777" w:rsidR="00081C4F" w:rsidRPr="00081C4F" w:rsidRDefault="00081C4F" w:rsidP="00081C4F"/>
    <w:p w14:paraId="481D2E27" w14:textId="77777777" w:rsidR="00081C4F" w:rsidRDefault="00081C4F" w:rsidP="00081C4F">
      <w:r>
        <w:t>Нужно заполнить</w:t>
      </w:r>
      <w:r w:rsidRPr="00393DA0">
        <w:t>.</w:t>
      </w:r>
    </w:p>
    <w:p w14:paraId="0587DC5A" w14:textId="77777777" w:rsidR="00081C4F" w:rsidRPr="00081C4F" w:rsidRDefault="00081C4F" w:rsidP="00081C4F"/>
    <w:p w14:paraId="09DE0B7A" w14:textId="558B7888" w:rsidR="00081C4F" w:rsidRPr="00B07C29" w:rsidRDefault="00081C4F" w:rsidP="00081C4F">
      <w:pPr>
        <w:pStyle w:val="2"/>
      </w:pPr>
      <w:bookmarkStart w:id="47" w:name="_Toc229926732"/>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5C90591F" w14:textId="77777777" w:rsidR="00081C4F" w:rsidRDefault="00081C4F" w:rsidP="00081C4F">
      <w:r>
        <w:t>Нужно заполнить</w:t>
      </w:r>
      <w:r w:rsidRPr="00393DA0">
        <w:t>.</w:t>
      </w:r>
    </w:p>
    <w:p w14:paraId="35536D2E" w14:textId="77777777" w:rsidR="00081C4F" w:rsidRPr="00081C4F" w:rsidRDefault="00081C4F" w:rsidP="005E12B2"/>
    <w:p w14:paraId="39EF89E8" w14:textId="30B78CE7" w:rsidR="006E7B12" w:rsidRDefault="006E7B12" w:rsidP="005E12B2">
      <w:pPr>
        <w:pStyle w:val="a5"/>
      </w:pPr>
      <w:bookmarkStart w:id="48" w:name="_Toc22992673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2992673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0211D014" w14:textId="77777777" w:rsidR="00081C4F" w:rsidRDefault="00081C4F" w:rsidP="00081C4F">
      <w:r>
        <w:t>Нужно заполнить</w:t>
      </w:r>
      <w:r w:rsidRPr="00393DA0">
        <w:t>.</w:t>
      </w:r>
    </w:p>
    <w:p w14:paraId="175A4156" w14:textId="2C37A927" w:rsidR="006E7B12" w:rsidRPr="00BB4507" w:rsidRDefault="006E7B12" w:rsidP="005E12B2">
      <w:r>
        <w:t xml:space="preserve"> </w:t>
      </w:r>
    </w:p>
    <w:p w14:paraId="7C89379C" w14:textId="6F3C78AA" w:rsidR="006E7B12" w:rsidRDefault="006E7B12" w:rsidP="005E12B2">
      <w:pPr>
        <w:pStyle w:val="2"/>
      </w:pPr>
      <w:bookmarkStart w:id="50" w:name="_Toc22992673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006838DB" w14:textId="77777777" w:rsidR="00081C4F" w:rsidRDefault="00081C4F" w:rsidP="00081C4F">
      <w:r>
        <w:t>Нужно заполнить</w:t>
      </w:r>
      <w:r w:rsidRPr="00393DA0">
        <w:t>.</w:t>
      </w:r>
    </w:p>
    <w:p w14:paraId="372764CB" w14:textId="3EDB564D" w:rsidR="006E7B12" w:rsidRDefault="006E7B12" w:rsidP="005E12B2">
      <w:r>
        <w:t xml:space="preserve"> </w:t>
      </w:r>
    </w:p>
    <w:p w14:paraId="7D5282A7" w14:textId="77064784" w:rsidR="006E7B12" w:rsidRDefault="006E7B12" w:rsidP="005E12B2">
      <w:pPr>
        <w:pStyle w:val="2"/>
      </w:pPr>
      <w:bookmarkStart w:id="51" w:name="_Toc229926736"/>
      <w:r>
        <w:t xml:space="preserve">5.3 </w:t>
      </w:r>
      <w:r w:rsidR="00081C4F" w:rsidRPr="00081C4F">
        <w:t xml:space="preserve">Построение признаков на основе </w:t>
      </w:r>
      <w:proofErr w:type="spellStart"/>
      <w:r w:rsidR="00081C4F" w:rsidRPr="00081C4F">
        <w:t>word</w:t>
      </w:r>
      <w:proofErr w:type="spellEnd"/>
      <w:r w:rsidR="00081C4F" w:rsidRPr="00081C4F">
        <w:t xml:space="preserve"> n-грамм</w:t>
      </w:r>
      <w:bookmarkEnd w:id="51"/>
    </w:p>
    <w:p w14:paraId="4D15A0DD" w14:textId="77777777" w:rsidR="00FC5B3C" w:rsidRDefault="00FC5B3C" w:rsidP="005E12B2">
      <w:pPr>
        <w:pStyle w:val="2"/>
        <w:rPr>
          <w:rFonts w:eastAsiaTheme="minorHAnsi"/>
        </w:rPr>
      </w:pPr>
    </w:p>
    <w:p w14:paraId="6299DBFD" w14:textId="77777777" w:rsidR="00081C4F" w:rsidRDefault="00081C4F" w:rsidP="00081C4F">
      <w:r>
        <w:t>Нужно заполнить</w:t>
      </w:r>
      <w:r w:rsidRPr="00393DA0">
        <w:t>.</w:t>
      </w:r>
    </w:p>
    <w:p w14:paraId="2DDFB092" w14:textId="77777777" w:rsidR="00FC5B3C" w:rsidRPr="00FC5B3C" w:rsidRDefault="00FC5B3C" w:rsidP="005E12B2"/>
    <w:p w14:paraId="6BD24F1A" w14:textId="56DC257B" w:rsidR="006E7B12" w:rsidRDefault="006E7B12" w:rsidP="005E12B2">
      <w:pPr>
        <w:pStyle w:val="2"/>
      </w:pPr>
      <w:bookmarkStart w:id="52" w:name="_Toc229926737"/>
      <w:r>
        <w:t xml:space="preserve">5.4 </w:t>
      </w:r>
      <w:r w:rsidR="00081C4F" w:rsidRPr="00081C4F">
        <w:t xml:space="preserve">Построение признаков на основе символьных </w:t>
      </w:r>
      <w:proofErr w:type="spellStart"/>
      <w:r w:rsidR="00081C4F" w:rsidRPr="00081C4F">
        <w:t>char</w:t>
      </w:r>
      <w:proofErr w:type="spellEnd"/>
      <w:r w:rsidR="00081C4F" w:rsidRPr="00081C4F">
        <w:t xml:space="preserve"> n-грамм</w:t>
      </w:r>
      <w:bookmarkEnd w:id="52"/>
    </w:p>
    <w:p w14:paraId="14FCADD0" w14:textId="77777777" w:rsidR="00FC5B3C" w:rsidRDefault="00FC5B3C" w:rsidP="005E12B2">
      <w:pPr>
        <w:pStyle w:val="2"/>
        <w:rPr>
          <w:rFonts w:eastAsiaTheme="minorHAnsi"/>
        </w:rPr>
      </w:pPr>
    </w:p>
    <w:p w14:paraId="3A5FABD2" w14:textId="77777777" w:rsidR="00081C4F" w:rsidRDefault="00081C4F" w:rsidP="00081C4F">
      <w:r>
        <w:t>Нужно заполнить</w:t>
      </w:r>
      <w:r w:rsidRPr="00393DA0">
        <w:t>.</w:t>
      </w:r>
    </w:p>
    <w:p w14:paraId="19710410" w14:textId="77777777" w:rsidR="00FC5B3C" w:rsidRPr="00FC5B3C" w:rsidRDefault="00FC5B3C" w:rsidP="005E12B2"/>
    <w:p w14:paraId="4E0D9D3F" w14:textId="64D20C34" w:rsidR="006E7B12" w:rsidRDefault="006E7B12" w:rsidP="005E12B2">
      <w:pPr>
        <w:pStyle w:val="2"/>
      </w:pPr>
      <w:bookmarkStart w:id="53" w:name="_Toc229926738"/>
      <w:r>
        <w:t xml:space="preserve">5.5 </w:t>
      </w:r>
      <w:r w:rsidR="00081C4F" w:rsidRPr="00081C4F">
        <w:t xml:space="preserve">Комбинирование </w:t>
      </w:r>
      <w:proofErr w:type="spellStart"/>
      <w:r w:rsidR="00081C4F" w:rsidRPr="00081C4F">
        <w:t>word</w:t>
      </w:r>
      <w:proofErr w:type="spellEnd"/>
      <w:r w:rsidR="00081C4F" w:rsidRPr="00081C4F">
        <w:t xml:space="preserve">- и </w:t>
      </w:r>
      <w:proofErr w:type="spellStart"/>
      <w:r w:rsidR="00081C4F" w:rsidRPr="00081C4F">
        <w:t>char</w:t>
      </w:r>
      <w:proofErr w:type="spellEnd"/>
      <w:r w:rsidR="00081C4F" w:rsidRPr="00081C4F">
        <w:t>-признаков в едином признаковом пространстве</w:t>
      </w:r>
      <w:bookmarkEnd w:id="53"/>
    </w:p>
    <w:p w14:paraId="1344DE32" w14:textId="77777777" w:rsidR="00FC5B3C" w:rsidRDefault="00FC5B3C" w:rsidP="005E12B2"/>
    <w:p w14:paraId="034F6B36" w14:textId="77777777" w:rsidR="00081C4F" w:rsidRDefault="00081C4F" w:rsidP="00081C4F">
      <w:r>
        <w:t>Нужно заполнить</w:t>
      </w:r>
      <w:r w:rsidRPr="00393DA0">
        <w:t>.</w:t>
      </w:r>
    </w:p>
    <w:p w14:paraId="428E7E1D" w14:textId="77777777" w:rsidR="006E7B12" w:rsidRPr="00081C4F" w:rsidRDefault="006E7B12" w:rsidP="00081C4F">
      <w:pPr>
        <w:ind w:firstLine="0"/>
        <w:rPr>
          <w:lang w:val="en-US"/>
        </w:rPr>
      </w:pPr>
    </w:p>
    <w:p w14:paraId="73AE3065" w14:textId="086998B0" w:rsidR="00081C4F" w:rsidRDefault="00081C4F" w:rsidP="00081C4F">
      <w:pPr>
        <w:pStyle w:val="2"/>
      </w:pPr>
      <w:bookmarkStart w:id="54" w:name="_Toc22992673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5A575E99" w14:textId="77777777" w:rsidR="00081C4F" w:rsidRDefault="00081C4F" w:rsidP="00081C4F">
      <w:pPr>
        <w:rPr>
          <w:lang w:val="en-US"/>
        </w:rPr>
      </w:pPr>
      <w:r>
        <w:t>Нужно заполнить</w:t>
      </w:r>
      <w:r w:rsidRPr="00393DA0">
        <w:t>.</w:t>
      </w:r>
    </w:p>
    <w:p w14:paraId="48241928" w14:textId="77777777" w:rsidR="00081C4F" w:rsidRPr="00081C4F" w:rsidRDefault="00081C4F" w:rsidP="00081C4F">
      <w:pPr>
        <w:rPr>
          <w:lang w:val="en-US"/>
        </w:rPr>
      </w:pPr>
    </w:p>
    <w:p w14:paraId="7F490B0D" w14:textId="7D8D613B" w:rsidR="00081C4F" w:rsidRDefault="00081C4F" w:rsidP="00081C4F">
      <w:pPr>
        <w:pStyle w:val="2"/>
      </w:pPr>
      <w:bookmarkStart w:id="55" w:name="_Toc22992674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38E64F93" w14:textId="77777777" w:rsidR="00081C4F" w:rsidRDefault="00081C4F" w:rsidP="00081C4F">
      <w:r>
        <w:t>Нужно заполнить</w:t>
      </w:r>
      <w:r w:rsidRPr="00393DA0">
        <w:t>.</w:t>
      </w:r>
    </w:p>
    <w:p w14:paraId="213EFD19" w14:textId="77777777" w:rsidR="006E7B12" w:rsidRDefault="006E7B12" w:rsidP="005E12B2">
      <w:pPr>
        <w:rPr>
          <w:lang w:val="en-US"/>
        </w:rPr>
      </w:pPr>
    </w:p>
    <w:p w14:paraId="0FB4DBDD" w14:textId="407C2209" w:rsidR="00081C4F" w:rsidRDefault="00081C4F" w:rsidP="00081C4F">
      <w:pPr>
        <w:pStyle w:val="2"/>
      </w:pPr>
      <w:bookmarkStart w:id="56" w:name="_Toc229926741"/>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06FCD098" w14:textId="77777777" w:rsidR="00081C4F" w:rsidRDefault="00081C4F" w:rsidP="00081C4F">
      <w:r>
        <w:t>Нужно заполнить</w:t>
      </w:r>
      <w:r w:rsidRPr="00393DA0">
        <w:t>.</w:t>
      </w:r>
    </w:p>
    <w:p w14:paraId="181599AA" w14:textId="77777777" w:rsidR="00081C4F" w:rsidRDefault="00081C4F" w:rsidP="005E12B2">
      <w:pPr>
        <w:rPr>
          <w:lang w:val="en-US"/>
        </w:rPr>
      </w:pPr>
    </w:p>
    <w:p w14:paraId="6CA5A407" w14:textId="34E668D0" w:rsidR="00081C4F" w:rsidRDefault="00081C4F" w:rsidP="00081C4F">
      <w:pPr>
        <w:pStyle w:val="2"/>
      </w:pPr>
      <w:bookmarkStart w:id="57" w:name="_Toc229926742"/>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75EBF6A3" w14:textId="77777777" w:rsidR="00081C4F" w:rsidRDefault="00081C4F" w:rsidP="00081C4F">
      <w:r>
        <w:t>Нужно заполнить</w:t>
      </w:r>
      <w:r w:rsidRPr="00393DA0">
        <w:t>.</w:t>
      </w:r>
    </w:p>
    <w:p w14:paraId="392F74EE" w14:textId="77777777" w:rsidR="00081C4F" w:rsidRPr="00081C4F" w:rsidRDefault="00081C4F" w:rsidP="005E12B2"/>
    <w:p w14:paraId="3E9C945E" w14:textId="27A9C342" w:rsidR="006E7B12" w:rsidRDefault="006E7B12" w:rsidP="005E12B2">
      <w:pPr>
        <w:pStyle w:val="a5"/>
      </w:pPr>
      <w:bookmarkStart w:id="58" w:name="_Toc229926743"/>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29926744"/>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9"/>
    </w:p>
    <w:p w14:paraId="2C403E2E" w14:textId="77777777" w:rsidR="004E6F58" w:rsidRDefault="004E6F58" w:rsidP="004E6F58"/>
    <w:p w14:paraId="51DF48E7" w14:textId="77777777" w:rsidR="004E6F58" w:rsidRDefault="004E6F58" w:rsidP="004E6F58">
      <w:r>
        <w:t>Нужно заполнить</w:t>
      </w:r>
      <w:r w:rsidRPr="00393DA0">
        <w:t>.</w:t>
      </w:r>
    </w:p>
    <w:p w14:paraId="20CF4C6A" w14:textId="6890C863" w:rsidR="006E7B12" w:rsidRPr="00BF7D41" w:rsidRDefault="006E7B12" w:rsidP="00BF7D41">
      <w:pPr>
        <w:ind w:firstLine="0"/>
      </w:pPr>
    </w:p>
    <w:p w14:paraId="4BB337D4" w14:textId="7A61FD89" w:rsidR="006E7B12" w:rsidRDefault="006E7B12" w:rsidP="005E12B2">
      <w:pPr>
        <w:pStyle w:val="2"/>
      </w:pPr>
      <w:bookmarkStart w:id="60" w:name="_Toc229926745"/>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60"/>
    </w:p>
    <w:p w14:paraId="38E0E615" w14:textId="77777777" w:rsidR="00FC5B3C" w:rsidRDefault="00FC5B3C" w:rsidP="005E12B2"/>
    <w:p w14:paraId="21CF75E2" w14:textId="77777777" w:rsidR="004E6F58" w:rsidRDefault="004E6F58" w:rsidP="004E6F58">
      <w:r>
        <w:t>Нужно заполнить</w:t>
      </w:r>
      <w:r w:rsidRPr="00393DA0">
        <w:t>.</w:t>
      </w:r>
    </w:p>
    <w:p w14:paraId="656FE295" w14:textId="77777777" w:rsidR="004E6F58" w:rsidRDefault="004E6F58" w:rsidP="005E12B2">
      <w:pPr>
        <w:pStyle w:val="2"/>
      </w:pPr>
    </w:p>
    <w:p w14:paraId="61E61B34" w14:textId="70963BE1" w:rsidR="006E7B12" w:rsidRDefault="006E7B12" w:rsidP="005E12B2">
      <w:pPr>
        <w:pStyle w:val="2"/>
      </w:pPr>
      <w:bookmarkStart w:id="61" w:name="_Toc229926746"/>
      <w:r>
        <w:t xml:space="preserve">6.3 </w:t>
      </w:r>
      <w:r w:rsidR="004E6F58" w:rsidRPr="004E6F58">
        <w:t xml:space="preserve">Используемые русскоязычные модели </w:t>
      </w:r>
      <w:proofErr w:type="spellStart"/>
      <w:r w:rsidR="004E6F58" w:rsidRPr="004E6F58">
        <w:t>ruBERT</w:t>
      </w:r>
      <w:proofErr w:type="spellEnd"/>
      <w:r w:rsidR="004E6F58" w:rsidRPr="004E6F58">
        <w:t xml:space="preserve"> и </w:t>
      </w:r>
      <w:proofErr w:type="spellStart"/>
      <w:r w:rsidR="004E6F58" w:rsidRPr="004E6F58">
        <w:t>ruRoberta-large</w:t>
      </w:r>
      <w:bookmarkEnd w:id="61"/>
      <w:proofErr w:type="spellEnd"/>
    </w:p>
    <w:p w14:paraId="1DA9062C" w14:textId="77777777" w:rsidR="00FC5B3C" w:rsidRDefault="00FC5B3C" w:rsidP="005E12B2">
      <w:pPr>
        <w:pStyle w:val="2"/>
        <w:rPr>
          <w:rFonts w:eastAsiaTheme="minorHAnsi"/>
        </w:rPr>
      </w:pPr>
    </w:p>
    <w:p w14:paraId="3AE2EAD2" w14:textId="77777777" w:rsidR="004E6F58" w:rsidRDefault="004E6F58" w:rsidP="004E6F58">
      <w:r>
        <w:t>Нужно заполнить</w:t>
      </w:r>
      <w:r w:rsidRPr="00393DA0">
        <w:t>.</w:t>
      </w:r>
    </w:p>
    <w:p w14:paraId="5D54DF4B" w14:textId="77777777" w:rsidR="00FC5B3C" w:rsidRDefault="00FC5B3C" w:rsidP="005E12B2">
      <w:pPr>
        <w:pStyle w:val="2"/>
      </w:pPr>
    </w:p>
    <w:p w14:paraId="693E2036" w14:textId="34D2C9C4" w:rsidR="006E7B12" w:rsidRDefault="006E7B12" w:rsidP="005E12B2">
      <w:pPr>
        <w:pStyle w:val="2"/>
      </w:pPr>
      <w:bookmarkStart w:id="62" w:name="_Toc229926747"/>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6F232610" w14:textId="327816B8" w:rsidR="004E6F58" w:rsidRDefault="004E6F58" w:rsidP="004E6F58">
      <w:r>
        <w:t>Нужно заполнить</w:t>
      </w:r>
      <w:r w:rsidRPr="00393DA0">
        <w:t>.</w:t>
      </w:r>
    </w:p>
    <w:p w14:paraId="56EE0327" w14:textId="77777777" w:rsidR="00FC5B3C" w:rsidRDefault="00FC5B3C" w:rsidP="005E12B2">
      <w:pPr>
        <w:pStyle w:val="2"/>
      </w:pPr>
    </w:p>
    <w:p w14:paraId="0E7697F0" w14:textId="0CD9B2F7" w:rsidR="004E6F58" w:rsidRDefault="004E6F58" w:rsidP="004E6F58">
      <w:pPr>
        <w:pStyle w:val="2"/>
      </w:pPr>
      <w:bookmarkStart w:id="63" w:name="_Toc229926748"/>
      <w:r>
        <w:t>6.4</w:t>
      </w:r>
      <w:r w:rsidRPr="004E6F58">
        <w:t>.1</w:t>
      </w:r>
      <w:r>
        <w:t xml:space="preserve"> </w:t>
      </w:r>
      <w:r w:rsidRPr="004E6F58">
        <w:t>Дообучение BERT/</w:t>
      </w:r>
      <w:proofErr w:type="spellStart"/>
      <w:r w:rsidRPr="004E6F58">
        <w:t>Sentence</w:t>
      </w:r>
      <w:proofErr w:type="spellEnd"/>
      <w:r w:rsidRPr="004E6F58">
        <w:t xml:space="preserve">-BERT для построения </w:t>
      </w:r>
      <w:proofErr w:type="spellStart"/>
      <w:r w:rsidRPr="004E6F58">
        <w:t>эмбеддингов</w:t>
      </w:r>
      <w:bookmarkEnd w:id="63"/>
      <w:proofErr w:type="spellEnd"/>
    </w:p>
    <w:p w14:paraId="1CEB8105" w14:textId="77777777" w:rsidR="004E6F58" w:rsidRDefault="004E6F58" w:rsidP="004E6F58">
      <w:pPr>
        <w:rPr>
          <w:lang w:val="en-US"/>
        </w:rPr>
      </w:pPr>
    </w:p>
    <w:p w14:paraId="4C0075B1" w14:textId="77777777" w:rsidR="004E6F58" w:rsidRDefault="004E6F58" w:rsidP="004E6F58">
      <w:r>
        <w:t>Нужно заполнить</w:t>
      </w:r>
      <w:r w:rsidRPr="00393DA0">
        <w:t>.</w:t>
      </w:r>
    </w:p>
    <w:p w14:paraId="76844964" w14:textId="77777777" w:rsidR="004E6F58" w:rsidRPr="004E6F58" w:rsidRDefault="004E6F58" w:rsidP="004E6F58">
      <w:pPr>
        <w:rPr>
          <w:lang w:val="en-US"/>
        </w:rPr>
      </w:pPr>
    </w:p>
    <w:p w14:paraId="07EE1CE7" w14:textId="42B85217" w:rsidR="004E6F58" w:rsidRDefault="004E6F58" w:rsidP="004E6F58">
      <w:pPr>
        <w:pStyle w:val="2"/>
      </w:pPr>
      <w:bookmarkStart w:id="64" w:name="_Toc229926749"/>
      <w:r>
        <w:t>6.4</w:t>
      </w:r>
      <w:r w:rsidRPr="004E6F58">
        <w:t>.2</w:t>
      </w:r>
      <w:r>
        <w:t xml:space="preserve"> </w:t>
      </w:r>
      <w:r w:rsidRPr="004E6F58">
        <w:t xml:space="preserve">Дообучение BERT как </w:t>
      </w:r>
      <w:proofErr w:type="spellStart"/>
      <w:r w:rsidRPr="004E6F58">
        <w:t>end-to-end</w:t>
      </w:r>
      <w:proofErr w:type="spellEnd"/>
      <w:r w:rsidRPr="004E6F58">
        <w:t xml:space="preserve"> классификатора</w:t>
      </w:r>
      <w:bookmarkEnd w:id="64"/>
    </w:p>
    <w:p w14:paraId="743B70AF" w14:textId="77777777" w:rsidR="004E6F58" w:rsidRDefault="004E6F58" w:rsidP="004E6F58">
      <w:pPr>
        <w:rPr>
          <w:lang w:val="en-US"/>
        </w:rPr>
      </w:pPr>
    </w:p>
    <w:p w14:paraId="3FA6ED1C" w14:textId="77777777" w:rsidR="004E6F58" w:rsidRDefault="004E6F58" w:rsidP="004E6F58">
      <w:r>
        <w:t>Нужно заполнить</w:t>
      </w:r>
      <w:r w:rsidRPr="00393DA0">
        <w:t>.</w:t>
      </w:r>
    </w:p>
    <w:p w14:paraId="1EE12DCE" w14:textId="77777777" w:rsidR="004E6F58" w:rsidRPr="004E6F58" w:rsidRDefault="004E6F58" w:rsidP="004E6F58"/>
    <w:p w14:paraId="712E35E6" w14:textId="07CFA566" w:rsidR="006E7B12" w:rsidRDefault="006E7B12" w:rsidP="005E12B2">
      <w:pPr>
        <w:pStyle w:val="2"/>
      </w:pPr>
      <w:bookmarkStart w:id="65" w:name="_Toc229926750"/>
      <w:r>
        <w:t xml:space="preserve">6.5 </w:t>
      </w:r>
      <w:r w:rsidR="00A74AC2" w:rsidRPr="00A74AC2">
        <w:t xml:space="preserve">Классификация текстов с использованием выхода </w:t>
      </w:r>
      <w:proofErr w:type="spellStart"/>
      <w:r w:rsidR="00A74AC2" w:rsidRPr="00A74AC2">
        <w:t>AutoModel</w:t>
      </w:r>
      <w:bookmarkEnd w:id="65"/>
      <w:proofErr w:type="spellEnd"/>
    </w:p>
    <w:p w14:paraId="70B3BCDB" w14:textId="77777777" w:rsidR="00FC5B3C" w:rsidRDefault="00FC5B3C" w:rsidP="005E12B2"/>
    <w:p w14:paraId="06879474" w14:textId="77777777" w:rsidR="004E6F58" w:rsidRPr="00A74AC2" w:rsidRDefault="004E6F58" w:rsidP="004E6F58">
      <w:bookmarkStart w:id="66" w:name="_Toc221017584"/>
      <w:r>
        <w:t>Нужно заполнить</w:t>
      </w:r>
      <w:r w:rsidRPr="00393DA0">
        <w:t>.</w:t>
      </w:r>
    </w:p>
    <w:p w14:paraId="01742155" w14:textId="77777777" w:rsidR="004E6F58" w:rsidRPr="00A74AC2" w:rsidRDefault="004E6F58" w:rsidP="004E6F58"/>
    <w:p w14:paraId="5179EA0A" w14:textId="3C5DF866" w:rsidR="004E6F58" w:rsidRDefault="004E6F58" w:rsidP="00A74AC2">
      <w:pPr>
        <w:pStyle w:val="2"/>
      </w:pPr>
      <w:bookmarkStart w:id="67" w:name="_Toc229926751"/>
      <w:r>
        <w:t>6.</w:t>
      </w:r>
      <w:r w:rsidRPr="004E6F58">
        <w:t xml:space="preserve">6 </w:t>
      </w:r>
      <w:r w:rsidR="00A74AC2" w:rsidRPr="00A74AC2">
        <w:t xml:space="preserve">Классификация текстов с использованием </w:t>
      </w:r>
      <w:proofErr w:type="spellStart"/>
      <w:r w:rsidR="00A74AC2" w:rsidRPr="00A74AC2">
        <w:t>mean</w:t>
      </w:r>
      <w:proofErr w:type="spellEnd"/>
      <w:r w:rsidR="00A74AC2" w:rsidRPr="00A74AC2">
        <w:t xml:space="preserve"> </w:t>
      </w:r>
      <w:proofErr w:type="spellStart"/>
      <w:r w:rsidR="00A74AC2" w:rsidRPr="00A74AC2">
        <w:t>pooling</w:t>
      </w:r>
      <w:bookmarkEnd w:id="67"/>
      <w:proofErr w:type="spellEnd"/>
    </w:p>
    <w:p w14:paraId="6E114358" w14:textId="77777777" w:rsidR="00A74AC2" w:rsidRPr="00A74AC2" w:rsidRDefault="00A74AC2" w:rsidP="00A74AC2"/>
    <w:p w14:paraId="7E233F72" w14:textId="77777777" w:rsidR="004E6F58" w:rsidRDefault="004E6F58" w:rsidP="004E6F58">
      <w:r>
        <w:t>Нужно заполнить</w:t>
      </w:r>
      <w:r w:rsidRPr="00393DA0">
        <w:t>.</w:t>
      </w:r>
    </w:p>
    <w:p w14:paraId="775F6825" w14:textId="77777777" w:rsidR="00A74AC2" w:rsidRPr="00A74AC2" w:rsidRDefault="00A74AC2" w:rsidP="004E6F58"/>
    <w:p w14:paraId="79B8B654" w14:textId="2FA51BE1" w:rsidR="00A74AC2" w:rsidRDefault="00A74AC2" w:rsidP="00A74AC2">
      <w:pPr>
        <w:pStyle w:val="2"/>
      </w:pPr>
      <w:bookmarkStart w:id="68" w:name="_Toc229926752"/>
      <w:r>
        <w:t>6.</w:t>
      </w:r>
      <w:r>
        <w:t>7</w:t>
      </w:r>
      <w:r w:rsidRPr="004E6F58">
        <w:t xml:space="preserve"> </w:t>
      </w:r>
      <w:r w:rsidRPr="00A74AC2">
        <w:t xml:space="preserve">Построение </w:t>
      </w:r>
      <w:proofErr w:type="spellStart"/>
      <w:r w:rsidRPr="00A74AC2">
        <w:t>Sentence</w:t>
      </w:r>
      <w:proofErr w:type="spellEnd"/>
      <w:r w:rsidRPr="00A74AC2">
        <w:t>-BERT-представлений документов</w:t>
      </w:r>
      <w:bookmarkEnd w:id="68"/>
    </w:p>
    <w:p w14:paraId="0BDFA9CD" w14:textId="77777777" w:rsidR="00BD071C" w:rsidRDefault="00BD071C" w:rsidP="00BD071C"/>
    <w:p w14:paraId="78674759" w14:textId="1B99D1BB" w:rsidR="00BD071C" w:rsidRPr="00BD071C" w:rsidRDefault="00BD071C" w:rsidP="00BD071C">
      <w:r>
        <w:t>Нужно заполнить</w:t>
      </w:r>
      <w:r w:rsidRPr="00393DA0">
        <w:t>.</w:t>
      </w:r>
    </w:p>
    <w:p w14:paraId="23F16102" w14:textId="77777777" w:rsidR="004E6F58" w:rsidRPr="00A74AC2" w:rsidRDefault="004E6F58" w:rsidP="004E6F58"/>
    <w:p w14:paraId="522A8836" w14:textId="52A4334C" w:rsidR="004E6F58" w:rsidRPr="00A74AC2" w:rsidRDefault="004E6F58" w:rsidP="004E6F58">
      <w:pPr>
        <w:pStyle w:val="2"/>
      </w:pPr>
      <w:bookmarkStart w:id="69" w:name="_Toc229926753"/>
      <w:r>
        <w:t>6.</w:t>
      </w:r>
      <w:r w:rsidR="00A74AC2">
        <w:t>8</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9"/>
    </w:p>
    <w:p w14:paraId="7DBB676B" w14:textId="77777777" w:rsidR="004E6F58" w:rsidRPr="00A74AC2" w:rsidRDefault="004E6F58" w:rsidP="004E6F58"/>
    <w:p w14:paraId="4E41A557" w14:textId="77777777" w:rsidR="004E6F58" w:rsidRPr="00A74AC2" w:rsidRDefault="004E6F58" w:rsidP="004E6F58">
      <w:r>
        <w:t>Нужно заполнить</w:t>
      </w:r>
      <w:r w:rsidRPr="00393DA0">
        <w:t>.</w:t>
      </w:r>
    </w:p>
    <w:p w14:paraId="30126F39" w14:textId="77777777" w:rsidR="004E6F58" w:rsidRPr="00A74AC2" w:rsidRDefault="004E6F58" w:rsidP="004E6F58"/>
    <w:p w14:paraId="754C81F2" w14:textId="35EEFD0E" w:rsidR="004E6F58" w:rsidRPr="00A74AC2" w:rsidRDefault="004E6F58" w:rsidP="004E6F58">
      <w:pPr>
        <w:pStyle w:val="2"/>
      </w:pPr>
      <w:bookmarkStart w:id="70" w:name="_Toc229926754"/>
      <w:r>
        <w:t>6.</w:t>
      </w:r>
      <w:r w:rsidR="00A74AC2">
        <w:t>9</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70"/>
    </w:p>
    <w:p w14:paraId="4C8D825D" w14:textId="77777777" w:rsidR="004E6F58" w:rsidRPr="00A74AC2" w:rsidRDefault="004E6F58" w:rsidP="004E6F58"/>
    <w:p w14:paraId="27142F5A" w14:textId="77777777" w:rsidR="004E6F58" w:rsidRPr="00A74AC2" w:rsidRDefault="004E6F58" w:rsidP="004E6F58">
      <w:r>
        <w:t>Нужно заполнить</w:t>
      </w:r>
      <w:r w:rsidRPr="00393DA0">
        <w:t>.</w:t>
      </w:r>
    </w:p>
    <w:p w14:paraId="01A80D55" w14:textId="77777777" w:rsidR="004E6F58" w:rsidRPr="00A74AC2" w:rsidRDefault="004E6F58" w:rsidP="004E6F58"/>
    <w:p w14:paraId="2A1F9A45" w14:textId="54B3774D" w:rsidR="004E6F58" w:rsidRPr="00A74AC2" w:rsidRDefault="004E6F58" w:rsidP="004E6F58">
      <w:pPr>
        <w:pStyle w:val="2"/>
      </w:pPr>
      <w:bookmarkStart w:id="71" w:name="_Toc229926755"/>
      <w:r>
        <w:lastRenderedPageBreak/>
        <w:t>6.</w:t>
      </w:r>
      <w:r w:rsidR="00A74AC2">
        <w:t>10</w:t>
      </w:r>
      <w:r>
        <w:t xml:space="preserve"> </w:t>
      </w:r>
      <w:r w:rsidRPr="004E6F58">
        <w:t>Ограничение длины входной последовательности и проблема длинных документов</w:t>
      </w:r>
      <w:bookmarkEnd w:id="71"/>
    </w:p>
    <w:p w14:paraId="7F175713" w14:textId="77777777" w:rsidR="004E6F58" w:rsidRPr="00A74AC2" w:rsidRDefault="004E6F58" w:rsidP="004E6F58"/>
    <w:p w14:paraId="219946D7" w14:textId="77777777" w:rsidR="004E6F58" w:rsidRPr="00A74AC2" w:rsidRDefault="004E6F58" w:rsidP="004E6F58">
      <w:r>
        <w:t>Нужно заполнить</w:t>
      </w:r>
      <w:r w:rsidRPr="00393DA0">
        <w:t>.</w:t>
      </w:r>
    </w:p>
    <w:p w14:paraId="36CAEAAA" w14:textId="77777777" w:rsidR="004E6F58" w:rsidRPr="00A74AC2" w:rsidRDefault="004E6F58" w:rsidP="004E6F58"/>
    <w:p w14:paraId="3720D884" w14:textId="591053A8" w:rsidR="004E6F58" w:rsidRPr="00A74AC2" w:rsidRDefault="004E6F58" w:rsidP="004E6F58">
      <w:pPr>
        <w:pStyle w:val="2"/>
      </w:pPr>
      <w:bookmarkStart w:id="72" w:name="_Toc229926756"/>
      <w:r>
        <w:t>6.</w:t>
      </w:r>
      <w:r w:rsidRPr="004E6F58">
        <w:t>1</w:t>
      </w:r>
      <w:r w:rsidR="00A74AC2">
        <w:t>1</w:t>
      </w:r>
      <w:r>
        <w:t xml:space="preserve"> </w:t>
      </w:r>
      <w:r w:rsidRPr="004E6F58">
        <w:t xml:space="preserve">Разбиение длинных текстов на перекрывающиеся </w:t>
      </w:r>
      <w:proofErr w:type="spellStart"/>
      <w:r w:rsidRPr="004E6F58">
        <w:t>чанки</w:t>
      </w:r>
      <w:bookmarkEnd w:id="72"/>
      <w:proofErr w:type="spellEnd"/>
    </w:p>
    <w:p w14:paraId="69623A8A" w14:textId="77777777" w:rsidR="004E6F58" w:rsidRPr="00A74AC2" w:rsidRDefault="004E6F58" w:rsidP="004E6F58"/>
    <w:p w14:paraId="63791314" w14:textId="77777777" w:rsidR="004E6F58" w:rsidRPr="00A74AC2" w:rsidRDefault="004E6F58" w:rsidP="004E6F58">
      <w:r>
        <w:t>Нужно заполнить</w:t>
      </w:r>
      <w:r w:rsidRPr="00393DA0">
        <w:t>.</w:t>
      </w:r>
    </w:p>
    <w:p w14:paraId="7DCE03EA" w14:textId="77777777" w:rsidR="004E6F58" w:rsidRPr="00A74AC2" w:rsidRDefault="004E6F58" w:rsidP="004E6F58"/>
    <w:p w14:paraId="776137F9" w14:textId="089B0BEA" w:rsidR="004E6F58" w:rsidRPr="00A74AC2" w:rsidRDefault="004E6F58" w:rsidP="004E6F58">
      <w:pPr>
        <w:pStyle w:val="2"/>
      </w:pPr>
      <w:bookmarkStart w:id="73" w:name="_Toc229926757"/>
      <w:r>
        <w:t>6.</w:t>
      </w:r>
      <w:r w:rsidRPr="004E6F58">
        <w:t>1</w:t>
      </w:r>
      <w:r w:rsidR="00A74AC2">
        <w:t>2</w:t>
      </w:r>
      <w:r>
        <w:t xml:space="preserve"> </w:t>
      </w:r>
      <w:r w:rsidRPr="004E6F58">
        <w:t xml:space="preserve">Агрегация представлений </w:t>
      </w:r>
      <w:proofErr w:type="spellStart"/>
      <w:r w:rsidRPr="004E6F58">
        <w:t>чанков</w:t>
      </w:r>
      <w:proofErr w:type="spellEnd"/>
      <w:r w:rsidRPr="004E6F58">
        <w:t xml:space="preserve"> на уровне документа</w:t>
      </w:r>
      <w:bookmarkEnd w:id="73"/>
    </w:p>
    <w:p w14:paraId="659B72ED" w14:textId="77777777" w:rsidR="004E6F58" w:rsidRPr="00A74AC2" w:rsidRDefault="004E6F58" w:rsidP="004E6F58"/>
    <w:p w14:paraId="3A4758DA" w14:textId="77777777" w:rsidR="004E6F58" w:rsidRPr="00A74AC2" w:rsidRDefault="004E6F58" w:rsidP="004E6F58">
      <w:r>
        <w:t>Нужно заполнить</w:t>
      </w:r>
      <w:r w:rsidRPr="00393DA0">
        <w:t>.</w:t>
      </w:r>
    </w:p>
    <w:p w14:paraId="43C6BCD7" w14:textId="77777777" w:rsidR="004E6F58" w:rsidRPr="00A74AC2" w:rsidRDefault="004E6F58" w:rsidP="004E6F58"/>
    <w:p w14:paraId="1FFE768C" w14:textId="02188A74" w:rsidR="004E6F58" w:rsidRPr="00A74AC2" w:rsidRDefault="004E6F58" w:rsidP="004E6F58">
      <w:pPr>
        <w:pStyle w:val="2"/>
      </w:pPr>
      <w:bookmarkStart w:id="74" w:name="_Toc229926758"/>
      <w:r>
        <w:t>6.</w:t>
      </w:r>
      <w:r w:rsidRPr="004E6F58">
        <w:t>1</w:t>
      </w:r>
      <w:r w:rsidR="00A74AC2">
        <w:t>3</w:t>
      </w:r>
      <w:r>
        <w:t xml:space="preserve"> </w:t>
      </w:r>
      <w:r w:rsidRPr="004E6F58">
        <w:t xml:space="preserve">Архитектура основного классификатора для </w:t>
      </w:r>
      <w:proofErr w:type="spellStart"/>
      <w:r w:rsidRPr="004E6F58">
        <w:t>чанкированных</w:t>
      </w:r>
      <w:proofErr w:type="spellEnd"/>
      <w:r w:rsidRPr="004E6F58">
        <w:t xml:space="preserve"> документов</w:t>
      </w:r>
      <w:bookmarkEnd w:id="74"/>
    </w:p>
    <w:p w14:paraId="4F12D951" w14:textId="77777777" w:rsidR="004E6F58" w:rsidRPr="00A74AC2" w:rsidRDefault="004E6F58" w:rsidP="004E6F58"/>
    <w:p w14:paraId="0FEB2A2E" w14:textId="4B683623" w:rsidR="004E6F58" w:rsidRDefault="004E6F58" w:rsidP="004E6F58">
      <w:pPr>
        <w:rPr>
          <w:lang w:val="en-US"/>
        </w:rPr>
      </w:pPr>
      <w:proofErr w:type="spellStart"/>
      <w:r w:rsidRPr="004E6F58">
        <w:rPr>
          <w:lang w:val="en-US"/>
        </w:rPr>
        <w:t>Нужно</w:t>
      </w:r>
      <w:proofErr w:type="spellEnd"/>
      <w:r w:rsidRPr="004E6F58">
        <w:rPr>
          <w:lang w:val="en-US"/>
        </w:rPr>
        <w:t xml:space="preserve"> </w:t>
      </w:r>
      <w:proofErr w:type="spellStart"/>
      <w:r w:rsidRPr="004E6F58">
        <w:rPr>
          <w:lang w:val="en-US"/>
        </w:rPr>
        <w:t>заполнить</w:t>
      </w:r>
      <w:proofErr w:type="spellEnd"/>
      <w:r w:rsidRPr="004E6F58">
        <w:rPr>
          <w:lang w:val="en-US"/>
        </w:rPr>
        <w:t>.</w:t>
      </w:r>
    </w:p>
    <w:p w14:paraId="0DF282E7" w14:textId="77777777" w:rsidR="004E6F58" w:rsidRPr="004E6F58" w:rsidRDefault="004E6F58" w:rsidP="004E6F58">
      <w:pPr>
        <w:rPr>
          <w:lang w:val="en-US"/>
        </w:rPr>
      </w:pPr>
    </w:p>
    <w:p w14:paraId="622ABC71" w14:textId="3F4A9D1A" w:rsidR="004E6F58" w:rsidRPr="00A74AC2" w:rsidRDefault="004E6F58" w:rsidP="004E6F58">
      <w:pPr>
        <w:pStyle w:val="2"/>
      </w:pPr>
      <w:bookmarkStart w:id="75" w:name="_Toc229926759"/>
      <w:r>
        <w:t>6.</w:t>
      </w:r>
      <w:r w:rsidRPr="004E6F58">
        <w:t>1</w:t>
      </w:r>
      <w:r w:rsidR="00A74AC2">
        <w:t>4</w:t>
      </w:r>
      <w:r>
        <w:t xml:space="preserve"> </w:t>
      </w:r>
      <w:r w:rsidRPr="004E6F58">
        <w:t xml:space="preserve">Параметры обучения </w:t>
      </w:r>
      <w:proofErr w:type="spellStart"/>
      <w:r w:rsidRPr="004E6F58">
        <w:t>ruRoberta-large</w:t>
      </w:r>
      <w:proofErr w:type="spellEnd"/>
      <w:r w:rsidRPr="004E6F58">
        <w:t xml:space="preserve"> с </w:t>
      </w:r>
      <w:proofErr w:type="spellStart"/>
      <w:r w:rsidRPr="004E6F58">
        <w:t>чанкингом</w:t>
      </w:r>
      <w:bookmarkEnd w:id="75"/>
      <w:proofErr w:type="spellEnd"/>
    </w:p>
    <w:p w14:paraId="7ABA8A1F" w14:textId="77777777" w:rsidR="004E6F58" w:rsidRPr="00A74AC2" w:rsidRDefault="004E6F58" w:rsidP="004E6F58"/>
    <w:p w14:paraId="18C2B8F7" w14:textId="74EBD3D9" w:rsidR="004E6F58" w:rsidRDefault="004E6F58" w:rsidP="004E6F58">
      <w:pPr>
        <w:rPr>
          <w:lang w:val="en-US"/>
        </w:rPr>
      </w:pPr>
      <w:proofErr w:type="spellStart"/>
      <w:r w:rsidRPr="004E6F58">
        <w:rPr>
          <w:lang w:val="en-US"/>
        </w:rPr>
        <w:t>Нужно</w:t>
      </w:r>
      <w:proofErr w:type="spellEnd"/>
      <w:r w:rsidRPr="004E6F58">
        <w:rPr>
          <w:lang w:val="en-US"/>
        </w:rPr>
        <w:t xml:space="preserve"> </w:t>
      </w:r>
      <w:proofErr w:type="spellStart"/>
      <w:r w:rsidRPr="004E6F58">
        <w:rPr>
          <w:lang w:val="en-US"/>
        </w:rPr>
        <w:t>заполнить</w:t>
      </w:r>
      <w:proofErr w:type="spellEnd"/>
      <w:r w:rsidRPr="004E6F58">
        <w:rPr>
          <w:lang w:val="en-US"/>
        </w:rPr>
        <w:t>.</w:t>
      </w:r>
    </w:p>
    <w:p w14:paraId="0EEF41EB" w14:textId="77777777" w:rsidR="004E6F58" w:rsidRPr="004E6F58" w:rsidRDefault="004E6F58" w:rsidP="004E6F58">
      <w:pPr>
        <w:rPr>
          <w:lang w:val="en-US"/>
        </w:rPr>
      </w:pPr>
    </w:p>
    <w:p w14:paraId="1E7EB620" w14:textId="5716A96A" w:rsidR="004E6F58" w:rsidRDefault="004E6F58" w:rsidP="004E6F58">
      <w:pPr>
        <w:pStyle w:val="2"/>
      </w:pPr>
      <w:bookmarkStart w:id="76" w:name="_Toc229926760"/>
      <w:r>
        <w:t>6.</w:t>
      </w:r>
      <w:r w:rsidRPr="004E6F58">
        <w:t>1</w:t>
      </w:r>
      <w:r w:rsidR="00A74AC2">
        <w:t>5</w:t>
      </w:r>
      <w:r>
        <w:t xml:space="preserve"> </w:t>
      </w:r>
      <w:r w:rsidRPr="004E6F58">
        <w:t>Регуляризация и стабилизация обучения на малой выборке</w:t>
      </w:r>
      <w:bookmarkEnd w:id="76"/>
    </w:p>
    <w:p w14:paraId="175EF9AD" w14:textId="77777777" w:rsidR="004E6F58" w:rsidRPr="00A74AC2" w:rsidRDefault="004E6F58" w:rsidP="004E6F58"/>
    <w:p w14:paraId="771C5F7D" w14:textId="41F64485" w:rsidR="004E6F58" w:rsidRDefault="004E6F58" w:rsidP="004E6F58">
      <w:pPr>
        <w:rPr>
          <w:lang w:val="en-US"/>
        </w:rPr>
      </w:pPr>
      <w:proofErr w:type="spellStart"/>
      <w:r w:rsidRPr="004E6F58">
        <w:rPr>
          <w:lang w:val="en-US"/>
        </w:rPr>
        <w:t>Нужно</w:t>
      </w:r>
      <w:proofErr w:type="spellEnd"/>
      <w:r w:rsidRPr="004E6F58">
        <w:rPr>
          <w:lang w:val="en-US"/>
        </w:rPr>
        <w:t xml:space="preserve"> </w:t>
      </w:r>
      <w:proofErr w:type="spellStart"/>
      <w:r w:rsidRPr="004E6F58">
        <w:rPr>
          <w:lang w:val="en-US"/>
        </w:rPr>
        <w:t>заполнить</w:t>
      </w:r>
      <w:proofErr w:type="spellEnd"/>
      <w:r w:rsidRPr="004E6F58">
        <w:rPr>
          <w:lang w:val="en-US"/>
        </w:rPr>
        <w:t>.</w:t>
      </w:r>
    </w:p>
    <w:p w14:paraId="23CDDF68" w14:textId="22C73ECD" w:rsidR="004E6F58" w:rsidRDefault="004E6F58" w:rsidP="004E6F58">
      <w:pPr>
        <w:pStyle w:val="a5"/>
      </w:pPr>
      <w:bookmarkStart w:id="77" w:name="_Toc229926761"/>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7"/>
    </w:p>
    <w:p w14:paraId="2713208C" w14:textId="72A50FD7" w:rsidR="004E6F58" w:rsidRDefault="004E6F58" w:rsidP="004E6F58">
      <w:pPr>
        <w:rPr>
          <w:lang w:val="en-US"/>
        </w:rPr>
      </w:pPr>
    </w:p>
    <w:p w14:paraId="198D3F39" w14:textId="5966BA87" w:rsidR="004E6F58" w:rsidRPr="004E6F58" w:rsidRDefault="004E6F58" w:rsidP="004E6F58">
      <w:pPr>
        <w:pStyle w:val="2"/>
      </w:pPr>
      <w:bookmarkStart w:id="78" w:name="_Toc229926762"/>
      <w:r w:rsidRPr="004E6F58">
        <w:t>7</w:t>
      </w:r>
      <w:r>
        <w:t>.</w:t>
      </w:r>
      <w:r w:rsidRPr="004E6F58">
        <w:t>1</w:t>
      </w:r>
      <w:r>
        <w:t xml:space="preserve"> </w:t>
      </w:r>
      <w:r w:rsidR="002964C8" w:rsidRPr="002964C8">
        <w:t>Построение BERT-</w:t>
      </w:r>
      <w:proofErr w:type="spellStart"/>
      <w:r w:rsidR="002964C8" w:rsidRPr="002964C8">
        <w:t>эмбеддингов</w:t>
      </w:r>
      <w:proofErr w:type="spellEnd"/>
      <w:r w:rsidR="002964C8" w:rsidRPr="002964C8">
        <w:t xml:space="preserve"> документов</w:t>
      </w:r>
      <w:bookmarkEnd w:id="78"/>
    </w:p>
    <w:p w14:paraId="5ABF27A0" w14:textId="77777777" w:rsidR="004E6F58" w:rsidRPr="004E6F58" w:rsidRDefault="004E6F58" w:rsidP="004E6F58"/>
    <w:p w14:paraId="72600E9F" w14:textId="77777777" w:rsidR="004E6F58" w:rsidRDefault="004E6F58" w:rsidP="004E6F58">
      <w:pPr>
        <w:rPr>
          <w:lang w:val="en-US"/>
        </w:rPr>
      </w:pPr>
      <w:r>
        <w:t>Нужно заполнить</w:t>
      </w:r>
      <w:r w:rsidRPr="00393DA0">
        <w:t>.</w:t>
      </w:r>
    </w:p>
    <w:p w14:paraId="40D4EA50" w14:textId="77777777" w:rsidR="004E6F58" w:rsidRPr="004E6F58" w:rsidRDefault="004E6F58" w:rsidP="004E6F58">
      <w:pPr>
        <w:rPr>
          <w:lang w:val="en-US"/>
        </w:rPr>
      </w:pPr>
    </w:p>
    <w:p w14:paraId="19A7156E" w14:textId="320B0C89" w:rsidR="004E6F58" w:rsidRPr="004E6F58" w:rsidRDefault="004E6F58" w:rsidP="004E6F58">
      <w:pPr>
        <w:pStyle w:val="2"/>
      </w:pPr>
      <w:bookmarkStart w:id="79" w:name="_Toc229926763"/>
      <w:r w:rsidRPr="004E6F58">
        <w:t>7</w:t>
      </w:r>
      <w:r>
        <w:t>.</w:t>
      </w:r>
      <w:r w:rsidRPr="004E6F58">
        <w:t>2</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w:t>
      </w:r>
      <w:proofErr w:type="spellStart"/>
      <w:r w:rsidR="002964C8" w:rsidRPr="002964C8">
        <w:t>предобученной</w:t>
      </w:r>
      <w:proofErr w:type="spellEnd"/>
      <w:r w:rsidR="002964C8" w:rsidRPr="002964C8">
        <w:t xml:space="preserve"> модели</w:t>
      </w:r>
      <w:bookmarkEnd w:id="79"/>
    </w:p>
    <w:p w14:paraId="39EDEE2F" w14:textId="77777777" w:rsidR="004E6F58" w:rsidRPr="004E6F58" w:rsidRDefault="004E6F58" w:rsidP="004E6F58"/>
    <w:p w14:paraId="77D75704" w14:textId="77777777" w:rsidR="004E6F58" w:rsidRDefault="004E6F58" w:rsidP="004E6F58">
      <w:pPr>
        <w:rPr>
          <w:lang w:val="en-US"/>
        </w:rPr>
      </w:pPr>
      <w:r>
        <w:t>Нужно заполнить</w:t>
      </w:r>
      <w:r w:rsidRPr="00393DA0">
        <w:t>.</w:t>
      </w:r>
    </w:p>
    <w:p w14:paraId="1B321B68" w14:textId="77777777" w:rsidR="004E6F58" w:rsidRDefault="004E6F58" w:rsidP="004E6F58">
      <w:pPr>
        <w:rPr>
          <w:lang w:val="en-US"/>
        </w:rPr>
      </w:pPr>
    </w:p>
    <w:p w14:paraId="42C85B9A" w14:textId="35AB8269" w:rsidR="004E6F58" w:rsidRPr="004E6F58" w:rsidRDefault="004E6F58" w:rsidP="004E6F58">
      <w:pPr>
        <w:pStyle w:val="2"/>
      </w:pPr>
      <w:bookmarkStart w:id="80" w:name="_Toc229926764"/>
      <w:r w:rsidRPr="004E6F58">
        <w:t>7</w:t>
      </w:r>
      <w:r>
        <w:t>.</w:t>
      </w:r>
      <w:r w:rsidRPr="004E6F58">
        <w:t>3</w:t>
      </w:r>
      <w:r>
        <w:t xml:space="preserve"> </w:t>
      </w:r>
      <w:r w:rsidR="002964C8" w:rsidRPr="002964C8">
        <w:t xml:space="preserve">Использование </w:t>
      </w:r>
      <w:proofErr w:type="spellStart"/>
      <w:r w:rsidR="002964C8" w:rsidRPr="002964C8">
        <w:t>эмбеддингов</w:t>
      </w:r>
      <w:proofErr w:type="spellEnd"/>
      <w:r w:rsidR="002964C8" w:rsidRPr="002964C8">
        <w:t xml:space="preserve"> дообученной модели</w:t>
      </w:r>
      <w:bookmarkEnd w:id="80"/>
    </w:p>
    <w:p w14:paraId="1B6EF2F9" w14:textId="77777777" w:rsidR="004E6F58" w:rsidRPr="004E6F58" w:rsidRDefault="004E6F58" w:rsidP="004E6F58"/>
    <w:p w14:paraId="0A6BEDA3" w14:textId="77777777" w:rsidR="004E6F58" w:rsidRDefault="004E6F58" w:rsidP="004E6F58">
      <w:pPr>
        <w:rPr>
          <w:lang w:val="en-US"/>
        </w:rPr>
      </w:pPr>
      <w:r>
        <w:t>Нужно заполнить</w:t>
      </w:r>
      <w:r w:rsidRPr="00393DA0">
        <w:t>.</w:t>
      </w:r>
    </w:p>
    <w:p w14:paraId="69883C03" w14:textId="77777777" w:rsidR="004E6F58" w:rsidRDefault="004E6F58" w:rsidP="004E6F58">
      <w:pPr>
        <w:rPr>
          <w:lang w:val="en-US"/>
        </w:rPr>
      </w:pPr>
    </w:p>
    <w:p w14:paraId="28A2E376" w14:textId="16C3C12C" w:rsidR="004E6F58" w:rsidRPr="004E6F58" w:rsidRDefault="004E6F58" w:rsidP="004E6F58">
      <w:pPr>
        <w:pStyle w:val="2"/>
      </w:pPr>
      <w:bookmarkStart w:id="81" w:name="_Toc229926765"/>
      <w:r w:rsidRPr="004E6F58">
        <w:t>7</w:t>
      </w:r>
      <w:r>
        <w:t>.</w:t>
      </w:r>
      <w:r w:rsidRPr="004E6F58">
        <w:t>4</w:t>
      </w:r>
      <w:r>
        <w:t xml:space="preserve"> </w:t>
      </w:r>
      <w:r w:rsidR="002964C8" w:rsidRPr="002964C8">
        <w:t xml:space="preserve">Классические классификаторы поверх плотных </w:t>
      </w:r>
      <w:proofErr w:type="spellStart"/>
      <w:r w:rsidR="002964C8" w:rsidRPr="002964C8">
        <w:t>эмбеддингов</w:t>
      </w:r>
      <w:bookmarkEnd w:id="81"/>
      <w:proofErr w:type="spellEnd"/>
    </w:p>
    <w:p w14:paraId="0BFCEFAD" w14:textId="77777777" w:rsidR="004E6F58" w:rsidRPr="004E6F58" w:rsidRDefault="004E6F58" w:rsidP="004E6F58"/>
    <w:p w14:paraId="0183701B" w14:textId="77777777" w:rsidR="004E6F58" w:rsidRPr="002964C8" w:rsidRDefault="004E6F58" w:rsidP="004E6F58">
      <w:r>
        <w:t>Нужно заполнить</w:t>
      </w:r>
      <w:r w:rsidRPr="00393DA0">
        <w:t>.</w:t>
      </w:r>
    </w:p>
    <w:p w14:paraId="2A706E63" w14:textId="77777777" w:rsidR="004E6F58" w:rsidRPr="002964C8" w:rsidRDefault="004E6F58" w:rsidP="004E6F58"/>
    <w:p w14:paraId="1E9DD20D" w14:textId="33E9A3BC" w:rsidR="004E6F58" w:rsidRPr="004E6F58" w:rsidRDefault="004E6F58" w:rsidP="004E6F58">
      <w:pPr>
        <w:pStyle w:val="2"/>
      </w:pPr>
      <w:bookmarkStart w:id="82" w:name="_Toc229926766"/>
      <w:r w:rsidRPr="004E6F58">
        <w:t>7</w:t>
      </w:r>
      <w:r>
        <w:t>.</w:t>
      </w:r>
      <w:r w:rsidRPr="004E6F58">
        <w:t>5</w:t>
      </w:r>
      <w:r>
        <w:t xml:space="preserve"> </w:t>
      </w:r>
      <w:r w:rsidR="002964C8" w:rsidRPr="002964C8">
        <w:t xml:space="preserve">Классификация по </w:t>
      </w:r>
      <w:proofErr w:type="spellStart"/>
      <w:r w:rsidR="002964C8" w:rsidRPr="002964C8">
        <w:t>центроидам</w:t>
      </w:r>
      <w:proofErr w:type="spellEnd"/>
      <w:r w:rsidR="002964C8" w:rsidRPr="002964C8">
        <w:t xml:space="preserve"> классов</w:t>
      </w:r>
      <w:bookmarkEnd w:id="82"/>
    </w:p>
    <w:p w14:paraId="279003FB" w14:textId="77777777" w:rsidR="004E6F58" w:rsidRPr="004E6F58" w:rsidRDefault="004E6F58" w:rsidP="004E6F58"/>
    <w:p w14:paraId="31364B3C" w14:textId="77777777" w:rsidR="00BD071C" w:rsidRPr="002964C8" w:rsidRDefault="00BD071C" w:rsidP="00BD071C">
      <w:r>
        <w:t>Нужно заполнить</w:t>
      </w:r>
      <w:r w:rsidRPr="00393DA0">
        <w:t>.</w:t>
      </w:r>
    </w:p>
    <w:p w14:paraId="17D7FF0E" w14:textId="77777777" w:rsidR="004E6F58" w:rsidRDefault="004E6F58" w:rsidP="004E6F58">
      <w:pPr>
        <w:rPr>
          <w:lang w:val="en-US"/>
        </w:rPr>
      </w:pPr>
    </w:p>
    <w:p w14:paraId="493A3376" w14:textId="773EE336" w:rsidR="004E6F58" w:rsidRPr="004E6F58" w:rsidRDefault="004E6F58" w:rsidP="004E6F58">
      <w:pPr>
        <w:pStyle w:val="2"/>
      </w:pPr>
      <w:bookmarkStart w:id="83" w:name="_Toc229926767"/>
      <w:r w:rsidRPr="004E6F58">
        <w:t>7</w:t>
      </w:r>
      <w:r>
        <w:t>.</w:t>
      </w:r>
      <w:r w:rsidRPr="004E6F58">
        <w:t>6</w:t>
      </w:r>
      <w:r>
        <w:t xml:space="preserve"> </w:t>
      </w:r>
      <w:r w:rsidR="002964C8" w:rsidRPr="002964C8">
        <w:t>Классификация методом ближайшего соседа</w:t>
      </w:r>
      <w:bookmarkEnd w:id="83"/>
    </w:p>
    <w:p w14:paraId="58D521B0" w14:textId="77777777" w:rsidR="004E6F58" w:rsidRPr="004E6F58" w:rsidRDefault="004E6F58" w:rsidP="004E6F58"/>
    <w:p w14:paraId="037A4564" w14:textId="77777777" w:rsidR="004E6F58" w:rsidRDefault="004E6F58" w:rsidP="004E6F58">
      <w:pPr>
        <w:rPr>
          <w:lang w:val="en-US"/>
        </w:rPr>
      </w:pPr>
      <w:r>
        <w:t>Нужно заполнить</w:t>
      </w:r>
      <w:r w:rsidRPr="00393DA0">
        <w:t>.</w:t>
      </w:r>
    </w:p>
    <w:p w14:paraId="04C4C8C0" w14:textId="77777777" w:rsidR="004E6F58" w:rsidRDefault="004E6F58" w:rsidP="004E6F58">
      <w:pPr>
        <w:rPr>
          <w:lang w:val="en-US"/>
        </w:rPr>
      </w:pPr>
    </w:p>
    <w:p w14:paraId="72E7A560" w14:textId="164D8704" w:rsidR="004E6F58" w:rsidRPr="004E6F58" w:rsidRDefault="004E6F58" w:rsidP="004E6F58">
      <w:pPr>
        <w:pStyle w:val="2"/>
      </w:pPr>
      <w:bookmarkStart w:id="84" w:name="_Toc229926768"/>
      <w:r w:rsidRPr="004E6F58">
        <w:t>7</w:t>
      </w:r>
      <w:r>
        <w:t>.</w:t>
      </w:r>
      <w:r w:rsidRPr="004E6F58">
        <w:t>7</w:t>
      </w:r>
      <w:r>
        <w:t xml:space="preserve"> </w:t>
      </w:r>
      <w:r w:rsidR="002964C8" w:rsidRPr="002964C8">
        <w:t>Конкатенация TF-IDF и BERT-векторов</w:t>
      </w:r>
      <w:bookmarkEnd w:id="84"/>
    </w:p>
    <w:p w14:paraId="3BC05580" w14:textId="77777777" w:rsidR="004E6F58" w:rsidRPr="004E6F58" w:rsidRDefault="004E6F58" w:rsidP="004E6F58"/>
    <w:p w14:paraId="5C9CF27B" w14:textId="77777777" w:rsidR="004E6F58" w:rsidRDefault="004E6F58" w:rsidP="004E6F58">
      <w:pPr>
        <w:rPr>
          <w:lang w:val="en-US"/>
        </w:rPr>
      </w:pPr>
      <w:r>
        <w:t>Нужно заполнить</w:t>
      </w:r>
      <w:r w:rsidRPr="00393DA0">
        <w:t>.</w:t>
      </w:r>
    </w:p>
    <w:p w14:paraId="0C0F3081" w14:textId="77777777" w:rsidR="004E6F58" w:rsidRDefault="004E6F58" w:rsidP="004E6F58">
      <w:pPr>
        <w:rPr>
          <w:lang w:val="en-US"/>
        </w:rPr>
      </w:pPr>
    </w:p>
    <w:p w14:paraId="1BA3C565" w14:textId="7BB12CD3" w:rsidR="004E6F58" w:rsidRPr="004E6F58" w:rsidRDefault="004E6F58" w:rsidP="004E6F58">
      <w:pPr>
        <w:pStyle w:val="2"/>
      </w:pPr>
      <w:bookmarkStart w:id="85" w:name="_Toc229926769"/>
      <w:r w:rsidRPr="004E6F58">
        <w:t>7</w:t>
      </w:r>
      <w:r>
        <w:t>.</w:t>
      </w:r>
      <w:r w:rsidRPr="004E6F58">
        <w:t>8</w:t>
      </w:r>
      <w:r>
        <w:t xml:space="preserve"> </w:t>
      </w:r>
      <w:r w:rsidR="002964C8" w:rsidRPr="002964C8">
        <w:t>Реализация композитного признакового пространства</w:t>
      </w:r>
      <w:bookmarkEnd w:id="85"/>
    </w:p>
    <w:p w14:paraId="74D8716E" w14:textId="77777777" w:rsidR="004E6F58" w:rsidRPr="004E6F58" w:rsidRDefault="004E6F58" w:rsidP="004E6F58"/>
    <w:p w14:paraId="2E847C94" w14:textId="77777777" w:rsidR="004E6F58" w:rsidRDefault="004E6F58" w:rsidP="004E6F58">
      <w:pPr>
        <w:rPr>
          <w:lang w:val="en-US"/>
        </w:rPr>
      </w:pPr>
      <w:r>
        <w:t>Нужно заполнить</w:t>
      </w:r>
      <w:r w:rsidRPr="00393DA0">
        <w:t>.</w:t>
      </w:r>
    </w:p>
    <w:p w14:paraId="2BABF7BC" w14:textId="77777777" w:rsidR="004E6F58" w:rsidRDefault="004E6F58" w:rsidP="004E6F58">
      <w:pPr>
        <w:rPr>
          <w:lang w:val="en-US"/>
        </w:rPr>
      </w:pPr>
    </w:p>
    <w:p w14:paraId="35713180" w14:textId="4BAC9B96" w:rsidR="004E6F58" w:rsidRPr="004E6F58" w:rsidRDefault="004E6F58" w:rsidP="004E6F58">
      <w:pPr>
        <w:pStyle w:val="2"/>
      </w:pPr>
      <w:bookmarkStart w:id="86" w:name="_Toc229926770"/>
      <w:r w:rsidRPr="004E6F58">
        <w:t>7</w:t>
      </w:r>
      <w:r>
        <w:t>.</w:t>
      </w:r>
      <w:r w:rsidRPr="004E6F58">
        <w:t>9</w:t>
      </w:r>
      <w:r>
        <w:t xml:space="preserve"> </w:t>
      </w:r>
      <w:r w:rsidR="002964C8" w:rsidRPr="002964C8">
        <w:t>Использование классических моделей и MLP-классификатора поверх композитных векторов</w:t>
      </w:r>
      <w:bookmarkEnd w:id="86"/>
    </w:p>
    <w:p w14:paraId="5284D88F" w14:textId="77777777" w:rsidR="004E6F58" w:rsidRPr="004E6F58" w:rsidRDefault="004E6F58" w:rsidP="004E6F58"/>
    <w:p w14:paraId="4D74D6B7" w14:textId="77777777" w:rsidR="004E6F58" w:rsidRPr="004E6F58" w:rsidRDefault="004E6F58" w:rsidP="004E6F58">
      <w:r>
        <w:t>Нужно заполнить</w:t>
      </w:r>
      <w:r w:rsidRPr="00393DA0">
        <w:t>.</w:t>
      </w:r>
    </w:p>
    <w:p w14:paraId="13C45DD4" w14:textId="60AF6123" w:rsidR="004E6F58" w:rsidRDefault="004E6F58" w:rsidP="004E6F58">
      <w:pPr>
        <w:pStyle w:val="a5"/>
      </w:pPr>
      <w:bookmarkStart w:id="87" w:name="_Toc229926771"/>
      <w:r w:rsidRPr="004E6F58">
        <w:lastRenderedPageBreak/>
        <w:t>8</w:t>
      </w:r>
      <w:r>
        <w:t xml:space="preserve"> </w:t>
      </w:r>
      <w:r w:rsidRPr="004E6F58">
        <w:t xml:space="preserve">Программная реализация разработанного </w:t>
      </w:r>
      <w:proofErr w:type="spellStart"/>
      <w:r w:rsidRPr="004E6F58">
        <w:t>пайплайна</w:t>
      </w:r>
      <w:bookmarkEnd w:id="87"/>
      <w:proofErr w:type="spellEnd"/>
    </w:p>
    <w:p w14:paraId="6F503906" w14:textId="77777777" w:rsidR="004E6F58" w:rsidRPr="004E6F58" w:rsidRDefault="004E6F58" w:rsidP="004E6F58"/>
    <w:p w14:paraId="73A87F0E" w14:textId="65558E64" w:rsidR="004E6F58" w:rsidRPr="004E6F58" w:rsidRDefault="004E6F58" w:rsidP="004E6F58">
      <w:pPr>
        <w:pStyle w:val="2"/>
      </w:pPr>
      <w:bookmarkStart w:id="88" w:name="_Toc229926772"/>
      <w:r>
        <w:rPr>
          <w:lang w:val="en-US"/>
        </w:rPr>
        <w:t>8</w:t>
      </w:r>
      <w:r>
        <w:t>.</w:t>
      </w:r>
      <w:r w:rsidRPr="004E6F58">
        <w:t>1</w:t>
      </w:r>
      <w:r>
        <w:t xml:space="preserve"> </w:t>
      </w:r>
      <w:r w:rsidRPr="004E6F58">
        <w:t>Общая структура программного решения</w:t>
      </w:r>
      <w:bookmarkEnd w:id="88"/>
    </w:p>
    <w:p w14:paraId="221F413C" w14:textId="77777777" w:rsidR="004E6F58" w:rsidRPr="004E6F58" w:rsidRDefault="004E6F58" w:rsidP="004E6F58"/>
    <w:p w14:paraId="24166C19" w14:textId="77777777" w:rsidR="004E6F58" w:rsidRPr="004E6F58" w:rsidRDefault="004E6F58" w:rsidP="004E6F58">
      <w:r>
        <w:t>Нужно заполнить</w:t>
      </w:r>
      <w:r w:rsidRPr="00393DA0">
        <w:t>.</w:t>
      </w:r>
    </w:p>
    <w:p w14:paraId="0B3DB1A2" w14:textId="77777777" w:rsidR="004E6F58" w:rsidRPr="004E6F58" w:rsidRDefault="004E6F58" w:rsidP="004E6F58"/>
    <w:p w14:paraId="58D45051" w14:textId="43C54A79" w:rsidR="004E6F58" w:rsidRPr="004E6F58" w:rsidRDefault="004E6F58" w:rsidP="004E6F58">
      <w:pPr>
        <w:pStyle w:val="2"/>
      </w:pPr>
      <w:bookmarkStart w:id="89" w:name="_Toc229926773"/>
      <w:r>
        <w:rPr>
          <w:lang w:val="en-US"/>
        </w:rPr>
        <w:t>8</w:t>
      </w:r>
      <w:r>
        <w:t>.</w:t>
      </w:r>
      <w:r w:rsidRPr="004E6F58">
        <w:t>2</w:t>
      </w:r>
      <w:r>
        <w:t xml:space="preserve"> </w:t>
      </w:r>
      <w:r w:rsidRPr="004E6F58">
        <w:t>Модуль предобработки данных</w:t>
      </w:r>
      <w:bookmarkEnd w:id="89"/>
    </w:p>
    <w:p w14:paraId="641A23AB" w14:textId="77777777" w:rsidR="004E6F58" w:rsidRPr="004E6F58" w:rsidRDefault="004E6F58" w:rsidP="004E6F58"/>
    <w:p w14:paraId="59D734B5" w14:textId="77777777" w:rsidR="004E6F58" w:rsidRPr="004E6F58" w:rsidRDefault="004E6F58" w:rsidP="004E6F58">
      <w:r>
        <w:t>Нужно заполнить</w:t>
      </w:r>
      <w:r w:rsidRPr="00393DA0">
        <w:t>.</w:t>
      </w:r>
    </w:p>
    <w:p w14:paraId="300DD893" w14:textId="77777777" w:rsidR="004E6F58" w:rsidRPr="004E6F58" w:rsidRDefault="004E6F58" w:rsidP="004E6F58"/>
    <w:p w14:paraId="1E3A4A8F" w14:textId="20746116" w:rsidR="004E6F58" w:rsidRPr="004E6F58" w:rsidRDefault="004E6F58" w:rsidP="004E6F58">
      <w:pPr>
        <w:pStyle w:val="2"/>
      </w:pPr>
      <w:bookmarkStart w:id="90" w:name="_Toc229926774"/>
      <w:r>
        <w:rPr>
          <w:lang w:val="en-US"/>
        </w:rPr>
        <w:t>8</w:t>
      </w:r>
      <w:r>
        <w:t>.</w:t>
      </w:r>
      <w:r w:rsidRPr="004E6F58">
        <w:t>3</w:t>
      </w:r>
      <w:r>
        <w:t xml:space="preserve"> </w:t>
      </w:r>
      <w:r w:rsidRPr="004E6F58">
        <w:t>Модуль аугментации текстов</w:t>
      </w:r>
      <w:bookmarkEnd w:id="90"/>
    </w:p>
    <w:p w14:paraId="3D4B0A8B" w14:textId="77777777" w:rsidR="004E6F58" w:rsidRPr="004E6F58" w:rsidRDefault="004E6F58" w:rsidP="004E6F58"/>
    <w:p w14:paraId="02E051FD" w14:textId="77777777" w:rsidR="004E6F58" w:rsidRPr="004E6F58" w:rsidRDefault="004E6F58" w:rsidP="004E6F58">
      <w:r>
        <w:t>Нужно заполнить</w:t>
      </w:r>
      <w:r w:rsidRPr="00393DA0">
        <w:t>.</w:t>
      </w:r>
    </w:p>
    <w:p w14:paraId="72B60211" w14:textId="77777777" w:rsidR="004E6F58" w:rsidRPr="004E6F58" w:rsidRDefault="004E6F58" w:rsidP="004E6F58"/>
    <w:p w14:paraId="4B7A37FE" w14:textId="65171994" w:rsidR="004E6F58" w:rsidRPr="004E6F58" w:rsidRDefault="004E6F58" w:rsidP="004E6F58">
      <w:pPr>
        <w:pStyle w:val="2"/>
      </w:pPr>
      <w:bookmarkStart w:id="91" w:name="_Toc229926775"/>
      <w:r w:rsidRPr="004E6F58">
        <w:t>8</w:t>
      </w:r>
      <w:r>
        <w:t>.</w:t>
      </w:r>
      <w:r w:rsidRPr="004E6F58">
        <w:t>4</w:t>
      </w:r>
      <w:r>
        <w:t xml:space="preserve"> </w:t>
      </w:r>
      <w:r w:rsidRPr="004E6F58">
        <w:t>Модуль построения векторных представлений</w:t>
      </w:r>
      <w:bookmarkEnd w:id="91"/>
    </w:p>
    <w:p w14:paraId="2AC2F8BF" w14:textId="77777777" w:rsidR="004E6F58" w:rsidRPr="004E6F58" w:rsidRDefault="004E6F58" w:rsidP="004E6F58"/>
    <w:p w14:paraId="14CD7954" w14:textId="77777777" w:rsidR="004E6F58" w:rsidRPr="004E6F58" w:rsidRDefault="004E6F58" w:rsidP="004E6F58">
      <w:r>
        <w:t>Нужно заполнить</w:t>
      </w:r>
      <w:r w:rsidRPr="00393DA0">
        <w:t>.</w:t>
      </w:r>
    </w:p>
    <w:p w14:paraId="29B43900" w14:textId="77777777" w:rsidR="004E6F58" w:rsidRPr="004E6F58" w:rsidRDefault="004E6F58" w:rsidP="004E6F58"/>
    <w:p w14:paraId="01FB724C" w14:textId="5ECA3831" w:rsidR="004E6F58" w:rsidRPr="004E6F58" w:rsidRDefault="004E6F58" w:rsidP="004E6F58">
      <w:pPr>
        <w:pStyle w:val="2"/>
      </w:pPr>
      <w:bookmarkStart w:id="92" w:name="_Toc229926776"/>
      <w:r w:rsidRPr="004E6F58">
        <w:t>8</w:t>
      </w:r>
      <w:r>
        <w:t>.</w:t>
      </w:r>
      <w:r w:rsidRPr="004E6F58">
        <w:t>5</w:t>
      </w:r>
      <w:r>
        <w:t xml:space="preserve"> </w:t>
      </w:r>
      <w:r w:rsidRPr="004E6F58">
        <w:t>Модуль обучения моделей</w:t>
      </w:r>
      <w:bookmarkEnd w:id="92"/>
    </w:p>
    <w:p w14:paraId="265C710D" w14:textId="77777777" w:rsidR="004E6F58" w:rsidRPr="004E6F58" w:rsidRDefault="004E6F58" w:rsidP="004E6F58"/>
    <w:p w14:paraId="4369D658" w14:textId="77777777" w:rsidR="004E6F58" w:rsidRPr="004E6F58" w:rsidRDefault="004E6F58" w:rsidP="004E6F58">
      <w:r>
        <w:t>Нужно заполнить</w:t>
      </w:r>
      <w:r w:rsidRPr="00393DA0">
        <w:t>.</w:t>
      </w:r>
    </w:p>
    <w:p w14:paraId="4E50B78C" w14:textId="77777777" w:rsidR="004E6F58" w:rsidRPr="004E6F58" w:rsidRDefault="004E6F58" w:rsidP="004E6F58"/>
    <w:p w14:paraId="099E5DF0" w14:textId="13EB3419" w:rsidR="004E6F58" w:rsidRPr="004E6F58" w:rsidRDefault="004E6F58" w:rsidP="004E6F58">
      <w:pPr>
        <w:pStyle w:val="2"/>
      </w:pPr>
      <w:bookmarkStart w:id="93" w:name="_Toc229926777"/>
      <w:r w:rsidRPr="004E6F58">
        <w:t>8</w:t>
      </w:r>
      <w:r>
        <w:t>.</w:t>
      </w:r>
      <w:r w:rsidRPr="004E6F58">
        <w:t>6</w:t>
      </w:r>
      <w:r>
        <w:t xml:space="preserve"> </w:t>
      </w:r>
      <w:r w:rsidRPr="004E6F58">
        <w:t>Воспроизводимость экспериментов</w:t>
      </w:r>
      <w:bookmarkEnd w:id="93"/>
    </w:p>
    <w:p w14:paraId="1B867F21" w14:textId="77777777" w:rsidR="004E6F58" w:rsidRPr="004E6F58" w:rsidRDefault="004E6F58" w:rsidP="004E6F58"/>
    <w:p w14:paraId="11C7DEA5" w14:textId="77777777" w:rsidR="004E6F58" w:rsidRPr="004E6F58" w:rsidRDefault="004E6F58" w:rsidP="004E6F58">
      <w:r>
        <w:t>Нужно заполнить</w:t>
      </w:r>
      <w:r w:rsidRPr="00393DA0">
        <w:t>.</w:t>
      </w:r>
    </w:p>
    <w:p w14:paraId="3BB5289F" w14:textId="77777777" w:rsidR="004E6F58" w:rsidRPr="004E6F58" w:rsidRDefault="004E6F58" w:rsidP="004E6F58"/>
    <w:p w14:paraId="2FE43CF2" w14:textId="4A0FF42E" w:rsidR="004E6F58" w:rsidRPr="004E6F58" w:rsidRDefault="004E6F58" w:rsidP="004E6F58">
      <w:pPr>
        <w:pStyle w:val="2"/>
      </w:pPr>
      <w:bookmarkStart w:id="94" w:name="_Toc229926778"/>
      <w:r w:rsidRPr="004E6F58">
        <w:t>8</w:t>
      </w:r>
      <w:r>
        <w:t>.</w:t>
      </w:r>
      <w:r w:rsidRPr="004E6F58">
        <w:t>7</w:t>
      </w:r>
      <w:r>
        <w:t xml:space="preserve"> </w:t>
      </w:r>
      <w:r w:rsidRPr="004E6F58">
        <w:t>Ограничения реализации и требования к вычислительным ресурсам</w:t>
      </w:r>
      <w:bookmarkEnd w:id="94"/>
    </w:p>
    <w:p w14:paraId="6202D9F1" w14:textId="77777777" w:rsidR="004E6F58" w:rsidRPr="004E6F58" w:rsidRDefault="004E6F58" w:rsidP="004E6F58"/>
    <w:p w14:paraId="226FDE13" w14:textId="77777777" w:rsidR="004E6F58" w:rsidRPr="004E6F58" w:rsidRDefault="004E6F58" w:rsidP="004E6F58">
      <w:r>
        <w:t>Нужно заполнить</w:t>
      </w:r>
      <w:r w:rsidRPr="00393DA0">
        <w:t>.</w:t>
      </w:r>
    </w:p>
    <w:p w14:paraId="45FD01B3" w14:textId="77777777" w:rsidR="004E6F58" w:rsidRPr="004E6F58" w:rsidRDefault="004E6F58" w:rsidP="004E6F58">
      <w:pPr>
        <w:rPr>
          <w:lang w:val="en-US"/>
        </w:rPr>
      </w:pPr>
    </w:p>
    <w:p w14:paraId="04D80E62" w14:textId="77777777" w:rsidR="004E6F58" w:rsidRPr="004E6F58" w:rsidRDefault="004E6F58" w:rsidP="004E6F58">
      <w:pPr>
        <w:rPr>
          <w:lang w:val="en-US"/>
        </w:rPr>
      </w:pPr>
    </w:p>
    <w:p w14:paraId="14E7E1ED" w14:textId="77777777" w:rsidR="004E6F58" w:rsidRPr="004E6F58" w:rsidRDefault="004E6F58" w:rsidP="004E6F58">
      <w:pPr>
        <w:rPr>
          <w:lang w:val="en-US"/>
        </w:rPr>
      </w:pPr>
    </w:p>
    <w:p w14:paraId="1924D7A2" w14:textId="77777777" w:rsidR="004E6F58" w:rsidRPr="004E6F58" w:rsidRDefault="004E6F58" w:rsidP="004E6F58">
      <w:pPr>
        <w:rPr>
          <w:lang w:val="en-US"/>
        </w:rPr>
      </w:pPr>
    </w:p>
    <w:p w14:paraId="6202AC95" w14:textId="77777777" w:rsidR="004E6F58" w:rsidRPr="004E6F58" w:rsidRDefault="004E6F58" w:rsidP="004E6F58">
      <w:pPr>
        <w:rPr>
          <w:lang w:val="en-US"/>
        </w:rPr>
      </w:pPr>
    </w:p>
    <w:p w14:paraId="2D5D6490" w14:textId="77777777" w:rsidR="004E6F58" w:rsidRPr="004E6F58" w:rsidRDefault="004E6F58" w:rsidP="004E6F58">
      <w:pPr>
        <w:rPr>
          <w:lang w:val="en-US"/>
        </w:rPr>
      </w:pPr>
    </w:p>
    <w:p w14:paraId="76878D07" w14:textId="77777777" w:rsidR="004E6F58" w:rsidRPr="004E6F58" w:rsidRDefault="004E6F58" w:rsidP="004E6F58">
      <w:pPr>
        <w:rPr>
          <w:lang w:val="en-US"/>
        </w:rPr>
      </w:pPr>
    </w:p>
    <w:p w14:paraId="7E8A66FC" w14:textId="77777777" w:rsidR="004E6F58" w:rsidRPr="004E6F58" w:rsidRDefault="004E6F58" w:rsidP="004E6F58">
      <w:pPr>
        <w:rPr>
          <w:lang w:val="en-US"/>
        </w:rPr>
      </w:pPr>
    </w:p>
    <w:p w14:paraId="4399D71B" w14:textId="437FFF35" w:rsidR="004E6F58" w:rsidRDefault="004E6F58" w:rsidP="004E6F58">
      <w:pPr>
        <w:pStyle w:val="a5"/>
      </w:pPr>
      <w:bookmarkStart w:id="95" w:name="_Toc229926779"/>
      <w:r w:rsidRPr="0091457E">
        <w:lastRenderedPageBreak/>
        <w:t>9</w:t>
      </w:r>
      <w:r>
        <w:t xml:space="preserve"> </w:t>
      </w:r>
      <w:r w:rsidR="0091457E" w:rsidRPr="0091457E">
        <w:t>Экспериментальное исследование и сравнение результатов</w:t>
      </w:r>
      <w:bookmarkEnd w:id="95"/>
    </w:p>
    <w:p w14:paraId="7FDE097C" w14:textId="77777777" w:rsidR="004E6F58" w:rsidRPr="004E6F58" w:rsidRDefault="004E6F58" w:rsidP="004E6F58"/>
    <w:p w14:paraId="041EE2B8" w14:textId="4D361134" w:rsidR="004E6F58" w:rsidRPr="004E6F58" w:rsidRDefault="0091457E" w:rsidP="004E6F58">
      <w:pPr>
        <w:pStyle w:val="2"/>
      </w:pPr>
      <w:bookmarkStart w:id="96" w:name="_Toc229926780"/>
      <w:r>
        <w:rPr>
          <w:lang w:val="en-US"/>
        </w:rPr>
        <w:t>9</w:t>
      </w:r>
      <w:r w:rsidR="004E6F58">
        <w:t>.</w:t>
      </w:r>
      <w:r w:rsidR="004E6F58" w:rsidRPr="004E6F58">
        <w:t>1</w:t>
      </w:r>
      <w:r w:rsidR="004E6F58">
        <w:t xml:space="preserve"> </w:t>
      </w:r>
      <w:r w:rsidRPr="0091457E">
        <w:t>Экспериментальный протокол оценки качества</w:t>
      </w:r>
      <w:bookmarkEnd w:id="96"/>
    </w:p>
    <w:p w14:paraId="2FEC6C4F" w14:textId="77777777" w:rsidR="004E6F58" w:rsidRPr="004E6F58" w:rsidRDefault="004E6F58" w:rsidP="004E6F58"/>
    <w:p w14:paraId="1C03E6C5" w14:textId="77777777" w:rsidR="004E6F58" w:rsidRPr="004E6F58" w:rsidRDefault="004E6F58" w:rsidP="004E6F58">
      <w:r>
        <w:t>Нужно заполнить</w:t>
      </w:r>
      <w:r w:rsidRPr="00393DA0">
        <w:t>.</w:t>
      </w:r>
    </w:p>
    <w:p w14:paraId="5CB8E5C3" w14:textId="77777777" w:rsidR="004E6F58" w:rsidRPr="004E6F58" w:rsidRDefault="004E6F58" w:rsidP="004E6F58"/>
    <w:p w14:paraId="3C534DA5" w14:textId="3B87DE87" w:rsidR="004E6F58" w:rsidRPr="004E6F58" w:rsidRDefault="0091457E" w:rsidP="004E6F58">
      <w:pPr>
        <w:pStyle w:val="2"/>
      </w:pPr>
      <w:bookmarkStart w:id="97" w:name="_Toc229926781"/>
      <w:r>
        <w:rPr>
          <w:lang w:val="en-US"/>
        </w:rPr>
        <w:t>9</w:t>
      </w:r>
      <w:r w:rsidR="004E6F58">
        <w:t>.</w:t>
      </w:r>
      <w:r w:rsidR="004E6F58" w:rsidRPr="004E6F58">
        <w:t>2</w:t>
      </w:r>
      <w:r w:rsidR="004E6F58">
        <w:t xml:space="preserve"> </w:t>
      </w:r>
      <w:r w:rsidRPr="0091457E">
        <w:t>Используемые метрики качества классификации</w:t>
      </w:r>
      <w:bookmarkEnd w:id="97"/>
    </w:p>
    <w:p w14:paraId="62D68AAE" w14:textId="77777777" w:rsidR="004E6F58" w:rsidRPr="004E6F58" w:rsidRDefault="004E6F58" w:rsidP="004E6F58"/>
    <w:p w14:paraId="5B9329F3" w14:textId="77777777" w:rsidR="004E6F58" w:rsidRPr="004E6F58" w:rsidRDefault="004E6F58" w:rsidP="004E6F58">
      <w:r>
        <w:t>Нужно заполнить</w:t>
      </w:r>
      <w:r w:rsidRPr="00393DA0">
        <w:t>.</w:t>
      </w:r>
    </w:p>
    <w:p w14:paraId="37BD28F8" w14:textId="77777777" w:rsidR="004E6F58" w:rsidRPr="004E6F58" w:rsidRDefault="004E6F58" w:rsidP="004E6F58"/>
    <w:p w14:paraId="6ED975D4" w14:textId="2233C8DB" w:rsidR="004E6F58" w:rsidRPr="004E6F58" w:rsidRDefault="0091457E" w:rsidP="004E6F58">
      <w:pPr>
        <w:pStyle w:val="2"/>
      </w:pPr>
      <w:bookmarkStart w:id="98" w:name="_Toc229926782"/>
      <w:r w:rsidRPr="0091457E">
        <w:t>9</w:t>
      </w:r>
      <w:r w:rsidR="004E6F58">
        <w:t>.</w:t>
      </w:r>
      <w:r w:rsidR="004E6F58" w:rsidRPr="004E6F58">
        <w:t>3</w:t>
      </w:r>
      <w:r w:rsidR="004E6F58">
        <w:t xml:space="preserve"> </w:t>
      </w:r>
      <w:r w:rsidRPr="0091457E">
        <w:t xml:space="preserve">Сравнение качества на исходной и </w:t>
      </w:r>
      <w:proofErr w:type="spellStart"/>
      <w:r w:rsidRPr="0091457E">
        <w:t>аугментированной</w:t>
      </w:r>
      <w:proofErr w:type="spellEnd"/>
      <w:r w:rsidRPr="0091457E">
        <w:t xml:space="preserve"> обучающей выборке</w:t>
      </w:r>
      <w:bookmarkEnd w:id="98"/>
    </w:p>
    <w:p w14:paraId="278A27A6" w14:textId="77777777" w:rsidR="004E6F58" w:rsidRPr="004E6F58" w:rsidRDefault="004E6F58" w:rsidP="004E6F58"/>
    <w:p w14:paraId="7A1FD8DA" w14:textId="77777777" w:rsidR="004E6F58" w:rsidRPr="004E6F58" w:rsidRDefault="004E6F58" w:rsidP="004E6F58">
      <w:r>
        <w:t>Нужно заполнить</w:t>
      </w:r>
      <w:r w:rsidRPr="00393DA0">
        <w:t>.</w:t>
      </w:r>
    </w:p>
    <w:p w14:paraId="32CF2353" w14:textId="77777777" w:rsidR="004E6F58" w:rsidRPr="004E6F58" w:rsidRDefault="004E6F58" w:rsidP="004E6F58"/>
    <w:p w14:paraId="4F8AF1DB" w14:textId="0CCA3E14" w:rsidR="004E6F58" w:rsidRPr="004E6F58" w:rsidRDefault="0091457E" w:rsidP="004E6F58">
      <w:pPr>
        <w:pStyle w:val="2"/>
      </w:pPr>
      <w:bookmarkStart w:id="99" w:name="_Toc229926783"/>
      <w:r w:rsidRPr="0091457E">
        <w:t>9</w:t>
      </w:r>
      <w:r w:rsidR="004E6F58">
        <w:t>.</w:t>
      </w:r>
      <w:r w:rsidR="004E6F58" w:rsidRPr="004E6F58">
        <w:t>4</w:t>
      </w:r>
      <w:r w:rsidR="004E6F58">
        <w:t xml:space="preserve"> </w:t>
      </w:r>
      <w:r w:rsidR="002B2DFE" w:rsidRPr="002B2DFE">
        <w:t xml:space="preserve">Сравнение исходных, </w:t>
      </w:r>
      <w:proofErr w:type="spellStart"/>
      <w:r w:rsidR="002B2DFE" w:rsidRPr="002B2DFE">
        <w:t>суммаризованных</w:t>
      </w:r>
      <w:proofErr w:type="spellEnd"/>
      <w:r w:rsidR="002B2DFE" w:rsidRPr="002B2DFE">
        <w:t xml:space="preserve"> и комбинированных текстовых представлений</w:t>
      </w:r>
      <w:bookmarkEnd w:id="99"/>
    </w:p>
    <w:p w14:paraId="206D3C12" w14:textId="77777777" w:rsidR="004E6F58" w:rsidRPr="004E6F58" w:rsidRDefault="004E6F58" w:rsidP="004E6F58"/>
    <w:p w14:paraId="19A64C64" w14:textId="77777777" w:rsidR="004E6F58" w:rsidRPr="004E6F58" w:rsidRDefault="004E6F58" w:rsidP="004E6F58">
      <w:r>
        <w:t>Нужно заполнить</w:t>
      </w:r>
      <w:r w:rsidRPr="00393DA0">
        <w:t>.</w:t>
      </w:r>
    </w:p>
    <w:p w14:paraId="1BCD679B" w14:textId="77777777" w:rsidR="004E6F58" w:rsidRPr="004E6F58" w:rsidRDefault="004E6F58" w:rsidP="004E6F58"/>
    <w:p w14:paraId="320C5F87" w14:textId="7259E665" w:rsidR="004E6F58" w:rsidRPr="004E6F58" w:rsidRDefault="0091457E" w:rsidP="004E6F58">
      <w:pPr>
        <w:pStyle w:val="2"/>
      </w:pPr>
      <w:bookmarkStart w:id="100" w:name="_Toc229926784"/>
      <w:r w:rsidRPr="0091457E">
        <w:t>9</w:t>
      </w:r>
      <w:r w:rsidR="004E6F58">
        <w:t>.</w:t>
      </w:r>
      <w:r w:rsidR="004E6F58" w:rsidRPr="004E6F58">
        <w:t>5</w:t>
      </w:r>
      <w:r w:rsidR="004E6F58">
        <w:t xml:space="preserve"> </w:t>
      </w:r>
      <w:r w:rsidR="00A74AC2" w:rsidRPr="00A74AC2">
        <w:t>Сводная таблица результатов всех реализованных подходов</w:t>
      </w:r>
      <w:bookmarkEnd w:id="100"/>
    </w:p>
    <w:p w14:paraId="1FB99D0E" w14:textId="77777777" w:rsidR="004E6F58" w:rsidRPr="004E6F58" w:rsidRDefault="004E6F58" w:rsidP="004E6F58"/>
    <w:p w14:paraId="2ECAE1DA" w14:textId="77777777" w:rsidR="004E6F58" w:rsidRPr="004E6F58" w:rsidRDefault="004E6F58" w:rsidP="004E6F58">
      <w:r>
        <w:t>Нужно заполнить</w:t>
      </w:r>
      <w:r w:rsidRPr="00393DA0">
        <w:t>.</w:t>
      </w:r>
    </w:p>
    <w:p w14:paraId="384731C7" w14:textId="77777777" w:rsidR="004E6F58" w:rsidRPr="004E6F58" w:rsidRDefault="004E6F58" w:rsidP="004E6F58"/>
    <w:p w14:paraId="1E4D6102" w14:textId="06B2473C" w:rsidR="004E6F58" w:rsidRPr="004E6F58" w:rsidRDefault="0091457E" w:rsidP="004E6F58">
      <w:pPr>
        <w:pStyle w:val="2"/>
      </w:pPr>
      <w:bookmarkStart w:id="101" w:name="_Toc229926785"/>
      <w:r w:rsidRPr="0091457E">
        <w:t>9</w:t>
      </w:r>
      <w:r w:rsidR="004E6F58">
        <w:t>.</w:t>
      </w:r>
      <w:r w:rsidR="004E6F58" w:rsidRPr="004E6F58">
        <w:t>6</w:t>
      </w:r>
      <w:r w:rsidR="004E6F58">
        <w:t xml:space="preserve"> </w:t>
      </w:r>
      <w:r w:rsidR="00A74AC2" w:rsidRPr="00A74AC2">
        <w:t>Анализ влияния аугментации на качество классификации</w:t>
      </w:r>
      <w:bookmarkEnd w:id="101"/>
    </w:p>
    <w:p w14:paraId="198F48AB" w14:textId="77777777" w:rsidR="004E6F58" w:rsidRPr="004E6F58" w:rsidRDefault="004E6F58" w:rsidP="004E6F58"/>
    <w:p w14:paraId="28E391C7" w14:textId="77777777" w:rsidR="004E6F58" w:rsidRPr="004E6F58" w:rsidRDefault="004E6F58" w:rsidP="004E6F58">
      <w:r>
        <w:t>Нужно заполнить</w:t>
      </w:r>
      <w:r w:rsidRPr="00393DA0">
        <w:t>.</w:t>
      </w:r>
    </w:p>
    <w:p w14:paraId="3D5C47F9" w14:textId="77777777" w:rsidR="004E6F58" w:rsidRPr="004E6F58" w:rsidRDefault="004E6F58" w:rsidP="004E6F58"/>
    <w:p w14:paraId="3685E99C" w14:textId="102FEF83" w:rsidR="004E6F58" w:rsidRDefault="0091457E" w:rsidP="00A74AC2">
      <w:pPr>
        <w:pStyle w:val="2"/>
      </w:pPr>
      <w:bookmarkStart w:id="102" w:name="_Toc229926786"/>
      <w:r w:rsidRPr="0091457E">
        <w:t>9</w:t>
      </w:r>
      <w:r w:rsidR="004E6F58">
        <w:t>.</w:t>
      </w:r>
      <w:r w:rsidR="004E6F58" w:rsidRPr="004E6F58">
        <w:t>7</w:t>
      </w:r>
      <w:r w:rsidR="004E6F58">
        <w:t xml:space="preserve"> </w:t>
      </w:r>
      <w:r w:rsidR="00A74AC2" w:rsidRPr="00A74AC2">
        <w:t>Сравнение классических, нейросетевых и композитных представлений</w:t>
      </w:r>
      <w:bookmarkEnd w:id="102"/>
    </w:p>
    <w:p w14:paraId="2F39868D" w14:textId="77777777" w:rsidR="00A74AC2" w:rsidRPr="00A74AC2" w:rsidRDefault="00A74AC2" w:rsidP="00A74AC2"/>
    <w:p w14:paraId="4A5FCAD5" w14:textId="77777777" w:rsidR="004E6F58" w:rsidRPr="004E6F58" w:rsidRDefault="004E6F58" w:rsidP="004E6F58">
      <w:r>
        <w:t>Нужно заполнить</w:t>
      </w:r>
      <w:r w:rsidRPr="00393DA0">
        <w:t>.</w:t>
      </w:r>
    </w:p>
    <w:p w14:paraId="7946B536" w14:textId="77777777" w:rsidR="004E6F58" w:rsidRPr="004E6F58" w:rsidRDefault="004E6F58" w:rsidP="004E6F58">
      <w:pPr>
        <w:rPr>
          <w:lang w:val="en-US"/>
        </w:rPr>
      </w:pPr>
    </w:p>
    <w:p w14:paraId="54E4CB60" w14:textId="07B61D01" w:rsidR="00A74AC2" w:rsidRPr="004E6F58" w:rsidRDefault="00A74AC2" w:rsidP="00A74AC2">
      <w:pPr>
        <w:pStyle w:val="2"/>
      </w:pPr>
      <w:bookmarkStart w:id="103" w:name="_Toc229926787"/>
      <w:r w:rsidRPr="0091457E">
        <w:t>9</w:t>
      </w:r>
      <w:r>
        <w:t>.</w:t>
      </w:r>
      <w:r>
        <w:t>8</w:t>
      </w:r>
      <w:r>
        <w:t xml:space="preserve"> </w:t>
      </w:r>
      <w:r w:rsidRPr="00A74AC2">
        <w:t>Выводы по результатам экспериментального исследования</w:t>
      </w:r>
      <w:bookmarkEnd w:id="103"/>
    </w:p>
    <w:p w14:paraId="685B1783" w14:textId="77777777" w:rsidR="00A74AC2" w:rsidRPr="004E6F58" w:rsidRDefault="00A74AC2" w:rsidP="00A74AC2"/>
    <w:p w14:paraId="09A1DD2D" w14:textId="77777777" w:rsidR="00A74AC2" w:rsidRPr="004E6F58" w:rsidRDefault="00A74AC2" w:rsidP="00A74AC2">
      <w:r>
        <w:t>Нужно заполнить</w:t>
      </w:r>
      <w:r w:rsidRPr="00393DA0">
        <w:t>.</w:t>
      </w:r>
    </w:p>
    <w:p w14:paraId="2540D216" w14:textId="77777777" w:rsidR="004E6F58" w:rsidRPr="00A74AC2" w:rsidRDefault="004E6F58" w:rsidP="004E6F58"/>
    <w:p w14:paraId="3E9948DE" w14:textId="77777777" w:rsidR="004E6F58" w:rsidRPr="00A74AC2" w:rsidRDefault="004E6F58" w:rsidP="004E6F58"/>
    <w:p w14:paraId="0193D5F6" w14:textId="504B1A98" w:rsidR="00CC2D5E" w:rsidRPr="00B07C29" w:rsidRDefault="00CC2D5E" w:rsidP="005E12B2">
      <w:pPr>
        <w:pStyle w:val="a5"/>
        <w:rPr>
          <w:rStyle w:val="ae"/>
          <w:b/>
        </w:rPr>
      </w:pPr>
      <w:bookmarkStart w:id="104" w:name="_Toc229926788"/>
      <w:r w:rsidRPr="00CC2D5E">
        <w:rPr>
          <w:rStyle w:val="ae"/>
          <w:b/>
        </w:rPr>
        <w:lastRenderedPageBreak/>
        <w:t>ЗАКЛЮЧЕНИЕ</w:t>
      </w:r>
      <w:bookmarkEnd w:id="66"/>
      <w:bookmarkEnd w:id="104"/>
      <w:r w:rsidRPr="00CC2D5E">
        <w:rPr>
          <w:rStyle w:val="ae"/>
          <w:b/>
        </w:rPr>
        <w:t xml:space="preserve"> </w:t>
      </w:r>
    </w:p>
    <w:p w14:paraId="30D16CA6" w14:textId="77777777" w:rsidR="00DE247A" w:rsidRPr="00B07C29" w:rsidRDefault="00DE247A" w:rsidP="005E12B2">
      <w:pPr>
        <w:rPr>
          <w:rFonts w:eastAsiaTheme="majorEastAsia"/>
        </w:rPr>
      </w:pPr>
    </w:p>
    <w:p w14:paraId="0FA98E24" w14:textId="77D01EF3" w:rsidR="00A81779" w:rsidRDefault="00A81779" w:rsidP="005E12B2">
      <w:r>
        <w:t xml:space="preserve">В выпускной квалификационной работе была рассмотрена задача построения и применения композитных векторных представлений текста для </w:t>
      </w:r>
      <w:proofErr w:type="spellStart"/>
      <w:r>
        <w:t>многоклассовой</w:t>
      </w:r>
      <w:proofErr w:type="spellEnd"/>
      <w:r>
        <w:t xml:space="preserve"> классификации текстов на примере реального корпоративного датасета с выраженным дисбалансом классов. В ходе исследования проведён полный цикл разработки прототипа системы: от разведочного анализа и предобработки исходных данных до реализации классических и нейросетевых моделей классификации, а также экспериментальной оценки влияния текстовой аугментации на качество решений.</w:t>
      </w:r>
    </w:p>
    <w:p w14:paraId="76BEA33D" w14:textId="77777777" w:rsidR="00A81779" w:rsidRDefault="00A81779" w:rsidP="005E12B2"/>
    <w:p w14:paraId="0A8942CA" w14:textId="77777777" w:rsidR="00A81779" w:rsidRDefault="00A81779" w:rsidP="005E12B2">
      <w:r>
        <w:t>На этапе разведочного анализа данных была изучена структура датасета, распределение классов, длина текстов и наличие дубликатов и аномальных объектов. Показано, что исходные данные характеризуются значительным дисбалансом по классам и содержат как слишком короткие, так и сложные многокомпонентные записи, что существенно усложняет задачу обучения устойчивых моделей. Были сформулированы и реализованы правила предобработки и нормализации текстов, позволяющие уменьшить количество шума и привести данные к унифицированному виду при сохранении важных доменных терминов и обозначений.</w:t>
      </w:r>
    </w:p>
    <w:p w14:paraId="4ED3FAF3" w14:textId="77777777" w:rsidR="00A81779" w:rsidRDefault="00A81779" w:rsidP="005E12B2"/>
    <w:p w14:paraId="354F25A1" w14:textId="77777777" w:rsidR="00A81779" w:rsidRDefault="00A81779" w:rsidP="005E12B2">
      <w:r>
        <w:t>Для компенсирования дисбаланса и обогащения малочисленных классов разработано два сценария текстовой аугментации: перефразирование и обратный перевод. Реализованные методы позволили существенно выровнять распределение объектов по классам и увеличить вариативность формулировок, что создало более благоприятные условия для обучения как классических, так и нейросетевых моделей.</w:t>
      </w:r>
    </w:p>
    <w:p w14:paraId="386353CD" w14:textId="77777777" w:rsidR="00A81779" w:rsidRDefault="00A81779" w:rsidP="005E12B2"/>
    <w:p w14:paraId="5592AFCB" w14:textId="77777777" w:rsidR="00A81779" w:rsidRDefault="00A81779" w:rsidP="005E12B2">
      <w:r>
        <w:t xml:space="preserve">В качестве базового решения был построен классический </w:t>
      </w:r>
      <w:proofErr w:type="spellStart"/>
      <w:r>
        <w:t>пайплайн</w:t>
      </w:r>
      <w:proofErr w:type="spellEnd"/>
      <w:r>
        <w:t xml:space="preserve"> на основе TF‑IDF‑представления текста и линейного классификатора </w:t>
      </w:r>
      <w:proofErr w:type="spellStart"/>
      <w:r>
        <w:t>LinearSVC</w:t>
      </w:r>
      <w:proofErr w:type="spellEnd"/>
      <w:r>
        <w:t xml:space="preserve">. При обучении на исходном датасете без аугментации эта модель достигла сбалансированной точности порядка 0,443 и макро‑усреднённой F1‑меры порядка 0,44, что отражает ограниченную способность к распознаванию редких классов. Подключение аугментации привело к последовательному улучшению метрик: при обучении на наборах с перефразированием и обратным переводом сбалансированная точность выросла до 0,462–0,463, а макро‑F1 — до 0,466–0,472; на объединённом </w:t>
      </w:r>
      <w:proofErr w:type="spellStart"/>
      <w:r>
        <w:t>аугментированном</w:t>
      </w:r>
      <w:proofErr w:type="spellEnd"/>
      <w:r>
        <w:t xml:space="preserve"> датасете </w:t>
      </w:r>
      <w:proofErr w:type="spellStart"/>
      <w:r>
        <w:t>baseline</w:t>
      </w:r>
      <w:proofErr w:type="spellEnd"/>
      <w:r>
        <w:t xml:space="preserve">‑модель достигла </w:t>
      </w:r>
      <w:proofErr w:type="spellStart"/>
      <w:r>
        <w:t>balanced</w:t>
      </w:r>
      <w:proofErr w:type="spellEnd"/>
      <w:r>
        <w:t xml:space="preserve"> </w:t>
      </w:r>
      <w:proofErr w:type="spellStart"/>
      <w:r>
        <w:t>accuracy</w:t>
      </w:r>
      <w:proofErr w:type="spellEnd"/>
      <w:r>
        <w:t xml:space="preserve"> 0,463 и </w:t>
      </w:r>
      <w:proofErr w:type="spellStart"/>
      <w:r>
        <w:t>macro</w:t>
      </w:r>
      <w:proofErr w:type="spellEnd"/>
      <w:r>
        <w:t xml:space="preserve"> F1 0,472.</w:t>
      </w:r>
    </w:p>
    <w:p w14:paraId="776EF428" w14:textId="77777777" w:rsidR="00A81779" w:rsidRDefault="00A81779" w:rsidP="005E12B2"/>
    <w:p w14:paraId="76999492" w14:textId="77777777" w:rsidR="00A81779" w:rsidRDefault="00A81779" w:rsidP="005E12B2">
      <w:r>
        <w:t xml:space="preserve">Основным направлением повышения качества стала реализация нейросетевой модели классификации на основе </w:t>
      </w:r>
      <w:proofErr w:type="spellStart"/>
      <w:r>
        <w:t>предобученного</w:t>
      </w:r>
      <w:proofErr w:type="spellEnd"/>
      <w:r>
        <w:t xml:space="preserve"> русского трансформера </w:t>
      </w:r>
      <w:proofErr w:type="spellStart"/>
      <w:r>
        <w:t>ruBERT</w:t>
      </w:r>
      <w:proofErr w:type="spellEnd"/>
      <w:r>
        <w:t xml:space="preserve">. На исходном датасете без аугментации данная модель показала значения сбалансированной точности и макро‑F1 порядка 0,387, что сопоставимо с базовой моделью и подчёркивает сложность исходной задачи при ограниченном количестве данных. При обучении на наборах с перефразированием и обратным переводом метрики </w:t>
      </w:r>
      <w:proofErr w:type="spellStart"/>
      <w:r>
        <w:t>ruBERT</w:t>
      </w:r>
      <w:proofErr w:type="spellEnd"/>
      <w:r>
        <w:t xml:space="preserve"> выросли до </w:t>
      </w:r>
      <w:proofErr w:type="spellStart"/>
      <w:r>
        <w:t>balanced</w:t>
      </w:r>
      <w:proofErr w:type="spellEnd"/>
      <w:r>
        <w:t xml:space="preserve"> </w:t>
      </w:r>
      <w:proofErr w:type="spellStart"/>
      <w:r>
        <w:t>accuracy</w:t>
      </w:r>
      <w:proofErr w:type="spellEnd"/>
      <w:r>
        <w:t xml:space="preserve"> 0,429–0,431 и </w:t>
      </w:r>
      <w:proofErr w:type="spellStart"/>
      <w:r>
        <w:t>macro</w:t>
      </w:r>
      <w:proofErr w:type="spellEnd"/>
      <w:r>
        <w:t xml:space="preserve"> F1 0,423–0,424, а при использовании объединённого </w:t>
      </w:r>
      <w:proofErr w:type="spellStart"/>
      <w:r>
        <w:t>аугментированного</w:t>
      </w:r>
      <w:proofErr w:type="spellEnd"/>
      <w:r>
        <w:t xml:space="preserve"> набора модель достигла сбалансированной точности около 0,648 и макро‑F1 порядка 0,641, что существенно превосходит результаты классического подхода.</w:t>
      </w:r>
    </w:p>
    <w:p w14:paraId="7CE59068" w14:textId="77777777" w:rsidR="00A81779" w:rsidRDefault="00A81779" w:rsidP="005E12B2"/>
    <w:p w14:paraId="0DE1F13A" w14:textId="77777777" w:rsidR="00A81779" w:rsidRDefault="00A81779" w:rsidP="005E12B2">
      <w:r>
        <w:t>Проведён сравнительный анализ метрик качества моделей на разных вариантах обучающих наборов, а также анализ ошибок и трудных классов. Это позволило выявить типичные пары смешиваемых категорий и классы с устойчиво низкими значениями F1‑меры, что связано как с ограниченностью данных, так и с пересечением смысловых областей. На основе этих наблюдений сформулированы рекомендации по дальнейшему улучшению качества: уточнение схем аугментации, возможный пересмотр структуры классов и внедрение более сложных стратегий обучения с учётом дисбаланса.</w:t>
      </w:r>
    </w:p>
    <w:p w14:paraId="2FEFF2E5" w14:textId="77777777" w:rsidR="00A81779" w:rsidRDefault="00A81779" w:rsidP="005E12B2"/>
    <w:p w14:paraId="23461735" w14:textId="77777777" w:rsidR="00A81779" w:rsidRDefault="00A81779" w:rsidP="005E12B2">
      <w:r>
        <w:t xml:space="preserve">Главным результатом работы является разработка модульного программного прототипа, включающего последовательные этапы предобработки, аугментации, построения векторных представлений и обучения моделей классификации, а также набор экспериментальных результатов, демонстрирующих преимущества современных нейросетевых подходов и текстовой аугментации для </w:t>
      </w:r>
      <w:proofErr w:type="spellStart"/>
      <w:r>
        <w:t>многоклассовой</w:t>
      </w:r>
      <w:proofErr w:type="spellEnd"/>
      <w:r>
        <w:t xml:space="preserve"> классификации корпоративных текстов. В процессе исследования также заложена основа для последующей работы с композитными векторными представлениями, предполагающей комбинирование классических и контекстных </w:t>
      </w:r>
      <w:proofErr w:type="spellStart"/>
      <w:r>
        <w:t>эмбеддингов</w:t>
      </w:r>
      <w:proofErr w:type="spellEnd"/>
      <w:r>
        <w:t xml:space="preserve"> и адаптивное взвешивание их вкладов в итоговый вектор текста.</w:t>
      </w:r>
    </w:p>
    <w:p w14:paraId="52F501D4" w14:textId="77777777" w:rsidR="00A81779" w:rsidRDefault="00A81779" w:rsidP="005E12B2"/>
    <w:p w14:paraId="1C53F6FD" w14:textId="77777777" w:rsidR="00A81779" w:rsidRDefault="00A81779" w:rsidP="005E12B2">
      <w:r>
        <w:t xml:space="preserve">Практическая значимость полученных результатов заключается в том, что разработанный прототип и предложенные подходы могут быть адаптированы для решения прикладных задач автоматической классификации корпоративных текстов, таких как маршрутизация обращений, категоризация внутренних документов и анализ инцидентов. Дальнейшее развитие работы видится в реализации и экспериментальной оценке композитных </w:t>
      </w:r>
      <w:proofErr w:type="spellStart"/>
      <w:r>
        <w:t>эмбеддингов</w:t>
      </w:r>
      <w:proofErr w:type="spellEnd"/>
      <w:r>
        <w:t>, расширении набора моделей и методик аугментации, а также интеграции прототипа в более крупные системы анализа текстовых данных.</w:t>
      </w:r>
    </w:p>
    <w:p w14:paraId="6B343DAC" w14:textId="77777777" w:rsidR="00A81779" w:rsidRDefault="00A81779" w:rsidP="005E12B2"/>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5" w:name="_Toc229926789"/>
      <w:r>
        <w:t>СПИСОК ИСПОЛЬЗОВАННЫХ ИСТОЧНИКОВ</w:t>
      </w:r>
      <w:bookmarkEnd w:id="105"/>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0"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1"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2"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3"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14"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15"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16"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17"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18"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19"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0"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1"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2"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3" w:history="1">
        <w:r w:rsidRPr="006309C0">
          <w:rPr>
            <w:rStyle w:val="ac"/>
            <w:lang w:val="en-US"/>
          </w:rPr>
          <w:t>https://www.mdpi.com/2076-3417/14/21/9863</w:t>
        </w:r>
      </w:hyperlink>
      <w:r w:rsidRPr="0028529E">
        <w:rPr>
          <w:lang w:val="en-US"/>
        </w:rPr>
        <w:t>.</w:t>
      </w:r>
    </w:p>
    <w:p w14:paraId="715775B8" w14:textId="77777777" w:rsidR="0028529E" w:rsidRPr="0028529E" w:rsidRDefault="0028529E" w:rsidP="0028529E"/>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24"/>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B48E" w14:textId="77777777" w:rsidR="00BC7062" w:rsidRDefault="00BC7062" w:rsidP="005E12B2">
      <w:r>
        <w:separator/>
      </w:r>
    </w:p>
  </w:endnote>
  <w:endnote w:type="continuationSeparator" w:id="0">
    <w:p w14:paraId="7F612E95" w14:textId="77777777" w:rsidR="00BC7062" w:rsidRDefault="00BC7062"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7FA46B9-ACD2-3F44-B6FA-3CCE1731992B}"/>
  </w:font>
  <w:font w:name="Times New Roman">
    <w:panose1 w:val="02020603050405020304"/>
    <w:charset w:val="CC"/>
    <w:family w:val="roman"/>
    <w:pitch w:val="variable"/>
    <w:sig w:usb0="E0002EFF" w:usb1="C000785B" w:usb2="00000009" w:usb3="00000000" w:csb0="000001FF" w:csb1="00000000"/>
    <w:embedRegular r:id="rId2" w:fontKey="{362D07CC-008A-A944-B902-BF02E468C796}"/>
    <w:embedBold r:id="rId3" w:fontKey="{CB5BD9A1-D2D2-5D40-B644-FD09E6EF91C4}"/>
    <w:embedItalic r:id="rId4" w:fontKey="{C0BD88C4-FE9A-8841-BDB2-B6B60972BB34}"/>
  </w:font>
  <w:font w:name="Courier New">
    <w:panose1 w:val="02070309020205020404"/>
    <w:charset w:val="00"/>
    <w:family w:val="modern"/>
    <w:pitch w:val="fixed"/>
    <w:sig w:usb0="E0002AFF" w:usb1="C0007843" w:usb2="00000009" w:usb3="00000000" w:csb0="000001FF" w:csb1="00000000"/>
    <w:embedRegular r:id="rId5" w:fontKey="{8C208A36-628C-D04E-989A-1ED771B47329}"/>
  </w:font>
  <w:font w:name="Wingdings">
    <w:panose1 w:val="05000000000000000000"/>
    <w:charset w:val="00"/>
    <w:family w:val="decorative"/>
    <w:pitch w:val="variable"/>
    <w:sig w:usb0="00000003" w:usb1="00000000" w:usb2="00000000" w:usb3="00000000" w:csb0="80000001" w:csb1="00000000"/>
    <w:embedRegular r:id="rId6" w:fontKey="{5268288E-26D3-5743-9920-4AD194D7C6F0}"/>
  </w:font>
  <w:font w:name="Calibri">
    <w:panose1 w:val="020F0502020204030204"/>
    <w:charset w:val="CC"/>
    <w:family w:val="swiss"/>
    <w:pitch w:val="variable"/>
    <w:sig w:usb0="E4002EFF" w:usb1="C000247B" w:usb2="00000009" w:usb3="00000000" w:csb0="000001FF" w:csb1="00000000"/>
    <w:embedRegular r:id="rId7" w:fontKey="{791E9BC0-8DCB-B04B-949D-D7BA1F1182BD}"/>
    <w:embedBold r:id="rId8" w:fontKey="{11D7F62E-8C29-334D-BC51-44CEB1B4A208}"/>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3848D3E1-110F-7D47-812D-289363500D0E}"/>
  </w:font>
  <w:font w:name="Arial">
    <w:panose1 w:val="020B0604020202020204"/>
    <w:charset w:val="CC"/>
    <w:family w:val="swiss"/>
    <w:pitch w:val="variable"/>
    <w:sig w:usb0="E0002EFF" w:usb1="C000785B" w:usb2="00000009" w:usb3="00000000" w:csb0="000001FF" w:csb1="00000000"/>
    <w:embedRegular r:id="rId12" w:fontKey="{0D5DF2C2-84CD-734C-B66C-7C3F631BF5DE}"/>
  </w:font>
  <w:font w:name="Calibri Light">
    <w:panose1 w:val="020F0302020204030204"/>
    <w:charset w:val="CC"/>
    <w:family w:val="swiss"/>
    <w:pitch w:val="variable"/>
    <w:sig w:usb0="E4002EFF" w:usb1="C000247B" w:usb2="00000009" w:usb3="00000000" w:csb0="000001FF" w:csb1="00000000"/>
    <w:embedRegular r:id="rId13" w:fontKey="{BCC2AE0B-3E58-7F4D-8675-892EC783C2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1C427" w14:textId="77777777" w:rsidR="00BC7062" w:rsidRDefault="00BC7062" w:rsidP="005E12B2">
      <w:r>
        <w:separator/>
      </w:r>
    </w:p>
  </w:footnote>
  <w:footnote w:type="continuationSeparator" w:id="0">
    <w:p w14:paraId="12EFB9DA" w14:textId="77777777" w:rsidR="00BC7062" w:rsidRDefault="00BC7062"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50112"/>
    <w:rsid w:val="00081C4F"/>
    <w:rsid w:val="000831EF"/>
    <w:rsid w:val="00083807"/>
    <w:rsid w:val="00083920"/>
    <w:rsid w:val="000841CF"/>
    <w:rsid w:val="0009724E"/>
    <w:rsid w:val="000A5832"/>
    <w:rsid w:val="000C6DA3"/>
    <w:rsid w:val="000D721A"/>
    <w:rsid w:val="000E42BC"/>
    <w:rsid w:val="000F2346"/>
    <w:rsid w:val="00101098"/>
    <w:rsid w:val="0013147D"/>
    <w:rsid w:val="0013538B"/>
    <w:rsid w:val="00155CDC"/>
    <w:rsid w:val="00177CF2"/>
    <w:rsid w:val="00190606"/>
    <w:rsid w:val="001A6829"/>
    <w:rsid w:val="001B0AF2"/>
    <w:rsid w:val="001B168F"/>
    <w:rsid w:val="001B473D"/>
    <w:rsid w:val="001E14B0"/>
    <w:rsid w:val="001F4A21"/>
    <w:rsid w:val="002041F7"/>
    <w:rsid w:val="0028529E"/>
    <w:rsid w:val="002877FB"/>
    <w:rsid w:val="00293081"/>
    <w:rsid w:val="002964C8"/>
    <w:rsid w:val="002B2DFE"/>
    <w:rsid w:val="002B5C45"/>
    <w:rsid w:val="002D4B25"/>
    <w:rsid w:val="002E7900"/>
    <w:rsid w:val="003050EE"/>
    <w:rsid w:val="003073DC"/>
    <w:rsid w:val="00336179"/>
    <w:rsid w:val="00343757"/>
    <w:rsid w:val="00355E1D"/>
    <w:rsid w:val="00356723"/>
    <w:rsid w:val="00393DA0"/>
    <w:rsid w:val="00394D28"/>
    <w:rsid w:val="00397911"/>
    <w:rsid w:val="003A0701"/>
    <w:rsid w:val="003C4F1D"/>
    <w:rsid w:val="003D2E3D"/>
    <w:rsid w:val="003E1881"/>
    <w:rsid w:val="003E4543"/>
    <w:rsid w:val="00414867"/>
    <w:rsid w:val="004458B7"/>
    <w:rsid w:val="004872BC"/>
    <w:rsid w:val="004914D6"/>
    <w:rsid w:val="004A2020"/>
    <w:rsid w:val="004A6133"/>
    <w:rsid w:val="004D7A81"/>
    <w:rsid w:val="004E1723"/>
    <w:rsid w:val="004E6F58"/>
    <w:rsid w:val="004F5CC3"/>
    <w:rsid w:val="005172F0"/>
    <w:rsid w:val="005173CA"/>
    <w:rsid w:val="00560FD5"/>
    <w:rsid w:val="00564C7F"/>
    <w:rsid w:val="00587CE7"/>
    <w:rsid w:val="005A2B20"/>
    <w:rsid w:val="005D3495"/>
    <w:rsid w:val="005D7031"/>
    <w:rsid w:val="005E12B2"/>
    <w:rsid w:val="00600844"/>
    <w:rsid w:val="00602327"/>
    <w:rsid w:val="00606343"/>
    <w:rsid w:val="00616954"/>
    <w:rsid w:val="00617454"/>
    <w:rsid w:val="00661F7D"/>
    <w:rsid w:val="00670EF7"/>
    <w:rsid w:val="0067695D"/>
    <w:rsid w:val="006D7443"/>
    <w:rsid w:val="006E2318"/>
    <w:rsid w:val="006E7B12"/>
    <w:rsid w:val="006F5A83"/>
    <w:rsid w:val="0070760B"/>
    <w:rsid w:val="00714BFA"/>
    <w:rsid w:val="0072207B"/>
    <w:rsid w:val="00735F29"/>
    <w:rsid w:val="00743C4F"/>
    <w:rsid w:val="007761FD"/>
    <w:rsid w:val="00777F89"/>
    <w:rsid w:val="007A5A0F"/>
    <w:rsid w:val="007B188B"/>
    <w:rsid w:val="007C438D"/>
    <w:rsid w:val="007D09EA"/>
    <w:rsid w:val="007D3B84"/>
    <w:rsid w:val="007E6417"/>
    <w:rsid w:val="00823568"/>
    <w:rsid w:val="00830C39"/>
    <w:rsid w:val="008470C8"/>
    <w:rsid w:val="00852431"/>
    <w:rsid w:val="00855ECC"/>
    <w:rsid w:val="008738ED"/>
    <w:rsid w:val="008D079B"/>
    <w:rsid w:val="008D5C7C"/>
    <w:rsid w:val="0091457E"/>
    <w:rsid w:val="009157BA"/>
    <w:rsid w:val="009321AC"/>
    <w:rsid w:val="009B0D65"/>
    <w:rsid w:val="009D0EB7"/>
    <w:rsid w:val="009E7373"/>
    <w:rsid w:val="009F39D4"/>
    <w:rsid w:val="00A322A9"/>
    <w:rsid w:val="00A707FF"/>
    <w:rsid w:val="00A74AC2"/>
    <w:rsid w:val="00A81779"/>
    <w:rsid w:val="00A84769"/>
    <w:rsid w:val="00A96D8D"/>
    <w:rsid w:val="00AB445C"/>
    <w:rsid w:val="00AC4ECE"/>
    <w:rsid w:val="00AE7788"/>
    <w:rsid w:val="00B07C29"/>
    <w:rsid w:val="00B46541"/>
    <w:rsid w:val="00B62C20"/>
    <w:rsid w:val="00B67959"/>
    <w:rsid w:val="00B76746"/>
    <w:rsid w:val="00BA0F13"/>
    <w:rsid w:val="00BB4507"/>
    <w:rsid w:val="00BC0AE6"/>
    <w:rsid w:val="00BC7062"/>
    <w:rsid w:val="00BD071C"/>
    <w:rsid w:val="00BD0F8A"/>
    <w:rsid w:val="00BE31F8"/>
    <w:rsid w:val="00BE5FB7"/>
    <w:rsid w:val="00BF1A64"/>
    <w:rsid w:val="00BF7D41"/>
    <w:rsid w:val="00C03370"/>
    <w:rsid w:val="00C533F9"/>
    <w:rsid w:val="00C61E59"/>
    <w:rsid w:val="00C735AC"/>
    <w:rsid w:val="00C930A2"/>
    <w:rsid w:val="00CA3C28"/>
    <w:rsid w:val="00CB1F04"/>
    <w:rsid w:val="00CC2D5E"/>
    <w:rsid w:val="00CC4862"/>
    <w:rsid w:val="00CD0295"/>
    <w:rsid w:val="00CE43C2"/>
    <w:rsid w:val="00CE740F"/>
    <w:rsid w:val="00D078E6"/>
    <w:rsid w:val="00D12295"/>
    <w:rsid w:val="00D151AA"/>
    <w:rsid w:val="00D41F4C"/>
    <w:rsid w:val="00D44EC7"/>
    <w:rsid w:val="00D54873"/>
    <w:rsid w:val="00D63DE7"/>
    <w:rsid w:val="00DB2E9D"/>
    <w:rsid w:val="00DB4F8A"/>
    <w:rsid w:val="00DB6E5F"/>
    <w:rsid w:val="00DD4EE4"/>
    <w:rsid w:val="00DE247A"/>
    <w:rsid w:val="00DE74B8"/>
    <w:rsid w:val="00E17ED2"/>
    <w:rsid w:val="00E65495"/>
    <w:rsid w:val="00E71B66"/>
    <w:rsid w:val="00E80FFE"/>
    <w:rsid w:val="00E8323B"/>
    <w:rsid w:val="00E920AB"/>
    <w:rsid w:val="00EA2F85"/>
    <w:rsid w:val="00EB4FCA"/>
    <w:rsid w:val="00EB7C09"/>
    <w:rsid w:val="00EC6298"/>
    <w:rsid w:val="00ED4847"/>
    <w:rsid w:val="00F01622"/>
    <w:rsid w:val="00F04D54"/>
    <w:rsid w:val="00F2713C"/>
    <w:rsid w:val="00F40FAE"/>
    <w:rsid w:val="00F67F0D"/>
    <w:rsid w:val="00F775BE"/>
    <w:rsid w:val="00F809C7"/>
    <w:rsid w:val="00F81AD1"/>
    <w:rsid w:val="00F839C2"/>
    <w:rsid w:val="00F93FB4"/>
    <w:rsid w:val="00F95297"/>
    <w:rsid w:val="00FA047D"/>
    <w:rsid w:val="00FA0A48"/>
    <w:rsid w:val="00FC5B3C"/>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E12B2"/>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clanthology.org/D19-1410" TargetMode="External"/><Relationship Id="rId18" Type="http://schemas.openxmlformats.org/officeDocument/2006/relationships/hyperlink" Target="https://aclanthology.org/2021.findings-emnlp.234"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ieeexplore.ieee.org/document/10467376/" TargetMode="External"/><Relationship Id="rId7" Type="http://schemas.openxmlformats.org/officeDocument/2006/relationships/endnotes" Target="endnotes.xml"/><Relationship Id="rId12" Type="http://schemas.openxmlformats.org/officeDocument/2006/relationships/hyperlink" Target="https://www.semanticscholar.org/paper/077f8329a7b6fa3b7c877a57b81eb6c18b5f87de" TargetMode="External"/><Relationship Id="rId17" Type="http://schemas.openxmlformats.org/officeDocument/2006/relationships/hyperlink" Target="https://aclanthology.org/D19-167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semanticscholar.org/paper/925ad2897d1b5decbea320d07e99afa9110e09b2" TargetMode="External"/><Relationship Id="rId20" Type="http://schemas.openxmlformats.org/officeDocument/2006/relationships/hyperlink" Target="https://link.springer.com/10.1007/s42979-023-0234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clanthology.org/N19-1423"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arxiv.org/abs/2309.10931" TargetMode="External"/><Relationship Id="rId23" Type="http://schemas.openxmlformats.org/officeDocument/2006/relationships/hyperlink" Target="https://www.mdpi.com/2076-3417/14/21/9863" TargetMode="External"/><Relationship Id="rId10" Type="http://schemas.openxmlformats.org/officeDocument/2006/relationships/hyperlink" Target="https://www.semanticscholar.org/paper/204e3073870fae3d05bcbc2f6a8e263d9b72e776" TargetMode="External"/><Relationship Id="rId19" Type="http://schemas.openxmlformats.org/officeDocument/2006/relationships/hyperlink" Target="https://www.semanticscholar.org/paper/34e6f0b17a2d413a68195692d3e35490a4e8a45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abs/1905.07213" TargetMode="External"/><Relationship Id="rId22" Type="http://schemas.openxmlformats.org/officeDocument/2006/relationships/hyperlink" Target="https://www.nature.com/articles/s41598-025-05791-7"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41</Pages>
  <Words>12136</Words>
  <Characters>69180</Characters>
  <Application>Microsoft Office Word</Application>
  <DocSecurity>0</DocSecurity>
  <Lines>576</Lines>
  <Paragraphs>162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26</cp:revision>
  <cp:lastPrinted>2026-04-12T12:57:00Z</cp:lastPrinted>
  <dcterms:created xsi:type="dcterms:W3CDTF">2026-04-12T12:57:00Z</dcterms:created>
  <dcterms:modified xsi:type="dcterms:W3CDTF">2026-05-17T19:26:00Z</dcterms:modified>
</cp:coreProperties>
</file>