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1C465" w14:textId="06D53346" w:rsidR="006C3582" w:rsidRDefault="006C3582" w:rsidP="006C3582">
      <w:pPr>
        <w:pStyle w:val="KonuBal"/>
        <w:jc w:val="center"/>
        <w:rPr>
          <w:rFonts w:ascii="Times New Roman" w:hAnsi="Times New Roman" w:cs="Times New Roman"/>
          <w:sz w:val="48"/>
          <w:szCs w:val="48"/>
        </w:rPr>
      </w:pPr>
      <w:r w:rsidRPr="006C3582">
        <w:rPr>
          <w:rFonts w:ascii="Times New Roman" w:hAnsi="Times New Roman" w:cs="Times New Roman"/>
          <w:sz w:val="48"/>
          <w:szCs w:val="48"/>
        </w:rPr>
        <w:t xml:space="preserve">Multimodal Data Analysis </w:t>
      </w:r>
      <w:proofErr w:type="spellStart"/>
      <w:r w:rsidRPr="006C3582">
        <w:rPr>
          <w:rFonts w:ascii="Times New Roman" w:hAnsi="Times New Roman" w:cs="Times New Roman"/>
          <w:sz w:val="48"/>
          <w:szCs w:val="48"/>
        </w:rPr>
        <w:t>and</w:t>
      </w:r>
      <w:proofErr w:type="spellEnd"/>
      <w:r w:rsidRPr="006C3582">
        <w:rPr>
          <w:rFonts w:ascii="Times New Roman" w:hAnsi="Times New Roman" w:cs="Times New Roman"/>
          <w:sz w:val="48"/>
          <w:szCs w:val="48"/>
        </w:rPr>
        <w:t xml:space="preserve"> Relational Database Integration Using Large Language </w:t>
      </w:r>
      <w:proofErr w:type="spellStart"/>
      <w:r w:rsidRPr="006C3582">
        <w:rPr>
          <w:rFonts w:ascii="Times New Roman" w:hAnsi="Times New Roman" w:cs="Times New Roman"/>
          <w:sz w:val="48"/>
          <w:szCs w:val="48"/>
        </w:rPr>
        <w:t>Models</w:t>
      </w:r>
      <w:proofErr w:type="spellEnd"/>
      <w:r w:rsidRPr="006C3582">
        <w:rPr>
          <w:rFonts w:ascii="Times New Roman" w:hAnsi="Times New Roman" w:cs="Times New Roman"/>
          <w:sz w:val="48"/>
          <w:szCs w:val="48"/>
        </w:rPr>
        <w:t xml:space="preserve"> </w:t>
      </w:r>
      <w:proofErr w:type="spellStart"/>
      <w:r w:rsidRPr="006C3582">
        <w:rPr>
          <w:rFonts w:ascii="Times New Roman" w:hAnsi="Times New Roman" w:cs="Times New Roman"/>
          <w:sz w:val="48"/>
          <w:szCs w:val="48"/>
        </w:rPr>
        <w:t>and</w:t>
      </w:r>
      <w:proofErr w:type="spellEnd"/>
      <w:r w:rsidRPr="006C3582">
        <w:rPr>
          <w:rFonts w:ascii="Times New Roman" w:hAnsi="Times New Roman" w:cs="Times New Roman"/>
          <w:sz w:val="48"/>
          <w:szCs w:val="48"/>
        </w:rPr>
        <w:t xml:space="preserve"> </w:t>
      </w:r>
      <w:proofErr w:type="spellStart"/>
      <w:r w:rsidRPr="006C3582">
        <w:rPr>
          <w:rFonts w:ascii="Times New Roman" w:hAnsi="Times New Roman" w:cs="Times New Roman"/>
          <w:sz w:val="48"/>
          <w:szCs w:val="48"/>
        </w:rPr>
        <w:t>Low-Code</w:t>
      </w:r>
      <w:proofErr w:type="spellEnd"/>
      <w:r w:rsidRPr="006C3582">
        <w:rPr>
          <w:rFonts w:ascii="Times New Roman" w:hAnsi="Times New Roman" w:cs="Times New Roman"/>
          <w:sz w:val="48"/>
          <w:szCs w:val="48"/>
        </w:rPr>
        <w:t xml:space="preserve"> Tools</w:t>
      </w:r>
    </w:p>
    <w:p w14:paraId="0C73D437" w14:textId="6465FC8B" w:rsidR="006C3582" w:rsidRDefault="006C3582" w:rsidP="006C3582">
      <w:pPr>
        <w:rPr>
          <w:rFonts w:ascii="Times New Roman" w:hAnsi="Times New Roman" w:cs="Times New Roman"/>
          <w:sz w:val="18"/>
          <w:szCs w:val="18"/>
        </w:rPr>
      </w:pPr>
      <w:r w:rsidRPr="006C3582">
        <w:rPr>
          <w:rFonts w:ascii="Times New Roman" w:hAnsi="Times New Roman" w:cs="Times New Roman"/>
          <w:sz w:val="18"/>
          <w:szCs w:val="18"/>
        </w:rPr>
        <w:t>1st Şeyma Okçu</w:t>
      </w:r>
    </w:p>
    <w:p w14:paraId="22CD6875" w14:textId="3796572F" w:rsidR="007C173D" w:rsidRPr="007C173D" w:rsidRDefault="007C173D" w:rsidP="006C3582">
      <w:pPr>
        <w:rPr>
          <w:rFonts w:ascii="Times New Roman" w:hAnsi="Times New Roman" w:cs="Times New Roman"/>
          <w:iCs/>
          <w:sz w:val="18"/>
          <w:szCs w:val="18"/>
        </w:rPr>
      </w:pPr>
      <w:r w:rsidRPr="007C173D">
        <w:rPr>
          <w:rFonts w:ascii="Times New Roman" w:hAnsi="Times New Roman" w:cs="Times New Roman"/>
          <w:iCs/>
          <w:sz w:val="18"/>
          <w:szCs w:val="18"/>
        </w:rPr>
        <w:t>Department of Computer Engineering</w:t>
      </w:r>
    </w:p>
    <w:p w14:paraId="5FAF66D7" w14:textId="1D9B7520" w:rsidR="007C173D" w:rsidRDefault="007C173D" w:rsidP="007C173D">
      <w:pPr>
        <w:rPr>
          <w:rFonts w:ascii="Times New Roman" w:hAnsi="Times New Roman" w:cs="Times New Roman"/>
          <w:sz w:val="18"/>
          <w:szCs w:val="18"/>
        </w:rPr>
      </w:pPr>
      <w:r w:rsidRPr="007C173D">
        <w:rPr>
          <w:rFonts w:ascii="Times New Roman" w:hAnsi="Times New Roman" w:cs="Times New Roman"/>
          <w:sz w:val="18"/>
          <w:szCs w:val="18"/>
        </w:rPr>
        <w:t>Kastamonu University</w:t>
      </w:r>
    </w:p>
    <w:p w14:paraId="22D02CCB" w14:textId="6FE9184D" w:rsidR="007C173D" w:rsidRPr="007C173D" w:rsidRDefault="007C173D" w:rsidP="007C173D">
      <w:pPr>
        <w:rPr>
          <w:rFonts w:ascii="Times New Roman" w:hAnsi="Times New Roman" w:cs="Times New Roman"/>
          <w:sz w:val="18"/>
          <w:szCs w:val="18"/>
        </w:rPr>
      </w:pPr>
      <w:r w:rsidRPr="007C173D">
        <w:rPr>
          <w:rFonts w:ascii="Times New Roman" w:hAnsi="Times New Roman" w:cs="Times New Roman"/>
          <w:sz w:val="18"/>
          <w:szCs w:val="18"/>
        </w:rPr>
        <w:t>Kastamonu, Turkey</w:t>
      </w:r>
    </w:p>
    <w:p w14:paraId="27532DF5" w14:textId="5C562D58" w:rsidR="007C173D" w:rsidRDefault="007C173D" w:rsidP="007C173D">
      <w:pPr>
        <w:rPr>
          <w:rFonts w:ascii="Times New Roman" w:hAnsi="Times New Roman" w:cs="Times New Roman"/>
          <w:sz w:val="18"/>
          <w:szCs w:val="18"/>
        </w:rPr>
      </w:pPr>
      <w:hyperlink r:id="rId5" w:history="1">
        <w:r w:rsidRPr="00932E75">
          <w:rPr>
            <w:rStyle w:val="Kpr"/>
            <w:rFonts w:ascii="Times New Roman" w:hAnsi="Times New Roman" w:cs="Times New Roman"/>
            <w:sz w:val="18"/>
            <w:szCs w:val="18"/>
          </w:rPr>
          <w:t>okcuseyma2@gmail.com</w:t>
        </w:r>
      </w:hyperlink>
    </w:p>
    <w:p w14:paraId="74DC8AC4" w14:textId="77777777" w:rsidR="007C173D" w:rsidRDefault="007C173D" w:rsidP="007C173D">
      <w:pPr>
        <w:rPr>
          <w:rFonts w:ascii="Times New Roman" w:hAnsi="Times New Roman" w:cs="Times New Roman"/>
          <w:sz w:val="18"/>
          <w:szCs w:val="18"/>
        </w:rPr>
      </w:pPr>
    </w:p>
    <w:p w14:paraId="22E82E77" w14:textId="2EE9C1A0" w:rsidR="007C173D" w:rsidRDefault="007C173D" w:rsidP="007C173D">
      <w:pPr>
        <w:rPr>
          <w:rFonts w:ascii="Times New Roman" w:eastAsia="SimSun" w:hAnsi="Times New Roman" w:cs="Times New Roman"/>
          <w:b/>
          <w:bCs/>
          <w:i/>
          <w:iCs/>
          <w:kern w:val="0"/>
          <w:sz w:val="18"/>
          <w:szCs w:val="18"/>
          <w:lang w:val="en-US"/>
          <w14:ligatures w14:val="none"/>
        </w:rPr>
      </w:pPr>
      <w:r w:rsidRPr="007C173D">
        <w:rPr>
          <w:rFonts w:ascii="Times New Roman" w:eastAsia="SimSun" w:hAnsi="Times New Roman" w:cs="Times New Roman"/>
          <w:b/>
          <w:bCs/>
          <w:i/>
          <w:iCs/>
          <w:kern w:val="0"/>
          <w:sz w:val="18"/>
          <w:szCs w:val="18"/>
          <w14:ligatures w14:val="none"/>
        </w:rPr>
        <w:t xml:space="preserve">Abstract— This study developed an end-to-end data processing pipeline that automatically analyzes and makes sense of unstructured multimodal data, such as text and images, and periodically records the results in a relational database. n8n was used to manage the flow; multimodal AI analysis was done with Google Gemini 2.5 Flash; the data was stored in the cloud environment on Supabase (PostgreSQL). Thanks to the resulting architecture, it is now possible to successfully analyze and transfer complex and heterogeneous data structures, such as customer feedback, in terms of sentiment and category, to the database </w:t>
      </w:r>
      <w:proofErr w:type="spellStart"/>
      <w:r w:rsidRPr="007C173D">
        <w:rPr>
          <w:rFonts w:ascii="Times New Roman" w:eastAsia="SimSun" w:hAnsi="Times New Roman" w:cs="Times New Roman"/>
          <w:b/>
          <w:bCs/>
          <w:i/>
          <w:iCs/>
          <w:kern w:val="0"/>
          <w:sz w:val="18"/>
          <w:szCs w:val="18"/>
          <w14:ligatures w14:val="none"/>
        </w:rPr>
        <w:t>without</w:t>
      </w:r>
      <w:proofErr w:type="spellEnd"/>
      <w:r w:rsidRPr="007C173D">
        <w:rPr>
          <w:rFonts w:ascii="Times New Roman" w:eastAsia="SimSun" w:hAnsi="Times New Roman" w:cs="Times New Roman"/>
          <w:b/>
          <w:bCs/>
          <w:i/>
          <w:iCs/>
          <w:kern w:val="0"/>
          <w:sz w:val="18"/>
          <w:szCs w:val="18"/>
          <w14:ligatures w14:val="none"/>
        </w:rPr>
        <w:t xml:space="preserve"> </w:t>
      </w:r>
      <w:proofErr w:type="spellStart"/>
      <w:r w:rsidRPr="007C173D">
        <w:rPr>
          <w:rFonts w:ascii="Times New Roman" w:eastAsia="SimSun" w:hAnsi="Times New Roman" w:cs="Times New Roman"/>
          <w:b/>
          <w:bCs/>
          <w:i/>
          <w:iCs/>
          <w:kern w:val="0"/>
          <w:sz w:val="18"/>
          <w:szCs w:val="18"/>
          <w14:ligatures w14:val="none"/>
        </w:rPr>
        <w:t>the</w:t>
      </w:r>
      <w:proofErr w:type="spellEnd"/>
      <w:r w:rsidRPr="007C173D">
        <w:rPr>
          <w:rFonts w:ascii="Times New Roman" w:eastAsia="SimSun" w:hAnsi="Times New Roman" w:cs="Times New Roman"/>
          <w:b/>
          <w:bCs/>
          <w:i/>
          <w:iCs/>
          <w:kern w:val="0"/>
          <w:sz w:val="18"/>
          <w:szCs w:val="18"/>
          <w14:ligatures w14:val="none"/>
        </w:rPr>
        <w:t xml:space="preserve"> </w:t>
      </w:r>
      <w:proofErr w:type="spellStart"/>
      <w:r w:rsidRPr="007C173D">
        <w:rPr>
          <w:rFonts w:ascii="Times New Roman" w:eastAsia="SimSun" w:hAnsi="Times New Roman" w:cs="Times New Roman"/>
          <w:b/>
          <w:bCs/>
          <w:i/>
          <w:iCs/>
          <w:kern w:val="0"/>
          <w:sz w:val="18"/>
          <w:szCs w:val="18"/>
          <w14:ligatures w14:val="none"/>
        </w:rPr>
        <w:t>human</w:t>
      </w:r>
      <w:proofErr w:type="spellEnd"/>
      <w:r w:rsidRPr="007C173D">
        <w:rPr>
          <w:rFonts w:ascii="Times New Roman" w:eastAsia="SimSun" w:hAnsi="Times New Roman" w:cs="Times New Roman"/>
          <w:b/>
          <w:bCs/>
          <w:i/>
          <w:iCs/>
          <w:kern w:val="0"/>
          <w:sz w:val="18"/>
          <w:szCs w:val="18"/>
          <w14:ligatures w14:val="none"/>
        </w:rPr>
        <w:t xml:space="preserve"> </w:t>
      </w:r>
      <w:proofErr w:type="spellStart"/>
      <w:r w:rsidRPr="007C173D">
        <w:rPr>
          <w:rFonts w:ascii="Times New Roman" w:eastAsia="SimSun" w:hAnsi="Times New Roman" w:cs="Times New Roman"/>
          <w:b/>
          <w:bCs/>
          <w:i/>
          <w:iCs/>
          <w:kern w:val="0"/>
          <w:sz w:val="18"/>
          <w:szCs w:val="18"/>
          <w14:ligatures w14:val="none"/>
        </w:rPr>
        <w:t>touch</w:t>
      </w:r>
      <w:proofErr w:type="spellEnd"/>
      <w:r w:rsidRPr="007C173D">
        <w:rPr>
          <w:rFonts w:ascii="Times New Roman" w:eastAsia="SimSun" w:hAnsi="Times New Roman" w:cs="Times New Roman"/>
          <w:b/>
          <w:bCs/>
          <w:i/>
          <w:iCs/>
          <w:kern w:val="0"/>
          <w:sz w:val="18"/>
          <w:szCs w:val="18"/>
          <w14:ligatures w14:val="none"/>
        </w:rPr>
        <w:t>.</w:t>
      </w:r>
    </w:p>
    <w:p w14:paraId="1A8687C6" w14:textId="30BE9F37" w:rsidR="007C173D" w:rsidRPr="007C173D" w:rsidRDefault="007C173D" w:rsidP="007C173D">
      <w:pPr>
        <w:rPr>
          <w:rFonts w:ascii="Times New Roman" w:hAnsi="Times New Roman" w:cs="Times New Roman"/>
          <w:b/>
          <w:bCs/>
          <w:i/>
          <w:iCs/>
          <w:sz w:val="18"/>
          <w:szCs w:val="18"/>
        </w:rPr>
      </w:pPr>
      <w:r w:rsidRPr="007C173D">
        <w:rPr>
          <w:rFonts w:ascii="Times New Roman" w:hAnsi="Times New Roman" w:cs="Times New Roman"/>
          <w:b/>
          <w:bCs/>
          <w:i/>
          <w:iCs/>
          <w:sz w:val="18"/>
          <w:szCs w:val="18"/>
        </w:rPr>
        <w:t xml:space="preserve">Keywords— multimodal analysis, artificial intelligence, relational database, data </w:t>
      </w:r>
      <w:proofErr w:type="spellStart"/>
      <w:r w:rsidRPr="007C173D">
        <w:rPr>
          <w:rFonts w:ascii="Times New Roman" w:hAnsi="Times New Roman" w:cs="Times New Roman"/>
          <w:b/>
          <w:bCs/>
          <w:i/>
          <w:iCs/>
          <w:sz w:val="18"/>
          <w:szCs w:val="18"/>
        </w:rPr>
        <w:t>processing</w:t>
      </w:r>
      <w:proofErr w:type="spellEnd"/>
      <w:r w:rsidRPr="007C173D">
        <w:rPr>
          <w:rFonts w:ascii="Times New Roman" w:hAnsi="Times New Roman" w:cs="Times New Roman"/>
          <w:b/>
          <w:bCs/>
          <w:i/>
          <w:iCs/>
          <w:sz w:val="18"/>
          <w:szCs w:val="18"/>
        </w:rPr>
        <w:t xml:space="preserve"> </w:t>
      </w:r>
      <w:proofErr w:type="spellStart"/>
      <w:r w:rsidRPr="007C173D">
        <w:rPr>
          <w:rFonts w:ascii="Times New Roman" w:hAnsi="Times New Roman" w:cs="Times New Roman"/>
          <w:b/>
          <w:bCs/>
          <w:i/>
          <w:iCs/>
          <w:sz w:val="18"/>
          <w:szCs w:val="18"/>
        </w:rPr>
        <w:t>pipeline</w:t>
      </w:r>
      <w:proofErr w:type="spellEnd"/>
      <w:r w:rsidRPr="007C173D">
        <w:rPr>
          <w:rFonts w:ascii="Times New Roman" w:hAnsi="Times New Roman" w:cs="Times New Roman"/>
          <w:b/>
          <w:bCs/>
          <w:i/>
          <w:iCs/>
          <w:sz w:val="18"/>
          <w:szCs w:val="18"/>
        </w:rPr>
        <w:t xml:space="preserve">, </w:t>
      </w:r>
      <w:proofErr w:type="spellStart"/>
      <w:r w:rsidRPr="007C173D">
        <w:rPr>
          <w:rFonts w:ascii="Times New Roman" w:hAnsi="Times New Roman" w:cs="Times New Roman"/>
          <w:b/>
          <w:bCs/>
          <w:i/>
          <w:iCs/>
          <w:sz w:val="18"/>
          <w:szCs w:val="18"/>
        </w:rPr>
        <w:t>PostgreSQL</w:t>
      </w:r>
      <w:proofErr w:type="spellEnd"/>
      <w:r w:rsidRPr="007C173D">
        <w:rPr>
          <w:rFonts w:ascii="Times New Roman" w:hAnsi="Times New Roman" w:cs="Times New Roman"/>
          <w:b/>
          <w:bCs/>
          <w:i/>
          <w:iCs/>
          <w:sz w:val="18"/>
          <w:szCs w:val="18"/>
        </w:rPr>
        <w:t>.</w:t>
      </w:r>
    </w:p>
    <w:p w14:paraId="063B2346" w14:textId="77777777" w:rsidR="007C173D" w:rsidRDefault="007C173D" w:rsidP="006C3582">
      <w:pPr>
        <w:rPr>
          <w:rFonts w:ascii="Times New Roman" w:hAnsi="Times New Roman" w:cs="Times New Roman"/>
          <w:sz w:val="18"/>
          <w:szCs w:val="18"/>
        </w:rPr>
      </w:pPr>
    </w:p>
    <w:p w14:paraId="3804A640" w14:textId="0F494F6A" w:rsidR="007C173D" w:rsidRPr="00D82B68" w:rsidRDefault="007C173D" w:rsidP="00D82B68">
      <w:pPr>
        <w:pStyle w:val="Balk1"/>
        <w:jc w:val="center"/>
        <w:rPr>
          <w:rFonts w:ascii="Times New Roman" w:hAnsi="Times New Roman" w:cs="Times New Roman"/>
          <w:color w:val="auto"/>
          <w:sz w:val="20"/>
          <w:szCs w:val="20"/>
        </w:rPr>
      </w:pPr>
      <w:r w:rsidRPr="00D82B68">
        <w:rPr>
          <w:rFonts w:ascii="Times New Roman" w:hAnsi="Times New Roman" w:cs="Times New Roman"/>
          <w:color w:val="auto"/>
          <w:sz w:val="20"/>
          <w:szCs w:val="20"/>
        </w:rPr>
        <w:t>I. Introduction</w:t>
      </w:r>
    </w:p>
    <w:p w14:paraId="16BA6EAA" w14:textId="06D4DD89" w:rsidR="007C173D" w:rsidRPr="007C173D" w:rsidRDefault="007C173D" w:rsidP="00D82B68">
      <w:pPr>
        <w:ind w:firstLine="708"/>
        <w:rPr>
          <w:rFonts w:ascii="Times New Roman" w:hAnsi="Times New Roman" w:cs="Times New Roman"/>
          <w:sz w:val="20"/>
          <w:szCs w:val="20"/>
        </w:rPr>
      </w:pPr>
      <w:r w:rsidRPr="007C173D">
        <w:rPr>
          <w:rFonts w:ascii="Times New Roman" w:hAnsi="Times New Roman" w:cs="Times New Roman"/>
          <w:sz w:val="20"/>
          <w:szCs w:val="20"/>
        </w:rPr>
        <w:t xml:space="preserve">Most of the data produced by information systems these days comes in unstructured form, such as text, audio, or images. Classical relational database management systems effectively manage with structured data, but when it comes to getting unstructured data directly into the database and making it queryable, we face a </w:t>
      </w:r>
      <w:proofErr w:type="spellStart"/>
      <w:r w:rsidRPr="007C173D">
        <w:rPr>
          <w:rFonts w:ascii="Times New Roman" w:hAnsi="Times New Roman" w:cs="Times New Roman"/>
          <w:sz w:val="20"/>
          <w:szCs w:val="20"/>
        </w:rPr>
        <w:t>serious</w:t>
      </w:r>
      <w:proofErr w:type="spellEnd"/>
      <w:r w:rsidRPr="007C173D">
        <w:rPr>
          <w:rFonts w:ascii="Times New Roman" w:hAnsi="Times New Roman" w:cs="Times New Roman"/>
          <w:sz w:val="20"/>
          <w:szCs w:val="20"/>
        </w:rPr>
        <w:t xml:space="preserve"> </w:t>
      </w:r>
      <w:proofErr w:type="spellStart"/>
      <w:r w:rsidRPr="007C173D">
        <w:rPr>
          <w:rFonts w:ascii="Times New Roman" w:hAnsi="Times New Roman" w:cs="Times New Roman"/>
          <w:sz w:val="20"/>
          <w:szCs w:val="20"/>
        </w:rPr>
        <w:t>engineering</w:t>
      </w:r>
      <w:proofErr w:type="spellEnd"/>
      <w:r w:rsidRPr="007C173D">
        <w:rPr>
          <w:rFonts w:ascii="Times New Roman" w:hAnsi="Times New Roman" w:cs="Times New Roman"/>
          <w:sz w:val="20"/>
          <w:szCs w:val="20"/>
        </w:rPr>
        <w:t xml:space="preserve"> problem.</w:t>
      </w:r>
    </w:p>
    <w:p w14:paraId="0820EA56" w14:textId="2D1FA588" w:rsidR="007C173D" w:rsidRDefault="007C173D" w:rsidP="007C173D">
      <w:pPr>
        <w:rPr>
          <w:rFonts w:ascii="Times New Roman" w:hAnsi="Times New Roman" w:cs="Times New Roman"/>
          <w:sz w:val="20"/>
          <w:szCs w:val="20"/>
        </w:rPr>
      </w:pPr>
      <w:r w:rsidRPr="007C173D">
        <w:rPr>
          <w:rFonts w:ascii="Times New Roman" w:hAnsi="Times New Roman" w:cs="Times New Roman"/>
          <w:sz w:val="20"/>
          <w:szCs w:val="20"/>
        </w:rPr>
        <w:t xml:space="preserve">At this point, integrating large language models (LLMs) into data processing processes, which combine natural language processing and computer vision, emerges as a next-generation solution [2]. The goal of this project is to work on the n8n automation platform; to create an intelligent system architecture that can simultaneously process and save visual and text data from external sources (webhooks) </w:t>
      </w:r>
      <w:proofErr w:type="spellStart"/>
      <w:r w:rsidRPr="007C173D">
        <w:rPr>
          <w:rFonts w:ascii="Times New Roman" w:hAnsi="Times New Roman" w:cs="Times New Roman"/>
          <w:sz w:val="20"/>
          <w:szCs w:val="20"/>
        </w:rPr>
        <w:t>to</w:t>
      </w:r>
      <w:proofErr w:type="spellEnd"/>
      <w:r w:rsidRPr="007C173D">
        <w:rPr>
          <w:rFonts w:ascii="Times New Roman" w:hAnsi="Times New Roman" w:cs="Times New Roman"/>
          <w:sz w:val="20"/>
          <w:szCs w:val="20"/>
        </w:rPr>
        <w:t xml:space="preserve"> </w:t>
      </w:r>
      <w:proofErr w:type="spellStart"/>
      <w:r w:rsidRPr="007C173D">
        <w:rPr>
          <w:rFonts w:ascii="Times New Roman" w:hAnsi="Times New Roman" w:cs="Times New Roman"/>
          <w:sz w:val="20"/>
          <w:szCs w:val="20"/>
        </w:rPr>
        <w:t>the</w:t>
      </w:r>
      <w:proofErr w:type="spellEnd"/>
      <w:r w:rsidRPr="007C173D">
        <w:rPr>
          <w:rFonts w:ascii="Times New Roman" w:hAnsi="Times New Roman" w:cs="Times New Roman"/>
          <w:sz w:val="20"/>
          <w:szCs w:val="20"/>
        </w:rPr>
        <w:t xml:space="preserve"> </w:t>
      </w:r>
      <w:proofErr w:type="spellStart"/>
      <w:r w:rsidRPr="007C173D">
        <w:rPr>
          <w:rFonts w:ascii="Times New Roman" w:hAnsi="Times New Roman" w:cs="Times New Roman"/>
          <w:sz w:val="20"/>
          <w:szCs w:val="20"/>
        </w:rPr>
        <w:t>database</w:t>
      </w:r>
      <w:proofErr w:type="spellEnd"/>
      <w:r w:rsidRPr="007C173D">
        <w:rPr>
          <w:rFonts w:ascii="Times New Roman" w:hAnsi="Times New Roman" w:cs="Times New Roman"/>
          <w:sz w:val="20"/>
          <w:szCs w:val="20"/>
        </w:rPr>
        <w:t xml:space="preserve"> [1].</w:t>
      </w:r>
    </w:p>
    <w:p w14:paraId="65972C5C" w14:textId="77777777" w:rsidR="007C173D" w:rsidRDefault="007C173D" w:rsidP="007C173D">
      <w:pPr>
        <w:rPr>
          <w:rFonts w:ascii="Times New Roman" w:hAnsi="Times New Roman" w:cs="Times New Roman"/>
          <w:sz w:val="20"/>
          <w:szCs w:val="20"/>
        </w:rPr>
      </w:pPr>
    </w:p>
    <w:p w14:paraId="0BCA7BE9" w14:textId="14E2EB93" w:rsidR="00D82B68" w:rsidRPr="00D82B68" w:rsidRDefault="00D82B68" w:rsidP="00D82B68">
      <w:pPr>
        <w:pStyle w:val="Balk1"/>
        <w:jc w:val="center"/>
        <w:rPr>
          <w:rFonts w:ascii="Times New Roman" w:hAnsi="Times New Roman" w:cs="Times New Roman"/>
          <w:color w:val="auto"/>
          <w:sz w:val="20"/>
          <w:szCs w:val="20"/>
        </w:rPr>
      </w:pPr>
      <w:r w:rsidRPr="00D82B68">
        <w:rPr>
          <w:rFonts w:ascii="Times New Roman" w:hAnsi="Times New Roman" w:cs="Times New Roman"/>
          <w:color w:val="auto"/>
          <w:sz w:val="20"/>
          <w:szCs w:val="20"/>
        </w:rPr>
        <w:t>II. System Architecture and Methodology</w:t>
      </w:r>
    </w:p>
    <w:p w14:paraId="209E5FE7" w14:textId="3924B22D" w:rsidR="007C173D" w:rsidRDefault="00D82B68" w:rsidP="00D82B68">
      <w:pPr>
        <w:ind w:firstLine="360"/>
        <w:rPr>
          <w:rFonts w:ascii="Times New Roman" w:hAnsi="Times New Roman" w:cs="Times New Roman"/>
          <w:sz w:val="20"/>
          <w:szCs w:val="20"/>
        </w:rPr>
      </w:pPr>
      <w:r w:rsidRPr="00D82B68">
        <w:rPr>
          <w:rFonts w:ascii="Times New Roman" w:hAnsi="Times New Roman" w:cs="Times New Roman"/>
          <w:sz w:val="20"/>
          <w:szCs w:val="20"/>
        </w:rPr>
        <w:t>The system consists of four main components and these parts work integrated with each other. Modularity and data integrity were prioritized during the design.</w:t>
      </w:r>
    </w:p>
    <w:p w14:paraId="35CE6324" w14:textId="77777777" w:rsidR="00D82B68" w:rsidRDefault="00D82B68" w:rsidP="007C173D">
      <w:pPr>
        <w:rPr>
          <w:rFonts w:ascii="Times New Roman" w:hAnsi="Times New Roman" w:cs="Times New Roman"/>
          <w:sz w:val="20"/>
          <w:szCs w:val="20"/>
        </w:rPr>
      </w:pPr>
    </w:p>
    <w:p w14:paraId="5DC9D1CB" w14:textId="22825128" w:rsidR="00D82B68" w:rsidRPr="00D82B68" w:rsidRDefault="00D82B68" w:rsidP="00D82B68">
      <w:pPr>
        <w:pStyle w:val="ListeParagraf"/>
        <w:numPr>
          <w:ilvl w:val="0"/>
          <w:numId w:val="1"/>
        </w:numPr>
        <w:rPr>
          <w:rFonts w:ascii="Times New Roman" w:hAnsi="Times New Roman" w:cs="Times New Roman"/>
          <w:i/>
          <w:iCs/>
          <w:sz w:val="20"/>
          <w:szCs w:val="20"/>
        </w:rPr>
      </w:pPr>
      <w:r w:rsidRPr="00D82B68">
        <w:rPr>
          <w:rFonts w:ascii="Times New Roman" w:hAnsi="Times New Roman" w:cs="Times New Roman"/>
          <w:i/>
          <w:iCs/>
          <w:sz w:val="20"/>
          <w:szCs w:val="20"/>
        </w:rPr>
        <w:t xml:space="preserve">Data Collection and Webhook Integration </w:t>
      </w:r>
    </w:p>
    <w:p w14:paraId="12D0A23F" w14:textId="342C83BD" w:rsidR="00D82B68" w:rsidRPr="00D82B68" w:rsidRDefault="00D82B68" w:rsidP="00D82B68">
      <w:pPr>
        <w:ind w:firstLine="360"/>
        <w:rPr>
          <w:rFonts w:ascii="Times New Roman" w:hAnsi="Times New Roman" w:cs="Times New Roman"/>
          <w:sz w:val="20"/>
          <w:szCs w:val="20"/>
        </w:rPr>
      </w:pPr>
      <w:r w:rsidRPr="00D82B68">
        <w:rPr>
          <w:rFonts w:ascii="Times New Roman" w:hAnsi="Times New Roman" w:cs="Times New Roman"/>
          <w:sz w:val="20"/>
          <w:szCs w:val="20"/>
        </w:rPr>
        <w:t xml:space="preserve">The system receives data from the outside world through a Webhook node set up on the n8n platform [1]. A client that wants to trigger the system (for example, via Postman) wants to trigger the system; sends an HTTP POST request for this. The body of the request includes a "text" in JSON format and a "image_url" (image link). The webhook meets this asynchronous data and thus </w:t>
      </w:r>
      <w:proofErr w:type="spellStart"/>
      <w:r w:rsidRPr="00D82B68">
        <w:rPr>
          <w:rFonts w:ascii="Times New Roman" w:hAnsi="Times New Roman" w:cs="Times New Roman"/>
          <w:sz w:val="20"/>
          <w:szCs w:val="20"/>
        </w:rPr>
        <w:t>the</w:t>
      </w:r>
      <w:proofErr w:type="spellEnd"/>
      <w:r w:rsidRPr="00D82B68">
        <w:rPr>
          <w:rFonts w:ascii="Times New Roman" w:hAnsi="Times New Roman" w:cs="Times New Roman"/>
          <w:sz w:val="20"/>
          <w:szCs w:val="20"/>
        </w:rPr>
        <w:t xml:space="preserve"> data </w:t>
      </w:r>
      <w:proofErr w:type="spellStart"/>
      <w:r w:rsidRPr="00D82B68">
        <w:rPr>
          <w:rFonts w:ascii="Times New Roman" w:hAnsi="Times New Roman" w:cs="Times New Roman"/>
          <w:sz w:val="20"/>
          <w:szCs w:val="20"/>
        </w:rPr>
        <w:t>flow</w:t>
      </w:r>
      <w:proofErr w:type="spellEnd"/>
      <w:r w:rsidRPr="00D82B68">
        <w:rPr>
          <w:rFonts w:ascii="Times New Roman" w:hAnsi="Times New Roman" w:cs="Times New Roman"/>
          <w:sz w:val="20"/>
          <w:szCs w:val="20"/>
        </w:rPr>
        <w:t xml:space="preserve"> </w:t>
      </w:r>
      <w:proofErr w:type="spellStart"/>
      <w:r w:rsidRPr="00D82B68">
        <w:rPr>
          <w:rFonts w:ascii="Times New Roman" w:hAnsi="Times New Roman" w:cs="Times New Roman"/>
          <w:sz w:val="20"/>
          <w:szCs w:val="20"/>
        </w:rPr>
        <w:t>begins</w:t>
      </w:r>
      <w:proofErr w:type="spellEnd"/>
      <w:r w:rsidRPr="00D82B68">
        <w:rPr>
          <w:rFonts w:ascii="Times New Roman" w:hAnsi="Times New Roman" w:cs="Times New Roman"/>
          <w:sz w:val="20"/>
          <w:szCs w:val="20"/>
        </w:rPr>
        <w:t>.</w:t>
      </w:r>
    </w:p>
    <w:p w14:paraId="212D09C9" w14:textId="77777777" w:rsidR="00D82B68" w:rsidRDefault="00D82B68" w:rsidP="007C173D">
      <w:pPr>
        <w:rPr>
          <w:rFonts w:ascii="Times New Roman" w:hAnsi="Times New Roman" w:cs="Times New Roman"/>
          <w:sz w:val="20"/>
          <w:szCs w:val="20"/>
        </w:rPr>
      </w:pPr>
    </w:p>
    <w:p w14:paraId="2E4C5320" w14:textId="77777777" w:rsidR="00D82B68" w:rsidRDefault="00D82B68" w:rsidP="007C173D">
      <w:pPr>
        <w:rPr>
          <w:rFonts w:ascii="Times New Roman" w:hAnsi="Times New Roman" w:cs="Times New Roman"/>
          <w:sz w:val="20"/>
          <w:szCs w:val="20"/>
        </w:rPr>
      </w:pPr>
    </w:p>
    <w:p w14:paraId="014D068E" w14:textId="77777777" w:rsidR="00D82B68" w:rsidRDefault="00D82B68" w:rsidP="007C173D">
      <w:pPr>
        <w:rPr>
          <w:rFonts w:ascii="Times New Roman" w:hAnsi="Times New Roman" w:cs="Times New Roman"/>
          <w:sz w:val="20"/>
          <w:szCs w:val="20"/>
        </w:rPr>
      </w:pPr>
    </w:p>
    <w:p w14:paraId="5C7D5469" w14:textId="3E3F83EB" w:rsidR="00D82B68" w:rsidRPr="00D82B68" w:rsidRDefault="00D82B68" w:rsidP="00D82B68">
      <w:pPr>
        <w:pStyle w:val="Balk3"/>
        <w:numPr>
          <w:ilvl w:val="0"/>
          <w:numId w:val="1"/>
        </w:numPr>
        <w:rPr>
          <w:rFonts w:ascii="Times New Roman" w:hAnsi="Times New Roman" w:cs="Times New Roman"/>
          <w:i/>
          <w:iCs/>
          <w:color w:val="auto"/>
          <w:sz w:val="20"/>
          <w:szCs w:val="20"/>
        </w:rPr>
      </w:pPr>
      <w:r w:rsidRPr="00D82B68">
        <w:rPr>
          <w:rFonts w:ascii="Times New Roman" w:hAnsi="Times New Roman" w:cs="Times New Roman"/>
          <w:i/>
          <w:iCs/>
          <w:color w:val="auto"/>
          <w:sz w:val="20"/>
          <w:szCs w:val="20"/>
        </w:rPr>
        <w:t xml:space="preserve"> Multimodal AI Analysis</w:t>
      </w:r>
    </w:p>
    <w:p w14:paraId="050AB896" w14:textId="481F1CD0" w:rsidR="00D82B68" w:rsidRDefault="00D82B68" w:rsidP="00D82B68">
      <w:pPr>
        <w:ind w:firstLine="360"/>
        <w:rPr>
          <w:rFonts w:ascii="Times New Roman" w:hAnsi="Times New Roman" w:cs="Times New Roman"/>
          <w:sz w:val="20"/>
          <w:szCs w:val="20"/>
        </w:rPr>
      </w:pPr>
      <w:r w:rsidRPr="00D82B68">
        <w:rPr>
          <w:rFonts w:ascii="Times New Roman" w:hAnsi="Times New Roman" w:cs="Times New Roman"/>
          <w:sz w:val="20"/>
          <w:szCs w:val="20"/>
        </w:rPr>
        <w:t>We send the collected data to the Google Gemini 2.5 Flash model via API [2]. The model examines both the image and the text at the same time with a special guidance we provide. As a result, it tells which main category the data belongs to and its mood (such as positive, negative, neutral).</w:t>
      </w:r>
    </w:p>
    <w:p w14:paraId="22161915" w14:textId="77777777" w:rsidR="00D82B68" w:rsidRDefault="00D82B68" w:rsidP="00D82B68">
      <w:pPr>
        <w:rPr>
          <w:rFonts w:ascii="Times New Roman" w:hAnsi="Times New Roman" w:cs="Times New Roman"/>
          <w:sz w:val="20"/>
          <w:szCs w:val="20"/>
        </w:rPr>
      </w:pPr>
    </w:p>
    <w:p w14:paraId="4CEC0C27" w14:textId="30B6F3B7" w:rsidR="00D82B68" w:rsidRPr="00D82B68" w:rsidRDefault="00D82B68" w:rsidP="00D82B68">
      <w:pPr>
        <w:pStyle w:val="Balk3"/>
        <w:numPr>
          <w:ilvl w:val="0"/>
          <w:numId w:val="1"/>
        </w:numPr>
        <w:rPr>
          <w:rFonts w:ascii="Times New Roman" w:hAnsi="Times New Roman" w:cs="Times New Roman"/>
          <w:i/>
          <w:iCs/>
          <w:sz w:val="20"/>
          <w:szCs w:val="20"/>
        </w:rPr>
      </w:pPr>
      <w:r w:rsidRPr="00D82B68">
        <w:rPr>
          <w:rFonts w:ascii="Times New Roman" w:hAnsi="Times New Roman" w:cs="Times New Roman"/>
          <w:i/>
          <w:iCs/>
          <w:color w:val="auto"/>
          <w:sz w:val="20"/>
          <w:szCs w:val="20"/>
        </w:rPr>
        <w:t xml:space="preserve"> Data </w:t>
      </w:r>
      <w:proofErr w:type="spellStart"/>
      <w:r w:rsidRPr="00D82B68">
        <w:rPr>
          <w:rFonts w:ascii="Times New Roman" w:hAnsi="Times New Roman" w:cs="Times New Roman"/>
          <w:i/>
          <w:iCs/>
          <w:color w:val="auto"/>
          <w:sz w:val="20"/>
          <w:szCs w:val="20"/>
        </w:rPr>
        <w:t>Parsing</w:t>
      </w:r>
      <w:proofErr w:type="spellEnd"/>
    </w:p>
    <w:p w14:paraId="0583CBBA" w14:textId="4B538EAA" w:rsidR="00D82B68" w:rsidRDefault="00D82B68" w:rsidP="00D82B68">
      <w:pPr>
        <w:ind w:firstLine="360"/>
        <w:rPr>
          <w:rFonts w:ascii="Times New Roman" w:hAnsi="Times New Roman" w:cs="Times New Roman"/>
          <w:sz w:val="20"/>
          <w:szCs w:val="20"/>
        </w:rPr>
      </w:pPr>
      <w:r w:rsidRPr="00D82B68">
        <w:rPr>
          <w:rFonts w:ascii="Times New Roman" w:hAnsi="Times New Roman" w:cs="Times New Roman"/>
          <w:sz w:val="20"/>
          <w:szCs w:val="20"/>
        </w:rPr>
        <w:t xml:space="preserve">Artificial intelligence models usually present the outputs in Markdown format in a way that is easily read by a human (for example, "json"). We have added a JavaScript node to the system for the database to function properly. In this step, we convert the data to a tight JSON object, remove unnecessary characters [1]. In short, the systematic processing and storage of </w:t>
      </w:r>
      <w:proofErr w:type="spellStart"/>
      <w:r w:rsidRPr="00D82B68">
        <w:rPr>
          <w:rFonts w:ascii="Times New Roman" w:hAnsi="Times New Roman" w:cs="Times New Roman"/>
          <w:sz w:val="20"/>
          <w:szCs w:val="20"/>
        </w:rPr>
        <w:t>raw</w:t>
      </w:r>
      <w:proofErr w:type="spellEnd"/>
      <w:r w:rsidRPr="00D82B68">
        <w:rPr>
          <w:rFonts w:ascii="Times New Roman" w:hAnsi="Times New Roman" w:cs="Times New Roman"/>
          <w:sz w:val="20"/>
          <w:szCs w:val="20"/>
        </w:rPr>
        <w:t xml:space="preserve"> data is </w:t>
      </w:r>
      <w:proofErr w:type="spellStart"/>
      <w:r w:rsidRPr="00D82B68">
        <w:rPr>
          <w:rFonts w:ascii="Times New Roman" w:hAnsi="Times New Roman" w:cs="Times New Roman"/>
          <w:sz w:val="20"/>
          <w:szCs w:val="20"/>
        </w:rPr>
        <w:t>optimized</w:t>
      </w:r>
      <w:proofErr w:type="spellEnd"/>
      <w:r w:rsidRPr="00D82B68">
        <w:rPr>
          <w:rFonts w:ascii="Times New Roman" w:hAnsi="Times New Roman" w:cs="Times New Roman"/>
          <w:sz w:val="20"/>
          <w:szCs w:val="20"/>
        </w:rPr>
        <w:t>.</w:t>
      </w:r>
    </w:p>
    <w:p w14:paraId="28139D3B" w14:textId="77777777" w:rsidR="00D82B68" w:rsidRDefault="00D82B68" w:rsidP="00D82B68">
      <w:pPr>
        <w:rPr>
          <w:rFonts w:ascii="Times New Roman" w:hAnsi="Times New Roman" w:cs="Times New Roman"/>
          <w:sz w:val="20"/>
          <w:szCs w:val="20"/>
        </w:rPr>
      </w:pPr>
    </w:p>
    <w:p w14:paraId="3E90EC7C" w14:textId="1B470642" w:rsidR="00D82B68" w:rsidRPr="00D82B68" w:rsidRDefault="00D82B68" w:rsidP="00D82B68">
      <w:pPr>
        <w:pStyle w:val="Balk3"/>
        <w:rPr>
          <w:rFonts w:ascii="Times New Roman" w:hAnsi="Times New Roman" w:cs="Times New Roman"/>
          <w:i/>
          <w:iCs/>
          <w:sz w:val="20"/>
          <w:szCs w:val="20"/>
        </w:rPr>
      </w:pPr>
      <w:r>
        <w:t xml:space="preserve">       </w:t>
      </w:r>
      <w:r w:rsidRPr="00D82B68">
        <w:rPr>
          <w:rFonts w:ascii="Times New Roman" w:hAnsi="Times New Roman" w:cs="Times New Roman"/>
          <w:i/>
          <w:iCs/>
          <w:color w:val="auto"/>
          <w:sz w:val="20"/>
          <w:szCs w:val="20"/>
        </w:rPr>
        <w:t>D. Database Management (Supabase/PostgreSQL)</w:t>
      </w:r>
    </w:p>
    <w:p w14:paraId="4EBCFD20" w14:textId="70561B2F" w:rsidR="00D82B68" w:rsidRDefault="00D82B68" w:rsidP="00D82B68">
      <w:pPr>
        <w:ind w:firstLine="360"/>
        <w:rPr>
          <w:rFonts w:ascii="Times New Roman" w:hAnsi="Times New Roman" w:cs="Times New Roman"/>
          <w:sz w:val="20"/>
          <w:szCs w:val="20"/>
        </w:rPr>
      </w:pPr>
      <w:r w:rsidRPr="00D82B68">
        <w:rPr>
          <w:rFonts w:ascii="Times New Roman" w:hAnsi="Times New Roman" w:cs="Times New Roman"/>
          <w:sz w:val="20"/>
          <w:szCs w:val="20"/>
        </w:rPr>
        <w:t xml:space="preserve">We transfer the extracted and cleaned data to the Supabase node, which is the last step of the process [3]. Here, the data is inserted directly into </w:t>
      </w:r>
      <w:proofErr w:type="spellStart"/>
      <w:r w:rsidRPr="00D82B68">
        <w:rPr>
          <w:rFonts w:ascii="Times New Roman" w:hAnsi="Times New Roman" w:cs="Times New Roman"/>
          <w:sz w:val="20"/>
          <w:szCs w:val="20"/>
        </w:rPr>
        <w:t>the</w:t>
      </w:r>
      <w:proofErr w:type="spellEnd"/>
      <w:r w:rsidRPr="00D82B68">
        <w:rPr>
          <w:rFonts w:ascii="Times New Roman" w:hAnsi="Times New Roman" w:cs="Times New Roman"/>
          <w:sz w:val="20"/>
          <w:szCs w:val="20"/>
        </w:rPr>
        <w:t xml:space="preserve"> </w:t>
      </w:r>
      <w:proofErr w:type="spellStart"/>
      <w:r w:rsidRPr="00D82B68">
        <w:rPr>
          <w:rFonts w:ascii="Times New Roman" w:hAnsi="Times New Roman" w:cs="Times New Roman"/>
          <w:sz w:val="20"/>
          <w:szCs w:val="20"/>
        </w:rPr>
        <w:t>PostgreSQL-based</w:t>
      </w:r>
      <w:proofErr w:type="spellEnd"/>
      <w:r w:rsidRPr="00D82B68">
        <w:rPr>
          <w:rFonts w:ascii="Times New Roman" w:hAnsi="Times New Roman" w:cs="Times New Roman"/>
          <w:sz w:val="20"/>
          <w:szCs w:val="20"/>
        </w:rPr>
        <w:t xml:space="preserve"> </w:t>
      </w:r>
      <w:proofErr w:type="spellStart"/>
      <w:r w:rsidRPr="00D82B68">
        <w:rPr>
          <w:rFonts w:ascii="Times New Roman" w:hAnsi="Times New Roman" w:cs="Times New Roman"/>
          <w:sz w:val="20"/>
          <w:szCs w:val="20"/>
        </w:rPr>
        <w:t>relational</w:t>
      </w:r>
      <w:proofErr w:type="spellEnd"/>
      <w:r w:rsidRPr="00D82B68">
        <w:rPr>
          <w:rFonts w:ascii="Times New Roman" w:hAnsi="Times New Roman" w:cs="Times New Roman"/>
          <w:sz w:val="20"/>
          <w:szCs w:val="20"/>
        </w:rPr>
        <w:t xml:space="preserve"> </w:t>
      </w:r>
      <w:proofErr w:type="spellStart"/>
      <w:r w:rsidRPr="00D82B68">
        <w:rPr>
          <w:rFonts w:ascii="Times New Roman" w:hAnsi="Times New Roman" w:cs="Times New Roman"/>
          <w:sz w:val="20"/>
          <w:szCs w:val="20"/>
        </w:rPr>
        <w:t>table</w:t>
      </w:r>
      <w:proofErr w:type="spellEnd"/>
      <w:r w:rsidRPr="00D82B68">
        <w:rPr>
          <w:rFonts w:ascii="Times New Roman" w:hAnsi="Times New Roman" w:cs="Times New Roman"/>
          <w:sz w:val="20"/>
          <w:szCs w:val="20"/>
        </w:rPr>
        <w:t>.</w:t>
      </w:r>
    </w:p>
    <w:p w14:paraId="7AE67605" w14:textId="77777777" w:rsidR="00336A9E" w:rsidRDefault="00336A9E" w:rsidP="00336A9E">
      <w:pPr>
        <w:rPr>
          <w:rFonts w:ascii="Times New Roman" w:hAnsi="Times New Roman" w:cs="Times New Roman"/>
          <w:sz w:val="20"/>
          <w:szCs w:val="20"/>
        </w:rPr>
      </w:pPr>
    </w:p>
    <w:p w14:paraId="24BFF878" w14:textId="49ED073C" w:rsidR="00336A9E" w:rsidRPr="00336A9E" w:rsidRDefault="00336A9E" w:rsidP="00336A9E">
      <w:pPr>
        <w:pStyle w:val="Balk1"/>
        <w:jc w:val="center"/>
        <w:rPr>
          <w:rFonts w:ascii="Times New Roman" w:hAnsi="Times New Roman" w:cs="Times New Roman"/>
          <w:color w:val="auto"/>
          <w:sz w:val="20"/>
          <w:szCs w:val="20"/>
        </w:rPr>
      </w:pPr>
      <w:r w:rsidRPr="00336A9E">
        <w:rPr>
          <w:rFonts w:ascii="Times New Roman" w:hAnsi="Times New Roman" w:cs="Times New Roman"/>
          <w:color w:val="auto"/>
          <w:sz w:val="20"/>
          <w:szCs w:val="20"/>
        </w:rPr>
        <w:t>III. Database Design</w:t>
      </w:r>
    </w:p>
    <w:p w14:paraId="223435DD" w14:textId="5E39ADDA" w:rsidR="00336A9E" w:rsidRDefault="00336A9E" w:rsidP="00336A9E">
      <w:pPr>
        <w:ind w:firstLine="360"/>
        <w:rPr>
          <w:rFonts w:ascii="Times New Roman" w:hAnsi="Times New Roman" w:cs="Times New Roman"/>
          <w:sz w:val="20"/>
          <w:szCs w:val="20"/>
        </w:rPr>
      </w:pPr>
      <w:r w:rsidRPr="00336A9E">
        <w:rPr>
          <w:rFonts w:ascii="Times New Roman" w:hAnsi="Times New Roman" w:cs="Times New Roman"/>
          <w:sz w:val="20"/>
          <w:szCs w:val="20"/>
        </w:rPr>
        <w:t xml:space="preserve">There is a table called "multimodal_analysis" in the permanent storage layer of the system [3]. This table securely stores both the AI-generated structured data and the original data from the client. Since it also ensures type security, data integrity and consistency are fully guaranteed regarding the </w:t>
      </w:r>
      <w:proofErr w:type="spellStart"/>
      <w:r w:rsidRPr="00336A9E">
        <w:rPr>
          <w:rFonts w:ascii="Times New Roman" w:hAnsi="Times New Roman" w:cs="Times New Roman"/>
          <w:sz w:val="20"/>
          <w:szCs w:val="20"/>
        </w:rPr>
        <w:t>consistency</w:t>
      </w:r>
      <w:proofErr w:type="spellEnd"/>
      <w:r w:rsidRPr="00336A9E">
        <w:rPr>
          <w:rFonts w:ascii="Times New Roman" w:hAnsi="Times New Roman" w:cs="Times New Roman"/>
          <w:sz w:val="20"/>
          <w:szCs w:val="20"/>
        </w:rPr>
        <w:t xml:space="preserve"> of </w:t>
      </w:r>
      <w:proofErr w:type="spellStart"/>
      <w:r w:rsidRPr="00336A9E">
        <w:rPr>
          <w:rFonts w:ascii="Times New Roman" w:hAnsi="Times New Roman" w:cs="Times New Roman"/>
          <w:sz w:val="20"/>
          <w:szCs w:val="20"/>
        </w:rPr>
        <w:t>the</w:t>
      </w:r>
      <w:proofErr w:type="spellEnd"/>
      <w:r w:rsidRPr="00336A9E">
        <w:rPr>
          <w:rFonts w:ascii="Times New Roman" w:hAnsi="Times New Roman" w:cs="Times New Roman"/>
          <w:sz w:val="20"/>
          <w:szCs w:val="20"/>
        </w:rPr>
        <w:t xml:space="preserve"> data.</w:t>
      </w:r>
    </w:p>
    <w:p w14:paraId="02EA54B0" w14:textId="77777777" w:rsidR="00D82B68" w:rsidRDefault="00D82B68" w:rsidP="00D82B68">
      <w:pPr>
        <w:rPr>
          <w:rFonts w:ascii="Times New Roman" w:hAnsi="Times New Roman" w:cs="Times New Roman"/>
          <w:sz w:val="20"/>
          <w:szCs w:val="20"/>
        </w:rPr>
      </w:pPr>
    </w:p>
    <w:p w14:paraId="4981F9A1" w14:textId="39B5D3F0" w:rsidR="00D82B68" w:rsidRDefault="00D82B68" w:rsidP="00D82B68">
      <w:pPr>
        <w:rPr>
          <w:rFonts w:ascii="Times New Roman" w:hAnsi="Times New Roman" w:cs="Times New Roman"/>
          <w:sz w:val="20"/>
          <w:szCs w:val="20"/>
        </w:rPr>
      </w:pPr>
    </w:p>
    <w:tbl>
      <w:tblPr>
        <w:tblW w:w="5292" w:type="dxa"/>
        <w:tblCellMar>
          <w:left w:w="0" w:type="dxa"/>
          <w:right w:w="0" w:type="dxa"/>
        </w:tblCellMar>
        <w:tblLook w:val="04A0" w:firstRow="1" w:lastRow="0" w:firstColumn="1" w:lastColumn="0" w:noHBand="0" w:noVBand="1"/>
      </w:tblPr>
      <w:tblGrid>
        <w:gridCol w:w="1491"/>
        <w:gridCol w:w="1201"/>
        <w:gridCol w:w="2600"/>
      </w:tblGrid>
      <w:tr w:rsidR="00336A9E" w:rsidRPr="00336A9E" w14:paraId="63DFBFE6" w14:textId="77777777" w:rsidTr="00336A9E">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F18FF16" w14:textId="77777777" w:rsidR="00336A9E" w:rsidRPr="00336A9E" w:rsidRDefault="00336A9E" w:rsidP="00336A9E">
            <w:pPr>
              <w:spacing w:after="0" w:line="240" w:lineRule="auto"/>
              <w:rPr>
                <w:rFonts w:ascii="Roboto" w:eastAsia="Times New Roman" w:hAnsi="Roboto" w:cs="Arial"/>
                <w:color w:val="FFFFFF"/>
                <w:kern w:val="0"/>
                <w:sz w:val="20"/>
                <w:szCs w:val="20"/>
                <w:lang w:eastAsia="tr-TR"/>
                <w14:ligatures w14:val="none"/>
              </w:rPr>
            </w:pPr>
            <w:r w:rsidRPr="00336A9E">
              <w:rPr>
                <w:rFonts w:ascii="Roboto" w:eastAsia="Times New Roman" w:hAnsi="Roboto" w:cs="Arial"/>
                <w:color w:val="FFFFFF"/>
                <w:kern w:val="0"/>
                <w:sz w:val="20"/>
                <w:szCs w:val="20"/>
                <w:lang w:eastAsia="tr-TR"/>
                <w14:ligatures w14:val="none"/>
              </w:rPr>
              <w:t>Column Name</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CFEDA5D" w14:textId="77777777" w:rsidR="00336A9E" w:rsidRPr="00336A9E" w:rsidRDefault="00336A9E" w:rsidP="00336A9E">
            <w:pPr>
              <w:spacing w:after="0" w:line="240" w:lineRule="auto"/>
              <w:rPr>
                <w:rFonts w:ascii="Roboto" w:eastAsia="Times New Roman" w:hAnsi="Roboto" w:cs="Arial"/>
                <w:color w:val="FFFFFF"/>
                <w:kern w:val="0"/>
                <w:sz w:val="20"/>
                <w:szCs w:val="20"/>
                <w:lang w:eastAsia="tr-TR"/>
                <w14:ligatures w14:val="none"/>
              </w:rPr>
            </w:pPr>
            <w:r w:rsidRPr="00336A9E">
              <w:rPr>
                <w:rFonts w:ascii="Roboto" w:eastAsia="Times New Roman" w:hAnsi="Roboto" w:cs="Arial"/>
                <w:color w:val="FFFFFF"/>
                <w:kern w:val="0"/>
                <w:sz w:val="20"/>
                <w:szCs w:val="20"/>
                <w:lang w:eastAsia="tr-TR"/>
                <w14:ligatures w14:val="none"/>
              </w:rPr>
              <w:t>Data Type</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580C1DCA" w14:textId="77777777" w:rsidR="00336A9E" w:rsidRPr="00336A9E" w:rsidRDefault="00336A9E" w:rsidP="00336A9E">
            <w:pPr>
              <w:spacing w:after="0" w:line="240" w:lineRule="auto"/>
              <w:rPr>
                <w:rFonts w:ascii="Roboto" w:eastAsia="Times New Roman" w:hAnsi="Roboto" w:cs="Arial"/>
                <w:color w:val="FFFFFF"/>
                <w:kern w:val="0"/>
                <w:sz w:val="20"/>
                <w:szCs w:val="20"/>
                <w:lang w:eastAsia="tr-TR"/>
                <w14:ligatures w14:val="none"/>
              </w:rPr>
            </w:pPr>
            <w:proofErr w:type="spellStart"/>
            <w:r w:rsidRPr="00336A9E">
              <w:rPr>
                <w:rFonts w:ascii="Roboto" w:eastAsia="Times New Roman" w:hAnsi="Roboto" w:cs="Arial"/>
                <w:color w:val="FFFFFF"/>
                <w:kern w:val="0"/>
                <w:sz w:val="20"/>
                <w:szCs w:val="20"/>
                <w:lang w:eastAsia="tr-TR"/>
                <w14:ligatures w14:val="none"/>
              </w:rPr>
              <w:t>Constraints</w:t>
            </w:r>
            <w:proofErr w:type="spellEnd"/>
          </w:p>
        </w:tc>
      </w:tr>
      <w:tr w:rsidR="00336A9E" w:rsidRPr="00336A9E" w14:paraId="50C56CD6" w14:textId="77777777" w:rsidTr="00336A9E">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9D1BB84"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gramStart"/>
            <w:r w:rsidRPr="00336A9E">
              <w:rPr>
                <w:rFonts w:ascii="Roboto" w:eastAsia="Times New Roman" w:hAnsi="Roboto" w:cs="Arial"/>
                <w:color w:val="434343"/>
                <w:kern w:val="0"/>
                <w:sz w:val="20"/>
                <w:szCs w:val="20"/>
                <w:lang w:eastAsia="tr-TR"/>
                <w14:ligatures w14:val="none"/>
              </w:rPr>
              <w:t>id</w:t>
            </w:r>
            <w:proofErr w:type="gram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E136C14"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gramStart"/>
            <w:r w:rsidRPr="00336A9E">
              <w:rPr>
                <w:rFonts w:ascii="Roboto" w:eastAsia="Times New Roman" w:hAnsi="Roboto" w:cs="Arial"/>
                <w:color w:val="434343"/>
                <w:kern w:val="0"/>
                <w:sz w:val="20"/>
                <w:szCs w:val="20"/>
                <w:lang w:eastAsia="tr-TR"/>
                <w14:ligatures w14:val="none"/>
              </w:rPr>
              <w:t>int</w:t>
            </w:r>
            <w:proofErr w:type="gramEnd"/>
            <w:r w:rsidRPr="00336A9E">
              <w:rPr>
                <w:rFonts w:ascii="Roboto" w:eastAsia="Times New Roman" w:hAnsi="Roboto" w:cs="Arial"/>
                <w:color w:val="434343"/>
                <w:kern w:val="0"/>
                <w:sz w:val="20"/>
                <w:szCs w:val="20"/>
                <w:lang w:eastAsia="tr-TR"/>
                <w14:ligatures w14:val="none"/>
              </w:rPr>
              <w:t>8</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A260CC9"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r w:rsidRPr="00336A9E">
              <w:rPr>
                <w:rFonts w:ascii="Roboto" w:eastAsia="Times New Roman" w:hAnsi="Roboto" w:cs="Arial"/>
                <w:color w:val="434343"/>
                <w:kern w:val="0"/>
                <w:sz w:val="20"/>
                <w:szCs w:val="20"/>
                <w:lang w:eastAsia="tr-TR"/>
                <w14:ligatures w14:val="none"/>
              </w:rPr>
              <w:t>Primary</w:t>
            </w:r>
            <w:proofErr w:type="spellEnd"/>
            <w:r w:rsidRPr="00336A9E">
              <w:rPr>
                <w:rFonts w:ascii="Roboto" w:eastAsia="Times New Roman" w:hAnsi="Roboto" w:cs="Arial"/>
                <w:color w:val="434343"/>
                <w:kern w:val="0"/>
                <w:sz w:val="20"/>
                <w:szCs w:val="20"/>
                <w:lang w:eastAsia="tr-TR"/>
                <w14:ligatures w14:val="none"/>
              </w:rPr>
              <w:t xml:space="preserve"> </w:t>
            </w:r>
            <w:proofErr w:type="spellStart"/>
            <w:r w:rsidRPr="00336A9E">
              <w:rPr>
                <w:rFonts w:ascii="Roboto" w:eastAsia="Times New Roman" w:hAnsi="Roboto" w:cs="Arial"/>
                <w:color w:val="434343"/>
                <w:kern w:val="0"/>
                <w:sz w:val="20"/>
                <w:szCs w:val="20"/>
                <w:lang w:eastAsia="tr-TR"/>
                <w14:ligatures w14:val="none"/>
              </w:rPr>
              <w:t>Key</w:t>
            </w:r>
            <w:proofErr w:type="spellEnd"/>
            <w:r w:rsidRPr="00336A9E">
              <w:rPr>
                <w:rFonts w:ascii="Roboto" w:eastAsia="Times New Roman" w:hAnsi="Roboto" w:cs="Arial"/>
                <w:color w:val="434343"/>
                <w:kern w:val="0"/>
                <w:sz w:val="20"/>
                <w:szCs w:val="20"/>
                <w:lang w:eastAsia="tr-TR"/>
                <w14:ligatures w14:val="none"/>
              </w:rPr>
              <w:t>, Auto-</w:t>
            </w:r>
            <w:proofErr w:type="spellStart"/>
            <w:r w:rsidRPr="00336A9E">
              <w:rPr>
                <w:rFonts w:ascii="Roboto" w:eastAsia="Times New Roman" w:hAnsi="Roboto" w:cs="Arial"/>
                <w:color w:val="434343"/>
                <w:kern w:val="0"/>
                <w:sz w:val="20"/>
                <w:szCs w:val="20"/>
                <w:lang w:eastAsia="tr-TR"/>
                <w14:ligatures w14:val="none"/>
              </w:rPr>
              <w:t>increment</w:t>
            </w:r>
            <w:proofErr w:type="spellEnd"/>
          </w:p>
        </w:tc>
      </w:tr>
      <w:tr w:rsidR="00336A9E" w:rsidRPr="00336A9E" w14:paraId="69205062" w14:textId="77777777" w:rsidTr="00336A9E">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0ED2436"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original</w:t>
            </w:r>
            <w:proofErr w:type="gramEnd"/>
            <w:r w:rsidRPr="00336A9E">
              <w:rPr>
                <w:rFonts w:ascii="Roboto" w:eastAsia="Times New Roman" w:hAnsi="Roboto" w:cs="Arial"/>
                <w:color w:val="434343"/>
                <w:kern w:val="0"/>
                <w:sz w:val="20"/>
                <w:szCs w:val="20"/>
                <w:lang w:eastAsia="tr-TR"/>
                <w14:ligatures w14:val="none"/>
              </w:rPr>
              <w:t>_text</w:t>
            </w:r>
            <w:proofErr w:type="spell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492F69E"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text</w:t>
            </w:r>
            <w:proofErr w:type="spellEnd"/>
            <w:proofErr w:type="gramEnd"/>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50C04C8"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r w:rsidRPr="00336A9E">
              <w:rPr>
                <w:rFonts w:ascii="Roboto" w:eastAsia="Times New Roman" w:hAnsi="Roboto" w:cs="Arial"/>
                <w:color w:val="434343"/>
                <w:kern w:val="0"/>
                <w:sz w:val="20"/>
                <w:szCs w:val="20"/>
                <w:lang w:eastAsia="tr-TR"/>
                <w14:ligatures w14:val="none"/>
              </w:rPr>
              <w:t xml:space="preserve">Not </w:t>
            </w:r>
            <w:proofErr w:type="spellStart"/>
            <w:r w:rsidRPr="00336A9E">
              <w:rPr>
                <w:rFonts w:ascii="Roboto" w:eastAsia="Times New Roman" w:hAnsi="Roboto" w:cs="Arial"/>
                <w:color w:val="434343"/>
                <w:kern w:val="0"/>
                <w:sz w:val="20"/>
                <w:szCs w:val="20"/>
                <w:lang w:eastAsia="tr-TR"/>
                <w14:ligatures w14:val="none"/>
              </w:rPr>
              <w:t>Null</w:t>
            </w:r>
            <w:proofErr w:type="spellEnd"/>
          </w:p>
        </w:tc>
      </w:tr>
      <w:tr w:rsidR="00336A9E" w:rsidRPr="00336A9E" w14:paraId="55A6524A" w14:textId="77777777" w:rsidTr="00336A9E">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7B8B6D1"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image</w:t>
            </w:r>
            <w:proofErr w:type="gramEnd"/>
            <w:r w:rsidRPr="00336A9E">
              <w:rPr>
                <w:rFonts w:ascii="Roboto" w:eastAsia="Times New Roman" w:hAnsi="Roboto" w:cs="Arial"/>
                <w:color w:val="434343"/>
                <w:kern w:val="0"/>
                <w:sz w:val="20"/>
                <w:szCs w:val="20"/>
                <w:lang w:eastAsia="tr-TR"/>
                <w14:ligatures w14:val="none"/>
              </w:rPr>
              <w:t>_url</w:t>
            </w:r>
            <w:proofErr w:type="spell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44A2307"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text</w:t>
            </w:r>
            <w:proofErr w:type="spellEnd"/>
            <w:proofErr w:type="gramEnd"/>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B2E98BC"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r w:rsidRPr="00336A9E">
              <w:rPr>
                <w:rFonts w:ascii="Roboto" w:eastAsia="Times New Roman" w:hAnsi="Roboto" w:cs="Arial"/>
                <w:color w:val="434343"/>
                <w:kern w:val="0"/>
                <w:sz w:val="20"/>
                <w:szCs w:val="20"/>
                <w:lang w:eastAsia="tr-TR"/>
                <w14:ligatures w14:val="none"/>
              </w:rPr>
              <w:t xml:space="preserve">Not </w:t>
            </w:r>
            <w:proofErr w:type="spellStart"/>
            <w:r w:rsidRPr="00336A9E">
              <w:rPr>
                <w:rFonts w:ascii="Roboto" w:eastAsia="Times New Roman" w:hAnsi="Roboto" w:cs="Arial"/>
                <w:color w:val="434343"/>
                <w:kern w:val="0"/>
                <w:sz w:val="20"/>
                <w:szCs w:val="20"/>
                <w:lang w:eastAsia="tr-TR"/>
                <w14:ligatures w14:val="none"/>
              </w:rPr>
              <w:t>Null</w:t>
            </w:r>
            <w:proofErr w:type="spellEnd"/>
          </w:p>
        </w:tc>
      </w:tr>
      <w:tr w:rsidR="00336A9E" w:rsidRPr="00336A9E" w14:paraId="04EF6C89" w14:textId="77777777" w:rsidTr="00336A9E">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8AFD399"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category</w:t>
            </w:r>
            <w:proofErr w:type="spellEnd"/>
            <w:proofErr w:type="gramEnd"/>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C5571F1"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text</w:t>
            </w:r>
            <w:proofErr w:type="spellEnd"/>
            <w:proofErr w:type="gramEnd"/>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50110D4"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r w:rsidRPr="00336A9E">
              <w:rPr>
                <w:rFonts w:ascii="Roboto" w:eastAsia="Times New Roman" w:hAnsi="Roboto" w:cs="Arial"/>
                <w:color w:val="434343"/>
                <w:kern w:val="0"/>
                <w:sz w:val="20"/>
                <w:szCs w:val="20"/>
                <w:lang w:eastAsia="tr-TR"/>
                <w14:ligatures w14:val="none"/>
              </w:rPr>
              <w:t xml:space="preserve">Not </w:t>
            </w:r>
            <w:proofErr w:type="spellStart"/>
            <w:r w:rsidRPr="00336A9E">
              <w:rPr>
                <w:rFonts w:ascii="Roboto" w:eastAsia="Times New Roman" w:hAnsi="Roboto" w:cs="Arial"/>
                <w:color w:val="434343"/>
                <w:kern w:val="0"/>
                <w:sz w:val="20"/>
                <w:szCs w:val="20"/>
                <w:lang w:eastAsia="tr-TR"/>
                <w14:ligatures w14:val="none"/>
              </w:rPr>
              <w:t>Null</w:t>
            </w:r>
            <w:proofErr w:type="spellEnd"/>
          </w:p>
        </w:tc>
      </w:tr>
      <w:tr w:rsidR="00336A9E" w:rsidRPr="00336A9E" w14:paraId="00D397CC" w14:textId="77777777" w:rsidTr="00336A9E">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0237D3D"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sentiment</w:t>
            </w:r>
            <w:proofErr w:type="spellEnd"/>
            <w:proofErr w:type="gramEnd"/>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C887337"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text</w:t>
            </w:r>
            <w:proofErr w:type="spellEnd"/>
            <w:proofErr w:type="gramEnd"/>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9B8C7BE"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r w:rsidRPr="00336A9E">
              <w:rPr>
                <w:rFonts w:ascii="Roboto" w:eastAsia="Times New Roman" w:hAnsi="Roboto" w:cs="Arial"/>
                <w:color w:val="434343"/>
                <w:kern w:val="0"/>
                <w:sz w:val="20"/>
                <w:szCs w:val="20"/>
                <w:lang w:eastAsia="tr-TR"/>
                <w14:ligatures w14:val="none"/>
              </w:rPr>
              <w:t xml:space="preserve">Not </w:t>
            </w:r>
            <w:proofErr w:type="spellStart"/>
            <w:r w:rsidRPr="00336A9E">
              <w:rPr>
                <w:rFonts w:ascii="Roboto" w:eastAsia="Times New Roman" w:hAnsi="Roboto" w:cs="Arial"/>
                <w:color w:val="434343"/>
                <w:kern w:val="0"/>
                <w:sz w:val="20"/>
                <w:szCs w:val="20"/>
                <w:lang w:eastAsia="tr-TR"/>
                <w14:ligatures w14:val="none"/>
              </w:rPr>
              <w:t>Null</w:t>
            </w:r>
            <w:proofErr w:type="spellEnd"/>
          </w:p>
        </w:tc>
      </w:tr>
      <w:tr w:rsidR="00336A9E" w:rsidRPr="00336A9E" w14:paraId="3C8FC273" w14:textId="77777777" w:rsidTr="00336A9E">
        <w:trPr>
          <w:trHeight w:val="315"/>
        </w:trPr>
        <w:tc>
          <w:tcPr>
            <w:tcW w:w="0" w:type="auto"/>
            <w:tcBorders>
              <w:top w:val="single" w:sz="6" w:space="0" w:color="CCCCCC"/>
              <w:left w:val="single" w:sz="6" w:space="0" w:color="284E3F"/>
              <w:bottom w:val="single" w:sz="6" w:space="0" w:color="CCCCCC"/>
              <w:right w:val="single" w:sz="6" w:space="0" w:color="F6F8F9"/>
            </w:tcBorders>
            <w:shd w:val="clear" w:color="auto" w:fill="F6F8F9"/>
            <w:tcMar>
              <w:top w:w="30" w:type="dxa"/>
              <w:left w:w="120" w:type="dxa"/>
              <w:bottom w:w="30" w:type="dxa"/>
              <w:right w:w="120" w:type="dxa"/>
            </w:tcMar>
            <w:vAlign w:val="center"/>
            <w:hideMark/>
          </w:tcPr>
          <w:p w14:paraId="5073236F"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created</w:t>
            </w:r>
            <w:proofErr w:type="gramEnd"/>
            <w:r w:rsidRPr="00336A9E">
              <w:rPr>
                <w:rFonts w:ascii="Roboto" w:eastAsia="Times New Roman" w:hAnsi="Roboto" w:cs="Arial"/>
                <w:color w:val="434343"/>
                <w:kern w:val="0"/>
                <w:sz w:val="20"/>
                <w:szCs w:val="20"/>
                <w:lang w:eastAsia="tr-TR"/>
                <w14:ligatures w14:val="none"/>
              </w:rPr>
              <w:t>_at</w:t>
            </w:r>
            <w:proofErr w:type="spellEnd"/>
          </w:p>
        </w:tc>
        <w:tc>
          <w:tcPr>
            <w:tcW w:w="0" w:type="auto"/>
            <w:tcBorders>
              <w:top w:val="single" w:sz="6" w:space="0" w:color="CCCCCC"/>
              <w:left w:val="single" w:sz="6" w:space="0" w:color="CCCCCC"/>
              <w:bottom w:val="single" w:sz="6" w:space="0" w:color="CCCCCC"/>
              <w:right w:val="single" w:sz="6" w:space="0" w:color="F6F8F9"/>
            </w:tcBorders>
            <w:shd w:val="clear" w:color="auto" w:fill="F6F8F9"/>
            <w:tcMar>
              <w:top w:w="30" w:type="dxa"/>
              <w:left w:w="120" w:type="dxa"/>
              <w:bottom w:w="30" w:type="dxa"/>
              <w:right w:w="120" w:type="dxa"/>
            </w:tcMar>
            <w:vAlign w:val="center"/>
            <w:hideMark/>
          </w:tcPr>
          <w:p w14:paraId="6C232740"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proofErr w:type="gramStart"/>
            <w:r w:rsidRPr="00336A9E">
              <w:rPr>
                <w:rFonts w:ascii="Roboto" w:eastAsia="Times New Roman" w:hAnsi="Roboto" w:cs="Arial"/>
                <w:color w:val="434343"/>
                <w:kern w:val="0"/>
                <w:sz w:val="20"/>
                <w:szCs w:val="20"/>
                <w:lang w:eastAsia="tr-TR"/>
                <w14:ligatures w14:val="none"/>
              </w:rPr>
              <w:t>timestamp</w:t>
            </w:r>
            <w:proofErr w:type="spellEnd"/>
            <w:proofErr w:type="gramEnd"/>
          </w:p>
        </w:tc>
        <w:tc>
          <w:tcPr>
            <w:tcW w:w="0" w:type="auto"/>
            <w:tcBorders>
              <w:top w:val="single" w:sz="6" w:space="0" w:color="CCCCCC"/>
              <w:left w:val="single" w:sz="6" w:space="0" w:color="CCCCCC"/>
              <w:bottom w:val="single" w:sz="6" w:space="0" w:color="CCCCCC"/>
              <w:right w:val="single" w:sz="6" w:space="0" w:color="284E3F"/>
            </w:tcBorders>
            <w:shd w:val="clear" w:color="auto" w:fill="F6F8F9"/>
            <w:tcMar>
              <w:top w:w="30" w:type="dxa"/>
              <w:left w:w="120" w:type="dxa"/>
              <w:bottom w:w="30" w:type="dxa"/>
              <w:right w:w="120" w:type="dxa"/>
            </w:tcMar>
            <w:vAlign w:val="center"/>
            <w:hideMark/>
          </w:tcPr>
          <w:p w14:paraId="1BA5A3F6" w14:textId="77777777" w:rsidR="00336A9E" w:rsidRPr="00336A9E" w:rsidRDefault="00336A9E" w:rsidP="00336A9E">
            <w:pPr>
              <w:spacing w:after="0" w:line="240" w:lineRule="auto"/>
              <w:rPr>
                <w:rFonts w:ascii="Roboto" w:eastAsia="Times New Roman" w:hAnsi="Roboto" w:cs="Arial"/>
                <w:color w:val="434343"/>
                <w:kern w:val="0"/>
                <w:sz w:val="20"/>
                <w:szCs w:val="20"/>
                <w:lang w:eastAsia="tr-TR"/>
                <w14:ligatures w14:val="none"/>
              </w:rPr>
            </w:pPr>
            <w:proofErr w:type="spellStart"/>
            <w:r w:rsidRPr="00336A9E">
              <w:rPr>
                <w:rFonts w:ascii="Roboto" w:eastAsia="Times New Roman" w:hAnsi="Roboto" w:cs="Arial"/>
                <w:color w:val="434343"/>
                <w:kern w:val="0"/>
                <w:sz w:val="20"/>
                <w:szCs w:val="20"/>
                <w:lang w:eastAsia="tr-TR"/>
                <w14:ligatures w14:val="none"/>
              </w:rPr>
              <w:t>Default</w:t>
            </w:r>
            <w:proofErr w:type="spellEnd"/>
            <w:r w:rsidRPr="00336A9E">
              <w:rPr>
                <w:rFonts w:ascii="Roboto" w:eastAsia="Times New Roman" w:hAnsi="Roboto" w:cs="Arial"/>
                <w:color w:val="434343"/>
                <w:kern w:val="0"/>
                <w:sz w:val="20"/>
                <w:szCs w:val="20"/>
                <w:lang w:eastAsia="tr-TR"/>
                <w14:ligatures w14:val="none"/>
              </w:rPr>
              <w:t xml:space="preserve">: </w:t>
            </w:r>
            <w:proofErr w:type="spellStart"/>
            <w:proofErr w:type="gramStart"/>
            <w:r w:rsidRPr="00336A9E">
              <w:rPr>
                <w:rFonts w:ascii="Roboto" w:eastAsia="Times New Roman" w:hAnsi="Roboto" w:cs="Arial"/>
                <w:color w:val="434343"/>
                <w:kern w:val="0"/>
                <w:sz w:val="20"/>
                <w:szCs w:val="20"/>
                <w:lang w:eastAsia="tr-TR"/>
                <w14:ligatures w14:val="none"/>
              </w:rPr>
              <w:t>now</w:t>
            </w:r>
            <w:proofErr w:type="spellEnd"/>
            <w:r w:rsidRPr="00336A9E">
              <w:rPr>
                <w:rFonts w:ascii="Roboto" w:eastAsia="Times New Roman" w:hAnsi="Roboto" w:cs="Arial"/>
                <w:color w:val="434343"/>
                <w:kern w:val="0"/>
                <w:sz w:val="20"/>
                <w:szCs w:val="20"/>
                <w:lang w:eastAsia="tr-TR"/>
                <w14:ligatures w14:val="none"/>
              </w:rPr>
              <w:t>(</w:t>
            </w:r>
            <w:proofErr w:type="gramEnd"/>
            <w:r w:rsidRPr="00336A9E">
              <w:rPr>
                <w:rFonts w:ascii="Roboto" w:eastAsia="Times New Roman" w:hAnsi="Roboto" w:cs="Arial"/>
                <w:color w:val="434343"/>
                <w:kern w:val="0"/>
                <w:sz w:val="20"/>
                <w:szCs w:val="20"/>
                <w:lang w:eastAsia="tr-TR"/>
                <w14:ligatures w14:val="none"/>
              </w:rPr>
              <w:t>)</w:t>
            </w:r>
          </w:p>
        </w:tc>
      </w:tr>
    </w:tbl>
    <w:p w14:paraId="3D56D5B5" w14:textId="2D3A1821" w:rsidR="00D82B68" w:rsidRPr="007130E2" w:rsidRDefault="007130E2" w:rsidP="00D82B68">
      <w:pPr>
        <w:rPr>
          <w:rFonts w:ascii="Times New Roman" w:hAnsi="Times New Roman" w:cs="Times New Roman"/>
          <w:sz w:val="16"/>
          <w:szCs w:val="16"/>
        </w:rPr>
      </w:pPr>
      <w:r w:rsidRPr="007130E2">
        <w:rPr>
          <w:rFonts w:ascii="Times New Roman" w:hAnsi="Times New Roman" w:cs="Times New Roman"/>
          <w:sz w:val="16"/>
          <w:szCs w:val="16"/>
        </w:rPr>
        <w:t xml:space="preserve">Table I. Database </w:t>
      </w:r>
      <w:proofErr w:type="spellStart"/>
      <w:r w:rsidRPr="007130E2">
        <w:rPr>
          <w:rFonts w:ascii="Times New Roman" w:hAnsi="Times New Roman" w:cs="Times New Roman"/>
          <w:sz w:val="16"/>
          <w:szCs w:val="16"/>
        </w:rPr>
        <w:t>Schema</w:t>
      </w:r>
      <w:proofErr w:type="spellEnd"/>
    </w:p>
    <w:p w14:paraId="0AAC11CD" w14:textId="77777777" w:rsidR="00336A9E" w:rsidRDefault="00336A9E" w:rsidP="00D82B68">
      <w:pPr>
        <w:rPr>
          <w:rFonts w:ascii="Times New Roman" w:hAnsi="Times New Roman" w:cs="Times New Roman"/>
          <w:sz w:val="20"/>
          <w:szCs w:val="20"/>
        </w:rPr>
      </w:pPr>
    </w:p>
    <w:p w14:paraId="06E0D889" w14:textId="77777777" w:rsidR="00336A9E" w:rsidRDefault="00336A9E" w:rsidP="00D82B68">
      <w:pPr>
        <w:rPr>
          <w:rFonts w:ascii="Times New Roman" w:hAnsi="Times New Roman" w:cs="Times New Roman"/>
          <w:sz w:val="20"/>
          <w:szCs w:val="20"/>
        </w:rPr>
      </w:pPr>
    </w:p>
    <w:p w14:paraId="74287B54" w14:textId="77777777" w:rsidR="00336A9E" w:rsidRDefault="00336A9E" w:rsidP="00D82B68">
      <w:pPr>
        <w:rPr>
          <w:rFonts w:ascii="Times New Roman" w:hAnsi="Times New Roman" w:cs="Times New Roman"/>
          <w:sz w:val="20"/>
          <w:szCs w:val="20"/>
        </w:rPr>
      </w:pPr>
    </w:p>
    <w:p w14:paraId="1C4C6A36" w14:textId="77777777" w:rsidR="00336A9E" w:rsidRDefault="00336A9E" w:rsidP="00D82B68">
      <w:pPr>
        <w:rPr>
          <w:rFonts w:ascii="Times New Roman" w:hAnsi="Times New Roman" w:cs="Times New Roman"/>
          <w:sz w:val="20"/>
          <w:szCs w:val="20"/>
        </w:rPr>
      </w:pPr>
    </w:p>
    <w:p w14:paraId="442053EE" w14:textId="77777777" w:rsidR="00336A9E" w:rsidRDefault="00336A9E" w:rsidP="00D82B68">
      <w:pPr>
        <w:rPr>
          <w:rFonts w:ascii="Times New Roman" w:hAnsi="Times New Roman" w:cs="Times New Roman"/>
          <w:sz w:val="20"/>
          <w:szCs w:val="20"/>
        </w:rPr>
      </w:pPr>
    </w:p>
    <w:p w14:paraId="7477777B" w14:textId="77777777" w:rsidR="00336A9E" w:rsidRDefault="00336A9E" w:rsidP="00D82B68">
      <w:pPr>
        <w:rPr>
          <w:rFonts w:ascii="Times New Roman" w:hAnsi="Times New Roman" w:cs="Times New Roman"/>
          <w:sz w:val="20"/>
          <w:szCs w:val="20"/>
        </w:rPr>
      </w:pPr>
    </w:p>
    <w:p w14:paraId="0D41DF0A" w14:textId="77777777" w:rsidR="00336A9E" w:rsidRDefault="00336A9E" w:rsidP="00D82B68">
      <w:pPr>
        <w:rPr>
          <w:rFonts w:ascii="Times New Roman" w:hAnsi="Times New Roman" w:cs="Times New Roman"/>
          <w:sz w:val="20"/>
          <w:szCs w:val="20"/>
        </w:rPr>
      </w:pPr>
    </w:p>
    <w:p w14:paraId="779B301E" w14:textId="730F1068" w:rsidR="00336A9E" w:rsidRPr="00336A9E" w:rsidRDefault="00336A9E" w:rsidP="00336A9E">
      <w:pPr>
        <w:pStyle w:val="Balk1"/>
        <w:jc w:val="center"/>
        <w:rPr>
          <w:rFonts w:ascii="Times New Roman" w:hAnsi="Times New Roman" w:cs="Times New Roman"/>
          <w:color w:val="auto"/>
          <w:sz w:val="20"/>
          <w:szCs w:val="20"/>
        </w:rPr>
      </w:pPr>
      <w:r w:rsidRPr="00336A9E">
        <w:rPr>
          <w:rFonts w:ascii="Times New Roman" w:hAnsi="Times New Roman" w:cs="Times New Roman"/>
          <w:color w:val="auto"/>
          <w:sz w:val="20"/>
          <w:szCs w:val="20"/>
        </w:rPr>
        <w:t>IV. Testing and Findings</w:t>
      </w:r>
    </w:p>
    <w:p w14:paraId="22181C99" w14:textId="4C4B1616" w:rsidR="00336A9E" w:rsidRPr="00336A9E" w:rsidRDefault="00336A9E" w:rsidP="00336A9E">
      <w:pPr>
        <w:ind w:firstLine="708"/>
        <w:rPr>
          <w:rFonts w:ascii="Times New Roman" w:hAnsi="Times New Roman" w:cs="Times New Roman"/>
          <w:sz w:val="20"/>
          <w:szCs w:val="20"/>
        </w:rPr>
      </w:pPr>
      <w:r w:rsidRPr="00336A9E">
        <w:rPr>
          <w:rFonts w:ascii="Times New Roman" w:hAnsi="Times New Roman" w:cs="Times New Roman"/>
          <w:sz w:val="20"/>
          <w:szCs w:val="20"/>
        </w:rPr>
        <w:t xml:space="preserve">To test the developed architecture, we simulated customer feedback through Postman. For example, we found that for feedback that included both text and a photo of the damaged product, such as "My shipment arrived in shatters," the AI correctly identified the sentiment as "Negative" and the </w:t>
      </w:r>
      <w:proofErr w:type="spellStart"/>
      <w:r w:rsidRPr="00336A9E">
        <w:rPr>
          <w:rFonts w:ascii="Times New Roman" w:hAnsi="Times New Roman" w:cs="Times New Roman"/>
          <w:sz w:val="20"/>
          <w:szCs w:val="20"/>
        </w:rPr>
        <w:t>category</w:t>
      </w:r>
      <w:proofErr w:type="spellEnd"/>
      <w:r w:rsidRPr="00336A9E">
        <w:rPr>
          <w:rFonts w:ascii="Times New Roman" w:hAnsi="Times New Roman" w:cs="Times New Roman"/>
          <w:sz w:val="20"/>
          <w:szCs w:val="20"/>
        </w:rPr>
        <w:t xml:space="preserve"> as "Cargo </w:t>
      </w:r>
      <w:proofErr w:type="spellStart"/>
      <w:r w:rsidRPr="00336A9E">
        <w:rPr>
          <w:rFonts w:ascii="Times New Roman" w:hAnsi="Times New Roman" w:cs="Times New Roman"/>
          <w:sz w:val="20"/>
          <w:szCs w:val="20"/>
        </w:rPr>
        <w:t>Damage</w:t>
      </w:r>
      <w:proofErr w:type="spellEnd"/>
      <w:r w:rsidRPr="00336A9E">
        <w:rPr>
          <w:rFonts w:ascii="Times New Roman" w:hAnsi="Times New Roman" w:cs="Times New Roman"/>
          <w:sz w:val="20"/>
          <w:szCs w:val="20"/>
        </w:rPr>
        <w:t>."</w:t>
      </w:r>
    </w:p>
    <w:p w14:paraId="78D5A2EF" w14:textId="3AAAFA24" w:rsidR="00336A9E" w:rsidRDefault="00336A9E" w:rsidP="00336A9E">
      <w:pPr>
        <w:ind w:firstLine="708"/>
        <w:rPr>
          <w:rFonts w:ascii="Times New Roman" w:hAnsi="Times New Roman" w:cs="Times New Roman"/>
          <w:sz w:val="20"/>
          <w:szCs w:val="20"/>
        </w:rPr>
      </w:pPr>
      <w:r w:rsidRPr="00336A9E">
        <w:rPr>
          <w:rFonts w:ascii="Times New Roman" w:hAnsi="Times New Roman" w:cs="Times New Roman"/>
          <w:sz w:val="20"/>
          <w:szCs w:val="20"/>
        </w:rPr>
        <w:t xml:space="preserve">In the positive feedback, it became clear that the system was working smoothly. The system returned the HTTP code 200 OK and saved the incoming data completely in the Supabase PostgreSQL database, along with the id </w:t>
      </w:r>
      <w:proofErr w:type="spellStart"/>
      <w:r w:rsidRPr="00336A9E">
        <w:rPr>
          <w:rFonts w:ascii="Times New Roman" w:hAnsi="Times New Roman" w:cs="Times New Roman"/>
          <w:sz w:val="20"/>
          <w:szCs w:val="20"/>
        </w:rPr>
        <w:t>and</w:t>
      </w:r>
      <w:proofErr w:type="spellEnd"/>
      <w:r w:rsidRPr="00336A9E">
        <w:rPr>
          <w:rFonts w:ascii="Times New Roman" w:hAnsi="Times New Roman" w:cs="Times New Roman"/>
          <w:sz w:val="20"/>
          <w:szCs w:val="20"/>
        </w:rPr>
        <w:t xml:space="preserve"> </w:t>
      </w:r>
      <w:proofErr w:type="spellStart"/>
      <w:r w:rsidRPr="00336A9E">
        <w:rPr>
          <w:rFonts w:ascii="Times New Roman" w:hAnsi="Times New Roman" w:cs="Times New Roman"/>
          <w:sz w:val="20"/>
          <w:szCs w:val="20"/>
        </w:rPr>
        <w:t>created_at</w:t>
      </w:r>
      <w:proofErr w:type="spellEnd"/>
      <w:r w:rsidRPr="00336A9E">
        <w:rPr>
          <w:rFonts w:ascii="Times New Roman" w:hAnsi="Times New Roman" w:cs="Times New Roman"/>
          <w:sz w:val="20"/>
          <w:szCs w:val="20"/>
        </w:rPr>
        <w:t xml:space="preserve"> </w:t>
      </w:r>
      <w:proofErr w:type="spellStart"/>
      <w:r w:rsidRPr="00336A9E">
        <w:rPr>
          <w:rFonts w:ascii="Times New Roman" w:hAnsi="Times New Roman" w:cs="Times New Roman"/>
          <w:sz w:val="20"/>
          <w:szCs w:val="20"/>
        </w:rPr>
        <w:t>timestamp</w:t>
      </w:r>
      <w:proofErr w:type="spellEnd"/>
      <w:r w:rsidRPr="00336A9E">
        <w:rPr>
          <w:rFonts w:ascii="Times New Roman" w:hAnsi="Times New Roman" w:cs="Times New Roman"/>
          <w:sz w:val="20"/>
          <w:szCs w:val="20"/>
        </w:rPr>
        <w:t>.</w:t>
      </w:r>
    </w:p>
    <w:p w14:paraId="397E77F7" w14:textId="1E9DFB13" w:rsidR="00336A9E" w:rsidRDefault="00336A9E" w:rsidP="00336A9E">
      <w:pPr>
        <w:ind w:firstLine="708"/>
        <w:rPr>
          <w:rFonts w:ascii="Times New Roman" w:hAnsi="Times New Roman" w:cs="Times New Roman"/>
          <w:sz w:val="20"/>
          <w:szCs w:val="20"/>
        </w:rPr>
      </w:pPr>
      <w:r w:rsidRPr="00336A9E">
        <w:rPr>
          <w:rFonts w:ascii="Times New Roman" w:hAnsi="Times New Roman" w:cs="Times New Roman"/>
          <w:noProof/>
          <w:sz w:val="20"/>
          <w:szCs w:val="20"/>
        </w:rPr>
        <w:drawing>
          <wp:inline distT="0" distB="0" distL="0" distR="0" wp14:anchorId="2DB5B9E2" wp14:editId="79266FC0">
            <wp:extent cx="5760720" cy="2926715"/>
            <wp:effectExtent l="0" t="0" r="0" b="6985"/>
            <wp:docPr id="12345319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31924" name=""/>
                    <pic:cNvPicPr/>
                  </pic:nvPicPr>
                  <pic:blipFill>
                    <a:blip r:embed="rId6"/>
                    <a:stretch>
                      <a:fillRect/>
                    </a:stretch>
                  </pic:blipFill>
                  <pic:spPr>
                    <a:xfrm>
                      <a:off x="0" y="0"/>
                      <a:ext cx="5760720" cy="2926715"/>
                    </a:xfrm>
                    <a:prstGeom prst="rect">
                      <a:avLst/>
                    </a:prstGeom>
                  </pic:spPr>
                </pic:pic>
              </a:graphicData>
            </a:graphic>
          </wp:inline>
        </w:drawing>
      </w:r>
    </w:p>
    <w:p w14:paraId="10B8AC58" w14:textId="451D3F9C" w:rsidR="00336A9E" w:rsidRPr="007130E2" w:rsidRDefault="007130E2" w:rsidP="007130E2">
      <w:pPr>
        <w:jc w:val="center"/>
        <w:rPr>
          <w:rFonts w:ascii="Times New Roman" w:hAnsi="Times New Roman" w:cs="Times New Roman"/>
          <w:sz w:val="16"/>
          <w:szCs w:val="16"/>
        </w:rPr>
      </w:pPr>
      <w:r w:rsidRPr="007130E2">
        <w:rPr>
          <w:rFonts w:ascii="Times New Roman" w:hAnsi="Times New Roman" w:cs="Times New Roman"/>
          <w:sz w:val="16"/>
          <w:szCs w:val="16"/>
        </w:rPr>
        <w:t>Figure 1. End-to-end multimodal data processing pipeline architecture on n8n.</w:t>
      </w:r>
    </w:p>
    <w:p w14:paraId="1AAAA220" w14:textId="7DFD8C8F" w:rsidR="00336A9E" w:rsidRPr="00336A9E" w:rsidRDefault="00336A9E" w:rsidP="00336A9E">
      <w:pPr>
        <w:pStyle w:val="Balk1"/>
        <w:jc w:val="center"/>
        <w:rPr>
          <w:rFonts w:ascii="Times New Roman" w:hAnsi="Times New Roman" w:cs="Times New Roman"/>
          <w:color w:val="auto"/>
          <w:sz w:val="20"/>
          <w:szCs w:val="20"/>
        </w:rPr>
      </w:pPr>
      <w:r w:rsidRPr="00336A9E">
        <w:rPr>
          <w:rFonts w:ascii="Times New Roman" w:hAnsi="Times New Roman" w:cs="Times New Roman"/>
          <w:color w:val="auto"/>
          <w:sz w:val="20"/>
          <w:szCs w:val="20"/>
        </w:rPr>
        <w:t>V. Conclusion</w:t>
      </w:r>
    </w:p>
    <w:p w14:paraId="556AF77B" w14:textId="04350A9B" w:rsidR="00336A9E" w:rsidRDefault="00336A9E" w:rsidP="00336A9E">
      <w:pPr>
        <w:ind w:firstLine="708"/>
        <w:rPr>
          <w:rFonts w:ascii="Times New Roman" w:hAnsi="Times New Roman" w:cs="Times New Roman"/>
          <w:sz w:val="20"/>
          <w:szCs w:val="20"/>
        </w:rPr>
      </w:pPr>
      <w:r w:rsidRPr="00336A9E">
        <w:rPr>
          <w:rFonts w:ascii="Times New Roman" w:hAnsi="Times New Roman" w:cs="Times New Roman"/>
          <w:sz w:val="20"/>
          <w:szCs w:val="20"/>
        </w:rPr>
        <w:t xml:space="preserve">In this project, we developed an end-to-end system that automates data entry and supports database management with artificial intelligence. By combining the flexibility of n8n with the reliability of Supabase, we overcame the challenges faced when handling unstructured data. In the next step, it is possible to set up a more independent structure that adds a notification to the system and sends automatic alerts to the authorities in </w:t>
      </w:r>
      <w:proofErr w:type="spellStart"/>
      <w:r w:rsidRPr="00336A9E">
        <w:rPr>
          <w:rFonts w:ascii="Times New Roman" w:hAnsi="Times New Roman" w:cs="Times New Roman"/>
          <w:sz w:val="20"/>
          <w:szCs w:val="20"/>
        </w:rPr>
        <w:t>times</w:t>
      </w:r>
      <w:proofErr w:type="spellEnd"/>
      <w:r w:rsidRPr="00336A9E">
        <w:rPr>
          <w:rFonts w:ascii="Times New Roman" w:hAnsi="Times New Roman" w:cs="Times New Roman"/>
          <w:sz w:val="20"/>
          <w:szCs w:val="20"/>
        </w:rPr>
        <w:t xml:space="preserve"> of </w:t>
      </w:r>
      <w:proofErr w:type="spellStart"/>
      <w:r w:rsidRPr="00336A9E">
        <w:rPr>
          <w:rFonts w:ascii="Times New Roman" w:hAnsi="Times New Roman" w:cs="Times New Roman"/>
          <w:sz w:val="20"/>
          <w:szCs w:val="20"/>
        </w:rPr>
        <w:t>crisis</w:t>
      </w:r>
      <w:proofErr w:type="spellEnd"/>
      <w:r w:rsidRPr="00336A9E">
        <w:rPr>
          <w:rFonts w:ascii="Times New Roman" w:hAnsi="Times New Roman" w:cs="Times New Roman"/>
          <w:sz w:val="20"/>
          <w:szCs w:val="20"/>
        </w:rPr>
        <w:t>.</w:t>
      </w:r>
    </w:p>
    <w:p w14:paraId="05029606" w14:textId="77777777" w:rsidR="00063361" w:rsidRDefault="00063361" w:rsidP="00063361">
      <w:pPr>
        <w:rPr>
          <w:rFonts w:ascii="Times New Roman" w:hAnsi="Times New Roman" w:cs="Times New Roman"/>
          <w:sz w:val="20"/>
          <w:szCs w:val="20"/>
        </w:rPr>
      </w:pPr>
    </w:p>
    <w:p w14:paraId="362D92B8" w14:textId="5BABB106" w:rsidR="00063361" w:rsidRPr="00063361" w:rsidRDefault="00063361" w:rsidP="00063361">
      <w:pPr>
        <w:pStyle w:val="Balk2"/>
        <w:jc w:val="center"/>
        <w:rPr>
          <w:rFonts w:ascii="Times New Roman" w:hAnsi="Times New Roman" w:cs="Times New Roman"/>
          <w:color w:val="auto"/>
          <w:sz w:val="20"/>
          <w:szCs w:val="20"/>
        </w:rPr>
      </w:pPr>
      <w:r w:rsidRPr="00063361">
        <w:rPr>
          <w:rFonts w:ascii="Times New Roman" w:hAnsi="Times New Roman" w:cs="Times New Roman"/>
          <w:color w:val="auto"/>
          <w:sz w:val="20"/>
          <w:szCs w:val="20"/>
        </w:rPr>
        <w:t>Resources</w:t>
      </w:r>
    </w:p>
    <w:p w14:paraId="779E7AFC" w14:textId="1498F000" w:rsidR="00063361" w:rsidRPr="00063361" w:rsidRDefault="00063361" w:rsidP="00063361">
      <w:pPr>
        <w:rPr>
          <w:rFonts w:ascii="Times New Roman" w:hAnsi="Times New Roman" w:cs="Times New Roman"/>
          <w:sz w:val="16"/>
          <w:szCs w:val="16"/>
        </w:rPr>
      </w:pPr>
      <w:r w:rsidRPr="00063361">
        <w:rPr>
          <w:rFonts w:ascii="Times New Roman" w:hAnsi="Times New Roman" w:cs="Times New Roman"/>
          <w:sz w:val="20"/>
          <w:szCs w:val="20"/>
        </w:rPr>
        <w:t xml:space="preserve">[1] </w:t>
      </w:r>
      <w:r w:rsidRPr="00063361">
        <w:rPr>
          <w:rFonts w:ascii="Times New Roman" w:hAnsi="Times New Roman" w:cs="Times New Roman"/>
          <w:sz w:val="16"/>
          <w:szCs w:val="16"/>
        </w:rPr>
        <w:t>n8n Documentation, "Webhook Node &amp; Data Parsing," 2026. [</w:t>
      </w:r>
      <w:r w:rsidR="00623E93">
        <w:rPr>
          <w:rFonts w:ascii="Times New Roman" w:hAnsi="Times New Roman" w:cs="Times New Roman"/>
          <w:sz w:val="16"/>
          <w:szCs w:val="16"/>
        </w:rPr>
        <w:t>Online</w:t>
      </w:r>
      <w:r w:rsidRPr="00063361">
        <w:rPr>
          <w:rFonts w:ascii="Times New Roman" w:hAnsi="Times New Roman" w:cs="Times New Roman"/>
          <w:sz w:val="16"/>
          <w:szCs w:val="16"/>
        </w:rPr>
        <w:t xml:space="preserve">]. </w:t>
      </w:r>
      <w:r w:rsidR="00623E93">
        <w:rPr>
          <w:rFonts w:ascii="Times New Roman" w:hAnsi="Times New Roman" w:cs="Times New Roman"/>
          <w:sz w:val="16"/>
          <w:szCs w:val="16"/>
        </w:rPr>
        <w:t>Access</w:t>
      </w:r>
      <w:r w:rsidRPr="00063361">
        <w:rPr>
          <w:rFonts w:ascii="Times New Roman" w:hAnsi="Times New Roman" w:cs="Times New Roman"/>
          <w:sz w:val="16"/>
          <w:szCs w:val="16"/>
        </w:rPr>
        <w:t xml:space="preserve">: https://docs.n8n.io/ </w:t>
      </w:r>
    </w:p>
    <w:p w14:paraId="730A06BD" w14:textId="281713A6" w:rsidR="00063361" w:rsidRPr="00063361" w:rsidRDefault="00063361" w:rsidP="00063361">
      <w:pPr>
        <w:rPr>
          <w:rFonts w:ascii="Times New Roman" w:hAnsi="Times New Roman" w:cs="Times New Roman"/>
          <w:sz w:val="16"/>
          <w:szCs w:val="16"/>
        </w:rPr>
      </w:pPr>
      <w:r w:rsidRPr="00063361">
        <w:rPr>
          <w:rFonts w:ascii="Times New Roman" w:hAnsi="Times New Roman" w:cs="Times New Roman"/>
          <w:sz w:val="20"/>
          <w:szCs w:val="20"/>
        </w:rPr>
        <w:t xml:space="preserve">[2] </w:t>
      </w:r>
      <w:r w:rsidRPr="00063361">
        <w:rPr>
          <w:rFonts w:ascii="Times New Roman" w:hAnsi="Times New Roman" w:cs="Times New Roman"/>
          <w:sz w:val="16"/>
          <w:szCs w:val="16"/>
        </w:rPr>
        <w:t xml:space="preserve">Google for Developers, "Gemini API Documentation," 2026. [Online]. Access: </w:t>
      </w:r>
      <w:hyperlink r:id="rId7" w:history="1">
        <w:r w:rsidRPr="00063361">
          <w:rPr>
            <w:rStyle w:val="Kpr"/>
            <w:rFonts w:ascii="Times New Roman" w:hAnsi="Times New Roman" w:cs="Times New Roman"/>
            <w:sz w:val="16"/>
            <w:szCs w:val="16"/>
          </w:rPr>
          <w:t>https://ai.google.dev/</w:t>
        </w:r>
      </w:hyperlink>
      <w:r w:rsidRPr="00063361">
        <w:rPr>
          <w:rFonts w:ascii="Times New Roman" w:hAnsi="Times New Roman" w:cs="Times New Roman"/>
          <w:sz w:val="16"/>
          <w:szCs w:val="16"/>
        </w:rPr>
        <w:t xml:space="preserve"> </w:t>
      </w:r>
    </w:p>
    <w:p w14:paraId="1683DCD5" w14:textId="61AA7E90" w:rsidR="00063361" w:rsidRPr="00063361" w:rsidRDefault="00063361" w:rsidP="00063361">
      <w:pPr>
        <w:rPr>
          <w:rFonts w:ascii="Times New Roman" w:hAnsi="Times New Roman" w:cs="Times New Roman"/>
          <w:sz w:val="16"/>
          <w:szCs w:val="16"/>
        </w:rPr>
      </w:pPr>
      <w:r w:rsidRPr="00063361">
        <w:rPr>
          <w:rFonts w:ascii="Times New Roman" w:hAnsi="Times New Roman" w:cs="Times New Roman"/>
          <w:sz w:val="20"/>
          <w:szCs w:val="20"/>
        </w:rPr>
        <w:t xml:space="preserve">[3] </w:t>
      </w:r>
      <w:proofErr w:type="spellStart"/>
      <w:r w:rsidRPr="00063361">
        <w:rPr>
          <w:rFonts w:ascii="Times New Roman" w:hAnsi="Times New Roman" w:cs="Times New Roman"/>
          <w:sz w:val="16"/>
          <w:szCs w:val="16"/>
        </w:rPr>
        <w:t>Supabase</w:t>
      </w:r>
      <w:proofErr w:type="spellEnd"/>
      <w:r w:rsidRPr="00063361">
        <w:rPr>
          <w:rFonts w:ascii="Times New Roman" w:hAnsi="Times New Roman" w:cs="Times New Roman"/>
          <w:sz w:val="16"/>
          <w:szCs w:val="16"/>
        </w:rPr>
        <w:t>, "</w:t>
      </w:r>
      <w:proofErr w:type="spellStart"/>
      <w:r w:rsidRPr="00063361">
        <w:rPr>
          <w:rFonts w:ascii="Times New Roman" w:hAnsi="Times New Roman" w:cs="Times New Roman"/>
          <w:sz w:val="16"/>
          <w:szCs w:val="16"/>
        </w:rPr>
        <w:t>PostgreSQL</w:t>
      </w:r>
      <w:proofErr w:type="spellEnd"/>
      <w:r w:rsidRPr="00063361">
        <w:rPr>
          <w:rFonts w:ascii="Times New Roman" w:hAnsi="Times New Roman" w:cs="Times New Roman"/>
          <w:sz w:val="16"/>
          <w:szCs w:val="16"/>
        </w:rPr>
        <w:t xml:space="preserve"> Database Architecture," 2026. [</w:t>
      </w:r>
      <w:r w:rsidR="00623E93">
        <w:rPr>
          <w:rFonts w:ascii="Times New Roman" w:hAnsi="Times New Roman" w:cs="Times New Roman"/>
          <w:sz w:val="16"/>
          <w:szCs w:val="16"/>
        </w:rPr>
        <w:t>Online</w:t>
      </w:r>
      <w:r w:rsidRPr="00063361">
        <w:rPr>
          <w:rFonts w:ascii="Times New Roman" w:hAnsi="Times New Roman" w:cs="Times New Roman"/>
          <w:sz w:val="16"/>
          <w:szCs w:val="16"/>
        </w:rPr>
        <w:t xml:space="preserve">]. </w:t>
      </w:r>
      <w:r w:rsidR="00623E93">
        <w:rPr>
          <w:rFonts w:ascii="Times New Roman" w:hAnsi="Times New Roman" w:cs="Times New Roman"/>
          <w:sz w:val="16"/>
          <w:szCs w:val="16"/>
        </w:rPr>
        <w:t>Access</w:t>
      </w:r>
      <w:r w:rsidRPr="00063361">
        <w:rPr>
          <w:rFonts w:ascii="Times New Roman" w:hAnsi="Times New Roman" w:cs="Times New Roman"/>
          <w:sz w:val="16"/>
          <w:szCs w:val="16"/>
        </w:rPr>
        <w:t>: https://supabase.com/docs</w:t>
      </w:r>
    </w:p>
    <w:sectPr w:rsidR="00063361" w:rsidRPr="0006336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6F7988"/>
    <w:multiLevelType w:val="hybridMultilevel"/>
    <w:tmpl w:val="B044BFAA"/>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910310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82"/>
    <w:rsid w:val="00063361"/>
    <w:rsid w:val="001E608E"/>
    <w:rsid w:val="00336A9E"/>
    <w:rsid w:val="00623E93"/>
    <w:rsid w:val="006C3582"/>
    <w:rsid w:val="007130E2"/>
    <w:rsid w:val="007C173D"/>
    <w:rsid w:val="00A45C5D"/>
    <w:rsid w:val="00D82B6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9B7E6"/>
  <w15:chartTrackingRefBased/>
  <w15:docId w15:val="{1D4E9C88-06E2-451D-A5D8-4D36E4059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C3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C3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6C358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C358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C358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C358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C358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C358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C358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C358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6C358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6C358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C358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C358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C358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C358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C358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C3582"/>
    <w:rPr>
      <w:rFonts w:eastAsiaTheme="majorEastAsia" w:cstheme="majorBidi"/>
      <w:color w:val="272727" w:themeColor="text1" w:themeTint="D8"/>
    </w:rPr>
  </w:style>
  <w:style w:type="paragraph" w:styleId="KonuBal">
    <w:name w:val="Title"/>
    <w:basedOn w:val="Normal"/>
    <w:next w:val="Normal"/>
    <w:link w:val="KonuBalChar"/>
    <w:uiPriority w:val="10"/>
    <w:qFormat/>
    <w:rsid w:val="006C3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C358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C358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C358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C358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C3582"/>
    <w:rPr>
      <w:i/>
      <w:iCs/>
      <w:color w:val="404040" w:themeColor="text1" w:themeTint="BF"/>
    </w:rPr>
  </w:style>
  <w:style w:type="paragraph" w:styleId="ListeParagraf">
    <w:name w:val="List Paragraph"/>
    <w:basedOn w:val="Normal"/>
    <w:uiPriority w:val="34"/>
    <w:qFormat/>
    <w:rsid w:val="006C3582"/>
    <w:pPr>
      <w:ind w:left="720"/>
      <w:contextualSpacing/>
    </w:pPr>
  </w:style>
  <w:style w:type="character" w:styleId="GlVurgulama">
    <w:name w:val="Intense Emphasis"/>
    <w:basedOn w:val="VarsaylanParagrafYazTipi"/>
    <w:uiPriority w:val="21"/>
    <w:qFormat/>
    <w:rsid w:val="006C3582"/>
    <w:rPr>
      <w:i/>
      <w:iCs/>
      <w:color w:val="0F4761" w:themeColor="accent1" w:themeShade="BF"/>
    </w:rPr>
  </w:style>
  <w:style w:type="paragraph" w:styleId="GlAlnt">
    <w:name w:val="Intense Quote"/>
    <w:basedOn w:val="Normal"/>
    <w:next w:val="Normal"/>
    <w:link w:val="GlAlntChar"/>
    <w:uiPriority w:val="30"/>
    <w:qFormat/>
    <w:rsid w:val="006C3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C3582"/>
    <w:rPr>
      <w:i/>
      <w:iCs/>
      <w:color w:val="0F4761" w:themeColor="accent1" w:themeShade="BF"/>
    </w:rPr>
  </w:style>
  <w:style w:type="character" w:styleId="GlBavuru">
    <w:name w:val="Intense Reference"/>
    <w:basedOn w:val="VarsaylanParagrafYazTipi"/>
    <w:uiPriority w:val="32"/>
    <w:qFormat/>
    <w:rsid w:val="006C3582"/>
    <w:rPr>
      <w:b/>
      <w:bCs/>
      <w:smallCaps/>
      <w:color w:val="0F4761" w:themeColor="accent1" w:themeShade="BF"/>
      <w:spacing w:val="5"/>
    </w:rPr>
  </w:style>
  <w:style w:type="character" w:styleId="Kpr">
    <w:name w:val="Hyperlink"/>
    <w:basedOn w:val="VarsaylanParagrafYazTipi"/>
    <w:uiPriority w:val="99"/>
    <w:unhideWhenUsed/>
    <w:rsid w:val="007C173D"/>
    <w:rPr>
      <w:color w:val="467886" w:themeColor="hyperlink"/>
      <w:u w:val="single"/>
    </w:rPr>
  </w:style>
  <w:style w:type="character" w:styleId="zmlenmeyenBahsetme">
    <w:name w:val="Unresolved Mention"/>
    <w:basedOn w:val="VarsaylanParagrafYazTipi"/>
    <w:uiPriority w:val="99"/>
    <w:semiHidden/>
    <w:unhideWhenUsed/>
    <w:rsid w:val="007C173D"/>
    <w:rPr>
      <w:color w:val="605E5C"/>
      <w:shd w:val="clear" w:color="auto" w:fill="E1DFDD"/>
    </w:rPr>
  </w:style>
  <w:style w:type="paragraph" w:customStyle="1" w:styleId="Abstract">
    <w:name w:val="Abstract"/>
    <w:rsid w:val="007C173D"/>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character" w:styleId="YerTutucuMetni">
    <w:name w:val="Placeholder Text"/>
    <w:basedOn w:val="VarsaylanParagrafYazTipi"/>
    <w:uiPriority w:val="99"/>
    <w:semiHidden/>
    <w:rsid w:val="00623E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i.google.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okcuseyma2@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820</Words>
  <Characters>4675</Characters>
  <Application>Microsoft Office Word</Application>
  <DocSecurity>0</DocSecurity>
  <Lines>38</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Şeyma Okçu</dc:creator>
  <cp:keywords/>
  <dc:description/>
  <cp:lastModifiedBy>Şeyma Okçu</cp:lastModifiedBy>
  <cp:revision>1</cp:revision>
  <dcterms:created xsi:type="dcterms:W3CDTF">2026-05-02T17:24:00Z</dcterms:created>
  <dcterms:modified xsi:type="dcterms:W3CDTF">2026-05-02T18:47:00Z</dcterms:modified>
</cp:coreProperties>
</file>