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B653B" w14:textId="77777777" w:rsidR="0084193E" w:rsidRDefault="0084193E" w:rsidP="0084193E">
      <w:pPr>
        <w:pStyle w:val="PlainText"/>
      </w:pPr>
      <w:r>
        <w:t>Dear Dr Michael Lokshin:</w:t>
      </w:r>
    </w:p>
    <w:p w14:paraId="1D676E7D" w14:textId="77777777" w:rsidR="0084193E" w:rsidRDefault="0084193E" w:rsidP="0084193E">
      <w:pPr>
        <w:pStyle w:val="PlainText"/>
      </w:pPr>
    </w:p>
    <w:p w14:paraId="24067406" w14:textId="77777777" w:rsidR="0084193E" w:rsidRDefault="0084193E" w:rsidP="0084193E">
      <w:pPr>
        <w:pStyle w:val="PlainText"/>
      </w:pPr>
      <w:r>
        <w:t>Your above referenced manuscript, entitled "Cheap Energy Might Not Be Enough: A Trade Model of AI Compute Services" has been un-submitted from The Journal of International Trade &amp; Economic Development.  It may either have been un-submitted at your request, or because you did not complete all necessary parts of the submission.</w:t>
      </w:r>
    </w:p>
    <w:p w14:paraId="269DD004" w14:textId="77777777" w:rsidR="0084193E" w:rsidRDefault="0084193E" w:rsidP="0084193E">
      <w:pPr>
        <w:pStyle w:val="PlainText"/>
      </w:pPr>
    </w:p>
    <w:p w14:paraId="0F41E806" w14:textId="77777777" w:rsidR="0084193E" w:rsidRDefault="0084193E" w:rsidP="0084193E">
      <w:pPr>
        <w:pStyle w:val="PlainText"/>
      </w:pPr>
      <w:r>
        <w:t>*** Appendix A, C &amp; G text citations are missing in the manuscript. Please ensure to cite this appendix within the text.</w:t>
      </w:r>
    </w:p>
    <w:p w14:paraId="6E6ED4FD" w14:textId="77777777" w:rsidR="0084193E" w:rsidRDefault="0084193E" w:rsidP="0084193E">
      <w:pPr>
        <w:pStyle w:val="PlainText"/>
      </w:pPr>
    </w:p>
    <w:p w14:paraId="2CEDF190" w14:textId="77777777" w:rsidR="0084193E" w:rsidRDefault="0084193E" w:rsidP="0084193E">
      <w:pPr>
        <w:pStyle w:val="PlainText"/>
      </w:pPr>
      <w:r>
        <w:t>You will see from our website that we use a double-blind refereeing process. If you have not taken this into account already then please remove all authors' names and affiliations, and any other identifying information, from your manuscript. You will then need to re-submit your paper so that it can be processed.</w:t>
      </w:r>
    </w:p>
    <w:p w14:paraId="26AAB57D" w14:textId="77777777" w:rsidR="00BF5A6C" w:rsidRDefault="00BF5A6C"/>
    <w:sectPr w:rsidR="00BF5A6C">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C06D" w14:textId="77777777" w:rsidR="00477896" w:rsidRDefault="00477896" w:rsidP="0084193E">
      <w:pPr>
        <w:spacing w:after="0" w:line="240" w:lineRule="auto"/>
      </w:pPr>
      <w:r>
        <w:separator/>
      </w:r>
    </w:p>
  </w:endnote>
  <w:endnote w:type="continuationSeparator" w:id="0">
    <w:p w14:paraId="0FC01E9F" w14:textId="77777777" w:rsidR="00477896" w:rsidRDefault="00477896" w:rsidP="00841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4A09" w14:textId="4D391DAE" w:rsidR="0084193E" w:rsidRDefault="0084193E">
    <w:pPr>
      <w:pStyle w:val="Footer"/>
    </w:pPr>
    <w:r>
      <w:rPr>
        <w:noProof/>
      </w:rPr>
      <mc:AlternateContent>
        <mc:Choice Requires="wps">
          <w:drawing>
            <wp:anchor distT="0" distB="0" distL="0" distR="0" simplePos="0" relativeHeight="251659264" behindDoc="0" locked="0" layoutInCell="1" allowOverlap="1" wp14:anchorId="233488C9" wp14:editId="4412F8B4">
              <wp:simplePos x="635" y="635"/>
              <wp:positionH relativeFrom="page">
                <wp:align>right</wp:align>
              </wp:positionH>
              <wp:positionV relativeFrom="page">
                <wp:align>bottom</wp:align>
              </wp:positionV>
              <wp:extent cx="1170305" cy="370205"/>
              <wp:effectExtent l="0" t="0" r="0" b="0"/>
              <wp:wrapNone/>
              <wp:docPr id="199707722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3AB048C" w14:textId="72DA3C8F" w:rsidR="0084193E" w:rsidRPr="0084193E" w:rsidRDefault="0084193E" w:rsidP="0084193E">
                          <w:pPr>
                            <w:spacing w:after="0"/>
                            <w:rPr>
                              <w:rFonts w:ascii="Aptos" w:eastAsia="Aptos" w:hAnsi="Aptos" w:cs="Aptos"/>
                              <w:noProof/>
                              <w:color w:val="000000"/>
                              <w:sz w:val="20"/>
                              <w:szCs w:val="20"/>
                            </w:rPr>
                          </w:pPr>
                          <w:r w:rsidRPr="0084193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3488C9"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fill o:detectmouseclick="t"/>
              <v:textbox style="mso-fit-shape-to-text:t" inset="0,0,20pt,15pt">
                <w:txbxContent>
                  <w:p w14:paraId="23AB048C" w14:textId="72DA3C8F" w:rsidR="0084193E" w:rsidRPr="0084193E" w:rsidRDefault="0084193E" w:rsidP="0084193E">
                    <w:pPr>
                      <w:spacing w:after="0"/>
                      <w:rPr>
                        <w:rFonts w:ascii="Aptos" w:eastAsia="Aptos" w:hAnsi="Aptos" w:cs="Aptos"/>
                        <w:noProof/>
                        <w:color w:val="000000"/>
                        <w:sz w:val="20"/>
                        <w:szCs w:val="20"/>
                      </w:rPr>
                    </w:pPr>
                    <w:r w:rsidRPr="0084193E">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FE128" w14:textId="5F1B19C0" w:rsidR="0084193E" w:rsidRDefault="0084193E">
    <w:pPr>
      <w:pStyle w:val="Footer"/>
    </w:pPr>
    <w:r>
      <w:rPr>
        <w:noProof/>
      </w:rPr>
      <mc:AlternateContent>
        <mc:Choice Requires="wps">
          <w:drawing>
            <wp:anchor distT="0" distB="0" distL="0" distR="0" simplePos="0" relativeHeight="251660288" behindDoc="0" locked="0" layoutInCell="1" allowOverlap="1" wp14:anchorId="2DB7B710" wp14:editId="3A16CEA8">
              <wp:simplePos x="914400" y="9414510"/>
              <wp:positionH relativeFrom="page">
                <wp:align>right</wp:align>
              </wp:positionH>
              <wp:positionV relativeFrom="page">
                <wp:align>bottom</wp:align>
              </wp:positionV>
              <wp:extent cx="1170305" cy="370205"/>
              <wp:effectExtent l="0" t="0" r="0" b="0"/>
              <wp:wrapNone/>
              <wp:docPr id="864760055"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19251165" w14:textId="3E1901E5" w:rsidR="0084193E" w:rsidRPr="0084193E" w:rsidRDefault="0084193E" w:rsidP="0084193E">
                          <w:pPr>
                            <w:spacing w:after="0"/>
                            <w:rPr>
                              <w:rFonts w:ascii="Aptos" w:eastAsia="Aptos" w:hAnsi="Aptos" w:cs="Aptos"/>
                              <w:noProof/>
                              <w:color w:val="000000"/>
                              <w:sz w:val="20"/>
                              <w:szCs w:val="20"/>
                            </w:rPr>
                          </w:pPr>
                          <w:r w:rsidRPr="0084193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B7B710"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fill o:detectmouseclick="t"/>
              <v:textbox style="mso-fit-shape-to-text:t" inset="0,0,20pt,15pt">
                <w:txbxContent>
                  <w:p w14:paraId="19251165" w14:textId="3E1901E5" w:rsidR="0084193E" w:rsidRPr="0084193E" w:rsidRDefault="0084193E" w:rsidP="0084193E">
                    <w:pPr>
                      <w:spacing w:after="0"/>
                      <w:rPr>
                        <w:rFonts w:ascii="Aptos" w:eastAsia="Aptos" w:hAnsi="Aptos" w:cs="Aptos"/>
                        <w:noProof/>
                        <w:color w:val="000000"/>
                        <w:sz w:val="20"/>
                        <w:szCs w:val="20"/>
                      </w:rPr>
                    </w:pPr>
                    <w:r w:rsidRPr="0084193E">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68FC" w14:textId="6CABF430" w:rsidR="0084193E" w:rsidRDefault="0084193E">
    <w:pPr>
      <w:pStyle w:val="Footer"/>
    </w:pPr>
    <w:r>
      <w:rPr>
        <w:noProof/>
      </w:rPr>
      <mc:AlternateContent>
        <mc:Choice Requires="wps">
          <w:drawing>
            <wp:anchor distT="0" distB="0" distL="0" distR="0" simplePos="0" relativeHeight="251658240" behindDoc="0" locked="0" layoutInCell="1" allowOverlap="1" wp14:anchorId="1BC3BA25" wp14:editId="1071256C">
              <wp:simplePos x="635" y="635"/>
              <wp:positionH relativeFrom="page">
                <wp:align>right</wp:align>
              </wp:positionH>
              <wp:positionV relativeFrom="page">
                <wp:align>bottom</wp:align>
              </wp:positionV>
              <wp:extent cx="1170305" cy="370205"/>
              <wp:effectExtent l="0" t="0" r="0" b="0"/>
              <wp:wrapNone/>
              <wp:docPr id="49704375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6BAD8D63" w14:textId="7C15F52A" w:rsidR="0084193E" w:rsidRPr="0084193E" w:rsidRDefault="0084193E" w:rsidP="0084193E">
                          <w:pPr>
                            <w:spacing w:after="0"/>
                            <w:rPr>
                              <w:rFonts w:ascii="Aptos" w:eastAsia="Aptos" w:hAnsi="Aptos" w:cs="Aptos"/>
                              <w:noProof/>
                              <w:color w:val="000000"/>
                              <w:sz w:val="20"/>
                              <w:szCs w:val="20"/>
                            </w:rPr>
                          </w:pPr>
                          <w:r w:rsidRPr="0084193E">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BC3BA25"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fill o:detectmouseclick="t"/>
              <v:textbox style="mso-fit-shape-to-text:t" inset="0,0,20pt,15pt">
                <w:txbxContent>
                  <w:p w14:paraId="6BAD8D63" w14:textId="7C15F52A" w:rsidR="0084193E" w:rsidRPr="0084193E" w:rsidRDefault="0084193E" w:rsidP="0084193E">
                    <w:pPr>
                      <w:spacing w:after="0"/>
                      <w:rPr>
                        <w:rFonts w:ascii="Aptos" w:eastAsia="Aptos" w:hAnsi="Aptos" w:cs="Aptos"/>
                        <w:noProof/>
                        <w:color w:val="000000"/>
                        <w:sz w:val="20"/>
                        <w:szCs w:val="20"/>
                      </w:rPr>
                    </w:pPr>
                    <w:r w:rsidRPr="0084193E">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0E83" w14:textId="77777777" w:rsidR="00477896" w:rsidRDefault="00477896" w:rsidP="0084193E">
      <w:pPr>
        <w:spacing w:after="0" w:line="240" w:lineRule="auto"/>
      </w:pPr>
      <w:r>
        <w:separator/>
      </w:r>
    </w:p>
  </w:footnote>
  <w:footnote w:type="continuationSeparator" w:id="0">
    <w:p w14:paraId="41C7FEE2" w14:textId="77777777" w:rsidR="00477896" w:rsidRDefault="00477896" w:rsidP="008419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93E"/>
    <w:rsid w:val="003E5355"/>
    <w:rsid w:val="00477896"/>
    <w:rsid w:val="00790DEE"/>
    <w:rsid w:val="0084193E"/>
    <w:rsid w:val="00BF5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CB77F"/>
  <w15:chartTrackingRefBased/>
  <w15:docId w15:val="{4BAE6BC4-861F-46F0-AB23-6BC7F010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93E"/>
    <w:rPr>
      <w:rFonts w:eastAsiaTheme="majorEastAsia" w:cstheme="majorBidi"/>
      <w:color w:val="272727" w:themeColor="text1" w:themeTint="D8"/>
    </w:rPr>
  </w:style>
  <w:style w:type="paragraph" w:styleId="Title">
    <w:name w:val="Title"/>
    <w:basedOn w:val="Normal"/>
    <w:next w:val="Normal"/>
    <w:link w:val="TitleChar"/>
    <w:uiPriority w:val="10"/>
    <w:qFormat/>
    <w:rsid w:val="0084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93E"/>
    <w:pPr>
      <w:spacing w:before="160"/>
      <w:jc w:val="center"/>
    </w:pPr>
    <w:rPr>
      <w:i/>
      <w:iCs/>
      <w:color w:val="404040" w:themeColor="text1" w:themeTint="BF"/>
    </w:rPr>
  </w:style>
  <w:style w:type="character" w:customStyle="1" w:styleId="QuoteChar">
    <w:name w:val="Quote Char"/>
    <w:basedOn w:val="DefaultParagraphFont"/>
    <w:link w:val="Quote"/>
    <w:uiPriority w:val="29"/>
    <w:rsid w:val="0084193E"/>
    <w:rPr>
      <w:i/>
      <w:iCs/>
      <w:color w:val="404040" w:themeColor="text1" w:themeTint="BF"/>
    </w:rPr>
  </w:style>
  <w:style w:type="paragraph" w:styleId="ListParagraph">
    <w:name w:val="List Paragraph"/>
    <w:basedOn w:val="Normal"/>
    <w:uiPriority w:val="34"/>
    <w:qFormat/>
    <w:rsid w:val="0084193E"/>
    <w:pPr>
      <w:ind w:left="720"/>
      <w:contextualSpacing/>
    </w:pPr>
  </w:style>
  <w:style w:type="character" w:styleId="IntenseEmphasis">
    <w:name w:val="Intense Emphasis"/>
    <w:basedOn w:val="DefaultParagraphFont"/>
    <w:uiPriority w:val="21"/>
    <w:qFormat/>
    <w:rsid w:val="0084193E"/>
    <w:rPr>
      <w:i/>
      <w:iCs/>
      <w:color w:val="0F4761" w:themeColor="accent1" w:themeShade="BF"/>
    </w:rPr>
  </w:style>
  <w:style w:type="paragraph" w:styleId="IntenseQuote">
    <w:name w:val="Intense Quote"/>
    <w:basedOn w:val="Normal"/>
    <w:next w:val="Normal"/>
    <w:link w:val="IntenseQuoteChar"/>
    <w:uiPriority w:val="30"/>
    <w:qFormat/>
    <w:rsid w:val="00841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93E"/>
    <w:rPr>
      <w:i/>
      <w:iCs/>
      <w:color w:val="0F4761" w:themeColor="accent1" w:themeShade="BF"/>
    </w:rPr>
  </w:style>
  <w:style w:type="character" w:styleId="IntenseReference">
    <w:name w:val="Intense Reference"/>
    <w:basedOn w:val="DefaultParagraphFont"/>
    <w:uiPriority w:val="32"/>
    <w:qFormat/>
    <w:rsid w:val="0084193E"/>
    <w:rPr>
      <w:b/>
      <w:bCs/>
      <w:smallCaps/>
      <w:color w:val="0F4761" w:themeColor="accent1" w:themeShade="BF"/>
      <w:spacing w:val="5"/>
    </w:rPr>
  </w:style>
  <w:style w:type="paragraph" w:styleId="PlainText">
    <w:name w:val="Plain Text"/>
    <w:basedOn w:val="Normal"/>
    <w:link w:val="PlainTextChar"/>
    <w:uiPriority w:val="99"/>
    <w:semiHidden/>
    <w:unhideWhenUsed/>
    <w:rsid w:val="0084193E"/>
    <w:pPr>
      <w:spacing w:after="0" w:line="240" w:lineRule="auto"/>
    </w:pPr>
    <w:rPr>
      <w:rFonts w:ascii="Calibri" w:eastAsia="Times New Roman" w:hAnsi="Calibri"/>
      <w:sz w:val="22"/>
      <w:szCs w:val="21"/>
    </w:rPr>
  </w:style>
  <w:style w:type="character" w:customStyle="1" w:styleId="PlainTextChar">
    <w:name w:val="Plain Text Char"/>
    <w:basedOn w:val="DefaultParagraphFont"/>
    <w:link w:val="PlainText"/>
    <w:uiPriority w:val="99"/>
    <w:semiHidden/>
    <w:rsid w:val="0084193E"/>
    <w:rPr>
      <w:rFonts w:ascii="Calibri" w:eastAsia="Times New Roman" w:hAnsi="Calibri"/>
      <w:sz w:val="22"/>
      <w:szCs w:val="21"/>
    </w:rPr>
  </w:style>
  <w:style w:type="paragraph" w:styleId="Footer">
    <w:name w:val="footer"/>
    <w:basedOn w:val="Normal"/>
    <w:link w:val="FooterChar"/>
    <w:uiPriority w:val="99"/>
    <w:unhideWhenUsed/>
    <w:rsid w:val="00841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1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129</Words>
  <Characters>663</Characters>
  <Application>Microsoft Office Word</Application>
  <DocSecurity>0</DocSecurity>
  <Lines>14</Lines>
  <Paragraphs>4</Paragraphs>
  <ScaleCrop>false</ScaleCrop>
  <Company>WBG</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 Lokshin</dc:creator>
  <cp:keywords/>
  <dc:description/>
  <cp:lastModifiedBy>Michael M. Lokshin</cp:lastModifiedBy>
  <cp:revision>1</cp:revision>
  <dcterms:created xsi:type="dcterms:W3CDTF">2026-07-16T18:48:00Z</dcterms:created>
  <dcterms:modified xsi:type="dcterms:W3CDTF">2026-07-16T18:49:00Z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3832c2e7-6744-4979-840d-db7a60d00da1</vt:lpwstr>
  </property>
  <property fmtid="{D5CDD505-2E9C-101B-9397-08002B2CF9AE}" pid="3" name="ClassificationContentMarkingFooterShapeIds">
    <vt:lpwstr>1da0492e,7708fae7,338b30f7</vt:lpwstr>
  </property>
  <property fmtid="{D5CDD505-2E9C-101B-9397-08002B2CF9AE}" pid="4" name="ClassificationContentMarkingFooterFontProps">
    <vt:lpwstr>#000000,10,Aptos</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2026-07-16T18:49:50Z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d48a2f07-7f5d-46b1-a13e-47a89f1893ed</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ies>
</file>