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812" w:rsidRPr="003410CC" w:rsidRDefault="00660D92" w:rsidP="00660D92">
      <w:pPr>
        <w:jc w:val="center"/>
        <w:rPr>
          <w:b/>
          <w:sz w:val="28"/>
          <w:szCs w:val="28"/>
        </w:rPr>
      </w:pPr>
      <w:proofErr w:type="spellStart"/>
      <w:r w:rsidRPr="003410CC">
        <w:rPr>
          <w:b/>
          <w:sz w:val="28"/>
          <w:szCs w:val="28"/>
        </w:rPr>
        <w:t>Williwonk’s</w:t>
      </w:r>
      <w:proofErr w:type="spellEnd"/>
      <w:r w:rsidRPr="003410CC">
        <w:rPr>
          <w:b/>
          <w:sz w:val="28"/>
          <w:szCs w:val="28"/>
        </w:rPr>
        <w:t xml:space="preserve"> Chocolates of St. Louis Sales Report</w:t>
      </w:r>
    </w:p>
    <w:p w:rsidR="007359A7" w:rsidRDefault="007359A7" w:rsidP="007359A7">
      <w:pPr>
        <w:pStyle w:val="ListParagraph"/>
        <w:numPr>
          <w:ilvl w:val="0"/>
          <w:numId w:val="1"/>
        </w:numPr>
      </w:pPr>
      <w:r>
        <w:t xml:space="preserve">Since 2002 </w:t>
      </w:r>
      <w:proofErr w:type="spellStart"/>
      <w:r>
        <w:t>Williwonk’s</w:t>
      </w:r>
      <w:proofErr w:type="spellEnd"/>
      <w:r>
        <w:t xml:space="preserve"> Chocolates has tripled in size grossing an estimated $3,457,264.00 which is the </w:t>
      </w:r>
      <w:proofErr w:type="gramStart"/>
      <w:r>
        <w:t>companies</w:t>
      </w:r>
      <w:proofErr w:type="gramEnd"/>
      <w:r>
        <w:t xml:space="preserve"> highest annual gross to date. </w:t>
      </w:r>
    </w:p>
    <w:p w:rsidR="003410CC" w:rsidRDefault="003410CC" w:rsidP="003410CC">
      <w:pPr>
        <w:pStyle w:val="ListParagraph"/>
      </w:pPr>
    </w:p>
    <w:p w:rsidR="007359A7" w:rsidRDefault="003410CC" w:rsidP="007359A7">
      <w:pPr>
        <w:pStyle w:val="ListParagraph"/>
        <w:numPr>
          <w:ilvl w:val="0"/>
          <w:numId w:val="1"/>
        </w:numPr>
      </w:pPr>
      <w:proofErr w:type="spellStart"/>
      <w:r>
        <w:t>Williwonk’s</w:t>
      </w:r>
      <w:proofErr w:type="spellEnd"/>
      <w:r>
        <w:t xml:space="preserve"> Chocolates has three branches</w:t>
      </w:r>
    </w:p>
    <w:p w:rsidR="003410CC" w:rsidRDefault="003410CC" w:rsidP="003410CC">
      <w:pPr>
        <w:pStyle w:val="ListParagraph"/>
        <w:numPr>
          <w:ilvl w:val="1"/>
          <w:numId w:val="1"/>
        </w:numPr>
      </w:pPr>
      <w:r>
        <w:t>Mail Orders (2014 annual gross: $605,722.00)</w:t>
      </w:r>
    </w:p>
    <w:p w:rsidR="003410CC" w:rsidRDefault="003410CC" w:rsidP="003410CC">
      <w:pPr>
        <w:pStyle w:val="ListParagraph"/>
        <w:numPr>
          <w:ilvl w:val="1"/>
          <w:numId w:val="1"/>
        </w:numPr>
      </w:pPr>
      <w:r>
        <w:t>Metro Airport Stores (2014 annual gross: $1,298,142.00</w:t>
      </w:r>
      <w:r>
        <w:t>)</w:t>
      </w:r>
      <w:bookmarkStart w:id="0" w:name="_GoBack"/>
      <w:bookmarkEnd w:id="0"/>
    </w:p>
    <w:p w:rsidR="003410CC" w:rsidRDefault="003410CC" w:rsidP="003410CC">
      <w:pPr>
        <w:pStyle w:val="ListParagraph"/>
        <w:numPr>
          <w:ilvl w:val="1"/>
          <w:numId w:val="1"/>
        </w:numPr>
      </w:pPr>
      <w:r>
        <w:t>In-store Sales (2014 annual gross: $1,553,400.00</w:t>
      </w:r>
      <w:r>
        <w:t>)</w:t>
      </w:r>
    </w:p>
    <w:p w:rsidR="003410CC" w:rsidRDefault="003410CC" w:rsidP="003410CC"/>
    <w:p w:rsidR="00660D92" w:rsidRDefault="00660D92" w:rsidP="00660D92">
      <w:pPr>
        <w:jc w:val="center"/>
      </w:pPr>
      <w:r>
        <w:rPr>
          <w:noProof/>
        </w:rPr>
        <w:drawing>
          <wp:inline distT="0" distB="0" distL="0" distR="0" wp14:anchorId="30BBAF1C" wp14:editId="5BB0121B">
            <wp:extent cx="4039737" cy="1944806"/>
            <wp:effectExtent l="0" t="0" r="18415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40D5B" w:rsidRDefault="003410CC" w:rsidP="00660D92">
      <w:pPr>
        <w:jc w:val="center"/>
      </w:pPr>
      <w:r>
        <w:rPr>
          <w:rStyle w:val="FootnoteReference"/>
        </w:rPr>
        <w:footnoteReference w:id="1"/>
      </w:r>
    </w:p>
    <w:p w:rsidR="00740D5B" w:rsidRDefault="003410CC" w:rsidP="003410CC">
      <w:pPr>
        <w:pStyle w:val="ListParagraph"/>
        <w:numPr>
          <w:ilvl w:val="0"/>
          <w:numId w:val="2"/>
        </w:numPr>
      </w:pPr>
      <w:r>
        <w:t>Closer Examinatio</w:t>
      </w:r>
      <w:r w:rsidR="00EF1F50">
        <w:t>n of each branch showed</w:t>
      </w:r>
    </w:p>
    <w:p w:rsidR="00EF1F50" w:rsidRDefault="00EF1F50" w:rsidP="00EF1F50">
      <w:pPr>
        <w:pStyle w:val="ListParagraph"/>
        <w:numPr>
          <w:ilvl w:val="1"/>
          <w:numId w:val="2"/>
        </w:numPr>
      </w:pPr>
      <w:r>
        <w:t>In-store Sales (estimated 44% of all sales)</w:t>
      </w:r>
    </w:p>
    <w:p w:rsidR="00EF1F50" w:rsidRDefault="00EF1F50" w:rsidP="00EF1F50">
      <w:pPr>
        <w:pStyle w:val="ListParagraph"/>
        <w:numPr>
          <w:ilvl w:val="1"/>
          <w:numId w:val="2"/>
        </w:numPr>
      </w:pPr>
      <w:r>
        <w:t>Metro Airport Stores (estimated 38% of all sales)</w:t>
      </w:r>
    </w:p>
    <w:p w:rsidR="00EF1F50" w:rsidRDefault="00EF1F50" w:rsidP="00EF1F50">
      <w:pPr>
        <w:pStyle w:val="ListParagraph"/>
        <w:numPr>
          <w:ilvl w:val="1"/>
          <w:numId w:val="2"/>
        </w:numPr>
      </w:pPr>
      <w:r>
        <w:t>Mail Orders (estimated 18% of all sales)</w:t>
      </w:r>
    </w:p>
    <w:p w:rsidR="00740D5B" w:rsidRDefault="00EF1F50" w:rsidP="00660D92">
      <w:pPr>
        <w:jc w:val="center"/>
      </w:pPr>
      <w:r>
        <w:rPr>
          <w:noProof/>
        </w:rPr>
        <w:drawing>
          <wp:inline distT="0" distB="0" distL="0" distR="0" wp14:anchorId="5EE11C90" wp14:editId="26BE2291">
            <wp:extent cx="4053385" cy="2088108"/>
            <wp:effectExtent l="0" t="0" r="4445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F1F50" w:rsidRDefault="00EF1F50" w:rsidP="00660D92">
      <w:pPr>
        <w:jc w:val="center"/>
      </w:pPr>
      <w:r>
        <w:rPr>
          <w:rStyle w:val="FootnoteReference"/>
        </w:rPr>
        <w:footnoteReference w:id="2"/>
      </w:r>
    </w:p>
    <w:p w:rsidR="001333A7" w:rsidRDefault="001333A7" w:rsidP="00660D92">
      <w:pPr>
        <w:jc w:val="center"/>
      </w:pPr>
    </w:p>
    <w:p w:rsidR="001333A7" w:rsidRDefault="001333A7" w:rsidP="001333A7">
      <w:pPr>
        <w:pStyle w:val="ListParagraph"/>
        <w:numPr>
          <w:ilvl w:val="0"/>
          <w:numId w:val="2"/>
        </w:numPr>
      </w:pPr>
      <w:r>
        <w:t xml:space="preserve">Taking a closer look at both Metro Airport Store Sales and Mail Order Stores </w:t>
      </w:r>
    </w:p>
    <w:p w:rsidR="001333A7" w:rsidRDefault="001333A7" w:rsidP="001333A7">
      <w:pPr>
        <w:pStyle w:val="ListParagraph"/>
        <w:numPr>
          <w:ilvl w:val="1"/>
          <w:numId w:val="2"/>
        </w:numPr>
      </w:pPr>
      <w:r>
        <w:t xml:space="preserve">Metro Airport Stores conduct 47% more sales than Mail Orders. </w:t>
      </w:r>
    </w:p>
    <w:p w:rsidR="001333A7" w:rsidRDefault="001333A7" w:rsidP="001333A7">
      <w:pPr>
        <w:pStyle w:val="ListParagraph"/>
        <w:numPr>
          <w:ilvl w:val="1"/>
          <w:numId w:val="2"/>
        </w:numPr>
      </w:pPr>
      <w:r>
        <w:t>The fourth and final quarter is the strongest for sales in both branches</w:t>
      </w:r>
    </w:p>
    <w:p w:rsidR="001333A7" w:rsidRDefault="001333A7" w:rsidP="001333A7"/>
    <w:p w:rsidR="00740D5B" w:rsidRDefault="00740D5B" w:rsidP="00660D92">
      <w:pPr>
        <w:jc w:val="center"/>
      </w:pPr>
      <w:r>
        <w:rPr>
          <w:noProof/>
        </w:rPr>
        <w:drawing>
          <wp:inline distT="0" distB="0" distL="0" distR="0" wp14:anchorId="4F1010E3" wp14:editId="52A493CC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333A7" w:rsidRDefault="001333A7" w:rsidP="00660D92">
      <w:pPr>
        <w:jc w:val="center"/>
      </w:pPr>
      <w:r>
        <w:rPr>
          <w:rStyle w:val="FootnoteReference"/>
        </w:rPr>
        <w:footnoteReference w:id="3"/>
      </w:r>
    </w:p>
    <w:p w:rsidR="001333A7" w:rsidRDefault="00EF46A9" w:rsidP="00EF46A9">
      <w:pPr>
        <w:pStyle w:val="ListParagraph"/>
        <w:rPr>
          <w:b/>
          <w:sz w:val="24"/>
          <w:szCs w:val="24"/>
        </w:rPr>
      </w:pPr>
      <w:r w:rsidRPr="00EF46A9">
        <w:rPr>
          <w:b/>
          <w:sz w:val="24"/>
          <w:szCs w:val="24"/>
        </w:rPr>
        <w:t>Summary</w:t>
      </w:r>
    </w:p>
    <w:p w:rsidR="00EF46A9" w:rsidRPr="00EF46A9" w:rsidRDefault="00EF46A9" w:rsidP="00EF46A9">
      <w:pPr>
        <w:pStyle w:val="ListParagraph"/>
        <w:numPr>
          <w:ilvl w:val="1"/>
          <w:numId w:val="2"/>
        </w:numPr>
        <w:rPr>
          <w:b/>
        </w:rPr>
      </w:pPr>
      <w:r w:rsidRPr="00EF46A9">
        <w:t>In-Store Sales remain our strongest branch contributing over 44% of all sales.</w:t>
      </w:r>
    </w:p>
    <w:p w:rsidR="00EF46A9" w:rsidRPr="00EF46A9" w:rsidRDefault="00EF46A9" w:rsidP="00EF46A9">
      <w:pPr>
        <w:pStyle w:val="ListParagraph"/>
        <w:numPr>
          <w:ilvl w:val="1"/>
          <w:numId w:val="2"/>
        </w:numPr>
        <w:rPr>
          <w:b/>
        </w:rPr>
      </w:pPr>
      <w:r w:rsidRPr="00EF46A9">
        <w:t>The Mail Order branch remains our weakest contributing an estimated 18% of all sales.</w:t>
      </w:r>
    </w:p>
    <w:p w:rsidR="00EF46A9" w:rsidRPr="00EF46A9" w:rsidRDefault="00EF46A9" w:rsidP="00EF46A9">
      <w:pPr>
        <w:pStyle w:val="ListParagraph"/>
        <w:numPr>
          <w:ilvl w:val="1"/>
          <w:numId w:val="2"/>
        </w:numPr>
        <w:rPr>
          <w:b/>
        </w:rPr>
      </w:pPr>
      <w:r w:rsidRPr="00EF46A9">
        <w:t>Quarter 4 remains the strongest quarter for all branches and Quarter 3 as our weakest.</w:t>
      </w:r>
    </w:p>
    <w:p w:rsidR="00EF46A9" w:rsidRPr="00EF46A9" w:rsidRDefault="00EF46A9" w:rsidP="00EF46A9">
      <w:pPr>
        <w:pStyle w:val="ListParagraph"/>
        <w:numPr>
          <w:ilvl w:val="1"/>
          <w:numId w:val="2"/>
        </w:numPr>
        <w:rPr>
          <w:b/>
        </w:rPr>
      </w:pPr>
      <w:r>
        <w:t>We must figure out new ways to improve sales for Quarter 3 while increasing the total sales for 2015.</w:t>
      </w:r>
    </w:p>
    <w:sectPr w:rsidR="00EF46A9" w:rsidRPr="00EF46A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F8A" w:rsidRDefault="004D3F8A" w:rsidP="00297F50">
      <w:pPr>
        <w:spacing w:after="0" w:line="240" w:lineRule="auto"/>
      </w:pPr>
      <w:r>
        <w:separator/>
      </w:r>
    </w:p>
  </w:endnote>
  <w:endnote w:type="continuationSeparator" w:id="0">
    <w:p w:rsidR="004D3F8A" w:rsidRDefault="004D3F8A" w:rsidP="0029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91663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0224" w:rsidRDefault="009F02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F022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F0224" w:rsidRDefault="009F02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F8A" w:rsidRDefault="004D3F8A" w:rsidP="00297F50">
      <w:pPr>
        <w:spacing w:after="0" w:line="240" w:lineRule="auto"/>
      </w:pPr>
      <w:r>
        <w:separator/>
      </w:r>
    </w:p>
  </w:footnote>
  <w:footnote w:type="continuationSeparator" w:id="0">
    <w:p w:rsidR="004D3F8A" w:rsidRDefault="004D3F8A" w:rsidP="00297F50">
      <w:pPr>
        <w:spacing w:after="0" w:line="240" w:lineRule="auto"/>
      </w:pPr>
      <w:r>
        <w:continuationSeparator/>
      </w:r>
    </w:p>
  </w:footnote>
  <w:footnote w:id="1">
    <w:p w:rsidR="003410CC" w:rsidRDefault="003410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F1F50">
        <w:rPr>
          <w:sz w:val="16"/>
          <w:szCs w:val="16"/>
        </w:rPr>
        <w:t>Figure 1 above is a visible example of the 2014 total sales for each branch. Numbers provided from Instructor Susie Ford</w:t>
      </w:r>
    </w:p>
  </w:footnote>
  <w:footnote w:id="2">
    <w:p w:rsidR="00EF1F50" w:rsidRDefault="00EF1F50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6"/>
          <w:szCs w:val="16"/>
        </w:rPr>
        <w:t>Figure 2</w:t>
      </w:r>
      <w:r w:rsidRPr="00EF1F50">
        <w:rPr>
          <w:sz w:val="16"/>
          <w:szCs w:val="16"/>
        </w:rPr>
        <w:t xml:space="preserve"> above is a visible example of the</w:t>
      </w:r>
      <w:r w:rsidRPr="00EF1F50">
        <w:rPr>
          <w:sz w:val="16"/>
          <w:szCs w:val="16"/>
        </w:rPr>
        <w:t xml:space="preserve"> percentage</w:t>
      </w:r>
      <w:r>
        <w:rPr>
          <w:sz w:val="16"/>
          <w:szCs w:val="16"/>
        </w:rPr>
        <w:t xml:space="preserve"> of</w:t>
      </w:r>
      <w:r w:rsidRPr="00EF1F50">
        <w:rPr>
          <w:sz w:val="16"/>
          <w:szCs w:val="16"/>
        </w:rPr>
        <w:t xml:space="preserve"> 2014 total sales for each branch. Numbers provided from Instructor Susie Ford</w:t>
      </w:r>
    </w:p>
    <w:p w:rsidR="001333A7" w:rsidRDefault="001333A7">
      <w:pPr>
        <w:pStyle w:val="FootnoteText"/>
      </w:pPr>
    </w:p>
  </w:footnote>
  <w:footnote w:id="3">
    <w:p w:rsidR="001333A7" w:rsidRDefault="001333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333A7">
        <w:rPr>
          <w:sz w:val="16"/>
          <w:szCs w:val="16"/>
        </w:rPr>
        <w:t>Figure 3</w:t>
      </w:r>
      <w:r w:rsidRPr="001333A7">
        <w:rPr>
          <w:sz w:val="16"/>
          <w:szCs w:val="16"/>
        </w:rPr>
        <w:t xml:space="preserve"> above is a visible example of the </w:t>
      </w:r>
      <w:r w:rsidRPr="001333A7">
        <w:rPr>
          <w:sz w:val="16"/>
          <w:szCs w:val="16"/>
        </w:rPr>
        <w:t>2014 total sales for Metro Airport and Mail Order branches</w:t>
      </w:r>
      <w:r w:rsidRPr="001333A7">
        <w:rPr>
          <w:sz w:val="16"/>
          <w:szCs w:val="16"/>
        </w:rPr>
        <w:t>. Numbers provided from Instructor Susie Ford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F50" w:rsidRDefault="00297F50">
    <w:pPr>
      <w:pStyle w:val="Header"/>
    </w:pPr>
    <w:r>
      <w:t>Sean Fiscus</w:t>
    </w:r>
    <w:r>
      <w:ptab w:relativeTo="margin" w:alignment="center" w:leader="none"/>
    </w:r>
    <w:r>
      <w:t>Data Visualization</w:t>
    </w:r>
    <w:r>
      <w:ptab w:relativeTo="margin" w:alignment="right" w:leader="none"/>
    </w:r>
    <w:r>
      <w:t>Project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25DB9"/>
    <w:multiLevelType w:val="hybridMultilevel"/>
    <w:tmpl w:val="738A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F5F76"/>
    <w:multiLevelType w:val="hybridMultilevel"/>
    <w:tmpl w:val="1352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50"/>
    <w:rsid w:val="00011812"/>
    <w:rsid w:val="001333A7"/>
    <w:rsid w:val="00297F50"/>
    <w:rsid w:val="003410CC"/>
    <w:rsid w:val="004D3F8A"/>
    <w:rsid w:val="00660D92"/>
    <w:rsid w:val="007359A7"/>
    <w:rsid w:val="00740D5B"/>
    <w:rsid w:val="009F0224"/>
    <w:rsid w:val="00EF1F50"/>
    <w:rsid w:val="00E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C2A0D-6003-4EEA-ADF2-017B22A8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F50"/>
  </w:style>
  <w:style w:type="paragraph" w:styleId="Footer">
    <w:name w:val="footer"/>
    <w:basedOn w:val="Normal"/>
    <w:link w:val="FooterChar"/>
    <w:uiPriority w:val="99"/>
    <w:unhideWhenUsed/>
    <w:rsid w:val="00297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F50"/>
  </w:style>
  <w:style w:type="paragraph" w:styleId="ListParagraph">
    <w:name w:val="List Paragraph"/>
    <w:basedOn w:val="Normal"/>
    <w:uiPriority w:val="34"/>
    <w:qFormat/>
    <w:rsid w:val="007359A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410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10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10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314026684164479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Williwonk Chocolates Corportation 2014 Sales</c:v>
                </c:pt>
                <c:pt idx="1">
                  <c:v>Total Annual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Sheet1!$A$3:$A$5</c:f>
              <c:strCache>
                <c:ptCount val="3"/>
                <c:pt idx="0">
                  <c:v>In-store Sales</c:v>
                </c:pt>
                <c:pt idx="1">
                  <c:v>Metro Airport Stores</c:v>
                </c:pt>
                <c:pt idx="2">
                  <c:v>Mail Orders</c:v>
                </c:pt>
              </c:strCache>
            </c:strRef>
          </c:cat>
          <c:val>
            <c:numRef>
              <c:f>Sheet1!$B$3:$B$5</c:f>
              <c:numCache>
                <c:formatCode>#,##0</c:formatCode>
                <c:ptCount val="3"/>
                <c:pt idx="0">
                  <c:v>1553400</c:v>
                </c:pt>
                <c:pt idx="1">
                  <c:v>1298142</c:v>
                </c:pt>
                <c:pt idx="2">
                  <c:v>605722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1827452656"/>
        <c:axId val="-193950852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Sheet1!$C$1:$C$2</c15:sqref>
                        </c15:formulaRef>
                      </c:ext>
                    </c:extLst>
                    <c:strCache>
                      <c:ptCount val="2"/>
                      <c:pt idx="0">
                        <c:v>Williwonk Chocolates Corportation 2014 Sales</c:v>
                      </c:pt>
                      <c:pt idx="1">
                        <c:v>Total Annual Sales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Sheet1!$A$3:$A$5</c15:sqref>
                        </c15:formulaRef>
                      </c:ext>
                    </c:extLst>
                    <c:strCache>
                      <c:ptCount val="3"/>
                      <c:pt idx="0">
                        <c:v>In-store Sales</c:v>
                      </c:pt>
                      <c:pt idx="1">
                        <c:v>Metro Airport Stores</c:v>
                      </c:pt>
                      <c:pt idx="2">
                        <c:v>Mail Orders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Sheet1!$C$3:$C$5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Sheet1!$D$1:$D$2</c15:sqref>
                        </c15:formulaRef>
                      </c:ext>
                    </c:extLst>
                    <c:strCache>
                      <c:ptCount val="2"/>
                      <c:pt idx="0">
                        <c:v>Williwonk Chocolates Corportation 2014 Sales</c:v>
                      </c:pt>
                      <c:pt idx="1">
                        <c:v>Total Annual Sales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Sheet1!$A$3:$A$5</c15:sqref>
                        </c15:formulaRef>
                      </c:ext>
                    </c:extLst>
                    <c:strCache>
                      <c:ptCount val="3"/>
                      <c:pt idx="0">
                        <c:v>In-store Sales</c:v>
                      </c:pt>
                      <c:pt idx="1">
                        <c:v>Metro Airport Stores</c:v>
                      </c:pt>
                      <c:pt idx="2">
                        <c:v>Mail Orders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Sheet1!$D$3:$D$5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Sheet1!$E$1:$E$2</c15:sqref>
                        </c15:formulaRef>
                      </c:ext>
                    </c:extLst>
                    <c:strCache>
                      <c:ptCount val="2"/>
                      <c:pt idx="0">
                        <c:v>Williwonk Chocolates Corportation 2014 Sales</c:v>
                      </c:pt>
                      <c:pt idx="1">
                        <c:v>Total Annual Sales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Sheet1!$A$3:$A$5</c15:sqref>
                        </c15:formulaRef>
                      </c:ext>
                    </c:extLst>
                    <c:strCache>
                      <c:ptCount val="3"/>
                      <c:pt idx="0">
                        <c:v>In-store Sales</c:v>
                      </c:pt>
                      <c:pt idx="1">
                        <c:v>Metro Airport Stores</c:v>
                      </c:pt>
                      <c:pt idx="2">
                        <c:v>Mail Orders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Sheet1!$E$3:$E$5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Sheet1!$F$1:$F$2</c15:sqref>
                        </c15:formulaRef>
                      </c:ext>
                    </c:extLst>
                    <c:strCache>
                      <c:ptCount val="2"/>
                      <c:pt idx="0">
                        <c:v>Williwonk Chocolates Corportation 2014 Sales</c:v>
                      </c:pt>
                      <c:pt idx="1">
                        <c:v>Total Annual Sales</c:v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Sheet1!$A$3:$A$5</c15:sqref>
                        </c15:formulaRef>
                      </c:ext>
                    </c:extLst>
                    <c:strCache>
                      <c:ptCount val="3"/>
                      <c:pt idx="0">
                        <c:v>In-store Sales</c:v>
                      </c:pt>
                      <c:pt idx="1">
                        <c:v>Metro Airport Stores</c:v>
                      </c:pt>
                      <c:pt idx="2">
                        <c:v>Mail Orders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Sheet1!$F$3:$F$5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</c15:ser>
            </c15:filteredBarSeries>
            <c15:filteredB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Sheet1!$G$1:$G$2</c15:sqref>
                        </c15:formulaRef>
                      </c:ext>
                    </c:extLst>
                    <c:strCache>
                      <c:ptCount val="2"/>
                      <c:pt idx="0">
                        <c:v>Williwonk Chocolates Corportation 2014 Sales</c:v>
                      </c:pt>
                      <c:pt idx="1">
                        <c:v>Total Annual Sales</c:v>
                      </c:pt>
                    </c:strCache>
                  </c:strRef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Sheet1!$A$3:$A$5</c15:sqref>
                        </c15:formulaRef>
                      </c:ext>
                    </c:extLst>
                    <c:strCache>
                      <c:ptCount val="3"/>
                      <c:pt idx="0">
                        <c:v>In-store Sales</c:v>
                      </c:pt>
                      <c:pt idx="1">
                        <c:v>Metro Airport Stores</c:v>
                      </c:pt>
                      <c:pt idx="2">
                        <c:v>Mail Orders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Sheet1!$G$3:$G$5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</c15:ser>
            </c15:filteredBarSeries>
            <c15:filteredBa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Sheet1!$H$1:$H$2</c15:sqref>
                        </c15:formulaRef>
                      </c:ext>
                    </c:extLst>
                    <c:strCache>
                      <c:ptCount val="2"/>
                      <c:pt idx="0">
                        <c:v>Williwonk Chocolates Corportation 2014 Sales</c:v>
                      </c:pt>
                      <c:pt idx="1">
                        <c:v>Total Annual Sales</c:v>
                      </c:pt>
                    </c:strCache>
                  </c:strRef>
                </c:tx>
                <c:spPr>
                  <a:solidFill>
                    <a:schemeClr val="accent1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Sheet1!$A$3:$A$5</c15:sqref>
                        </c15:formulaRef>
                      </c:ext>
                    </c:extLst>
                    <c:strCache>
                      <c:ptCount val="3"/>
                      <c:pt idx="0">
                        <c:v>In-store Sales</c:v>
                      </c:pt>
                      <c:pt idx="1">
                        <c:v>Metro Airport Stores</c:v>
                      </c:pt>
                      <c:pt idx="2">
                        <c:v>Mail Orders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Sheet1!$H$3:$H$5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</c15:ser>
            </c15:filteredBarSeries>
            <c15:filteredBa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Sheet1!$I$1:$I$2</c15:sqref>
                        </c15:formulaRef>
                      </c:ext>
                    </c:extLst>
                    <c:strCache>
                      <c:ptCount val="2"/>
                      <c:pt idx="0">
                        <c:v>Williwonk Chocolates Corportation 2014 Sales</c:v>
                      </c:pt>
                      <c:pt idx="1">
                        <c:v>Total Annual Sales</c:v>
                      </c:pt>
                    </c:strCache>
                  </c:strRef>
                </c:tx>
                <c:spPr>
                  <a:solidFill>
                    <a:schemeClr val="accent2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Sheet1!$A$3:$A$5</c15:sqref>
                        </c15:formulaRef>
                      </c:ext>
                    </c:extLst>
                    <c:strCache>
                      <c:ptCount val="3"/>
                      <c:pt idx="0">
                        <c:v>In-store Sales</c:v>
                      </c:pt>
                      <c:pt idx="1">
                        <c:v>Metro Airport Stores</c:v>
                      </c:pt>
                      <c:pt idx="2">
                        <c:v>Mail Orders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Sheet1!$I$3:$I$5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</c15:ser>
            </c15:filteredBarSeries>
          </c:ext>
        </c:extLst>
      </c:barChart>
      <c:catAx>
        <c:axId val="-1827452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39508528"/>
        <c:crosses val="autoZero"/>
        <c:auto val="1"/>
        <c:lblAlgn val="ctr"/>
        <c:lblOffset val="100"/>
        <c:noMultiLvlLbl val="0"/>
      </c:catAx>
      <c:valAx>
        <c:axId val="-1939508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27452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Sheet1!$B$1:$B$2</c:f>
              <c:strCache>
                <c:ptCount val="2"/>
                <c:pt idx="0">
                  <c:v>Williwonk Chocolates Corportation 2014 Sales</c:v>
                </c:pt>
                <c:pt idx="1">
                  <c:v>Total Annual 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Sheet1!$A$3:$A$5</c:f>
              <c:strCache>
                <c:ptCount val="3"/>
                <c:pt idx="0">
                  <c:v>In-store Sales</c:v>
                </c:pt>
                <c:pt idx="1">
                  <c:v>Metro Airport Stores</c:v>
                </c:pt>
                <c:pt idx="2">
                  <c:v>Mail Orders</c:v>
                </c:pt>
              </c:strCache>
            </c:strRef>
          </c:cat>
          <c:val>
            <c:numRef>
              <c:f>Sheet1!$B$3:$B$5</c:f>
              <c:numCache>
                <c:formatCode>#,##0</c:formatCode>
                <c:ptCount val="3"/>
                <c:pt idx="0">
                  <c:v>1553400</c:v>
                </c:pt>
                <c:pt idx="1">
                  <c:v>1298142</c:v>
                </c:pt>
                <c:pt idx="2">
                  <c:v>605722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extLst>
          <c:ext xmlns:c15="http://schemas.microsoft.com/office/drawing/2012/chart" uri="{02D57815-91ED-43cb-92C2-25804820EDAC}">
            <c15:filteredPi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Sheet1!$C$1:$C$2</c15:sqref>
                        </c15:formulaRef>
                      </c:ext>
                    </c:extLst>
                    <c:strCache>
                      <c:ptCount val="2"/>
                      <c:pt idx="0">
                        <c:v>Williwonk Chocolates Corportation 2014 Sales</c:v>
                      </c:pt>
                      <c:pt idx="1">
                        <c:v>Total Annual Sales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cat>
                  <c:strRef>
                    <c:extLst>
                      <c:ext uri="{02D57815-91ED-43cb-92C2-25804820EDAC}">
                        <c15:formulaRef>
                          <c15:sqref>Sheet1!$A$3:$A$5</c15:sqref>
                        </c15:formulaRef>
                      </c:ext>
                    </c:extLst>
                    <c:strCache>
                      <c:ptCount val="3"/>
                      <c:pt idx="0">
                        <c:v>In-store Sales</c:v>
                      </c:pt>
                      <c:pt idx="1">
                        <c:v>Metro Airport Stores</c:v>
                      </c:pt>
                      <c:pt idx="2">
                        <c:v>Mail Orders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Sheet1!$C$3:$C$5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</c15:ser>
            </c15:filteredPieSeries>
            <c15:filteredPi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Sheet1!$D$1:$D$2</c15:sqref>
                        </c15:formulaRef>
                      </c:ext>
                    </c:extLst>
                    <c:strCache>
                      <c:ptCount val="2"/>
                      <c:pt idx="0">
                        <c:v>Williwonk Chocolates Corportation 2014 Sales</c:v>
                      </c:pt>
                      <c:pt idx="1">
                        <c:v>Total Annual Sales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Sheet1!$A$3:$A$5</c15:sqref>
                        </c15:formulaRef>
                      </c:ext>
                    </c:extLst>
                    <c:strCache>
                      <c:ptCount val="3"/>
                      <c:pt idx="0">
                        <c:v>In-store Sales</c:v>
                      </c:pt>
                      <c:pt idx="1">
                        <c:v>Metro Airport Stores</c:v>
                      </c:pt>
                      <c:pt idx="2">
                        <c:v>Mail Orders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Sheet1!$D$3:$D$5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</c15:ser>
            </c15:filteredPieSeries>
            <c15:filteredPi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Sheet1!$E$1:$E$2</c15:sqref>
                        </c15:formulaRef>
                      </c:ext>
                    </c:extLst>
                    <c:strCache>
                      <c:ptCount val="2"/>
                      <c:pt idx="0">
                        <c:v>Williwonk Chocolates Corportation 2014 Sales</c:v>
                      </c:pt>
                      <c:pt idx="1">
                        <c:v>Total Annual Sales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Sheet1!$A$3:$A$5</c15:sqref>
                        </c15:formulaRef>
                      </c:ext>
                    </c:extLst>
                    <c:strCache>
                      <c:ptCount val="3"/>
                      <c:pt idx="0">
                        <c:v>In-store Sales</c:v>
                      </c:pt>
                      <c:pt idx="1">
                        <c:v>Metro Airport Stores</c:v>
                      </c:pt>
                      <c:pt idx="2">
                        <c:v>Mail Orders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Sheet1!$E$3:$E$5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</c15:ser>
            </c15:filteredPieSeries>
            <c15:filteredPi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Sheet1!$F$1:$F$2</c15:sqref>
                        </c15:formulaRef>
                      </c:ext>
                    </c:extLst>
                    <c:strCache>
                      <c:ptCount val="2"/>
                      <c:pt idx="0">
                        <c:v>Williwonk Chocolates Corportation 2014 Sales</c:v>
                      </c:pt>
                      <c:pt idx="1">
                        <c:v>Total Annual Sales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Sheet1!$A$3:$A$5</c15:sqref>
                        </c15:formulaRef>
                      </c:ext>
                    </c:extLst>
                    <c:strCache>
                      <c:ptCount val="3"/>
                      <c:pt idx="0">
                        <c:v>In-store Sales</c:v>
                      </c:pt>
                      <c:pt idx="1">
                        <c:v>Metro Airport Stores</c:v>
                      </c:pt>
                      <c:pt idx="2">
                        <c:v>Mail Orders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Sheet1!$F$3:$F$5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</c15:ser>
            </c15:filteredPieSeries>
            <c15:filteredPi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Sheet1!$G$1:$G$2</c15:sqref>
                        </c15:formulaRef>
                      </c:ext>
                    </c:extLst>
                    <c:strCache>
                      <c:ptCount val="2"/>
                      <c:pt idx="0">
                        <c:v>Williwonk Chocolates Corportation 2014 Sales</c:v>
                      </c:pt>
                      <c:pt idx="1">
                        <c:v>Total Annual Sales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Sheet1!$A$3:$A$5</c15:sqref>
                        </c15:formulaRef>
                      </c:ext>
                    </c:extLst>
                    <c:strCache>
                      <c:ptCount val="3"/>
                      <c:pt idx="0">
                        <c:v>In-store Sales</c:v>
                      </c:pt>
                      <c:pt idx="1">
                        <c:v>Metro Airport Stores</c:v>
                      </c:pt>
                      <c:pt idx="2">
                        <c:v>Mail Orders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Sheet1!$G$3:$G$5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</c15:ser>
            </c15:filteredPieSeries>
            <c15:filteredPi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Sheet1!$H$1:$H$2</c15:sqref>
                        </c15:formulaRef>
                      </c:ext>
                    </c:extLst>
                    <c:strCache>
                      <c:ptCount val="2"/>
                      <c:pt idx="0">
                        <c:v>Williwonk Chocolates Corportation 2014 Sales</c:v>
                      </c:pt>
                      <c:pt idx="1">
                        <c:v>Total Annual Sales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Sheet1!$A$3:$A$5</c15:sqref>
                        </c15:formulaRef>
                      </c:ext>
                    </c:extLst>
                    <c:strCache>
                      <c:ptCount val="3"/>
                      <c:pt idx="0">
                        <c:v>In-store Sales</c:v>
                      </c:pt>
                      <c:pt idx="1">
                        <c:v>Metro Airport Stores</c:v>
                      </c:pt>
                      <c:pt idx="2">
                        <c:v>Mail Orders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Sheet1!$H$3:$H$5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</c15:ser>
            </c15:filteredPieSeries>
            <c15:filteredPi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Sheet1!$I$1:$I$2</c15:sqref>
                        </c15:formulaRef>
                      </c:ext>
                    </c:extLst>
                    <c:strCache>
                      <c:ptCount val="2"/>
                      <c:pt idx="0">
                        <c:v>Williwonk Chocolates Corportation 2014 Sales</c:v>
                      </c:pt>
                      <c:pt idx="1">
                        <c:v>Total Annual Sales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Sheet1!$A$3:$A$5</c15:sqref>
                        </c15:formulaRef>
                      </c:ext>
                    </c:extLst>
                    <c:strCache>
                      <c:ptCount val="3"/>
                      <c:pt idx="0">
                        <c:v>In-store Sales</c:v>
                      </c:pt>
                      <c:pt idx="1">
                        <c:v>Metro Airport Stores</c:v>
                      </c:pt>
                      <c:pt idx="2">
                        <c:v>Mail Orders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Sheet1!$I$3:$I$5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</c15:ser>
            </c15:filteredPieSeries>
          </c:ext>
        </c:extLst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Sheet1!$A$13</c:f>
              <c:strCache>
                <c:ptCount val="1"/>
                <c:pt idx="0">
                  <c:v>Metro Airport Stores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Sheet1!$B$10:$I$12</c:f>
              <c:multiLvlStrCache>
                <c:ptCount val="4"/>
                <c:lvl>
                  <c:pt idx="0">
                    <c:v>Quarter 1</c:v>
                  </c:pt>
                  <c:pt idx="1">
                    <c:v>Quarter 2</c:v>
                  </c:pt>
                  <c:pt idx="2">
                    <c:v>Quarter 3</c:v>
                  </c:pt>
                  <c:pt idx="3">
                    <c:v>Quarter 4</c:v>
                  </c:pt>
                </c:lvl>
                <c:lvl>
                  <c:pt idx="0">
                    <c:v>Jan-Mar</c:v>
                  </c:pt>
                  <c:pt idx="1">
                    <c:v>Apr-Jun</c:v>
                  </c:pt>
                  <c:pt idx="2">
                    <c:v>Jul-Sep</c:v>
                  </c:pt>
                  <c:pt idx="3">
                    <c:v>Oct-Dec</c:v>
                  </c:pt>
                </c:lvl>
              </c:multiLvlStrCache>
            </c:multiLvlStrRef>
          </c:cat>
          <c:val>
            <c:numRef>
              <c:f>Sheet1!$B$13:$I$13</c:f>
              <c:numCache>
                <c:formatCode>#,##0</c:formatCode>
                <c:ptCount val="8"/>
                <c:pt idx="0">
                  <c:v>357085</c:v>
                </c:pt>
                <c:pt idx="1">
                  <c:v>239616</c:v>
                </c:pt>
                <c:pt idx="2">
                  <c:v>233835</c:v>
                </c:pt>
                <c:pt idx="3">
                  <c:v>467606</c:v>
                </c:pt>
              </c:numCache>
            </c:numRef>
          </c:val>
        </c:ser>
        <c:ser>
          <c:idx val="1"/>
          <c:order val="1"/>
          <c:tx>
            <c:strRef>
              <c:f>Sheet1!$A$14</c:f>
              <c:strCache>
                <c:ptCount val="1"/>
                <c:pt idx="0">
                  <c:v>Mail Order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Sheet1!$B$10:$I$12</c:f>
              <c:multiLvlStrCache>
                <c:ptCount val="4"/>
                <c:lvl>
                  <c:pt idx="0">
                    <c:v>Quarter 1</c:v>
                  </c:pt>
                  <c:pt idx="1">
                    <c:v>Quarter 2</c:v>
                  </c:pt>
                  <c:pt idx="2">
                    <c:v>Quarter 3</c:v>
                  </c:pt>
                  <c:pt idx="3">
                    <c:v>Quarter 4</c:v>
                  </c:pt>
                </c:lvl>
                <c:lvl>
                  <c:pt idx="0">
                    <c:v>Jan-Mar</c:v>
                  </c:pt>
                  <c:pt idx="1">
                    <c:v>Apr-Jun</c:v>
                  </c:pt>
                  <c:pt idx="2">
                    <c:v>Jul-Sep</c:v>
                  </c:pt>
                  <c:pt idx="3">
                    <c:v>Oct-Dec</c:v>
                  </c:pt>
                </c:lvl>
              </c:multiLvlStrCache>
            </c:multiLvlStrRef>
          </c:cat>
          <c:val>
            <c:numRef>
              <c:f>Sheet1!$B$14:$I$14</c:f>
              <c:numCache>
                <c:formatCode>#,##0</c:formatCode>
                <c:ptCount val="8"/>
                <c:pt idx="0">
                  <c:v>176442</c:v>
                </c:pt>
                <c:pt idx="1">
                  <c:v>109824</c:v>
                </c:pt>
                <c:pt idx="2">
                  <c:v>93534</c:v>
                </c:pt>
                <c:pt idx="3">
                  <c:v>225922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51595584"/>
        <c:axId val="-1551601024"/>
      </c:barChart>
      <c:catAx>
        <c:axId val="-155159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51601024"/>
        <c:crosses val="autoZero"/>
        <c:auto val="1"/>
        <c:lblAlgn val="ctr"/>
        <c:lblOffset val="100"/>
        <c:noMultiLvlLbl val="0"/>
      </c:catAx>
      <c:valAx>
        <c:axId val="-155160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5159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>
        <a:alpha val="99000"/>
      </a:schemeClr>
    </a:solidFill>
    <a:ln w="9525" cap="flat" cmpd="sng" algn="ctr">
      <a:solidFill>
        <a:schemeClr val="accent1">
          <a:lumMod val="75000"/>
          <a:alpha val="9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C3"/>
    <w:rsid w:val="00484439"/>
    <w:rsid w:val="0097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EA44E7CA134800A5CD7D8B1AA4B9B6">
    <w:name w:val="78EA44E7CA134800A5CD7D8B1AA4B9B6"/>
    <w:rsid w:val="009774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7CD46-4C88-4C33-BB15-6CF0C1B8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Fiscus</dc:creator>
  <cp:keywords/>
  <dc:description/>
  <cp:lastModifiedBy>Sean Fiscus</cp:lastModifiedBy>
  <cp:revision>3</cp:revision>
  <dcterms:created xsi:type="dcterms:W3CDTF">2015-09-24T00:44:00Z</dcterms:created>
  <dcterms:modified xsi:type="dcterms:W3CDTF">2015-09-24T02:06:00Z</dcterms:modified>
</cp:coreProperties>
</file>