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Flights Booking Management System Mini Project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595959" w:space="1" w:sz="4" w:val="single"/>
          <w:right w:space="0" w:sz="0" w:val="nil"/>
          <w:between w:space="0" w:sz="0" w:val="nil"/>
        </w:pBdr>
        <w:shd w:fill="auto" w:val="clear"/>
        <w:spacing w:after="160" w:before="360" w:line="259" w:lineRule="auto"/>
        <w:ind w:left="432" w:right="0" w:hanging="432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42"/>
          <w:szCs w:val="4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</w:t>
              <w:tab/>
              <w:t xml:space="preserve">Problem Statement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</w:t>
              <w:tab/>
              <w:t xml:space="preserve">WIREFRAMES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</w:t>
              <w:tab/>
              <w:t xml:space="preserve">Application Architecture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6"/>
            </w:tabs>
            <w:spacing w:after="100" w:before="0" w:line="259" w:lineRule="auto"/>
            <w:ind w:left="22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3.1</w:t>
              <w:tab/>
              <w:t xml:space="preserve">Microservice Architecture (Compute and Integration/Presentation/Networking and Content Delivery):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5</w:t>
              <w:tab/>
              <w:t xml:space="preserve">Tool Chain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6</w:t>
              <w:tab/>
              <w:t xml:space="preserve">Business Requirements: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7</w:t>
              <w:tab/>
              <w:t xml:space="preserve">Proposed Rest Endpoints to be exposed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6"/>
            </w:tabs>
            <w:spacing w:after="100" w:before="0" w:line="259" w:lineRule="auto"/>
            <w:ind w:left="220" w:right="0" w:firstLine="0"/>
            <w:jc w:val="center"/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7.1</w:t>
              <w:tab/>
              <w:t xml:space="preserve">Rest APIs: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59" w:lineRule="auto"/>
            <w:ind w:left="0" w:right="0" w:firstLine="0"/>
            <w:jc w:val="center"/>
            <w:rPr>
              <w:b w:val="1"/>
              <w:sz w:val="28"/>
              <w:szCs w:val="28"/>
              <w:u w:val="single"/>
            </w:rPr>
          </w:pPr>
          <w:hyperlink w:anchor="_heading=h.17dp8vu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8</w:t>
              <w:tab/>
              <w:t xml:space="preserve">Expected Deliverables</w:t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8"/>
        </w:numPr>
        <w:ind w:left="574" w:hanging="432"/>
        <w:jc w:val="center"/>
        <w:rPr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sz w:val="42"/>
          <w:szCs w:val="42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Build a software system which lets user search for a Flight Ticket and book it &amp; includes Admin related activities. User can also cancel or update the Ticket. Below are the different roles, which need to be supported by above Software System.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The scope includes developing the application using tool chain mentioned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8"/>
        </w:numPr>
        <w:ind w:left="432" w:hanging="432"/>
        <w:jc w:val="center"/>
        <w:rPr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sz w:val="42"/>
          <w:szCs w:val="42"/>
          <w:u w:val="single"/>
          <w:rtl w:val="0"/>
        </w:rPr>
        <w:t xml:space="preserve">WIREFRAMES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UI needs improvisation and modification as per given use case.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285115</wp:posOffset>
            </wp:positionV>
            <wp:extent cx="2176145" cy="1449070"/>
            <wp:effectExtent b="0" l="0" r="0" t="0"/>
            <wp:wrapNone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449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1805940</wp:posOffset>
            </wp:positionV>
            <wp:extent cx="2176145" cy="2185670"/>
            <wp:effectExtent b="0" l="0" r="0" t="0"/>
            <wp:wrapNone/>
            <wp:docPr id="6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185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4063365</wp:posOffset>
            </wp:positionV>
            <wp:extent cx="2176145" cy="2144395"/>
            <wp:effectExtent b="0" l="0" r="0" t="0"/>
            <wp:wrapNone/>
            <wp:docPr id="6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14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285115</wp:posOffset>
            </wp:positionV>
            <wp:extent cx="2376170" cy="2546350"/>
            <wp:effectExtent b="0" l="0" r="0" t="0"/>
            <wp:wrapNone/>
            <wp:docPr id="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54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2902585</wp:posOffset>
            </wp:positionV>
            <wp:extent cx="2376170" cy="1682750"/>
            <wp:effectExtent b="0" l="0" r="0" t="0"/>
            <wp:wrapNone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68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4658360</wp:posOffset>
            </wp:positionV>
            <wp:extent cx="2376170" cy="1549400"/>
            <wp:effectExtent b="0" l="0" r="0" t="0"/>
            <wp:wrapNone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4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285115</wp:posOffset>
            </wp:positionV>
            <wp:extent cx="2499995" cy="2480945"/>
            <wp:effectExtent b="0" l="0" r="0" t="0"/>
            <wp:wrapNone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80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4617085</wp:posOffset>
            </wp:positionV>
            <wp:extent cx="2499995" cy="1590675"/>
            <wp:effectExtent b="0" l="0" r="0" t="0"/>
            <wp:wrapNone/>
            <wp:docPr id="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-851" w:hanging="142.00000000000003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2552065</wp:posOffset>
            </wp:positionV>
            <wp:extent cx="2500313" cy="1706563"/>
            <wp:effectExtent b="0" l="0" r="0" t="0"/>
            <wp:wrapNone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70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8"/>
        </w:numPr>
        <w:ind w:left="432" w:hanging="432"/>
        <w:jc w:val="center"/>
        <w:rPr>
          <w:sz w:val="42"/>
          <w:szCs w:val="42"/>
        </w:rPr>
      </w:pPr>
      <w:bookmarkStart w:colFirst="0" w:colLast="0" w:name="_heading=h.3znysh7" w:id="3"/>
      <w:bookmarkEnd w:id="3"/>
      <w:r w:rsidDel="00000000" w:rsidR="00000000" w:rsidRPr="00000000">
        <w:rPr>
          <w:sz w:val="42"/>
          <w:szCs w:val="42"/>
          <w:u w:val="single"/>
          <w:rtl w:val="0"/>
        </w:rPr>
        <w:t xml:space="preserve">Application Architecture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8"/>
        </w:numPr>
        <w:ind w:left="5112" w:hanging="576.0000000000002"/>
        <w:jc w:val="center"/>
        <w:rPr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sz w:val="34"/>
          <w:szCs w:val="34"/>
          <w:u w:val="single"/>
          <w:rtl w:val="0"/>
        </w:rPr>
        <w:t xml:space="preserve">Microservice Architecture (Compute and Integration/Presentation/Networking and Content Delivery):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31510" cy="2804795"/>
            <wp:effectExtent b="0" l="0" r="0" t="0"/>
            <wp:docPr descr="custom-service-api-gateway.png" id="67" name="image6.png"/>
            <a:graphic>
              <a:graphicData uri="http://schemas.openxmlformats.org/drawingml/2006/picture">
                <pic:pic>
                  <pic:nvPicPr>
                    <pic:cNvPr descr="custom-service-api-gateway.png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574"/>
        <w:jc w:val="center"/>
        <w:rPr>
          <w:sz w:val="42"/>
          <w:szCs w:val="42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8"/>
        </w:numPr>
        <w:ind w:left="574" w:hanging="432"/>
        <w:jc w:val="center"/>
        <w:rPr>
          <w:sz w:val="42"/>
          <w:szCs w:val="42"/>
        </w:rPr>
      </w:pPr>
      <w:bookmarkStart w:colFirst="0" w:colLast="0" w:name="_heading=h.3dy6vkm" w:id="6"/>
      <w:bookmarkEnd w:id="6"/>
      <w:r w:rsidDel="00000000" w:rsidR="00000000" w:rsidRPr="00000000">
        <w:rPr>
          <w:sz w:val="42"/>
          <w:szCs w:val="42"/>
          <w:u w:val="single"/>
          <w:rtl w:val="0"/>
        </w:rPr>
        <w:t xml:space="preserve">Tool Chain</w:t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312"/>
        <w:tblGridChange w:id="0">
          <w:tblGrid>
            <w:gridCol w:w="3005"/>
            <w:gridCol w:w="3005"/>
            <w:gridCol w:w="33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Competency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Skill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Skill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Engineering Mindset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Networking and Content Delivery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DevOps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Secure Coding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Code Quality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Sonar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Application Language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Products &amp; Frameworks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Angular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  <w:b w:val="1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highlight w:val="white"/>
                <w:u w:val="single"/>
                <w:rtl w:val="0"/>
              </w:rPr>
              <w:t xml:space="preserve">Material/Bootstrap, rxjs, ngrx/store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Javascript/Typescript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Networking and Content Delivery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Api gateway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Security and Identity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OpenIAM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Compute &amp; Integration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Spring Boot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Kafka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Database &amp; Storage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MySQL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Governance &amp; Tooling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Junit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Mockito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Engineering Quality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Platform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Cloud Tools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8"/>
        </w:numPr>
        <w:ind w:left="574" w:hanging="432"/>
        <w:jc w:val="center"/>
        <w:rPr>
          <w:sz w:val="42"/>
          <w:szCs w:val="42"/>
        </w:rPr>
      </w:pPr>
      <w:bookmarkStart w:colFirst="0" w:colLast="0" w:name="_heading=h.1t3h5sf" w:id="7"/>
      <w:bookmarkEnd w:id="7"/>
      <w:r w:rsidDel="00000000" w:rsidR="00000000" w:rsidRPr="00000000">
        <w:rPr>
          <w:sz w:val="42"/>
          <w:szCs w:val="42"/>
          <w:u w:val="single"/>
          <w:rtl w:val="0"/>
        </w:rPr>
        <w:t xml:space="preserve">Business Requirements:</w:t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 an application developer, develop microservices with below guidelines: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"/>
        <w:gridCol w:w="1242"/>
        <w:gridCol w:w="6983"/>
        <w:tblGridChange w:id="0">
          <w:tblGrid>
            <w:gridCol w:w="791"/>
            <w:gridCol w:w="1242"/>
            <w:gridCol w:w="69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Proxima Nova" w:cs="Proxima Nova" w:eastAsia="Proxima Nova" w:hAnsi="Proxima Nova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u w:val="single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u w:val="single"/>
                <w:rtl w:val="0"/>
              </w:rPr>
              <w:t xml:space="preserve">Story 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u w:val="single"/>
                <w:rtl w:val="0"/>
              </w:rPr>
              <w:t xml:space="preserve">User Story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right="-2534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u w:val="single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US_01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User Mode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User can search for a Flight based on date/time, from place/to place, one way or round trip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Each Search result need to display Flight Date/time, Airline Name/Logo, Price(to &amp; round trip – TBD)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From Search results, User should be able to select a specific Flight and go ahead and complete Ticket Booking by providing below details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Name and Email ID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Number of seats to book.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Details of each passenger (NAME:GENDER:AGE)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Opt for Meal(Veg/Non veg)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Select Seat Number(s)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On successful Ticket Booking, PNR number need to be generated, it should be possible to download TicketBooking can be done a Logged in User only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With email id user should be able to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view History of Ticket Bookings,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Cancel a Ticket only prior to a day(24 hrs) before journey date.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With PNR number view the booked ticket details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US_02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Admin Mode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Admin shall be able to login/logout.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There can be pre-defined username/password for Admin.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Admin shall be able to add/block an Airline. When Airline is Blocked, Flights belonging to that Airline will not be shown in Ticket Search results.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Admin shall be able to add Inventory/Schedule of an existing Airline by specifying below details: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flight number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Airline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From Place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To Place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Start date time,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End date time,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Scheduled Days(Daily, Week Days, Week Ends, For specific days specify the list of Days like Mon, Wed)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Instrument used(A320, A320 neo, etc…)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Total number of business class Seats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Total number of non-business class Seats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Ticket cost (consider taxes and other charges),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number of rows,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76" w:lineRule="auto"/>
              <w:ind w:left="108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meal(none, veg, non veg)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36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8"/>
        </w:numPr>
        <w:ind w:left="574" w:hanging="432"/>
        <w:jc w:val="center"/>
        <w:rPr>
          <w:sz w:val="42"/>
          <w:szCs w:val="42"/>
        </w:rPr>
      </w:pPr>
      <w:bookmarkStart w:colFirst="0" w:colLast="0" w:name="_heading=h.4d34og8" w:id="8"/>
      <w:bookmarkEnd w:id="8"/>
      <w:r w:rsidDel="00000000" w:rsidR="00000000" w:rsidRPr="00000000">
        <w:rPr>
          <w:sz w:val="42"/>
          <w:szCs w:val="42"/>
          <w:u w:val="single"/>
          <w:rtl w:val="0"/>
        </w:rPr>
        <w:t xml:space="preserve">Proposed Rest Endpoints to be exposed</w:t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8"/>
        </w:numPr>
        <w:ind w:left="5112" w:hanging="576.0000000000002"/>
        <w:jc w:val="center"/>
        <w:rPr>
          <w:sz w:val="34"/>
          <w:szCs w:val="34"/>
        </w:rPr>
      </w:pPr>
      <w:bookmarkStart w:colFirst="0" w:colLast="0" w:name="_heading=h.2s8eyo1" w:id="9"/>
      <w:bookmarkEnd w:id="9"/>
      <w:r w:rsidDel="00000000" w:rsidR="00000000" w:rsidRPr="00000000">
        <w:rPr>
          <w:sz w:val="34"/>
          <w:szCs w:val="34"/>
          <w:u w:val="single"/>
          <w:rtl w:val="0"/>
        </w:rPr>
        <w:t xml:space="preserve">Rest APIs:</w:t>
      </w:r>
    </w:p>
    <w:tbl>
      <w:tblPr>
        <w:tblStyle w:val="Table3"/>
        <w:tblW w:w="9545.0" w:type="dxa"/>
        <w:jc w:val="left"/>
        <w:tblInd w:w="372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"/>
        <w:gridCol w:w="4272"/>
        <w:gridCol w:w="4394"/>
        <w:tblGridChange w:id="0">
          <w:tblGrid>
            <w:gridCol w:w="879"/>
            <w:gridCol w:w="4272"/>
            <w:gridCol w:w="4394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/api/v1.0/flight/airline/register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New airline booking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/api/v1.0/flight/admin/login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Admin login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/api/v1.0/flight/airline/inventory/add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Add Inventory/Schedule of an existing Airline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/api/v1.0/flight/search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Searches for flight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/api/v1.0/flight/booking/{flightid}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Book ticket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/api/v1.0/flight/ticket/{pnr}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Get Booked ticket details based on PNR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GET 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/api/v1.0/flight/booking/history/{emailId}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Get Booked tickets history based on Email ID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/api/v1.0/flight/booking/cancel/{pnr}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Cancel a booked ticket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ind w:firstLine="574"/>
        <w:jc w:val="center"/>
        <w:rPr>
          <w:sz w:val="42"/>
          <w:szCs w:val="42"/>
          <w:u w:val="single"/>
        </w:rPr>
      </w:pPr>
      <w:bookmarkStart w:colFirst="0" w:colLast="0" w:name="_heading=h.17dp8vu" w:id="10"/>
      <w:bookmarkEnd w:id="10"/>
      <w:r w:rsidDel="00000000" w:rsidR="00000000" w:rsidRPr="00000000">
        <w:rPr>
          <w:sz w:val="42"/>
          <w:szCs w:val="42"/>
          <w:u w:val="single"/>
          <w:rtl w:val="0"/>
        </w:rPr>
        <w:t xml:space="preserve">Expected Deliverables</w:t>
      </w:r>
    </w:p>
    <w:p w:rsidR="00000000" w:rsidDel="00000000" w:rsidP="00000000" w:rsidRDefault="00000000" w:rsidRPr="00000000" w14:paraId="000000B3">
      <w:pPr>
        <w:widowControl w:val="0"/>
        <w:spacing w:after="0" w:line="276" w:lineRule="auto"/>
        <w:ind w:right="115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 an application developer: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7"/>
        </w:numPr>
        <w:spacing w:after="0" w:line="276" w:lineRule="auto"/>
        <w:ind w:left="1440" w:right="115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Develop the application as a microservice architecture.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Ensure package Structure for project is like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com.flightapp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.* with proper naming conventions for package and beans.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Use application.properties or yaml file to maintain all spring boot config.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Implemented the package structure - Controller, Interface, Service, DAO, Testing, Validation, Security etc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7"/>
        </w:numPr>
        <w:spacing w:after="0" w:line="276" w:lineRule="auto"/>
        <w:ind w:left="1440" w:right="115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Implementation as follows:</w:t>
      </w:r>
    </w:p>
    <w:p w:rsidR="00000000" w:rsidDel="00000000" w:rsidP="00000000" w:rsidRDefault="00000000" w:rsidRPr="00000000" w14:paraId="000000B9">
      <w:pPr>
        <w:widowControl w:val="0"/>
        <w:numPr>
          <w:ilvl w:val="2"/>
          <w:numId w:val="7"/>
        </w:numPr>
        <w:spacing w:after="0" w:line="276" w:lineRule="auto"/>
        <w:ind w:left="2160" w:right="115" w:hanging="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 Domain Driven Design to implement distributed architecture</w:t>
      </w:r>
    </w:p>
    <w:p w:rsidR="00000000" w:rsidDel="00000000" w:rsidP="00000000" w:rsidRDefault="00000000" w:rsidRPr="00000000" w14:paraId="000000BA">
      <w:pPr>
        <w:widowControl w:val="0"/>
        <w:numPr>
          <w:ilvl w:val="2"/>
          <w:numId w:val="7"/>
        </w:numPr>
        <w:spacing w:after="0" w:line="276" w:lineRule="auto"/>
        <w:ind w:left="2160" w:right="115" w:hanging="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Follow Single Data Store per microservice practice</w:t>
      </w:r>
    </w:p>
    <w:p w:rsidR="00000000" w:rsidDel="00000000" w:rsidP="00000000" w:rsidRDefault="00000000" w:rsidRPr="00000000" w14:paraId="000000BB">
      <w:pPr>
        <w:widowControl w:val="0"/>
        <w:spacing w:after="0" w:line="276" w:lineRule="auto"/>
        <w:ind w:left="2160" w:right="115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color="a5a5a5" w:space="5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c8c8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c8c8c"/>
        <w:sz w:val="22"/>
        <w:szCs w:val="22"/>
        <w:u w:val="none"/>
        <w:shd w:fill="auto" w:val="clear"/>
        <w:vertAlign w:val="baseline"/>
        <w:rtl w:val="0"/>
      </w:rPr>
      <w:t xml:space="preserve">Flight Booking Case Study</w:t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left"/>
      <w:pPr>
        <w:ind w:left="1800" w:hanging="360"/>
      </w:pPr>
      <w:rPr/>
    </w:lvl>
    <w:lvl w:ilvl="3">
      <w:start w:val="1"/>
      <w:numFmt w:val="decimal"/>
      <w:lvlText w:val="(%4)"/>
      <w:lvlJc w:val="left"/>
      <w:pPr>
        <w:ind w:left="216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left"/>
      <w:pPr>
        <w:ind w:left="1800" w:hanging="360"/>
      </w:pPr>
      <w:rPr/>
    </w:lvl>
    <w:lvl w:ilvl="3">
      <w:start w:val="1"/>
      <w:numFmt w:val="decimal"/>
      <w:lvlText w:val="(%4)"/>
      <w:lvlJc w:val="left"/>
      <w:pPr>
        <w:ind w:left="216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1494" w:hanging="360"/>
      </w:pPr>
      <w:rPr/>
    </w:lvl>
    <w:lvl w:ilvl="4">
      <w:start w:val="1"/>
      <w:numFmt w:val="lowerLetter"/>
      <w:lvlText w:val="%5."/>
      <w:lvlJc w:val="left"/>
      <w:pPr>
        <w:ind w:left="192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574" w:hanging="432.00000000000006"/>
      </w:pPr>
      <w:rPr/>
    </w:lvl>
    <w:lvl w:ilvl="1">
      <w:start w:val="1"/>
      <w:numFmt w:val="decimal"/>
      <w:lvlText w:val="%1.%2"/>
      <w:lvlJc w:val="left"/>
      <w:pPr>
        <w:ind w:left="5112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574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.0000000000002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8944D1"/>
  </w:style>
  <w:style w:type="paragraph" w:styleId="Heading1">
    <w:name w:val="heading 1"/>
    <w:basedOn w:val="Normal"/>
    <w:next w:val="Normal"/>
    <w:link w:val="Heading1Char"/>
    <w:uiPriority w:val="9"/>
    <w:qFormat w:val="1"/>
    <w:rsid w:val="00332D03"/>
    <w:pPr>
      <w:keepNext w:val="1"/>
      <w:keepLines w:val="1"/>
      <w:numPr>
        <w:numId w:val="1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32D03"/>
    <w:pPr>
      <w:keepNext w:val="1"/>
      <w:keepLines w:val="1"/>
      <w:numPr>
        <w:ilvl w:val="1"/>
        <w:numId w:val="1"/>
      </w:numPr>
      <w:spacing w:after="0" w:before="360"/>
      <w:ind w:left="576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32D03"/>
    <w:pPr>
      <w:keepNext w:val="1"/>
      <w:keepLines w:val="1"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332D03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32D03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32D03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32D03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32D03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32D03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332D03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 w:val="1"/>
    <w:rsid w:val="00332D03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2D03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32D03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332D03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332D03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32D03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32D03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32D03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32D03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32D03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32D0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32D0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32D03"/>
    <w:pPr>
      <w:numPr>
        <w:ilvl w:val="1"/>
      </w:numPr>
    </w:pPr>
    <w:rPr>
      <w:color w:val="5a5a5a" w:themeColor="text1" w:themeTint="0000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332D03"/>
    <w:rPr>
      <w:color w:val="5a5a5a" w:themeColor="text1" w:themeTint="0000A5"/>
      <w:spacing w:val="10"/>
    </w:rPr>
  </w:style>
  <w:style w:type="character" w:styleId="Strong">
    <w:name w:val="Strong"/>
    <w:basedOn w:val="DefaultParagraphFont"/>
    <w:uiPriority w:val="22"/>
    <w:qFormat w:val="1"/>
    <w:rsid w:val="00332D03"/>
    <w:rPr>
      <w:b w:val="1"/>
      <w:bCs w:val="1"/>
      <w:color w:val="000000" w:themeColor="text1"/>
    </w:rPr>
  </w:style>
  <w:style w:type="character" w:styleId="Emphasis">
    <w:name w:val="Emphasis"/>
    <w:basedOn w:val="DefaultParagraphFont"/>
    <w:uiPriority w:val="20"/>
    <w:qFormat w:val="1"/>
    <w:rsid w:val="00332D03"/>
    <w:rPr>
      <w:i w:val="1"/>
      <w:iCs w:val="1"/>
      <w:color w:val="auto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32D03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332D03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32D03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32D03"/>
    <w:rPr>
      <w:color w:val="000000" w:themeColor="text1"/>
      <w:shd w:color="auto" w:fill="f2f2f2" w:themeFill="background1" w:themeFillShade="0000F2" w:val="clear"/>
    </w:rPr>
  </w:style>
  <w:style w:type="character" w:styleId="SubtleEmphasis">
    <w:name w:val="Subtle Emphasis"/>
    <w:basedOn w:val="DefaultParagraphFont"/>
    <w:uiPriority w:val="19"/>
    <w:qFormat w:val="1"/>
    <w:rsid w:val="00332D03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332D03"/>
    <w:rPr>
      <w:b w:val="1"/>
      <w:bCs w:val="1"/>
      <w:i w:val="1"/>
      <w:iCs w:val="1"/>
      <w:caps w:val="1"/>
    </w:rPr>
  </w:style>
  <w:style w:type="character" w:styleId="SubtleReference">
    <w:name w:val="Subtle Reference"/>
    <w:basedOn w:val="DefaultParagraphFont"/>
    <w:uiPriority w:val="31"/>
    <w:qFormat w:val="1"/>
    <w:rsid w:val="00332D03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332D03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332D03"/>
    <w:rPr>
      <w:b w:val="0"/>
      <w:bCs w:val="0"/>
      <w:smallCaps w:val="1"/>
      <w:spacing w:val="5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32D03"/>
    <w:pPr>
      <w:outlineLvl w:val="9"/>
    </w:pPr>
  </w:style>
  <w:style w:type="paragraph" w:styleId="ListParagraph">
    <w:name w:val="List Paragraph"/>
    <w:basedOn w:val="Normal"/>
    <w:uiPriority w:val="34"/>
    <w:qFormat w:val="1"/>
    <w:rsid w:val="0097015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720"/>
      <w:contextualSpacing w:val="1"/>
    </w:pPr>
    <w:rPr>
      <w:rFonts w:ascii="Calibri" w:cs="Calibri" w:eastAsia="Calibri" w:hAnsi="Calibri"/>
      <w:color w:val="000000"/>
      <w:lang w:eastAsia="en-IN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B74B4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94B5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94B57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 w:val="1"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7F2B3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m4385904535053728260msolistparagraph" w:customStyle="1">
    <w:name w:val="m_4385904535053728260msolistparagraph"/>
    <w:basedOn w:val="Normal"/>
    <w:rsid w:val="003534A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9754F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9754F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754FA"/>
    <w:rPr>
      <w:b w:val="1"/>
      <w:bCs w:val="1"/>
      <w:sz w:val="20"/>
      <w:szCs w:val="20"/>
    </w:rPr>
  </w:style>
  <w:style w:type="paragraph" w:styleId="Bodytext" w:customStyle="1">
    <w:name w:val="Bodytext"/>
    <w:basedOn w:val="Normal"/>
    <w:link w:val="BodytextChar"/>
    <w:rsid w:val="006A2329"/>
    <w:pPr>
      <w:widowControl w:val="0"/>
      <w:spacing w:after="240" w:before="26" w:line="240" w:lineRule="atLeast"/>
      <w:ind w:left="1080" w:right="115"/>
    </w:pPr>
    <w:rPr>
      <w:rFonts w:ascii="Arial" w:cs="Times New Roman" w:eastAsia="Times New Roman" w:hAnsi="Arial"/>
      <w:sz w:val="20"/>
      <w:szCs w:val="20"/>
      <w:lang w:val="en-US"/>
    </w:rPr>
  </w:style>
  <w:style w:type="character" w:styleId="BodytextChar" w:customStyle="1">
    <w:name w:val="Bodytext Char"/>
    <w:link w:val="Bodytext"/>
    <w:rsid w:val="006A2329"/>
    <w:rPr>
      <w:rFonts w:ascii="Arial" w:cs="Times New Roman" w:eastAsia="Times New Roman" w:hAnsi="Arial"/>
      <w:sz w:val="20"/>
      <w:szCs w:val="20"/>
      <w:lang w:val="en-US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ZYa23f8oN6MprHoTU2DttMzfcQ==">AMUW2mV+WJi+ojRvW9IOSjtrJDCM1Xrm7DUTspJuCCk7ylDSDz9ZFckQbZ13j8Lt9X70oa8EloYaTGbKbkP4WIIU3iwkmnFfut4RN3ifxFS9EEvVfXEXZJhLk1TrncA7QkISne0lOtPjRMzzbreRJPkk125hgFe+c+B1hDZAIpD5ulFDVMS0WAtxqCBilq3o7KIa8V+mfFiF7DFc4UvEeHlFe3sc3HevTQANvaCXpUd/E+Ley6yZZishJqRcQHL4UdIOmmUB1/0ey0iY22SnHvMt/e19KikB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2021-05-10T04:03:00Z</dcterms:created>
  <dc:creator>Pradhi</dc:creator>
</cp:coreProperties>
</file>