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6F4A8F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A96CBD">
        <w:rPr>
          <w:noProof/>
        </w:rPr>
        <w:t>ECSAC</w:t>
      </w:r>
      <w:r>
        <w:t>)</w:t>
      </w:r>
    </w:p>
    <w:p w14:paraId="55236AAA" w14:textId="57E78821" w:rsidR="00FE576D" w:rsidRDefault="006F4A8F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D4376C">
        <w:t>25 Jan 2019</w:t>
      </w:r>
      <w:r w:rsidR="0024239C">
        <w:t xml:space="preserve"> from </w:t>
      </w:r>
      <w:r w:rsidR="00D4376C">
        <w:t>5:30</w:t>
      </w:r>
      <w:r w:rsidR="0024239C">
        <w:t xml:space="preserve"> PM to </w:t>
      </w:r>
      <w:r w:rsidR="00E90FBE">
        <w:t>7:</w:t>
      </w:r>
      <w:r w:rsidR="00D4376C">
        <w:t>0</w:t>
      </w:r>
      <w:r w:rsidR="00E90FBE">
        <w:t>0</w:t>
      </w:r>
      <w:r w:rsidR="0024239C">
        <w:t xml:space="preserve"> PM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1C0E81DB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E418E5" w:rsidRPr="00F86F55">
        <w:t>Candace Faust (chair)</w:t>
      </w:r>
      <w:bookmarkStart w:id="0" w:name="_GoBack"/>
      <w:bookmarkEnd w:id="0"/>
      <w:r w:rsidR="00E418E5">
        <w:t>,</w:t>
      </w:r>
      <w:r w:rsidR="00E418E5" w:rsidRPr="00F86F55">
        <w:t xml:space="preserve"> Kevin Halvorsen</w:t>
      </w:r>
      <w:r w:rsidR="00E418E5">
        <w:t>,</w:t>
      </w:r>
      <w:r w:rsidR="00E418E5" w:rsidRPr="00F86F55">
        <w:t xml:space="preserve"> Barbara Stark, Joe Calandra, Steve </w:t>
      </w:r>
      <w:r w:rsidR="00E418E5" w:rsidRPr="00A96CBD">
        <w:rPr>
          <w:noProof/>
        </w:rPr>
        <w:t>Fratini</w:t>
      </w:r>
      <w:r w:rsidR="00E418E5" w:rsidRPr="00F86F55">
        <w:t xml:space="preserve"> (secretary)</w:t>
      </w:r>
    </w:p>
    <w:p w14:paraId="75E561CE" w14:textId="559B0EA8" w:rsidR="00D4376C" w:rsidRDefault="00F02A98">
      <w:r>
        <w:rPr>
          <w:b/>
        </w:rPr>
        <w:t>Not Present</w:t>
      </w:r>
      <w:r w:rsidR="0024239C">
        <w:t>:</w:t>
      </w:r>
      <w:r w:rsidR="002E12E8">
        <w:t xml:space="preserve"> </w:t>
      </w:r>
      <w:r w:rsidR="001F2E5F" w:rsidRPr="00F86F55">
        <w:t>Erik Brachman, Janice Grasso</w:t>
      </w:r>
    </w:p>
    <w:p w14:paraId="388E1C1F" w14:textId="77777777" w:rsidR="001F2E5F" w:rsidRPr="00F86F55" w:rsidRDefault="001F2E5F"/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10C54034" w14:textId="370C69DA" w:rsidR="00AD1AC5" w:rsidRDefault="00C9510D">
      <w:r>
        <w:t>Steve need</w:t>
      </w:r>
      <w:r w:rsidR="003F1F8B">
        <w:t>s</w:t>
      </w:r>
      <w:r>
        <w:t xml:space="preserve"> to correct statement from Kevin; otherwise, the minutes from Sept. 14</w:t>
      </w:r>
      <w:r w:rsidRPr="00C9510D">
        <w:rPr>
          <w:vertAlign w:val="superscript"/>
        </w:rPr>
        <w:t>th</w:t>
      </w:r>
      <w:r>
        <w:t xml:space="preserve">, 2018 are approved. </w:t>
      </w:r>
    </w:p>
    <w:p w14:paraId="7245AE61" w14:textId="1E6F1990" w:rsidR="003F1F8B" w:rsidRDefault="003F1F8B">
      <w:r>
        <w:t>[Change was made by Steve on 26 January 2019, and sent to the Eatontown clerk.]</w:t>
      </w:r>
    </w:p>
    <w:p w14:paraId="49739F1A" w14:textId="77777777" w:rsidR="00F02A98" w:rsidRDefault="00F02A98"/>
    <w:p w14:paraId="0E9203C6" w14:textId="45D094A3" w:rsidR="00FE576D" w:rsidRDefault="0024239C">
      <w:pPr>
        <w:pStyle w:val="Heading1"/>
      </w:pPr>
      <w:r>
        <w:t>Agenda</w:t>
      </w:r>
    </w:p>
    <w:p w14:paraId="14F7186B" w14:textId="0EB994F7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1B63CD45" w14:textId="6275C9AE" w:rsidR="002F25C2" w:rsidRDefault="00D4376C" w:rsidP="002F25C2">
      <w:pPr>
        <w:pStyle w:val="ListParagraph"/>
        <w:numPr>
          <w:ilvl w:val="0"/>
          <w:numId w:val="19"/>
        </w:numPr>
      </w:pPr>
      <w:r>
        <w:t xml:space="preserve">Approval of minutes from </w:t>
      </w:r>
      <w:r w:rsidR="00A96CBD">
        <w:t xml:space="preserve">the </w:t>
      </w:r>
      <w:r w:rsidRPr="00A96CBD">
        <w:rPr>
          <w:noProof/>
        </w:rPr>
        <w:t>previous</w:t>
      </w:r>
      <w:r>
        <w:t xml:space="preserve"> meeting on September 14, 2018. </w:t>
      </w:r>
    </w:p>
    <w:p w14:paraId="08A5117A" w14:textId="0A559B07" w:rsidR="00D4376C" w:rsidRDefault="00D4376C" w:rsidP="002F25C2">
      <w:pPr>
        <w:pStyle w:val="ListParagraph"/>
        <w:numPr>
          <w:ilvl w:val="0"/>
          <w:numId w:val="19"/>
        </w:numPr>
      </w:pPr>
      <w:r>
        <w:t xml:space="preserve">Attendance at </w:t>
      </w:r>
      <w:r w:rsidRPr="00D4376C">
        <w:t>NJ Bike &amp; Walk Summit</w:t>
      </w:r>
      <w:r>
        <w:t xml:space="preserve"> </w:t>
      </w:r>
    </w:p>
    <w:p w14:paraId="4B8C97C7" w14:textId="58D5DF23" w:rsidR="001F2E5F" w:rsidRDefault="001F2E5F" w:rsidP="002F25C2">
      <w:pPr>
        <w:pStyle w:val="ListParagraph"/>
        <w:numPr>
          <w:ilvl w:val="0"/>
          <w:numId w:val="19"/>
        </w:numPr>
      </w:pPr>
      <w:r>
        <w:t>Open issues</w:t>
      </w:r>
    </w:p>
    <w:p w14:paraId="364BB344" w14:textId="70F0638A" w:rsidR="00D4376C" w:rsidRDefault="00D4376C" w:rsidP="002F25C2">
      <w:pPr>
        <w:pStyle w:val="ListParagraph"/>
        <w:numPr>
          <w:ilvl w:val="0"/>
          <w:numId w:val="19"/>
        </w:numPr>
      </w:pPr>
      <w:r>
        <w:t xml:space="preserve">Possible community walks in the Spring </w:t>
      </w:r>
    </w:p>
    <w:p w14:paraId="64D3916E" w14:textId="5096488C" w:rsidR="002C4834" w:rsidRDefault="002F25C2" w:rsidP="00D4376C">
      <w:pPr>
        <w:pStyle w:val="ListParagraph"/>
        <w:numPr>
          <w:ilvl w:val="0"/>
          <w:numId w:val="19"/>
        </w:numPr>
      </w:pPr>
      <w:r>
        <w:t>Status of grant application concerning “</w:t>
      </w:r>
      <w:r w:rsidRPr="002F25C2">
        <w:t>Complete Streets Technical Assistance</w:t>
      </w:r>
      <w:r>
        <w:t>”</w:t>
      </w:r>
    </w:p>
    <w:p w14:paraId="306A010C" w14:textId="3FD34E72" w:rsidR="00D4376C" w:rsidRDefault="00D4376C" w:rsidP="00D4376C">
      <w:pPr>
        <w:pStyle w:val="ListParagraph"/>
        <w:numPr>
          <w:ilvl w:val="0"/>
          <w:numId w:val="19"/>
        </w:numPr>
      </w:pPr>
      <w:r>
        <w:t>AOB</w:t>
      </w:r>
    </w:p>
    <w:p w14:paraId="28753C57" w14:textId="3ED9A9FA" w:rsidR="00971A71" w:rsidRDefault="00971A71" w:rsidP="00971A71">
      <w:pPr>
        <w:pStyle w:val="ListParagraph"/>
        <w:numPr>
          <w:ilvl w:val="1"/>
          <w:numId w:val="19"/>
        </w:numPr>
      </w:pPr>
      <w:r>
        <w:t xml:space="preserve">Should our </w:t>
      </w:r>
      <w:bookmarkStart w:id="1" w:name="_Hlk536205402"/>
      <w:r>
        <w:t>committee review site plans for walkability and bicycling issues</w:t>
      </w:r>
      <w:bookmarkEnd w:id="1"/>
      <w:r>
        <w:t>?</w:t>
      </w:r>
    </w:p>
    <w:p w14:paraId="3F5AB80F" w14:textId="1C112989" w:rsidR="001F2E5F" w:rsidRDefault="001F2E5F" w:rsidP="00971A71">
      <w:pPr>
        <w:pStyle w:val="ListParagraph"/>
        <w:numPr>
          <w:ilvl w:val="1"/>
          <w:numId w:val="19"/>
        </w:numPr>
      </w:pPr>
      <w:bookmarkStart w:id="2" w:name="_Hlk536205467"/>
      <w:r>
        <w:t>Sustainable NJ</w:t>
      </w:r>
    </w:p>
    <w:bookmarkEnd w:id="2"/>
    <w:p w14:paraId="5973323A" w14:textId="3468BF69" w:rsidR="00C9510D" w:rsidRDefault="00C9510D" w:rsidP="00971A71">
      <w:pPr>
        <w:pStyle w:val="ListParagraph"/>
        <w:numPr>
          <w:ilvl w:val="1"/>
          <w:numId w:val="19"/>
        </w:numPr>
      </w:pPr>
      <w:r>
        <w:t>Eatontown Day discussion</w:t>
      </w:r>
    </w:p>
    <w:p w14:paraId="0AFD29D3" w14:textId="6BE7A359" w:rsidR="00306B83" w:rsidRDefault="00306B83" w:rsidP="00306B83">
      <w:pPr>
        <w:pStyle w:val="Heading1"/>
      </w:pPr>
      <w:r>
        <w:t>Discussion</w:t>
      </w:r>
    </w:p>
    <w:p w14:paraId="2D52DFF9" w14:textId="4A913041" w:rsidR="00C9510D" w:rsidRDefault="00C9510D" w:rsidP="00D4376C">
      <w:pPr>
        <w:pStyle w:val="ListParagraph"/>
        <w:numPr>
          <w:ilvl w:val="0"/>
          <w:numId w:val="21"/>
        </w:numPr>
      </w:pPr>
      <w:bookmarkStart w:id="3" w:name="_Hlk524714935"/>
      <w:r>
        <w:t>Open Issues</w:t>
      </w:r>
    </w:p>
    <w:p w14:paraId="3EF50248" w14:textId="7012C6E7" w:rsidR="00C9510D" w:rsidRDefault="00C9510D" w:rsidP="00C9510D">
      <w:pPr>
        <w:pStyle w:val="ListParagraph"/>
        <w:numPr>
          <w:ilvl w:val="1"/>
          <w:numId w:val="21"/>
        </w:numPr>
      </w:pPr>
      <w:r>
        <w:t xml:space="preserve">Candace and Joe compiled a list of bus stops in Eatontown. </w:t>
      </w:r>
    </w:p>
    <w:p w14:paraId="1B6572DF" w14:textId="643A6CE3" w:rsidR="00F209E9" w:rsidRDefault="00F209E9" w:rsidP="0021686D">
      <w:pPr>
        <w:pStyle w:val="ListParagraph"/>
        <w:numPr>
          <w:ilvl w:val="2"/>
          <w:numId w:val="21"/>
        </w:numPr>
      </w:pPr>
      <w:r>
        <w:t xml:space="preserve">A lot of the bus stops have no shelter (just a sign). </w:t>
      </w:r>
    </w:p>
    <w:p w14:paraId="30701CA1" w14:textId="4810C3CB" w:rsidR="008A064C" w:rsidRDefault="008A064C" w:rsidP="0021686D">
      <w:pPr>
        <w:pStyle w:val="ListParagraph"/>
        <w:numPr>
          <w:ilvl w:val="2"/>
          <w:numId w:val="21"/>
        </w:numPr>
      </w:pPr>
      <w:r>
        <w:t xml:space="preserve">About half of the bus stops have no sidewalks. </w:t>
      </w:r>
    </w:p>
    <w:p w14:paraId="04E4A577" w14:textId="49BC28C5" w:rsidR="00E161F1" w:rsidRDefault="00E161F1" w:rsidP="0021686D">
      <w:pPr>
        <w:pStyle w:val="ListParagraph"/>
        <w:numPr>
          <w:ilvl w:val="2"/>
          <w:numId w:val="21"/>
        </w:numPr>
      </w:pPr>
      <w:r>
        <w:t xml:space="preserve">There is a question about who is responsible for </w:t>
      </w:r>
      <w:r w:rsidR="00A96CBD">
        <w:t xml:space="preserve">the </w:t>
      </w:r>
      <w:r w:rsidRPr="00A96CBD">
        <w:rPr>
          <w:noProof/>
        </w:rPr>
        <w:t>maintenance</w:t>
      </w:r>
      <w:r>
        <w:t xml:space="preserve"> of bus stops.</w:t>
      </w:r>
      <w:r w:rsidR="008A064C">
        <w:t xml:space="preserve"> It appears to be NJ Transit. </w:t>
      </w:r>
      <w:r w:rsidR="00AC79D1">
        <w:t xml:space="preserve">Candace will contact the Eatontown business administrator about this and ask that he contact NJ Transit. </w:t>
      </w:r>
    </w:p>
    <w:p w14:paraId="71FB681A" w14:textId="063D8AF8" w:rsidR="00F209E9" w:rsidRDefault="00BE0E98" w:rsidP="0021686D">
      <w:pPr>
        <w:pStyle w:val="ListParagraph"/>
        <w:numPr>
          <w:ilvl w:val="2"/>
          <w:numId w:val="21"/>
        </w:numPr>
      </w:pPr>
      <w:r>
        <w:t>The spreadsheet from Candace and Joe</w:t>
      </w:r>
      <w:r w:rsidR="00F209E9">
        <w:t xml:space="preserve"> can be useful for DOT grant applications. </w:t>
      </w:r>
    </w:p>
    <w:p w14:paraId="56AFA9E1" w14:textId="14C51AA7" w:rsidR="008A064C" w:rsidRDefault="008A064C" w:rsidP="0021686D">
      <w:pPr>
        <w:pStyle w:val="ListParagraph"/>
        <w:numPr>
          <w:ilvl w:val="2"/>
          <w:numId w:val="21"/>
        </w:numPr>
      </w:pPr>
      <w:r>
        <w:t xml:space="preserve">Kevin will share the information from Candace and Joe with the traffic committee. </w:t>
      </w:r>
    </w:p>
    <w:p w14:paraId="689C3402" w14:textId="68D01E9C" w:rsidR="00AC79D1" w:rsidRDefault="00AC79D1" w:rsidP="00AC79D1">
      <w:pPr>
        <w:pStyle w:val="ListParagraph"/>
        <w:numPr>
          <w:ilvl w:val="1"/>
          <w:numId w:val="21"/>
        </w:numPr>
      </w:pPr>
      <w:r>
        <w:t>Kevin looked into bike paths (separate</w:t>
      </w:r>
      <w:r w:rsidR="004E13EE">
        <w:t xml:space="preserve">d from traffic) </w:t>
      </w:r>
      <w:r>
        <w:t>and lanes</w:t>
      </w:r>
      <w:r w:rsidR="004E13EE">
        <w:t xml:space="preserve"> (sharing </w:t>
      </w:r>
      <w:r w:rsidR="00A96CBD">
        <w:t xml:space="preserve">the </w:t>
      </w:r>
      <w:r w:rsidR="004E13EE" w:rsidRPr="00A96CBD">
        <w:rPr>
          <w:noProof/>
        </w:rPr>
        <w:t>road</w:t>
      </w:r>
      <w:r w:rsidR="004E13EE">
        <w:t xml:space="preserve"> with traffic)</w:t>
      </w:r>
      <w:r>
        <w:t xml:space="preserve">. </w:t>
      </w:r>
      <w:r w:rsidR="004E13EE">
        <w:t xml:space="preserve">Kevin mentioned that the NJ DOT Bikeway Grant Program awarded a total of about $1 million to 5 towns. </w:t>
      </w:r>
      <w:r w:rsidR="00BE0E98">
        <w:t xml:space="preserve">See </w:t>
      </w:r>
      <w:hyperlink r:id="rId7" w:history="1">
        <w:r w:rsidR="00BE0E98" w:rsidRPr="000E342B">
          <w:rPr>
            <w:rStyle w:val="Hyperlink"/>
          </w:rPr>
          <w:t>https://www.state.nj.us/transportation/business/localaid/bikewaysf.shtm</w:t>
        </w:r>
      </w:hyperlink>
      <w:r w:rsidR="00BE0E98">
        <w:t xml:space="preserve"> </w:t>
      </w:r>
    </w:p>
    <w:p w14:paraId="2403290F" w14:textId="3897B4F2" w:rsidR="004E13EE" w:rsidRDefault="004E13EE" w:rsidP="004E13EE">
      <w:pPr>
        <w:pStyle w:val="ListParagraph"/>
        <w:numPr>
          <w:ilvl w:val="2"/>
          <w:numId w:val="21"/>
        </w:numPr>
      </w:pPr>
      <w:r>
        <w:lastRenderedPageBreak/>
        <w:t xml:space="preserve">Kevin suggested that we could connect Broad St. to the bike lane in Oceanport that leads to the shore. </w:t>
      </w:r>
    </w:p>
    <w:p w14:paraId="39C3AC27" w14:textId="4C8C46DE" w:rsidR="004E13EE" w:rsidRDefault="004E13EE" w:rsidP="004E13EE">
      <w:pPr>
        <w:pStyle w:val="ListParagraph"/>
        <w:numPr>
          <w:ilvl w:val="2"/>
          <w:numId w:val="21"/>
        </w:numPr>
      </w:pPr>
      <w:r>
        <w:t xml:space="preserve">Another option would be to use Fort Monmouth to access the bike lane in Oceanport. </w:t>
      </w:r>
    </w:p>
    <w:p w14:paraId="3C878572" w14:textId="761BA980" w:rsidR="00D107AE" w:rsidRDefault="00D107AE" w:rsidP="004E13EE">
      <w:pPr>
        <w:pStyle w:val="ListParagraph"/>
        <w:numPr>
          <w:ilvl w:val="2"/>
          <w:numId w:val="21"/>
        </w:numPr>
      </w:pPr>
      <w:r>
        <w:t xml:space="preserve">There was some discussion about a bike stamp </w:t>
      </w:r>
      <w:r w:rsidR="00C07CF6">
        <w:t xml:space="preserve">on the road versus a line drawn on the road. Kevin will look into regulations concerning bike markings. </w:t>
      </w:r>
    </w:p>
    <w:p w14:paraId="1E4290B5" w14:textId="2AEE7CE9" w:rsidR="00C07CF6" w:rsidRDefault="00C07CF6" w:rsidP="00C07CF6">
      <w:pPr>
        <w:pStyle w:val="ListParagraph"/>
        <w:numPr>
          <w:ilvl w:val="1"/>
          <w:numId w:val="21"/>
        </w:numPr>
      </w:pPr>
      <w:r>
        <w:t xml:space="preserve">Concerning the DOT </w:t>
      </w:r>
      <w:r w:rsidRPr="00C07CF6">
        <w:t>Municipal Aid program</w:t>
      </w:r>
      <w:r>
        <w:t xml:space="preserve">, Candace suggested </w:t>
      </w:r>
      <w:r w:rsidR="00620087">
        <w:t>is to</w:t>
      </w:r>
      <w:r>
        <w:t xml:space="preserve"> ask the business administrator about who has the login. </w:t>
      </w:r>
    </w:p>
    <w:p w14:paraId="0BACD949" w14:textId="516926A7" w:rsidR="00BE0E98" w:rsidRDefault="00826731" w:rsidP="00BE0E98">
      <w:pPr>
        <w:pStyle w:val="ListParagraph"/>
        <w:numPr>
          <w:ilvl w:val="2"/>
          <w:numId w:val="21"/>
        </w:numPr>
      </w:pPr>
      <w:r>
        <w:t xml:space="preserve">See the NJ DOT Municipal Aid Handbook at </w:t>
      </w:r>
      <w:hyperlink r:id="rId8" w:history="1">
        <w:r w:rsidRPr="000E342B">
          <w:rPr>
            <w:rStyle w:val="Hyperlink"/>
          </w:rPr>
          <w:t>https://www.state.nj.us/transportation/business/localaid/documents/MunicipalAidProgramHandbook8-22-2017.pdf</w:t>
        </w:r>
      </w:hyperlink>
      <w:r>
        <w:t xml:space="preserve"> </w:t>
      </w:r>
    </w:p>
    <w:p w14:paraId="758E66B2" w14:textId="6E4777E5" w:rsidR="00826731" w:rsidRDefault="00826731" w:rsidP="00BE0E98">
      <w:pPr>
        <w:pStyle w:val="ListParagraph"/>
        <w:numPr>
          <w:ilvl w:val="2"/>
          <w:numId w:val="21"/>
        </w:numPr>
      </w:pPr>
      <w:r>
        <w:t xml:space="preserve">See Title 16. Transportation / Chapter 20B Municipal Local Aid from the NJ Administrative Code (NJAC) at </w:t>
      </w:r>
      <w:hyperlink r:id="rId9" w:history="1">
        <w:r w:rsidRPr="000E342B">
          <w:rPr>
            <w:rStyle w:val="Hyperlink"/>
          </w:rPr>
          <w:t>https://www.state.nj.us/transportation/about/rules/documents/16-20B-Current.pdf</w:t>
        </w:r>
      </w:hyperlink>
      <w:r>
        <w:t xml:space="preserve">. </w:t>
      </w:r>
    </w:p>
    <w:p w14:paraId="46CF7B89" w14:textId="14681C4D" w:rsidR="00826731" w:rsidRDefault="00826731" w:rsidP="00BE0E98">
      <w:pPr>
        <w:pStyle w:val="ListParagraph"/>
        <w:numPr>
          <w:ilvl w:val="2"/>
          <w:numId w:val="21"/>
        </w:numPr>
      </w:pPr>
      <w:r>
        <w:t xml:space="preserve">Eatontown did receive an NJ DOT grant for FY2018, see </w:t>
      </w:r>
      <w:hyperlink r:id="rId10" w:history="1">
        <w:r w:rsidRPr="000E342B">
          <w:rPr>
            <w:rStyle w:val="Hyperlink"/>
          </w:rPr>
          <w:t>https://www.state.nj.us/transportation/business/localaid/documents/FY2018MunicipalAidGrants.pdf</w:t>
        </w:r>
      </w:hyperlink>
      <w:r>
        <w:t xml:space="preserve"> and search for Eatontown. </w:t>
      </w:r>
    </w:p>
    <w:p w14:paraId="4D74344C" w14:textId="113BFBA2" w:rsidR="00D4376C" w:rsidRDefault="00D4376C" w:rsidP="00D4376C">
      <w:pPr>
        <w:pStyle w:val="ListParagraph"/>
        <w:numPr>
          <w:ilvl w:val="0"/>
          <w:numId w:val="21"/>
        </w:numPr>
      </w:pPr>
      <w:r w:rsidRPr="00D4376C">
        <w:t>NJ Bike &amp; Walk Summit</w:t>
      </w:r>
      <w:r>
        <w:t xml:space="preserve">, see details at </w:t>
      </w:r>
      <w:hyperlink r:id="rId11" w:history="1">
        <w:r w:rsidRPr="006F00E9">
          <w:rPr>
            <w:rStyle w:val="Hyperlink"/>
          </w:rPr>
          <w:t>https://www.eventbrite.com/e/2019-new-jersey-bike-walk-summit-registration-50441354449</w:t>
        </w:r>
      </w:hyperlink>
      <w:r>
        <w:t xml:space="preserve"> </w:t>
      </w:r>
    </w:p>
    <w:p w14:paraId="453126C8" w14:textId="768B196B" w:rsidR="00C07CF6" w:rsidRDefault="00C07CF6" w:rsidP="00C07CF6">
      <w:pPr>
        <w:pStyle w:val="ListParagraph"/>
        <w:numPr>
          <w:ilvl w:val="1"/>
          <w:numId w:val="21"/>
        </w:numPr>
      </w:pPr>
      <w:r>
        <w:t>Four team members will attend (Candace, Kevin, Barbara</w:t>
      </w:r>
      <w:r w:rsidR="00A96CBD">
        <w:t>,</w:t>
      </w:r>
      <w:r>
        <w:t xml:space="preserve"> </w:t>
      </w:r>
      <w:r w:rsidRPr="00A96CBD">
        <w:rPr>
          <w:noProof/>
        </w:rPr>
        <w:t>and</w:t>
      </w:r>
      <w:r>
        <w:t xml:space="preserve"> Steve). Since there are parallel sessions, we will </w:t>
      </w:r>
      <w:r w:rsidRPr="00A96CBD">
        <w:rPr>
          <w:noProof/>
        </w:rPr>
        <w:t>split</w:t>
      </w:r>
      <w:r w:rsidR="00A96CBD">
        <w:rPr>
          <w:noProof/>
        </w:rPr>
        <w:t xml:space="preserve"> </w:t>
      </w:r>
      <w:r w:rsidRPr="00A96CBD">
        <w:rPr>
          <w:noProof/>
        </w:rPr>
        <w:t>up</w:t>
      </w:r>
      <w:r>
        <w:t xml:space="preserve"> </w:t>
      </w:r>
      <w:r w:rsidR="003459F9">
        <w:t xml:space="preserve">to cover more sessions. </w:t>
      </w:r>
      <w:r>
        <w:t xml:space="preserve"> </w:t>
      </w:r>
    </w:p>
    <w:p w14:paraId="46F27003" w14:textId="7CF351F6" w:rsidR="00BC03CB" w:rsidRDefault="00D4376C" w:rsidP="00D4376C">
      <w:pPr>
        <w:pStyle w:val="ListParagraph"/>
        <w:numPr>
          <w:ilvl w:val="0"/>
          <w:numId w:val="21"/>
        </w:numPr>
      </w:pPr>
      <w:r>
        <w:t>Concerning the possible community walks, note that Sunset will be 7:30 PM on April 11</w:t>
      </w:r>
      <w:r w:rsidRPr="00D4376C">
        <w:rPr>
          <w:vertAlign w:val="superscript"/>
        </w:rPr>
        <w:t>th</w:t>
      </w:r>
      <w:r>
        <w:t xml:space="preserve"> (see </w:t>
      </w:r>
      <w:hyperlink r:id="rId12" w:history="1">
        <w:r w:rsidRPr="006F00E9">
          <w:rPr>
            <w:rStyle w:val="Hyperlink"/>
          </w:rPr>
          <w:t>https://www.sunrisesunset.com/calendar.asp?comb_city_info=Eatontown%2C%20New%20Jersey%2C%20USA;74.051;40.2962;-5;1&amp;time_type=0&amp;back=Search&amp;month=4&amp;year=2019&amp;want_mphase=1&amp;want_info=1</w:t>
        </w:r>
      </w:hyperlink>
      <w:r>
        <w:t xml:space="preserve">) </w:t>
      </w:r>
    </w:p>
    <w:p w14:paraId="1D9C42EE" w14:textId="05DBABD7" w:rsidR="00C07CF6" w:rsidRDefault="00C07CF6" w:rsidP="00C07CF6">
      <w:pPr>
        <w:pStyle w:val="ListParagraph"/>
        <w:numPr>
          <w:ilvl w:val="1"/>
          <w:numId w:val="21"/>
        </w:numPr>
      </w:pPr>
      <w:r>
        <w:t>The suggestion was to do the W</w:t>
      </w:r>
      <w:r w:rsidR="003A3D12">
        <w:t>o</w:t>
      </w:r>
      <w:r>
        <w:t>lc</w:t>
      </w:r>
      <w:r w:rsidR="003A3D12">
        <w:t>ott to Vetter school walk in April. The tentative date is April 12</w:t>
      </w:r>
      <w:r w:rsidR="003A3D12" w:rsidRPr="003A3D12">
        <w:rPr>
          <w:vertAlign w:val="superscript"/>
        </w:rPr>
        <w:t>th</w:t>
      </w:r>
      <w:r w:rsidR="003A3D12">
        <w:t xml:space="preserve"> (</w:t>
      </w:r>
      <w:r w:rsidR="003A3D12" w:rsidRPr="00A96CBD">
        <w:rPr>
          <w:noProof/>
        </w:rPr>
        <w:t>6</w:t>
      </w:r>
      <w:r w:rsidR="00A96CBD">
        <w:rPr>
          <w:noProof/>
        </w:rPr>
        <w:t xml:space="preserve"> </w:t>
      </w:r>
      <w:r w:rsidR="003A3D12" w:rsidRPr="00A96CBD">
        <w:rPr>
          <w:noProof/>
        </w:rPr>
        <w:t>PM</w:t>
      </w:r>
      <w:r w:rsidR="003A3D12">
        <w:t>) with a rain date of April 19</w:t>
      </w:r>
      <w:r w:rsidR="003A3D12" w:rsidRPr="003A3D12">
        <w:rPr>
          <w:vertAlign w:val="superscript"/>
        </w:rPr>
        <w:t>th</w:t>
      </w:r>
      <w:r w:rsidR="003459F9">
        <w:t xml:space="preserve"> (</w:t>
      </w:r>
      <w:r w:rsidR="003459F9" w:rsidRPr="00A96CBD">
        <w:rPr>
          <w:noProof/>
        </w:rPr>
        <w:t>6</w:t>
      </w:r>
      <w:r w:rsidR="00A96CBD">
        <w:rPr>
          <w:noProof/>
        </w:rPr>
        <w:t xml:space="preserve"> </w:t>
      </w:r>
      <w:r w:rsidR="003459F9" w:rsidRPr="00A96CBD">
        <w:rPr>
          <w:noProof/>
        </w:rPr>
        <w:t>PM</w:t>
      </w:r>
      <w:r w:rsidR="003459F9">
        <w:t>).</w:t>
      </w:r>
      <w:r w:rsidR="003A3D12">
        <w:t xml:space="preserve"> </w:t>
      </w:r>
      <w:r w:rsidR="003459F9">
        <w:t>There may be a</w:t>
      </w:r>
      <w:r w:rsidR="00396A6C">
        <w:t xml:space="preserve"> to visit the Thai restaurant</w:t>
      </w:r>
      <w:r w:rsidR="003459F9">
        <w:t xml:space="preserve"> after the walk. </w:t>
      </w:r>
      <w:r w:rsidR="00396A6C">
        <w:t xml:space="preserve"> </w:t>
      </w:r>
    </w:p>
    <w:p w14:paraId="290033B7" w14:textId="2F80CA2F" w:rsidR="003A3D12" w:rsidRDefault="003459F9" w:rsidP="00C07CF6">
      <w:pPr>
        <w:pStyle w:val="ListParagraph"/>
        <w:numPr>
          <w:ilvl w:val="1"/>
          <w:numId w:val="21"/>
        </w:numPr>
      </w:pPr>
      <w:r>
        <w:t>Agree to link these walks</w:t>
      </w:r>
      <w:r w:rsidR="003A3D12">
        <w:t xml:space="preserve"> with Mayor’s Wellness campaign. </w:t>
      </w:r>
    </w:p>
    <w:p w14:paraId="369178E1" w14:textId="07A7E8EA" w:rsidR="003A3D12" w:rsidRDefault="003A3D12" w:rsidP="00C07CF6">
      <w:pPr>
        <w:pStyle w:val="ListParagraph"/>
        <w:numPr>
          <w:ilvl w:val="1"/>
          <w:numId w:val="21"/>
        </w:numPr>
      </w:pPr>
      <w:r>
        <w:t>In May, we could do the Woodmere walk. May 19</w:t>
      </w:r>
      <w:r w:rsidRPr="003A3D12">
        <w:rPr>
          <w:vertAlign w:val="superscript"/>
        </w:rPr>
        <w:t>th</w:t>
      </w:r>
      <w:r>
        <w:t xml:space="preserve"> (</w:t>
      </w:r>
      <w:r w:rsidR="00396A6C" w:rsidRPr="00A96CBD">
        <w:rPr>
          <w:noProof/>
        </w:rPr>
        <w:t>2</w:t>
      </w:r>
      <w:r w:rsidR="00A96CBD" w:rsidRPr="00A96CBD">
        <w:rPr>
          <w:noProof/>
        </w:rPr>
        <w:t xml:space="preserve"> </w:t>
      </w:r>
      <w:r w:rsidR="00A96CBD">
        <w:rPr>
          <w:noProof/>
        </w:rPr>
        <w:t>PM</w:t>
      </w:r>
      <w:r w:rsidR="00396A6C">
        <w:t>)</w:t>
      </w:r>
      <w:r w:rsidR="003459F9">
        <w:t xml:space="preserve"> with a rain</w:t>
      </w:r>
      <w:r>
        <w:t xml:space="preserve"> date </w:t>
      </w:r>
      <w:r w:rsidR="003459F9">
        <w:t xml:space="preserve">of </w:t>
      </w:r>
      <w:r>
        <w:t>June 2</w:t>
      </w:r>
      <w:r w:rsidRPr="003A3D12">
        <w:rPr>
          <w:vertAlign w:val="superscript"/>
        </w:rPr>
        <w:t>nd</w:t>
      </w:r>
      <w:r>
        <w:t xml:space="preserve">. </w:t>
      </w:r>
    </w:p>
    <w:p w14:paraId="73A615A4" w14:textId="77777777" w:rsidR="00396A6C" w:rsidRPr="00396A6C" w:rsidRDefault="00396A6C" w:rsidP="00396A6C">
      <w:pPr>
        <w:pStyle w:val="ListParagraph"/>
        <w:numPr>
          <w:ilvl w:val="0"/>
          <w:numId w:val="21"/>
        </w:numPr>
      </w:pPr>
      <w:r w:rsidRPr="00396A6C">
        <w:t>Status of grant application concerning “Complete Streets Technical Assistance”</w:t>
      </w:r>
    </w:p>
    <w:p w14:paraId="32224E62" w14:textId="4AA113AF" w:rsidR="00396A6C" w:rsidRDefault="008E0958" w:rsidP="00396A6C">
      <w:pPr>
        <w:pStyle w:val="ListParagraph"/>
        <w:numPr>
          <w:ilvl w:val="1"/>
          <w:numId w:val="21"/>
        </w:numPr>
      </w:pPr>
      <w:r>
        <w:t>Candace, Kevin</w:t>
      </w:r>
      <w:r w:rsidR="00A96CBD">
        <w:t>,</w:t>
      </w:r>
      <w:r>
        <w:t xml:space="preserve"> </w:t>
      </w:r>
      <w:r w:rsidRPr="00A96CBD">
        <w:rPr>
          <w:noProof/>
        </w:rPr>
        <w:t>and</w:t>
      </w:r>
      <w:r>
        <w:t xml:space="preserve"> Steve updated the rest of the team on the meeting with CSTA on Jan. 23</w:t>
      </w:r>
      <w:r w:rsidRPr="008E0958">
        <w:rPr>
          <w:vertAlign w:val="superscript"/>
        </w:rPr>
        <w:t>rd</w:t>
      </w:r>
      <w:r>
        <w:t xml:space="preserve">. </w:t>
      </w:r>
    </w:p>
    <w:p w14:paraId="287055CC" w14:textId="3EADBD83" w:rsidR="003459F9" w:rsidRDefault="003459F9" w:rsidP="00396A6C">
      <w:pPr>
        <w:pStyle w:val="ListParagraph"/>
        <w:numPr>
          <w:ilvl w:val="1"/>
          <w:numId w:val="21"/>
        </w:numPr>
      </w:pPr>
      <w:r>
        <w:t xml:space="preserve">The face to face meeting went well. The CSTA folks will consider 3 or 4 items (crossing a Throckmorton and Route 35; side-exit from Wampum Lake park onto Lewis St. with possible extension into Wolcott park; crossing of Broad street somewhere around the historic museum; possible sidewalk or bike path on Byrnes, leading from the </w:t>
      </w:r>
      <w:r w:rsidR="00A96CBD">
        <w:rPr>
          <w:noProof/>
        </w:rPr>
        <w:t>A</w:t>
      </w:r>
      <w:r w:rsidRPr="00A96CBD">
        <w:rPr>
          <w:noProof/>
        </w:rPr>
        <w:t>rboretum</w:t>
      </w:r>
      <w:r>
        <w:t xml:space="preserve">). </w:t>
      </w:r>
    </w:p>
    <w:p w14:paraId="09E2C5A9" w14:textId="4D5E4597" w:rsidR="003459F9" w:rsidRDefault="003459F9" w:rsidP="003459F9">
      <w:pPr>
        <w:pStyle w:val="ListParagraph"/>
        <w:numPr>
          <w:ilvl w:val="1"/>
          <w:numId w:val="21"/>
        </w:numPr>
      </w:pPr>
      <w:r>
        <w:t xml:space="preserve">CSTA will first present some drawings and then before and after renderings. </w:t>
      </w:r>
    </w:p>
    <w:p w14:paraId="1C6CD2F2" w14:textId="34A09835" w:rsidR="008B3974" w:rsidRDefault="008B3974" w:rsidP="008B3974">
      <w:pPr>
        <w:pStyle w:val="ListParagraph"/>
        <w:numPr>
          <w:ilvl w:val="0"/>
          <w:numId w:val="21"/>
        </w:numPr>
      </w:pPr>
      <w:r>
        <w:t>Eatontown Day</w:t>
      </w:r>
    </w:p>
    <w:p w14:paraId="0FFC07BE" w14:textId="66B7C13E" w:rsidR="003459F9" w:rsidRDefault="003459F9" w:rsidP="003459F9">
      <w:pPr>
        <w:pStyle w:val="ListParagraph"/>
        <w:numPr>
          <w:ilvl w:val="1"/>
          <w:numId w:val="21"/>
        </w:numPr>
      </w:pPr>
      <w:r>
        <w:t xml:space="preserve">It was agreed this went well for the Complete Streets stand at the event. </w:t>
      </w:r>
    </w:p>
    <w:p w14:paraId="75C0CE7A" w14:textId="6798A9D2" w:rsidR="003459F9" w:rsidRDefault="003459F9" w:rsidP="003459F9">
      <w:pPr>
        <w:pStyle w:val="ListParagraph"/>
        <w:numPr>
          <w:ilvl w:val="1"/>
          <w:numId w:val="21"/>
        </w:numPr>
      </w:pPr>
      <w:r>
        <w:t xml:space="preserve">Steve suggested we have some reflective items as giveaways this year. He also suggested that we plan a community walk within a week or two after the next Eatontown Day. </w:t>
      </w:r>
    </w:p>
    <w:p w14:paraId="6515E174" w14:textId="4E389D7B" w:rsidR="008B3974" w:rsidRDefault="008B3974" w:rsidP="008B3974">
      <w:pPr>
        <w:pStyle w:val="ListParagraph"/>
        <w:numPr>
          <w:ilvl w:val="0"/>
          <w:numId w:val="21"/>
        </w:numPr>
      </w:pPr>
      <w:bookmarkStart w:id="4" w:name="_Hlk536268326"/>
      <w:r>
        <w:t>C</w:t>
      </w:r>
      <w:r w:rsidRPr="008B3974">
        <w:t>ommittee review</w:t>
      </w:r>
      <w:r>
        <w:t xml:space="preserve"> of</w:t>
      </w:r>
      <w:r w:rsidRPr="008B3974">
        <w:t xml:space="preserve"> site plans for walkability and bicycling issues</w:t>
      </w:r>
    </w:p>
    <w:p w14:paraId="6CFE46BB" w14:textId="584BF963" w:rsidR="008B3974" w:rsidRDefault="008B3974" w:rsidP="008B3974">
      <w:pPr>
        <w:pStyle w:val="ListParagraph"/>
        <w:numPr>
          <w:ilvl w:val="1"/>
          <w:numId w:val="21"/>
        </w:numPr>
      </w:pPr>
      <w:r>
        <w:t>Agreed that we want to do this. Candace to follow-up council liaison.</w:t>
      </w:r>
      <w:bookmarkEnd w:id="4"/>
      <w:r>
        <w:t xml:space="preserve"> </w:t>
      </w:r>
    </w:p>
    <w:p w14:paraId="4880B4A4" w14:textId="77777777" w:rsidR="008B3974" w:rsidRPr="008B3974" w:rsidRDefault="008B3974" w:rsidP="008B3974">
      <w:pPr>
        <w:pStyle w:val="ListParagraph"/>
        <w:numPr>
          <w:ilvl w:val="0"/>
          <w:numId w:val="21"/>
        </w:numPr>
      </w:pPr>
      <w:r w:rsidRPr="008B3974">
        <w:t>Sustainable NJ</w:t>
      </w:r>
    </w:p>
    <w:p w14:paraId="75AB37FC" w14:textId="0D2AF883" w:rsidR="008B3974" w:rsidRPr="00306B83" w:rsidRDefault="00810537" w:rsidP="008B3974">
      <w:pPr>
        <w:pStyle w:val="ListParagraph"/>
        <w:numPr>
          <w:ilvl w:val="1"/>
          <w:numId w:val="21"/>
        </w:numPr>
      </w:pPr>
      <w:r>
        <w:t>Candace wants to get the 25 points for Complete Streets. The write-up is due by June and will take some work by the team. Candace asked that the team have a look at the Sustainable NJ site</w:t>
      </w:r>
      <w:r w:rsidR="00214966">
        <w:t xml:space="preserve"> at </w:t>
      </w:r>
      <w:hyperlink r:id="rId13" w:history="1">
        <w:r w:rsidR="00214966" w:rsidRPr="000E342B">
          <w:rPr>
            <w:rStyle w:val="Hyperlink"/>
          </w:rPr>
          <w:t>http://www.sustainablejersey.com/</w:t>
        </w:r>
      </w:hyperlink>
      <w:r w:rsidR="00214966">
        <w:t xml:space="preserve">. </w:t>
      </w:r>
      <w:r>
        <w:t xml:space="preserve">In a few weeks, we can assign some tasks to team members. </w:t>
      </w:r>
    </w:p>
    <w:bookmarkEnd w:id="3"/>
    <w:p w14:paraId="40B22035" w14:textId="40E7F65C" w:rsidR="00FE576D" w:rsidRDefault="0024239C">
      <w:pPr>
        <w:pStyle w:val="Heading1"/>
      </w:pPr>
      <w:r>
        <w:lastRenderedPageBreak/>
        <w:t>Action Items</w:t>
      </w:r>
    </w:p>
    <w:p w14:paraId="7E5D9E16" w14:textId="15E8225B" w:rsidR="00632221" w:rsidRDefault="00FB2903" w:rsidP="005A3A2F">
      <w:pPr>
        <w:pStyle w:val="ListParagraph"/>
        <w:numPr>
          <w:ilvl w:val="0"/>
          <w:numId w:val="20"/>
        </w:numPr>
      </w:pPr>
      <w:r>
        <w:t xml:space="preserve">(from 14Sept2018 meeting) </w:t>
      </w:r>
      <w:r w:rsidR="00632221">
        <w:t>Regarding</w:t>
      </w:r>
      <w:r w:rsidR="005A3A2F">
        <w:t xml:space="preserve"> the NJ DOT State Aid Program, we need to examine the NJ DOT site to get further info </w:t>
      </w:r>
    </w:p>
    <w:p w14:paraId="32F2ED5A" w14:textId="5930791F" w:rsidR="005A3A2F" w:rsidRDefault="005A3A2F" w:rsidP="00632221">
      <w:pPr>
        <w:pStyle w:val="ListParagraph"/>
        <w:numPr>
          <w:ilvl w:val="1"/>
          <w:numId w:val="20"/>
        </w:numPr>
      </w:pPr>
      <w:r w:rsidRPr="005A3A2F">
        <w:rPr>
          <w:b/>
        </w:rPr>
        <w:t>Kevin</w:t>
      </w:r>
      <w:r>
        <w:t xml:space="preserve"> to investigate further </w:t>
      </w:r>
      <w:r w:rsidR="00632221">
        <w:t>regarding</w:t>
      </w:r>
      <w:r>
        <w:t xml:space="preserve"> bike lanes and report back to </w:t>
      </w:r>
      <w:r w:rsidR="00A96CBD">
        <w:t xml:space="preserve">the </w:t>
      </w:r>
      <w:r w:rsidRPr="00A96CBD">
        <w:rPr>
          <w:noProof/>
        </w:rPr>
        <w:t>team</w:t>
      </w:r>
      <w:r>
        <w:t>.</w:t>
      </w:r>
    </w:p>
    <w:p w14:paraId="2D01FC88" w14:textId="0AA2980F" w:rsidR="00632221" w:rsidRDefault="00632221" w:rsidP="00632221">
      <w:pPr>
        <w:pStyle w:val="ListParagraph"/>
        <w:numPr>
          <w:ilvl w:val="1"/>
          <w:numId w:val="20"/>
        </w:numPr>
      </w:pPr>
      <w:r w:rsidRPr="00632221">
        <w:rPr>
          <w:b/>
        </w:rPr>
        <w:t>Steve</w:t>
      </w:r>
      <w:r w:rsidRPr="00632221">
        <w:t xml:space="preserve"> to investigate the </w:t>
      </w:r>
      <w:bookmarkStart w:id="5" w:name="_Hlk536203487"/>
      <w:r w:rsidRPr="00632221">
        <w:t xml:space="preserve">Municipal Aid program </w:t>
      </w:r>
      <w:bookmarkEnd w:id="5"/>
      <w:r w:rsidRPr="00632221">
        <w:t>and get a login.</w:t>
      </w:r>
      <w:r w:rsidR="000B5E2A">
        <w:t xml:space="preserve"> Also, he will see if anything can be done short term (given the Oct. 8</w:t>
      </w:r>
      <w:r w:rsidR="000B5E2A" w:rsidRPr="000B5E2A">
        <w:rPr>
          <w:vertAlign w:val="superscript"/>
        </w:rPr>
        <w:t>th</w:t>
      </w:r>
      <w:r w:rsidR="000B5E2A">
        <w:t xml:space="preserve"> deadline). </w:t>
      </w:r>
    </w:p>
    <w:p w14:paraId="1AB024A3" w14:textId="507BC4C0" w:rsidR="003B7AC5" w:rsidRPr="00BE0E98" w:rsidRDefault="003B7AC5" w:rsidP="00632221">
      <w:pPr>
        <w:pStyle w:val="ListParagraph"/>
        <w:numPr>
          <w:ilvl w:val="1"/>
          <w:numId w:val="20"/>
        </w:numPr>
      </w:pPr>
      <w:r>
        <w:rPr>
          <w:b/>
        </w:rPr>
        <w:t xml:space="preserve">Candice </w:t>
      </w:r>
      <w:r w:rsidRPr="003B7AC5">
        <w:t>and</w:t>
      </w:r>
      <w:r>
        <w:rPr>
          <w:b/>
        </w:rPr>
        <w:t xml:space="preserve"> Joe </w:t>
      </w:r>
      <w:r w:rsidRPr="003B7AC5">
        <w:t>will investigate bus stops and walkways.</w:t>
      </w:r>
      <w:r>
        <w:rPr>
          <w:b/>
        </w:rPr>
        <w:t xml:space="preserve"> </w:t>
      </w:r>
    </w:p>
    <w:p w14:paraId="3737DBE8" w14:textId="6C5FD4AE" w:rsidR="00BE0E98" w:rsidRDefault="00BE0E98" w:rsidP="00BE0E98">
      <w:pPr>
        <w:pStyle w:val="ListParagraph"/>
        <w:numPr>
          <w:ilvl w:val="0"/>
          <w:numId w:val="20"/>
        </w:numPr>
      </w:pPr>
      <w:r w:rsidRPr="00BE0E98">
        <w:t>new AIs from 25Jan2018 meeting</w:t>
      </w:r>
    </w:p>
    <w:p w14:paraId="336F116C" w14:textId="143F0804" w:rsidR="00BE0E98" w:rsidRDefault="00BE0E98" w:rsidP="00BE0E98">
      <w:pPr>
        <w:pStyle w:val="ListParagraph"/>
        <w:numPr>
          <w:ilvl w:val="1"/>
          <w:numId w:val="20"/>
        </w:numPr>
      </w:pPr>
      <w:r w:rsidRPr="00BE0E98">
        <w:t xml:space="preserve">Kevin </w:t>
      </w:r>
      <w:r>
        <w:t>is to</w:t>
      </w:r>
      <w:r w:rsidRPr="00BE0E98">
        <w:t xml:space="preserve"> </w:t>
      </w:r>
      <w:r>
        <w:t>investigate</w:t>
      </w:r>
      <w:r w:rsidRPr="00BE0E98">
        <w:t xml:space="preserve"> regulations concerning bike markings</w:t>
      </w:r>
      <w:r>
        <w:t xml:space="preserve"> on roads.</w:t>
      </w:r>
    </w:p>
    <w:p w14:paraId="19B5FCEB" w14:textId="6BE760C4" w:rsidR="00620087" w:rsidRPr="00620087" w:rsidRDefault="00620087" w:rsidP="00620087">
      <w:pPr>
        <w:pStyle w:val="ListParagraph"/>
        <w:numPr>
          <w:ilvl w:val="1"/>
          <w:numId w:val="20"/>
        </w:numPr>
      </w:pPr>
      <w:r w:rsidRPr="00620087">
        <w:t xml:space="preserve">Concerning the DOT Municipal Aid program, Candace is to ask the business administrator about who has the login. </w:t>
      </w:r>
    </w:p>
    <w:p w14:paraId="5123456A" w14:textId="448C68F2" w:rsidR="00620087" w:rsidRDefault="003459F9" w:rsidP="003459F9">
      <w:pPr>
        <w:pStyle w:val="ListParagraph"/>
        <w:numPr>
          <w:ilvl w:val="1"/>
          <w:numId w:val="20"/>
        </w:numPr>
      </w:pPr>
      <w:r>
        <w:t xml:space="preserve">Candace to follow-up council liaison concerning review of site plans by Complete Streets Advisory Committee. </w:t>
      </w:r>
    </w:p>
    <w:p w14:paraId="59A2DDF6" w14:textId="38E087F4" w:rsidR="00214966" w:rsidRPr="00BE0E98" w:rsidRDefault="00214966" w:rsidP="003459F9">
      <w:pPr>
        <w:pStyle w:val="ListParagraph"/>
        <w:numPr>
          <w:ilvl w:val="1"/>
          <w:numId w:val="20"/>
        </w:numPr>
      </w:pPr>
      <w:r>
        <w:t xml:space="preserve">All team members to review the Sustainable NJ website with regard to possible points for Eatontown related to complete streets. </w:t>
      </w:r>
    </w:p>
    <w:p w14:paraId="35860607" w14:textId="51B21E77" w:rsidR="00FE576D" w:rsidRDefault="0024239C">
      <w:pPr>
        <w:pStyle w:val="Heading1"/>
      </w:pPr>
      <w:r>
        <w:t>Decisions</w:t>
      </w:r>
    </w:p>
    <w:p w14:paraId="757CA34A" w14:textId="77777777" w:rsidR="003459F9" w:rsidRDefault="003459F9" w:rsidP="00F02A98">
      <w:pPr>
        <w:pStyle w:val="ListParagraph"/>
        <w:numPr>
          <w:ilvl w:val="0"/>
          <w:numId w:val="20"/>
        </w:numPr>
      </w:pPr>
      <w:r>
        <w:t xml:space="preserve">Agreed to have two community walks in the spring and link the walks to the Mayor’s wellness program. </w:t>
      </w:r>
    </w:p>
    <w:p w14:paraId="0E9B5B7B" w14:textId="36EC1369" w:rsidR="00031BCB" w:rsidRDefault="003459F9" w:rsidP="00F02A98">
      <w:pPr>
        <w:pStyle w:val="ListParagraph"/>
        <w:numPr>
          <w:ilvl w:val="0"/>
          <w:numId w:val="20"/>
        </w:numPr>
      </w:pPr>
      <w:r>
        <w:t xml:space="preserve">Agreed that the Complete Streets Advisory Committee will request access to site plans and ability to provide comments related to walkability and </w:t>
      </w:r>
      <w:r w:rsidRPr="00A96CBD">
        <w:rPr>
          <w:noProof/>
        </w:rPr>
        <w:t>bicycling</w:t>
      </w:r>
      <w:r w:rsidR="00A96CBD">
        <w:rPr>
          <w:noProof/>
        </w:rPr>
        <w:t>-</w:t>
      </w:r>
      <w:r w:rsidR="00214966" w:rsidRPr="00A96CBD">
        <w:rPr>
          <w:noProof/>
        </w:rPr>
        <w:t>related</w:t>
      </w:r>
      <w:r w:rsidR="00214966">
        <w:t xml:space="preserve"> impacts. </w:t>
      </w:r>
    </w:p>
    <w:p w14:paraId="14BD1A85" w14:textId="77777777" w:rsidR="00FE576D" w:rsidRDefault="006F4A8F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14D0F3FF" w:rsidR="0065192E" w:rsidRDefault="003459F9" w:rsidP="0024239C">
      <w:pPr>
        <w:pStyle w:val="ListParagraph"/>
        <w:numPr>
          <w:ilvl w:val="0"/>
          <w:numId w:val="20"/>
        </w:numPr>
      </w:pPr>
      <w:r>
        <w:t>As council liaison has been assigned to the Complete Streets Advisory Committee.</w:t>
      </w:r>
    </w:p>
    <w:p w14:paraId="1AD8EA6D" w14:textId="77777777" w:rsidR="00FE576D" w:rsidRDefault="006F4A8F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99F07F" w:rsidR="00774146" w:rsidRDefault="00F02A98">
      <w:r>
        <w:t>TBD</w:t>
      </w:r>
    </w:p>
    <w:sectPr w:rsidR="00774146"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30D3B" w14:textId="77777777" w:rsidR="006F4A8F" w:rsidRDefault="006F4A8F">
      <w:r>
        <w:separator/>
      </w:r>
    </w:p>
  </w:endnote>
  <w:endnote w:type="continuationSeparator" w:id="0">
    <w:p w14:paraId="42D6D10C" w14:textId="77777777" w:rsidR="006F4A8F" w:rsidRDefault="006F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1934" w14:textId="77777777" w:rsidR="006F4A8F" w:rsidRDefault="006F4A8F">
      <w:r>
        <w:separator/>
      </w:r>
    </w:p>
  </w:footnote>
  <w:footnote w:type="continuationSeparator" w:id="0">
    <w:p w14:paraId="5825B885" w14:textId="77777777" w:rsidR="006F4A8F" w:rsidRDefault="006F4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qwUAa7Xx2iwAAAA="/>
  </w:docVars>
  <w:rsids>
    <w:rsidRoot w:val="005F7819"/>
    <w:rsid w:val="00022357"/>
    <w:rsid w:val="00031BCB"/>
    <w:rsid w:val="00034A32"/>
    <w:rsid w:val="000731EE"/>
    <w:rsid w:val="00073A9B"/>
    <w:rsid w:val="00081D4D"/>
    <w:rsid w:val="000B5E2A"/>
    <w:rsid w:val="000D1B9D"/>
    <w:rsid w:val="000F21A5"/>
    <w:rsid w:val="0015352D"/>
    <w:rsid w:val="00177B8C"/>
    <w:rsid w:val="001841D3"/>
    <w:rsid w:val="00193771"/>
    <w:rsid w:val="001D3813"/>
    <w:rsid w:val="001E5833"/>
    <w:rsid w:val="001F2E5F"/>
    <w:rsid w:val="00214966"/>
    <w:rsid w:val="0021686D"/>
    <w:rsid w:val="0024239C"/>
    <w:rsid w:val="002A2B44"/>
    <w:rsid w:val="002A3FCB"/>
    <w:rsid w:val="002C4834"/>
    <w:rsid w:val="002D3701"/>
    <w:rsid w:val="002E12E8"/>
    <w:rsid w:val="002F25C2"/>
    <w:rsid w:val="002F3992"/>
    <w:rsid w:val="00306B83"/>
    <w:rsid w:val="003459F9"/>
    <w:rsid w:val="003871FA"/>
    <w:rsid w:val="00396A6C"/>
    <w:rsid w:val="003A3D12"/>
    <w:rsid w:val="003B5FCE"/>
    <w:rsid w:val="003B7AC5"/>
    <w:rsid w:val="003D359B"/>
    <w:rsid w:val="003F1F8B"/>
    <w:rsid w:val="00402E7E"/>
    <w:rsid w:val="00416222"/>
    <w:rsid w:val="00424F9F"/>
    <w:rsid w:val="00435446"/>
    <w:rsid w:val="00492316"/>
    <w:rsid w:val="004E13EE"/>
    <w:rsid w:val="004F4532"/>
    <w:rsid w:val="00512133"/>
    <w:rsid w:val="00533564"/>
    <w:rsid w:val="00561436"/>
    <w:rsid w:val="00570D0A"/>
    <w:rsid w:val="0058206D"/>
    <w:rsid w:val="005A0D26"/>
    <w:rsid w:val="005A3A2F"/>
    <w:rsid w:val="005D2056"/>
    <w:rsid w:val="005F1FC2"/>
    <w:rsid w:val="005F7819"/>
    <w:rsid w:val="00620087"/>
    <w:rsid w:val="00632221"/>
    <w:rsid w:val="0065192E"/>
    <w:rsid w:val="00684306"/>
    <w:rsid w:val="006C408E"/>
    <w:rsid w:val="006F09DD"/>
    <w:rsid w:val="006F4A8F"/>
    <w:rsid w:val="007173EB"/>
    <w:rsid w:val="007178C8"/>
    <w:rsid w:val="007638A6"/>
    <w:rsid w:val="00765ACC"/>
    <w:rsid w:val="00771C2A"/>
    <w:rsid w:val="00774146"/>
    <w:rsid w:val="00786D8E"/>
    <w:rsid w:val="007D3AE7"/>
    <w:rsid w:val="007E1B22"/>
    <w:rsid w:val="007E5C8D"/>
    <w:rsid w:val="008007C2"/>
    <w:rsid w:val="00810537"/>
    <w:rsid w:val="00826731"/>
    <w:rsid w:val="00830A1A"/>
    <w:rsid w:val="00831E1D"/>
    <w:rsid w:val="0083695F"/>
    <w:rsid w:val="00883FFD"/>
    <w:rsid w:val="008A064C"/>
    <w:rsid w:val="008B3974"/>
    <w:rsid w:val="008E0958"/>
    <w:rsid w:val="008E1349"/>
    <w:rsid w:val="008F14F6"/>
    <w:rsid w:val="00907E8B"/>
    <w:rsid w:val="00907EA5"/>
    <w:rsid w:val="00914F68"/>
    <w:rsid w:val="009579FE"/>
    <w:rsid w:val="00965A86"/>
    <w:rsid w:val="00971A71"/>
    <w:rsid w:val="00972F8B"/>
    <w:rsid w:val="00974130"/>
    <w:rsid w:val="00A5024B"/>
    <w:rsid w:val="00A96CBD"/>
    <w:rsid w:val="00AA4E53"/>
    <w:rsid w:val="00AB3E35"/>
    <w:rsid w:val="00AC79D1"/>
    <w:rsid w:val="00AD1AC5"/>
    <w:rsid w:val="00AF4981"/>
    <w:rsid w:val="00B0625F"/>
    <w:rsid w:val="00B276C2"/>
    <w:rsid w:val="00B41996"/>
    <w:rsid w:val="00B47510"/>
    <w:rsid w:val="00B51AD7"/>
    <w:rsid w:val="00B618DE"/>
    <w:rsid w:val="00BC03CB"/>
    <w:rsid w:val="00BC3D83"/>
    <w:rsid w:val="00BE0E98"/>
    <w:rsid w:val="00C04B20"/>
    <w:rsid w:val="00C07CF6"/>
    <w:rsid w:val="00C16792"/>
    <w:rsid w:val="00C41E6E"/>
    <w:rsid w:val="00C47273"/>
    <w:rsid w:val="00C54681"/>
    <w:rsid w:val="00C7447B"/>
    <w:rsid w:val="00C9510D"/>
    <w:rsid w:val="00CE41FE"/>
    <w:rsid w:val="00D107AE"/>
    <w:rsid w:val="00D22509"/>
    <w:rsid w:val="00D4376C"/>
    <w:rsid w:val="00D64360"/>
    <w:rsid w:val="00D9262D"/>
    <w:rsid w:val="00D9591A"/>
    <w:rsid w:val="00DA3398"/>
    <w:rsid w:val="00E0109F"/>
    <w:rsid w:val="00E161F1"/>
    <w:rsid w:val="00E418E5"/>
    <w:rsid w:val="00E46923"/>
    <w:rsid w:val="00E60A93"/>
    <w:rsid w:val="00E90FBE"/>
    <w:rsid w:val="00EA59B6"/>
    <w:rsid w:val="00F02A98"/>
    <w:rsid w:val="00F209E9"/>
    <w:rsid w:val="00F82954"/>
    <w:rsid w:val="00F86F55"/>
    <w:rsid w:val="00F9136A"/>
    <w:rsid w:val="00F925B9"/>
    <w:rsid w:val="00F9582E"/>
    <w:rsid w:val="00FA0E43"/>
    <w:rsid w:val="00FA4A61"/>
    <w:rsid w:val="00FB2903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.nj.us/transportation/business/localaid/documents/MunicipalAidProgramHandbook8-22-2017.pdf" TargetMode="External"/><Relationship Id="rId13" Type="http://schemas.openxmlformats.org/officeDocument/2006/relationships/hyperlink" Target="http://www.sustainablejerse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e.nj.us/transportation/business/localaid/bikewaysf.shtm" TargetMode="External"/><Relationship Id="rId12" Type="http://schemas.openxmlformats.org/officeDocument/2006/relationships/hyperlink" Target="https://www.sunrisesunset.com/calendar.asp?comb_city_info=Eatontown%2C%20New%20Jersey%2C%20USA;74.051;40.2962;-5;1&amp;time_type=0&amp;back=Search&amp;month=4&amp;year=2019&amp;want_mphase=1&amp;want_info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ventbrite.com/e/2019-new-jersey-bike-walk-summit-registration-5044135444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tate.nj.us/transportation/business/localaid/documents/FY2018MunicipalAidGra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e.nj.us/transportation/about/rules/documents/16-20B-Current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1833A5"/>
    <w:rsid w:val="00197157"/>
    <w:rsid w:val="001D1B41"/>
    <w:rsid w:val="002F3411"/>
    <w:rsid w:val="004A4721"/>
    <w:rsid w:val="00543C8A"/>
    <w:rsid w:val="005A59E7"/>
    <w:rsid w:val="007412C2"/>
    <w:rsid w:val="007625C4"/>
    <w:rsid w:val="007A7569"/>
    <w:rsid w:val="0082684E"/>
    <w:rsid w:val="0082772B"/>
    <w:rsid w:val="008C770C"/>
    <w:rsid w:val="009E4A82"/>
    <w:rsid w:val="00A3457C"/>
    <w:rsid w:val="00BB7FA0"/>
    <w:rsid w:val="00E12B61"/>
    <w:rsid w:val="00E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0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2</cp:revision>
  <cp:lastPrinted>2019-02-20T23:47:00Z</cp:lastPrinted>
  <dcterms:created xsi:type="dcterms:W3CDTF">2019-04-20T14:31:00Z</dcterms:created>
  <dcterms:modified xsi:type="dcterms:W3CDTF">2019-04-20T14:31:00Z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