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880"/>
        <w:jc w:val="center"/>
      </w:pPr>
      <w:r>
        <w:rPr>
          <w:rFonts w:ascii="Arial" w:cs="Arial" w:eastAsia="Arial" w:hAnsi="Arial"/>
          <w:b/>
          <w:bCs/>
          <w:color w:val="1E5799"/>
          <w:sz w:val="52"/>
          <w:szCs w:val="52"/>
        </w:rPr>
        <w:t xml:space="preserve">ESP32 Fingerprint Attendance System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Technical Documentation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6"/>
          <w:szCs w:val="26"/>
        </w:rPr>
        <w:t xml:space="preserve">Multi-Tenant Biometric Attendance System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2.0  |  June 2026</w:t>
      </w:r>
    </w:p>
    <w:p>
      <w:r>
        <w:br w:type="page"/>
      </w:r>
    </w:p>
    <w:p>
      <w:pPr>
        <w:pStyle w:val="Heading1"/>
      </w:pPr>
      <w:r>
        <w:t xml:space="preserve">1. Project Overview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ESP32 Fingerprint Attendance System is a multi-tenant biometric attendance tracking platform. ESP32 microcontrollers equipped with R503 capacitive fingerprint sensors record attendance at the unit level (classroom, office section, etc.). A Next.js web dashboard backed by Supabase provides real-time reporting, device provisioning, fingerprint enrollment management, and institution configuration. A single cloud deployment serves multiple institutions (tenants) with full data isolation.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system replaces manual paper roll-calls with an automated, tamper-resistant fingerprint scan. Records are timestamped in the institution's local timezone, and absent marks are applied automatically at end-of-day via a scheduled cron job.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1.1 Key Capabilities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Biometric identification — R503 capacitive fingerprint sensor, up to 200 enrolled fingers per device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Multi-tenant — one cloud deployment serves any number of institutions with strict data isolation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Dual scan modes per member type — student: single scan marks present; staff: time-in / time-out pair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Offline resilience — scans queued to SPIFFS flash during WiFi outage, flushed on reconnect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Automatic absent marking — pg_cron calls the mark-absent edge function daily per timezone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OTA firmware updates — device checks GitHub releases on boot, self-updates via the ESP32 Update library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Remote fingerprint enrollment — admin queues enrollment jobs; device picks up, enrolls finger, reports result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Academic calendar — terms, periods, recurring and one-off holidays skip absent marking on non-school days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Role-based access — five roles (platform_admin, super_admin, admin, teacher, staff) with scoped visibility</w:t>
      </w:r>
    </w:p>
    <w:p>
      <w:r>
        <w:br w:type="page"/>
      </w:r>
    </w:p>
    <w:p>
      <w:pPr>
        <w:pStyle w:val="Heading1"/>
      </w:pPr>
      <w:r>
        <w:t xml:space="preserve">2. System Architecture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system has three tiers: ESP32 firmware, Supabase cloud backend (PostgreSQL + Edge Functions), and a Next.js dashboard.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2.1 Component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ESP32 firmware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Arduino / FreeRTOS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Scan fingerprints, queue attendance, provision via HTTPS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R503 sensor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UART / capacitive optical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Fingerprint capture and matching (on-device)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DS3231 RTC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I2C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Offline timekeeping when NTP is unavailable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Supabase Edge Functions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Deno (TypeScript)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HTTP API for device and dashboard operations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Supabase PostgreSQL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PostgreSQL 15 + pg_cron + pg_net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Multi-tenant data store; daily absent marking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Next.js Dashboard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Next.js App Router + shadcn/ui + TailwindCSS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Admin web interface (server-side only)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Vercel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Hosting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Dashboard deployment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2.2 Data Flow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ESP32 device scans a finger. The sensor matches it to a stored template (FID) and returns a confidence score.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Firmware builds a JSON payload (device_id, institution_id, fid, scan_type, timestamp) and POSTs to the log-attendance edge function over HTTPS with the device's x-device-secret header.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log-attendance validates the secret against the institution record, looks up the member, deduplicates, and inserts an attendance row.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Next.js dashboard fetches data server-side (service role) and renders it. All Supabase calls happen on the server — no keys are exposed to the browser.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pg_cron runs mark-absent daily. It calls net.http_post() (pg_net extension) to invoke the mark-absent edge function, which inserts absent rows for any member without a present scan for that day.</w:t>
      </w:r>
    </w:p>
    <w:p>
      <w:r>
        <w:br w:type="page"/>
      </w:r>
    </w:p>
    <w:p>
      <w:pPr>
        <w:pStyle w:val="Heading1"/>
      </w:pPr>
      <w:r>
        <w:t xml:space="preserve">3. Hardware</w:t>
      </w:r>
    </w:p>
    <w:p>
      <w:pPr>
        <w:pStyle w:val="Heading2"/>
      </w:pPr>
      <w:r>
        <w:t xml:space="preserve">3.1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 / Spec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Microcontroller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ESP32 (dual-core Xtensa LX6, 240 MHz, 4 MB flash)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Fingerprint Sensor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R503 Capacitive (UART, up to 200 templates, 0.3 s matching)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RTC Module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DS3231 (I2C, battery-backed, ±2 ppm accuracy)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3.2 Wiring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ESP32 Pin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R503 TX  →  ESP32 RX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GPIO 16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R503 RX  →  ESP32 TX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GPIO 17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DS3231 SDA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GPIO 21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DS3231 SCL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GPIO 22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Network &amp; Security</w:t>
      </w:r>
    </w:p>
    <w:p>
      <w:pPr>
        <w:pStyle w:val="Heading2"/>
      </w:pPr>
      <w:r>
        <w:t xml:space="preserve">4.1 TLS Certificate Validation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All ESP32 HTTPS connections use WiFiClientSecure with setCACert(ROOT_CA_BUNDLE). The bundle is defined in certs.h and must include the full chain for each host — root CA AND any intermediate CAs — because mbedTLS on ESP32 cannot perform AIA (Authority Information Access) fetching.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Host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Certificates required in bundle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Supabase (*.supabase.co)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WE1 (Google Trust Services intermediate) + GlobalSign ECC Root CA R4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GitHub API (api.github.com)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Sectigo Public Server Auth CA DV E36 + Sectigo Public Server Auth Root E46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GitHub CDN (objects.githubusercontent.com)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ISRG Root X1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4.2 Authentication Secrets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Secret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Where stored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Used by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BOOTSTRAP_SECRET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secrets.h (gitignored, compiled into firmware)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x-bootstrap-secret header on /register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device_secret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SPIFFS device_identity.json (per device)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x-device-secret header on all operational calls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provisioning_token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SPIFFS provisioning.json; DB devices.provisioning_token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/assignment-poll — prevents secret harvest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CRON_SECRET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Supabase Vault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x-cron-secret header on /mark-absent from pg_cron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SERVICE_ROLE_KEY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Vercel env vars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Next.js server-side Supabase admin client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4.3 Tenant Isolation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The dashboard uses the Supabase service role (RLS bypassed). Every mutating server action verifies that the target record belongs to the caller's institution via lib/supabase/ownership.ts (ownsRecord). platform_admin is cross-tenant by design. RLS policies exist as defence-in-depth.</w:t>
      </w:r>
    </w:p>
    <w:p>
      <w:r>
        <w:br w:type="page"/>
      </w:r>
    </w:p>
    <w:p>
      <w:pPr>
        <w:pStyle w:val="Heading1"/>
      </w:pPr>
      <w:r>
        <w:t xml:space="preserve">5. Database Schema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All tables are in the public schema. institution_id is the tenant key on all scoped tables.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Key Columns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institutions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name, type, device_secret, timezone, label_*, scan_modes, skip_weekends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One row per tenant. type: school | office.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members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sid, fullname, group_name, unit_name, fin1, fin2, member_type, device_id,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sid unique per institution. device_id FK ON DELETE SET NULL.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group_name, unit_name, display_name, mac, provisioning_token,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One ESP32 per unit. provisioning_token issued by /register (H7).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periods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term, year, status, start_date, end_date,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Academic periods. Nullable for office-type institutions.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attendance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member_id, period_id, device_id, date, time, status, scan_type, scan_id,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scan_type: present | absent | time_in | time_out. date/time in institution timezone.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enrollment_jobs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device_id, student_id, finger_slot, command, status, fid, note,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Remote enrollment queue. device_id FK ON DELETE SET NULL.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holidays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id, label, start_date, end_date, recurring,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recurring=true: matched by month/day every year.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profiles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id→auth.users, role, assigned_unit, institution_id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Dashboard roles. platform_admin has null institution_id.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device_resets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device_id UUID, created_at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Deferred SPIFFS-wipe queue. No FK — survives device deletion.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Device Provisioning Flow</w:t>
      </w:r>
    </w:p>
    <w:p>
      <w:pPr>
        <w:pStyle w:val="Heading2"/>
      </w:pPr>
      <w:r>
        <w:t xml:space="preserve">6.1 First Boot (New Device)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Device boots with no device_identity.json in SPIFFS.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Reads BOOTSTRAP_SECRET from secrets.h (compile-time constant).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Connects to WiFi (from wifi_creds.json or captive portal).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Syncs time via NTP.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POSTs { mac } to /register with x-bootstrap-secret header.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/register creates a devices row (status: pending), generates a provisioning_token, returns { device_id, provisioning_token, status: "pending" }.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Device saves both to /provisioning.json. Shows yellow breathing LED.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Polls /assignment-poll every 5 s with { device_id, provisioning_token }.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Admin assigns the device in the dashboard (/devices page).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/assignment-poll returns { status: "assigned", institution_id, device_secret, display_name }.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Device writes /device_identity.json, deletes /provisioning.json, begins normal operation.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6.2 Normal Operation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Every scan: POST /log-attendance with x-device-secret header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Enrollment polling: POST /get-enrollment-job, execute, POST /update-enrollment-job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OTA check on boot: GET https://api.github.com/repos/sgariba21-beep/esp32-attendance-device/releases/latest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SPIFFS wipe check: /device-reset-check (deferred reset queue)</w:t>
      </w:r>
    </w:p>
    <w:p>
      <w:r>
        <w:br w:type="page"/>
      </w:r>
    </w:p>
    <w:p>
      <w:pPr>
        <w:pStyle w:val="Heading1"/>
      </w:pPr>
      <w:r>
        <w:t xml:space="preserve">7. Edge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Function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Trigger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Auth header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/register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ESP32 first boot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x-bootstrap-secret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Creates pending device row, issues provisioning_token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/assignment-poll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ESP32 provisioning poll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provisioning_token in body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Returns device_secret once admin assigns unit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/log-attendance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Every fingerprint scan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x-device-secret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Inserts attendance row with dedup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/mark-absent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pg_cron (daily)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x-cron-secret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Inserts absent rows for all institutions; respects holidays, skip_weekends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/get-enrollment-job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ESP32 poll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x-device-secret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Returns pending enrollment job for this device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/update-enrollment-job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ESP32 after enrollment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x-device-secret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Updates job status (done/error) and stores FID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Dashboard</w:t>
      </w:r>
    </w:p>
    <w:p>
      <w:pPr>
        <w:pStyle w:val="Heading2"/>
      </w:pPr>
      <w:r>
        <w:t xml:space="preserve">8.1 Auth &amp;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Scope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platform_admin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Cross-institution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All pages. Manages institutions, onboards first super_admin.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super_admin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Institution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All pages: devices, enrollment, promotion, academic, members, attendance, users.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Institution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Members, academic, promotion, attendance. No devices or enrollment. View users + own password only.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teacher / staff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Institution + unit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Read-only attendance and members, filtered to their assigned_unit.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All Supabase calls are server-side (service role). No Supabase keys are exposed to the browser. verifySession() is cache()-wrapped — one DB hit per render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8.2 Dashboard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Route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/attendance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Attendance records. Date, period, member, unit filters. Time-in/time-out pairs on one row.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/members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Member roster. teacher/staff see their unit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/staff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Staff roster (visible when track_staff = true).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/devices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Device registry. Assign pending devices, set display name.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/academic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Academic periods and holidays. Recurring holidays supported.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/enrollment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Fingerprint enrollment queue.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/promotion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Year-end bulk promotion (school-type only).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/settings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Institution config: name, logo, type, labels, scan modes, timezone.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/institutions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All institutions — platform_admin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/onboarding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Create institution + first super_admin — platform_admin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/users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Dashboard accounts. Email search and role filter.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OTA Firmware Updates</w:t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On each boot the firmware queries the GitHub releases API for the latest release tagged firmware-v&lt;version&gt;. If the version string is newer than the compiled VERSION constant, the firmware downloads the .bin asset over HTTPS from GitHub CDN and applies it via the ESP32 Update library.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Release tag format: firmware-v1.2.3. The .bin file must be uploaded as a release asset. The GitHub API and CDN hosts must be in the TLS certificate bundle (see Section 4.1).</w:t>
      </w:r>
    </w:p>
    <w:p>
      <w:r>
        <w:br w:type="page"/>
      </w:r>
    </w:p>
    <w:p>
      <w:pPr>
        <w:pStyle w:val="Heading1"/>
      </w:pPr>
      <w:r>
        <w:t xml:space="preserve">10. Key File Locations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Path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firmware/ClassAttendance_Current_RTC/ClassAttendance_Current_RTC.ino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Main firmware sketch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firmware/ClassAttendance_Current_RTC/certs.h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TLS certificate bundle (ROOT_CA_BUNDLE)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firmware/ClassAttendance_Current_RTC/secrets.h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BOOTSTRAP_SECRET, WiFi credentials (gitignored)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backend/supabase/functions/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All edge functions (Deno)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backend/supabase/migrations/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All schema migrations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backend/supabase/config.toml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Edge function config (verify_jwt = false for all)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frontend/proxy.ts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Next.js middleware (not middleware.ts)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frontend/lib/supabase/dal.ts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verifySession(), requireRole(), UserRole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frontend/lib/supabase/ownership.ts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44444"/>
                <w:sz w:val="22"/>
                <w:szCs w:val="22"/>
              </w:rPr>
              <w:t xml:space="preserve">ownsRecord() — tenant ownership check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ESP32 Fingerprint Attendance System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44444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20" w:before="360"/>
      <w:outlineLvl w:val="0"/>
    </w:pPr>
    <w:rPr>
      <w:rFonts w:ascii="Arial" w:cs="Arial" w:eastAsia="Arial" w:hAnsi="Arial"/>
      <w:b/>
      <w:bCs/>
      <w:color w:val="1E579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2026-06-15T22:58:54.256Z</dcterms:created>
  <dcterms:modified xsi:type="dcterms:W3CDTF">2026-06-15T22:58:54.257Z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