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2F3C2F11" w:rsidR="009959A7" w:rsidRDefault="00A77E9A">
      <w:pPr>
        <w:spacing w:after="0" w:line="259" w:lineRule="auto"/>
        <w:ind w:left="0" w:right="0" w:firstLine="0"/>
      </w:pPr>
      <w:r>
        <w:rPr>
          <w:sz w:val="52"/>
        </w:rPr>
        <w:t>杜甫《</w:t>
      </w:r>
      <w:r w:rsidR="0063688A">
        <w:rPr>
          <w:rFonts w:hint="eastAsia"/>
          <w:sz w:val="52"/>
        </w:rPr>
        <w:t>春夜喜雨</w:t>
      </w:r>
      <w:r>
        <w:rPr>
          <w:sz w:val="52"/>
        </w:rPr>
        <w:t>》</w:t>
      </w:r>
      <w:r w:rsidR="001441D3">
        <w:rPr>
          <w:rFonts w:hint="eastAsia"/>
          <w:sz w:val="52"/>
        </w:rPr>
        <w:t xml:space="preserve">    </w:t>
      </w:r>
      <w:r>
        <w:rPr>
          <w:sz w:val="32"/>
        </w:rPr>
        <w:t xml:space="preserve">  姓名：</w:t>
      </w:r>
      <w:r>
        <w:rPr>
          <w:sz w:val="42"/>
          <w:vertAlign w:val="subscript"/>
        </w:rPr>
        <w:t xml:space="preserve"> </w:t>
      </w:r>
    </w:p>
    <w:p w14:paraId="1E103FE7" w14:textId="4609D063" w:rsidR="00636CE0" w:rsidRPr="006F5DED" w:rsidRDefault="00636CE0" w:rsidP="00636CE0">
      <w:pPr>
        <w:spacing w:beforeLines="50" w:before="120" w:after="0" w:line="269" w:lineRule="auto"/>
        <w:ind w:left="-6" w:right="0" w:hanging="11"/>
        <w:rPr>
          <w:color w:val="0F0F0F"/>
          <w:sz w:val="36"/>
          <w:szCs w:val="36"/>
        </w:rPr>
      </w:pPr>
      <w:proofErr w:type="gramStart"/>
      <w:r w:rsidRPr="006F5DED">
        <w:rPr>
          <w:rFonts w:hint="eastAsia"/>
          <w:color w:val="0F0F0F"/>
          <w:sz w:val="36"/>
          <w:szCs w:val="36"/>
        </w:rPr>
        <w:t>好雨知時節</w:t>
      </w:r>
      <w:proofErr w:type="gramEnd"/>
      <w:r w:rsidRPr="006F5DED">
        <w:rPr>
          <w:rFonts w:hint="eastAsia"/>
          <w:color w:val="0F0F0F"/>
          <w:sz w:val="36"/>
          <w:szCs w:val="36"/>
        </w:rPr>
        <w:t>，</w:t>
      </w:r>
      <w:proofErr w:type="gramStart"/>
      <w:r w:rsidRPr="006F5DED">
        <w:rPr>
          <w:rFonts w:hint="eastAsia"/>
          <w:color w:val="0F0F0F"/>
          <w:sz w:val="36"/>
          <w:szCs w:val="36"/>
        </w:rPr>
        <w:t>當春乃</w:t>
      </w:r>
      <w:proofErr w:type="gramEnd"/>
      <w:r w:rsidRPr="006F5DED">
        <w:rPr>
          <w:rFonts w:hint="eastAsia"/>
          <w:color w:val="0F0F0F"/>
          <w:sz w:val="36"/>
          <w:szCs w:val="36"/>
        </w:rPr>
        <w:t>發生。隨風潛入夜，</w:t>
      </w:r>
      <w:proofErr w:type="gramStart"/>
      <w:r w:rsidRPr="006F5DED">
        <w:rPr>
          <w:rFonts w:hint="eastAsia"/>
          <w:color w:val="0F0F0F"/>
          <w:sz w:val="36"/>
          <w:szCs w:val="36"/>
        </w:rPr>
        <w:t>潤物細</w:t>
      </w:r>
      <w:proofErr w:type="gramEnd"/>
      <w:r w:rsidRPr="006F5DED">
        <w:rPr>
          <w:rFonts w:hint="eastAsia"/>
          <w:color w:val="0F0F0F"/>
          <w:sz w:val="36"/>
          <w:szCs w:val="36"/>
        </w:rPr>
        <w:t>無聲。</w:t>
      </w:r>
    </w:p>
    <w:p w14:paraId="55E2AA1C" w14:textId="77777777" w:rsidR="00636CE0" w:rsidRPr="006F5DED" w:rsidRDefault="00636CE0" w:rsidP="00636CE0">
      <w:pPr>
        <w:spacing w:beforeLines="50" w:before="120" w:after="0" w:line="269" w:lineRule="auto"/>
        <w:ind w:left="-6" w:right="0" w:hanging="11"/>
        <w:rPr>
          <w:color w:val="0F0F0F"/>
          <w:sz w:val="36"/>
          <w:szCs w:val="36"/>
        </w:rPr>
      </w:pPr>
      <w:r w:rsidRPr="006F5DED">
        <w:rPr>
          <w:rFonts w:hint="eastAsia"/>
          <w:color w:val="0F0F0F"/>
          <w:sz w:val="36"/>
          <w:szCs w:val="36"/>
        </w:rPr>
        <w:t>野</w:t>
      </w:r>
      <w:proofErr w:type="gramStart"/>
      <w:r w:rsidRPr="006F5DED">
        <w:rPr>
          <w:rFonts w:hint="eastAsia"/>
          <w:color w:val="0F0F0F"/>
          <w:sz w:val="36"/>
          <w:szCs w:val="36"/>
        </w:rPr>
        <w:t>徑雲俱黑，江船火獨明</w:t>
      </w:r>
      <w:proofErr w:type="gramEnd"/>
      <w:r w:rsidRPr="006F5DED">
        <w:rPr>
          <w:rFonts w:hint="eastAsia"/>
          <w:color w:val="0F0F0F"/>
          <w:sz w:val="36"/>
          <w:szCs w:val="36"/>
        </w:rPr>
        <w:t>。</w:t>
      </w:r>
      <w:proofErr w:type="gramStart"/>
      <w:r w:rsidRPr="006F5DED">
        <w:rPr>
          <w:rFonts w:hint="eastAsia"/>
          <w:color w:val="0F0F0F"/>
          <w:sz w:val="36"/>
          <w:szCs w:val="36"/>
        </w:rPr>
        <w:t>曉看紅溼</w:t>
      </w:r>
      <w:proofErr w:type="gramEnd"/>
      <w:r w:rsidRPr="006F5DED">
        <w:rPr>
          <w:rFonts w:hint="eastAsia"/>
          <w:color w:val="0F0F0F"/>
          <w:sz w:val="36"/>
          <w:szCs w:val="36"/>
        </w:rPr>
        <w:t>處，花</w:t>
      </w:r>
      <w:proofErr w:type="gramStart"/>
      <w:r w:rsidRPr="006F5DED">
        <w:rPr>
          <w:rFonts w:hint="eastAsia"/>
          <w:color w:val="0F0F0F"/>
          <w:sz w:val="36"/>
          <w:szCs w:val="36"/>
        </w:rPr>
        <w:t>重錦官城</w:t>
      </w:r>
      <w:proofErr w:type="gramEnd"/>
      <w:r w:rsidRPr="006F5DED">
        <w:rPr>
          <w:rFonts w:hint="eastAsia"/>
          <w:color w:val="0F0F0F"/>
          <w:sz w:val="36"/>
          <w:szCs w:val="36"/>
        </w:rPr>
        <w:t>。</w:t>
      </w:r>
    </w:p>
    <w:p w14:paraId="0553AAA3" w14:textId="6A340243" w:rsidR="005551E9" w:rsidRPr="00636CE0" w:rsidRDefault="005551E9" w:rsidP="00636CE0">
      <w:pPr>
        <w:spacing w:beforeLines="50" w:before="120" w:after="0" w:line="269" w:lineRule="auto"/>
        <w:ind w:left="-6" w:right="0" w:hanging="11"/>
        <w:rPr>
          <w:sz w:val="24"/>
          <w:szCs w:val="24"/>
        </w:rPr>
      </w:pPr>
      <w:r w:rsidRPr="005551E9">
        <w:rPr>
          <w:rFonts w:hint="eastAsia"/>
          <w:sz w:val="32"/>
          <w:szCs w:val="32"/>
          <w:bdr w:val="single" w:sz="4" w:space="0" w:color="auto"/>
        </w:rPr>
        <w:t>譯文</w:t>
      </w:r>
      <w:hyperlink r:id="rId8" w:history="1"/>
    </w:p>
    <w:p w14:paraId="43CC5A8B" w14:textId="77777777" w:rsidR="00EC69CC" w:rsidRPr="00EC69CC" w:rsidRDefault="00A41F8C" w:rsidP="00EC69CC">
      <w:pPr>
        <w:spacing w:after="0" w:line="480" w:lineRule="exact"/>
        <w:ind w:left="0" w:right="0" w:firstLine="0"/>
        <w:rPr>
          <w:spacing w:val="-4"/>
          <w:szCs w:val="28"/>
        </w:rPr>
      </w:pPr>
      <w:r w:rsidRPr="001160EF">
        <w:rPr>
          <w:rFonts w:hint="eastAsia"/>
          <w:spacing w:val="-4"/>
          <w:szCs w:val="28"/>
        </w:rPr>
        <w:t xml:space="preserve">　　</w:t>
      </w:r>
      <w:r w:rsidR="00EC69CC" w:rsidRPr="00EC69CC">
        <w:rPr>
          <w:rFonts w:hint="eastAsia"/>
          <w:spacing w:val="-4"/>
          <w:szCs w:val="28"/>
        </w:rPr>
        <w:t>好雨似乎知道什麼時候該來，在春天萬物生長的時節正好降臨。它隨著微風在夜裡悄悄落下，滋潤著萬物，細細地、</w:t>
      </w:r>
      <w:proofErr w:type="gramStart"/>
      <w:r w:rsidR="00EC69CC" w:rsidRPr="00EC69CC">
        <w:rPr>
          <w:rFonts w:hint="eastAsia"/>
          <w:spacing w:val="-4"/>
          <w:szCs w:val="28"/>
        </w:rPr>
        <w:t>無聲地灑在</w:t>
      </w:r>
      <w:proofErr w:type="gramEnd"/>
      <w:r w:rsidR="00EC69CC" w:rsidRPr="00EC69CC">
        <w:rPr>
          <w:rFonts w:hint="eastAsia"/>
          <w:spacing w:val="-4"/>
          <w:szCs w:val="28"/>
        </w:rPr>
        <w:t>大地上。</w:t>
      </w:r>
    </w:p>
    <w:p w14:paraId="1DF3369C" w14:textId="73C06C0F" w:rsidR="000A7636" w:rsidRPr="001160EF" w:rsidRDefault="00EC69CC" w:rsidP="00EC69CC">
      <w:pPr>
        <w:spacing w:after="0" w:line="480" w:lineRule="exact"/>
        <w:ind w:left="0" w:right="0" w:firstLine="0"/>
        <w:rPr>
          <w:spacing w:val="-4"/>
          <w:szCs w:val="28"/>
        </w:rPr>
      </w:pPr>
      <w:r>
        <w:rPr>
          <w:rFonts w:hint="eastAsia"/>
          <w:spacing w:val="-4"/>
          <w:szCs w:val="28"/>
        </w:rPr>
        <w:t xml:space="preserve">　　</w:t>
      </w:r>
      <w:r w:rsidRPr="00EC69CC">
        <w:rPr>
          <w:rFonts w:hint="eastAsia"/>
          <w:spacing w:val="-4"/>
          <w:szCs w:val="28"/>
        </w:rPr>
        <w:t>郊外的</w:t>
      </w:r>
      <w:proofErr w:type="gramStart"/>
      <w:r w:rsidRPr="00EC69CC">
        <w:rPr>
          <w:rFonts w:hint="eastAsia"/>
          <w:spacing w:val="-4"/>
          <w:szCs w:val="28"/>
        </w:rPr>
        <w:t>小路被雲與</w:t>
      </w:r>
      <w:proofErr w:type="gramEnd"/>
      <w:r w:rsidRPr="00EC69CC">
        <w:rPr>
          <w:rFonts w:hint="eastAsia"/>
          <w:spacing w:val="-4"/>
          <w:szCs w:val="28"/>
        </w:rPr>
        <w:t>夜色籠罩得一片漆黑，只有江上的漁船點</w:t>
      </w:r>
      <w:proofErr w:type="gramStart"/>
      <w:r w:rsidRPr="00EC69CC">
        <w:rPr>
          <w:rFonts w:hint="eastAsia"/>
          <w:spacing w:val="-4"/>
          <w:szCs w:val="28"/>
        </w:rPr>
        <w:t>著孤燈</w:t>
      </w:r>
      <w:proofErr w:type="gramEnd"/>
      <w:r w:rsidRPr="00EC69CC">
        <w:rPr>
          <w:rFonts w:hint="eastAsia"/>
          <w:spacing w:val="-4"/>
          <w:szCs w:val="28"/>
        </w:rPr>
        <w:t>，在黑暗中分</w:t>
      </w:r>
      <w:r>
        <w:rPr>
          <w:rFonts w:hint="eastAsia"/>
          <w:spacing w:val="-4"/>
          <w:szCs w:val="28"/>
        </w:rPr>
        <w:t>（</w:t>
      </w:r>
      <w:proofErr w:type="gramStart"/>
      <w:r w:rsidRPr="00EC69CC">
        <w:rPr>
          <w:rFonts w:hint="eastAsia"/>
          <w:color w:val="FF0000"/>
          <w:spacing w:val="-4"/>
          <w:sz w:val="16"/>
          <w:szCs w:val="16"/>
        </w:rPr>
        <w:t>ㄈㄣˋ</w:t>
      </w:r>
      <w:proofErr w:type="gramEnd"/>
      <w:r>
        <w:rPr>
          <w:rFonts w:hint="eastAsia"/>
          <w:spacing w:val="-4"/>
          <w:szCs w:val="28"/>
        </w:rPr>
        <w:t>）</w:t>
      </w:r>
      <w:r w:rsidRPr="00EC69CC">
        <w:rPr>
          <w:rFonts w:hint="eastAsia"/>
          <w:spacing w:val="-4"/>
          <w:szCs w:val="28"/>
        </w:rPr>
        <w:t>外明亮。等到天亮時再看，被春雨打濕的地方一片鮮紅，繁花因雨水滋潤而顯得更加繁盛，美麗地點綴著整</w:t>
      </w:r>
      <w:proofErr w:type="gramStart"/>
      <w:r w:rsidRPr="00EC69CC">
        <w:rPr>
          <w:rFonts w:hint="eastAsia"/>
          <w:spacing w:val="-4"/>
          <w:szCs w:val="28"/>
        </w:rPr>
        <w:t>座</w:t>
      </w:r>
      <w:r w:rsidRPr="00291F3A">
        <w:rPr>
          <w:rFonts w:hint="eastAsia"/>
          <w:spacing w:val="-4"/>
          <w:szCs w:val="28"/>
          <w:u w:val="single"/>
        </w:rPr>
        <w:t>錦官城</w:t>
      </w:r>
      <w:proofErr w:type="gramEnd"/>
      <w:r w:rsidRPr="00EC69CC">
        <w:rPr>
          <w:rFonts w:hint="eastAsia"/>
          <w:spacing w:val="-4"/>
          <w:szCs w:val="28"/>
        </w:rPr>
        <w:t>（</w:t>
      </w:r>
      <w:r w:rsidRPr="00291F3A">
        <w:rPr>
          <w:rFonts w:hint="eastAsia"/>
          <w:spacing w:val="-4"/>
          <w:szCs w:val="28"/>
          <w:u w:val="single"/>
        </w:rPr>
        <w:t>成都</w:t>
      </w:r>
      <w:r w:rsidRPr="00EC69CC">
        <w:rPr>
          <w:rFonts w:hint="eastAsia"/>
          <w:spacing w:val="-4"/>
          <w:szCs w:val="28"/>
        </w:rPr>
        <w:t>）。</w:t>
      </w:r>
    </w:p>
    <w:p w14:paraId="27814F1D" w14:textId="717472A3" w:rsidR="00DE7F39" w:rsidRPr="0044135F" w:rsidRDefault="00A77E9A" w:rsidP="00DE7F39">
      <w:pPr>
        <w:spacing w:beforeLines="50" w:before="120" w:after="0" w:line="269" w:lineRule="auto"/>
        <w:ind w:left="-6" w:right="0" w:hanging="11"/>
        <w:rPr>
          <w:szCs w:val="28"/>
        </w:rPr>
      </w:pPr>
      <w:r w:rsidRPr="0046024D">
        <w:rPr>
          <w:sz w:val="32"/>
          <w:szCs w:val="32"/>
          <w:bdr w:val="single" w:sz="4" w:space="0" w:color="auto"/>
        </w:rPr>
        <w:t>注釋</w:t>
      </w:r>
      <w:r w:rsidRPr="0046024D">
        <w:rPr>
          <w:sz w:val="32"/>
          <w:szCs w:val="32"/>
        </w:rPr>
        <w:t xml:space="preserve"> </w:t>
      </w:r>
      <w:hyperlink r:id="rId9" w:history="1"/>
    </w:p>
    <w:p w14:paraId="1688FA8E" w14:textId="7A73CC1C" w:rsidR="00636CE0" w:rsidRPr="0055195D" w:rsidRDefault="00636CE0" w:rsidP="0055195D">
      <w:pPr>
        <w:pStyle w:val="a9"/>
        <w:numPr>
          <w:ilvl w:val="0"/>
          <w:numId w:val="5"/>
        </w:numPr>
        <w:spacing w:after="0" w:line="480" w:lineRule="exact"/>
        <w:ind w:leftChars="0" w:left="482" w:right="0" w:hanging="482"/>
        <w:rPr>
          <w:rFonts w:cs="新細明體"/>
          <w:szCs w:val="28"/>
        </w:rPr>
      </w:pPr>
      <w:r w:rsidRPr="0055195D">
        <w:rPr>
          <w:rFonts w:hint="eastAsia"/>
          <w:szCs w:val="28"/>
        </w:rPr>
        <w:t>知：明白，知道。</w:t>
      </w:r>
      <w:proofErr w:type="gramStart"/>
      <w:r w:rsidRPr="0055195D">
        <w:rPr>
          <w:rFonts w:hint="eastAsia"/>
          <w:szCs w:val="28"/>
        </w:rPr>
        <w:t>說雨知</w:t>
      </w:r>
      <w:proofErr w:type="gramEnd"/>
      <w:r w:rsidRPr="0055195D">
        <w:rPr>
          <w:rFonts w:hint="eastAsia"/>
          <w:szCs w:val="28"/>
        </w:rPr>
        <w:t>時節，是一種擬人化的寫法。</w:t>
      </w:r>
    </w:p>
    <w:p w14:paraId="2000C9EB" w14:textId="3DF5D8EF" w:rsidR="00636CE0" w:rsidRPr="00291F3A" w:rsidRDefault="00636CE0" w:rsidP="00291F3A">
      <w:pPr>
        <w:pStyle w:val="a9"/>
        <w:numPr>
          <w:ilvl w:val="0"/>
          <w:numId w:val="5"/>
        </w:numPr>
        <w:spacing w:after="0" w:line="480" w:lineRule="exact"/>
        <w:ind w:leftChars="0" w:left="482" w:right="0" w:hanging="482"/>
        <w:rPr>
          <w:rFonts w:cs="新細明體"/>
          <w:szCs w:val="28"/>
        </w:rPr>
      </w:pPr>
      <w:proofErr w:type="gramStart"/>
      <w:r w:rsidRPr="0055195D">
        <w:rPr>
          <w:rFonts w:hint="eastAsia"/>
          <w:szCs w:val="28"/>
        </w:rPr>
        <w:t>乃</w:t>
      </w:r>
      <w:proofErr w:type="gramEnd"/>
      <w:r w:rsidRPr="0055195D">
        <w:rPr>
          <w:rFonts w:hint="eastAsia"/>
          <w:szCs w:val="28"/>
        </w:rPr>
        <w:t>：就。發生：萌</w:t>
      </w:r>
      <w:r w:rsidR="00291F3A">
        <w:rPr>
          <w:rFonts w:hint="eastAsia"/>
          <w:szCs w:val="28"/>
        </w:rPr>
        <w:t>（</w:t>
      </w:r>
      <w:proofErr w:type="gramStart"/>
      <w:r w:rsidR="00291F3A" w:rsidRPr="00291F3A">
        <w:rPr>
          <w:rFonts w:hint="eastAsia"/>
          <w:color w:val="FF0000"/>
          <w:sz w:val="16"/>
          <w:szCs w:val="16"/>
        </w:rPr>
        <w:t>ㄇㄥˊ</w:t>
      </w:r>
      <w:proofErr w:type="gramEnd"/>
      <w:r w:rsidR="00291F3A" w:rsidRPr="00291F3A">
        <w:rPr>
          <w:rFonts w:hint="eastAsia"/>
          <w:szCs w:val="28"/>
        </w:rPr>
        <w:t>）</w:t>
      </w:r>
      <w:r w:rsidRPr="00291F3A">
        <w:rPr>
          <w:rFonts w:hint="eastAsia"/>
          <w:szCs w:val="28"/>
        </w:rPr>
        <w:t>發生長。</w:t>
      </w:r>
    </w:p>
    <w:p w14:paraId="594EF5EA" w14:textId="54676962" w:rsidR="00636CE0" w:rsidRPr="0055195D" w:rsidRDefault="00636CE0" w:rsidP="0055195D">
      <w:pPr>
        <w:pStyle w:val="a9"/>
        <w:numPr>
          <w:ilvl w:val="0"/>
          <w:numId w:val="5"/>
        </w:numPr>
        <w:spacing w:after="0" w:line="480" w:lineRule="exact"/>
        <w:ind w:leftChars="0" w:left="482" w:right="0" w:hanging="482"/>
        <w:rPr>
          <w:rFonts w:cs="新細明體"/>
          <w:szCs w:val="28"/>
        </w:rPr>
      </w:pPr>
      <w:r w:rsidRPr="0055195D">
        <w:rPr>
          <w:rFonts w:hint="eastAsia"/>
          <w:szCs w:val="28"/>
        </w:rPr>
        <w:t>潛（</w:t>
      </w:r>
      <w:proofErr w:type="gramStart"/>
      <w:r w:rsidRPr="0055195D">
        <w:rPr>
          <w:rFonts w:hint="eastAsia"/>
          <w:color w:val="FF0000"/>
          <w:sz w:val="16"/>
          <w:szCs w:val="16"/>
        </w:rPr>
        <w:t>ㄑ一ㄢˊ</w:t>
      </w:r>
      <w:proofErr w:type="gramEnd"/>
      <w:r w:rsidRPr="0055195D">
        <w:rPr>
          <w:rFonts w:cs="新細明體"/>
          <w:szCs w:val="28"/>
        </w:rPr>
        <w:t>）：暗暗地，悄悄地。這</w:t>
      </w:r>
      <w:proofErr w:type="gramStart"/>
      <w:r w:rsidRPr="0055195D">
        <w:rPr>
          <w:rFonts w:cs="新細明體"/>
          <w:szCs w:val="28"/>
        </w:rPr>
        <w:t>裏</w:t>
      </w:r>
      <w:proofErr w:type="gramEnd"/>
      <w:r w:rsidRPr="0055195D">
        <w:rPr>
          <w:rFonts w:cs="新細明體"/>
          <w:szCs w:val="28"/>
        </w:rPr>
        <w:t>指春雨在夜</w:t>
      </w:r>
      <w:proofErr w:type="gramStart"/>
      <w:r w:rsidRPr="0055195D">
        <w:rPr>
          <w:rFonts w:cs="新細明體"/>
          <w:szCs w:val="28"/>
        </w:rPr>
        <w:t>裏</w:t>
      </w:r>
      <w:proofErr w:type="gramEnd"/>
      <w:r w:rsidRPr="0055195D">
        <w:rPr>
          <w:rFonts w:cs="新細明體"/>
          <w:szCs w:val="28"/>
        </w:rPr>
        <w:t>悄悄地隨風而至。</w:t>
      </w:r>
    </w:p>
    <w:p w14:paraId="453CFF07" w14:textId="1E42AF44" w:rsidR="00636CE0" w:rsidRPr="0055195D" w:rsidRDefault="00636CE0" w:rsidP="0055195D">
      <w:pPr>
        <w:pStyle w:val="a9"/>
        <w:numPr>
          <w:ilvl w:val="0"/>
          <w:numId w:val="5"/>
        </w:numPr>
        <w:spacing w:after="0" w:line="480" w:lineRule="exact"/>
        <w:ind w:leftChars="0" w:left="482" w:right="0" w:hanging="482"/>
        <w:rPr>
          <w:rFonts w:cs="新細明體"/>
          <w:szCs w:val="28"/>
        </w:rPr>
      </w:pPr>
      <w:proofErr w:type="gramStart"/>
      <w:r w:rsidRPr="0055195D">
        <w:rPr>
          <w:rFonts w:hint="eastAsia"/>
          <w:szCs w:val="28"/>
        </w:rPr>
        <w:t>潤物</w:t>
      </w:r>
      <w:proofErr w:type="gramEnd"/>
      <w:r w:rsidRPr="0055195D">
        <w:rPr>
          <w:rFonts w:cs="新細明體" w:hint="eastAsia"/>
          <w:szCs w:val="28"/>
        </w:rPr>
        <w:t>：使植物受到雨水的滋養。</w:t>
      </w:r>
    </w:p>
    <w:p w14:paraId="50109465" w14:textId="7F4A954C" w:rsidR="00636CE0" w:rsidRPr="0055195D" w:rsidRDefault="00636CE0" w:rsidP="0055195D">
      <w:pPr>
        <w:pStyle w:val="a9"/>
        <w:numPr>
          <w:ilvl w:val="0"/>
          <w:numId w:val="5"/>
        </w:numPr>
        <w:spacing w:after="0" w:line="480" w:lineRule="exact"/>
        <w:ind w:leftChars="0" w:left="482" w:right="0" w:hanging="482"/>
        <w:rPr>
          <w:rFonts w:cs="新細明體"/>
          <w:szCs w:val="28"/>
        </w:rPr>
      </w:pPr>
      <w:r w:rsidRPr="0055195D">
        <w:rPr>
          <w:rFonts w:hint="eastAsia"/>
          <w:szCs w:val="28"/>
        </w:rPr>
        <w:t>野徑：</w:t>
      </w:r>
      <w:proofErr w:type="gramStart"/>
      <w:r w:rsidRPr="0055195D">
        <w:rPr>
          <w:rFonts w:hint="eastAsia"/>
          <w:szCs w:val="28"/>
        </w:rPr>
        <w:t>田野間的小路</w:t>
      </w:r>
      <w:proofErr w:type="gramEnd"/>
      <w:r w:rsidRPr="0055195D">
        <w:rPr>
          <w:rFonts w:hint="eastAsia"/>
          <w:szCs w:val="28"/>
        </w:rPr>
        <w:t>。</w:t>
      </w:r>
    </w:p>
    <w:p w14:paraId="2719D344" w14:textId="6B4E7D64" w:rsidR="00636CE0" w:rsidRPr="0055195D" w:rsidRDefault="00636CE0" w:rsidP="0055195D">
      <w:pPr>
        <w:pStyle w:val="a9"/>
        <w:numPr>
          <w:ilvl w:val="0"/>
          <w:numId w:val="5"/>
        </w:numPr>
        <w:spacing w:after="0" w:line="480" w:lineRule="exact"/>
        <w:ind w:leftChars="0" w:left="482" w:right="0" w:hanging="482"/>
        <w:rPr>
          <w:rFonts w:cs="新細明體"/>
          <w:szCs w:val="28"/>
        </w:rPr>
      </w:pPr>
      <w:r w:rsidRPr="0055195D">
        <w:rPr>
          <w:rFonts w:hint="eastAsia"/>
          <w:szCs w:val="28"/>
        </w:rPr>
        <w:t>這兩句意謂滿天黑雲，連小路、江面、江上的船隻都看不見，只能看見江船上的點點燈火，</w:t>
      </w:r>
      <w:proofErr w:type="gramStart"/>
      <w:r w:rsidRPr="0055195D">
        <w:rPr>
          <w:rFonts w:hint="eastAsia"/>
          <w:szCs w:val="28"/>
        </w:rPr>
        <w:t>暗示雨意正</w:t>
      </w:r>
      <w:proofErr w:type="gramEnd"/>
      <w:r w:rsidRPr="0055195D">
        <w:rPr>
          <w:rFonts w:hint="eastAsia"/>
          <w:szCs w:val="28"/>
        </w:rPr>
        <w:t>濃。</w:t>
      </w:r>
    </w:p>
    <w:p w14:paraId="24CA92C0" w14:textId="3D2D5E0A" w:rsidR="00636CE0" w:rsidRPr="0055195D" w:rsidRDefault="00636CE0" w:rsidP="0055195D">
      <w:pPr>
        <w:pStyle w:val="a9"/>
        <w:numPr>
          <w:ilvl w:val="0"/>
          <w:numId w:val="5"/>
        </w:numPr>
        <w:spacing w:after="0" w:line="480" w:lineRule="exact"/>
        <w:ind w:leftChars="0" w:left="482" w:right="0" w:hanging="482"/>
        <w:rPr>
          <w:rFonts w:cs="新細明體"/>
          <w:szCs w:val="28"/>
        </w:rPr>
      </w:pPr>
      <w:r w:rsidRPr="0055195D">
        <w:rPr>
          <w:rFonts w:hint="eastAsia"/>
          <w:szCs w:val="28"/>
        </w:rPr>
        <w:t>曉：</w:t>
      </w:r>
      <w:proofErr w:type="gramStart"/>
      <w:r w:rsidRPr="0055195D">
        <w:rPr>
          <w:rFonts w:hint="eastAsia"/>
          <w:szCs w:val="28"/>
        </w:rPr>
        <w:t>天剛亮的</w:t>
      </w:r>
      <w:proofErr w:type="gramEnd"/>
      <w:r w:rsidRPr="0055195D">
        <w:rPr>
          <w:rFonts w:hint="eastAsia"/>
          <w:szCs w:val="28"/>
        </w:rPr>
        <w:t>時候。紅</w:t>
      </w:r>
      <w:proofErr w:type="gramStart"/>
      <w:r w:rsidRPr="0055195D">
        <w:rPr>
          <w:rFonts w:hint="eastAsia"/>
          <w:szCs w:val="28"/>
        </w:rPr>
        <w:t>溼</w:t>
      </w:r>
      <w:proofErr w:type="gramEnd"/>
      <w:r w:rsidRPr="0055195D">
        <w:rPr>
          <w:rFonts w:hint="eastAsia"/>
          <w:szCs w:val="28"/>
        </w:rPr>
        <w:t>處：雨水</w:t>
      </w:r>
      <w:proofErr w:type="gramStart"/>
      <w:r w:rsidRPr="0055195D">
        <w:rPr>
          <w:rFonts w:hint="eastAsia"/>
          <w:szCs w:val="28"/>
        </w:rPr>
        <w:t>溼</w:t>
      </w:r>
      <w:proofErr w:type="gramEnd"/>
      <w:r w:rsidRPr="0055195D">
        <w:rPr>
          <w:rFonts w:hint="eastAsia"/>
          <w:szCs w:val="28"/>
        </w:rPr>
        <w:t>潤的花叢。</w:t>
      </w:r>
    </w:p>
    <w:p w14:paraId="72E56C0E" w14:textId="521D8849" w:rsidR="00674DAA" w:rsidRPr="0055195D" w:rsidRDefault="00636CE0" w:rsidP="0055195D">
      <w:pPr>
        <w:pStyle w:val="a9"/>
        <w:numPr>
          <w:ilvl w:val="0"/>
          <w:numId w:val="5"/>
        </w:numPr>
        <w:spacing w:after="0" w:line="480" w:lineRule="exact"/>
        <w:ind w:leftChars="0" w:left="482" w:right="0" w:hanging="482"/>
        <w:rPr>
          <w:rFonts w:cs="新細明體"/>
          <w:szCs w:val="28"/>
        </w:rPr>
      </w:pPr>
      <w:r w:rsidRPr="0055195D">
        <w:rPr>
          <w:rFonts w:hint="eastAsia"/>
          <w:szCs w:val="28"/>
        </w:rPr>
        <w:t>花重（</w:t>
      </w:r>
      <w:proofErr w:type="gramStart"/>
      <w:r w:rsidRPr="0055195D">
        <w:rPr>
          <w:rFonts w:hint="eastAsia"/>
          <w:color w:val="FF0000"/>
          <w:sz w:val="16"/>
          <w:szCs w:val="16"/>
        </w:rPr>
        <w:t>ㄓㄨㄥˋ</w:t>
      </w:r>
      <w:proofErr w:type="gramEnd"/>
      <w:r w:rsidRPr="0055195D">
        <w:rPr>
          <w:rFonts w:cs="新細明體"/>
          <w:szCs w:val="28"/>
        </w:rPr>
        <w:t>）：花因</w:t>
      </w:r>
      <w:r w:rsidRPr="0055195D">
        <w:rPr>
          <w:rFonts w:cs="新細明體" w:hint="eastAsia"/>
          <w:szCs w:val="28"/>
        </w:rPr>
        <w:t>爲飽含雨水而顯得沉重。</w:t>
      </w:r>
      <w:proofErr w:type="gramStart"/>
      <w:r w:rsidRPr="0055195D">
        <w:rPr>
          <w:rFonts w:cs="新細明體" w:hint="eastAsia"/>
          <w:szCs w:val="28"/>
          <w:u w:val="single"/>
        </w:rPr>
        <w:t>錦官城</w:t>
      </w:r>
      <w:proofErr w:type="gramEnd"/>
      <w:r w:rsidRPr="0055195D">
        <w:rPr>
          <w:rFonts w:cs="新細明體" w:hint="eastAsia"/>
          <w:szCs w:val="28"/>
        </w:rPr>
        <w:t>：故址在今</w:t>
      </w:r>
      <w:r w:rsidRPr="0055195D">
        <w:rPr>
          <w:rFonts w:cs="新細明體" w:hint="eastAsia"/>
          <w:szCs w:val="28"/>
          <w:u w:val="single"/>
        </w:rPr>
        <w:t>成都</w:t>
      </w:r>
      <w:r w:rsidRPr="0055195D">
        <w:rPr>
          <w:rFonts w:cs="新細明體" w:hint="eastAsia"/>
          <w:szCs w:val="28"/>
        </w:rPr>
        <w:t>市南，</w:t>
      </w:r>
      <w:proofErr w:type="gramStart"/>
      <w:r w:rsidRPr="0055195D">
        <w:rPr>
          <w:rFonts w:cs="新細明體" w:hint="eastAsia"/>
          <w:szCs w:val="28"/>
        </w:rPr>
        <w:t>亦稱</w:t>
      </w:r>
      <w:r w:rsidRPr="0055195D">
        <w:rPr>
          <w:rFonts w:cs="新細明體" w:hint="eastAsia"/>
          <w:szCs w:val="28"/>
          <w:u w:val="single"/>
        </w:rPr>
        <w:t>錦城</w:t>
      </w:r>
      <w:proofErr w:type="gramEnd"/>
      <w:r w:rsidRPr="0055195D">
        <w:rPr>
          <w:rFonts w:cs="新細明體" w:hint="eastAsia"/>
          <w:szCs w:val="28"/>
        </w:rPr>
        <w:t>。</w:t>
      </w:r>
      <w:r w:rsidRPr="00831504">
        <w:rPr>
          <w:rFonts w:cs="新細明體" w:hint="eastAsia"/>
          <w:szCs w:val="28"/>
          <w:u w:val="single"/>
        </w:rPr>
        <w:t>三國</w:t>
      </w:r>
      <w:r w:rsidR="00831504" w:rsidRPr="00831504">
        <w:rPr>
          <w:rFonts w:cs="新細明體" w:hint="eastAsia"/>
          <w:szCs w:val="28"/>
        </w:rPr>
        <w:t xml:space="preserve"> </w:t>
      </w:r>
      <w:r w:rsidRPr="00831504">
        <w:rPr>
          <w:rFonts w:cs="新細明體" w:hint="eastAsia"/>
          <w:szCs w:val="28"/>
          <w:u w:val="single"/>
        </w:rPr>
        <w:t>蜀</w:t>
      </w:r>
      <w:r w:rsidR="00831504">
        <w:rPr>
          <w:rFonts w:cs="新細明體" w:hint="eastAsia"/>
          <w:szCs w:val="28"/>
        </w:rPr>
        <w:t xml:space="preserve"> </w:t>
      </w:r>
      <w:proofErr w:type="gramStart"/>
      <w:r w:rsidRPr="00831504">
        <w:rPr>
          <w:rFonts w:cs="新細明體" w:hint="eastAsia"/>
          <w:szCs w:val="28"/>
          <w:u w:val="single"/>
        </w:rPr>
        <w:t>漢</w:t>
      </w:r>
      <w:r w:rsidRPr="0055195D">
        <w:rPr>
          <w:rFonts w:cs="新細明體" w:hint="eastAsia"/>
          <w:szCs w:val="28"/>
        </w:rPr>
        <w:t>時管理</w:t>
      </w:r>
      <w:proofErr w:type="gramEnd"/>
      <w:r w:rsidRPr="0055195D">
        <w:rPr>
          <w:rFonts w:cs="新細明體" w:hint="eastAsia"/>
          <w:szCs w:val="28"/>
        </w:rPr>
        <w:t>織錦</w:t>
      </w:r>
      <w:proofErr w:type="gramStart"/>
      <w:r w:rsidRPr="0055195D">
        <w:rPr>
          <w:rFonts w:cs="新細明體" w:hint="eastAsia"/>
          <w:szCs w:val="28"/>
        </w:rPr>
        <w:t>之官駐此</w:t>
      </w:r>
      <w:proofErr w:type="gramEnd"/>
      <w:r w:rsidRPr="0055195D">
        <w:rPr>
          <w:rFonts w:cs="新細明體" w:hint="eastAsia"/>
          <w:szCs w:val="28"/>
        </w:rPr>
        <w:t>，故名。後人有用作</w:t>
      </w:r>
      <w:r w:rsidRPr="0055195D">
        <w:rPr>
          <w:rFonts w:cs="新細明體" w:hint="eastAsia"/>
          <w:szCs w:val="28"/>
          <w:u w:val="single"/>
        </w:rPr>
        <w:t>成都</w:t>
      </w:r>
      <w:r w:rsidRPr="0055195D">
        <w:rPr>
          <w:rFonts w:cs="新細明體" w:hint="eastAsia"/>
          <w:szCs w:val="28"/>
        </w:rPr>
        <w:t>的別稱。此句是說</w:t>
      </w:r>
      <w:bookmarkStart w:id="0" w:name="_Hlk109849638"/>
      <w:proofErr w:type="gramStart"/>
      <w:r w:rsidRPr="00B56B5A">
        <w:rPr>
          <w:rFonts w:cs="新細明體" w:hint="eastAsia"/>
          <w:b/>
          <w:bCs/>
          <w:szCs w:val="28"/>
        </w:rPr>
        <w:t>露水盈花</w:t>
      </w:r>
      <w:bookmarkEnd w:id="0"/>
      <w:r w:rsidRPr="0055195D">
        <w:rPr>
          <w:rFonts w:cs="新細明體" w:hint="eastAsia"/>
          <w:szCs w:val="28"/>
        </w:rPr>
        <w:t>的</w:t>
      </w:r>
      <w:proofErr w:type="gramEnd"/>
      <w:r w:rsidRPr="0055195D">
        <w:rPr>
          <w:rFonts w:cs="新細明體" w:hint="eastAsia"/>
          <w:szCs w:val="28"/>
        </w:rPr>
        <w:t>美景。</w:t>
      </w:r>
    </w:p>
    <w:p w14:paraId="0D76888B" w14:textId="7CC028AD" w:rsidR="001E7D55" w:rsidRDefault="001E7D55" w:rsidP="0055195D">
      <w:pPr>
        <w:spacing w:beforeLines="50" w:before="120" w:after="0" w:line="480" w:lineRule="exact"/>
        <w:ind w:left="0" w:right="0" w:firstLine="0"/>
        <w:rPr>
          <w:sz w:val="32"/>
          <w:szCs w:val="32"/>
        </w:rPr>
      </w:pPr>
      <w:r w:rsidRPr="001E7D55">
        <w:rPr>
          <w:rFonts w:hint="eastAsia"/>
          <w:sz w:val="32"/>
          <w:szCs w:val="32"/>
          <w:bdr w:val="single" w:sz="4" w:space="0" w:color="auto"/>
        </w:rPr>
        <w:t>創作背景</w:t>
      </w:r>
      <w:hyperlink r:id="rId10" w:history="1"/>
    </w:p>
    <w:p w14:paraId="7EA70C95" w14:textId="77B230A1" w:rsidR="000273B6" w:rsidRPr="001160EF" w:rsidRDefault="0055195D" w:rsidP="0055195D">
      <w:pPr>
        <w:spacing w:after="0" w:line="480" w:lineRule="exact"/>
        <w:ind w:left="-6" w:right="0" w:hanging="11"/>
        <w:rPr>
          <w:szCs w:val="28"/>
        </w:rPr>
      </w:pPr>
      <w:r>
        <w:rPr>
          <w:rFonts w:hint="eastAsia"/>
          <w:szCs w:val="28"/>
        </w:rPr>
        <w:t xml:space="preserve">    </w:t>
      </w:r>
      <w:r w:rsidR="00291F3A" w:rsidRPr="00291F3A">
        <w:rPr>
          <w:rFonts w:hint="eastAsia"/>
          <w:szCs w:val="28"/>
        </w:rPr>
        <w:t>這首詩寫於</w:t>
      </w:r>
      <w:r w:rsidR="00291F3A" w:rsidRPr="00291F3A">
        <w:rPr>
          <w:rFonts w:hint="eastAsia"/>
          <w:szCs w:val="28"/>
          <w:u w:val="single"/>
        </w:rPr>
        <w:t>上元</w:t>
      </w:r>
      <w:r w:rsidR="00291F3A" w:rsidRPr="00291F3A">
        <w:rPr>
          <w:rFonts w:hint="eastAsia"/>
          <w:szCs w:val="28"/>
        </w:rPr>
        <w:t>二年（</w:t>
      </w:r>
      <w:r w:rsidR="00291F3A" w:rsidRPr="00291F3A">
        <w:rPr>
          <w:szCs w:val="28"/>
        </w:rPr>
        <w:t>761年）的春天。</w:t>
      </w:r>
      <w:r w:rsidR="00291F3A" w:rsidRPr="00291F3A">
        <w:rPr>
          <w:szCs w:val="28"/>
          <w:u w:val="single"/>
        </w:rPr>
        <w:t>杜甫</w:t>
      </w:r>
      <w:r w:rsidR="00291F3A" w:rsidRPr="00291F3A">
        <w:rPr>
          <w:szCs w:val="28"/>
        </w:rPr>
        <w:t>在四處漂泊了一段時間後，因為</w:t>
      </w:r>
      <w:r w:rsidR="00291F3A" w:rsidRPr="00291F3A">
        <w:rPr>
          <w:szCs w:val="28"/>
          <w:u w:val="single"/>
        </w:rPr>
        <w:t>陝西</w:t>
      </w:r>
      <w:r w:rsidR="00291F3A" w:rsidRPr="00291F3A">
        <w:rPr>
          <w:szCs w:val="28"/>
        </w:rPr>
        <w:t>發生旱災，最後來到</w:t>
      </w:r>
      <w:r w:rsidR="00291F3A" w:rsidRPr="00291F3A">
        <w:rPr>
          <w:szCs w:val="28"/>
          <w:u w:val="single"/>
        </w:rPr>
        <w:t>四川</w:t>
      </w:r>
      <w:r w:rsidR="00291F3A">
        <w:rPr>
          <w:rFonts w:hint="eastAsia"/>
          <w:szCs w:val="28"/>
        </w:rPr>
        <w:t xml:space="preserve"> </w:t>
      </w:r>
      <w:r w:rsidR="00291F3A" w:rsidRPr="00291F3A">
        <w:rPr>
          <w:szCs w:val="28"/>
          <w:u w:val="single"/>
        </w:rPr>
        <w:t>成都</w:t>
      </w:r>
      <w:r w:rsidR="00291F3A" w:rsidRPr="00291F3A">
        <w:rPr>
          <w:szCs w:val="28"/>
        </w:rPr>
        <w:t>落腳，開始了相對安穩的</w:t>
      </w:r>
      <w:r w:rsidR="00291F3A" w:rsidRPr="00291F3A">
        <w:rPr>
          <w:szCs w:val="28"/>
          <w:u w:val="single"/>
        </w:rPr>
        <w:t>蜀</w:t>
      </w:r>
      <w:r w:rsidR="00291F3A" w:rsidRPr="00291F3A">
        <w:rPr>
          <w:szCs w:val="28"/>
        </w:rPr>
        <w:t>中生活。寫這</w:t>
      </w:r>
      <w:proofErr w:type="gramStart"/>
      <w:r w:rsidR="00291F3A" w:rsidRPr="00291F3A">
        <w:rPr>
          <w:szCs w:val="28"/>
        </w:rPr>
        <w:t>首詩時</w:t>
      </w:r>
      <w:proofErr w:type="gramEnd"/>
      <w:r w:rsidR="00291F3A" w:rsidRPr="00291F3A">
        <w:rPr>
          <w:szCs w:val="28"/>
        </w:rPr>
        <w:t>，他已經在</w:t>
      </w:r>
      <w:r w:rsidR="00291F3A" w:rsidRPr="00291F3A">
        <w:rPr>
          <w:szCs w:val="28"/>
          <w:u w:val="single"/>
        </w:rPr>
        <w:t>成都</w:t>
      </w:r>
      <w:proofErr w:type="gramStart"/>
      <w:r w:rsidR="00291F3A" w:rsidRPr="00291F3A">
        <w:rPr>
          <w:szCs w:val="28"/>
        </w:rPr>
        <w:t>草堂住了</w:t>
      </w:r>
      <w:proofErr w:type="gramEnd"/>
      <w:r w:rsidR="00291F3A" w:rsidRPr="00291F3A">
        <w:rPr>
          <w:szCs w:val="28"/>
        </w:rPr>
        <w:t>兩年。他平日親手耕種、</w:t>
      </w:r>
      <w:proofErr w:type="gramStart"/>
      <w:r w:rsidR="00291F3A" w:rsidRPr="00291F3A">
        <w:rPr>
          <w:szCs w:val="28"/>
        </w:rPr>
        <w:t>栽花種菜</w:t>
      </w:r>
      <w:proofErr w:type="gramEnd"/>
      <w:r w:rsidR="00291F3A" w:rsidRPr="00291F3A">
        <w:rPr>
          <w:szCs w:val="28"/>
        </w:rPr>
        <w:t>，也和當地農民常有往來，因此對春天的雨水格外有感觸。於是，他寫下了這首描繪春夜細雨、滋潤萬物的優美詩篇。</w:t>
      </w:r>
    </w:p>
    <w:p w14:paraId="505BEDB2" w14:textId="77777777" w:rsidR="00674DAA" w:rsidRDefault="00674DAA" w:rsidP="000273B6">
      <w:pPr>
        <w:spacing w:beforeLines="50" w:before="120" w:after="96" w:line="258" w:lineRule="auto"/>
        <w:ind w:left="0" w:right="0" w:firstLine="0"/>
        <w:rPr>
          <w:sz w:val="32"/>
          <w:szCs w:val="32"/>
          <w:bdr w:val="single" w:sz="4" w:space="0" w:color="auto"/>
        </w:rPr>
        <w:sectPr w:rsidR="00674DAA" w:rsidSect="00B56B5A">
          <w:footerReference w:type="default" r:id="rId11"/>
          <w:pgSz w:w="11906" w:h="16838"/>
          <w:pgMar w:top="851" w:right="851" w:bottom="851" w:left="851" w:header="567" w:footer="0" w:gutter="0"/>
          <w:cols w:space="720"/>
          <w:docGrid w:linePitch="381"/>
        </w:sectPr>
      </w:pPr>
    </w:p>
    <w:p w14:paraId="41CCF54A" w14:textId="17A0CB1E" w:rsidR="000273B6" w:rsidRPr="000273B6" w:rsidRDefault="000273B6" w:rsidP="005A4688">
      <w:pPr>
        <w:spacing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0273B6">
        <w:rPr>
          <w:rFonts w:hint="eastAsia"/>
          <w:sz w:val="32"/>
          <w:szCs w:val="32"/>
          <w:bdr w:val="single" w:sz="4" w:space="0" w:color="auto"/>
        </w:rPr>
        <w:lastRenderedPageBreak/>
        <w:t>詩人故事</w:t>
      </w:r>
    </w:p>
    <w:p w14:paraId="73C9EB4F" w14:textId="1E7B6517" w:rsidR="00831504" w:rsidRPr="00831504" w:rsidRDefault="0055195D" w:rsidP="00F762BD">
      <w:pPr>
        <w:spacing w:after="0" w:line="440" w:lineRule="exact"/>
        <w:ind w:left="-6" w:right="0" w:hanging="11"/>
        <w:rPr>
          <w:szCs w:val="28"/>
        </w:rPr>
      </w:pPr>
      <w:r w:rsidRPr="00831504">
        <w:rPr>
          <w:rFonts w:hint="eastAsia"/>
          <w:szCs w:val="28"/>
        </w:rPr>
        <w:t xml:space="preserve">    </w:t>
      </w:r>
      <w:proofErr w:type="gramStart"/>
      <w:r w:rsidR="00831504" w:rsidRPr="00831504">
        <w:rPr>
          <w:rFonts w:hint="eastAsia"/>
          <w:szCs w:val="28"/>
          <w:u w:val="single"/>
        </w:rPr>
        <w:t>肅</w:t>
      </w:r>
      <w:proofErr w:type="gramEnd"/>
      <w:r w:rsidR="00831504" w:rsidRPr="00831504">
        <w:rPr>
          <w:rFonts w:hint="eastAsia"/>
          <w:szCs w:val="28"/>
          <w:u w:val="single"/>
        </w:rPr>
        <w:t>宗</w:t>
      </w:r>
      <w:r w:rsidR="00831504">
        <w:rPr>
          <w:rFonts w:hint="eastAsia"/>
          <w:szCs w:val="28"/>
        </w:rPr>
        <w:t xml:space="preserve"> </w:t>
      </w:r>
      <w:r w:rsidR="00831504" w:rsidRPr="00831504">
        <w:rPr>
          <w:rFonts w:hint="eastAsia"/>
          <w:szCs w:val="28"/>
          <w:u w:val="single"/>
        </w:rPr>
        <w:t>乾元</w:t>
      </w:r>
      <w:r w:rsidR="00831504" w:rsidRPr="00831504">
        <w:rPr>
          <w:rFonts w:hint="eastAsia"/>
          <w:szCs w:val="28"/>
        </w:rPr>
        <w:t>二年（</w:t>
      </w:r>
      <w:r w:rsidR="00831504" w:rsidRPr="00831504">
        <w:rPr>
          <w:szCs w:val="28"/>
        </w:rPr>
        <w:t>759）年底，顛沛奔波多時的</w:t>
      </w:r>
      <w:r w:rsidR="00831504" w:rsidRPr="00831504">
        <w:rPr>
          <w:szCs w:val="28"/>
          <w:u w:val="single"/>
        </w:rPr>
        <w:t>杜甫</w:t>
      </w:r>
      <w:r w:rsidR="00831504" w:rsidRPr="00831504">
        <w:rPr>
          <w:szCs w:val="28"/>
        </w:rPr>
        <w:t>一家終於抵達</w:t>
      </w:r>
      <w:r w:rsidR="00831504" w:rsidRPr="00831504">
        <w:rPr>
          <w:szCs w:val="28"/>
          <w:u w:val="single"/>
        </w:rPr>
        <w:t>成都</w:t>
      </w:r>
      <w:r w:rsidR="00831504" w:rsidRPr="00831504">
        <w:rPr>
          <w:szCs w:val="28"/>
        </w:rPr>
        <w:t>。初到時，他們暫時寄居在城西郊的</w:t>
      </w:r>
      <w:proofErr w:type="gramStart"/>
      <w:r w:rsidR="00831504" w:rsidRPr="00831504">
        <w:rPr>
          <w:szCs w:val="28"/>
          <w:u w:val="single"/>
        </w:rPr>
        <w:t>草堂寺</w:t>
      </w:r>
      <w:proofErr w:type="gramEnd"/>
      <w:r w:rsidR="00831504" w:rsidRPr="00831504">
        <w:rPr>
          <w:szCs w:val="28"/>
        </w:rPr>
        <w:t>，生活多倚賴「故人提供的</w:t>
      </w:r>
      <w:proofErr w:type="gramStart"/>
      <w:r w:rsidR="00831504" w:rsidRPr="00831504">
        <w:rPr>
          <w:b/>
          <w:bCs/>
          <w:szCs w:val="28"/>
        </w:rPr>
        <w:t>祿米</w:t>
      </w:r>
      <w:r w:rsidR="00831504" w:rsidRPr="00831504">
        <w:rPr>
          <w:szCs w:val="28"/>
        </w:rPr>
        <w:t>與</w:t>
      </w:r>
      <w:proofErr w:type="gramEnd"/>
      <w:r w:rsidR="00831504" w:rsidRPr="00831504">
        <w:rPr>
          <w:szCs w:val="28"/>
        </w:rPr>
        <w:t>鄰里送來的菜蔬」維持度日。翌年春天，</w:t>
      </w:r>
      <w:r w:rsidR="00831504" w:rsidRPr="00831504">
        <w:rPr>
          <w:szCs w:val="28"/>
          <w:u w:val="single"/>
        </w:rPr>
        <w:t>杜甫</w:t>
      </w:r>
      <w:r w:rsidR="00831504" w:rsidRPr="00831504">
        <w:rPr>
          <w:szCs w:val="28"/>
        </w:rPr>
        <w:t>在</w:t>
      </w:r>
      <w:proofErr w:type="gramStart"/>
      <w:r w:rsidR="00831504" w:rsidRPr="00831504">
        <w:rPr>
          <w:szCs w:val="28"/>
        </w:rPr>
        <w:t>草堂寺附近的</w:t>
      </w:r>
      <w:r w:rsidR="00831504" w:rsidRPr="00831504">
        <w:rPr>
          <w:i/>
          <w:iCs/>
          <w:szCs w:val="28"/>
        </w:rPr>
        <w:t>浣花溪</w:t>
      </w:r>
      <w:proofErr w:type="gramEnd"/>
      <w:r w:rsidR="00831504" w:rsidRPr="00831504">
        <w:rPr>
          <w:szCs w:val="28"/>
        </w:rPr>
        <w:t>畔自行搭建了一座草堂，從此靠著耕作自給自足。</w:t>
      </w:r>
    </w:p>
    <w:p w14:paraId="75018514" w14:textId="59C369F5" w:rsidR="00831504" w:rsidRPr="00831504" w:rsidRDefault="00831504" w:rsidP="00F762BD">
      <w:pPr>
        <w:spacing w:after="0" w:line="440" w:lineRule="exact"/>
        <w:ind w:left="-6" w:right="0" w:hanging="11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831504">
        <w:rPr>
          <w:rFonts w:hint="eastAsia"/>
          <w:szCs w:val="28"/>
        </w:rPr>
        <w:t>同年十二月，好友</w:t>
      </w:r>
      <w:r w:rsidRPr="00831504">
        <w:rPr>
          <w:rFonts w:hint="eastAsia"/>
          <w:szCs w:val="28"/>
          <w:u w:val="single"/>
        </w:rPr>
        <w:t>嚴武</w:t>
      </w:r>
      <w:r w:rsidRPr="00831504">
        <w:rPr>
          <w:rFonts w:hint="eastAsia"/>
          <w:szCs w:val="28"/>
        </w:rPr>
        <w:t>被任命為</w:t>
      </w:r>
      <w:proofErr w:type="gramStart"/>
      <w:r w:rsidRPr="00831504">
        <w:rPr>
          <w:rFonts w:hint="eastAsia"/>
          <w:szCs w:val="28"/>
        </w:rPr>
        <w:t>東西兩川</w:t>
      </w:r>
      <w:r w:rsidRPr="002C2C19">
        <w:rPr>
          <w:rFonts w:hint="eastAsia"/>
          <w:b/>
          <w:bCs/>
          <w:szCs w:val="28"/>
        </w:rPr>
        <w:t>節度使</w:t>
      </w:r>
      <w:proofErr w:type="gramEnd"/>
      <w:r w:rsidRPr="00831504">
        <w:rPr>
          <w:rFonts w:hint="eastAsia"/>
          <w:szCs w:val="28"/>
        </w:rPr>
        <w:t>，他不僅在經濟上慷慨資助</w:t>
      </w:r>
      <w:r w:rsidRPr="00831504">
        <w:rPr>
          <w:rFonts w:hint="eastAsia"/>
          <w:szCs w:val="28"/>
          <w:u w:val="single"/>
        </w:rPr>
        <w:t>杜甫</w:t>
      </w:r>
      <w:r w:rsidRPr="00831504">
        <w:rPr>
          <w:rFonts w:hint="eastAsia"/>
          <w:szCs w:val="28"/>
        </w:rPr>
        <w:t>，還經常與</w:t>
      </w:r>
      <w:r w:rsidRPr="00831504">
        <w:rPr>
          <w:rFonts w:hint="eastAsia"/>
          <w:szCs w:val="28"/>
          <w:u w:val="single"/>
        </w:rPr>
        <w:t>杜甫</w:t>
      </w:r>
      <w:proofErr w:type="gramStart"/>
      <w:r w:rsidRPr="00831504">
        <w:rPr>
          <w:rFonts w:hint="eastAsia"/>
          <w:szCs w:val="28"/>
        </w:rPr>
        <w:t>詩詞</w:t>
      </w:r>
      <w:r w:rsidRPr="00831504">
        <w:rPr>
          <w:rFonts w:hint="eastAsia"/>
          <w:b/>
          <w:bCs/>
          <w:szCs w:val="28"/>
        </w:rPr>
        <w:t>酬唱</w:t>
      </w:r>
      <w:proofErr w:type="gramEnd"/>
      <w:r w:rsidRPr="00831504">
        <w:rPr>
          <w:rFonts w:hint="eastAsia"/>
          <w:szCs w:val="28"/>
        </w:rPr>
        <w:t>，兩人相處甚歡。到了</w:t>
      </w:r>
      <w:r w:rsidRPr="00831504">
        <w:rPr>
          <w:rFonts w:hint="eastAsia"/>
          <w:szCs w:val="28"/>
          <w:u w:val="single"/>
        </w:rPr>
        <w:t>上元</w:t>
      </w:r>
      <w:r w:rsidRPr="00831504">
        <w:rPr>
          <w:rFonts w:hint="eastAsia"/>
          <w:szCs w:val="28"/>
        </w:rPr>
        <w:t>三年（</w:t>
      </w:r>
      <w:r w:rsidRPr="00831504">
        <w:rPr>
          <w:szCs w:val="28"/>
        </w:rPr>
        <w:t>762），</w:t>
      </w:r>
      <w:r w:rsidRPr="00831504">
        <w:rPr>
          <w:szCs w:val="28"/>
          <w:u w:val="single"/>
        </w:rPr>
        <w:t>嚴武</w:t>
      </w:r>
      <w:r w:rsidRPr="00831504">
        <w:rPr>
          <w:szCs w:val="28"/>
        </w:rPr>
        <w:t>奉召入朝，</w:t>
      </w:r>
      <w:r w:rsidRPr="00831504">
        <w:rPr>
          <w:szCs w:val="28"/>
          <w:u w:val="single"/>
        </w:rPr>
        <w:t>杜甫</w:t>
      </w:r>
      <w:r w:rsidRPr="00831504">
        <w:rPr>
          <w:szCs w:val="28"/>
        </w:rPr>
        <w:t>也不得不攜家遷往</w:t>
      </w:r>
      <w:proofErr w:type="gramStart"/>
      <w:r w:rsidRPr="00831504">
        <w:rPr>
          <w:szCs w:val="28"/>
          <w:u w:val="single"/>
        </w:rPr>
        <w:t>梓</w:t>
      </w:r>
      <w:proofErr w:type="gramEnd"/>
      <w:r w:rsidRPr="00831504">
        <w:rPr>
          <w:szCs w:val="28"/>
          <w:u w:val="single"/>
        </w:rPr>
        <w:t>州</w:t>
      </w:r>
      <w:r w:rsidRPr="00831504">
        <w:rPr>
          <w:szCs w:val="28"/>
        </w:rPr>
        <w:t>，準備前往</w:t>
      </w:r>
      <w:r w:rsidRPr="00831504">
        <w:rPr>
          <w:szCs w:val="28"/>
          <w:u w:val="single"/>
        </w:rPr>
        <w:t>洛陽</w:t>
      </w:r>
      <w:r w:rsidRPr="00831504">
        <w:rPr>
          <w:szCs w:val="28"/>
        </w:rPr>
        <w:t>。</w:t>
      </w:r>
      <w:r w:rsidRPr="00831504">
        <w:rPr>
          <w:szCs w:val="28"/>
          <w:u w:val="single"/>
        </w:rPr>
        <w:t>廣德</w:t>
      </w:r>
      <w:r w:rsidRPr="00831504">
        <w:rPr>
          <w:szCs w:val="28"/>
        </w:rPr>
        <w:t>元年（763），</w:t>
      </w:r>
      <w:r w:rsidRPr="00831504">
        <w:rPr>
          <w:szCs w:val="28"/>
          <w:u w:val="single"/>
        </w:rPr>
        <w:t>嚴武</w:t>
      </w:r>
      <w:r w:rsidRPr="00831504">
        <w:rPr>
          <w:szCs w:val="28"/>
        </w:rPr>
        <w:t>再度入蜀出任節度使，</w:t>
      </w:r>
      <w:r w:rsidRPr="00831504">
        <w:rPr>
          <w:szCs w:val="28"/>
          <w:u w:val="single"/>
        </w:rPr>
        <w:t>杜甫</w:t>
      </w:r>
      <w:r w:rsidRPr="00831504">
        <w:rPr>
          <w:szCs w:val="28"/>
        </w:rPr>
        <w:t>得知後欣喜不已，立刻返回</w:t>
      </w:r>
      <w:r w:rsidRPr="00831504">
        <w:rPr>
          <w:szCs w:val="28"/>
          <w:u w:val="single"/>
        </w:rPr>
        <w:t>成都</w:t>
      </w:r>
      <w:r w:rsidRPr="00831504">
        <w:rPr>
          <w:szCs w:val="28"/>
        </w:rPr>
        <w:t>與老友重聚。</w:t>
      </w:r>
      <w:r w:rsidRPr="00831504">
        <w:rPr>
          <w:szCs w:val="28"/>
          <w:u w:val="single"/>
        </w:rPr>
        <w:t>杜甫</w:t>
      </w:r>
      <w:r w:rsidRPr="00831504">
        <w:rPr>
          <w:szCs w:val="28"/>
        </w:rPr>
        <w:t>剛回到</w:t>
      </w:r>
      <w:r w:rsidRPr="00831504">
        <w:rPr>
          <w:szCs w:val="28"/>
          <w:u w:val="single"/>
        </w:rPr>
        <w:t>成都</w:t>
      </w:r>
      <w:r w:rsidRPr="00831504">
        <w:rPr>
          <w:szCs w:val="28"/>
        </w:rPr>
        <w:t>不久，便受到</w:t>
      </w:r>
      <w:r w:rsidRPr="00831504">
        <w:rPr>
          <w:szCs w:val="28"/>
          <w:u w:val="single"/>
        </w:rPr>
        <w:t>嚴武</w:t>
      </w:r>
      <w:r w:rsidRPr="00831504">
        <w:rPr>
          <w:szCs w:val="28"/>
        </w:rPr>
        <w:t>薦舉，擔任節度參謀、</w:t>
      </w:r>
      <w:proofErr w:type="gramStart"/>
      <w:r w:rsidRPr="002C2C19">
        <w:rPr>
          <w:b/>
          <w:bCs/>
          <w:szCs w:val="28"/>
        </w:rPr>
        <w:t>檢校</w:t>
      </w:r>
      <w:r w:rsidRPr="00831504">
        <w:rPr>
          <w:szCs w:val="28"/>
        </w:rPr>
        <w:t>工</w:t>
      </w:r>
      <w:proofErr w:type="gramEnd"/>
      <w:r w:rsidRPr="00831504">
        <w:rPr>
          <w:szCs w:val="28"/>
        </w:rPr>
        <w:t>部員外郎，這也是他一生中所獲得的最高官職。</w:t>
      </w:r>
    </w:p>
    <w:p w14:paraId="25271ED5" w14:textId="2318CBBA" w:rsidR="001524EF" w:rsidRPr="005A4688" w:rsidRDefault="00831504" w:rsidP="00F762BD">
      <w:pPr>
        <w:spacing w:after="0" w:line="440" w:lineRule="exact"/>
        <w:ind w:left="-6" w:right="0" w:hanging="11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831504">
        <w:rPr>
          <w:rFonts w:hint="eastAsia"/>
          <w:szCs w:val="28"/>
          <w:u w:val="single"/>
        </w:rPr>
        <w:t>杜甫</w:t>
      </w:r>
      <w:r w:rsidRPr="00831504">
        <w:rPr>
          <w:rFonts w:hint="eastAsia"/>
          <w:szCs w:val="28"/>
        </w:rPr>
        <w:t>一生中寫過不少</w:t>
      </w:r>
      <w:proofErr w:type="gramStart"/>
      <w:r w:rsidRPr="00831504">
        <w:rPr>
          <w:rFonts w:hint="eastAsia"/>
          <w:szCs w:val="28"/>
        </w:rPr>
        <w:t>描寫雨景的</w:t>
      </w:r>
      <w:proofErr w:type="gramEnd"/>
      <w:r w:rsidRPr="00831504">
        <w:rPr>
          <w:rFonts w:hint="eastAsia"/>
          <w:szCs w:val="28"/>
        </w:rPr>
        <w:t>詩篇，而以「喜雨」為題的共有四首，其中最為人熟知、流傳最廣的，正是《春夜喜雨》這一首。詩作完成時，</w:t>
      </w:r>
      <w:r w:rsidRPr="00831504">
        <w:rPr>
          <w:rFonts w:hint="eastAsia"/>
          <w:szCs w:val="28"/>
          <w:u w:val="single"/>
        </w:rPr>
        <w:t>杜甫</w:t>
      </w:r>
      <w:r w:rsidRPr="00831504">
        <w:rPr>
          <w:rFonts w:hint="eastAsia"/>
          <w:szCs w:val="28"/>
        </w:rPr>
        <w:t>居住在</w:t>
      </w:r>
      <w:r w:rsidRPr="00831504">
        <w:rPr>
          <w:rFonts w:hint="eastAsia"/>
          <w:szCs w:val="28"/>
          <w:u w:val="single"/>
        </w:rPr>
        <w:t>成都浣花溪</w:t>
      </w:r>
      <w:r w:rsidRPr="00831504">
        <w:rPr>
          <w:rFonts w:hint="eastAsia"/>
          <w:szCs w:val="28"/>
        </w:rPr>
        <w:t>畔的草堂。在歷經長期的流離失所、生活艱困之後，他的日子因親友的協助而稍得安穩。面對</w:t>
      </w:r>
      <w:r w:rsidRPr="00831504">
        <w:rPr>
          <w:rFonts w:hint="eastAsia"/>
          <w:b/>
          <w:bCs/>
          <w:szCs w:val="28"/>
        </w:rPr>
        <w:t>天府之國</w:t>
      </w:r>
      <w:r w:rsidRPr="00831504">
        <w:rPr>
          <w:rFonts w:hint="eastAsia"/>
          <w:szCs w:val="28"/>
        </w:rPr>
        <w:t>的秀麗景色，詩人以細膩敏銳的觀察力，寫下了這首</w:t>
      </w:r>
      <w:r w:rsidRPr="00EC69CC">
        <w:rPr>
          <w:rFonts w:hint="eastAsia"/>
          <w:b/>
          <w:bCs/>
          <w:szCs w:val="28"/>
        </w:rPr>
        <w:t>千古</w:t>
      </w:r>
      <w:r w:rsidR="002C2C19" w:rsidRPr="00EC69CC">
        <w:rPr>
          <w:rFonts w:hint="eastAsia"/>
          <w:b/>
          <w:bCs/>
          <w:szCs w:val="28"/>
        </w:rPr>
        <w:t>絕唱</w:t>
      </w:r>
      <w:r w:rsidRPr="00831504">
        <w:rPr>
          <w:rFonts w:hint="eastAsia"/>
          <w:szCs w:val="28"/>
        </w:rPr>
        <w:t>的佳作。</w:t>
      </w:r>
    </w:p>
    <w:p w14:paraId="3F108CE8" w14:textId="7058B7FB" w:rsidR="004E3BFA" w:rsidRDefault="004E3BFA" w:rsidP="005A4688">
      <w:pPr>
        <w:spacing w:beforeLines="50" w:before="120" w:after="0" w:line="440" w:lineRule="exact"/>
        <w:ind w:left="11" w:right="845" w:hanging="11"/>
        <w:rPr>
          <w:b/>
          <w:sz w:val="32"/>
          <w:szCs w:val="32"/>
        </w:rPr>
      </w:pPr>
      <w:r w:rsidRPr="00A34DE1">
        <w:rPr>
          <w:rFonts w:hint="eastAsia"/>
          <w:bCs/>
          <w:sz w:val="32"/>
          <w:szCs w:val="32"/>
          <w:bdr w:val="single" w:sz="4" w:space="0" w:color="auto"/>
        </w:rPr>
        <w:t>補充</w:t>
      </w:r>
    </w:p>
    <w:p w14:paraId="6440BCE5" w14:textId="13BDBCEC" w:rsidR="00CB406A" w:rsidRPr="002C2C19" w:rsidRDefault="0091770F" w:rsidP="00F762BD">
      <w:pPr>
        <w:pStyle w:val="a9"/>
        <w:numPr>
          <w:ilvl w:val="0"/>
          <w:numId w:val="2"/>
        </w:numPr>
        <w:spacing w:after="0" w:line="440" w:lineRule="exact"/>
        <w:ind w:leftChars="0" w:left="482" w:right="0" w:hanging="482"/>
        <w:rPr>
          <w:szCs w:val="28"/>
        </w:rPr>
      </w:pPr>
      <w:proofErr w:type="gramStart"/>
      <w:r w:rsidRPr="0091770F">
        <w:rPr>
          <w:rFonts w:hint="eastAsia"/>
          <w:szCs w:val="28"/>
        </w:rPr>
        <w:t>露水盈花</w:t>
      </w:r>
      <w:proofErr w:type="gramEnd"/>
      <w:r>
        <w:rPr>
          <w:rFonts w:hint="eastAsia"/>
          <w:szCs w:val="28"/>
        </w:rPr>
        <w:t>：花朵充滿了露水。盈，充滿</w:t>
      </w:r>
      <w:r w:rsidR="004E3BFA" w:rsidRPr="00F947B6">
        <w:rPr>
          <w:rFonts w:hint="eastAsia"/>
          <w:szCs w:val="28"/>
        </w:rPr>
        <w:t>。</w:t>
      </w:r>
    </w:p>
    <w:p w14:paraId="239DDF69" w14:textId="77D18A58" w:rsidR="00F762BD" w:rsidRDefault="00F762BD" w:rsidP="00F762BD">
      <w:pPr>
        <w:pStyle w:val="a9"/>
        <w:numPr>
          <w:ilvl w:val="0"/>
          <w:numId w:val="2"/>
        </w:numPr>
        <w:spacing w:after="0" w:line="440" w:lineRule="exact"/>
        <w:ind w:leftChars="0" w:right="0"/>
        <w:rPr>
          <w:szCs w:val="28"/>
        </w:rPr>
      </w:pPr>
      <w:proofErr w:type="gramStart"/>
      <w:r w:rsidRPr="00F762BD">
        <w:rPr>
          <w:rFonts w:hint="eastAsia"/>
          <w:szCs w:val="28"/>
        </w:rPr>
        <w:t>祿米</w:t>
      </w:r>
      <w:proofErr w:type="gramEnd"/>
      <w:r>
        <w:rPr>
          <w:rFonts w:hint="eastAsia"/>
          <w:szCs w:val="28"/>
        </w:rPr>
        <w:t>：</w:t>
      </w:r>
      <w:r w:rsidRPr="00F762BD">
        <w:rPr>
          <w:rFonts w:hint="eastAsia"/>
          <w:szCs w:val="28"/>
        </w:rPr>
        <w:t>官吏的</w:t>
      </w:r>
      <w:proofErr w:type="gramStart"/>
      <w:r w:rsidRPr="00F762BD">
        <w:rPr>
          <w:rFonts w:hint="eastAsia"/>
          <w:szCs w:val="28"/>
        </w:rPr>
        <w:t>秩祿米</w:t>
      </w:r>
      <w:proofErr w:type="gramEnd"/>
      <w:r w:rsidRPr="00F762BD">
        <w:rPr>
          <w:rFonts w:hint="eastAsia"/>
          <w:szCs w:val="28"/>
        </w:rPr>
        <w:t>。官員因職位而領取的俸祿，通常以米或糧食的形式給付。古代中國，尤其</w:t>
      </w:r>
      <w:r w:rsidRPr="00F762BD">
        <w:rPr>
          <w:rFonts w:hint="eastAsia"/>
          <w:szCs w:val="28"/>
          <w:u w:val="single"/>
        </w:rPr>
        <w:t>唐代</w:t>
      </w:r>
      <w:r w:rsidRPr="00F762BD">
        <w:rPr>
          <w:rFonts w:hint="eastAsia"/>
          <w:szCs w:val="28"/>
        </w:rPr>
        <w:t>以前，俸祿常以糧食（米、粟）來發放，而不是完全用貨幣。</w:t>
      </w:r>
    </w:p>
    <w:p w14:paraId="3CB53865" w14:textId="0CF53450" w:rsidR="00F762BD" w:rsidRPr="00F762BD" w:rsidRDefault="00F762BD" w:rsidP="00F762BD">
      <w:pPr>
        <w:pStyle w:val="a9"/>
        <w:numPr>
          <w:ilvl w:val="0"/>
          <w:numId w:val="7"/>
        </w:numPr>
        <w:spacing w:after="0" w:line="440" w:lineRule="exact"/>
        <w:ind w:leftChars="0" w:right="0"/>
        <w:rPr>
          <w:szCs w:val="28"/>
        </w:rPr>
      </w:pPr>
      <w:proofErr w:type="gramStart"/>
      <w:r w:rsidRPr="00F762BD">
        <w:rPr>
          <w:rFonts w:hint="eastAsia"/>
          <w:szCs w:val="28"/>
        </w:rPr>
        <w:t>秩</w:t>
      </w:r>
      <w:proofErr w:type="gramEnd"/>
      <w:r w:rsidRPr="00F762BD">
        <w:rPr>
          <w:rFonts w:hint="eastAsia"/>
          <w:szCs w:val="28"/>
        </w:rPr>
        <w:t>祿：指官員的俸祿或薪水，也就是官方給予的待遇。</w:t>
      </w:r>
    </w:p>
    <w:p w14:paraId="59F66BA3" w14:textId="3C65ACAB" w:rsidR="00CB406A" w:rsidRDefault="002E38AA" w:rsidP="00F762BD">
      <w:pPr>
        <w:pStyle w:val="a9"/>
        <w:numPr>
          <w:ilvl w:val="0"/>
          <w:numId w:val="2"/>
        </w:numPr>
        <w:spacing w:after="0" w:line="440" w:lineRule="exact"/>
        <w:ind w:leftChars="0" w:right="0"/>
        <w:rPr>
          <w:szCs w:val="28"/>
        </w:rPr>
      </w:pPr>
      <w:hyperlink r:id="rId12" w:history="1">
        <w:r w:rsidR="00CB406A" w:rsidRPr="00976323">
          <w:rPr>
            <w:rStyle w:val="a7"/>
            <w:rFonts w:hint="eastAsia"/>
            <w:szCs w:val="28"/>
          </w:rPr>
          <w:t>節度使</w:t>
        </w:r>
      </w:hyperlink>
      <w:r w:rsidR="00CB406A">
        <w:rPr>
          <w:rFonts w:hint="eastAsia"/>
          <w:szCs w:val="28"/>
        </w:rPr>
        <w:t>：</w:t>
      </w:r>
      <w:r w:rsidR="00976323" w:rsidRPr="00EE2051">
        <w:rPr>
          <w:rFonts w:hint="eastAsia"/>
          <w:szCs w:val="28"/>
          <w:u w:val="single"/>
        </w:rPr>
        <w:t>中國</w:t>
      </w:r>
      <w:r w:rsidR="00976323" w:rsidRPr="00976323">
        <w:rPr>
          <w:rFonts w:hint="eastAsia"/>
          <w:szCs w:val="28"/>
        </w:rPr>
        <w:t>古代軍事將領，</w:t>
      </w:r>
      <w:proofErr w:type="gramStart"/>
      <w:r w:rsidR="00976323" w:rsidRPr="00976323">
        <w:rPr>
          <w:rFonts w:hint="eastAsia"/>
          <w:szCs w:val="28"/>
        </w:rPr>
        <w:t>因受職之時</w:t>
      </w:r>
      <w:proofErr w:type="gramEnd"/>
      <w:r w:rsidR="00976323" w:rsidRPr="00976323">
        <w:rPr>
          <w:rFonts w:hint="eastAsia"/>
          <w:szCs w:val="28"/>
        </w:rPr>
        <w:t>，朝廷賜以旌節，故稱。節度使系地方軍政長官，簡稱節度、</w:t>
      </w:r>
      <w:proofErr w:type="gramStart"/>
      <w:r w:rsidR="00976323" w:rsidRPr="00976323">
        <w:rPr>
          <w:rFonts w:hint="eastAsia"/>
          <w:szCs w:val="28"/>
        </w:rPr>
        <w:t>節使、節帥</w:t>
      </w:r>
      <w:proofErr w:type="gramEnd"/>
      <w:r w:rsidR="00976323" w:rsidRPr="00976323">
        <w:rPr>
          <w:rFonts w:hint="eastAsia"/>
          <w:szCs w:val="28"/>
        </w:rPr>
        <w:t>。唐代駐守於各道的武將稱為都督，都督</w:t>
      </w:r>
      <w:proofErr w:type="gramStart"/>
      <w:r w:rsidR="00976323" w:rsidRPr="00976323">
        <w:rPr>
          <w:rFonts w:hint="eastAsia"/>
          <w:szCs w:val="28"/>
        </w:rPr>
        <w:t>帶使持節</w:t>
      </w:r>
      <w:proofErr w:type="gramEnd"/>
      <w:r w:rsidR="00976323" w:rsidRPr="00976323">
        <w:rPr>
          <w:rFonts w:hint="eastAsia"/>
          <w:szCs w:val="28"/>
        </w:rPr>
        <w:t>的稱為節度使。一般情況下也時常</w:t>
      </w:r>
      <w:proofErr w:type="gramStart"/>
      <w:r w:rsidR="00976323" w:rsidRPr="00976323">
        <w:rPr>
          <w:rFonts w:hint="eastAsia"/>
          <w:szCs w:val="28"/>
        </w:rPr>
        <w:t>稱持節的</w:t>
      </w:r>
      <w:proofErr w:type="gramEnd"/>
      <w:r w:rsidR="00976323" w:rsidRPr="00976323">
        <w:rPr>
          <w:rFonts w:hint="eastAsia"/>
          <w:szCs w:val="28"/>
        </w:rPr>
        <w:t>各鎮守軍官，如觀察使、</w:t>
      </w:r>
      <w:proofErr w:type="gramStart"/>
      <w:r w:rsidR="00976323" w:rsidRPr="00976323">
        <w:rPr>
          <w:rFonts w:hint="eastAsia"/>
          <w:szCs w:val="28"/>
        </w:rPr>
        <w:t>招討使和安撫使等為</w:t>
      </w:r>
      <w:proofErr w:type="gramEnd"/>
      <w:r w:rsidR="00976323" w:rsidRPr="00976323">
        <w:rPr>
          <w:rFonts w:hint="eastAsia"/>
          <w:szCs w:val="28"/>
        </w:rPr>
        <w:t>節度使。</w:t>
      </w:r>
    </w:p>
    <w:p w14:paraId="5F8391BD" w14:textId="45875327" w:rsidR="00AC3056" w:rsidRPr="002C2C19" w:rsidRDefault="00AC3056" w:rsidP="00F762BD">
      <w:pPr>
        <w:pStyle w:val="a9"/>
        <w:numPr>
          <w:ilvl w:val="0"/>
          <w:numId w:val="6"/>
        </w:numPr>
        <w:spacing w:after="0" w:line="440" w:lineRule="exact"/>
        <w:ind w:leftChars="0" w:right="0"/>
        <w:rPr>
          <w:szCs w:val="28"/>
        </w:rPr>
      </w:pPr>
      <w:proofErr w:type="gramStart"/>
      <w:r w:rsidRPr="00AC3056">
        <w:rPr>
          <w:rFonts w:hint="eastAsia"/>
          <w:szCs w:val="28"/>
        </w:rPr>
        <w:t>旌</w:t>
      </w:r>
      <w:proofErr w:type="gramEnd"/>
      <w:r w:rsidRPr="00AC3056">
        <w:rPr>
          <w:rFonts w:hint="eastAsia"/>
          <w:sz w:val="20"/>
          <w:szCs w:val="20"/>
        </w:rPr>
        <w:t>(</w:t>
      </w:r>
      <w:proofErr w:type="gramStart"/>
      <w:r w:rsidRPr="00C901F4">
        <w:rPr>
          <w:rFonts w:hint="eastAsia"/>
          <w:color w:val="FF0000"/>
          <w:sz w:val="16"/>
          <w:szCs w:val="16"/>
        </w:rPr>
        <w:t>ㄐㄧㄥ</w:t>
      </w:r>
      <w:proofErr w:type="gramEnd"/>
      <w:r w:rsidRPr="00AC3056">
        <w:rPr>
          <w:rFonts w:hint="eastAsia"/>
          <w:sz w:val="20"/>
          <w:szCs w:val="20"/>
        </w:rPr>
        <w:t>)</w:t>
      </w:r>
      <w:r w:rsidRPr="00AC3056">
        <w:rPr>
          <w:rFonts w:hint="eastAsia"/>
          <w:szCs w:val="28"/>
        </w:rPr>
        <w:t>節</w:t>
      </w:r>
      <w:r>
        <w:rPr>
          <w:rFonts w:hint="eastAsia"/>
          <w:szCs w:val="28"/>
        </w:rPr>
        <w:t>：</w:t>
      </w:r>
      <w:r w:rsidRPr="00AC3056">
        <w:rPr>
          <w:rFonts w:hint="eastAsia"/>
          <w:szCs w:val="28"/>
        </w:rPr>
        <w:t>古時</w:t>
      </w:r>
      <w:proofErr w:type="gramStart"/>
      <w:r w:rsidRPr="00AC3056">
        <w:rPr>
          <w:rFonts w:hint="eastAsia"/>
          <w:szCs w:val="28"/>
        </w:rPr>
        <w:t>使臣所</w:t>
      </w:r>
      <w:proofErr w:type="gramEnd"/>
      <w:r w:rsidRPr="00AC3056">
        <w:rPr>
          <w:rFonts w:hint="eastAsia"/>
          <w:szCs w:val="28"/>
        </w:rPr>
        <w:t>執的符節，</w:t>
      </w:r>
      <w:proofErr w:type="gramStart"/>
      <w:r w:rsidRPr="00AC3056">
        <w:rPr>
          <w:rFonts w:hint="eastAsia"/>
          <w:szCs w:val="28"/>
        </w:rPr>
        <w:t>用以示信</w:t>
      </w:r>
      <w:proofErr w:type="gramEnd"/>
      <w:r w:rsidRPr="00AC3056">
        <w:rPr>
          <w:rFonts w:hint="eastAsia"/>
          <w:szCs w:val="28"/>
        </w:rPr>
        <w:t>。</w:t>
      </w:r>
    </w:p>
    <w:p w14:paraId="23700EB6" w14:textId="7D28CA37" w:rsidR="00F762BD" w:rsidRDefault="00F762BD" w:rsidP="00F762BD">
      <w:pPr>
        <w:pStyle w:val="a9"/>
        <w:numPr>
          <w:ilvl w:val="0"/>
          <w:numId w:val="2"/>
        </w:numPr>
        <w:spacing w:after="0" w:line="440" w:lineRule="exact"/>
        <w:ind w:leftChars="0" w:left="-6" w:right="0" w:hanging="11"/>
        <w:rPr>
          <w:szCs w:val="28"/>
        </w:rPr>
      </w:pPr>
      <w:proofErr w:type="gramStart"/>
      <w:r w:rsidRPr="00F762BD">
        <w:rPr>
          <w:rFonts w:hint="eastAsia"/>
          <w:szCs w:val="28"/>
        </w:rPr>
        <w:t>酬唱</w:t>
      </w:r>
      <w:proofErr w:type="gramEnd"/>
      <w:r>
        <w:rPr>
          <w:rFonts w:hint="eastAsia"/>
          <w:szCs w:val="28"/>
        </w:rPr>
        <w:t>：</w:t>
      </w:r>
      <w:r w:rsidRPr="00F762BD">
        <w:rPr>
          <w:rFonts w:hint="eastAsia"/>
          <w:szCs w:val="28"/>
        </w:rPr>
        <w:t>用詩詞互相應答、唱和。</w:t>
      </w:r>
    </w:p>
    <w:p w14:paraId="54547BDD" w14:textId="504FE0CE" w:rsidR="00E01144" w:rsidRDefault="00756707" w:rsidP="00F762BD">
      <w:pPr>
        <w:pStyle w:val="a9"/>
        <w:numPr>
          <w:ilvl w:val="0"/>
          <w:numId w:val="2"/>
        </w:numPr>
        <w:spacing w:after="0" w:line="440" w:lineRule="exact"/>
        <w:ind w:leftChars="0" w:left="-6" w:right="0" w:hanging="11"/>
        <w:rPr>
          <w:szCs w:val="28"/>
        </w:rPr>
      </w:pPr>
      <w:proofErr w:type="gramStart"/>
      <w:r w:rsidRPr="00E01144">
        <w:rPr>
          <w:rFonts w:hint="eastAsia"/>
          <w:szCs w:val="28"/>
        </w:rPr>
        <w:t>檢校</w:t>
      </w:r>
      <w:proofErr w:type="gramEnd"/>
      <w:r w:rsidRPr="00E01144">
        <w:rPr>
          <w:rFonts w:hint="eastAsia"/>
          <w:szCs w:val="28"/>
        </w:rPr>
        <w:t>：本意是勾稽查核，加在官名之上有代理之意。</w:t>
      </w:r>
    </w:p>
    <w:p w14:paraId="6817FF48" w14:textId="77777777" w:rsidR="00E01144" w:rsidRPr="00E01144" w:rsidRDefault="00E01144" w:rsidP="00F762BD">
      <w:pPr>
        <w:pStyle w:val="a9"/>
        <w:numPr>
          <w:ilvl w:val="0"/>
          <w:numId w:val="2"/>
        </w:numPr>
        <w:spacing w:after="0" w:line="440" w:lineRule="exact"/>
        <w:ind w:leftChars="0" w:right="0"/>
        <w:rPr>
          <w:szCs w:val="28"/>
        </w:rPr>
      </w:pPr>
      <w:r w:rsidRPr="00E01144">
        <w:rPr>
          <w:rFonts w:hint="eastAsia"/>
          <w:szCs w:val="28"/>
        </w:rPr>
        <w:t>天府之國</w:t>
      </w:r>
      <w:r>
        <w:rPr>
          <w:rFonts w:hint="eastAsia"/>
          <w:szCs w:val="28"/>
        </w:rPr>
        <w:t>：</w:t>
      </w:r>
      <w:r w:rsidRPr="00E01144">
        <w:rPr>
          <w:rFonts w:hint="eastAsia"/>
          <w:szCs w:val="28"/>
        </w:rPr>
        <w:t>形容地勢險要、土地肥美、物產豐富的地方。</w:t>
      </w:r>
    </w:p>
    <w:p w14:paraId="2B8DEE65" w14:textId="2B0C542B" w:rsidR="005C38BB" w:rsidRDefault="00E01144" w:rsidP="00F762BD">
      <w:pPr>
        <w:pStyle w:val="a9"/>
        <w:spacing w:after="0" w:line="440" w:lineRule="exact"/>
        <w:ind w:leftChars="0" w:right="0" w:firstLine="0"/>
        <w:rPr>
          <w:szCs w:val="28"/>
        </w:rPr>
      </w:pPr>
      <w:r w:rsidRPr="00E01144">
        <w:rPr>
          <w:rFonts w:hint="eastAsia"/>
          <w:szCs w:val="28"/>
        </w:rPr>
        <w:t>【例】四川有天府之國之稱。</w:t>
      </w:r>
    </w:p>
    <w:p w14:paraId="704D7061" w14:textId="5EC8F742" w:rsidR="001524EF" w:rsidRPr="008A55B2" w:rsidRDefault="005A4688" w:rsidP="00F762BD">
      <w:pPr>
        <w:pStyle w:val="a9"/>
        <w:numPr>
          <w:ilvl w:val="0"/>
          <w:numId w:val="2"/>
        </w:numPr>
        <w:spacing w:after="0" w:line="440" w:lineRule="exact"/>
        <w:ind w:leftChars="0" w:left="-6" w:right="0" w:hanging="11"/>
        <w:rPr>
          <w:szCs w:val="28"/>
        </w:rPr>
      </w:pPr>
      <w:r w:rsidRPr="008A55B2">
        <w:rPr>
          <w:rFonts w:hint="eastAsia"/>
          <w:szCs w:val="28"/>
        </w:rPr>
        <w:t>千古絕唱：千古以來絕無僅有的佳作。</w:t>
      </w:r>
    </w:p>
    <w:sectPr w:rsidR="001524EF" w:rsidRPr="008A55B2" w:rsidSect="00B56B5A">
      <w:pgSz w:w="11906" w:h="16838"/>
      <w:pgMar w:top="851" w:right="851" w:bottom="851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16D922" w14:textId="77777777" w:rsidR="002E38AA" w:rsidRDefault="002E38AA" w:rsidP="0046024D">
      <w:pPr>
        <w:spacing w:after="0" w:line="240" w:lineRule="auto"/>
      </w:pPr>
      <w:r>
        <w:separator/>
      </w:r>
    </w:p>
  </w:endnote>
  <w:endnote w:type="continuationSeparator" w:id="0">
    <w:p w14:paraId="3E98DE4E" w14:textId="77777777" w:rsidR="002E38AA" w:rsidRDefault="002E38AA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32024987"/>
      <w:docPartObj>
        <w:docPartGallery w:val="Page Numbers (Bottom of Page)"/>
        <w:docPartUnique/>
      </w:docPartObj>
    </w:sdtPr>
    <w:sdtEndPr/>
    <w:sdtContent>
      <w:p w14:paraId="03740A79" w14:textId="2828F76D" w:rsidR="00E90895" w:rsidRDefault="00E90895">
        <w:pPr>
          <w:pStyle w:val="a5"/>
          <w:jc w:val="right"/>
        </w:pPr>
        <w:r w:rsidRPr="00E90895">
          <w:rPr>
            <w:rFonts w:hint="eastAsia"/>
          </w:rPr>
          <w:t>杜甫《春夜喜雨》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5E0D94BD" w14:textId="77777777" w:rsidR="00E90895" w:rsidRDefault="00E9089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28C992" w14:textId="77777777" w:rsidR="002E38AA" w:rsidRDefault="002E38AA" w:rsidP="0046024D">
      <w:pPr>
        <w:spacing w:after="0" w:line="240" w:lineRule="auto"/>
      </w:pPr>
      <w:r>
        <w:separator/>
      </w:r>
    </w:p>
  </w:footnote>
  <w:footnote w:type="continuationSeparator" w:id="0">
    <w:p w14:paraId="2680953A" w14:textId="77777777" w:rsidR="002E38AA" w:rsidRDefault="002E38AA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171F0"/>
    <w:multiLevelType w:val="hybridMultilevel"/>
    <w:tmpl w:val="E0385E6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35B75D8"/>
    <w:multiLevelType w:val="hybridMultilevel"/>
    <w:tmpl w:val="7ED2CE5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E821314"/>
    <w:multiLevelType w:val="hybridMultilevel"/>
    <w:tmpl w:val="24A8CA9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E796A00"/>
    <w:multiLevelType w:val="hybridMultilevel"/>
    <w:tmpl w:val="8C447CA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5CC073ED"/>
    <w:multiLevelType w:val="hybridMultilevel"/>
    <w:tmpl w:val="6C5EF20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60BE23CC"/>
    <w:multiLevelType w:val="hybridMultilevel"/>
    <w:tmpl w:val="092E6CC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74C448FD"/>
    <w:multiLevelType w:val="hybridMultilevel"/>
    <w:tmpl w:val="8AA44BD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6"/>
  </w:num>
  <w:num w:numId="3">
    <w:abstractNumId w:val="4"/>
  </w:num>
  <w:num w:numId="4">
    <w:abstractNumId w:val="0"/>
  </w:num>
  <w:num w:numId="5">
    <w:abstractNumId w:val="2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273B6"/>
    <w:rsid w:val="00061792"/>
    <w:rsid w:val="00072DBB"/>
    <w:rsid w:val="000A7636"/>
    <w:rsid w:val="001160EF"/>
    <w:rsid w:val="001441D3"/>
    <w:rsid w:val="00150C03"/>
    <w:rsid w:val="001524EF"/>
    <w:rsid w:val="001E7D55"/>
    <w:rsid w:val="00234ABD"/>
    <w:rsid w:val="00291F3A"/>
    <w:rsid w:val="002B2562"/>
    <w:rsid w:val="002C2C19"/>
    <w:rsid w:val="002E38AA"/>
    <w:rsid w:val="00350F38"/>
    <w:rsid w:val="0039498B"/>
    <w:rsid w:val="0044135F"/>
    <w:rsid w:val="0046024D"/>
    <w:rsid w:val="004B42D6"/>
    <w:rsid w:val="004E3BFA"/>
    <w:rsid w:val="0055195D"/>
    <w:rsid w:val="005551E9"/>
    <w:rsid w:val="005A4688"/>
    <w:rsid w:val="005C38BB"/>
    <w:rsid w:val="0063678C"/>
    <w:rsid w:val="0063688A"/>
    <w:rsid w:val="00636CE0"/>
    <w:rsid w:val="00674DAA"/>
    <w:rsid w:val="006D436C"/>
    <w:rsid w:val="006D6366"/>
    <w:rsid w:val="006D7456"/>
    <w:rsid w:val="006F5DED"/>
    <w:rsid w:val="007301C4"/>
    <w:rsid w:val="00756707"/>
    <w:rsid w:val="007F6426"/>
    <w:rsid w:val="00831504"/>
    <w:rsid w:val="008A55B2"/>
    <w:rsid w:val="0091770F"/>
    <w:rsid w:val="009224ED"/>
    <w:rsid w:val="009228EE"/>
    <w:rsid w:val="00976323"/>
    <w:rsid w:val="009959A7"/>
    <w:rsid w:val="00A34DE1"/>
    <w:rsid w:val="00A41F8C"/>
    <w:rsid w:val="00A50E9B"/>
    <w:rsid w:val="00A6109D"/>
    <w:rsid w:val="00A77E9A"/>
    <w:rsid w:val="00A938A5"/>
    <w:rsid w:val="00AC3056"/>
    <w:rsid w:val="00AD5B12"/>
    <w:rsid w:val="00AF2E88"/>
    <w:rsid w:val="00B00358"/>
    <w:rsid w:val="00B56B5A"/>
    <w:rsid w:val="00B92258"/>
    <w:rsid w:val="00C07280"/>
    <w:rsid w:val="00C901F4"/>
    <w:rsid w:val="00CB406A"/>
    <w:rsid w:val="00CE23EF"/>
    <w:rsid w:val="00DE7F39"/>
    <w:rsid w:val="00DF33D6"/>
    <w:rsid w:val="00E01144"/>
    <w:rsid w:val="00E15235"/>
    <w:rsid w:val="00E90895"/>
    <w:rsid w:val="00EC69CC"/>
    <w:rsid w:val="00EE2051"/>
    <w:rsid w:val="00F61778"/>
    <w:rsid w:val="00F76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7F39"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Unresolved Mention"/>
    <w:basedOn w:val="a0"/>
    <w:uiPriority w:val="99"/>
    <w:semiHidden/>
    <w:unhideWhenUsed/>
    <w:rsid w:val="001E7D55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5C38B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09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nti.dugushici.com/ancient_proses/70584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zh.wikipedia.org/zh-tw/%E8%8A%82%E5%BA%A6%E4%BD%BF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fanti.dugushici.com/ancient_proses/7058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nti.dugushici.com/ancient_proses/70584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8878A1-7E58-43A1-991D-2C309CCD86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2</Pages>
  <Words>261</Words>
  <Characters>1488</Characters>
  <Application>Microsoft Office Word</Application>
  <DocSecurity>0</DocSecurity>
  <Lines>12</Lines>
  <Paragraphs>3</Paragraphs>
  <ScaleCrop>false</ScaleCrop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41</cp:revision>
  <dcterms:created xsi:type="dcterms:W3CDTF">2020-03-28T13:08:00Z</dcterms:created>
  <dcterms:modified xsi:type="dcterms:W3CDTF">2025-12-01T04:21:00Z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