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526F" w14:textId="77777777" w:rsidR="00F77A78" w:rsidRPr="009F36FD" w:rsidRDefault="00F77A78" w:rsidP="00F77A78">
      <w:pPr>
        <w:pStyle w:val="NoSpacing"/>
        <w:jc w:val="center"/>
      </w:pPr>
      <w:r>
        <w:rPr>
          <w:b/>
          <w:bCs/>
          <w:sz w:val="44"/>
          <w:szCs w:val="44"/>
        </w:rPr>
        <w:t>{Organization}</w:t>
      </w:r>
    </w:p>
    <w:p w14:paraId="509D2A97" w14:textId="77777777" w:rsidR="00F77A78" w:rsidRDefault="00F77A78" w:rsidP="00F77A78">
      <w:pPr>
        <w:pStyle w:val="NoSpacing"/>
      </w:pPr>
    </w:p>
    <w:p w14:paraId="3877BA86" w14:textId="77777777" w:rsidR="00F77A78" w:rsidRPr="0006616D" w:rsidRDefault="00F77A78" w:rsidP="00F77A78">
      <w:pPr>
        <w:pStyle w:val="NoSpacing"/>
        <w:jc w:val="center"/>
        <w:rPr>
          <w:b/>
          <w:bCs/>
          <w:sz w:val="36"/>
          <w:szCs w:val="36"/>
        </w:rPr>
      </w:pPr>
      <w:r>
        <w:rPr>
          <w:b/>
          <w:bCs/>
          <w:sz w:val="36"/>
          <w:szCs w:val="36"/>
        </w:rPr>
        <w:t>{System Name}</w:t>
      </w:r>
    </w:p>
    <w:p w14:paraId="643B6E16" w14:textId="77777777" w:rsidR="00F77A78" w:rsidRDefault="00F77A78" w:rsidP="00F77A78">
      <w:pPr>
        <w:pStyle w:val="NoSpacing"/>
      </w:pPr>
    </w:p>
    <w:p w14:paraId="56FB1FCD" w14:textId="77777777" w:rsidR="00F77A78" w:rsidRPr="0006616D" w:rsidRDefault="00F77A78" w:rsidP="00F77A78">
      <w:pPr>
        <w:pStyle w:val="NoSpacing"/>
        <w:jc w:val="center"/>
        <w:rPr>
          <w:b/>
          <w:bCs/>
          <w:sz w:val="36"/>
          <w:szCs w:val="36"/>
        </w:rPr>
      </w:pPr>
      <w:r>
        <w:rPr>
          <w:b/>
          <w:bCs/>
          <w:sz w:val="36"/>
          <w:szCs w:val="36"/>
        </w:rPr>
        <w:t>{System Acronym}</w:t>
      </w:r>
    </w:p>
    <w:p w14:paraId="7AFFE531" w14:textId="77777777" w:rsidR="00F77A78" w:rsidRDefault="00F77A78" w:rsidP="00F77A78">
      <w:pPr>
        <w:pStyle w:val="NoSpacing"/>
      </w:pPr>
    </w:p>
    <w:p w14:paraId="46089451" w14:textId="77777777" w:rsidR="00F77A78" w:rsidRPr="001D5AB3" w:rsidRDefault="00F77A78" w:rsidP="00F77A78">
      <w:pPr>
        <w:pStyle w:val="NoSpacing"/>
        <w:jc w:val="center"/>
        <w:rPr>
          <w:b/>
          <w:bCs/>
          <w:color w:val="747474" w:themeColor="background2" w:themeShade="80"/>
          <w:sz w:val="22"/>
        </w:rPr>
      </w:pPr>
      <w:r w:rsidRPr="001D5AB3">
        <w:rPr>
          <w:b/>
          <w:bCs/>
          <w:color w:val="747474" w:themeColor="background2" w:themeShade="80"/>
          <w:sz w:val="22"/>
        </w:rPr>
        <w:t>System Version</w:t>
      </w:r>
      <w:r w:rsidRPr="003D1873">
        <w:rPr>
          <w:b/>
          <w:bCs/>
          <w:color w:val="747474" w:themeColor="background2" w:themeShade="80"/>
          <w:sz w:val="22"/>
        </w:rPr>
        <w:t xml:space="preserve">: </w:t>
      </w:r>
    </w:p>
    <w:p w14:paraId="522EC9A8" w14:textId="77777777" w:rsidR="00F77A78" w:rsidRDefault="00F77A78" w:rsidP="00F77A78">
      <w:pPr>
        <w:pStyle w:val="NoSpacing"/>
      </w:pPr>
    </w:p>
    <w:p w14:paraId="67FB10E3" w14:textId="77777777" w:rsidR="00F77A78" w:rsidRPr="00224B02" w:rsidRDefault="00F77A78" w:rsidP="00F77A78">
      <w:pPr>
        <w:pStyle w:val="NoSpacing"/>
        <w:jc w:val="center"/>
        <w:rPr>
          <w:b/>
          <w:bCs/>
          <w:color w:val="747474" w:themeColor="background2" w:themeShade="80"/>
          <w:sz w:val="22"/>
        </w:rPr>
      </w:pPr>
      <w:r w:rsidRPr="00224B02">
        <w:rPr>
          <w:b/>
          <w:bCs/>
          <w:color w:val="747474" w:themeColor="background2" w:themeShade="80"/>
          <w:sz w:val="22"/>
        </w:rPr>
        <w:t xml:space="preserve">eMASS Number: </w:t>
      </w:r>
    </w:p>
    <w:p w14:paraId="25C3D305" w14:textId="77777777" w:rsidR="00F77A78" w:rsidRDefault="00F77A78" w:rsidP="00F77A78">
      <w:pPr>
        <w:pStyle w:val="NoSpacing"/>
      </w:pPr>
    </w:p>
    <w:p w14:paraId="648338A3" w14:textId="77777777" w:rsidR="00F77A78" w:rsidRPr="00D327F4" w:rsidRDefault="00F77A78" w:rsidP="00F77A78">
      <w:pPr>
        <w:pStyle w:val="NoSpacing"/>
        <w:jc w:val="center"/>
        <w:rPr>
          <w:b/>
          <w:bCs/>
          <w:color w:val="747474" w:themeColor="background2" w:themeShade="80"/>
          <w:sz w:val="22"/>
        </w:rPr>
      </w:pPr>
      <w:r w:rsidRPr="00D327F4">
        <w:rPr>
          <w:b/>
          <w:bCs/>
          <w:color w:val="747474" w:themeColor="background2" w:themeShade="80"/>
          <w:sz w:val="22"/>
        </w:rPr>
        <w:t xml:space="preserve">Confidentiality: </w:t>
      </w:r>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1920AC8B" w14:textId="77777777" w:rsidR="00F77A78" w:rsidRPr="00D327F4" w:rsidRDefault="00F77A78" w:rsidP="00F77A78">
      <w:pPr>
        <w:pStyle w:val="NoSpacing"/>
        <w:jc w:val="center"/>
        <w:rPr>
          <w:b/>
          <w:bCs/>
          <w:color w:val="747474" w:themeColor="background2" w:themeShade="80"/>
          <w:sz w:val="22"/>
        </w:rPr>
      </w:pPr>
      <w:r w:rsidRPr="00D327F4">
        <w:rPr>
          <w:b/>
          <w:bCs/>
          <w:color w:val="747474" w:themeColor="background2" w:themeShade="80"/>
          <w:sz w:val="22"/>
        </w:rPr>
        <w:t xml:space="preserve">Integrity: </w:t>
      </w:r>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1588167B" w14:textId="77777777" w:rsidR="00F77A78" w:rsidRPr="00D327F4" w:rsidRDefault="00F77A78" w:rsidP="00F77A78">
      <w:pPr>
        <w:pStyle w:val="NoSpacing"/>
        <w:jc w:val="center"/>
        <w:rPr>
          <w:b/>
          <w:bCs/>
          <w:color w:val="747474" w:themeColor="background2" w:themeShade="80"/>
          <w:sz w:val="22"/>
        </w:rPr>
      </w:pPr>
      <w:r w:rsidRPr="00D327F4">
        <w:rPr>
          <w:b/>
          <w:bCs/>
          <w:color w:val="747474" w:themeColor="background2" w:themeShade="80"/>
          <w:sz w:val="22"/>
        </w:rPr>
        <w:t xml:space="preserve">Availability: </w:t>
      </w:r>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20D33930" w14:textId="77777777" w:rsidR="00F77A78" w:rsidRDefault="00F77A78" w:rsidP="00F77A78">
      <w:pPr>
        <w:pStyle w:val="NoSpacing"/>
      </w:pPr>
    </w:p>
    <w:p w14:paraId="6245AB5F" w14:textId="77777777" w:rsidR="00F77A78" w:rsidRPr="00D327F4" w:rsidRDefault="00F77A78" w:rsidP="00F77A78">
      <w:pPr>
        <w:pStyle w:val="NoSpacing"/>
        <w:jc w:val="center"/>
        <w:rPr>
          <w:b/>
          <w:bCs/>
          <w:sz w:val="32"/>
          <w:szCs w:val="32"/>
        </w:rPr>
      </w:pPr>
      <w:r>
        <w:rPr>
          <w:b/>
          <w:bCs/>
          <w:sz w:val="32"/>
          <w:szCs w:val="32"/>
        </w:rPr>
        <w:t>{optional: Higher Level Organization}</w:t>
      </w:r>
    </w:p>
    <w:p w14:paraId="25CC398C" w14:textId="77777777" w:rsidR="00F77A78" w:rsidRDefault="00F77A78" w:rsidP="00F77A78">
      <w:pPr>
        <w:pStyle w:val="NoSpacing"/>
      </w:pPr>
    </w:p>
    <w:p w14:paraId="26C88820" w14:textId="77777777" w:rsidR="00F77A78" w:rsidRDefault="00F77A78" w:rsidP="00F77A78">
      <w:pPr>
        <w:pStyle w:val="NoSpacing"/>
      </w:pPr>
    </w:p>
    <w:p w14:paraId="761B0C69" w14:textId="77777777" w:rsidR="00F77A78" w:rsidRDefault="00F77A78" w:rsidP="00F77A78">
      <w:pPr>
        <w:pStyle w:val="NoSpacing"/>
      </w:pPr>
    </w:p>
    <w:p w14:paraId="06B821B7" w14:textId="77777777" w:rsidR="00F77A78" w:rsidRPr="009F36FD" w:rsidRDefault="00F77A78" w:rsidP="00F77A78">
      <w:pPr>
        <w:pStyle w:val="NoSpacing"/>
      </w:pPr>
    </w:p>
    <w:p w14:paraId="60F22FD6" w14:textId="77777777" w:rsidR="00F77A78" w:rsidRDefault="00F77A78" w:rsidP="00F77A78">
      <w:pPr>
        <w:pStyle w:val="NoSpacing"/>
        <w:jc w:val="center"/>
        <w:rPr>
          <w:noProof/>
        </w:rPr>
      </w:pPr>
      <w:r>
        <w:rPr>
          <w:noProof/>
        </w:rPr>
        <w:t>{Logo}</w:t>
      </w:r>
    </w:p>
    <w:p w14:paraId="46221416" w14:textId="77777777" w:rsidR="00F77A78" w:rsidRDefault="00F77A78" w:rsidP="00F77A78">
      <w:pPr>
        <w:pStyle w:val="NoSpacing"/>
        <w:jc w:val="center"/>
        <w:rPr>
          <w:noProof/>
        </w:rPr>
      </w:pPr>
    </w:p>
    <w:p w14:paraId="246966B0" w14:textId="77777777" w:rsidR="00F77A78" w:rsidRDefault="00F77A78" w:rsidP="00F77A78">
      <w:pPr>
        <w:pStyle w:val="NoSpacing"/>
        <w:jc w:val="center"/>
        <w:rPr>
          <w:sz w:val="28"/>
          <w:szCs w:val="28"/>
        </w:rPr>
      </w:pPr>
    </w:p>
    <w:p w14:paraId="7A95277B" w14:textId="77777777" w:rsidR="00F77A78" w:rsidRDefault="00F77A78" w:rsidP="00F77A78">
      <w:pPr>
        <w:pStyle w:val="NoSpacing"/>
        <w:jc w:val="center"/>
        <w:rPr>
          <w:sz w:val="28"/>
          <w:szCs w:val="28"/>
        </w:rPr>
      </w:pPr>
    </w:p>
    <w:p w14:paraId="471886B4" w14:textId="77777777" w:rsidR="00F77A78" w:rsidRDefault="00F77A78" w:rsidP="00F77A78">
      <w:pPr>
        <w:pStyle w:val="NoSpacing"/>
        <w:rPr>
          <w:sz w:val="28"/>
          <w:szCs w:val="28"/>
        </w:rPr>
      </w:pPr>
    </w:p>
    <w:p w14:paraId="12F48C52" w14:textId="724C7C9D" w:rsidR="00F77A78" w:rsidRPr="002A027D" w:rsidRDefault="00F77A78" w:rsidP="00F77A78">
      <w:pPr>
        <w:pStyle w:val="NoSpacing"/>
        <w:jc w:val="center"/>
        <w:rPr>
          <w:b/>
          <w:bCs/>
          <w:sz w:val="52"/>
          <w:szCs w:val="52"/>
        </w:rPr>
      </w:pPr>
      <w:r>
        <w:rPr>
          <w:b/>
          <w:bCs/>
          <w:sz w:val="52"/>
          <w:szCs w:val="52"/>
        </w:rPr>
        <w:t xml:space="preserve">SA – System and Services Acquisition </w:t>
      </w:r>
      <w:r w:rsidRPr="002A027D">
        <w:rPr>
          <w:b/>
          <w:bCs/>
          <w:sz w:val="52"/>
          <w:szCs w:val="52"/>
        </w:rPr>
        <w:t>Plan</w:t>
      </w:r>
    </w:p>
    <w:p w14:paraId="4AB7F2F7" w14:textId="77777777" w:rsidR="00F77A78" w:rsidRDefault="00F77A78" w:rsidP="00F77A78">
      <w:pPr>
        <w:pStyle w:val="NoSpacing"/>
      </w:pPr>
    </w:p>
    <w:p w14:paraId="0DF0CB05" w14:textId="77777777" w:rsidR="00F77A78" w:rsidRPr="002A027D" w:rsidRDefault="00F77A78" w:rsidP="00F77A78">
      <w:pPr>
        <w:pStyle w:val="NoSpacing"/>
        <w:jc w:val="center"/>
        <w:rPr>
          <w:b/>
          <w:bCs/>
          <w:sz w:val="22"/>
        </w:rPr>
      </w:pPr>
      <w:r w:rsidRPr="002A027D">
        <w:rPr>
          <w:b/>
          <w:bCs/>
          <w:sz w:val="22"/>
        </w:rPr>
        <w:t xml:space="preserve">Document version: </w:t>
      </w:r>
    </w:p>
    <w:p w14:paraId="69A937C2" w14:textId="77777777" w:rsidR="00F77A78" w:rsidRDefault="00F77A78" w:rsidP="00F77A78">
      <w:pPr>
        <w:pStyle w:val="NoSpacing"/>
      </w:pPr>
    </w:p>
    <w:p w14:paraId="1BCD0F7B" w14:textId="77777777" w:rsidR="00F77A78" w:rsidRPr="00FA1C30" w:rsidRDefault="00F77A78" w:rsidP="00F77A78">
      <w:pPr>
        <w:pStyle w:val="NoSpacing"/>
        <w:jc w:val="center"/>
        <w:rPr>
          <w:b/>
          <w:bCs/>
          <w:sz w:val="22"/>
        </w:rPr>
      </w:pPr>
      <w:r w:rsidRPr="0057159E">
        <w:rPr>
          <w:b/>
          <w:bCs/>
          <w:sz w:val="22"/>
        </w:rPr>
        <w:t>xx April 2025</w:t>
      </w:r>
    </w:p>
    <w:p w14:paraId="24D79AC8" w14:textId="77777777" w:rsidR="00F77A78" w:rsidRPr="009F36FD" w:rsidRDefault="00F77A78" w:rsidP="00F77A78">
      <w:pPr>
        <w:pStyle w:val="NoSpacing"/>
        <w:jc w:val="center"/>
      </w:pPr>
    </w:p>
    <w:p w14:paraId="7E59ADDD" w14:textId="77777777" w:rsidR="00F77A78" w:rsidRPr="00FA1C30" w:rsidRDefault="00F77A78" w:rsidP="00F77A78">
      <w:pPr>
        <w:pStyle w:val="NoSpacing"/>
        <w:jc w:val="center"/>
        <w:rPr>
          <w:sz w:val="22"/>
        </w:rPr>
      </w:pPr>
      <w:r w:rsidRPr="00FA1C30">
        <w:rPr>
          <w:sz w:val="22"/>
        </w:rPr>
        <w:t xml:space="preserve">Prepared by: </w:t>
      </w:r>
      <w:r>
        <w:rPr>
          <w:sz w:val="22"/>
        </w:rPr>
        <w:t>(Organization}</w:t>
      </w:r>
    </w:p>
    <w:p w14:paraId="516FF4DD" w14:textId="77777777" w:rsidR="00F77A78" w:rsidRDefault="00F77A78" w:rsidP="00F77A78">
      <w:pPr>
        <w:pStyle w:val="NoSpacing"/>
      </w:pPr>
    </w:p>
    <w:p w14:paraId="4F11AC9C" w14:textId="77777777" w:rsidR="00F77A78" w:rsidRPr="0004659C" w:rsidRDefault="00F77A78" w:rsidP="00F77A78">
      <w:pPr>
        <w:pStyle w:val="NoSpacing"/>
        <w:jc w:val="center"/>
        <w:rPr>
          <w:b/>
          <w:bCs/>
          <w:sz w:val="22"/>
        </w:rPr>
      </w:pPr>
      <w:r w:rsidRPr="0004659C">
        <w:rPr>
          <w:b/>
          <w:bCs/>
          <w:color w:val="747474" w:themeColor="background2" w:themeShade="80"/>
          <w:sz w:val="22"/>
        </w:rPr>
        <w:t xml:space="preserve">Distribution is limited to </w:t>
      </w:r>
      <w:r>
        <w:rPr>
          <w:b/>
          <w:bCs/>
          <w:color w:val="747474" w:themeColor="background2" w:themeShade="80"/>
          <w:sz w:val="22"/>
        </w:rPr>
        <w:t>{appropriate entities}</w:t>
      </w:r>
      <w:r w:rsidRPr="0004659C">
        <w:rPr>
          <w:b/>
          <w:bCs/>
          <w:color w:val="747474" w:themeColor="background2" w:themeShade="80"/>
          <w:sz w:val="22"/>
        </w:rPr>
        <w:t xml:space="preserve">. Other requests for this document must be referred to: </w:t>
      </w:r>
      <w:r>
        <w:rPr>
          <w:b/>
          <w:bCs/>
          <w:color w:val="747474" w:themeColor="background2" w:themeShade="80"/>
          <w:sz w:val="22"/>
        </w:rPr>
        <w:t>{appropriate office}</w:t>
      </w:r>
    </w:p>
    <w:p w14:paraId="7417ACD8" w14:textId="77777777" w:rsidR="00F77A78" w:rsidRDefault="00F77A78" w:rsidP="00F77A78">
      <w:pPr>
        <w:pStyle w:val="NoSpacing"/>
      </w:pPr>
    </w:p>
    <w:p w14:paraId="4B4EC1F2" w14:textId="77777777" w:rsidR="00F77A78" w:rsidRDefault="00F77A78" w:rsidP="00F77A78">
      <w:pPr>
        <w:pStyle w:val="NoSpacing"/>
      </w:pPr>
      <w:r w:rsidRPr="009F36FD">
        <w:tab/>
      </w:r>
    </w:p>
    <w:p w14:paraId="277334E9" w14:textId="77777777" w:rsidR="00F77A78" w:rsidRDefault="00F77A78" w:rsidP="00F77A78">
      <w:pPr>
        <w:pStyle w:val="NoSpacing"/>
      </w:pPr>
    </w:p>
    <w:p w14:paraId="09C199E0" w14:textId="77777777" w:rsidR="00F77A78" w:rsidRDefault="00F77A78" w:rsidP="00F77A78">
      <w:pPr>
        <w:pStyle w:val="NoSpacing"/>
      </w:pPr>
    </w:p>
    <w:p w14:paraId="6338E7EF" w14:textId="77777777" w:rsidR="00F77A78" w:rsidRDefault="00F77A78" w:rsidP="00F77A78">
      <w:pPr>
        <w:pStyle w:val="NoSpacing"/>
      </w:pPr>
    </w:p>
    <w:p w14:paraId="1926B98E" w14:textId="77777777" w:rsidR="00F77A78" w:rsidRPr="009F36FD" w:rsidRDefault="00F77A78" w:rsidP="00F77A78">
      <w:pPr>
        <w:pStyle w:val="NoSpacing"/>
        <w:rPr>
          <w:noProof/>
        </w:rPr>
      </w:pPr>
    </w:p>
    <w:p w14:paraId="7DA94E7B" w14:textId="77777777" w:rsidR="00F77A78" w:rsidRPr="005B6E1E" w:rsidRDefault="00F77A78" w:rsidP="00F77A78">
      <w:pPr>
        <w:pStyle w:val="NoSpacing"/>
        <w:rPr>
          <w:szCs w:val="24"/>
        </w:rPr>
      </w:pPr>
    </w:p>
    <w:p w14:paraId="6334B2FA" w14:textId="77777777" w:rsidR="00F77A78" w:rsidRPr="005B6E1E" w:rsidRDefault="00F77A78" w:rsidP="00F77A78">
      <w:pPr>
        <w:pStyle w:val="NoSpacing"/>
        <w:rPr>
          <w:szCs w:val="24"/>
        </w:rPr>
      </w:pPr>
      <w:r w:rsidRPr="005B6E1E">
        <w:rPr>
          <w:b/>
          <w:bCs/>
          <w:color w:val="215E99" w:themeColor="text2" w:themeTint="BF"/>
          <w:sz w:val="32"/>
          <w:szCs w:val="32"/>
          <w:u w:val="single"/>
        </w:rPr>
        <w:t>Change Record</w:t>
      </w:r>
      <w:r w:rsidRPr="005B6E1E">
        <w:rPr>
          <w:color w:val="215E99" w:themeColor="text2" w:themeTint="BF"/>
          <w:szCs w:val="24"/>
          <w:u w:val="single"/>
        </w:rPr>
        <w:t xml:space="preserve"> </w:t>
      </w:r>
      <w:r w:rsidRPr="005B6E1E">
        <w:rPr>
          <w:szCs w:val="24"/>
        </w:rPr>
        <w:tab/>
      </w:r>
      <w:r w:rsidRPr="005B6E1E">
        <w:rPr>
          <w:szCs w:val="24"/>
        </w:rPr>
        <w:tab/>
      </w:r>
    </w:p>
    <w:p w14:paraId="77C3090B" w14:textId="77777777" w:rsidR="00F77A78" w:rsidRPr="005B6E1E" w:rsidRDefault="00F77A78" w:rsidP="00F77A78">
      <w:pPr>
        <w:pStyle w:val="NoSpacing"/>
        <w:rPr>
          <w:szCs w:val="24"/>
        </w:rPr>
      </w:pPr>
    </w:p>
    <w:tbl>
      <w:tblPr>
        <w:tblStyle w:val="TableGrid"/>
        <w:tblW w:w="0" w:type="auto"/>
        <w:jc w:val="center"/>
        <w:tblLook w:val="04A0" w:firstRow="1" w:lastRow="0" w:firstColumn="1" w:lastColumn="0" w:noHBand="0" w:noVBand="1"/>
      </w:tblPr>
      <w:tblGrid>
        <w:gridCol w:w="1435"/>
        <w:gridCol w:w="1260"/>
        <w:gridCol w:w="1980"/>
        <w:gridCol w:w="3600"/>
      </w:tblGrid>
      <w:tr w:rsidR="00F77A78" w14:paraId="081AEDFC" w14:textId="77777777" w:rsidTr="00024B2B">
        <w:trPr>
          <w:jc w:val="center"/>
        </w:trPr>
        <w:tc>
          <w:tcPr>
            <w:tcW w:w="1435" w:type="dxa"/>
            <w:shd w:val="clear" w:color="auto" w:fill="A5C9EB" w:themeFill="text2" w:themeFillTint="40"/>
            <w:vAlign w:val="bottom"/>
          </w:tcPr>
          <w:p w14:paraId="103EDE3D" w14:textId="77777777" w:rsidR="00F77A78" w:rsidRPr="001446E9" w:rsidRDefault="00F77A78" w:rsidP="00024B2B">
            <w:pPr>
              <w:pStyle w:val="NoSpacing"/>
              <w:jc w:val="center"/>
              <w:rPr>
                <w:color w:val="000000" w:themeColor="text1"/>
                <w:sz w:val="20"/>
                <w:szCs w:val="20"/>
              </w:rPr>
            </w:pPr>
            <w:r w:rsidRPr="001446E9">
              <w:rPr>
                <w:color w:val="000000" w:themeColor="text1"/>
                <w:sz w:val="20"/>
                <w:szCs w:val="20"/>
              </w:rPr>
              <w:t>Date</w:t>
            </w:r>
          </w:p>
        </w:tc>
        <w:tc>
          <w:tcPr>
            <w:tcW w:w="1260" w:type="dxa"/>
            <w:shd w:val="clear" w:color="auto" w:fill="A5C9EB" w:themeFill="text2" w:themeFillTint="40"/>
            <w:vAlign w:val="bottom"/>
          </w:tcPr>
          <w:p w14:paraId="56E08BB9" w14:textId="77777777" w:rsidR="00F77A78" w:rsidRPr="001446E9" w:rsidRDefault="00F77A78" w:rsidP="00024B2B">
            <w:pPr>
              <w:pStyle w:val="NoSpacing"/>
              <w:jc w:val="center"/>
              <w:rPr>
                <w:color w:val="000000" w:themeColor="text1"/>
                <w:sz w:val="20"/>
                <w:szCs w:val="20"/>
              </w:rPr>
            </w:pPr>
            <w:r w:rsidRPr="001446E9">
              <w:rPr>
                <w:color w:val="000000" w:themeColor="text1"/>
                <w:sz w:val="20"/>
                <w:szCs w:val="20"/>
              </w:rPr>
              <w:t>Document Version</w:t>
            </w:r>
          </w:p>
        </w:tc>
        <w:tc>
          <w:tcPr>
            <w:tcW w:w="1980" w:type="dxa"/>
            <w:shd w:val="clear" w:color="auto" w:fill="A5C9EB" w:themeFill="text2" w:themeFillTint="40"/>
            <w:vAlign w:val="bottom"/>
          </w:tcPr>
          <w:p w14:paraId="7F5D0F92" w14:textId="77777777" w:rsidR="00F77A78" w:rsidRPr="001446E9" w:rsidRDefault="00F77A78" w:rsidP="00024B2B">
            <w:pPr>
              <w:pStyle w:val="NoSpacing"/>
              <w:jc w:val="center"/>
              <w:rPr>
                <w:color w:val="000000" w:themeColor="text1"/>
                <w:sz w:val="20"/>
                <w:szCs w:val="20"/>
              </w:rPr>
            </w:pPr>
            <w:r w:rsidRPr="001446E9">
              <w:rPr>
                <w:color w:val="000000" w:themeColor="text1"/>
                <w:sz w:val="20"/>
                <w:szCs w:val="20"/>
              </w:rPr>
              <w:t>Author</w:t>
            </w:r>
          </w:p>
        </w:tc>
        <w:tc>
          <w:tcPr>
            <w:tcW w:w="3600" w:type="dxa"/>
            <w:shd w:val="clear" w:color="auto" w:fill="A5C9EB" w:themeFill="text2" w:themeFillTint="40"/>
            <w:vAlign w:val="bottom"/>
          </w:tcPr>
          <w:p w14:paraId="302B4C4D" w14:textId="77777777" w:rsidR="00F77A78" w:rsidRPr="001446E9" w:rsidRDefault="00F77A78" w:rsidP="00024B2B">
            <w:pPr>
              <w:pStyle w:val="NoSpacing"/>
              <w:jc w:val="center"/>
              <w:rPr>
                <w:color w:val="000000" w:themeColor="text1"/>
                <w:sz w:val="20"/>
                <w:szCs w:val="20"/>
              </w:rPr>
            </w:pPr>
            <w:r w:rsidRPr="001446E9">
              <w:rPr>
                <w:color w:val="000000" w:themeColor="text1"/>
                <w:sz w:val="20"/>
                <w:szCs w:val="20"/>
              </w:rPr>
              <w:t>Changes Made</w:t>
            </w:r>
          </w:p>
        </w:tc>
      </w:tr>
      <w:tr w:rsidR="00F77A78" w14:paraId="128554D6" w14:textId="77777777" w:rsidTr="00024B2B">
        <w:trPr>
          <w:jc w:val="center"/>
        </w:trPr>
        <w:tc>
          <w:tcPr>
            <w:tcW w:w="1435" w:type="dxa"/>
          </w:tcPr>
          <w:p w14:paraId="0C287F04" w14:textId="77777777" w:rsidR="00F77A78" w:rsidRPr="001446E9" w:rsidRDefault="00F77A78" w:rsidP="00024B2B">
            <w:pPr>
              <w:pStyle w:val="NoSpacing"/>
              <w:rPr>
                <w:sz w:val="20"/>
                <w:szCs w:val="20"/>
              </w:rPr>
            </w:pPr>
          </w:p>
        </w:tc>
        <w:tc>
          <w:tcPr>
            <w:tcW w:w="1260" w:type="dxa"/>
          </w:tcPr>
          <w:p w14:paraId="089D8536" w14:textId="77777777" w:rsidR="00F77A78" w:rsidRPr="001446E9" w:rsidRDefault="00F77A78" w:rsidP="00024B2B">
            <w:pPr>
              <w:pStyle w:val="NoSpacing"/>
              <w:rPr>
                <w:sz w:val="20"/>
                <w:szCs w:val="20"/>
              </w:rPr>
            </w:pPr>
          </w:p>
        </w:tc>
        <w:tc>
          <w:tcPr>
            <w:tcW w:w="1980" w:type="dxa"/>
          </w:tcPr>
          <w:p w14:paraId="1E0C2A68" w14:textId="77777777" w:rsidR="00F77A78" w:rsidRPr="001446E9" w:rsidRDefault="00F77A78" w:rsidP="00024B2B">
            <w:pPr>
              <w:pStyle w:val="NoSpacing"/>
              <w:rPr>
                <w:sz w:val="20"/>
                <w:szCs w:val="20"/>
              </w:rPr>
            </w:pPr>
          </w:p>
        </w:tc>
        <w:tc>
          <w:tcPr>
            <w:tcW w:w="3600" w:type="dxa"/>
          </w:tcPr>
          <w:p w14:paraId="53C39DB0" w14:textId="77777777" w:rsidR="00F77A78" w:rsidRPr="001446E9" w:rsidRDefault="00F77A78" w:rsidP="00024B2B">
            <w:pPr>
              <w:pStyle w:val="NoSpacing"/>
              <w:rPr>
                <w:sz w:val="20"/>
                <w:szCs w:val="20"/>
              </w:rPr>
            </w:pPr>
          </w:p>
        </w:tc>
      </w:tr>
      <w:tr w:rsidR="00F77A78" w14:paraId="724BE7AF" w14:textId="77777777" w:rsidTr="00024B2B">
        <w:trPr>
          <w:jc w:val="center"/>
        </w:trPr>
        <w:tc>
          <w:tcPr>
            <w:tcW w:w="1435" w:type="dxa"/>
          </w:tcPr>
          <w:p w14:paraId="20145ECD" w14:textId="77777777" w:rsidR="00F77A78" w:rsidRPr="001446E9" w:rsidRDefault="00F77A78" w:rsidP="00024B2B">
            <w:pPr>
              <w:pStyle w:val="NoSpacing"/>
              <w:rPr>
                <w:sz w:val="20"/>
                <w:szCs w:val="20"/>
              </w:rPr>
            </w:pPr>
          </w:p>
        </w:tc>
        <w:tc>
          <w:tcPr>
            <w:tcW w:w="1260" w:type="dxa"/>
          </w:tcPr>
          <w:p w14:paraId="488595C5" w14:textId="77777777" w:rsidR="00F77A78" w:rsidRPr="001446E9" w:rsidRDefault="00F77A78" w:rsidP="00024B2B">
            <w:pPr>
              <w:pStyle w:val="NoSpacing"/>
              <w:rPr>
                <w:sz w:val="20"/>
                <w:szCs w:val="20"/>
              </w:rPr>
            </w:pPr>
          </w:p>
        </w:tc>
        <w:tc>
          <w:tcPr>
            <w:tcW w:w="1980" w:type="dxa"/>
          </w:tcPr>
          <w:p w14:paraId="47CF825A" w14:textId="77777777" w:rsidR="00F77A78" w:rsidRPr="001446E9" w:rsidRDefault="00F77A78" w:rsidP="00024B2B">
            <w:pPr>
              <w:pStyle w:val="NoSpacing"/>
              <w:rPr>
                <w:sz w:val="20"/>
                <w:szCs w:val="20"/>
              </w:rPr>
            </w:pPr>
          </w:p>
        </w:tc>
        <w:tc>
          <w:tcPr>
            <w:tcW w:w="3600" w:type="dxa"/>
          </w:tcPr>
          <w:p w14:paraId="7EC8A416" w14:textId="77777777" w:rsidR="00F77A78" w:rsidRPr="001446E9" w:rsidRDefault="00F77A78" w:rsidP="00024B2B">
            <w:pPr>
              <w:pStyle w:val="NoSpacing"/>
              <w:rPr>
                <w:sz w:val="20"/>
                <w:szCs w:val="20"/>
              </w:rPr>
            </w:pPr>
          </w:p>
        </w:tc>
      </w:tr>
      <w:tr w:rsidR="00F77A78" w14:paraId="4C1A8582" w14:textId="77777777" w:rsidTr="00024B2B">
        <w:trPr>
          <w:jc w:val="center"/>
        </w:trPr>
        <w:tc>
          <w:tcPr>
            <w:tcW w:w="1435" w:type="dxa"/>
          </w:tcPr>
          <w:p w14:paraId="650422FA" w14:textId="77777777" w:rsidR="00F77A78" w:rsidRPr="001446E9" w:rsidRDefault="00F77A78" w:rsidP="00024B2B">
            <w:pPr>
              <w:pStyle w:val="NoSpacing"/>
              <w:rPr>
                <w:sz w:val="20"/>
                <w:szCs w:val="20"/>
              </w:rPr>
            </w:pPr>
          </w:p>
        </w:tc>
        <w:tc>
          <w:tcPr>
            <w:tcW w:w="1260" w:type="dxa"/>
          </w:tcPr>
          <w:p w14:paraId="6ABEBB24" w14:textId="77777777" w:rsidR="00F77A78" w:rsidRPr="001446E9" w:rsidRDefault="00F77A78" w:rsidP="00024B2B">
            <w:pPr>
              <w:pStyle w:val="NoSpacing"/>
              <w:rPr>
                <w:sz w:val="20"/>
                <w:szCs w:val="20"/>
              </w:rPr>
            </w:pPr>
          </w:p>
        </w:tc>
        <w:tc>
          <w:tcPr>
            <w:tcW w:w="1980" w:type="dxa"/>
          </w:tcPr>
          <w:p w14:paraId="321E4A9E" w14:textId="77777777" w:rsidR="00F77A78" w:rsidRPr="001446E9" w:rsidRDefault="00F77A78" w:rsidP="00024B2B">
            <w:pPr>
              <w:pStyle w:val="NoSpacing"/>
              <w:rPr>
                <w:sz w:val="20"/>
                <w:szCs w:val="20"/>
              </w:rPr>
            </w:pPr>
          </w:p>
        </w:tc>
        <w:tc>
          <w:tcPr>
            <w:tcW w:w="3600" w:type="dxa"/>
          </w:tcPr>
          <w:p w14:paraId="4F215083" w14:textId="77777777" w:rsidR="00F77A78" w:rsidRPr="001446E9" w:rsidRDefault="00F77A78" w:rsidP="00024B2B">
            <w:pPr>
              <w:pStyle w:val="NoSpacing"/>
              <w:rPr>
                <w:sz w:val="20"/>
                <w:szCs w:val="20"/>
              </w:rPr>
            </w:pPr>
          </w:p>
        </w:tc>
      </w:tr>
      <w:tr w:rsidR="00F77A78" w14:paraId="2B892C3C" w14:textId="77777777" w:rsidTr="00024B2B">
        <w:trPr>
          <w:jc w:val="center"/>
        </w:trPr>
        <w:tc>
          <w:tcPr>
            <w:tcW w:w="1435" w:type="dxa"/>
          </w:tcPr>
          <w:p w14:paraId="3080B6DA" w14:textId="77777777" w:rsidR="00F77A78" w:rsidRPr="001446E9" w:rsidRDefault="00F77A78" w:rsidP="00024B2B">
            <w:pPr>
              <w:pStyle w:val="NoSpacing"/>
              <w:rPr>
                <w:sz w:val="20"/>
                <w:szCs w:val="20"/>
              </w:rPr>
            </w:pPr>
          </w:p>
        </w:tc>
        <w:tc>
          <w:tcPr>
            <w:tcW w:w="1260" w:type="dxa"/>
          </w:tcPr>
          <w:p w14:paraId="54F38EE1" w14:textId="77777777" w:rsidR="00F77A78" w:rsidRPr="001446E9" w:rsidRDefault="00F77A78" w:rsidP="00024B2B">
            <w:pPr>
              <w:pStyle w:val="NoSpacing"/>
              <w:rPr>
                <w:sz w:val="20"/>
                <w:szCs w:val="20"/>
              </w:rPr>
            </w:pPr>
          </w:p>
        </w:tc>
        <w:tc>
          <w:tcPr>
            <w:tcW w:w="1980" w:type="dxa"/>
          </w:tcPr>
          <w:p w14:paraId="1EBD24BB" w14:textId="77777777" w:rsidR="00F77A78" w:rsidRPr="001446E9" w:rsidRDefault="00F77A78" w:rsidP="00024B2B">
            <w:pPr>
              <w:pStyle w:val="NoSpacing"/>
              <w:rPr>
                <w:sz w:val="20"/>
                <w:szCs w:val="20"/>
              </w:rPr>
            </w:pPr>
          </w:p>
        </w:tc>
        <w:tc>
          <w:tcPr>
            <w:tcW w:w="3600" w:type="dxa"/>
          </w:tcPr>
          <w:p w14:paraId="5936EF5A" w14:textId="77777777" w:rsidR="00F77A78" w:rsidRPr="001446E9" w:rsidRDefault="00F77A78" w:rsidP="00024B2B">
            <w:pPr>
              <w:pStyle w:val="NoSpacing"/>
              <w:rPr>
                <w:sz w:val="20"/>
                <w:szCs w:val="20"/>
              </w:rPr>
            </w:pPr>
          </w:p>
        </w:tc>
      </w:tr>
      <w:tr w:rsidR="00F77A78" w14:paraId="18576D8C" w14:textId="77777777" w:rsidTr="00024B2B">
        <w:trPr>
          <w:jc w:val="center"/>
        </w:trPr>
        <w:tc>
          <w:tcPr>
            <w:tcW w:w="1435" w:type="dxa"/>
          </w:tcPr>
          <w:p w14:paraId="4872B9C9" w14:textId="77777777" w:rsidR="00F77A78" w:rsidRPr="001446E9" w:rsidRDefault="00F77A78" w:rsidP="00024B2B">
            <w:pPr>
              <w:pStyle w:val="NoSpacing"/>
              <w:rPr>
                <w:sz w:val="20"/>
                <w:szCs w:val="20"/>
              </w:rPr>
            </w:pPr>
          </w:p>
        </w:tc>
        <w:tc>
          <w:tcPr>
            <w:tcW w:w="1260" w:type="dxa"/>
          </w:tcPr>
          <w:p w14:paraId="744E3280" w14:textId="77777777" w:rsidR="00F77A78" w:rsidRPr="001446E9" w:rsidRDefault="00F77A78" w:rsidP="00024B2B">
            <w:pPr>
              <w:pStyle w:val="NoSpacing"/>
              <w:rPr>
                <w:sz w:val="20"/>
                <w:szCs w:val="20"/>
              </w:rPr>
            </w:pPr>
          </w:p>
        </w:tc>
        <w:tc>
          <w:tcPr>
            <w:tcW w:w="1980" w:type="dxa"/>
          </w:tcPr>
          <w:p w14:paraId="76F45A93" w14:textId="77777777" w:rsidR="00F77A78" w:rsidRPr="001446E9" w:rsidRDefault="00F77A78" w:rsidP="00024B2B">
            <w:pPr>
              <w:pStyle w:val="NoSpacing"/>
              <w:rPr>
                <w:sz w:val="20"/>
                <w:szCs w:val="20"/>
              </w:rPr>
            </w:pPr>
          </w:p>
        </w:tc>
        <w:tc>
          <w:tcPr>
            <w:tcW w:w="3600" w:type="dxa"/>
          </w:tcPr>
          <w:p w14:paraId="17439FD5" w14:textId="77777777" w:rsidR="00F77A78" w:rsidRPr="001446E9" w:rsidRDefault="00F77A78" w:rsidP="00024B2B">
            <w:pPr>
              <w:pStyle w:val="NoSpacing"/>
              <w:rPr>
                <w:sz w:val="20"/>
                <w:szCs w:val="20"/>
              </w:rPr>
            </w:pPr>
          </w:p>
        </w:tc>
      </w:tr>
      <w:tr w:rsidR="00F77A78" w14:paraId="3C926FEB" w14:textId="77777777" w:rsidTr="00024B2B">
        <w:trPr>
          <w:jc w:val="center"/>
        </w:trPr>
        <w:tc>
          <w:tcPr>
            <w:tcW w:w="1435" w:type="dxa"/>
          </w:tcPr>
          <w:p w14:paraId="6D124C0E" w14:textId="77777777" w:rsidR="00F77A78" w:rsidRPr="001446E9" w:rsidRDefault="00F77A78" w:rsidP="00024B2B">
            <w:pPr>
              <w:pStyle w:val="NoSpacing"/>
              <w:rPr>
                <w:sz w:val="20"/>
                <w:szCs w:val="20"/>
              </w:rPr>
            </w:pPr>
          </w:p>
        </w:tc>
        <w:tc>
          <w:tcPr>
            <w:tcW w:w="1260" w:type="dxa"/>
          </w:tcPr>
          <w:p w14:paraId="71FC97C4" w14:textId="77777777" w:rsidR="00F77A78" w:rsidRPr="001446E9" w:rsidRDefault="00F77A78" w:rsidP="00024B2B">
            <w:pPr>
              <w:pStyle w:val="NoSpacing"/>
              <w:rPr>
                <w:sz w:val="20"/>
                <w:szCs w:val="20"/>
              </w:rPr>
            </w:pPr>
          </w:p>
        </w:tc>
        <w:tc>
          <w:tcPr>
            <w:tcW w:w="1980" w:type="dxa"/>
          </w:tcPr>
          <w:p w14:paraId="02571C97" w14:textId="77777777" w:rsidR="00F77A78" w:rsidRPr="001446E9" w:rsidRDefault="00F77A78" w:rsidP="00024B2B">
            <w:pPr>
              <w:pStyle w:val="NoSpacing"/>
              <w:rPr>
                <w:sz w:val="20"/>
                <w:szCs w:val="20"/>
              </w:rPr>
            </w:pPr>
          </w:p>
        </w:tc>
        <w:tc>
          <w:tcPr>
            <w:tcW w:w="3600" w:type="dxa"/>
          </w:tcPr>
          <w:p w14:paraId="62F06CFF" w14:textId="77777777" w:rsidR="00F77A78" w:rsidRPr="001446E9" w:rsidRDefault="00F77A78" w:rsidP="00024B2B">
            <w:pPr>
              <w:pStyle w:val="NoSpacing"/>
              <w:rPr>
                <w:sz w:val="20"/>
                <w:szCs w:val="20"/>
              </w:rPr>
            </w:pPr>
          </w:p>
        </w:tc>
      </w:tr>
      <w:tr w:rsidR="00F77A78" w14:paraId="0DB63EFB" w14:textId="77777777" w:rsidTr="00024B2B">
        <w:trPr>
          <w:jc w:val="center"/>
        </w:trPr>
        <w:tc>
          <w:tcPr>
            <w:tcW w:w="1435" w:type="dxa"/>
          </w:tcPr>
          <w:p w14:paraId="58DC6FD3" w14:textId="77777777" w:rsidR="00F77A78" w:rsidRPr="001446E9" w:rsidRDefault="00F77A78" w:rsidP="00024B2B">
            <w:pPr>
              <w:pStyle w:val="NoSpacing"/>
              <w:rPr>
                <w:sz w:val="20"/>
                <w:szCs w:val="20"/>
              </w:rPr>
            </w:pPr>
          </w:p>
        </w:tc>
        <w:tc>
          <w:tcPr>
            <w:tcW w:w="1260" w:type="dxa"/>
          </w:tcPr>
          <w:p w14:paraId="1BBAC93F" w14:textId="77777777" w:rsidR="00F77A78" w:rsidRPr="001446E9" w:rsidRDefault="00F77A78" w:rsidP="00024B2B">
            <w:pPr>
              <w:pStyle w:val="NoSpacing"/>
              <w:rPr>
                <w:sz w:val="20"/>
                <w:szCs w:val="20"/>
              </w:rPr>
            </w:pPr>
          </w:p>
        </w:tc>
        <w:tc>
          <w:tcPr>
            <w:tcW w:w="1980" w:type="dxa"/>
          </w:tcPr>
          <w:p w14:paraId="67C73653" w14:textId="77777777" w:rsidR="00F77A78" w:rsidRPr="001446E9" w:rsidRDefault="00F77A78" w:rsidP="00024B2B">
            <w:pPr>
              <w:pStyle w:val="NoSpacing"/>
              <w:rPr>
                <w:sz w:val="20"/>
                <w:szCs w:val="20"/>
              </w:rPr>
            </w:pPr>
          </w:p>
        </w:tc>
        <w:tc>
          <w:tcPr>
            <w:tcW w:w="3600" w:type="dxa"/>
          </w:tcPr>
          <w:p w14:paraId="607BF015" w14:textId="77777777" w:rsidR="00F77A78" w:rsidRPr="001446E9" w:rsidRDefault="00F77A78" w:rsidP="00024B2B">
            <w:pPr>
              <w:pStyle w:val="NoSpacing"/>
              <w:rPr>
                <w:sz w:val="20"/>
                <w:szCs w:val="20"/>
              </w:rPr>
            </w:pPr>
          </w:p>
        </w:tc>
      </w:tr>
    </w:tbl>
    <w:p w14:paraId="239AE57F" w14:textId="77777777" w:rsidR="00F77A78" w:rsidRDefault="00F77A78" w:rsidP="00F77A78">
      <w:pPr>
        <w:pStyle w:val="NoSpacing"/>
        <w:rPr>
          <w:szCs w:val="24"/>
        </w:rPr>
      </w:pPr>
    </w:p>
    <w:p w14:paraId="08630977" w14:textId="77777777" w:rsidR="00F77A78" w:rsidRPr="005B6E1E" w:rsidRDefault="00F77A78" w:rsidP="00F77A78">
      <w:pPr>
        <w:pStyle w:val="NoSpacing"/>
        <w:rPr>
          <w:szCs w:val="24"/>
          <w:u w:val="single"/>
        </w:rPr>
      </w:pPr>
    </w:p>
    <w:p w14:paraId="5A6EC2EA" w14:textId="77777777" w:rsidR="00F77A78" w:rsidRPr="005B6E1E" w:rsidRDefault="00F77A78" w:rsidP="00F77A78">
      <w:pPr>
        <w:pStyle w:val="NoSpacing"/>
        <w:rPr>
          <w:sz w:val="32"/>
          <w:szCs w:val="32"/>
        </w:rPr>
      </w:pPr>
      <w:r w:rsidRPr="005B6E1E">
        <w:rPr>
          <w:b/>
          <w:bCs/>
          <w:color w:val="215E99" w:themeColor="text2" w:themeTint="BF"/>
          <w:sz w:val="32"/>
          <w:szCs w:val="32"/>
          <w:u w:val="single"/>
        </w:rPr>
        <w:t>Policy Validation</w:t>
      </w:r>
      <w:r w:rsidRPr="005B6E1E">
        <w:rPr>
          <w:color w:val="215E99" w:themeColor="text2" w:themeTint="BF"/>
          <w:sz w:val="32"/>
          <w:szCs w:val="32"/>
        </w:rPr>
        <w:t xml:space="preserve"> </w:t>
      </w:r>
      <w:r w:rsidRPr="005B6E1E">
        <w:rPr>
          <w:sz w:val="32"/>
          <w:szCs w:val="32"/>
        </w:rPr>
        <w:tab/>
      </w:r>
    </w:p>
    <w:p w14:paraId="66387D0C" w14:textId="77777777" w:rsidR="00F77A78" w:rsidRPr="005B6E1E" w:rsidRDefault="00F77A78" w:rsidP="00F77A78">
      <w:pPr>
        <w:pStyle w:val="NoSpacing"/>
        <w:rPr>
          <w:szCs w:val="24"/>
        </w:rPr>
      </w:pPr>
    </w:p>
    <w:p w14:paraId="202220BC" w14:textId="77777777" w:rsidR="00F77A78" w:rsidRDefault="00F77A78" w:rsidP="00F77A78">
      <w:pPr>
        <w:pStyle w:val="NoSpacing"/>
        <w:rPr>
          <w:color w:val="242424"/>
          <w:szCs w:val="24"/>
        </w:rPr>
      </w:pPr>
      <w:r w:rsidRPr="005B6E1E">
        <w:rPr>
          <w:color w:val="242424"/>
          <w:szCs w:val="24"/>
        </w:rPr>
        <w:t xml:space="preserve">I have reviewed and approve the following RMF Security Control Policy document for use in the </w:t>
      </w:r>
      <w:r>
        <w:rPr>
          <w:color w:val="242424"/>
          <w:szCs w:val="24"/>
        </w:rPr>
        <w:t xml:space="preserve">{Organization} </w:t>
      </w:r>
      <w:r w:rsidRPr="005B6E1E">
        <w:rPr>
          <w:color w:val="242424"/>
          <w:szCs w:val="24"/>
        </w:rPr>
        <w:t xml:space="preserve">accreditation package. This document shall be re-signed on an annual basis to affirm the applicability of these policies to the </w:t>
      </w:r>
      <w:r>
        <w:rPr>
          <w:color w:val="242424"/>
          <w:szCs w:val="24"/>
        </w:rPr>
        <w:t>{Organization}</w:t>
      </w:r>
      <w:r w:rsidRPr="005B6E1E">
        <w:rPr>
          <w:color w:val="242424"/>
          <w:szCs w:val="24"/>
        </w:rPr>
        <w:t xml:space="preserve"> accreditation package. </w:t>
      </w:r>
    </w:p>
    <w:p w14:paraId="584E8AF0" w14:textId="77777777" w:rsidR="00F77A78" w:rsidRDefault="00F77A78" w:rsidP="00F77A78">
      <w:pPr>
        <w:pStyle w:val="NoSpacing"/>
        <w:rPr>
          <w:color w:val="242424"/>
          <w:szCs w:val="24"/>
        </w:rPr>
      </w:pPr>
    </w:p>
    <w:p w14:paraId="5834ED55" w14:textId="77777777" w:rsidR="00F77A78" w:rsidRDefault="00F77A78" w:rsidP="00F77A78">
      <w:pPr>
        <w:pStyle w:val="NoSpacing"/>
        <w:rPr>
          <w:color w:val="242424"/>
          <w:szCs w:val="24"/>
        </w:rPr>
      </w:pPr>
    </w:p>
    <w:p w14:paraId="0181AF0C" w14:textId="77777777" w:rsidR="00F77A78" w:rsidRDefault="00F77A78" w:rsidP="00F77A78">
      <w:pPr>
        <w:pStyle w:val="NoSpacing"/>
        <w:rPr>
          <w:color w:val="242424"/>
          <w:szCs w:val="24"/>
        </w:rPr>
      </w:pPr>
    </w:p>
    <w:p w14:paraId="672518AD" w14:textId="77777777" w:rsidR="00F77A78" w:rsidRDefault="00F77A78" w:rsidP="00F77A78">
      <w:pPr>
        <w:pStyle w:val="NoSpacing"/>
        <w:rPr>
          <w:color w:val="242424"/>
          <w:szCs w:val="24"/>
        </w:rPr>
      </w:pPr>
    </w:p>
    <w:p w14:paraId="1530A355" w14:textId="77777777" w:rsidR="00F77A78" w:rsidRPr="005B6E1E" w:rsidRDefault="00F77A78" w:rsidP="00F77A78">
      <w:pPr>
        <w:pStyle w:val="NoSpacing"/>
        <w:rPr>
          <w:szCs w:val="24"/>
        </w:rPr>
      </w:pPr>
    </w:p>
    <w:p w14:paraId="05F6A3D6" w14:textId="77777777" w:rsidR="00F77A78" w:rsidRPr="005B6E1E" w:rsidRDefault="00F77A78" w:rsidP="00F77A78">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61F805CF" w14:textId="77777777" w:rsidR="00F77A78" w:rsidRPr="005B6E1E" w:rsidRDefault="00F77A78" w:rsidP="00F77A78">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0303B177" w14:textId="77777777" w:rsidR="00F77A78" w:rsidRPr="005B6E1E" w:rsidRDefault="00F77A78" w:rsidP="00F77A78">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3FBBDED9" w14:textId="77777777" w:rsidR="00F77A78" w:rsidRDefault="00F77A78" w:rsidP="00F77A78">
      <w:pPr>
        <w:pStyle w:val="NoSpacing"/>
        <w:rPr>
          <w:szCs w:val="24"/>
        </w:rPr>
      </w:pPr>
      <w:r>
        <w:rPr>
          <w:szCs w:val="24"/>
        </w:rPr>
        <w:t>{Organization}</w:t>
      </w:r>
    </w:p>
    <w:p w14:paraId="256102A7" w14:textId="77777777" w:rsidR="00F77A78" w:rsidRDefault="00F77A78" w:rsidP="00F77A78">
      <w:pPr>
        <w:pStyle w:val="NoSpacing"/>
        <w:rPr>
          <w:szCs w:val="24"/>
        </w:rPr>
      </w:pPr>
    </w:p>
    <w:p w14:paraId="15AF86A7" w14:textId="77777777" w:rsidR="00F77A78" w:rsidRDefault="00F77A78" w:rsidP="00F77A78">
      <w:pPr>
        <w:pStyle w:val="NoSpacing"/>
        <w:rPr>
          <w:szCs w:val="24"/>
        </w:rPr>
      </w:pPr>
    </w:p>
    <w:p w14:paraId="09CD812C" w14:textId="77777777" w:rsidR="00F77A78" w:rsidRDefault="00F77A78" w:rsidP="00F77A78">
      <w:pPr>
        <w:pStyle w:val="NoSpacing"/>
        <w:rPr>
          <w:szCs w:val="24"/>
        </w:rPr>
      </w:pPr>
    </w:p>
    <w:p w14:paraId="2BE139EC" w14:textId="77777777" w:rsidR="00F77A78" w:rsidRDefault="00F77A78" w:rsidP="00F77A78">
      <w:pPr>
        <w:pStyle w:val="NoSpacing"/>
        <w:rPr>
          <w:szCs w:val="24"/>
        </w:rPr>
      </w:pPr>
    </w:p>
    <w:p w14:paraId="7A77CA67" w14:textId="77777777" w:rsidR="00F77A78" w:rsidRPr="005B6E1E" w:rsidRDefault="00F77A78" w:rsidP="00F77A78">
      <w:pPr>
        <w:pStyle w:val="NoSpacing"/>
        <w:rPr>
          <w:szCs w:val="24"/>
        </w:rPr>
      </w:pPr>
    </w:p>
    <w:p w14:paraId="609CD00C" w14:textId="77777777" w:rsidR="00F77A78" w:rsidRPr="005B6E1E" w:rsidRDefault="00F77A78" w:rsidP="00F77A78">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7AE6354C" w14:textId="77777777" w:rsidR="00F77A78" w:rsidRPr="005B6E1E" w:rsidRDefault="00F77A78" w:rsidP="00F77A78">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6C9795C0" w14:textId="77777777" w:rsidR="00F77A78" w:rsidRPr="005B6E1E" w:rsidRDefault="00F77A78" w:rsidP="00F77A78">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0E58CB62" w14:textId="77777777" w:rsidR="00F77A78" w:rsidRDefault="00F77A78" w:rsidP="00F77A78">
      <w:pPr>
        <w:pStyle w:val="NoSpacing"/>
        <w:rPr>
          <w:szCs w:val="24"/>
        </w:rPr>
      </w:pPr>
      <w:r>
        <w:rPr>
          <w:szCs w:val="24"/>
        </w:rPr>
        <w:t>{Organization}</w:t>
      </w:r>
    </w:p>
    <w:p w14:paraId="7F7F1FFA" w14:textId="77777777" w:rsidR="00F77A78" w:rsidRPr="005B6E1E" w:rsidRDefault="00F77A78" w:rsidP="00F77A78">
      <w:pPr>
        <w:pStyle w:val="NoSpacing"/>
        <w:rPr>
          <w:szCs w:val="24"/>
        </w:rPr>
      </w:pPr>
    </w:p>
    <w:p w14:paraId="4AFAAE8F" w14:textId="77777777" w:rsidR="00F77A78" w:rsidRPr="005B6E1E" w:rsidRDefault="00F77A78" w:rsidP="00F77A78">
      <w:pPr>
        <w:pStyle w:val="NoSpacing"/>
        <w:rPr>
          <w:szCs w:val="24"/>
        </w:rPr>
      </w:pPr>
    </w:p>
    <w:p w14:paraId="0E077DCB" w14:textId="77777777" w:rsidR="00F77A78" w:rsidRPr="005B6E1E" w:rsidRDefault="00F77A78" w:rsidP="00F77A78">
      <w:pPr>
        <w:pStyle w:val="NoSpacing"/>
        <w:rPr>
          <w:szCs w:val="24"/>
        </w:rPr>
      </w:pPr>
    </w:p>
    <w:p w14:paraId="65357C4E" w14:textId="77777777" w:rsidR="009A54DA" w:rsidRPr="005B6E1E" w:rsidRDefault="009A54DA" w:rsidP="005B6E1E">
      <w:pPr>
        <w:pStyle w:val="NoSpacing"/>
        <w:rPr>
          <w:szCs w:val="24"/>
        </w:rPr>
      </w:pPr>
    </w:p>
    <w:p w14:paraId="118AD0ED" w14:textId="77777777" w:rsidR="009A54DA" w:rsidRPr="005B6E1E" w:rsidRDefault="009A54DA" w:rsidP="005B6E1E">
      <w:pPr>
        <w:pStyle w:val="NoSpacing"/>
        <w:rPr>
          <w:szCs w:val="24"/>
        </w:rPr>
      </w:pPr>
    </w:p>
    <w:p w14:paraId="1452D01B" w14:textId="77777777" w:rsidR="009A54DA" w:rsidRPr="005B6E1E" w:rsidRDefault="009A54DA" w:rsidP="005B6E1E">
      <w:pPr>
        <w:pStyle w:val="NoSpacing"/>
        <w:rPr>
          <w:szCs w:val="24"/>
        </w:rPr>
      </w:pPr>
    </w:p>
    <w:p w14:paraId="34FCD69D" w14:textId="77777777" w:rsidR="009A54DA" w:rsidRPr="005B6E1E" w:rsidRDefault="009A54DA" w:rsidP="005B6E1E">
      <w:pPr>
        <w:pStyle w:val="NoSpacing"/>
        <w:rPr>
          <w:szCs w:val="24"/>
        </w:rPr>
      </w:pPr>
    </w:p>
    <w:sdt>
      <w:sdtPr>
        <w:rPr>
          <w:rFonts w:ascii="Calibri" w:eastAsiaTheme="minorHAnsi" w:hAnsi="Calibri" w:cstheme="minorBidi"/>
          <w:color w:val="auto"/>
          <w:kern w:val="2"/>
          <w:sz w:val="24"/>
          <w:szCs w:val="22"/>
          <w14:ligatures w14:val="standardContextual"/>
        </w:rPr>
        <w:id w:val="-1971203583"/>
        <w:docPartObj>
          <w:docPartGallery w:val="Table of Contents"/>
          <w:docPartUnique/>
        </w:docPartObj>
      </w:sdtPr>
      <w:sdtEndPr>
        <w:rPr>
          <w:b/>
          <w:bCs/>
          <w:noProof/>
        </w:rPr>
      </w:sdtEndPr>
      <w:sdtContent>
        <w:p w14:paraId="70A59398" w14:textId="4518033C" w:rsidR="00CC19D0" w:rsidRDefault="00CC19D0">
          <w:pPr>
            <w:pStyle w:val="TOCHeading"/>
          </w:pPr>
          <w:r>
            <w:t>Contents</w:t>
          </w:r>
        </w:p>
        <w:p w14:paraId="0B46F7BC" w14:textId="160AC0A2" w:rsidR="007442F5" w:rsidRDefault="00CC19D0">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95730286" w:history="1">
            <w:r w:rsidR="007442F5" w:rsidRPr="00BF47C8">
              <w:rPr>
                <w:rStyle w:val="Hyperlink"/>
                <w:noProof/>
              </w:rPr>
              <w:t>1.0   Overview</w:t>
            </w:r>
            <w:r w:rsidR="007442F5">
              <w:rPr>
                <w:noProof/>
                <w:webHidden/>
              </w:rPr>
              <w:tab/>
            </w:r>
            <w:r w:rsidR="007442F5">
              <w:rPr>
                <w:noProof/>
                <w:webHidden/>
              </w:rPr>
              <w:fldChar w:fldCharType="begin"/>
            </w:r>
            <w:r w:rsidR="007442F5">
              <w:rPr>
                <w:noProof/>
                <w:webHidden/>
              </w:rPr>
              <w:instrText xml:space="preserve"> PAGEREF _Toc195730286 \h </w:instrText>
            </w:r>
            <w:r w:rsidR="007442F5">
              <w:rPr>
                <w:noProof/>
                <w:webHidden/>
              </w:rPr>
            </w:r>
            <w:r w:rsidR="007442F5">
              <w:rPr>
                <w:noProof/>
                <w:webHidden/>
              </w:rPr>
              <w:fldChar w:fldCharType="separate"/>
            </w:r>
            <w:r w:rsidR="007442F5">
              <w:rPr>
                <w:noProof/>
                <w:webHidden/>
              </w:rPr>
              <w:t>6</w:t>
            </w:r>
            <w:r w:rsidR="007442F5">
              <w:rPr>
                <w:noProof/>
                <w:webHidden/>
              </w:rPr>
              <w:fldChar w:fldCharType="end"/>
            </w:r>
          </w:hyperlink>
        </w:p>
        <w:p w14:paraId="3C9AA843" w14:textId="69DA30A2" w:rsidR="007442F5" w:rsidRDefault="007442F5">
          <w:pPr>
            <w:pStyle w:val="TOC3"/>
            <w:tabs>
              <w:tab w:val="right" w:leader="dot" w:pos="9350"/>
            </w:tabs>
            <w:rPr>
              <w:noProof/>
            </w:rPr>
          </w:pPr>
          <w:hyperlink w:anchor="_Toc195730287" w:history="1">
            <w:r w:rsidRPr="00BF47C8">
              <w:rPr>
                <w:rStyle w:val="Hyperlink"/>
                <w:noProof/>
              </w:rPr>
              <w:t>Table 1 - SP-800-53v5 Controls Listing</w:t>
            </w:r>
            <w:r>
              <w:rPr>
                <w:noProof/>
                <w:webHidden/>
              </w:rPr>
              <w:tab/>
            </w:r>
            <w:r>
              <w:rPr>
                <w:noProof/>
                <w:webHidden/>
              </w:rPr>
              <w:fldChar w:fldCharType="begin"/>
            </w:r>
            <w:r>
              <w:rPr>
                <w:noProof/>
                <w:webHidden/>
              </w:rPr>
              <w:instrText xml:space="preserve"> PAGEREF _Toc195730287 \h </w:instrText>
            </w:r>
            <w:r>
              <w:rPr>
                <w:noProof/>
                <w:webHidden/>
              </w:rPr>
            </w:r>
            <w:r>
              <w:rPr>
                <w:noProof/>
                <w:webHidden/>
              </w:rPr>
              <w:fldChar w:fldCharType="separate"/>
            </w:r>
            <w:r>
              <w:rPr>
                <w:noProof/>
                <w:webHidden/>
              </w:rPr>
              <w:t>6</w:t>
            </w:r>
            <w:r>
              <w:rPr>
                <w:noProof/>
                <w:webHidden/>
              </w:rPr>
              <w:fldChar w:fldCharType="end"/>
            </w:r>
          </w:hyperlink>
        </w:p>
        <w:p w14:paraId="1435D853" w14:textId="25B454C4" w:rsidR="007442F5" w:rsidRDefault="007442F5">
          <w:pPr>
            <w:pStyle w:val="TOC1"/>
            <w:tabs>
              <w:tab w:val="right" w:leader="dot" w:pos="9350"/>
            </w:tabs>
            <w:rPr>
              <w:rFonts w:asciiTheme="minorHAnsi" w:eastAsiaTheme="minorEastAsia" w:hAnsiTheme="minorHAnsi"/>
              <w:noProof/>
              <w:szCs w:val="24"/>
            </w:rPr>
          </w:pPr>
          <w:hyperlink w:anchor="_Toc195730288" w:history="1">
            <w:r w:rsidRPr="00BF47C8">
              <w:rPr>
                <w:rStyle w:val="Hyperlink"/>
                <w:noProof/>
              </w:rPr>
              <w:t>2.0   Policy and Procedures</w:t>
            </w:r>
            <w:r>
              <w:rPr>
                <w:noProof/>
                <w:webHidden/>
              </w:rPr>
              <w:tab/>
            </w:r>
            <w:r>
              <w:rPr>
                <w:noProof/>
                <w:webHidden/>
              </w:rPr>
              <w:fldChar w:fldCharType="begin"/>
            </w:r>
            <w:r>
              <w:rPr>
                <w:noProof/>
                <w:webHidden/>
              </w:rPr>
              <w:instrText xml:space="preserve"> PAGEREF _Toc195730288 \h </w:instrText>
            </w:r>
            <w:r>
              <w:rPr>
                <w:noProof/>
                <w:webHidden/>
              </w:rPr>
            </w:r>
            <w:r>
              <w:rPr>
                <w:noProof/>
                <w:webHidden/>
              </w:rPr>
              <w:fldChar w:fldCharType="separate"/>
            </w:r>
            <w:r>
              <w:rPr>
                <w:noProof/>
                <w:webHidden/>
              </w:rPr>
              <w:t>6</w:t>
            </w:r>
            <w:r>
              <w:rPr>
                <w:noProof/>
                <w:webHidden/>
              </w:rPr>
              <w:fldChar w:fldCharType="end"/>
            </w:r>
          </w:hyperlink>
        </w:p>
        <w:p w14:paraId="70B8B4A7" w14:textId="3B728DE2" w:rsidR="007442F5" w:rsidRDefault="007442F5">
          <w:pPr>
            <w:pStyle w:val="TOC1"/>
            <w:tabs>
              <w:tab w:val="right" w:leader="dot" w:pos="9350"/>
            </w:tabs>
            <w:rPr>
              <w:rFonts w:asciiTheme="minorHAnsi" w:eastAsiaTheme="minorEastAsia" w:hAnsiTheme="minorHAnsi"/>
              <w:noProof/>
              <w:szCs w:val="24"/>
            </w:rPr>
          </w:pPr>
          <w:hyperlink w:anchor="_Toc195730289" w:history="1">
            <w:r w:rsidRPr="00BF47C8">
              <w:rPr>
                <w:rStyle w:val="Hyperlink"/>
                <w:noProof/>
              </w:rPr>
              <w:t>3.0   Allocation of Resources</w:t>
            </w:r>
            <w:r>
              <w:rPr>
                <w:noProof/>
                <w:webHidden/>
              </w:rPr>
              <w:tab/>
            </w:r>
            <w:r>
              <w:rPr>
                <w:noProof/>
                <w:webHidden/>
              </w:rPr>
              <w:fldChar w:fldCharType="begin"/>
            </w:r>
            <w:r>
              <w:rPr>
                <w:noProof/>
                <w:webHidden/>
              </w:rPr>
              <w:instrText xml:space="preserve"> PAGEREF _Toc195730289 \h </w:instrText>
            </w:r>
            <w:r>
              <w:rPr>
                <w:noProof/>
                <w:webHidden/>
              </w:rPr>
            </w:r>
            <w:r>
              <w:rPr>
                <w:noProof/>
                <w:webHidden/>
              </w:rPr>
              <w:fldChar w:fldCharType="separate"/>
            </w:r>
            <w:r>
              <w:rPr>
                <w:noProof/>
                <w:webHidden/>
              </w:rPr>
              <w:t>7</w:t>
            </w:r>
            <w:r>
              <w:rPr>
                <w:noProof/>
                <w:webHidden/>
              </w:rPr>
              <w:fldChar w:fldCharType="end"/>
            </w:r>
          </w:hyperlink>
        </w:p>
        <w:p w14:paraId="78F755F6" w14:textId="1CB297EF" w:rsidR="007442F5" w:rsidRDefault="007442F5">
          <w:pPr>
            <w:pStyle w:val="TOC1"/>
            <w:tabs>
              <w:tab w:val="right" w:leader="dot" w:pos="9350"/>
            </w:tabs>
            <w:rPr>
              <w:rFonts w:asciiTheme="minorHAnsi" w:eastAsiaTheme="minorEastAsia" w:hAnsiTheme="minorHAnsi"/>
              <w:noProof/>
              <w:szCs w:val="24"/>
            </w:rPr>
          </w:pPr>
          <w:hyperlink w:anchor="_Toc195730290" w:history="1">
            <w:r w:rsidRPr="00BF47C8">
              <w:rPr>
                <w:rStyle w:val="Hyperlink"/>
                <w:noProof/>
              </w:rPr>
              <w:t>4.0   System Development Life Cycle</w:t>
            </w:r>
            <w:r>
              <w:rPr>
                <w:noProof/>
                <w:webHidden/>
              </w:rPr>
              <w:tab/>
            </w:r>
            <w:r>
              <w:rPr>
                <w:noProof/>
                <w:webHidden/>
              </w:rPr>
              <w:fldChar w:fldCharType="begin"/>
            </w:r>
            <w:r>
              <w:rPr>
                <w:noProof/>
                <w:webHidden/>
              </w:rPr>
              <w:instrText xml:space="preserve"> PAGEREF _Toc195730290 \h </w:instrText>
            </w:r>
            <w:r>
              <w:rPr>
                <w:noProof/>
                <w:webHidden/>
              </w:rPr>
            </w:r>
            <w:r>
              <w:rPr>
                <w:noProof/>
                <w:webHidden/>
              </w:rPr>
              <w:fldChar w:fldCharType="separate"/>
            </w:r>
            <w:r>
              <w:rPr>
                <w:noProof/>
                <w:webHidden/>
              </w:rPr>
              <w:t>7</w:t>
            </w:r>
            <w:r>
              <w:rPr>
                <w:noProof/>
                <w:webHidden/>
              </w:rPr>
              <w:fldChar w:fldCharType="end"/>
            </w:r>
          </w:hyperlink>
        </w:p>
        <w:p w14:paraId="43A9C2C4" w14:textId="15F6086F" w:rsidR="007442F5" w:rsidRDefault="007442F5">
          <w:pPr>
            <w:pStyle w:val="TOC2"/>
            <w:tabs>
              <w:tab w:val="right" w:leader="dot" w:pos="9350"/>
            </w:tabs>
            <w:rPr>
              <w:rFonts w:asciiTheme="minorHAnsi" w:eastAsiaTheme="minorEastAsia" w:hAnsiTheme="minorHAnsi"/>
              <w:noProof/>
              <w:szCs w:val="24"/>
            </w:rPr>
          </w:pPr>
          <w:hyperlink w:anchor="_Toc195730291" w:history="1">
            <w:r w:rsidRPr="00BF47C8">
              <w:rPr>
                <w:rStyle w:val="Hyperlink"/>
                <w:noProof/>
              </w:rPr>
              <w:t>4.1   Manage Preproduction Environment</w:t>
            </w:r>
            <w:r>
              <w:rPr>
                <w:noProof/>
                <w:webHidden/>
              </w:rPr>
              <w:tab/>
            </w:r>
            <w:r>
              <w:rPr>
                <w:noProof/>
                <w:webHidden/>
              </w:rPr>
              <w:fldChar w:fldCharType="begin"/>
            </w:r>
            <w:r>
              <w:rPr>
                <w:noProof/>
                <w:webHidden/>
              </w:rPr>
              <w:instrText xml:space="preserve"> PAGEREF _Toc195730291 \h </w:instrText>
            </w:r>
            <w:r>
              <w:rPr>
                <w:noProof/>
                <w:webHidden/>
              </w:rPr>
            </w:r>
            <w:r>
              <w:rPr>
                <w:noProof/>
                <w:webHidden/>
              </w:rPr>
              <w:fldChar w:fldCharType="separate"/>
            </w:r>
            <w:r>
              <w:rPr>
                <w:noProof/>
                <w:webHidden/>
              </w:rPr>
              <w:t>7</w:t>
            </w:r>
            <w:r>
              <w:rPr>
                <w:noProof/>
                <w:webHidden/>
              </w:rPr>
              <w:fldChar w:fldCharType="end"/>
            </w:r>
          </w:hyperlink>
        </w:p>
        <w:p w14:paraId="62A1B18B" w14:textId="5E089240" w:rsidR="007442F5" w:rsidRDefault="007442F5">
          <w:pPr>
            <w:pStyle w:val="TOC2"/>
            <w:tabs>
              <w:tab w:val="right" w:leader="dot" w:pos="9350"/>
            </w:tabs>
            <w:rPr>
              <w:rFonts w:asciiTheme="minorHAnsi" w:eastAsiaTheme="minorEastAsia" w:hAnsiTheme="minorHAnsi"/>
              <w:noProof/>
              <w:szCs w:val="24"/>
            </w:rPr>
          </w:pPr>
          <w:hyperlink w:anchor="_Toc195730292" w:history="1">
            <w:r w:rsidRPr="00BF47C8">
              <w:rPr>
                <w:rStyle w:val="Hyperlink"/>
                <w:noProof/>
              </w:rPr>
              <w:t>4.2   Use of Live or Operational Data</w:t>
            </w:r>
            <w:r>
              <w:rPr>
                <w:noProof/>
                <w:webHidden/>
              </w:rPr>
              <w:tab/>
            </w:r>
            <w:r>
              <w:rPr>
                <w:noProof/>
                <w:webHidden/>
              </w:rPr>
              <w:fldChar w:fldCharType="begin"/>
            </w:r>
            <w:r>
              <w:rPr>
                <w:noProof/>
                <w:webHidden/>
              </w:rPr>
              <w:instrText xml:space="preserve"> PAGEREF _Toc195730292 \h </w:instrText>
            </w:r>
            <w:r>
              <w:rPr>
                <w:noProof/>
                <w:webHidden/>
              </w:rPr>
            </w:r>
            <w:r>
              <w:rPr>
                <w:noProof/>
                <w:webHidden/>
              </w:rPr>
              <w:fldChar w:fldCharType="separate"/>
            </w:r>
            <w:r>
              <w:rPr>
                <w:noProof/>
                <w:webHidden/>
              </w:rPr>
              <w:t>8</w:t>
            </w:r>
            <w:r>
              <w:rPr>
                <w:noProof/>
                <w:webHidden/>
              </w:rPr>
              <w:fldChar w:fldCharType="end"/>
            </w:r>
          </w:hyperlink>
        </w:p>
        <w:p w14:paraId="70250140" w14:textId="4DA197FE" w:rsidR="007442F5" w:rsidRDefault="007442F5">
          <w:pPr>
            <w:pStyle w:val="TOC2"/>
            <w:tabs>
              <w:tab w:val="right" w:leader="dot" w:pos="9350"/>
            </w:tabs>
            <w:rPr>
              <w:rFonts w:asciiTheme="minorHAnsi" w:eastAsiaTheme="minorEastAsia" w:hAnsiTheme="minorHAnsi"/>
              <w:noProof/>
              <w:szCs w:val="24"/>
            </w:rPr>
          </w:pPr>
          <w:hyperlink w:anchor="_Toc195730293" w:history="1">
            <w:r w:rsidRPr="00BF47C8">
              <w:rPr>
                <w:rStyle w:val="Hyperlink"/>
                <w:noProof/>
              </w:rPr>
              <w:t>4.3   Technology Refresh</w:t>
            </w:r>
            <w:r>
              <w:rPr>
                <w:noProof/>
                <w:webHidden/>
              </w:rPr>
              <w:tab/>
            </w:r>
            <w:r>
              <w:rPr>
                <w:noProof/>
                <w:webHidden/>
              </w:rPr>
              <w:fldChar w:fldCharType="begin"/>
            </w:r>
            <w:r>
              <w:rPr>
                <w:noProof/>
                <w:webHidden/>
              </w:rPr>
              <w:instrText xml:space="preserve"> PAGEREF _Toc195730293 \h </w:instrText>
            </w:r>
            <w:r>
              <w:rPr>
                <w:noProof/>
                <w:webHidden/>
              </w:rPr>
            </w:r>
            <w:r>
              <w:rPr>
                <w:noProof/>
                <w:webHidden/>
              </w:rPr>
              <w:fldChar w:fldCharType="separate"/>
            </w:r>
            <w:r>
              <w:rPr>
                <w:noProof/>
                <w:webHidden/>
              </w:rPr>
              <w:t>8</w:t>
            </w:r>
            <w:r>
              <w:rPr>
                <w:noProof/>
                <w:webHidden/>
              </w:rPr>
              <w:fldChar w:fldCharType="end"/>
            </w:r>
          </w:hyperlink>
        </w:p>
        <w:p w14:paraId="56ADF9B2" w14:textId="35187BEB" w:rsidR="007442F5" w:rsidRDefault="007442F5">
          <w:pPr>
            <w:pStyle w:val="TOC1"/>
            <w:tabs>
              <w:tab w:val="right" w:leader="dot" w:pos="9350"/>
            </w:tabs>
            <w:rPr>
              <w:rFonts w:asciiTheme="minorHAnsi" w:eastAsiaTheme="minorEastAsia" w:hAnsiTheme="minorHAnsi"/>
              <w:noProof/>
              <w:szCs w:val="24"/>
            </w:rPr>
          </w:pPr>
          <w:hyperlink w:anchor="_Toc195730294" w:history="1">
            <w:r w:rsidRPr="00BF47C8">
              <w:rPr>
                <w:rStyle w:val="Hyperlink"/>
                <w:noProof/>
              </w:rPr>
              <w:t>5.0   Acquisition Process</w:t>
            </w:r>
            <w:r>
              <w:rPr>
                <w:noProof/>
                <w:webHidden/>
              </w:rPr>
              <w:tab/>
            </w:r>
            <w:r>
              <w:rPr>
                <w:noProof/>
                <w:webHidden/>
              </w:rPr>
              <w:fldChar w:fldCharType="begin"/>
            </w:r>
            <w:r>
              <w:rPr>
                <w:noProof/>
                <w:webHidden/>
              </w:rPr>
              <w:instrText xml:space="preserve"> PAGEREF _Toc195730294 \h </w:instrText>
            </w:r>
            <w:r>
              <w:rPr>
                <w:noProof/>
                <w:webHidden/>
              </w:rPr>
            </w:r>
            <w:r>
              <w:rPr>
                <w:noProof/>
                <w:webHidden/>
              </w:rPr>
              <w:fldChar w:fldCharType="separate"/>
            </w:r>
            <w:r>
              <w:rPr>
                <w:noProof/>
                <w:webHidden/>
              </w:rPr>
              <w:t>8</w:t>
            </w:r>
            <w:r>
              <w:rPr>
                <w:noProof/>
                <w:webHidden/>
              </w:rPr>
              <w:fldChar w:fldCharType="end"/>
            </w:r>
          </w:hyperlink>
        </w:p>
        <w:p w14:paraId="6B510ED5" w14:textId="79D54754" w:rsidR="007442F5" w:rsidRDefault="007442F5">
          <w:pPr>
            <w:pStyle w:val="TOC2"/>
            <w:tabs>
              <w:tab w:val="right" w:leader="dot" w:pos="9350"/>
            </w:tabs>
            <w:rPr>
              <w:rFonts w:asciiTheme="minorHAnsi" w:eastAsiaTheme="minorEastAsia" w:hAnsiTheme="minorHAnsi"/>
              <w:noProof/>
              <w:szCs w:val="24"/>
            </w:rPr>
          </w:pPr>
          <w:hyperlink w:anchor="_Toc195730295" w:history="1">
            <w:r w:rsidRPr="00BF47C8">
              <w:rPr>
                <w:rStyle w:val="Hyperlink"/>
                <w:noProof/>
              </w:rPr>
              <w:t>5.1   Functional Properties of Controls</w:t>
            </w:r>
            <w:r>
              <w:rPr>
                <w:noProof/>
                <w:webHidden/>
              </w:rPr>
              <w:tab/>
            </w:r>
            <w:r>
              <w:rPr>
                <w:noProof/>
                <w:webHidden/>
              </w:rPr>
              <w:fldChar w:fldCharType="begin"/>
            </w:r>
            <w:r>
              <w:rPr>
                <w:noProof/>
                <w:webHidden/>
              </w:rPr>
              <w:instrText xml:space="preserve"> PAGEREF _Toc195730295 \h </w:instrText>
            </w:r>
            <w:r>
              <w:rPr>
                <w:noProof/>
                <w:webHidden/>
              </w:rPr>
            </w:r>
            <w:r>
              <w:rPr>
                <w:noProof/>
                <w:webHidden/>
              </w:rPr>
              <w:fldChar w:fldCharType="separate"/>
            </w:r>
            <w:r>
              <w:rPr>
                <w:noProof/>
                <w:webHidden/>
              </w:rPr>
              <w:t>8</w:t>
            </w:r>
            <w:r>
              <w:rPr>
                <w:noProof/>
                <w:webHidden/>
              </w:rPr>
              <w:fldChar w:fldCharType="end"/>
            </w:r>
          </w:hyperlink>
        </w:p>
        <w:p w14:paraId="1FB2F42C" w14:textId="33C7839B" w:rsidR="007442F5" w:rsidRDefault="007442F5">
          <w:pPr>
            <w:pStyle w:val="TOC2"/>
            <w:tabs>
              <w:tab w:val="right" w:leader="dot" w:pos="9350"/>
            </w:tabs>
            <w:rPr>
              <w:rFonts w:asciiTheme="minorHAnsi" w:eastAsiaTheme="minorEastAsia" w:hAnsiTheme="minorHAnsi"/>
              <w:noProof/>
              <w:szCs w:val="24"/>
            </w:rPr>
          </w:pPr>
          <w:hyperlink w:anchor="_Toc195730296" w:history="1">
            <w:r w:rsidRPr="00BF47C8">
              <w:rPr>
                <w:rStyle w:val="Hyperlink"/>
                <w:noProof/>
              </w:rPr>
              <w:t>5.2   Design and Implementation Information for Controls</w:t>
            </w:r>
            <w:r>
              <w:rPr>
                <w:noProof/>
                <w:webHidden/>
              </w:rPr>
              <w:tab/>
            </w:r>
            <w:r>
              <w:rPr>
                <w:noProof/>
                <w:webHidden/>
              </w:rPr>
              <w:fldChar w:fldCharType="begin"/>
            </w:r>
            <w:r>
              <w:rPr>
                <w:noProof/>
                <w:webHidden/>
              </w:rPr>
              <w:instrText xml:space="preserve"> PAGEREF _Toc195730296 \h </w:instrText>
            </w:r>
            <w:r>
              <w:rPr>
                <w:noProof/>
                <w:webHidden/>
              </w:rPr>
            </w:r>
            <w:r>
              <w:rPr>
                <w:noProof/>
                <w:webHidden/>
              </w:rPr>
              <w:fldChar w:fldCharType="separate"/>
            </w:r>
            <w:r>
              <w:rPr>
                <w:noProof/>
                <w:webHidden/>
              </w:rPr>
              <w:t>8</w:t>
            </w:r>
            <w:r>
              <w:rPr>
                <w:noProof/>
                <w:webHidden/>
              </w:rPr>
              <w:fldChar w:fldCharType="end"/>
            </w:r>
          </w:hyperlink>
        </w:p>
        <w:p w14:paraId="2F4DF9F4" w14:textId="592AA0FC" w:rsidR="007442F5" w:rsidRDefault="007442F5">
          <w:pPr>
            <w:pStyle w:val="TOC2"/>
            <w:tabs>
              <w:tab w:val="right" w:leader="dot" w:pos="9350"/>
            </w:tabs>
            <w:rPr>
              <w:rFonts w:asciiTheme="minorHAnsi" w:eastAsiaTheme="minorEastAsia" w:hAnsiTheme="minorHAnsi"/>
              <w:noProof/>
              <w:szCs w:val="24"/>
            </w:rPr>
          </w:pPr>
          <w:hyperlink w:anchor="_Toc195730297" w:history="1">
            <w:r w:rsidRPr="00BF47C8">
              <w:rPr>
                <w:rStyle w:val="Hyperlink"/>
                <w:noProof/>
              </w:rPr>
              <w:t>5.3   Development Methods, Techniques, and Practices</w:t>
            </w:r>
            <w:r>
              <w:rPr>
                <w:noProof/>
                <w:webHidden/>
              </w:rPr>
              <w:tab/>
            </w:r>
            <w:r>
              <w:rPr>
                <w:noProof/>
                <w:webHidden/>
              </w:rPr>
              <w:fldChar w:fldCharType="begin"/>
            </w:r>
            <w:r>
              <w:rPr>
                <w:noProof/>
                <w:webHidden/>
              </w:rPr>
              <w:instrText xml:space="preserve"> PAGEREF _Toc195730297 \h </w:instrText>
            </w:r>
            <w:r>
              <w:rPr>
                <w:noProof/>
                <w:webHidden/>
              </w:rPr>
            </w:r>
            <w:r>
              <w:rPr>
                <w:noProof/>
                <w:webHidden/>
              </w:rPr>
              <w:fldChar w:fldCharType="separate"/>
            </w:r>
            <w:r>
              <w:rPr>
                <w:noProof/>
                <w:webHidden/>
              </w:rPr>
              <w:t>9</w:t>
            </w:r>
            <w:r>
              <w:rPr>
                <w:noProof/>
                <w:webHidden/>
              </w:rPr>
              <w:fldChar w:fldCharType="end"/>
            </w:r>
          </w:hyperlink>
        </w:p>
        <w:p w14:paraId="5D7AC16F" w14:textId="5EE8D02E" w:rsidR="007442F5" w:rsidRDefault="007442F5">
          <w:pPr>
            <w:pStyle w:val="TOC2"/>
            <w:tabs>
              <w:tab w:val="right" w:leader="dot" w:pos="9350"/>
            </w:tabs>
            <w:rPr>
              <w:rFonts w:asciiTheme="minorHAnsi" w:eastAsiaTheme="minorEastAsia" w:hAnsiTheme="minorHAnsi"/>
              <w:noProof/>
              <w:szCs w:val="24"/>
            </w:rPr>
          </w:pPr>
          <w:hyperlink w:anchor="_Toc195730298" w:history="1">
            <w:r w:rsidRPr="00BF47C8">
              <w:rPr>
                <w:rStyle w:val="Hyperlink"/>
                <w:noProof/>
              </w:rPr>
              <w:t>5.4   System, Component, and Service Configurations</w:t>
            </w:r>
            <w:r>
              <w:rPr>
                <w:noProof/>
                <w:webHidden/>
              </w:rPr>
              <w:tab/>
            </w:r>
            <w:r>
              <w:rPr>
                <w:noProof/>
                <w:webHidden/>
              </w:rPr>
              <w:fldChar w:fldCharType="begin"/>
            </w:r>
            <w:r>
              <w:rPr>
                <w:noProof/>
                <w:webHidden/>
              </w:rPr>
              <w:instrText xml:space="preserve"> PAGEREF _Toc195730298 \h </w:instrText>
            </w:r>
            <w:r>
              <w:rPr>
                <w:noProof/>
                <w:webHidden/>
              </w:rPr>
            </w:r>
            <w:r>
              <w:rPr>
                <w:noProof/>
                <w:webHidden/>
              </w:rPr>
              <w:fldChar w:fldCharType="separate"/>
            </w:r>
            <w:r>
              <w:rPr>
                <w:noProof/>
                <w:webHidden/>
              </w:rPr>
              <w:t>9</w:t>
            </w:r>
            <w:r>
              <w:rPr>
                <w:noProof/>
                <w:webHidden/>
              </w:rPr>
              <w:fldChar w:fldCharType="end"/>
            </w:r>
          </w:hyperlink>
        </w:p>
        <w:p w14:paraId="495B9737" w14:textId="17EF5ABA" w:rsidR="007442F5" w:rsidRDefault="007442F5">
          <w:pPr>
            <w:pStyle w:val="TOC2"/>
            <w:tabs>
              <w:tab w:val="right" w:leader="dot" w:pos="9350"/>
            </w:tabs>
            <w:rPr>
              <w:rFonts w:asciiTheme="minorHAnsi" w:eastAsiaTheme="minorEastAsia" w:hAnsiTheme="minorHAnsi"/>
              <w:noProof/>
              <w:szCs w:val="24"/>
            </w:rPr>
          </w:pPr>
          <w:hyperlink w:anchor="_Toc195730299" w:history="1">
            <w:r w:rsidRPr="00BF47C8">
              <w:rPr>
                <w:rStyle w:val="Hyperlink"/>
                <w:noProof/>
              </w:rPr>
              <w:t>5.5   Use of Information Assurance Products</w:t>
            </w:r>
            <w:r>
              <w:rPr>
                <w:noProof/>
                <w:webHidden/>
              </w:rPr>
              <w:tab/>
            </w:r>
            <w:r>
              <w:rPr>
                <w:noProof/>
                <w:webHidden/>
              </w:rPr>
              <w:fldChar w:fldCharType="begin"/>
            </w:r>
            <w:r>
              <w:rPr>
                <w:noProof/>
                <w:webHidden/>
              </w:rPr>
              <w:instrText xml:space="preserve"> PAGEREF _Toc195730299 \h </w:instrText>
            </w:r>
            <w:r>
              <w:rPr>
                <w:noProof/>
                <w:webHidden/>
              </w:rPr>
            </w:r>
            <w:r>
              <w:rPr>
                <w:noProof/>
                <w:webHidden/>
              </w:rPr>
              <w:fldChar w:fldCharType="separate"/>
            </w:r>
            <w:r>
              <w:rPr>
                <w:noProof/>
                <w:webHidden/>
              </w:rPr>
              <w:t>9</w:t>
            </w:r>
            <w:r>
              <w:rPr>
                <w:noProof/>
                <w:webHidden/>
              </w:rPr>
              <w:fldChar w:fldCharType="end"/>
            </w:r>
          </w:hyperlink>
        </w:p>
        <w:p w14:paraId="59C4F54A" w14:textId="687C7EBA" w:rsidR="007442F5" w:rsidRDefault="007442F5">
          <w:pPr>
            <w:pStyle w:val="TOC2"/>
            <w:tabs>
              <w:tab w:val="right" w:leader="dot" w:pos="9350"/>
            </w:tabs>
            <w:rPr>
              <w:rFonts w:asciiTheme="minorHAnsi" w:eastAsiaTheme="minorEastAsia" w:hAnsiTheme="minorHAnsi"/>
              <w:noProof/>
              <w:szCs w:val="24"/>
            </w:rPr>
          </w:pPr>
          <w:hyperlink w:anchor="_Toc195730300" w:history="1">
            <w:r w:rsidRPr="00BF47C8">
              <w:rPr>
                <w:rStyle w:val="Hyperlink"/>
                <w:noProof/>
              </w:rPr>
              <w:t>5.6   NIAP-approved Protection Profiles</w:t>
            </w:r>
            <w:r>
              <w:rPr>
                <w:noProof/>
                <w:webHidden/>
              </w:rPr>
              <w:tab/>
            </w:r>
            <w:r>
              <w:rPr>
                <w:noProof/>
                <w:webHidden/>
              </w:rPr>
              <w:fldChar w:fldCharType="begin"/>
            </w:r>
            <w:r>
              <w:rPr>
                <w:noProof/>
                <w:webHidden/>
              </w:rPr>
              <w:instrText xml:space="preserve"> PAGEREF _Toc195730300 \h </w:instrText>
            </w:r>
            <w:r>
              <w:rPr>
                <w:noProof/>
                <w:webHidden/>
              </w:rPr>
            </w:r>
            <w:r>
              <w:rPr>
                <w:noProof/>
                <w:webHidden/>
              </w:rPr>
              <w:fldChar w:fldCharType="separate"/>
            </w:r>
            <w:r>
              <w:rPr>
                <w:noProof/>
                <w:webHidden/>
              </w:rPr>
              <w:t>9</w:t>
            </w:r>
            <w:r>
              <w:rPr>
                <w:noProof/>
                <w:webHidden/>
              </w:rPr>
              <w:fldChar w:fldCharType="end"/>
            </w:r>
          </w:hyperlink>
        </w:p>
        <w:p w14:paraId="74030FB1" w14:textId="2266EB7A" w:rsidR="007442F5" w:rsidRDefault="007442F5">
          <w:pPr>
            <w:pStyle w:val="TOC2"/>
            <w:tabs>
              <w:tab w:val="right" w:leader="dot" w:pos="9350"/>
            </w:tabs>
            <w:rPr>
              <w:rFonts w:asciiTheme="minorHAnsi" w:eastAsiaTheme="minorEastAsia" w:hAnsiTheme="minorHAnsi"/>
              <w:noProof/>
              <w:szCs w:val="24"/>
            </w:rPr>
          </w:pPr>
          <w:hyperlink w:anchor="_Toc195730301" w:history="1">
            <w:r w:rsidRPr="00BF47C8">
              <w:rPr>
                <w:rStyle w:val="Hyperlink"/>
                <w:noProof/>
              </w:rPr>
              <w:t>5.7   Continuous Monitoring Plan for Controls</w:t>
            </w:r>
            <w:r>
              <w:rPr>
                <w:noProof/>
                <w:webHidden/>
              </w:rPr>
              <w:tab/>
            </w:r>
            <w:r>
              <w:rPr>
                <w:noProof/>
                <w:webHidden/>
              </w:rPr>
              <w:fldChar w:fldCharType="begin"/>
            </w:r>
            <w:r>
              <w:rPr>
                <w:noProof/>
                <w:webHidden/>
              </w:rPr>
              <w:instrText xml:space="preserve"> PAGEREF _Toc195730301 \h </w:instrText>
            </w:r>
            <w:r>
              <w:rPr>
                <w:noProof/>
                <w:webHidden/>
              </w:rPr>
            </w:r>
            <w:r>
              <w:rPr>
                <w:noProof/>
                <w:webHidden/>
              </w:rPr>
              <w:fldChar w:fldCharType="separate"/>
            </w:r>
            <w:r>
              <w:rPr>
                <w:noProof/>
                <w:webHidden/>
              </w:rPr>
              <w:t>10</w:t>
            </w:r>
            <w:r>
              <w:rPr>
                <w:noProof/>
                <w:webHidden/>
              </w:rPr>
              <w:fldChar w:fldCharType="end"/>
            </w:r>
          </w:hyperlink>
        </w:p>
        <w:p w14:paraId="347DE426" w14:textId="60FC1A80" w:rsidR="007442F5" w:rsidRDefault="007442F5">
          <w:pPr>
            <w:pStyle w:val="TOC2"/>
            <w:tabs>
              <w:tab w:val="right" w:leader="dot" w:pos="9350"/>
            </w:tabs>
            <w:rPr>
              <w:rFonts w:asciiTheme="minorHAnsi" w:eastAsiaTheme="minorEastAsia" w:hAnsiTheme="minorHAnsi"/>
              <w:noProof/>
              <w:szCs w:val="24"/>
            </w:rPr>
          </w:pPr>
          <w:hyperlink w:anchor="_Toc195730302" w:history="1">
            <w:r w:rsidRPr="00BF47C8">
              <w:rPr>
                <w:rStyle w:val="Hyperlink"/>
                <w:noProof/>
              </w:rPr>
              <w:t>5.8   Functions, Ports, Protocols, and Services in Use</w:t>
            </w:r>
            <w:r>
              <w:rPr>
                <w:noProof/>
                <w:webHidden/>
              </w:rPr>
              <w:tab/>
            </w:r>
            <w:r>
              <w:rPr>
                <w:noProof/>
                <w:webHidden/>
              </w:rPr>
              <w:fldChar w:fldCharType="begin"/>
            </w:r>
            <w:r>
              <w:rPr>
                <w:noProof/>
                <w:webHidden/>
              </w:rPr>
              <w:instrText xml:space="preserve"> PAGEREF _Toc195730302 \h </w:instrText>
            </w:r>
            <w:r>
              <w:rPr>
                <w:noProof/>
                <w:webHidden/>
              </w:rPr>
            </w:r>
            <w:r>
              <w:rPr>
                <w:noProof/>
                <w:webHidden/>
              </w:rPr>
              <w:fldChar w:fldCharType="separate"/>
            </w:r>
            <w:r>
              <w:rPr>
                <w:noProof/>
                <w:webHidden/>
              </w:rPr>
              <w:t>10</w:t>
            </w:r>
            <w:r>
              <w:rPr>
                <w:noProof/>
                <w:webHidden/>
              </w:rPr>
              <w:fldChar w:fldCharType="end"/>
            </w:r>
          </w:hyperlink>
        </w:p>
        <w:p w14:paraId="5CA6608B" w14:textId="4DF5DE53" w:rsidR="007442F5" w:rsidRDefault="007442F5">
          <w:pPr>
            <w:pStyle w:val="TOC2"/>
            <w:tabs>
              <w:tab w:val="right" w:leader="dot" w:pos="9350"/>
            </w:tabs>
            <w:rPr>
              <w:rFonts w:asciiTheme="minorHAnsi" w:eastAsiaTheme="minorEastAsia" w:hAnsiTheme="minorHAnsi"/>
              <w:noProof/>
              <w:szCs w:val="24"/>
            </w:rPr>
          </w:pPr>
          <w:hyperlink w:anchor="_Toc195730303" w:history="1">
            <w:r w:rsidRPr="00BF47C8">
              <w:rPr>
                <w:rStyle w:val="Hyperlink"/>
                <w:noProof/>
              </w:rPr>
              <w:t>5.9   Use of Approved PIV Products</w:t>
            </w:r>
            <w:r>
              <w:rPr>
                <w:noProof/>
                <w:webHidden/>
              </w:rPr>
              <w:tab/>
            </w:r>
            <w:r>
              <w:rPr>
                <w:noProof/>
                <w:webHidden/>
              </w:rPr>
              <w:fldChar w:fldCharType="begin"/>
            </w:r>
            <w:r>
              <w:rPr>
                <w:noProof/>
                <w:webHidden/>
              </w:rPr>
              <w:instrText xml:space="preserve"> PAGEREF _Toc195730303 \h </w:instrText>
            </w:r>
            <w:r>
              <w:rPr>
                <w:noProof/>
                <w:webHidden/>
              </w:rPr>
            </w:r>
            <w:r>
              <w:rPr>
                <w:noProof/>
                <w:webHidden/>
              </w:rPr>
              <w:fldChar w:fldCharType="separate"/>
            </w:r>
            <w:r>
              <w:rPr>
                <w:noProof/>
                <w:webHidden/>
              </w:rPr>
              <w:t>10</w:t>
            </w:r>
            <w:r>
              <w:rPr>
                <w:noProof/>
                <w:webHidden/>
              </w:rPr>
              <w:fldChar w:fldCharType="end"/>
            </w:r>
          </w:hyperlink>
        </w:p>
        <w:p w14:paraId="75D28D0F" w14:textId="60CE8CF5" w:rsidR="007442F5" w:rsidRDefault="007442F5">
          <w:pPr>
            <w:pStyle w:val="TOC2"/>
            <w:tabs>
              <w:tab w:val="right" w:leader="dot" w:pos="9350"/>
            </w:tabs>
            <w:rPr>
              <w:rFonts w:asciiTheme="minorHAnsi" w:eastAsiaTheme="minorEastAsia" w:hAnsiTheme="minorHAnsi"/>
              <w:noProof/>
              <w:szCs w:val="24"/>
            </w:rPr>
          </w:pPr>
          <w:hyperlink w:anchor="_Toc195730304" w:history="1">
            <w:r w:rsidRPr="00BF47C8">
              <w:rPr>
                <w:rStyle w:val="Hyperlink"/>
                <w:noProof/>
              </w:rPr>
              <w:t>5.10   System of Records</w:t>
            </w:r>
            <w:r>
              <w:rPr>
                <w:noProof/>
                <w:webHidden/>
              </w:rPr>
              <w:tab/>
            </w:r>
            <w:r>
              <w:rPr>
                <w:noProof/>
                <w:webHidden/>
              </w:rPr>
              <w:fldChar w:fldCharType="begin"/>
            </w:r>
            <w:r>
              <w:rPr>
                <w:noProof/>
                <w:webHidden/>
              </w:rPr>
              <w:instrText xml:space="preserve"> PAGEREF _Toc195730304 \h </w:instrText>
            </w:r>
            <w:r>
              <w:rPr>
                <w:noProof/>
                <w:webHidden/>
              </w:rPr>
            </w:r>
            <w:r>
              <w:rPr>
                <w:noProof/>
                <w:webHidden/>
              </w:rPr>
              <w:fldChar w:fldCharType="separate"/>
            </w:r>
            <w:r>
              <w:rPr>
                <w:noProof/>
                <w:webHidden/>
              </w:rPr>
              <w:t>10</w:t>
            </w:r>
            <w:r>
              <w:rPr>
                <w:noProof/>
                <w:webHidden/>
              </w:rPr>
              <w:fldChar w:fldCharType="end"/>
            </w:r>
          </w:hyperlink>
        </w:p>
        <w:p w14:paraId="297A6D1D" w14:textId="3A2C5FC7" w:rsidR="007442F5" w:rsidRDefault="007442F5">
          <w:pPr>
            <w:pStyle w:val="TOC2"/>
            <w:tabs>
              <w:tab w:val="right" w:leader="dot" w:pos="9350"/>
            </w:tabs>
            <w:rPr>
              <w:rFonts w:asciiTheme="minorHAnsi" w:eastAsiaTheme="minorEastAsia" w:hAnsiTheme="minorHAnsi"/>
              <w:noProof/>
              <w:szCs w:val="24"/>
            </w:rPr>
          </w:pPr>
          <w:hyperlink w:anchor="_Toc195730305" w:history="1">
            <w:r w:rsidRPr="00BF47C8">
              <w:rPr>
                <w:rStyle w:val="Hyperlink"/>
                <w:noProof/>
              </w:rPr>
              <w:t>5.11   Data Ownership</w:t>
            </w:r>
            <w:r>
              <w:rPr>
                <w:noProof/>
                <w:webHidden/>
              </w:rPr>
              <w:tab/>
            </w:r>
            <w:r>
              <w:rPr>
                <w:noProof/>
                <w:webHidden/>
              </w:rPr>
              <w:fldChar w:fldCharType="begin"/>
            </w:r>
            <w:r>
              <w:rPr>
                <w:noProof/>
                <w:webHidden/>
              </w:rPr>
              <w:instrText xml:space="preserve"> PAGEREF _Toc195730305 \h </w:instrText>
            </w:r>
            <w:r>
              <w:rPr>
                <w:noProof/>
                <w:webHidden/>
              </w:rPr>
            </w:r>
            <w:r>
              <w:rPr>
                <w:noProof/>
                <w:webHidden/>
              </w:rPr>
              <w:fldChar w:fldCharType="separate"/>
            </w:r>
            <w:r>
              <w:rPr>
                <w:noProof/>
                <w:webHidden/>
              </w:rPr>
              <w:t>10</w:t>
            </w:r>
            <w:r>
              <w:rPr>
                <w:noProof/>
                <w:webHidden/>
              </w:rPr>
              <w:fldChar w:fldCharType="end"/>
            </w:r>
          </w:hyperlink>
        </w:p>
        <w:p w14:paraId="58B8C454" w14:textId="3B717D86" w:rsidR="007442F5" w:rsidRDefault="007442F5">
          <w:pPr>
            <w:pStyle w:val="TOC1"/>
            <w:tabs>
              <w:tab w:val="right" w:leader="dot" w:pos="9350"/>
            </w:tabs>
            <w:rPr>
              <w:rFonts w:asciiTheme="minorHAnsi" w:eastAsiaTheme="minorEastAsia" w:hAnsiTheme="minorHAnsi"/>
              <w:noProof/>
              <w:szCs w:val="24"/>
            </w:rPr>
          </w:pPr>
          <w:hyperlink w:anchor="_Toc195730306" w:history="1">
            <w:r w:rsidRPr="00BF47C8">
              <w:rPr>
                <w:rStyle w:val="Hyperlink"/>
                <w:noProof/>
              </w:rPr>
              <w:t>6.0   System Documentation</w:t>
            </w:r>
            <w:r>
              <w:rPr>
                <w:noProof/>
                <w:webHidden/>
              </w:rPr>
              <w:tab/>
            </w:r>
            <w:r>
              <w:rPr>
                <w:noProof/>
                <w:webHidden/>
              </w:rPr>
              <w:fldChar w:fldCharType="begin"/>
            </w:r>
            <w:r>
              <w:rPr>
                <w:noProof/>
                <w:webHidden/>
              </w:rPr>
              <w:instrText xml:space="preserve"> PAGEREF _Toc195730306 \h </w:instrText>
            </w:r>
            <w:r>
              <w:rPr>
                <w:noProof/>
                <w:webHidden/>
              </w:rPr>
            </w:r>
            <w:r>
              <w:rPr>
                <w:noProof/>
                <w:webHidden/>
              </w:rPr>
              <w:fldChar w:fldCharType="separate"/>
            </w:r>
            <w:r>
              <w:rPr>
                <w:noProof/>
                <w:webHidden/>
              </w:rPr>
              <w:t>10</w:t>
            </w:r>
            <w:r>
              <w:rPr>
                <w:noProof/>
                <w:webHidden/>
              </w:rPr>
              <w:fldChar w:fldCharType="end"/>
            </w:r>
          </w:hyperlink>
        </w:p>
        <w:p w14:paraId="4350BFB4" w14:textId="6F1E8101" w:rsidR="007442F5" w:rsidRDefault="007442F5">
          <w:pPr>
            <w:pStyle w:val="TOC1"/>
            <w:tabs>
              <w:tab w:val="right" w:leader="dot" w:pos="9350"/>
            </w:tabs>
            <w:rPr>
              <w:rFonts w:asciiTheme="minorHAnsi" w:eastAsiaTheme="minorEastAsia" w:hAnsiTheme="minorHAnsi"/>
              <w:noProof/>
              <w:szCs w:val="24"/>
            </w:rPr>
          </w:pPr>
          <w:hyperlink w:anchor="_Toc195730307" w:history="1">
            <w:r w:rsidRPr="00BF47C8">
              <w:rPr>
                <w:rStyle w:val="Hyperlink"/>
                <w:noProof/>
              </w:rPr>
              <w:t>7.0   Security and Privacy Engineering Principles</w:t>
            </w:r>
            <w:r>
              <w:rPr>
                <w:noProof/>
                <w:webHidden/>
              </w:rPr>
              <w:tab/>
            </w:r>
            <w:r>
              <w:rPr>
                <w:noProof/>
                <w:webHidden/>
              </w:rPr>
              <w:fldChar w:fldCharType="begin"/>
            </w:r>
            <w:r>
              <w:rPr>
                <w:noProof/>
                <w:webHidden/>
              </w:rPr>
              <w:instrText xml:space="preserve"> PAGEREF _Toc195730307 \h </w:instrText>
            </w:r>
            <w:r>
              <w:rPr>
                <w:noProof/>
                <w:webHidden/>
              </w:rPr>
            </w:r>
            <w:r>
              <w:rPr>
                <w:noProof/>
                <w:webHidden/>
              </w:rPr>
              <w:fldChar w:fldCharType="separate"/>
            </w:r>
            <w:r>
              <w:rPr>
                <w:noProof/>
                <w:webHidden/>
              </w:rPr>
              <w:t>11</w:t>
            </w:r>
            <w:r>
              <w:rPr>
                <w:noProof/>
                <w:webHidden/>
              </w:rPr>
              <w:fldChar w:fldCharType="end"/>
            </w:r>
          </w:hyperlink>
        </w:p>
        <w:p w14:paraId="0BD73988" w14:textId="7E3B9C01" w:rsidR="007442F5" w:rsidRDefault="007442F5">
          <w:pPr>
            <w:pStyle w:val="TOC2"/>
            <w:tabs>
              <w:tab w:val="right" w:leader="dot" w:pos="9350"/>
            </w:tabs>
            <w:rPr>
              <w:rFonts w:asciiTheme="minorHAnsi" w:eastAsiaTheme="minorEastAsia" w:hAnsiTheme="minorHAnsi"/>
              <w:noProof/>
              <w:szCs w:val="24"/>
            </w:rPr>
          </w:pPr>
          <w:hyperlink w:anchor="_Toc195730308" w:history="1">
            <w:r w:rsidRPr="00BF47C8">
              <w:rPr>
                <w:rStyle w:val="Hyperlink"/>
                <w:noProof/>
              </w:rPr>
              <w:t>7.1   Clear Abstractions</w:t>
            </w:r>
            <w:r>
              <w:rPr>
                <w:noProof/>
                <w:webHidden/>
              </w:rPr>
              <w:tab/>
            </w:r>
            <w:r>
              <w:rPr>
                <w:noProof/>
                <w:webHidden/>
              </w:rPr>
              <w:fldChar w:fldCharType="begin"/>
            </w:r>
            <w:r>
              <w:rPr>
                <w:noProof/>
                <w:webHidden/>
              </w:rPr>
              <w:instrText xml:space="preserve"> PAGEREF _Toc195730308 \h </w:instrText>
            </w:r>
            <w:r>
              <w:rPr>
                <w:noProof/>
                <w:webHidden/>
              </w:rPr>
            </w:r>
            <w:r>
              <w:rPr>
                <w:noProof/>
                <w:webHidden/>
              </w:rPr>
              <w:fldChar w:fldCharType="separate"/>
            </w:r>
            <w:r>
              <w:rPr>
                <w:noProof/>
                <w:webHidden/>
              </w:rPr>
              <w:t>11</w:t>
            </w:r>
            <w:r>
              <w:rPr>
                <w:noProof/>
                <w:webHidden/>
              </w:rPr>
              <w:fldChar w:fldCharType="end"/>
            </w:r>
          </w:hyperlink>
        </w:p>
        <w:p w14:paraId="5AC6C16A" w14:textId="7EB7AF50" w:rsidR="007442F5" w:rsidRDefault="007442F5">
          <w:pPr>
            <w:pStyle w:val="TOC2"/>
            <w:tabs>
              <w:tab w:val="right" w:leader="dot" w:pos="9350"/>
            </w:tabs>
            <w:rPr>
              <w:rFonts w:asciiTheme="minorHAnsi" w:eastAsiaTheme="minorEastAsia" w:hAnsiTheme="minorHAnsi"/>
              <w:noProof/>
              <w:szCs w:val="24"/>
            </w:rPr>
          </w:pPr>
          <w:hyperlink w:anchor="_Toc195730309" w:history="1">
            <w:r w:rsidRPr="00BF47C8">
              <w:rPr>
                <w:rStyle w:val="Hyperlink"/>
                <w:noProof/>
              </w:rPr>
              <w:t>7.2   Least Common Mechanism</w:t>
            </w:r>
            <w:r>
              <w:rPr>
                <w:noProof/>
                <w:webHidden/>
              </w:rPr>
              <w:tab/>
            </w:r>
            <w:r>
              <w:rPr>
                <w:noProof/>
                <w:webHidden/>
              </w:rPr>
              <w:fldChar w:fldCharType="begin"/>
            </w:r>
            <w:r>
              <w:rPr>
                <w:noProof/>
                <w:webHidden/>
              </w:rPr>
              <w:instrText xml:space="preserve"> PAGEREF _Toc195730309 \h </w:instrText>
            </w:r>
            <w:r>
              <w:rPr>
                <w:noProof/>
                <w:webHidden/>
              </w:rPr>
            </w:r>
            <w:r>
              <w:rPr>
                <w:noProof/>
                <w:webHidden/>
              </w:rPr>
              <w:fldChar w:fldCharType="separate"/>
            </w:r>
            <w:r>
              <w:rPr>
                <w:noProof/>
                <w:webHidden/>
              </w:rPr>
              <w:t>11</w:t>
            </w:r>
            <w:r>
              <w:rPr>
                <w:noProof/>
                <w:webHidden/>
              </w:rPr>
              <w:fldChar w:fldCharType="end"/>
            </w:r>
          </w:hyperlink>
        </w:p>
        <w:p w14:paraId="15F6E364" w14:textId="032BA9B1" w:rsidR="007442F5" w:rsidRDefault="007442F5">
          <w:pPr>
            <w:pStyle w:val="TOC2"/>
            <w:tabs>
              <w:tab w:val="right" w:leader="dot" w:pos="9350"/>
            </w:tabs>
            <w:rPr>
              <w:rFonts w:asciiTheme="minorHAnsi" w:eastAsiaTheme="minorEastAsia" w:hAnsiTheme="minorHAnsi"/>
              <w:noProof/>
              <w:szCs w:val="24"/>
            </w:rPr>
          </w:pPr>
          <w:hyperlink w:anchor="_Toc195730310" w:history="1">
            <w:r w:rsidRPr="00BF47C8">
              <w:rPr>
                <w:rStyle w:val="Hyperlink"/>
                <w:noProof/>
              </w:rPr>
              <w:t>7.3   Modularity and Layering</w:t>
            </w:r>
            <w:r>
              <w:rPr>
                <w:noProof/>
                <w:webHidden/>
              </w:rPr>
              <w:tab/>
            </w:r>
            <w:r>
              <w:rPr>
                <w:noProof/>
                <w:webHidden/>
              </w:rPr>
              <w:fldChar w:fldCharType="begin"/>
            </w:r>
            <w:r>
              <w:rPr>
                <w:noProof/>
                <w:webHidden/>
              </w:rPr>
              <w:instrText xml:space="preserve"> PAGEREF _Toc195730310 \h </w:instrText>
            </w:r>
            <w:r>
              <w:rPr>
                <w:noProof/>
                <w:webHidden/>
              </w:rPr>
            </w:r>
            <w:r>
              <w:rPr>
                <w:noProof/>
                <w:webHidden/>
              </w:rPr>
              <w:fldChar w:fldCharType="separate"/>
            </w:r>
            <w:r>
              <w:rPr>
                <w:noProof/>
                <w:webHidden/>
              </w:rPr>
              <w:t>11</w:t>
            </w:r>
            <w:r>
              <w:rPr>
                <w:noProof/>
                <w:webHidden/>
              </w:rPr>
              <w:fldChar w:fldCharType="end"/>
            </w:r>
          </w:hyperlink>
        </w:p>
        <w:p w14:paraId="3B7E2BAD" w14:textId="00CB85E9" w:rsidR="007442F5" w:rsidRDefault="007442F5">
          <w:pPr>
            <w:pStyle w:val="TOC2"/>
            <w:tabs>
              <w:tab w:val="right" w:leader="dot" w:pos="9350"/>
            </w:tabs>
            <w:rPr>
              <w:rFonts w:asciiTheme="minorHAnsi" w:eastAsiaTheme="minorEastAsia" w:hAnsiTheme="minorHAnsi"/>
              <w:noProof/>
              <w:szCs w:val="24"/>
            </w:rPr>
          </w:pPr>
          <w:hyperlink w:anchor="_Toc195730311" w:history="1">
            <w:r w:rsidRPr="00BF47C8">
              <w:rPr>
                <w:rStyle w:val="Hyperlink"/>
                <w:noProof/>
              </w:rPr>
              <w:t>7.4   Partially Ordered Dependencies</w:t>
            </w:r>
            <w:r>
              <w:rPr>
                <w:noProof/>
                <w:webHidden/>
              </w:rPr>
              <w:tab/>
            </w:r>
            <w:r>
              <w:rPr>
                <w:noProof/>
                <w:webHidden/>
              </w:rPr>
              <w:fldChar w:fldCharType="begin"/>
            </w:r>
            <w:r>
              <w:rPr>
                <w:noProof/>
                <w:webHidden/>
              </w:rPr>
              <w:instrText xml:space="preserve"> PAGEREF _Toc195730311 \h </w:instrText>
            </w:r>
            <w:r>
              <w:rPr>
                <w:noProof/>
                <w:webHidden/>
              </w:rPr>
            </w:r>
            <w:r>
              <w:rPr>
                <w:noProof/>
                <w:webHidden/>
              </w:rPr>
              <w:fldChar w:fldCharType="separate"/>
            </w:r>
            <w:r>
              <w:rPr>
                <w:noProof/>
                <w:webHidden/>
              </w:rPr>
              <w:t>11</w:t>
            </w:r>
            <w:r>
              <w:rPr>
                <w:noProof/>
                <w:webHidden/>
              </w:rPr>
              <w:fldChar w:fldCharType="end"/>
            </w:r>
          </w:hyperlink>
        </w:p>
        <w:p w14:paraId="725E5619" w14:textId="4FD190CF" w:rsidR="007442F5" w:rsidRDefault="007442F5">
          <w:pPr>
            <w:pStyle w:val="TOC2"/>
            <w:tabs>
              <w:tab w:val="right" w:leader="dot" w:pos="9350"/>
            </w:tabs>
            <w:rPr>
              <w:rFonts w:asciiTheme="minorHAnsi" w:eastAsiaTheme="minorEastAsia" w:hAnsiTheme="minorHAnsi"/>
              <w:noProof/>
              <w:szCs w:val="24"/>
            </w:rPr>
          </w:pPr>
          <w:hyperlink w:anchor="_Toc195730312" w:history="1">
            <w:r w:rsidRPr="00BF47C8">
              <w:rPr>
                <w:rStyle w:val="Hyperlink"/>
                <w:noProof/>
              </w:rPr>
              <w:t>7.5   Efficiently Mediated Access</w:t>
            </w:r>
            <w:r>
              <w:rPr>
                <w:noProof/>
                <w:webHidden/>
              </w:rPr>
              <w:tab/>
            </w:r>
            <w:r>
              <w:rPr>
                <w:noProof/>
                <w:webHidden/>
              </w:rPr>
              <w:fldChar w:fldCharType="begin"/>
            </w:r>
            <w:r>
              <w:rPr>
                <w:noProof/>
                <w:webHidden/>
              </w:rPr>
              <w:instrText xml:space="preserve"> PAGEREF _Toc195730312 \h </w:instrText>
            </w:r>
            <w:r>
              <w:rPr>
                <w:noProof/>
                <w:webHidden/>
              </w:rPr>
            </w:r>
            <w:r>
              <w:rPr>
                <w:noProof/>
                <w:webHidden/>
              </w:rPr>
              <w:fldChar w:fldCharType="separate"/>
            </w:r>
            <w:r>
              <w:rPr>
                <w:noProof/>
                <w:webHidden/>
              </w:rPr>
              <w:t>11</w:t>
            </w:r>
            <w:r>
              <w:rPr>
                <w:noProof/>
                <w:webHidden/>
              </w:rPr>
              <w:fldChar w:fldCharType="end"/>
            </w:r>
          </w:hyperlink>
        </w:p>
        <w:p w14:paraId="2819FD83" w14:textId="6164DCD7" w:rsidR="007442F5" w:rsidRDefault="007442F5">
          <w:pPr>
            <w:pStyle w:val="TOC2"/>
            <w:tabs>
              <w:tab w:val="right" w:leader="dot" w:pos="9350"/>
            </w:tabs>
            <w:rPr>
              <w:rFonts w:asciiTheme="minorHAnsi" w:eastAsiaTheme="minorEastAsia" w:hAnsiTheme="minorHAnsi"/>
              <w:noProof/>
              <w:szCs w:val="24"/>
            </w:rPr>
          </w:pPr>
          <w:hyperlink w:anchor="_Toc195730313" w:history="1">
            <w:r w:rsidRPr="00BF47C8">
              <w:rPr>
                <w:rStyle w:val="Hyperlink"/>
                <w:noProof/>
              </w:rPr>
              <w:t>7.6   Minimized Sharing</w:t>
            </w:r>
            <w:r>
              <w:rPr>
                <w:noProof/>
                <w:webHidden/>
              </w:rPr>
              <w:tab/>
            </w:r>
            <w:r>
              <w:rPr>
                <w:noProof/>
                <w:webHidden/>
              </w:rPr>
              <w:fldChar w:fldCharType="begin"/>
            </w:r>
            <w:r>
              <w:rPr>
                <w:noProof/>
                <w:webHidden/>
              </w:rPr>
              <w:instrText xml:space="preserve"> PAGEREF _Toc195730313 \h </w:instrText>
            </w:r>
            <w:r>
              <w:rPr>
                <w:noProof/>
                <w:webHidden/>
              </w:rPr>
            </w:r>
            <w:r>
              <w:rPr>
                <w:noProof/>
                <w:webHidden/>
              </w:rPr>
              <w:fldChar w:fldCharType="separate"/>
            </w:r>
            <w:r>
              <w:rPr>
                <w:noProof/>
                <w:webHidden/>
              </w:rPr>
              <w:t>12</w:t>
            </w:r>
            <w:r>
              <w:rPr>
                <w:noProof/>
                <w:webHidden/>
              </w:rPr>
              <w:fldChar w:fldCharType="end"/>
            </w:r>
          </w:hyperlink>
        </w:p>
        <w:p w14:paraId="081F4AF5" w14:textId="0CBF941B" w:rsidR="007442F5" w:rsidRDefault="007442F5">
          <w:pPr>
            <w:pStyle w:val="TOC2"/>
            <w:tabs>
              <w:tab w:val="right" w:leader="dot" w:pos="9350"/>
            </w:tabs>
            <w:rPr>
              <w:rFonts w:asciiTheme="minorHAnsi" w:eastAsiaTheme="minorEastAsia" w:hAnsiTheme="minorHAnsi"/>
              <w:noProof/>
              <w:szCs w:val="24"/>
            </w:rPr>
          </w:pPr>
          <w:hyperlink w:anchor="_Toc195730314" w:history="1">
            <w:r w:rsidRPr="00BF47C8">
              <w:rPr>
                <w:rStyle w:val="Hyperlink"/>
                <w:noProof/>
              </w:rPr>
              <w:t>7.7   Reduced Complexity</w:t>
            </w:r>
            <w:r>
              <w:rPr>
                <w:noProof/>
                <w:webHidden/>
              </w:rPr>
              <w:tab/>
            </w:r>
            <w:r>
              <w:rPr>
                <w:noProof/>
                <w:webHidden/>
              </w:rPr>
              <w:fldChar w:fldCharType="begin"/>
            </w:r>
            <w:r>
              <w:rPr>
                <w:noProof/>
                <w:webHidden/>
              </w:rPr>
              <w:instrText xml:space="preserve"> PAGEREF _Toc195730314 \h </w:instrText>
            </w:r>
            <w:r>
              <w:rPr>
                <w:noProof/>
                <w:webHidden/>
              </w:rPr>
            </w:r>
            <w:r>
              <w:rPr>
                <w:noProof/>
                <w:webHidden/>
              </w:rPr>
              <w:fldChar w:fldCharType="separate"/>
            </w:r>
            <w:r>
              <w:rPr>
                <w:noProof/>
                <w:webHidden/>
              </w:rPr>
              <w:t>12</w:t>
            </w:r>
            <w:r>
              <w:rPr>
                <w:noProof/>
                <w:webHidden/>
              </w:rPr>
              <w:fldChar w:fldCharType="end"/>
            </w:r>
          </w:hyperlink>
        </w:p>
        <w:p w14:paraId="338B4D9B" w14:textId="0A90FBAF" w:rsidR="007442F5" w:rsidRDefault="007442F5">
          <w:pPr>
            <w:pStyle w:val="TOC2"/>
            <w:tabs>
              <w:tab w:val="right" w:leader="dot" w:pos="9350"/>
            </w:tabs>
            <w:rPr>
              <w:rFonts w:asciiTheme="minorHAnsi" w:eastAsiaTheme="minorEastAsia" w:hAnsiTheme="minorHAnsi"/>
              <w:noProof/>
              <w:szCs w:val="24"/>
            </w:rPr>
          </w:pPr>
          <w:hyperlink w:anchor="_Toc195730315" w:history="1">
            <w:r w:rsidRPr="00BF47C8">
              <w:rPr>
                <w:rStyle w:val="Hyperlink"/>
                <w:noProof/>
              </w:rPr>
              <w:t>7.8   Secure Evolvability</w:t>
            </w:r>
            <w:r>
              <w:rPr>
                <w:noProof/>
                <w:webHidden/>
              </w:rPr>
              <w:tab/>
            </w:r>
            <w:r>
              <w:rPr>
                <w:noProof/>
                <w:webHidden/>
              </w:rPr>
              <w:fldChar w:fldCharType="begin"/>
            </w:r>
            <w:r>
              <w:rPr>
                <w:noProof/>
                <w:webHidden/>
              </w:rPr>
              <w:instrText xml:space="preserve"> PAGEREF _Toc195730315 \h </w:instrText>
            </w:r>
            <w:r>
              <w:rPr>
                <w:noProof/>
                <w:webHidden/>
              </w:rPr>
            </w:r>
            <w:r>
              <w:rPr>
                <w:noProof/>
                <w:webHidden/>
              </w:rPr>
              <w:fldChar w:fldCharType="separate"/>
            </w:r>
            <w:r>
              <w:rPr>
                <w:noProof/>
                <w:webHidden/>
              </w:rPr>
              <w:t>12</w:t>
            </w:r>
            <w:r>
              <w:rPr>
                <w:noProof/>
                <w:webHidden/>
              </w:rPr>
              <w:fldChar w:fldCharType="end"/>
            </w:r>
          </w:hyperlink>
        </w:p>
        <w:p w14:paraId="022CFA6B" w14:textId="443B929C" w:rsidR="007442F5" w:rsidRDefault="007442F5">
          <w:pPr>
            <w:pStyle w:val="TOC2"/>
            <w:tabs>
              <w:tab w:val="right" w:leader="dot" w:pos="9350"/>
            </w:tabs>
            <w:rPr>
              <w:rFonts w:asciiTheme="minorHAnsi" w:eastAsiaTheme="minorEastAsia" w:hAnsiTheme="minorHAnsi"/>
              <w:noProof/>
              <w:szCs w:val="24"/>
            </w:rPr>
          </w:pPr>
          <w:hyperlink w:anchor="_Toc195730316" w:history="1">
            <w:r w:rsidRPr="00BF47C8">
              <w:rPr>
                <w:rStyle w:val="Hyperlink"/>
                <w:noProof/>
              </w:rPr>
              <w:t>7.9   Trusted Components</w:t>
            </w:r>
            <w:r>
              <w:rPr>
                <w:noProof/>
                <w:webHidden/>
              </w:rPr>
              <w:tab/>
            </w:r>
            <w:r>
              <w:rPr>
                <w:noProof/>
                <w:webHidden/>
              </w:rPr>
              <w:fldChar w:fldCharType="begin"/>
            </w:r>
            <w:r>
              <w:rPr>
                <w:noProof/>
                <w:webHidden/>
              </w:rPr>
              <w:instrText xml:space="preserve"> PAGEREF _Toc195730316 \h </w:instrText>
            </w:r>
            <w:r>
              <w:rPr>
                <w:noProof/>
                <w:webHidden/>
              </w:rPr>
            </w:r>
            <w:r>
              <w:rPr>
                <w:noProof/>
                <w:webHidden/>
              </w:rPr>
              <w:fldChar w:fldCharType="separate"/>
            </w:r>
            <w:r>
              <w:rPr>
                <w:noProof/>
                <w:webHidden/>
              </w:rPr>
              <w:t>12</w:t>
            </w:r>
            <w:r>
              <w:rPr>
                <w:noProof/>
                <w:webHidden/>
              </w:rPr>
              <w:fldChar w:fldCharType="end"/>
            </w:r>
          </w:hyperlink>
        </w:p>
        <w:p w14:paraId="128F9CD0" w14:textId="27291937" w:rsidR="007442F5" w:rsidRDefault="007442F5">
          <w:pPr>
            <w:pStyle w:val="TOC2"/>
            <w:tabs>
              <w:tab w:val="right" w:leader="dot" w:pos="9350"/>
            </w:tabs>
            <w:rPr>
              <w:rFonts w:asciiTheme="minorHAnsi" w:eastAsiaTheme="minorEastAsia" w:hAnsiTheme="minorHAnsi"/>
              <w:noProof/>
              <w:szCs w:val="24"/>
            </w:rPr>
          </w:pPr>
          <w:hyperlink w:anchor="_Toc195730317" w:history="1">
            <w:r w:rsidRPr="00BF47C8">
              <w:rPr>
                <w:rStyle w:val="Hyperlink"/>
                <w:noProof/>
              </w:rPr>
              <w:t>7.10   Hierarchical Trust</w:t>
            </w:r>
            <w:r>
              <w:rPr>
                <w:noProof/>
                <w:webHidden/>
              </w:rPr>
              <w:tab/>
            </w:r>
            <w:r>
              <w:rPr>
                <w:noProof/>
                <w:webHidden/>
              </w:rPr>
              <w:fldChar w:fldCharType="begin"/>
            </w:r>
            <w:r>
              <w:rPr>
                <w:noProof/>
                <w:webHidden/>
              </w:rPr>
              <w:instrText xml:space="preserve"> PAGEREF _Toc195730317 \h </w:instrText>
            </w:r>
            <w:r>
              <w:rPr>
                <w:noProof/>
                <w:webHidden/>
              </w:rPr>
            </w:r>
            <w:r>
              <w:rPr>
                <w:noProof/>
                <w:webHidden/>
              </w:rPr>
              <w:fldChar w:fldCharType="separate"/>
            </w:r>
            <w:r>
              <w:rPr>
                <w:noProof/>
                <w:webHidden/>
              </w:rPr>
              <w:t>12</w:t>
            </w:r>
            <w:r>
              <w:rPr>
                <w:noProof/>
                <w:webHidden/>
              </w:rPr>
              <w:fldChar w:fldCharType="end"/>
            </w:r>
          </w:hyperlink>
        </w:p>
        <w:p w14:paraId="2A7F850C" w14:textId="72F8DF44" w:rsidR="007442F5" w:rsidRDefault="007442F5">
          <w:pPr>
            <w:pStyle w:val="TOC2"/>
            <w:tabs>
              <w:tab w:val="right" w:leader="dot" w:pos="9350"/>
            </w:tabs>
            <w:rPr>
              <w:rFonts w:asciiTheme="minorHAnsi" w:eastAsiaTheme="minorEastAsia" w:hAnsiTheme="minorHAnsi"/>
              <w:noProof/>
              <w:szCs w:val="24"/>
            </w:rPr>
          </w:pPr>
          <w:hyperlink w:anchor="_Toc195730318" w:history="1">
            <w:r w:rsidRPr="00BF47C8">
              <w:rPr>
                <w:rStyle w:val="Hyperlink"/>
                <w:noProof/>
              </w:rPr>
              <w:t>7.11   Inverse Modification Threshold</w:t>
            </w:r>
            <w:r>
              <w:rPr>
                <w:noProof/>
                <w:webHidden/>
              </w:rPr>
              <w:tab/>
            </w:r>
            <w:r>
              <w:rPr>
                <w:noProof/>
                <w:webHidden/>
              </w:rPr>
              <w:fldChar w:fldCharType="begin"/>
            </w:r>
            <w:r>
              <w:rPr>
                <w:noProof/>
                <w:webHidden/>
              </w:rPr>
              <w:instrText xml:space="preserve"> PAGEREF _Toc195730318 \h </w:instrText>
            </w:r>
            <w:r>
              <w:rPr>
                <w:noProof/>
                <w:webHidden/>
              </w:rPr>
            </w:r>
            <w:r>
              <w:rPr>
                <w:noProof/>
                <w:webHidden/>
              </w:rPr>
              <w:fldChar w:fldCharType="separate"/>
            </w:r>
            <w:r>
              <w:rPr>
                <w:noProof/>
                <w:webHidden/>
              </w:rPr>
              <w:t>12</w:t>
            </w:r>
            <w:r>
              <w:rPr>
                <w:noProof/>
                <w:webHidden/>
              </w:rPr>
              <w:fldChar w:fldCharType="end"/>
            </w:r>
          </w:hyperlink>
        </w:p>
        <w:p w14:paraId="791FF1A7" w14:textId="5B40F53F" w:rsidR="007442F5" w:rsidRDefault="007442F5">
          <w:pPr>
            <w:pStyle w:val="TOC2"/>
            <w:tabs>
              <w:tab w:val="right" w:leader="dot" w:pos="9350"/>
            </w:tabs>
            <w:rPr>
              <w:rFonts w:asciiTheme="minorHAnsi" w:eastAsiaTheme="minorEastAsia" w:hAnsiTheme="minorHAnsi"/>
              <w:noProof/>
              <w:szCs w:val="24"/>
            </w:rPr>
          </w:pPr>
          <w:hyperlink w:anchor="_Toc195730319" w:history="1">
            <w:r w:rsidRPr="00BF47C8">
              <w:rPr>
                <w:rStyle w:val="Hyperlink"/>
                <w:noProof/>
              </w:rPr>
              <w:t>7.12   Hierarchical Protection</w:t>
            </w:r>
            <w:r>
              <w:rPr>
                <w:noProof/>
                <w:webHidden/>
              </w:rPr>
              <w:tab/>
            </w:r>
            <w:r>
              <w:rPr>
                <w:noProof/>
                <w:webHidden/>
              </w:rPr>
              <w:fldChar w:fldCharType="begin"/>
            </w:r>
            <w:r>
              <w:rPr>
                <w:noProof/>
                <w:webHidden/>
              </w:rPr>
              <w:instrText xml:space="preserve"> PAGEREF _Toc195730319 \h </w:instrText>
            </w:r>
            <w:r>
              <w:rPr>
                <w:noProof/>
                <w:webHidden/>
              </w:rPr>
            </w:r>
            <w:r>
              <w:rPr>
                <w:noProof/>
                <w:webHidden/>
              </w:rPr>
              <w:fldChar w:fldCharType="separate"/>
            </w:r>
            <w:r>
              <w:rPr>
                <w:noProof/>
                <w:webHidden/>
              </w:rPr>
              <w:t>12</w:t>
            </w:r>
            <w:r>
              <w:rPr>
                <w:noProof/>
                <w:webHidden/>
              </w:rPr>
              <w:fldChar w:fldCharType="end"/>
            </w:r>
          </w:hyperlink>
        </w:p>
        <w:p w14:paraId="59867AC5" w14:textId="121B2C54" w:rsidR="007442F5" w:rsidRDefault="007442F5">
          <w:pPr>
            <w:pStyle w:val="TOC2"/>
            <w:tabs>
              <w:tab w:val="right" w:leader="dot" w:pos="9350"/>
            </w:tabs>
            <w:rPr>
              <w:rFonts w:asciiTheme="minorHAnsi" w:eastAsiaTheme="minorEastAsia" w:hAnsiTheme="minorHAnsi"/>
              <w:noProof/>
              <w:szCs w:val="24"/>
            </w:rPr>
          </w:pPr>
          <w:hyperlink w:anchor="_Toc195730320" w:history="1">
            <w:r w:rsidRPr="00BF47C8">
              <w:rPr>
                <w:rStyle w:val="Hyperlink"/>
                <w:noProof/>
              </w:rPr>
              <w:t>7.13   Minimized Security Elements</w:t>
            </w:r>
            <w:r>
              <w:rPr>
                <w:noProof/>
                <w:webHidden/>
              </w:rPr>
              <w:tab/>
            </w:r>
            <w:r>
              <w:rPr>
                <w:noProof/>
                <w:webHidden/>
              </w:rPr>
              <w:fldChar w:fldCharType="begin"/>
            </w:r>
            <w:r>
              <w:rPr>
                <w:noProof/>
                <w:webHidden/>
              </w:rPr>
              <w:instrText xml:space="preserve"> PAGEREF _Toc195730320 \h </w:instrText>
            </w:r>
            <w:r>
              <w:rPr>
                <w:noProof/>
                <w:webHidden/>
              </w:rPr>
            </w:r>
            <w:r>
              <w:rPr>
                <w:noProof/>
                <w:webHidden/>
              </w:rPr>
              <w:fldChar w:fldCharType="separate"/>
            </w:r>
            <w:r>
              <w:rPr>
                <w:noProof/>
                <w:webHidden/>
              </w:rPr>
              <w:t>12</w:t>
            </w:r>
            <w:r>
              <w:rPr>
                <w:noProof/>
                <w:webHidden/>
              </w:rPr>
              <w:fldChar w:fldCharType="end"/>
            </w:r>
          </w:hyperlink>
        </w:p>
        <w:p w14:paraId="1720AF03" w14:textId="480B5C48" w:rsidR="007442F5" w:rsidRDefault="007442F5">
          <w:pPr>
            <w:pStyle w:val="TOC2"/>
            <w:tabs>
              <w:tab w:val="right" w:leader="dot" w:pos="9350"/>
            </w:tabs>
            <w:rPr>
              <w:rFonts w:asciiTheme="minorHAnsi" w:eastAsiaTheme="minorEastAsia" w:hAnsiTheme="minorHAnsi"/>
              <w:noProof/>
              <w:szCs w:val="24"/>
            </w:rPr>
          </w:pPr>
          <w:hyperlink w:anchor="_Toc195730321" w:history="1">
            <w:r w:rsidRPr="00BF47C8">
              <w:rPr>
                <w:rStyle w:val="Hyperlink"/>
                <w:noProof/>
              </w:rPr>
              <w:t>7.14   Least Privilege</w:t>
            </w:r>
            <w:r>
              <w:rPr>
                <w:noProof/>
                <w:webHidden/>
              </w:rPr>
              <w:tab/>
            </w:r>
            <w:r>
              <w:rPr>
                <w:noProof/>
                <w:webHidden/>
              </w:rPr>
              <w:fldChar w:fldCharType="begin"/>
            </w:r>
            <w:r>
              <w:rPr>
                <w:noProof/>
                <w:webHidden/>
              </w:rPr>
              <w:instrText xml:space="preserve"> PAGEREF _Toc195730321 \h </w:instrText>
            </w:r>
            <w:r>
              <w:rPr>
                <w:noProof/>
                <w:webHidden/>
              </w:rPr>
            </w:r>
            <w:r>
              <w:rPr>
                <w:noProof/>
                <w:webHidden/>
              </w:rPr>
              <w:fldChar w:fldCharType="separate"/>
            </w:r>
            <w:r>
              <w:rPr>
                <w:noProof/>
                <w:webHidden/>
              </w:rPr>
              <w:t>13</w:t>
            </w:r>
            <w:r>
              <w:rPr>
                <w:noProof/>
                <w:webHidden/>
              </w:rPr>
              <w:fldChar w:fldCharType="end"/>
            </w:r>
          </w:hyperlink>
        </w:p>
        <w:p w14:paraId="5BE6B897" w14:textId="446D7B1F" w:rsidR="007442F5" w:rsidRDefault="007442F5">
          <w:pPr>
            <w:pStyle w:val="TOC2"/>
            <w:tabs>
              <w:tab w:val="right" w:leader="dot" w:pos="9350"/>
            </w:tabs>
            <w:rPr>
              <w:rFonts w:asciiTheme="minorHAnsi" w:eastAsiaTheme="minorEastAsia" w:hAnsiTheme="minorHAnsi"/>
              <w:noProof/>
              <w:szCs w:val="24"/>
            </w:rPr>
          </w:pPr>
          <w:hyperlink w:anchor="_Toc195730322" w:history="1">
            <w:r w:rsidRPr="00BF47C8">
              <w:rPr>
                <w:rStyle w:val="Hyperlink"/>
                <w:noProof/>
              </w:rPr>
              <w:t>7.15   Predicate Permission</w:t>
            </w:r>
            <w:r>
              <w:rPr>
                <w:noProof/>
                <w:webHidden/>
              </w:rPr>
              <w:tab/>
            </w:r>
            <w:r>
              <w:rPr>
                <w:noProof/>
                <w:webHidden/>
              </w:rPr>
              <w:fldChar w:fldCharType="begin"/>
            </w:r>
            <w:r>
              <w:rPr>
                <w:noProof/>
                <w:webHidden/>
              </w:rPr>
              <w:instrText xml:space="preserve"> PAGEREF _Toc195730322 \h </w:instrText>
            </w:r>
            <w:r>
              <w:rPr>
                <w:noProof/>
                <w:webHidden/>
              </w:rPr>
            </w:r>
            <w:r>
              <w:rPr>
                <w:noProof/>
                <w:webHidden/>
              </w:rPr>
              <w:fldChar w:fldCharType="separate"/>
            </w:r>
            <w:r>
              <w:rPr>
                <w:noProof/>
                <w:webHidden/>
              </w:rPr>
              <w:t>13</w:t>
            </w:r>
            <w:r>
              <w:rPr>
                <w:noProof/>
                <w:webHidden/>
              </w:rPr>
              <w:fldChar w:fldCharType="end"/>
            </w:r>
          </w:hyperlink>
        </w:p>
        <w:p w14:paraId="3D446308" w14:textId="24F4BF45" w:rsidR="007442F5" w:rsidRDefault="007442F5">
          <w:pPr>
            <w:pStyle w:val="TOC2"/>
            <w:tabs>
              <w:tab w:val="right" w:leader="dot" w:pos="9350"/>
            </w:tabs>
            <w:rPr>
              <w:rFonts w:asciiTheme="minorHAnsi" w:eastAsiaTheme="minorEastAsia" w:hAnsiTheme="minorHAnsi"/>
              <w:noProof/>
              <w:szCs w:val="24"/>
            </w:rPr>
          </w:pPr>
          <w:hyperlink w:anchor="_Toc195730323" w:history="1">
            <w:r w:rsidRPr="00BF47C8">
              <w:rPr>
                <w:rStyle w:val="Hyperlink"/>
                <w:noProof/>
              </w:rPr>
              <w:t>7.16   Self-reliant Trustworthiness</w:t>
            </w:r>
            <w:r>
              <w:rPr>
                <w:noProof/>
                <w:webHidden/>
              </w:rPr>
              <w:tab/>
            </w:r>
            <w:r>
              <w:rPr>
                <w:noProof/>
                <w:webHidden/>
              </w:rPr>
              <w:fldChar w:fldCharType="begin"/>
            </w:r>
            <w:r>
              <w:rPr>
                <w:noProof/>
                <w:webHidden/>
              </w:rPr>
              <w:instrText xml:space="preserve"> PAGEREF _Toc195730323 \h </w:instrText>
            </w:r>
            <w:r>
              <w:rPr>
                <w:noProof/>
                <w:webHidden/>
              </w:rPr>
            </w:r>
            <w:r>
              <w:rPr>
                <w:noProof/>
                <w:webHidden/>
              </w:rPr>
              <w:fldChar w:fldCharType="separate"/>
            </w:r>
            <w:r>
              <w:rPr>
                <w:noProof/>
                <w:webHidden/>
              </w:rPr>
              <w:t>13</w:t>
            </w:r>
            <w:r>
              <w:rPr>
                <w:noProof/>
                <w:webHidden/>
              </w:rPr>
              <w:fldChar w:fldCharType="end"/>
            </w:r>
          </w:hyperlink>
        </w:p>
        <w:p w14:paraId="0397EC26" w14:textId="2809A6E8" w:rsidR="007442F5" w:rsidRDefault="007442F5">
          <w:pPr>
            <w:pStyle w:val="TOC2"/>
            <w:tabs>
              <w:tab w:val="right" w:leader="dot" w:pos="9350"/>
            </w:tabs>
            <w:rPr>
              <w:rFonts w:asciiTheme="minorHAnsi" w:eastAsiaTheme="minorEastAsia" w:hAnsiTheme="minorHAnsi"/>
              <w:noProof/>
              <w:szCs w:val="24"/>
            </w:rPr>
          </w:pPr>
          <w:hyperlink w:anchor="_Toc195730324" w:history="1">
            <w:r w:rsidRPr="00BF47C8">
              <w:rPr>
                <w:rStyle w:val="Hyperlink"/>
                <w:noProof/>
              </w:rPr>
              <w:t>7.17   Secure Distributed Composition</w:t>
            </w:r>
            <w:r>
              <w:rPr>
                <w:noProof/>
                <w:webHidden/>
              </w:rPr>
              <w:tab/>
            </w:r>
            <w:r>
              <w:rPr>
                <w:noProof/>
                <w:webHidden/>
              </w:rPr>
              <w:fldChar w:fldCharType="begin"/>
            </w:r>
            <w:r>
              <w:rPr>
                <w:noProof/>
                <w:webHidden/>
              </w:rPr>
              <w:instrText xml:space="preserve"> PAGEREF _Toc195730324 \h </w:instrText>
            </w:r>
            <w:r>
              <w:rPr>
                <w:noProof/>
                <w:webHidden/>
              </w:rPr>
            </w:r>
            <w:r>
              <w:rPr>
                <w:noProof/>
                <w:webHidden/>
              </w:rPr>
              <w:fldChar w:fldCharType="separate"/>
            </w:r>
            <w:r>
              <w:rPr>
                <w:noProof/>
                <w:webHidden/>
              </w:rPr>
              <w:t>13</w:t>
            </w:r>
            <w:r>
              <w:rPr>
                <w:noProof/>
                <w:webHidden/>
              </w:rPr>
              <w:fldChar w:fldCharType="end"/>
            </w:r>
          </w:hyperlink>
        </w:p>
        <w:p w14:paraId="764B10CB" w14:textId="0E532B8A" w:rsidR="007442F5" w:rsidRDefault="007442F5">
          <w:pPr>
            <w:pStyle w:val="TOC2"/>
            <w:tabs>
              <w:tab w:val="right" w:leader="dot" w:pos="9350"/>
            </w:tabs>
            <w:rPr>
              <w:rFonts w:asciiTheme="minorHAnsi" w:eastAsiaTheme="minorEastAsia" w:hAnsiTheme="minorHAnsi"/>
              <w:noProof/>
              <w:szCs w:val="24"/>
            </w:rPr>
          </w:pPr>
          <w:hyperlink w:anchor="_Toc195730325" w:history="1">
            <w:r w:rsidRPr="00BF47C8">
              <w:rPr>
                <w:rStyle w:val="Hyperlink"/>
                <w:noProof/>
              </w:rPr>
              <w:t>7.18   Trusted Communications Channels</w:t>
            </w:r>
            <w:r>
              <w:rPr>
                <w:noProof/>
                <w:webHidden/>
              </w:rPr>
              <w:tab/>
            </w:r>
            <w:r>
              <w:rPr>
                <w:noProof/>
                <w:webHidden/>
              </w:rPr>
              <w:fldChar w:fldCharType="begin"/>
            </w:r>
            <w:r>
              <w:rPr>
                <w:noProof/>
                <w:webHidden/>
              </w:rPr>
              <w:instrText xml:space="preserve"> PAGEREF _Toc195730325 \h </w:instrText>
            </w:r>
            <w:r>
              <w:rPr>
                <w:noProof/>
                <w:webHidden/>
              </w:rPr>
            </w:r>
            <w:r>
              <w:rPr>
                <w:noProof/>
                <w:webHidden/>
              </w:rPr>
              <w:fldChar w:fldCharType="separate"/>
            </w:r>
            <w:r>
              <w:rPr>
                <w:noProof/>
                <w:webHidden/>
              </w:rPr>
              <w:t>13</w:t>
            </w:r>
            <w:r>
              <w:rPr>
                <w:noProof/>
                <w:webHidden/>
              </w:rPr>
              <w:fldChar w:fldCharType="end"/>
            </w:r>
          </w:hyperlink>
        </w:p>
        <w:p w14:paraId="38D03548" w14:textId="0D1B2EBC" w:rsidR="007442F5" w:rsidRDefault="007442F5">
          <w:pPr>
            <w:pStyle w:val="TOC2"/>
            <w:tabs>
              <w:tab w:val="right" w:leader="dot" w:pos="9350"/>
            </w:tabs>
            <w:rPr>
              <w:rFonts w:asciiTheme="minorHAnsi" w:eastAsiaTheme="minorEastAsia" w:hAnsiTheme="minorHAnsi"/>
              <w:noProof/>
              <w:szCs w:val="24"/>
            </w:rPr>
          </w:pPr>
          <w:hyperlink w:anchor="_Toc195730326" w:history="1">
            <w:r w:rsidRPr="00BF47C8">
              <w:rPr>
                <w:rStyle w:val="Hyperlink"/>
                <w:noProof/>
              </w:rPr>
              <w:t>7.19   Continuous Protection</w:t>
            </w:r>
            <w:r>
              <w:rPr>
                <w:noProof/>
                <w:webHidden/>
              </w:rPr>
              <w:tab/>
            </w:r>
            <w:r>
              <w:rPr>
                <w:noProof/>
                <w:webHidden/>
              </w:rPr>
              <w:fldChar w:fldCharType="begin"/>
            </w:r>
            <w:r>
              <w:rPr>
                <w:noProof/>
                <w:webHidden/>
              </w:rPr>
              <w:instrText xml:space="preserve"> PAGEREF _Toc195730326 \h </w:instrText>
            </w:r>
            <w:r>
              <w:rPr>
                <w:noProof/>
                <w:webHidden/>
              </w:rPr>
            </w:r>
            <w:r>
              <w:rPr>
                <w:noProof/>
                <w:webHidden/>
              </w:rPr>
              <w:fldChar w:fldCharType="separate"/>
            </w:r>
            <w:r>
              <w:rPr>
                <w:noProof/>
                <w:webHidden/>
              </w:rPr>
              <w:t>13</w:t>
            </w:r>
            <w:r>
              <w:rPr>
                <w:noProof/>
                <w:webHidden/>
              </w:rPr>
              <w:fldChar w:fldCharType="end"/>
            </w:r>
          </w:hyperlink>
        </w:p>
        <w:p w14:paraId="2698D69C" w14:textId="597DE728" w:rsidR="007442F5" w:rsidRDefault="007442F5">
          <w:pPr>
            <w:pStyle w:val="TOC2"/>
            <w:tabs>
              <w:tab w:val="right" w:leader="dot" w:pos="9350"/>
            </w:tabs>
            <w:rPr>
              <w:rFonts w:asciiTheme="minorHAnsi" w:eastAsiaTheme="minorEastAsia" w:hAnsiTheme="minorHAnsi"/>
              <w:noProof/>
              <w:szCs w:val="24"/>
            </w:rPr>
          </w:pPr>
          <w:hyperlink w:anchor="_Toc195730327" w:history="1">
            <w:r w:rsidRPr="00BF47C8">
              <w:rPr>
                <w:rStyle w:val="Hyperlink"/>
                <w:noProof/>
              </w:rPr>
              <w:t>7.20   Secure Metadata Management</w:t>
            </w:r>
            <w:r>
              <w:rPr>
                <w:noProof/>
                <w:webHidden/>
              </w:rPr>
              <w:tab/>
            </w:r>
            <w:r>
              <w:rPr>
                <w:noProof/>
                <w:webHidden/>
              </w:rPr>
              <w:fldChar w:fldCharType="begin"/>
            </w:r>
            <w:r>
              <w:rPr>
                <w:noProof/>
                <w:webHidden/>
              </w:rPr>
              <w:instrText xml:space="preserve"> PAGEREF _Toc195730327 \h </w:instrText>
            </w:r>
            <w:r>
              <w:rPr>
                <w:noProof/>
                <w:webHidden/>
              </w:rPr>
            </w:r>
            <w:r>
              <w:rPr>
                <w:noProof/>
                <w:webHidden/>
              </w:rPr>
              <w:fldChar w:fldCharType="separate"/>
            </w:r>
            <w:r>
              <w:rPr>
                <w:noProof/>
                <w:webHidden/>
              </w:rPr>
              <w:t>13</w:t>
            </w:r>
            <w:r>
              <w:rPr>
                <w:noProof/>
                <w:webHidden/>
              </w:rPr>
              <w:fldChar w:fldCharType="end"/>
            </w:r>
          </w:hyperlink>
        </w:p>
        <w:p w14:paraId="506DF523" w14:textId="0F076B90" w:rsidR="007442F5" w:rsidRDefault="007442F5">
          <w:pPr>
            <w:pStyle w:val="TOC2"/>
            <w:tabs>
              <w:tab w:val="right" w:leader="dot" w:pos="9350"/>
            </w:tabs>
            <w:rPr>
              <w:rFonts w:asciiTheme="minorHAnsi" w:eastAsiaTheme="minorEastAsia" w:hAnsiTheme="minorHAnsi"/>
              <w:noProof/>
              <w:szCs w:val="24"/>
            </w:rPr>
          </w:pPr>
          <w:hyperlink w:anchor="_Toc195730328" w:history="1">
            <w:r w:rsidRPr="00BF47C8">
              <w:rPr>
                <w:rStyle w:val="Hyperlink"/>
                <w:noProof/>
              </w:rPr>
              <w:t>7.21   Self-analysis</w:t>
            </w:r>
            <w:r>
              <w:rPr>
                <w:noProof/>
                <w:webHidden/>
              </w:rPr>
              <w:tab/>
            </w:r>
            <w:r>
              <w:rPr>
                <w:noProof/>
                <w:webHidden/>
              </w:rPr>
              <w:fldChar w:fldCharType="begin"/>
            </w:r>
            <w:r>
              <w:rPr>
                <w:noProof/>
                <w:webHidden/>
              </w:rPr>
              <w:instrText xml:space="preserve"> PAGEREF _Toc195730328 \h </w:instrText>
            </w:r>
            <w:r>
              <w:rPr>
                <w:noProof/>
                <w:webHidden/>
              </w:rPr>
            </w:r>
            <w:r>
              <w:rPr>
                <w:noProof/>
                <w:webHidden/>
              </w:rPr>
              <w:fldChar w:fldCharType="separate"/>
            </w:r>
            <w:r>
              <w:rPr>
                <w:noProof/>
                <w:webHidden/>
              </w:rPr>
              <w:t>13</w:t>
            </w:r>
            <w:r>
              <w:rPr>
                <w:noProof/>
                <w:webHidden/>
              </w:rPr>
              <w:fldChar w:fldCharType="end"/>
            </w:r>
          </w:hyperlink>
        </w:p>
        <w:p w14:paraId="25623115" w14:textId="45D3B4E7" w:rsidR="007442F5" w:rsidRDefault="007442F5">
          <w:pPr>
            <w:pStyle w:val="TOC2"/>
            <w:tabs>
              <w:tab w:val="right" w:leader="dot" w:pos="9350"/>
            </w:tabs>
            <w:rPr>
              <w:rFonts w:asciiTheme="minorHAnsi" w:eastAsiaTheme="minorEastAsia" w:hAnsiTheme="minorHAnsi"/>
              <w:noProof/>
              <w:szCs w:val="24"/>
            </w:rPr>
          </w:pPr>
          <w:hyperlink w:anchor="_Toc195730329" w:history="1">
            <w:r w:rsidRPr="00BF47C8">
              <w:rPr>
                <w:rStyle w:val="Hyperlink"/>
                <w:noProof/>
              </w:rPr>
              <w:t>7.22   Accountability and Traceability</w:t>
            </w:r>
            <w:r>
              <w:rPr>
                <w:noProof/>
                <w:webHidden/>
              </w:rPr>
              <w:tab/>
            </w:r>
            <w:r>
              <w:rPr>
                <w:noProof/>
                <w:webHidden/>
              </w:rPr>
              <w:fldChar w:fldCharType="begin"/>
            </w:r>
            <w:r>
              <w:rPr>
                <w:noProof/>
                <w:webHidden/>
              </w:rPr>
              <w:instrText xml:space="preserve"> PAGEREF _Toc195730329 \h </w:instrText>
            </w:r>
            <w:r>
              <w:rPr>
                <w:noProof/>
                <w:webHidden/>
              </w:rPr>
            </w:r>
            <w:r>
              <w:rPr>
                <w:noProof/>
                <w:webHidden/>
              </w:rPr>
              <w:fldChar w:fldCharType="separate"/>
            </w:r>
            <w:r>
              <w:rPr>
                <w:noProof/>
                <w:webHidden/>
              </w:rPr>
              <w:t>14</w:t>
            </w:r>
            <w:r>
              <w:rPr>
                <w:noProof/>
                <w:webHidden/>
              </w:rPr>
              <w:fldChar w:fldCharType="end"/>
            </w:r>
          </w:hyperlink>
        </w:p>
        <w:p w14:paraId="4301C5A6" w14:textId="59B64440" w:rsidR="007442F5" w:rsidRDefault="007442F5">
          <w:pPr>
            <w:pStyle w:val="TOC2"/>
            <w:tabs>
              <w:tab w:val="right" w:leader="dot" w:pos="9350"/>
            </w:tabs>
            <w:rPr>
              <w:rFonts w:asciiTheme="minorHAnsi" w:eastAsiaTheme="minorEastAsia" w:hAnsiTheme="minorHAnsi"/>
              <w:noProof/>
              <w:szCs w:val="24"/>
            </w:rPr>
          </w:pPr>
          <w:hyperlink w:anchor="_Toc195730330" w:history="1">
            <w:r w:rsidRPr="00BF47C8">
              <w:rPr>
                <w:rStyle w:val="Hyperlink"/>
                <w:noProof/>
              </w:rPr>
              <w:t>7.23   Secure Defaults</w:t>
            </w:r>
            <w:r>
              <w:rPr>
                <w:noProof/>
                <w:webHidden/>
              </w:rPr>
              <w:tab/>
            </w:r>
            <w:r>
              <w:rPr>
                <w:noProof/>
                <w:webHidden/>
              </w:rPr>
              <w:fldChar w:fldCharType="begin"/>
            </w:r>
            <w:r>
              <w:rPr>
                <w:noProof/>
                <w:webHidden/>
              </w:rPr>
              <w:instrText xml:space="preserve"> PAGEREF _Toc195730330 \h </w:instrText>
            </w:r>
            <w:r>
              <w:rPr>
                <w:noProof/>
                <w:webHidden/>
              </w:rPr>
            </w:r>
            <w:r>
              <w:rPr>
                <w:noProof/>
                <w:webHidden/>
              </w:rPr>
              <w:fldChar w:fldCharType="separate"/>
            </w:r>
            <w:r>
              <w:rPr>
                <w:noProof/>
                <w:webHidden/>
              </w:rPr>
              <w:t>14</w:t>
            </w:r>
            <w:r>
              <w:rPr>
                <w:noProof/>
                <w:webHidden/>
              </w:rPr>
              <w:fldChar w:fldCharType="end"/>
            </w:r>
          </w:hyperlink>
        </w:p>
        <w:p w14:paraId="36085509" w14:textId="4D8F3E1B" w:rsidR="007442F5" w:rsidRDefault="007442F5">
          <w:pPr>
            <w:pStyle w:val="TOC2"/>
            <w:tabs>
              <w:tab w:val="right" w:leader="dot" w:pos="9350"/>
            </w:tabs>
            <w:rPr>
              <w:rFonts w:asciiTheme="minorHAnsi" w:eastAsiaTheme="minorEastAsia" w:hAnsiTheme="minorHAnsi"/>
              <w:noProof/>
              <w:szCs w:val="24"/>
            </w:rPr>
          </w:pPr>
          <w:hyperlink w:anchor="_Toc195730331" w:history="1">
            <w:r w:rsidRPr="00BF47C8">
              <w:rPr>
                <w:rStyle w:val="Hyperlink"/>
                <w:noProof/>
              </w:rPr>
              <w:t>7.24   Secure Failure and Recovery</w:t>
            </w:r>
            <w:r>
              <w:rPr>
                <w:noProof/>
                <w:webHidden/>
              </w:rPr>
              <w:tab/>
            </w:r>
            <w:r>
              <w:rPr>
                <w:noProof/>
                <w:webHidden/>
              </w:rPr>
              <w:fldChar w:fldCharType="begin"/>
            </w:r>
            <w:r>
              <w:rPr>
                <w:noProof/>
                <w:webHidden/>
              </w:rPr>
              <w:instrText xml:space="preserve"> PAGEREF _Toc195730331 \h </w:instrText>
            </w:r>
            <w:r>
              <w:rPr>
                <w:noProof/>
                <w:webHidden/>
              </w:rPr>
            </w:r>
            <w:r>
              <w:rPr>
                <w:noProof/>
                <w:webHidden/>
              </w:rPr>
              <w:fldChar w:fldCharType="separate"/>
            </w:r>
            <w:r>
              <w:rPr>
                <w:noProof/>
                <w:webHidden/>
              </w:rPr>
              <w:t>14</w:t>
            </w:r>
            <w:r>
              <w:rPr>
                <w:noProof/>
                <w:webHidden/>
              </w:rPr>
              <w:fldChar w:fldCharType="end"/>
            </w:r>
          </w:hyperlink>
        </w:p>
        <w:p w14:paraId="78B30B0A" w14:textId="42A556F0" w:rsidR="007442F5" w:rsidRDefault="007442F5">
          <w:pPr>
            <w:pStyle w:val="TOC2"/>
            <w:tabs>
              <w:tab w:val="right" w:leader="dot" w:pos="9350"/>
            </w:tabs>
            <w:rPr>
              <w:rFonts w:asciiTheme="minorHAnsi" w:eastAsiaTheme="minorEastAsia" w:hAnsiTheme="minorHAnsi"/>
              <w:noProof/>
              <w:szCs w:val="24"/>
            </w:rPr>
          </w:pPr>
          <w:hyperlink w:anchor="_Toc195730332" w:history="1">
            <w:r w:rsidRPr="00BF47C8">
              <w:rPr>
                <w:rStyle w:val="Hyperlink"/>
                <w:noProof/>
              </w:rPr>
              <w:t>7.25   Economic Security</w:t>
            </w:r>
            <w:r>
              <w:rPr>
                <w:noProof/>
                <w:webHidden/>
              </w:rPr>
              <w:tab/>
            </w:r>
            <w:r>
              <w:rPr>
                <w:noProof/>
                <w:webHidden/>
              </w:rPr>
              <w:fldChar w:fldCharType="begin"/>
            </w:r>
            <w:r>
              <w:rPr>
                <w:noProof/>
                <w:webHidden/>
              </w:rPr>
              <w:instrText xml:space="preserve"> PAGEREF _Toc195730332 \h </w:instrText>
            </w:r>
            <w:r>
              <w:rPr>
                <w:noProof/>
                <w:webHidden/>
              </w:rPr>
            </w:r>
            <w:r>
              <w:rPr>
                <w:noProof/>
                <w:webHidden/>
              </w:rPr>
              <w:fldChar w:fldCharType="separate"/>
            </w:r>
            <w:r>
              <w:rPr>
                <w:noProof/>
                <w:webHidden/>
              </w:rPr>
              <w:t>14</w:t>
            </w:r>
            <w:r>
              <w:rPr>
                <w:noProof/>
                <w:webHidden/>
              </w:rPr>
              <w:fldChar w:fldCharType="end"/>
            </w:r>
          </w:hyperlink>
        </w:p>
        <w:p w14:paraId="07BB777F" w14:textId="77B988FF" w:rsidR="007442F5" w:rsidRDefault="007442F5">
          <w:pPr>
            <w:pStyle w:val="TOC2"/>
            <w:tabs>
              <w:tab w:val="right" w:leader="dot" w:pos="9350"/>
            </w:tabs>
            <w:rPr>
              <w:rFonts w:asciiTheme="minorHAnsi" w:eastAsiaTheme="minorEastAsia" w:hAnsiTheme="minorHAnsi"/>
              <w:noProof/>
              <w:szCs w:val="24"/>
            </w:rPr>
          </w:pPr>
          <w:hyperlink w:anchor="_Toc195730333" w:history="1">
            <w:r w:rsidRPr="00BF47C8">
              <w:rPr>
                <w:rStyle w:val="Hyperlink"/>
                <w:noProof/>
              </w:rPr>
              <w:t>7.26   Performance Security</w:t>
            </w:r>
            <w:r>
              <w:rPr>
                <w:noProof/>
                <w:webHidden/>
              </w:rPr>
              <w:tab/>
            </w:r>
            <w:r>
              <w:rPr>
                <w:noProof/>
                <w:webHidden/>
              </w:rPr>
              <w:fldChar w:fldCharType="begin"/>
            </w:r>
            <w:r>
              <w:rPr>
                <w:noProof/>
                <w:webHidden/>
              </w:rPr>
              <w:instrText xml:space="preserve"> PAGEREF _Toc195730333 \h </w:instrText>
            </w:r>
            <w:r>
              <w:rPr>
                <w:noProof/>
                <w:webHidden/>
              </w:rPr>
            </w:r>
            <w:r>
              <w:rPr>
                <w:noProof/>
                <w:webHidden/>
              </w:rPr>
              <w:fldChar w:fldCharType="separate"/>
            </w:r>
            <w:r>
              <w:rPr>
                <w:noProof/>
                <w:webHidden/>
              </w:rPr>
              <w:t>14</w:t>
            </w:r>
            <w:r>
              <w:rPr>
                <w:noProof/>
                <w:webHidden/>
              </w:rPr>
              <w:fldChar w:fldCharType="end"/>
            </w:r>
          </w:hyperlink>
        </w:p>
        <w:p w14:paraId="3DE3F62A" w14:textId="2C6130C2" w:rsidR="007442F5" w:rsidRDefault="007442F5">
          <w:pPr>
            <w:pStyle w:val="TOC2"/>
            <w:tabs>
              <w:tab w:val="right" w:leader="dot" w:pos="9350"/>
            </w:tabs>
            <w:rPr>
              <w:rFonts w:asciiTheme="minorHAnsi" w:eastAsiaTheme="minorEastAsia" w:hAnsiTheme="minorHAnsi"/>
              <w:noProof/>
              <w:szCs w:val="24"/>
            </w:rPr>
          </w:pPr>
          <w:hyperlink w:anchor="_Toc195730334" w:history="1">
            <w:r w:rsidRPr="00BF47C8">
              <w:rPr>
                <w:rStyle w:val="Hyperlink"/>
                <w:noProof/>
              </w:rPr>
              <w:t>7.27   Human Factored Security</w:t>
            </w:r>
            <w:r>
              <w:rPr>
                <w:noProof/>
                <w:webHidden/>
              </w:rPr>
              <w:tab/>
            </w:r>
            <w:r>
              <w:rPr>
                <w:noProof/>
                <w:webHidden/>
              </w:rPr>
              <w:fldChar w:fldCharType="begin"/>
            </w:r>
            <w:r>
              <w:rPr>
                <w:noProof/>
                <w:webHidden/>
              </w:rPr>
              <w:instrText xml:space="preserve"> PAGEREF _Toc195730334 \h </w:instrText>
            </w:r>
            <w:r>
              <w:rPr>
                <w:noProof/>
                <w:webHidden/>
              </w:rPr>
            </w:r>
            <w:r>
              <w:rPr>
                <w:noProof/>
                <w:webHidden/>
              </w:rPr>
              <w:fldChar w:fldCharType="separate"/>
            </w:r>
            <w:r>
              <w:rPr>
                <w:noProof/>
                <w:webHidden/>
              </w:rPr>
              <w:t>14</w:t>
            </w:r>
            <w:r>
              <w:rPr>
                <w:noProof/>
                <w:webHidden/>
              </w:rPr>
              <w:fldChar w:fldCharType="end"/>
            </w:r>
          </w:hyperlink>
        </w:p>
        <w:p w14:paraId="6D67777B" w14:textId="0A137ACE" w:rsidR="007442F5" w:rsidRDefault="007442F5">
          <w:pPr>
            <w:pStyle w:val="TOC2"/>
            <w:tabs>
              <w:tab w:val="right" w:leader="dot" w:pos="9350"/>
            </w:tabs>
            <w:rPr>
              <w:rFonts w:asciiTheme="minorHAnsi" w:eastAsiaTheme="minorEastAsia" w:hAnsiTheme="minorHAnsi"/>
              <w:noProof/>
              <w:szCs w:val="24"/>
            </w:rPr>
          </w:pPr>
          <w:hyperlink w:anchor="_Toc195730335" w:history="1">
            <w:r w:rsidRPr="00BF47C8">
              <w:rPr>
                <w:rStyle w:val="Hyperlink"/>
                <w:noProof/>
              </w:rPr>
              <w:t>7.28   Acceptable Security</w:t>
            </w:r>
            <w:r>
              <w:rPr>
                <w:noProof/>
                <w:webHidden/>
              </w:rPr>
              <w:tab/>
            </w:r>
            <w:r>
              <w:rPr>
                <w:noProof/>
                <w:webHidden/>
              </w:rPr>
              <w:fldChar w:fldCharType="begin"/>
            </w:r>
            <w:r>
              <w:rPr>
                <w:noProof/>
                <w:webHidden/>
              </w:rPr>
              <w:instrText xml:space="preserve"> PAGEREF _Toc195730335 \h </w:instrText>
            </w:r>
            <w:r>
              <w:rPr>
                <w:noProof/>
                <w:webHidden/>
              </w:rPr>
            </w:r>
            <w:r>
              <w:rPr>
                <w:noProof/>
                <w:webHidden/>
              </w:rPr>
              <w:fldChar w:fldCharType="separate"/>
            </w:r>
            <w:r>
              <w:rPr>
                <w:noProof/>
                <w:webHidden/>
              </w:rPr>
              <w:t>14</w:t>
            </w:r>
            <w:r>
              <w:rPr>
                <w:noProof/>
                <w:webHidden/>
              </w:rPr>
              <w:fldChar w:fldCharType="end"/>
            </w:r>
          </w:hyperlink>
        </w:p>
        <w:p w14:paraId="355F9BCD" w14:textId="52441D5C" w:rsidR="007442F5" w:rsidRDefault="007442F5">
          <w:pPr>
            <w:pStyle w:val="TOC2"/>
            <w:tabs>
              <w:tab w:val="right" w:leader="dot" w:pos="9350"/>
            </w:tabs>
            <w:rPr>
              <w:rFonts w:asciiTheme="minorHAnsi" w:eastAsiaTheme="minorEastAsia" w:hAnsiTheme="minorHAnsi"/>
              <w:noProof/>
              <w:szCs w:val="24"/>
            </w:rPr>
          </w:pPr>
          <w:hyperlink w:anchor="_Toc195730336" w:history="1">
            <w:r w:rsidRPr="00BF47C8">
              <w:rPr>
                <w:rStyle w:val="Hyperlink"/>
                <w:noProof/>
              </w:rPr>
              <w:t>7.29   Repeatable and Documented Procedures</w:t>
            </w:r>
            <w:r>
              <w:rPr>
                <w:noProof/>
                <w:webHidden/>
              </w:rPr>
              <w:tab/>
            </w:r>
            <w:r>
              <w:rPr>
                <w:noProof/>
                <w:webHidden/>
              </w:rPr>
              <w:fldChar w:fldCharType="begin"/>
            </w:r>
            <w:r>
              <w:rPr>
                <w:noProof/>
                <w:webHidden/>
              </w:rPr>
              <w:instrText xml:space="preserve"> PAGEREF _Toc195730336 \h </w:instrText>
            </w:r>
            <w:r>
              <w:rPr>
                <w:noProof/>
                <w:webHidden/>
              </w:rPr>
            </w:r>
            <w:r>
              <w:rPr>
                <w:noProof/>
                <w:webHidden/>
              </w:rPr>
              <w:fldChar w:fldCharType="separate"/>
            </w:r>
            <w:r>
              <w:rPr>
                <w:noProof/>
                <w:webHidden/>
              </w:rPr>
              <w:t>14</w:t>
            </w:r>
            <w:r>
              <w:rPr>
                <w:noProof/>
                <w:webHidden/>
              </w:rPr>
              <w:fldChar w:fldCharType="end"/>
            </w:r>
          </w:hyperlink>
        </w:p>
        <w:p w14:paraId="2FE8D387" w14:textId="50BEDBC9" w:rsidR="007442F5" w:rsidRDefault="007442F5">
          <w:pPr>
            <w:pStyle w:val="TOC2"/>
            <w:tabs>
              <w:tab w:val="right" w:leader="dot" w:pos="9350"/>
            </w:tabs>
            <w:rPr>
              <w:rFonts w:asciiTheme="minorHAnsi" w:eastAsiaTheme="minorEastAsia" w:hAnsiTheme="minorHAnsi"/>
              <w:noProof/>
              <w:szCs w:val="24"/>
            </w:rPr>
          </w:pPr>
          <w:hyperlink w:anchor="_Toc195730337" w:history="1">
            <w:r w:rsidRPr="00BF47C8">
              <w:rPr>
                <w:rStyle w:val="Hyperlink"/>
                <w:noProof/>
              </w:rPr>
              <w:t>7.30   Procedural Rigor</w:t>
            </w:r>
            <w:r>
              <w:rPr>
                <w:noProof/>
                <w:webHidden/>
              </w:rPr>
              <w:tab/>
            </w:r>
            <w:r>
              <w:rPr>
                <w:noProof/>
                <w:webHidden/>
              </w:rPr>
              <w:fldChar w:fldCharType="begin"/>
            </w:r>
            <w:r>
              <w:rPr>
                <w:noProof/>
                <w:webHidden/>
              </w:rPr>
              <w:instrText xml:space="preserve"> PAGEREF _Toc195730337 \h </w:instrText>
            </w:r>
            <w:r>
              <w:rPr>
                <w:noProof/>
                <w:webHidden/>
              </w:rPr>
            </w:r>
            <w:r>
              <w:rPr>
                <w:noProof/>
                <w:webHidden/>
              </w:rPr>
              <w:fldChar w:fldCharType="separate"/>
            </w:r>
            <w:r>
              <w:rPr>
                <w:noProof/>
                <w:webHidden/>
              </w:rPr>
              <w:t>15</w:t>
            </w:r>
            <w:r>
              <w:rPr>
                <w:noProof/>
                <w:webHidden/>
              </w:rPr>
              <w:fldChar w:fldCharType="end"/>
            </w:r>
          </w:hyperlink>
        </w:p>
        <w:p w14:paraId="1207A389" w14:textId="58BE8C21" w:rsidR="007442F5" w:rsidRDefault="007442F5">
          <w:pPr>
            <w:pStyle w:val="TOC2"/>
            <w:tabs>
              <w:tab w:val="right" w:leader="dot" w:pos="9350"/>
            </w:tabs>
            <w:rPr>
              <w:rFonts w:asciiTheme="minorHAnsi" w:eastAsiaTheme="minorEastAsia" w:hAnsiTheme="minorHAnsi"/>
              <w:noProof/>
              <w:szCs w:val="24"/>
            </w:rPr>
          </w:pPr>
          <w:hyperlink w:anchor="_Toc195730338" w:history="1">
            <w:r w:rsidRPr="00BF47C8">
              <w:rPr>
                <w:rStyle w:val="Hyperlink"/>
                <w:noProof/>
              </w:rPr>
              <w:t>7.31   Secure System Modification</w:t>
            </w:r>
            <w:r>
              <w:rPr>
                <w:noProof/>
                <w:webHidden/>
              </w:rPr>
              <w:tab/>
            </w:r>
            <w:r>
              <w:rPr>
                <w:noProof/>
                <w:webHidden/>
              </w:rPr>
              <w:fldChar w:fldCharType="begin"/>
            </w:r>
            <w:r>
              <w:rPr>
                <w:noProof/>
                <w:webHidden/>
              </w:rPr>
              <w:instrText xml:space="preserve"> PAGEREF _Toc195730338 \h </w:instrText>
            </w:r>
            <w:r>
              <w:rPr>
                <w:noProof/>
                <w:webHidden/>
              </w:rPr>
            </w:r>
            <w:r>
              <w:rPr>
                <w:noProof/>
                <w:webHidden/>
              </w:rPr>
              <w:fldChar w:fldCharType="separate"/>
            </w:r>
            <w:r>
              <w:rPr>
                <w:noProof/>
                <w:webHidden/>
              </w:rPr>
              <w:t>15</w:t>
            </w:r>
            <w:r>
              <w:rPr>
                <w:noProof/>
                <w:webHidden/>
              </w:rPr>
              <w:fldChar w:fldCharType="end"/>
            </w:r>
          </w:hyperlink>
        </w:p>
        <w:p w14:paraId="4A1968CE" w14:textId="1B8376DE" w:rsidR="007442F5" w:rsidRDefault="007442F5">
          <w:pPr>
            <w:pStyle w:val="TOC2"/>
            <w:tabs>
              <w:tab w:val="right" w:leader="dot" w:pos="9350"/>
            </w:tabs>
            <w:rPr>
              <w:rFonts w:asciiTheme="minorHAnsi" w:eastAsiaTheme="minorEastAsia" w:hAnsiTheme="minorHAnsi"/>
              <w:noProof/>
              <w:szCs w:val="24"/>
            </w:rPr>
          </w:pPr>
          <w:hyperlink w:anchor="_Toc195730339" w:history="1">
            <w:r w:rsidRPr="00BF47C8">
              <w:rPr>
                <w:rStyle w:val="Hyperlink"/>
                <w:noProof/>
              </w:rPr>
              <w:t>7.32   Sufficient Documentation</w:t>
            </w:r>
            <w:r>
              <w:rPr>
                <w:noProof/>
                <w:webHidden/>
              </w:rPr>
              <w:tab/>
            </w:r>
            <w:r>
              <w:rPr>
                <w:noProof/>
                <w:webHidden/>
              </w:rPr>
              <w:fldChar w:fldCharType="begin"/>
            </w:r>
            <w:r>
              <w:rPr>
                <w:noProof/>
                <w:webHidden/>
              </w:rPr>
              <w:instrText xml:space="preserve"> PAGEREF _Toc195730339 \h </w:instrText>
            </w:r>
            <w:r>
              <w:rPr>
                <w:noProof/>
                <w:webHidden/>
              </w:rPr>
            </w:r>
            <w:r>
              <w:rPr>
                <w:noProof/>
                <w:webHidden/>
              </w:rPr>
              <w:fldChar w:fldCharType="separate"/>
            </w:r>
            <w:r>
              <w:rPr>
                <w:noProof/>
                <w:webHidden/>
              </w:rPr>
              <w:t>15</w:t>
            </w:r>
            <w:r>
              <w:rPr>
                <w:noProof/>
                <w:webHidden/>
              </w:rPr>
              <w:fldChar w:fldCharType="end"/>
            </w:r>
          </w:hyperlink>
        </w:p>
        <w:p w14:paraId="4BD67CDA" w14:textId="6C13899D" w:rsidR="007442F5" w:rsidRDefault="007442F5">
          <w:pPr>
            <w:pStyle w:val="TOC2"/>
            <w:tabs>
              <w:tab w:val="right" w:leader="dot" w:pos="9350"/>
            </w:tabs>
            <w:rPr>
              <w:rFonts w:asciiTheme="minorHAnsi" w:eastAsiaTheme="minorEastAsia" w:hAnsiTheme="minorHAnsi"/>
              <w:noProof/>
              <w:szCs w:val="24"/>
            </w:rPr>
          </w:pPr>
          <w:hyperlink w:anchor="_Toc195730340" w:history="1">
            <w:r w:rsidRPr="00BF47C8">
              <w:rPr>
                <w:rStyle w:val="Hyperlink"/>
                <w:noProof/>
              </w:rPr>
              <w:t>7.23   Minimization</w:t>
            </w:r>
            <w:r>
              <w:rPr>
                <w:noProof/>
                <w:webHidden/>
              </w:rPr>
              <w:tab/>
            </w:r>
            <w:r>
              <w:rPr>
                <w:noProof/>
                <w:webHidden/>
              </w:rPr>
              <w:fldChar w:fldCharType="begin"/>
            </w:r>
            <w:r>
              <w:rPr>
                <w:noProof/>
                <w:webHidden/>
              </w:rPr>
              <w:instrText xml:space="preserve"> PAGEREF _Toc195730340 \h </w:instrText>
            </w:r>
            <w:r>
              <w:rPr>
                <w:noProof/>
                <w:webHidden/>
              </w:rPr>
            </w:r>
            <w:r>
              <w:rPr>
                <w:noProof/>
                <w:webHidden/>
              </w:rPr>
              <w:fldChar w:fldCharType="separate"/>
            </w:r>
            <w:r>
              <w:rPr>
                <w:noProof/>
                <w:webHidden/>
              </w:rPr>
              <w:t>15</w:t>
            </w:r>
            <w:r>
              <w:rPr>
                <w:noProof/>
                <w:webHidden/>
              </w:rPr>
              <w:fldChar w:fldCharType="end"/>
            </w:r>
          </w:hyperlink>
        </w:p>
        <w:p w14:paraId="7E80A51D" w14:textId="711F710F" w:rsidR="007442F5" w:rsidRDefault="007442F5">
          <w:pPr>
            <w:pStyle w:val="TOC1"/>
            <w:tabs>
              <w:tab w:val="right" w:leader="dot" w:pos="9350"/>
            </w:tabs>
            <w:rPr>
              <w:rFonts w:asciiTheme="minorHAnsi" w:eastAsiaTheme="minorEastAsia" w:hAnsiTheme="minorHAnsi"/>
              <w:noProof/>
              <w:szCs w:val="24"/>
            </w:rPr>
          </w:pPr>
          <w:hyperlink w:anchor="_Toc195730341" w:history="1">
            <w:r w:rsidRPr="00BF47C8">
              <w:rPr>
                <w:rStyle w:val="Hyperlink"/>
                <w:noProof/>
              </w:rPr>
              <w:t>8.0   External System Services</w:t>
            </w:r>
            <w:r>
              <w:rPr>
                <w:noProof/>
                <w:webHidden/>
              </w:rPr>
              <w:tab/>
            </w:r>
            <w:r>
              <w:rPr>
                <w:noProof/>
                <w:webHidden/>
              </w:rPr>
              <w:fldChar w:fldCharType="begin"/>
            </w:r>
            <w:r>
              <w:rPr>
                <w:noProof/>
                <w:webHidden/>
              </w:rPr>
              <w:instrText xml:space="preserve"> PAGEREF _Toc195730341 \h </w:instrText>
            </w:r>
            <w:r>
              <w:rPr>
                <w:noProof/>
                <w:webHidden/>
              </w:rPr>
            </w:r>
            <w:r>
              <w:rPr>
                <w:noProof/>
                <w:webHidden/>
              </w:rPr>
              <w:fldChar w:fldCharType="separate"/>
            </w:r>
            <w:r>
              <w:rPr>
                <w:noProof/>
                <w:webHidden/>
              </w:rPr>
              <w:t>15</w:t>
            </w:r>
            <w:r>
              <w:rPr>
                <w:noProof/>
                <w:webHidden/>
              </w:rPr>
              <w:fldChar w:fldCharType="end"/>
            </w:r>
          </w:hyperlink>
        </w:p>
        <w:p w14:paraId="284B3549" w14:textId="2D80C19E" w:rsidR="007442F5" w:rsidRDefault="007442F5">
          <w:pPr>
            <w:pStyle w:val="TOC2"/>
            <w:tabs>
              <w:tab w:val="right" w:leader="dot" w:pos="9350"/>
            </w:tabs>
            <w:rPr>
              <w:rFonts w:asciiTheme="minorHAnsi" w:eastAsiaTheme="minorEastAsia" w:hAnsiTheme="minorHAnsi"/>
              <w:noProof/>
              <w:szCs w:val="24"/>
            </w:rPr>
          </w:pPr>
          <w:hyperlink w:anchor="_Toc195730342" w:history="1">
            <w:r w:rsidRPr="00BF47C8">
              <w:rPr>
                <w:rStyle w:val="Hyperlink"/>
                <w:noProof/>
              </w:rPr>
              <w:t>8.1   Risk Assessments and Organizational Approvals</w:t>
            </w:r>
            <w:r>
              <w:rPr>
                <w:noProof/>
                <w:webHidden/>
              </w:rPr>
              <w:tab/>
            </w:r>
            <w:r>
              <w:rPr>
                <w:noProof/>
                <w:webHidden/>
              </w:rPr>
              <w:fldChar w:fldCharType="begin"/>
            </w:r>
            <w:r>
              <w:rPr>
                <w:noProof/>
                <w:webHidden/>
              </w:rPr>
              <w:instrText xml:space="preserve"> PAGEREF _Toc195730342 \h </w:instrText>
            </w:r>
            <w:r>
              <w:rPr>
                <w:noProof/>
                <w:webHidden/>
              </w:rPr>
            </w:r>
            <w:r>
              <w:rPr>
                <w:noProof/>
                <w:webHidden/>
              </w:rPr>
              <w:fldChar w:fldCharType="separate"/>
            </w:r>
            <w:r>
              <w:rPr>
                <w:noProof/>
                <w:webHidden/>
              </w:rPr>
              <w:t>15</w:t>
            </w:r>
            <w:r>
              <w:rPr>
                <w:noProof/>
                <w:webHidden/>
              </w:rPr>
              <w:fldChar w:fldCharType="end"/>
            </w:r>
          </w:hyperlink>
        </w:p>
        <w:p w14:paraId="6847ECC9" w14:textId="2E69F27D" w:rsidR="007442F5" w:rsidRDefault="007442F5">
          <w:pPr>
            <w:pStyle w:val="TOC2"/>
            <w:tabs>
              <w:tab w:val="right" w:leader="dot" w:pos="9350"/>
            </w:tabs>
            <w:rPr>
              <w:rFonts w:asciiTheme="minorHAnsi" w:eastAsiaTheme="minorEastAsia" w:hAnsiTheme="minorHAnsi"/>
              <w:noProof/>
              <w:szCs w:val="24"/>
            </w:rPr>
          </w:pPr>
          <w:hyperlink w:anchor="_Toc195730343" w:history="1">
            <w:r w:rsidRPr="00BF47C8">
              <w:rPr>
                <w:rStyle w:val="Hyperlink"/>
                <w:noProof/>
              </w:rPr>
              <w:t>8.2   Identification of Functions, Ports, Protocols, and Services</w:t>
            </w:r>
            <w:r>
              <w:rPr>
                <w:noProof/>
                <w:webHidden/>
              </w:rPr>
              <w:tab/>
            </w:r>
            <w:r>
              <w:rPr>
                <w:noProof/>
                <w:webHidden/>
              </w:rPr>
              <w:fldChar w:fldCharType="begin"/>
            </w:r>
            <w:r>
              <w:rPr>
                <w:noProof/>
                <w:webHidden/>
              </w:rPr>
              <w:instrText xml:space="preserve"> PAGEREF _Toc195730343 \h </w:instrText>
            </w:r>
            <w:r>
              <w:rPr>
                <w:noProof/>
                <w:webHidden/>
              </w:rPr>
            </w:r>
            <w:r>
              <w:rPr>
                <w:noProof/>
                <w:webHidden/>
              </w:rPr>
              <w:fldChar w:fldCharType="separate"/>
            </w:r>
            <w:r>
              <w:rPr>
                <w:noProof/>
                <w:webHidden/>
              </w:rPr>
              <w:t>16</w:t>
            </w:r>
            <w:r>
              <w:rPr>
                <w:noProof/>
                <w:webHidden/>
              </w:rPr>
              <w:fldChar w:fldCharType="end"/>
            </w:r>
          </w:hyperlink>
        </w:p>
        <w:p w14:paraId="2A53CEDC" w14:textId="0952A4AD" w:rsidR="007442F5" w:rsidRDefault="007442F5">
          <w:pPr>
            <w:pStyle w:val="TOC2"/>
            <w:tabs>
              <w:tab w:val="right" w:leader="dot" w:pos="9350"/>
            </w:tabs>
            <w:rPr>
              <w:rFonts w:asciiTheme="minorHAnsi" w:eastAsiaTheme="minorEastAsia" w:hAnsiTheme="minorHAnsi"/>
              <w:noProof/>
              <w:szCs w:val="24"/>
            </w:rPr>
          </w:pPr>
          <w:hyperlink w:anchor="_Toc195730344" w:history="1">
            <w:r w:rsidRPr="00BF47C8">
              <w:rPr>
                <w:rStyle w:val="Hyperlink"/>
                <w:noProof/>
              </w:rPr>
              <w:t>8.3   Establish and Maintain Trust Relationship with Providers</w:t>
            </w:r>
            <w:r>
              <w:rPr>
                <w:noProof/>
                <w:webHidden/>
              </w:rPr>
              <w:tab/>
            </w:r>
            <w:r>
              <w:rPr>
                <w:noProof/>
                <w:webHidden/>
              </w:rPr>
              <w:fldChar w:fldCharType="begin"/>
            </w:r>
            <w:r>
              <w:rPr>
                <w:noProof/>
                <w:webHidden/>
              </w:rPr>
              <w:instrText xml:space="preserve"> PAGEREF _Toc195730344 \h </w:instrText>
            </w:r>
            <w:r>
              <w:rPr>
                <w:noProof/>
                <w:webHidden/>
              </w:rPr>
            </w:r>
            <w:r>
              <w:rPr>
                <w:noProof/>
                <w:webHidden/>
              </w:rPr>
              <w:fldChar w:fldCharType="separate"/>
            </w:r>
            <w:r>
              <w:rPr>
                <w:noProof/>
                <w:webHidden/>
              </w:rPr>
              <w:t>16</w:t>
            </w:r>
            <w:r>
              <w:rPr>
                <w:noProof/>
                <w:webHidden/>
              </w:rPr>
              <w:fldChar w:fldCharType="end"/>
            </w:r>
          </w:hyperlink>
        </w:p>
        <w:p w14:paraId="6C33A0B7" w14:textId="49AD74B9" w:rsidR="007442F5" w:rsidRDefault="007442F5">
          <w:pPr>
            <w:pStyle w:val="TOC2"/>
            <w:tabs>
              <w:tab w:val="right" w:leader="dot" w:pos="9350"/>
            </w:tabs>
            <w:rPr>
              <w:rFonts w:asciiTheme="minorHAnsi" w:eastAsiaTheme="minorEastAsia" w:hAnsiTheme="minorHAnsi"/>
              <w:noProof/>
              <w:szCs w:val="24"/>
            </w:rPr>
          </w:pPr>
          <w:hyperlink w:anchor="_Toc195730345" w:history="1">
            <w:r w:rsidRPr="00BF47C8">
              <w:rPr>
                <w:rStyle w:val="Hyperlink"/>
                <w:noProof/>
              </w:rPr>
              <w:t>8.4   Consistent Interests of Consumers and Providers</w:t>
            </w:r>
            <w:r>
              <w:rPr>
                <w:noProof/>
                <w:webHidden/>
              </w:rPr>
              <w:tab/>
            </w:r>
            <w:r>
              <w:rPr>
                <w:noProof/>
                <w:webHidden/>
              </w:rPr>
              <w:fldChar w:fldCharType="begin"/>
            </w:r>
            <w:r>
              <w:rPr>
                <w:noProof/>
                <w:webHidden/>
              </w:rPr>
              <w:instrText xml:space="preserve"> PAGEREF _Toc195730345 \h </w:instrText>
            </w:r>
            <w:r>
              <w:rPr>
                <w:noProof/>
                <w:webHidden/>
              </w:rPr>
            </w:r>
            <w:r>
              <w:rPr>
                <w:noProof/>
                <w:webHidden/>
              </w:rPr>
              <w:fldChar w:fldCharType="separate"/>
            </w:r>
            <w:r>
              <w:rPr>
                <w:noProof/>
                <w:webHidden/>
              </w:rPr>
              <w:t>16</w:t>
            </w:r>
            <w:r>
              <w:rPr>
                <w:noProof/>
                <w:webHidden/>
              </w:rPr>
              <w:fldChar w:fldCharType="end"/>
            </w:r>
          </w:hyperlink>
        </w:p>
        <w:p w14:paraId="13A981AC" w14:textId="43B04EAF" w:rsidR="007442F5" w:rsidRDefault="007442F5">
          <w:pPr>
            <w:pStyle w:val="TOC2"/>
            <w:tabs>
              <w:tab w:val="right" w:leader="dot" w:pos="9350"/>
            </w:tabs>
            <w:rPr>
              <w:rFonts w:asciiTheme="minorHAnsi" w:eastAsiaTheme="minorEastAsia" w:hAnsiTheme="minorHAnsi"/>
              <w:noProof/>
              <w:szCs w:val="24"/>
            </w:rPr>
          </w:pPr>
          <w:hyperlink w:anchor="_Toc195730346" w:history="1">
            <w:r w:rsidRPr="00BF47C8">
              <w:rPr>
                <w:rStyle w:val="Hyperlink"/>
                <w:noProof/>
              </w:rPr>
              <w:t>8.5   Processing, Storage, and Service Location</w:t>
            </w:r>
            <w:r>
              <w:rPr>
                <w:noProof/>
                <w:webHidden/>
              </w:rPr>
              <w:tab/>
            </w:r>
            <w:r>
              <w:rPr>
                <w:noProof/>
                <w:webHidden/>
              </w:rPr>
              <w:fldChar w:fldCharType="begin"/>
            </w:r>
            <w:r>
              <w:rPr>
                <w:noProof/>
                <w:webHidden/>
              </w:rPr>
              <w:instrText xml:space="preserve"> PAGEREF _Toc195730346 \h </w:instrText>
            </w:r>
            <w:r>
              <w:rPr>
                <w:noProof/>
                <w:webHidden/>
              </w:rPr>
            </w:r>
            <w:r>
              <w:rPr>
                <w:noProof/>
                <w:webHidden/>
              </w:rPr>
              <w:fldChar w:fldCharType="separate"/>
            </w:r>
            <w:r>
              <w:rPr>
                <w:noProof/>
                <w:webHidden/>
              </w:rPr>
              <w:t>16</w:t>
            </w:r>
            <w:r>
              <w:rPr>
                <w:noProof/>
                <w:webHidden/>
              </w:rPr>
              <w:fldChar w:fldCharType="end"/>
            </w:r>
          </w:hyperlink>
        </w:p>
        <w:p w14:paraId="68E05A41" w14:textId="486BF4CC" w:rsidR="007442F5" w:rsidRDefault="007442F5">
          <w:pPr>
            <w:pStyle w:val="TOC2"/>
            <w:tabs>
              <w:tab w:val="right" w:leader="dot" w:pos="9350"/>
            </w:tabs>
            <w:rPr>
              <w:rFonts w:asciiTheme="minorHAnsi" w:eastAsiaTheme="minorEastAsia" w:hAnsiTheme="minorHAnsi"/>
              <w:noProof/>
              <w:szCs w:val="24"/>
            </w:rPr>
          </w:pPr>
          <w:hyperlink w:anchor="_Toc195730347" w:history="1">
            <w:r w:rsidRPr="00BF47C8">
              <w:rPr>
                <w:rStyle w:val="Hyperlink"/>
                <w:noProof/>
              </w:rPr>
              <w:t>8.6   Organization-controlled Cryptographic Keys</w:t>
            </w:r>
            <w:r>
              <w:rPr>
                <w:noProof/>
                <w:webHidden/>
              </w:rPr>
              <w:tab/>
            </w:r>
            <w:r>
              <w:rPr>
                <w:noProof/>
                <w:webHidden/>
              </w:rPr>
              <w:fldChar w:fldCharType="begin"/>
            </w:r>
            <w:r>
              <w:rPr>
                <w:noProof/>
                <w:webHidden/>
              </w:rPr>
              <w:instrText xml:space="preserve"> PAGEREF _Toc195730347 \h </w:instrText>
            </w:r>
            <w:r>
              <w:rPr>
                <w:noProof/>
                <w:webHidden/>
              </w:rPr>
            </w:r>
            <w:r>
              <w:rPr>
                <w:noProof/>
                <w:webHidden/>
              </w:rPr>
              <w:fldChar w:fldCharType="separate"/>
            </w:r>
            <w:r>
              <w:rPr>
                <w:noProof/>
                <w:webHidden/>
              </w:rPr>
              <w:t>16</w:t>
            </w:r>
            <w:r>
              <w:rPr>
                <w:noProof/>
                <w:webHidden/>
              </w:rPr>
              <w:fldChar w:fldCharType="end"/>
            </w:r>
          </w:hyperlink>
        </w:p>
        <w:p w14:paraId="01F3675A" w14:textId="61EBB520" w:rsidR="007442F5" w:rsidRDefault="007442F5">
          <w:pPr>
            <w:pStyle w:val="TOC2"/>
            <w:tabs>
              <w:tab w:val="right" w:leader="dot" w:pos="9350"/>
            </w:tabs>
            <w:rPr>
              <w:rFonts w:asciiTheme="minorHAnsi" w:eastAsiaTheme="minorEastAsia" w:hAnsiTheme="minorHAnsi"/>
              <w:noProof/>
              <w:szCs w:val="24"/>
            </w:rPr>
          </w:pPr>
          <w:hyperlink w:anchor="_Toc195730348" w:history="1">
            <w:r w:rsidRPr="00BF47C8">
              <w:rPr>
                <w:rStyle w:val="Hyperlink"/>
                <w:noProof/>
              </w:rPr>
              <w:t>8.7   Organization-controlled Integrity Checking</w:t>
            </w:r>
            <w:r>
              <w:rPr>
                <w:noProof/>
                <w:webHidden/>
              </w:rPr>
              <w:tab/>
            </w:r>
            <w:r>
              <w:rPr>
                <w:noProof/>
                <w:webHidden/>
              </w:rPr>
              <w:fldChar w:fldCharType="begin"/>
            </w:r>
            <w:r>
              <w:rPr>
                <w:noProof/>
                <w:webHidden/>
              </w:rPr>
              <w:instrText xml:space="preserve"> PAGEREF _Toc195730348 \h </w:instrText>
            </w:r>
            <w:r>
              <w:rPr>
                <w:noProof/>
                <w:webHidden/>
              </w:rPr>
            </w:r>
            <w:r>
              <w:rPr>
                <w:noProof/>
                <w:webHidden/>
              </w:rPr>
              <w:fldChar w:fldCharType="separate"/>
            </w:r>
            <w:r>
              <w:rPr>
                <w:noProof/>
                <w:webHidden/>
              </w:rPr>
              <w:t>16</w:t>
            </w:r>
            <w:r>
              <w:rPr>
                <w:noProof/>
                <w:webHidden/>
              </w:rPr>
              <w:fldChar w:fldCharType="end"/>
            </w:r>
          </w:hyperlink>
        </w:p>
        <w:p w14:paraId="71D0A535" w14:textId="1292EF0D" w:rsidR="007442F5" w:rsidRDefault="007442F5">
          <w:pPr>
            <w:pStyle w:val="TOC2"/>
            <w:tabs>
              <w:tab w:val="right" w:leader="dot" w:pos="9350"/>
            </w:tabs>
            <w:rPr>
              <w:rFonts w:asciiTheme="minorHAnsi" w:eastAsiaTheme="minorEastAsia" w:hAnsiTheme="minorHAnsi"/>
              <w:noProof/>
              <w:szCs w:val="24"/>
            </w:rPr>
          </w:pPr>
          <w:hyperlink w:anchor="_Toc195730349" w:history="1">
            <w:r w:rsidRPr="00BF47C8">
              <w:rPr>
                <w:rStyle w:val="Hyperlink"/>
                <w:noProof/>
              </w:rPr>
              <w:t>8.8   Processing and Storage Location – U.S. Jurisdiction</w:t>
            </w:r>
            <w:r>
              <w:rPr>
                <w:noProof/>
                <w:webHidden/>
              </w:rPr>
              <w:tab/>
            </w:r>
            <w:r>
              <w:rPr>
                <w:noProof/>
                <w:webHidden/>
              </w:rPr>
              <w:fldChar w:fldCharType="begin"/>
            </w:r>
            <w:r>
              <w:rPr>
                <w:noProof/>
                <w:webHidden/>
              </w:rPr>
              <w:instrText xml:space="preserve"> PAGEREF _Toc195730349 \h </w:instrText>
            </w:r>
            <w:r>
              <w:rPr>
                <w:noProof/>
                <w:webHidden/>
              </w:rPr>
            </w:r>
            <w:r>
              <w:rPr>
                <w:noProof/>
                <w:webHidden/>
              </w:rPr>
              <w:fldChar w:fldCharType="separate"/>
            </w:r>
            <w:r>
              <w:rPr>
                <w:noProof/>
                <w:webHidden/>
              </w:rPr>
              <w:t>16</w:t>
            </w:r>
            <w:r>
              <w:rPr>
                <w:noProof/>
                <w:webHidden/>
              </w:rPr>
              <w:fldChar w:fldCharType="end"/>
            </w:r>
          </w:hyperlink>
        </w:p>
        <w:p w14:paraId="6C5EE754" w14:textId="6A5452D8" w:rsidR="007442F5" w:rsidRDefault="007442F5">
          <w:pPr>
            <w:pStyle w:val="TOC1"/>
            <w:tabs>
              <w:tab w:val="right" w:leader="dot" w:pos="9350"/>
            </w:tabs>
            <w:rPr>
              <w:rFonts w:asciiTheme="minorHAnsi" w:eastAsiaTheme="minorEastAsia" w:hAnsiTheme="minorHAnsi"/>
              <w:noProof/>
              <w:szCs w:val="24"/>
            </w:rPr>
          </w:pPr>
          <w:hyperlink w:anchor="_Toc195730350" w:history="1">
            <w:r w:rsidRPr="00BF47C8">
              <w:rPr>
                <w:rStyle w:val="Hyperlink"/>
                <w:noProof/>
              </w:rPr>
              <w:t>9.0   Developer Configuration Management</w:t>
            </w:r>
            <w:r>
              <w:rPr>
                <w:noProof/>
                <w:webHidden/>
              </w:rPr>
              <w:tab/>
            </w:r>
            <w:r>
              <w:rPr>
                <w:noProof/>
                <w:webHidden/>
              </w:rPr>
              <w:fldChar w:fldCharType="begin"/>
            </w:r>
            <w:r>
              <w:rPr>
                <w:noProof/>
                <w:webHidden/>
              </w:rPr>
              <w:instrText xml:space="preserve"> PAGEREF _Toc195730350 \h </w:instrText>
            </w:r>
            <w:r>
              <w:rPr>
                <w:noProof/>
                <w:webHidden/>
              </w:rPr>
            </w:r>
            <w:r>
              <w:rPr>
                <w:noProof/>
                <w:webHidden/>
              </w:rPr>
              <w:fldChar w:fldCharType="separate"/>
            </w:r>
            <w:r>
              <w:rPr>
                <w:noProof/>
                <w:webHidden/>
              </w:rPr>
              <w:t>16</w:t>
            </w:r>
            <w:r>
              <w:rPr>
                <w:noProof/>
                <w:webHidden/>
              </w:rPr>
              <w:fldChar w:fldCharType="end"/>
            </w:r>
          </w:hyperlink>
        </w:p>
        <w:p w14:paraId="0FDD62DA" w14:textId="692ACBC8" w:rsidR="007442F5" w:rsidRDefault="007442F5">
          <w:pPr>
            <w:pStyle w:val="TOC2"/>
            <w:tabs>
              <w:tab w:val="right" w:leader="dot" w:pos="9350"/>
            </w:tabs>
            <w:rPr>
              <w:rFonts w:asciiTheme="minorHAnsi" w:eastAsiaTheme="minorEastAsia" w:hAnsiTheme="minorHAnsi"/>
              <w:noProof/>
              <w:szCs w:val="24"/>
            </w:rPr>
          </w:pPr>
          <w:hyperlink w:anchor="_Toc195730351" w:history="1">
            <w:r w:rsidRPr="00BF47C8">
              <w:rPr>
                <w:rStyle w:val="Hyperlink"/>
                <w:noProof/>
              </w:rPr>
              <w:t>9.1   Software and Firmware Integrity Verification</w:t>
            </w:r>
            <w:r>
              <w:rPr>
                <w:noProof/>
                <w:webHidden/>
              </w:rPr>
              <w:tab/>
            </w:r>
            <w:r>
              <w:rPr>
                <w:noProof/>
                <w:webHidden/>
              </w:rPr>
              <w:fldChar w:fldCharType="begin"/>
            </w:r>
            <w:r>
              <w:rPr>
                <w:noProof/>
                <w:webHidden/>
              </w:rPr>
              <w:instrText xml:space="preserve"> PAGEREF _Toc195730351 \h </w:instrText>
            </w:r>
            <w:r>
              <w:rPr>
                <w:noProof/>
                <w:webHidden/>
              </w:rPr>
            </w:r>
            <w:r>
              <w:rPr>
                <w:noProof/>
                <w:webHidden/>
              </w:rPr>
              <w:fldChar w:fldCharType="separate"/>
            </w:r>
            <w:r>
              <w:rPr>
                <w:noProof/>
                <w:webHidden/>
              </w:rPr>
              <w:t>17</w:t>
            </w:r>
            <w:r>
              <w:rPr>
                <w:noProof/>
                <w:webHidden/>
              </w:rPr>
              <w:fldChar w:fldCharType="end"/>
            </w:r>
          </w:hyperlink>
        </w:p>
        <w:p w14:paraId="3B25F6E0" w14:textId="18A132EE" w:rsidR="007442F5" w:rsidRDefault="007442F5">
          <w:pPr>
            <w:pStyle w:val="TOC2"/>
            <w:tabs>
              <w:tab w:val="right" w:leader="dot" w:pos="9350"/>
            </w:tabs>
            <w:rPr>
              <w:rFonts w:asciiTheme="minorHAnsi" w:eastAsiaTheme="minorEastAsia" w:hAnsiTheme="minorHAnsi"/>
              <w:noProof/>
              <w:szCs w:val="24"/>
            </w:rPr>
          </w:pPr>
          <w:hyperlink w:anchor="_Toc195730352" w:history="1">
            <w:r w:rsidRPr="00BF47C8">
              <w:rPr>
                <w:rStyle w:val="Hyperlink"/>
                <w:noProof/>
              </w:rPr>
              <w:t>9.2   Alternative Configuration Management Processes</w:t>
            </w:r>
            <w:r>
              <w:rPr>
                <w:noProof/>
                <w:webHidden/>
              </w:rPr>
              <w:tab/>
            </w:r>
            <w:r>
              <w:rPr>
                <w:noProof/>
                <w:webHidden/>
              </w:rPr>
              <w:fldChar w:fldCharType="begin"/>
            </w:r>
            <w:r>
              <w:rPr>
                <w:noProof/>
                <w:webHidden/>
              </w:rPr>
              <w:instrText xml:space="preserve"> PAGEREF _Toc195730352 \h </w:instrText>
            </w:r>
            <w:r>
              <w:rPr>
                <w:noProof/>
                <w:webHidden/>
              </w:rPr>
            </w:r>
            <w:r>
              <w:rPr>
                <w:noProof/>
                <w:webHidden/>
              </w:rPr>
              <w:fldChar w:fldCharType="separate"/>
            </w:r>
            <w:r>
              <w:rPr>
                <w:noProof/>
                <w:webHidden/>
              </w:rPr>
              <w:t>17</w:t>
            </w:r>
            <w:r>
              <w:rPr>
                <w:noProof/>
                <w:webHidden/>
              </w:rPr>
              <w:fldChar w:fldCharType="end"/>
            </w:r>
          </w:hyperlink>
        </w:p>
        <w:p w14:paraId="3A7CB343" w14:textId="32A2DED7" w:rsidR="007442F5" w:rsidRDefault="007442F5">
          <w:pPr>
            <w:pStyle w:val="TOC2"/>
            <w:tabs>
              <w:tab w:val="right" w:leader="dot" w:pos="9350"/>
            </w:tabs>
            <w:rPr>
              <w:rFonts w:asciiTheme="minorHAnsi" w:eastAsiaTheme="minorEastAsia" w:hAnsiTheme="minorHAnsi"/>
              <w:noProof/>
              <w:szCs w:val="24"/>
            </w:rPr>
          </w:pPr>
          <w:hyperlink w:anchor="_Toc195730353" w:history="1">
            <w:r w:rsidRPr="00BF47C8">
              <w:rPr>
                <w:rStyle w:val="Hyperlink"/>
                <w:noProof/>
              </w:rPr>
              <w:t>9.3   Hardware Integrity Verification</w:t>
            </w:r>
            <w:r>
              <w:rPr>
                <w:noProof/>
                <w:webHidden/>
              </w:rPr>
              <w:tab/>
            </w:r>
            <w:r>
              <w:rPr>
                <w:noProof/>
                <w:webHidden/>
              </w:rPr>
              <w:fldChar w:fldCharType="begin"/>
            </w:r>
            <w:r>
              <w:rPr>
                <w:noProof/>
                <w:webHidden/>
              </w:rPr>
              <w:instrText xml:space="preserve"> PAGEREF _Toc195730353 \h </w:instrText>
            </w:r>
            <w:r>
              <w:rPr>
                <w:noProof/>
                <w:webHidden/>
              </w:rPr>
            </w:r>
            <w:r>
              <w:rPr>
                <w:noProof/>
                <w:webHidden/>
              </w:rPr>
              <w:fldChar w:fldCharType="separate"/>
            </w:r>
            <w:r>
              <w:rPr>
                <w:noProof/>
                <w:webHidden/>
              </w:rPr>
              <w:t>17</w:t>
            </w:r>
            <w:r>
              <w:rPr>
                <w:noProof/>
                <w:webHidden/>
              </w:rPr>
              <w:fldChar w:fldCharType="end"/>
            </w:r>
          </w:hyperlink>
        </w:p>
        <w:p w14:paraId="5CF5DA8B" w14:textId="1B5CAE5E" w:rsidR="007442F5" w:rsidRDefault="007442F5">
          <w:pPr>
            <w:pStyle w:val="TOC2"/>
            <w:tabs>
              <w:tab w:val="right" w:leader="dot" w:pos="9350"/>
            </w:tabs>
            <w:rPr>
              <w:rFonts w:asciiTheme="minorHAnsi" w:eastAsiaTheme="minorEastAsia" w:hAnsiTheme="minorHAnsi"/>
              <w:noProof/>
              <w:szCs w:val="24"/>
            </w:rPr>
          </w:pPr>
          <w:hyperlink w:anchor="_Toc195730354" w:history="1">
            <w:r w:rsidRPr="00BF47C8">
              <w:rPr>
                <w:rStyle w:val="Hyperlink"/>
                <w:noProof/>
              </w:rPr>
              <w:t>9.4   Trusted Generation</w:t>
            </w:r>
            <w:r>
              <w:rPr>
                <w:noProof/>
                <w:webHidden/>
              </w:rPr>
              <w:tab/>
            </w:r>
            <w:r>
              <w:rPr>
                <w:noProof/>
                <w:webHidden/>
              </w:rPr>
              <w:fldChar w:fldCharType="begin"/>
            </w:r>
            <w:r>
              <w:rPr>
                <w:noProof/>
                <w:webHidden/>
              </w:rPr>
              <w:instrText xml:space="preserve"> PAGEREF _Toc195730354 \h </w:instrText>
            </w:r>
            <w:r>
              <w:rPr>
                <w:noProof/>
                <w:webHidden/>
              </w:rPr>
            </w:r>
            <w:r>
              <w:rPr>
                <w:noProof/>
                <w:webHidden/>
              </w:rPr>
              <w:fldChar w:fldCharType="separate"/>
            </w:r>
            <w:r>
              <w:rPr>
                <w:noProof/>
                <w:webHidden/>
              </w:rPr>
              <w:t>17</w:t>
            </w:r>
            <w:r>
              <w:rPr>
                <w:noProof/>
                <w:webHidden/>
              </w:rPr>
              <w:fldChar w:fldCharType="end"/>
            </w:r>
          </w:hyperlink>
        </w:p>
        <w:p w14:paraId="5ECDF217" w14:textId="47A640E1" w:rsidR="007442F5" w:rsidRDefault="007442F5">
          <w:pPr>
            <w:pStyle w:val="TOC2"/>
            <w:tabs>
              <w:tab w:val="right" w:leader="dot" w:pos="9350"/>
            </w:tabs>
            <w:rPr>
              <w:rFonts w:asciiTheme="minorHAnsi" w:eastAsiaTheme="minorEastAsia" w:hAnsiTheme="minorHAnsi"/>
              <w:noProof/>
              <w:szCs w:val="24"/>
            </w:rPr>
          </w:pPr>
          <w:hyperlink w:anchor="_Toc195730355" w:history="1">
            <w:r w:rsidRPr="00BF47C8">
              <w:rPr>
                <w:rStyle w:val="Hyperlink"/>
                <w:noProof/>
              </w:rPr>
              <w:t>9.5   Mapping Integrity for Version Control</w:t>
            </w:r>
            <w:r>
              <w:rPr>
                <w:noProof/>
                <w:webHidden/>
              </w:rPr>
              <w:tab/>
            </w:r>
            <w:r>
              <w:rPr>
                <w:noProof/>
                <w:webHidden/>
              </w:rPr>
              <w:fldChar w:fldCharType="begin"/>
            </w:r>
            <w:r>
              <w:rPr>
                <w:noProof/>
                <w:webHidden/>
              </w:rPr>
              <w:instrText xml:space="preserve"> PAGEREF _Toc195730355 \h </w:instrText>
            </w:r>
            <w:r>
              <w:rPr>
                <w:noProof/>
                <w:webHidden/>
              </w:rPr>
            </w:r>
            <w:r>
              <w:rPr>
                <w:noProof/>
                <w:webHidden/>
              </w:rPr>
              <w:fldChar w:fldCharType="separate"/>
            </w:r>
            <w:r>
              <w:rPr>
                <w:noProof/>
                <w:webHidden/>
              </w:rPr>
              <w:t>17</w:t>
            </w:r>
            <w:r>
              <w:rPr>
                <w:noProof/>
                <w:webHidden/>
              </w:rPr>
              <w:fldChar w:fldCharType="end"/>
            </w:r>
          </w:hyperlink>
        </w:p>
        <w:p w14:paraId="1DCD5644" w14:textId="281ED5E9" w:rsidR="007442F5" w:rsidRDefault="007442F5">
          <w:pPr>
            <w:pStyle w:val="TOC2"/>
            <w:tabs>
              <w:tab w:val="right" w:leader="dot" w:pos="9350"/>
            </w:tabs>
            <w:rPr>
              <w:rFonts w:asciiTheme="minorHAnsi" w:eastAsiaTheme="minorEastAsia" w:hAnsiTheme="minorHAnsi"/>
              <w:noProof/>
              <w:szCs w:val="24"/>
            </w:rPr>
          </w:pPr>
          <w:hyperlink w:anchor="_Toc195730356" w:history="1">
            <w:r w:rsidRPr="00BF47C8">
              <w:rPr>
                <w:rStyle w:val="Hyperlink"/>
                <w:noProof/>
              </w:rPr>
              <w:t>9.6   Trusted Distribution</w:t>
            </w:r>
            <w:r>
              <w:rPr>
                <w:noProof/>
                <w:webHidden/>
              </w:rPr>
              <w:tab/>
            </w:r>
            <w:r>
              <w:rPr>
                <w:noProof/>
                <w:webHidden/>
              </w:rPr>
              <w:fldChar w:fldCharType="begin"/>
            </w:r>
            <w:r>
              <w:rPr>
                <w:noProof/>
                <w:webHidden/>
              </w:rPr>
              <w:instrText xml:space="preserve"> PAGEREF _Toc195730356 \h </w:instrText>
            </w:r>
            <w:r>
              <w:rPr>
                <w:noProof/>
                <w:webHidden/>
              </w:rPr>
            </w:r>
            <w:r>
              <w:rPr>
                <w:noProof/>
                <w:webHidden/>
              </w:rPr>
              <w:fldChar w:fldCharType="separate"/>
            </w:r>
            <w:r>
              <w:rPr>
                <w:noProof/>
                <w:webHidden/>
              </w:rPr>
              <w:t>18</w:t>
            </w:r>
            <w:r>
              <w:rPr>
                <w:noProof/>
                <w:webHidden/>
              </w:rPr>
              <w:fldChar w:fldCharType="end"/>
            </w:r>
          </w:hyperlink>
        </w:p>
        <w:p w14:paraId="6973367B" w14:textId="615BF951" w:rsidR="007442F5" w:rsidRDefault="007442F5">
          <w:pPr>
            <w:pStyle w:val="TOC2"/>
            <w:tabs>
              <w:tab w:val="right" w:leader="dot" w:pos="9350"/>
            </w:tabs>
            <w:rPr>
              <w:rFonts w:asciiTheme="minorHAnsi" w:eastAsiaTheme="minorEastAsia" w:hAnsiTheme="minorHAnsi"/>
              <w:noProof/>
              <w:szCs w:val="24"/>
            </w:rPr>
          </w:pPr>
          <w:hyperlink w:anchor="_Toc195730357" w:history="1">
            <w:r w:rsidRPr="00BF47C8">
              <w:rPr>
                <w:rStyle w:val="Hyperlink"/>
                <w:noProof/>
              </w:rPr>
              <w:t>9.7   Security and Privacy Representatives</w:t>
            </w:r>
            <w:r>
              <w:rPr>
                <w:noProof/>
                <w:webHidden/>
              </w:rPr>
              <w:tab/>
            </w:r>
            <w:r>
              <w:rPr>
                <w:noProof/>
                <w:webHidden/>
              </w:rPr>
              <w:fldChar w:fldCharType="begin"/>
            </w:r>
            <w:r>
              <w:rPr>
                <w:noProof/>
                <w:webHidden/>
              </w:rPr>
              <w:instrText xml:space="preserve"> PAGEREF _Toc195730357 \h </w:instrText>
            </w:r>
            <w:r>
              <w:rPr>
                <w:noProof/>
                <w:webHidden/>
              </w:rPr>
            </w:r>
            <w:r>
              <w:rPr>
                <w:noProof/>
                <w:webHidden/>
              </w:rPr>
              <w:fldChar w:fldCharType="separate"/>
            </w:r>
            <w:r>
              <w:rPr>
                <w:noProof/>
                <w:webHidden/>
              </w:rPr>
              <w:t>18</w:t>
            </w:r>
            <w:r>
              <w:rPr>
                <w:noProof/>
                <w:webHidden/>
              </w:rPr>
              <w:fldChar w:fldCharType="end"/>
            </w:r>
          </w:hyperlink>
        </w:p>
        <w:p w14:paraId="03FE0D57" w14:textId="2589EDB4" w:rsidR="007442F5" w:rsidRDefault="007442F5">
          <w:pPr>
            <w:pStyle w:val="TOC1"/>
            <w:tabs>
              <w:tab w:val="right" w:leader="dot" w:pos="9350"/>
            </w:tabs>
            <w:rPr>
              <w:rFonts w:asciiTheme="minorHAnsi" w:eastAsiaTheme="minorEastAsia" w:hAnsiTheme="minorHAnsi"/>
              <w:noProof/>
              <w:szCs w:val="24"/>
            </w:rPr>
          </w:pPr>
          <w:hyperlink w:anchor="_Toc195730358" w:history="1">
            <w:r w:rsidRPr="00BF47C8">
              <w:rPr>
                <w:rStyle w:val="Hyperlink"/>
                <w:noProof/>
              </w:rPr>
              <w:t>10.0   Developer Testing and Evaluation</w:t>
            </w:r>
            <w:r>
              <w:rPr>
                <w:noProof/>
                <w:webHidden/>
              </w:rPr>
              <w:tab/>
            </w:r>
            <w:r>
              <w:rPr>
                <w:noProof/>
                <w:webHidden/>
              </w:rPr>
              <w:fldChar w:fldCharType="begin"/>
            </w:r>
            <w:r>
              <w:rPr>
                <w:noProof/>
                <w:webHidden/>
              </w:rPr>
              <w:instrText xml:space="preserve"> PAGEREF _Toc195730358 \h </w:instrText>
            </w:r>
            <w:r>
              <w:rPr>
                <w:noProof/>
                <w:webHidden/>
              </w:rPr>
            </w:r>
            <w:r>
              <w:rPr>
                <w:noProof/>
                <w:webHidden/>
              </w:rPr>
              <w:fldChar w:fldCharType="separate"/>
            </w:r>
            <w:r>
              <w:rPr>
                <w:noProof/>
                <w:webHidden/>
              </w:rPr>
              <w:t>18</w:t>
            </w:r>
            <w:r>
              <w:rPr>
                <w:noProof/>
                <w:webHidden/>
              </w:rPr>
              <w:fldChar w:fldCharType="end"/>
            </w:r>
          </w:hyperlink>
        </w:p>
        <w:p w14:paraId="4452715C" w14:textId="3B32A43F" w:rsidR="007442F5" w:rsidRDefault="007442F5">
          <w:pPr>
            <w:pStyle w:val="TOC2"/>
            <w:tabs>
              <w:tab w:val="right" w:leader="dot" w:pos="9350"/>
            </w:tabs>
            <w:rPr>
              <w:rFonts w:asciiTheme="minorHAnsi" w:eastAsiaTheme="minorEastAsia" w:hAnsiTheme="minorHAnsi"/>
              <w:noProof/>
              <w:szCs w:val="24"/>
            </w:rPr>
          </w:pPr>
          <w:hyperlink w:anchor="_Toc195730359" w:history="1">
            <w:r w:rsidRPr="00BF47C8">
              <w:rPr>
                <w:rStyle w:val="Hyperlink"/>
                <w:noProof/>
              </w:rPr>
              <w:t>10.1   Static Code Analysis</w:t>
            </w:r>
            <w:r>
              <w:rPr>
                <w:noProof/>
                <w:webHidden/>
              </w:rPr>
              <w:tab/>
            </w:r>
            <w:r>
              <w:rPr>
                <w:noProof/>
                <w:webHidden/>
              </w:rPr>
              <w:fldChar w:fldCharType="begin"/>
            </w:r>
            <w:r>
              <w:rPr>
                <w:noProof/>
                <w:webHidden/>
              </w:rPr>
              <w:instrText xml:space="preserve"> PAGEREF _Toc195730359 \h </w:instrText>
            </w:r>
            <w:r>
              <w:rPr>
                <w:noProof/>
                <w:webHidden/>
              </w:rPr>
            </w:r>
            <w:r>
              <w:rPr>
                <w:noProof/>
                <w:webHidden/>
              </w:rPr>
              <w:fldChar w:fldCharType="separate"/>
            </w:r>
            <w:r>
              <w:rPr>
                <w:noProof/>
                <w:webHidden/>
              </w:rPr>
              <w:t>18</w:t>
            </w:r>
            <w:r>
              <w:rPr>
                <w:noProof/>
                <w:webHidden/>
              </w:rPr>
              <w:fldChar w:fldCharType="end"/>
            </w:r>
          </w:hyperlink>
        </w:p>
        <w:p w14:paraId="29D3BD73" w14:textId="2CBF7214" w:rsidR="007442F5" w:rsidRDefault="007442F5">
          <w:pPr>
            <w:pStyle w:val="TOC2"/>
            <w:tabs>
              <w:tab w:val="right" w:leader="dot" w:pos="9350"/>
            </w:tabs>
            <w:rPr>
              <w:rFonts w:asciiTheme="minorHAnsi" w:eastAsiaTheme="minorEastAsia" w:hAnsiTheme="minorHAnsi"/>
              <w:noProof/>
              <w:szCs w:val="24"/>
            </w:rPr>
          </w:pPr>
          <w:hyperlink w:anchor="_Toc195730360" w:history="1">
            <w:r w:rsidRPr="00BF47C8">
              <w:rPr>
                <w:rStyle w:val="Hyperlink"/>
                <w:noProof/>
              </w:rPr>
              <w:t>10.2   Threat Modeling and Vulnerability Analyses</w:t>
            </w:r>
            <w:r>
              <w:rPr>
                <w:noProof/>
                <w:webHidden/>
              </w:rPr>
              <w:tab/>
            </w:r>
            <w:r>
              <w:rPr>
                <w:noProof/>
                <w:webHidden/>
              </w:rPr>
              <w:fldChar w:fldCharType="begin"/>
            </w:r>
            <w:r>
              <w:rPr>
                <w:noProof/>
                <w:webHidden/>
              </w:rPr>
              <w:instrText xml:space="preserve"> PAGEREF _Toc195730360 \h </w:instrText>
            </w:r>
            <w:r>
              <w:rPr>
                <w:noProof/>
                <w:webHidden/>
              </w:rPr>
            </w:r>
            <w:r>
              <w:rPr>
                <w:noProof/>
                <w:webHidden/>
              </w:rPr>
              <w:fldChar w:fldCharType="separate"/>
            </w:r>
            <w:r>
              <w:rPr>
                <w:noProof/>
                <w:webHidden/>
              </w:rPr>
              <w:t>18</w:t>
            </w:r>
            <w:r>
              <w:rPr>
                <w:noProof/>
                <w:webHidden/>
              </w:rPr>
              <w:fldChar w:fldCharType="end"/>
            </w:r>
          </w:hyperlink>
        </w:p>
        <w:p w14:paraId="3B17B540" w14:textId="714868AE" w:rsidR="007442F5" w:rsidRDefault="007442F5">
          <w:pPr>
            <w:pStyle w:val="TOC2"/>
            <w:tabs>
              <w:tab w:val="right" w:leader="dot" w:pos="9350"/>
            </w:tabs>
            <w:rPr>
              <w:rFonts w:asciiTheme="minorHAnsi" w:eastAsiaTheme="minorEastAsia" w:hAnsiTheme="minorHAnsi"/>
              <w:noProof/>
              <w:szCs w:val="24"/>
            </w:rPr>
          </w:pPr>
          <w:hyperlink w:anchor="_Toc195730361" w:history="1">
            <w:r w:rsidRPr="00BF47C8">
              <w:rPr>
                <w:rStyle w:val="Hyperlink"/>
                <w:noProof/>
              </w:rPr>
              <w:t>10.3   Independent Verification of Assessment Plans and Evidence</w:t>
            </w:r>
            <w:r>
              <w:rPr>
                <w:noProof/>
                <w:webHidden/>
              </w:rPr>
              <w:tab/>
            </w:r>
            <w:r>
              <w:rPr>
                <w:noProof/>
                <w:webHidden/>
              </w:rPr>
              <w:fldChar w:fldCharType="begin"/>
            </w:r>
            <w:r>
              <w:rPr>
                <w:noProof/>
                <w:webHidden/>
              </w:rPr>
              <w:instrText xml:space="preserve"> PAGEREF _Toc195730361 \h </w:instrText>
            </w:r>
            <w:r>
              <w:rPr>
                <w:noProof/>
                <w:webHidden/>
              </w:rPr>
            </w:r>
            <w:r>
              <w:rPr>
                <w:noProof/>
                <w:webHidden/>
              </w:rPr>
              <w:fldChar w:fldCharType="separate"/>
            </w:r>
            <w:r>
              <w:rPr>
                <w:noProof/>
                <w:webHidden/>
              </w:rPr>
              <w:t>19</w:t>
            </w:r>
            <w:r>
              <w:rPr>
                <w:noProof/>
                <w:webHidden/>
              </w:rPr>
              <w:fldChar w:fldCharType="end"/>
            </w:r>
          </w:hyperlink>
        </w:p>
        <w:p w14:paraId="1791353D" w14:textId="3C29472D" w:rsidR="007442F5" w:rsidRDefault="007442F5">
          <w:pPr>
            <w:pStyle w:val="TOC2"/>
            <w:tabs>
              <w:tab w:val="right" w:leader="dot" w:pos="9350"/>
            </w:tabs>
            <w:rPr>
              <w:rFonts w:asciiTheme="minorHAnsi" w:eastAsiaTheme="minorEastAsia" w:hAnsiTheme="minorHAnsi"/>
              <w:noProof/>
              <w:szCs w:val="24"/>
            </w:rPr>
          </w:pPr>
          <w:hyperlink w:anchor="_Toc195730362" w:history="1">
            <w:r w:rsidRPr="00BF47C8">
              <w:rPr>
                <w:rStyle w:val="Hyperlink"/>
                <w:noProof/>
              </w:rPr>
              <w:t>10.4   Manual Code Reviews</w:t>
            </w:r>
            <w:r>
              <w:rPr>
                <w:noProof/>
                <w:webHidden/>
              </w:rPr>
              <w:tab/>
            </w:r>
            <w:r>
              <w:rPr>
                <w:noProof/>
                <w:webHidden/>
              </w:rPr>
              <w:fldChar w:fldCharType="begin"/>
            </w:r>
            <w:r>
              <w:rPr>
                <w:noProof/>
                <w:webHidden/>
              </w:rPr>
              <w:instrText xml:space="preserve"> PAGEREF _Toc195730362 \h </w:instrText>
            </w:r>
            <w:r>
              <w:rPr>
                <w:noProof/>
                <w:webHidden/>
              </w:rPr>
            </w:r>
            <w:r>
              <w:rPr>
                <w:noProof/>
                <w:webHidden/>
              </w:rPr>
              <w:fldChar w:fldCharType="separate"/>
            </w:r>
            <w:r>
              <w:rPr>
                <w:noProof/>
                <w:webHidden/>
              </w:rPr>
              <w:t>19</w:t>
            </w:r>
            <w:r>
              <w:rPr>
                <w:noProof/>
                <w:webHidden/>
              </w:rPr>
              <w:fldChar w:fldCharType="end"/>
            </w:r>
          </w:hyperlink>
        </w:p>
        <w:p w14:paraId="38B42899" w14:textId="67217F52" w:rsidR="007442F5" w:rsidRDefault="007442F5">
          <w:pPr>
            <w:pStyle w:val="TOC2"/>
            <w:tabs>
              <w:tab w:val="right" w:leader="dot" w:pos="9350"/>
            </w:tabs>
            <w:rPr>
              <w:rFonts w:asciiTheme="minorHAnsi" w:eastAsiaTheme="minorEastAsia" w:hAnsiTheme="minorHAnsi"/>
              <w:noProof/>
              <w:szCs w:val="24"/>
            </w:rPr>
          </w:pPr>
          <w:hyperlink w:anchor="_Toc195730363" w:history="1">
            <w:r w:rsidRPr="00BF47C8">
              <w:rPr>
                <w:rStyle w:val="Hyperlink"/>
                <w:noProof/>
              </w:rPr>
              <w:t>10.5   Penetration Testing</w:t>
            </w:r>
            <w:r>
              <w:rPr>
                <w:noProof/>
                <w:webHidden/>
              </w:rPr>
              <w:tab/>
            </w:r>
            <w:r>
              <w:rPr>
                <w:noProof/>
                <w:webHidden/>
              </w:rPr>
              <w:fldChar w:fldCharType="begin"/>
            </w:r>
            <w:r>
              <w:rPr>
                <w:noProof/>
                <w:webHidden/>
              </w:rPr>
              <w:instrText xml:space="preserve"> PAGEREF _Toc195730363 \h </w:instrText>
            </w:r>
            <w:r>
              <w:rPr>
                <w:noProof/>
                <w:webHidden/>
              </w:rPr>
            </w:r>
            <w:r>
              <w:rPr>
                <w:noProof/>
                <w:webHidden/>
              </w:rPr>
              <w:fldChar w:fldCharType="separate"/>
            </w:r>
            <w:r>
              <w:rPr>
                <w:noProof/>
                <w:webHidden/>
              </w:rPr>
              <w:t>19</w:t>
            </w:r>
            <w:r>
              <w:rPr>
                <w:noProof/>
                <w:webHidden/>
              </w:rPr>
              <w:fldChar w:fldCharType="end"/>
            </w:r>
          </w:hyperlink>
        </w:p>
        <w:p w14:paraId="72863B56" w14:textId="2B3E7A16" w:rsidR="007442F5" w:rsidRDefault="007442F5">
          <w:pPr>
            <w:pStyle w:val="TOC2"/>
            <w:tabs>
              <w:tab w:val="right" w:leader="dot" w:pos="9350"/>
            </w:tabs>
            <w:rPr>
              <w:rFonts w:asciiTheme="minorHAnsi" w:eastAsiaTheme="minorEastAsia" w:hAnsiTheme="minorHAnsi"/>
              <w:noProof/>
              <w:szCs w:val="24"/>
            </w:rPr>
          </w:pPr>
          <w:hyperlink w:anchor="_Toc195730364" w:history="1">
            <w:r w:rsidRPr="00BF47C8">
              <w:rPr>
                <w:rStyle w:val="Hyperlink"/>
                <w:noProof/>
              </w:rPr>
              <w:t>10.6   Attack Surface Reviews</w:t>
            </w:r>
            <w:r>
              <w:rPr>
                <w:noProof/>
                <w:webHidden/>
              </w:rPr>
              <w:tab/>
            </w:r>
            <w:r>
              <w:rPr>
                <w:noProof/>
                <w:webHidden/>
              </w:rPr>
              <w:fldChar w:fldCharType="begin"/>
            </w:r>
            <w:r>
              <w:rPr>
                <w:noProof/>
                <w:webHidden/>
              </w:rPr>
              <w:instrText xml:space="preserve"> PAGEREF _Toc195730364 \h </w:instrText>
            </w:r>
            <w:r>
              <w:rPr>
                <w:noProof/>
                <w:webHidden/>
              </w:rPr>
            </w:r>
            <w:r>
              <w:rPr>
                <w:noProof/>
                <w:webHidden/>
              </w:rPr>
              <w:fldChar w:fldCharType="separate"/>
            </w:r>
            <w:r>
              <w:rPr>
                <w:noProof/>
                <w:webHidden/>
              </w:rPr>
              <w:t>19</w:t>
            </w:r>
            <w:r>
              <w:rPr>
                <w:noProof/>
                <w:webHidden/>
              </w:rPr>
              <w:fldChar w:fldCharType="end"/>
            </w:r>
          </w:hyperlink>
        </w:p>
        <w:p w14:paraId="229F5691" w14:textId="2401E9F8" w:rsidR="007442F5" w:rsidRDefault="007442F5">
          <w:pPr>
            <w:pStyle w:val="TOC2"/>
            <w:tabs>
              <w:tab w:val="right" w:leader="dot" w:pos="9350"/>
            </w:tabs>
            <w:rPr>
              <w:rFonts w:asciiTheme="minorHAnsi" w:eastAsiaTheme="minorEastAsia" w:hAnsiTheme="minorHAnsi"/>
              <w:noProof/>
              <w:szCs w:val="24"/>
            </w:rPr>
          </w:pPr>
          <w:hyperlink w:anchor="_Toc195730365" w:history="1">
            <w:r w:rsidRPr="00BF47C8">
              <w:rPr>
                <w:rStyle w:val="Hyperlink"/>
                <w:noProof/>
              </w:rPr>
              <w:t>10.7   Verify Scope of Testing and Evaluation</w:t>
            </w:r>
            <w:r>
              <w:rPr>
                <w:noProof/>
                <w:webHidden/>
              </w:rPr>
              <w:tab/>
            </w:r>
            <w:r>
              <w:rPr>
                <w:noProof/>
                <w:webHidden/>
              </w:rPr>
              <w:fldChar w:fldCharType="begin"/>
            </w:r>
            <w:r>
              <w:rPr>
                <w:noProof/>
                <w:webHidden/>
              </w:rPr>
              <w:instrText xml:space="preserve"> PAGEREF _Toc195730365 \h </w:instrText>
            </w:r>
            <w:r>
              <w:rPr>
                <w:noProof/>
                <w:webHidden/>
              </w:rPr>
            </w:r>
            <w:r>
              <w:rPr>
                <w:noProof/>
                <w:webHidden/>
              </w:rPr>
              <w:fldChar w:fldCharType="separate"/>
            </w:r>
            <w:r>
              <w:rPr>
                <w:noProof/>
                <w:webHidden/>
              </w:rPr>
              <w:t>19</w:t>
            </w:r>
            <w:r>
              <w:rPr>
                <w:noProof/>
                <w:webHidden/>
              </w:rPr>
              <w:fldChar w:fldCharType="end"/>
            </w:r>
          </w:hyperlink>
        </w:p>
        <w:p w14:paraId="55C8CA1F" w14:textId="6F2B6BE9" w:rsidR="007442F5" w:rsidRDefault="007442F5">
          <w:pPr>
            <w:pStyle w:val="TOC2"/>
            <w:tabs>
              <w:tab w:val="right" w:leader="dot" w:pos="9350"/>
            </w:tabs>
            <w:rPr>
              <w:rFonts w:asciiTheme="minorHAnsi" w:eastAsiaTheme="minorEastAsia" w:hAnsiTheme="minorHAnsi"/>
              <w:noProof/>
              <w:szCs w:val="24"/>
            </w:rPr>
          </w:pPr>
          <w:hyperlink w:anchor="_Toc195730366" w:history="1">
            <w:r w:rsidRPr="00BF47C8">
              <w:rPr>
                <w:rStyle w:val="Hyperlink"/>
                <w:noProof/>
              </w:rPr>
              <w:t>10.8   Dynamic Code Analysis</w:t>
            </w:r>
            <w:r>
              <w:rPr>
                <w:noProof/>
                <w:webHidden/>
              </w:rPr>
              <w:tab/>
            </w:r>
            <w:r>
              <w:rPr>
                <w:noProof/>
                <w:webHidden/>
              </w:rPr>
              <w:fldChar w:fldCharType="begin"/>
            </w:r>
            <w:r>
              <w:rPr>
                <w:noProof/>
                <w:webHidden/>
              </w:rPr>
              <w:instrText xml:space="preserve"> PAGEREF _Toc195730366 \h </w:instrText>
            </w:r>
            <w:r>
              <w:rPr>
                <w:noProof/>
                <w:webHidden/>
              </w:rPr>
            </w:r>
            <w:r>
              <w:rPr>
                <w:noProof/>
                <w:webHidden/>
              </w:rPr>
              <w:fldChar w:fldCharType="separate"/>
            </w:r>
            <w:r>
              <w:rPr>
                <w:noProof/>
                <w:webHidden/>
              </w:rPr>
              <w:t>19</w:t>
            </w:r>
            <w:r>
              <w:rPr>
                <w:noProof/>
                <w:webHidden/>
              </w:rPr>
              <w:fldChar w:fldCharType="end"/>
            </w:r>
          </w:hyperlink>
        </w:p>
        <w:p w14:paraId="12FEF21D" w14:textId="331D10EB" w:rsidR="007442F5" w:rsidRDefault="007442F5">
          <w:pPr>
            <w:pStyle w:val="TOC2"/>
            <w:tabs>
              <w:tab w:val="right" w:leader="dot" w:pos="9350"/>
            </w:tabs>
            <w:rPr>
              <w:rFonts w:asciiTheme="minorHAnsi" w:eastAsiaTheme="minorEastAsia" w:hAnsiTheme="minorHAnsi"/>
              <w:noProof/>
              <w:szCs w:val="24"/>
            </w:rPr>
          </w:pPr>
          <w:hyperlink w:anchor="_Toc195730367" w:history="1">
            <w:r w:rsidRPr="00BF47C8">
              <w:rPr>
                <w:rStyle w:val="Hyperlink"/>
                <w:noProof/>
              </w:rPr>
              <w:t>10.9   Interactive Application Security Testing</w:t>
            </w:r>
            <w:r>
              <w:rPr>
                <w:noProof/>
                <w:webHidden/>
              </w:rPr>
              <w:tab/>
            </w:r>
            <w:r>
              <w:rPr>
                <w:noProof/>
                <w:webHidden/>
              </w:rPr>
              <w:fldChar w:fldCharType="begin"/>
            </w:r>
            <w:r>
              <w:rPr>
                <w:noProof/>
                <w:webHidden/>
              </w:rPr>
              <w:instrText xml:space="preserve"> PAGEREF _Toc195730367 \h </w:instrText>
            </w:r>
            <w:r>
              <w:rPr>
                <w:noProof/>
                <w:webHidden/>
              </w:rPr>
            </w:r>
            <w:r>
              <w:rPr>
                <w:noProof/>
                <w:webHidden/>
              </w:rPr>
              <w:fldChar w:fldCharType="separate"/>
            </w:r>
            <w:r>
              <w:rPr>
                <w:noProof/>
                <w:webHidden/>
              </w:rPr>
              <w:t>19</w:t>
            </w:r>
            <w:r>
              <w:rPr>
                <w:noProof/>
                <w:webHidden/>
              </w:rPr>
              <w:fldChar w:fldCharType="end"/>
            </w:r>
          </w:hyperlink>
        </w:p>
        <w:p w14:paraId="599AF6C2" w14:textId="065BD476" w:rsidR="007442F5" w:rsidRDefault="007442F5">
          <w:pPr>
            <w:pStyle w:val="TOC1"/>
            <w:tabs>
              <w:tab w:val="right" w:leader="dot" w:pos="9350"/>
            </w:tabs>
            <w:rPr>
              <w:rFonts w:asciiTheme="minorHAnsi" w:eastAsiaTheme="minorEastAsia" w:hAnsiTheme="minorHAnsi"/>
              <w:noProof/>
              <w:szCs w:val="24"/>
            </w:rPr>
          </w:pPr>
          <w:hyperlink w:anchor="_Toc195730368" w:history="1">
            <w:r w:rsidRPr="00BF47C8">
              <w:rPr>
                <w:rStyle w:val="Hyperlink"/>
                <w:noProof/>
              </w:rPr>
              <w:t>11.0   Development Process, Standards, and Tools</w:t>
            </w:r>
            <w:r>
              <w:rPr>
                <w:noProof/>
                <w:webHidden/>
              </w:rPr>
              <w:tab/>
            </w:r>
            <w:r>
              <w:rPr>
                <w:noProof/>
                <w:webHidden/>
              </w:rPr>
              <w:fldChar w:fldCharType="begin"/>
            </w:r>
            <w:r>
              <w:rPr>
                <w:noProof/>
                <w:webHidden/>
              </w:rPr>
              <w:instrText xml:space="preserve"> PAGEREF _Toc195730368 \h </w:instrText>
            </w:r>
            <w:r>
              <w:rPr>
                <w:noProof/>
                <w:webHidden/>
              </w:rPr>
            </w:r>
            <w:r>
              <w:rPr>
                <w:noProof/>
                <w:webHidden/>
              </w:rPr>
              <w:fldChar w:fldCharType="separate"/>
            </w:r>
            <w:r>
              <w:rPr>
                <w:noProof/>
                <w:webHidden/>
              </w:rPr>
              <w:t>20</w:t>
            </w:r>
            <w:r>
              <w:rPr>
                <w:noProof/>
                <w:webHidden/>
              </w:rPr>
              <w:fldChar w:fldCharType="end"/>
            </w:r>
          </w:hyperlink>
        </w:p>
        <w:p w14:paraId="28F96178" w14:textId="63F0294B" w:rsidR="007442F5" w:rsidRDefault="007442F5">
          <w:pPr>
            <w:pStyle w:val="TOC2"/>
            <w:tabs>
              <w:tab w:val="right" w:leader="dot" w:pos="9350"/>
            </w:tabs>
            <w:rPr>
              <w:rFonts w:asciiTheme="minorHAnsi" w:eastAsiaTheme="minorEastAsia" w:hAnsiTheme="minorHAnsi"/>
              <w:noProof/>
              <w:szCs w:val="24"/>
            </w:rPr>
          </w:pPr>
          <w:hyperlink w:anchor="_Toc195730369" w:history="1">
            <w:r w:rsidRPr="00BF47C8">
              <w:rPr>
                <w:rStyle w:val="Hyperlink"/>
                <w:noProof/>
              </w:rPr>
              <w:t>11.1   Quality Metrics</w:t>
            </w:r>
            <w:r>
              <w:rPr>
                <w:noProof/>
                <w:webHidden/>
              </w:rPr>
              <w:tab/>
            </w:r>
            <w:r>
              <w:rPr>
                <w:noProof/>
                <w:webHidden/>
              </w:rPr>
              <w:fldChar w:fldCharType="begin"/>
            </w:r>
            <w:r>
              <w:rPr>
                <w:noProof/>
                <w:webHidden/>
              </w:rPr>
              <w:instrText xml:space="preserve"> PAGEREF _Toc195730369 \h </w:instrText>
            </w:r>
            <w:r>
              <w:rPr>
                <w:noProof/>
                <w:webHidden/>
              </w:rPr>
            </w:r>
            <w:r>
              <w:rPr>
                <w:noProof/>
                <w:webHidden/>
              </w:rPr>
              <w:fldChar w:fldCharType="separate"/>
            </w:r>
            <w:r>
              <w:rPr>
                <w:noProof/>
                <w:webHidden/>
              </w:rPr>
              <w:t>20</w:t>
            </w:r>
            <w:r>
              <w:rPr>
                <w:noProof/>
                <w:webHidden/>
              </w:rPr>
              <w:fldChar w:fldCharType="end"/>
            </w:r>
          </w:hyperlink>
        </w:p>
        <w:p w14:paraId="021D0F24" w14:textId="4186A586" w:rsidR="007442F5" w:rsidRDefault="007442F5">
          <w:pPr>
            <w:pStyle w:val="TOC2"/>
            <w:tabs>
              <w:tab w:val="right" w:leader="dot" w:pos="9350"/>
            </w:tabs>
            <w:rPr>
              <w:rFonts w:asciiTheme="minorHAnsi" w:eastAsiaTheme="minorEastAsia" w:hAnsiTheme="minorHAnsi"/>
              <w:noProof/>
              <w:szCs w:val="24"/>
            </w:rPr>
          </w:pPr>
          <w:hyperlink w:anchor="_Toc195730370" w:history="1">
            <w:r w:rsidRPr="00BF47C8">
              <w:rPr>
                <w:rStyle w:val="Hyperlink"/>
                <w:noProof/>
              </w:rPr>
              <w:t>11.2   Security and Privacy Tracking Tools</w:t>
            </w:r>
            <w:r>
              <w:rPr>
                <w:noProof/>
                <w:webHidden/>
              </w:rPr>
              <w:tab/>
            </w:r>
            <w:r>
              <w:rPr>
                <w:noProof/>
                <w:webHidden/>
              </w:rPr>
              <w:fldChar w:fldCharType="begin"/>
            </w:r>
            <w:r>
              <w:rPr>
                <w:noProof/>
                <w:webHidden/>
              </w:rPr>
              <w:instrText xml:space="preserve"> PAGEREF _Toc195730370 \h </w:instrText>
            </w:r>
            <w:r>
              <w:rPr>
                <w:noProof/>
                <w:webHidden/>
              </w:rPr>
            </w:r>
            <w:r>
              <w:rPr>
                <w:noProof/>
                <w:webHidden/>
              </w:rPr>
              <w:fldChar w:fldCharType="separate"/>
            </w:r>
            <w:r>
              <w:rPr>
                <w:noProof/>
                <w:webHidden/>
              </w:rPr>
              <w:t>20</w:t>
            </w:r>
            <w:r>
              <w:rPr>
                <w:noProof/>
                <w:webHidden/>
              </w:rPr>
              <w:fldChar w:fldCharType="end"/>
            </w:r>
          </w:hyperlink>
        </w:p>
        <w:p w14:paraId="2FDA83B0" w14:textId="64EBC320" w:rsidR="007442F5" w:rsidRDefault="007442F5">
          <w:pPr>
            <w:pStyle w:val="TOC2"/>
            <w:tabs>
              <w:tab w:val="right" w:leader="dot" w:pos="9350"/>
            </w:tabs>
            <w:rPr>
              <w:rFonts w:asciiTheme="minorHAnsi" w:eastAsiaTheme="minorEastAsia" w:hAnsiTheme="minorHAnsi"/>
              <w:noProof/>
              <w:szCs w:val="24"/>
            </w:rPr>
          </w:pPr>
          <w:hyperlink w:anchor="_Toc195730371" w:history="1">
            <w:r w:rsidRPr="00BF47C8">
              <w:rPr>
                <w:rStyle w:val="Hyperlink"/>
                <w:noProof/>
              </w:rPr>
              <w:t>11.3   Criticality Analysis</w:t>
            </w:r>
            <w:r>
              <w:rPr>
                <w:noProof/>
                <w:webHidden/>
              </w:rPr>
              <w:tab/>
            </w:r>
            <w:r>
              <w:rPr>
                <w:noProof/>
                <w:webHidden/>
              </w:rPr>
              <w:fldChar w:fldCharType="begin"/>
            </w:r>
            <w:r>
              <w:rPr>
                <w:noProof/>
                <w:webHidden/>
              </w:rPr>
              <w:instrText xml:space="preserve"> PAGEREF _Toc195730371 \h </w:instrText>
            </w:r>
            <w:r>
              <w:rPr>
                <w:noProof/>
                <w:webHidden/>
              </w:rPr>
            </w:r>
            <w:r>
              <w:rPr>
                <w:noProof/>
                <w:webHidden/>
              </w:rPr>
              <w:fldChar w:fldCharType="separate"/>
            </w:r>
            <w:r>
              <w:rPr>
                <w:noProof/>
                <w:webHidden/>
              </w:rPr>
              <w:t>20</w:t>
            </w:r>
            <w:r>
              <w:rPr>
                <w:noProof/>
                <w:webHidden/>
              </w:rPr>
              <w:fldChar w:fldCharType="end"/>
            </w:r>
          </w:hyperlink>
        </w:p>
        <w:p w14:paraId="6CFAC5D6" w14:textId="2CA36969" w:rsidR="007442F5" w:rsidRDefault="007442F5">
          <w:pPr>
            <w:pStyle w:val="TOC2"/>
            <w:tabs>
              <w:tab w:val="right" w:leader="dot" w:pos="9350"/>
            </w:tabs>
            <w:rPr>
              <w:rFonts w:asciiTheme="minorHAnsi" w:eastAsiaTheme="minorEastAsia" w:hAnsiTheme="minorHAnsi"/>
              <w:noProof/>
              <w:szCs w:val="24"/>
            </w:rPr>
          </w:pPr>
          <w:hyperlink w:anchor="_Toc195730372" w:history="1">
            <w:r w:rsidRPr="00BF47C8">
              <w:rPr>
                <w:rStyle w:val="Hyperlink"/>
                <w:noProof/>
              </w:rPr>
              <w:t>11.4   Attack Surface Reduction</w:t>
            </w:r>
            <w:r>
              <w:rPr>
                <w:noProof/>
                <w:webHidden/>
              </w:rPr>
              <w:tab/>
            </w:r>
            <w:r>
              <w:rPr>
                <w:noProof/>
                <w:webHidden/>
              </w:rPr>
              <w:fldChar w:fldCharType="begin"/>
            </w:r>
            <w:r>
              <w:rPr>
                <w:noProof/>
                <w:webHidden/>
              </w:rPr>
              <w:instrText xml:space="preserve"> PAGEREF _Toc195730372 \h </w:instrText>
            </w:r>
            <w:r>
              <w:rPr>
                <w:noProof/>
                <w:webHidden/>
              </w:rPr>
            </w:r>
            <w:r>
              <w:rPr>
                <w:noProof/>
                <w:webHidden/>
              </w:rPr>
              <w:fldChar w:fldCharType="separate"/>
            </w:r>
            <w:r>
              <w:rPr>
                <w:noProof/>
                <w:webHidden/>
              </w:rPr>
              <w:t>21</w:t>
            </w:r>
            <w:r>
              <w:rPr>
                <w:noProof/>
                <w:webHidden/>
              </w:rPr>
              <w:fldChar w:fldCharType="end"/>
            </w:r>
          </w:hyperlink>
        </w:p>
        <w:p w14:paraId="6B849DD9" w14:textId="41412425" w:rsidR="007442F5" w:rsidRDefault="007442F5">
          <w:pPr>
            <w:pStyle w:val="TOC2"/>
            <w:tabs>
              <w:tab w:val="right" w:leader="dot" w:pos="9350"/>
            </w:tabs>
            <w:rPr>
              <w:rFonts w:asciiTheme="minorHAnsi" w:eastAsiaTheme="minorEastAsia" w:hAnsiTheme="minorHAnsi"/>
              <w:noProof/>
              <w:szCs w:val="24"/>
            </w:rPr>
          </w:pPr>
          <w:hyperlink w:anchor="_Toc195730373" w:history="1">
            <w:r w:rsidRPr="00BF47C8">
              <w:rPr>
                <w:rStyle w:val="Hyperlink"/>
                <w:noProof/>
              </w:rPr>
              <w:t>11.5   Continuous Improvement</w:t>
            </w:r>
            <w:r>
              <w:rPr>
                <w:noProof/>
                <w:webHidden/>
              </w:rPr>
              <w:tab/>
            </w:r>
            <w:r>
              <w:rPr>
                <w:noProof/>
                <w:webHidden/>
              </w:rPr>
              <w:fldChar w:fldCharType="begin"/>
            </w:r>
            <w:r>
              <w:rPr>
                <w:noProof/>
                <w:webHidden/>
              </w:rPr>
              <w:instrText xml:space="preserve"> PAGEREF _Toc195730373 \h </w:instrText>
            </w:r>
            <w:r>
              <w:rPr>
                <w:noProof/>
                <w:webHidden/>
              </w:rPr>
            </w:r>
            <w:r>
              <w:rPr>
                <w:noProof/>
                <w:webHidden/>
              </w:rPr>
              <w:fldChar w:fldCharType="separate"/>
            </w:r>
            <w:r>
              <w:rPr>
                <w:noProof/>
                <w:webHidden/>
              </w:rPr>
              <w:t>21</w:t>
            </w:r>
            <w:r>
              <w:rPr>
                <w:noProof/>
                <w:webHidden/>
              </w:rPr>
              <w:fldChar w:fldCharType="end"/>
            </w:r>
          </w:hyperlink>
        </w:p>
        <w:p w14:paraId="59A87874" w14:textId="7D10D29E" w:rsidR="007442F5" w:rsidRDefault="007442F5">
          <w:pPr>
            <w:pStyle w:val="TOC2"/>
            <w:tabs>
              <w:tab w:val="right" w:leader="dot" w:pos="9350"/>
            </w:tabs>
            <w:rPr>
              <w:rFonts w:asciiTheme="minorHAnsi" w:eastAsiaTheme="minorEastAsia" w:hAnsiTheme="minorHAnsi"/>
              <w:noProof/>
              <w:szCs w:val="24"/>
            </w:rPr>
          </w:pPr>
          <w:hyperlink w:anchor="_Toc195730374" w:history="1">
            <w:r w:rsidRPr="00BF47C8">
              <w:rPr>
                <w:rStyle w:val="Hyperlink"/>
                <w:noProof/>
              </w:rPr>
              <w:t>11.6   Automated Vulnerability Analysis</w:t>
            </w:r>
            <w:r>
              <w:rPr>
                <w:noProof/>
                <w:webHidden/>
              </w:rPr>
              <w:tab/>
            </w:r>
            <w:r>
              <w:rPr>
                <w:noProof/>
                <w:webHidden/>
              </w:rPr>
              <w:fldChar w:fldCharType="begin"/>
            </w:r>
            <w:r>
              <w:rPr>
                <w:noProof/>
                <w:webHidden/>
              </w:rPr>
              <w:instrText xml:space="preserve"> PAGEREF _Toc195730374 \h </w:instrText>
            </w:r>
            <w:r>
              <w:rPr>
                <w:noProof/>
                <w:webHidden/>
              </w:rPr>
            </w:r>
            <w:r>
              <w:rPr>
                <w:noProof/>
                <w:webHidden/>
              </w:rPr>
              <w:fldChar w:fldCharType="separate"/>
            </w:r>
            <w:r>
              <w:rPr>
                <w:noProof/>
                <w:webHidden/>
              </w:rPr>
              <w:t>21</w:t>
            </w:r>
            <w:r>
              <w:rPr>
                <w:noProof/>
                <w:webHidden/>
              </w:rPr>
              <w:fldChar w:fldCharType="end"/>
            </w:r>
          </w:hyperlink>
        </w:p>
        <w:p w14:paraId="2F21E643" w14:textId="4450E571" w:rsidR="007442F5" w:rsidRDefault="007442F5">
          <w:pPr>
            <w:pStyle w:val="TOC2"/>
            <w:tabs>
              <w:tab w:val="right" w:leader="dot" w:pos="9350"/>
            </w:tabs>
            <w:rPr>
              <w:rFonts w:asciiTheme="minorHAnsi" w:eastAsiaTheme="minorEastAsia" w:hAnsiTheme="minorHAnsi"/>
              <w:noProof/>
              <w:szCs w:val="24"/>
            </w:rPr>
          </w:pPr>
          <w:hyperlink w:anchor="_Toc195730375" w:history="1">
            <w:r w:rsidRPr="00BF47C8">
              <w:rPr>
                <w:rStyle w:val="Hyperlink"/>
                <w:noProof/>
              </w:rPr>
              <w:t>11.7   Reuse of Threat and Vulnerability Information</w:t>
            </w:r>
            <w:r>
              <w:rPr>
                <w:noProof/>
                <w:webHidden/>
              </w:rPr>
              <w:tab/>
            </w:r>
            <w:r>
              <w:rPr>
                <w:noProof/>
                <w:webHidden/>
              </w:rPr>
              <w:fldChar w:fldCharType="begin"/>
            </w:r>
            <w:r>
              <w:rPr>
                <w:noProof/>
                <w:webHidden/>
              </w:rPr>
              <w:instrText xml:space="preserve"> PAGEREF _Toc195730375 \h </w:instrText>
            </w:r>
            <w:r>
              <w:rPr>
                <w:noProof/>
                <w:webHidden/>
              </w:rPr>
            </w:r>
            <w:r>
              <w:rPr>
                <w:noProof/>
                <w:webHidden/>
              </w:rPr>
              <w:fldChar w:fldCharType="separate"/>
            </w:r>
            <w:r>
              <w:rPr>
                <w:noProof/>
                <w:webHidden/>
              </w:rPr>
              <w:t>21</w:t>
            </w:r>
            <w:r>
              <w:rPr>
                <w:noProof/>
                <w:webHidden/>
              </w:rPr>
              <w:fldChar w:fldCharType="end"/>
            </w:r>
          </w:hyperlink>
        </w:p>
        <w:p w14:paraId="428B764D" w14:textId="6EC34A79" w:rsidR="007442F5" w:rsidRDefault="007442F5">
          <w:pPr>
            <w:pStyle w:val="TOC2"/>
            <w:tabs>
              <w:tab w:val="right" w:leader="dot" w:pos="9350"/>
            </w:tabs>
            <w:rPr>
              <w:rFonts w:asciiTheme="minorHAnsi" w:eastAsiaTheme="minorEastAsia" w:hAnsiTheme="minorHAnsi"/>
              <w:noProof/>
              <w:szCs w:val="24"/>
            </w:rPr>
          </w:pPr>
          <w:hyperlink w:anchor="_Toc195730376" w:history="1">
            <w:r w:rsidRPr="00BF47C8">
              <w:rPr>
                <w:rStyle w:val="Hyperlink"/>
                <w:noProof/>
              </w:rPr>
              <w:t>11.8   Incident Response Plan</w:t>
            </w:r>
            <w:r>
              <w:rPr>
                <w:noProof/>
                <w:webHidden/>
              </w:rPr>
              <w:tab/>
            </w:r>
            <w:r>
              <w:rPr>
                <w:noProof/>
                <w:webHidden/>
              </w:rPr>
              <w:fldChar w:fldCharType="begin"/>
            </w:r>
            <w:r>
              <w:rPr>
                <w:noProof/>
                <w:webHidden/>
              </w:rPr>
              <w:instrText xml:space="preserve"> PAGEREF _Toc195730376 \h </w:instrText>
            </w:r>
            <w:r>
              <w:rPr>
                <w:noProof/>
                <w:webHidden/>
              </w:rPr>
            </w:r>
            <w:r>
              <w:rPr>
                <w:noProof/>
                <w:webHidden/>
              </w:rPr>
              <w:fldChar w:fldCharType="separate"/>
            </w:r>
            <w:r>
              <w:rPr>
                <w:noProof/>
                <w:webHidden/>
              </w:rPr>
              <w:t>21</w:t>
            </w:r>
            <w:r>
              <w:rPr>
                <w:noProof/>
                <w:webHidden/>
              </w:rPr>
              <w:fldChar w:fldCharType="end"/>
            </w:r>
          </w:hyperlink>
        </w:p>
        <w:p w14:paraId="7B463944" w14:textId="77F154B7" w:rsidR="007442F5" w:rsidRDefault="007442F5">
          <w:pPr>
            <w:pStyle w:val="TOC2"/>
            <w:tabs>
              <w:tab w:val="right" w:leader="dot" w:pos="9350"/>
            </w:tabs>
            <w:rPr>
              <w:rFonts w:asciiTheme="minorHAnsi" w:eastAsiaTheme="minorEastAsia" w:hAnsiTheme="minorHAnsi"/>
              <w:noProof/>
              <w:szCs w:val="24"/>
            </w:rPr>
          </w:pPr>
          <w:hyperlink w:anchor="_Toc195730377" w:history="1">
            <w:r w:rsidRPr="00BF47C8">
              <w:rPr>
                <w:rStyle w:val="Hyperlink"/>
                <w:noProof/>
              </w:rPr>
              <w:t>11.9   Archive System or Component</w:t>
            </w:r>
            <w:r>
              <w:rPr>
                <w:noProof/>
                <w:webHidden/>
              </w:rPr>
              <w:tab/>
            </w:r>
            <w:r>
              <w:rPr>
                <w:noProof/>
                <w:webHidden/>
              </w:rPr>
              <w:fldChar w:fldCharType="begin"/>
            </w:r>
            <w:r>
              <w:rPr>
                <w:noProof/>
                <w:webHidden/>
              </w:rPr>
              <w:instrText xml:space="preserve"> PAGEREF _Toc195730377 \h </w:instrText>
            </w:r>
            <w:r>
              <w:rPr>
                <w:noProof/>
                <w:webHidden/>
              </w:rPr>
            </w:r>
            <w:r>
              <w:rPr>
                <w:noProof/>
                <w:webHidden/>
              </w:rPr>
              <w:fldChar w:fldCharType="separate"/>
            </w:r>
            <w:r>
              <w:rPr>
                <w:noProof/>
                <w:webHidden/>
              </w:rPr>
              <w:t>21</w:t>
            </w:r>
            <w:r>
              <w:rPr>
                <w:noProof/>
                <w:webHidden/>
              </w:rPr>
              <w:fldChar w:fldCharType="end"/>
            </w:r>
          </w:hyperlink>
        </w:p>
        <w:p w14:paraId="500FE8FA" w14:textId="2FE9A284" w:rsidR="007442F5" w:rsidRDefault="007442F5">
          <w:pPr>
            <w:pStyle w:val="TOC2"/>
            <w:tabs>
              <w:tab w:val="right" w:leader="dot" w:pos="9350"/>
            </w:tabs>
            <w:rPr>
              <w:rFonts w:asciiTheme="minorHAnsi" w:eastAsiaTheme="minorEastAsia" w:hAnsiTheme="minorHAnsi"/>
              <w:noProof/>
              <w:szCs w:val="24"/>
            </w:rPr>
          </w:pPr>
          <w:hyperlink w:anchor="_Toc195730378" w:history="1">
            <w:r w:rsidRPr="00BF47C8">
              <w:rPr>
                <w:rStyle w:val="Hyperlink"/>
                <w:noProof/>
              </w:rPr>
              <w:t>11.10   Minimize Personally Identifiable Information</w:t>
            </w:r>
            <w:r>
              <w:rPr>
                <w:noProof/>
                <w:webHidden/>
              </w:rPr>
              <w:tab/>
            </w:r>
            <w:r>
              <w:rPr>
                <w:noProof/>
                <w:webHidden/>
              </w:rPr>
              <w:fldChar w:fldCharType="begin"/>
            </w:r>
            <w:r>
              <w:rPr>
                <w:noProof/>
                <w:webHidden/>
              </w:rPr>
              <w:instrText xml:space="preserve"> PAGEREF _Toc195730378 \h </w:instrText>
            </w:r>
            <w:r>
              <w:rPr>
                <w:noProof/>
                <w:webHidden/>
              </w:rPr>
            </w:r>
            <w:r>
              <w:rPr>
                <w:noProof/>
                <w:webHidden/>
              </w:rPr>
              <w:fldChar w:fldCharType="separate"/>
            </w:r>
            <w:r>
              <w:rPr>
                <w:noProof/>
                <w:webHidden/>
              </w:rPr>
              <w:t>21</w:t>
            </w:r>
            <w:r>
              <w:rPr>
                <w:noProof/>
                <w:webHidden/>
              </w:rPr>
              <w:fldChar w:fldCharType="end"/>
            </w:r>
          </w:hyperlink>
        </w:p>
        <w:p w14:paraId="0D69A1A7" w14:textId="0D1FEB1A" w:rsidR="007442F5" w:rsidRDefault="007442F5">
          <w:pPr>
            <w:pStyle w:val="TOC1"/>
            <w:tabs>
              <w:tab w:val="right" w:leader="dot" w:pos="9350"/>
            </w:tabs>
            <w:rPr>
              <w:rFonts w:asciiTheme="minorHAnsi" w:eastAsiaTheme="minorEastAsia" w:hAnsiTheme="minorHAnsi"/>
              <w:noProof/>
              <w:szCs w:val="24"/>
            </w:rPr>
          </w:pPr>
          <w:hyperlink w:anchor="_Toc195730379" w:history="1">
            <w:r w:rsidRPr="00BF47C8">
              <w:rPr>
                <w:rStyle w:val="Hyperlink"/>
                <w:noProof/>
              </w:rPr>
              <w:t>12.0   Developer-provided Training</w:t>
            </w:r>
            <w:r>
              <w:rPr>
                <w:noProof/>
                <w:webHidden/>
              </w:rPr>
              <w:tab/>
            </w:r>
            <w:r>
              <w:rPr>
                <w:noProof/>
                <w:webHidden/>
              </w:rPr>
              <w:fldChar w:fldCharType="begin"/>
            </w:r>
            <w:r>
              <w:rPr>
                <w:noProof/>
                <w:webHidden/>
              </w:rPr>
              <w:instrText xml:space="preserve"> PAGEREF _Toc195730379 \h </w:instrText>
            </w:r>
            <w:r>
              <w:rPr>
                <w:noProof/>
                <w:webHidden/>
              </w:rPr>
            </w:r>
            <w:r>
              <w:rPr>
                <w:noProof/>
                <w:webHidden/>
              </w:rPr>
              <w:fldChar w:fldCharType="separate"/>
            </w:r>
            <w:r>
              <w:rPr>
                <w:noProof/>
                <w:webHidden/>
              </w:rPr>
              <w:t>22</w:t>
            </w:r>
            <w:r>
              <w:rPr>
                <w:noProof/>
                <w:webHidden/>
              </w:rPr>
              <w:fldChar w:fldCharType="end"/>
            </w:r>
          </w:hyperlink>
        </w:p>
        <w:p w14:paraId="286B4D8D" w14:textId="12496459" w:rsidR="007442F5" w:rsidRDefault="007442F5">
          <w:pPr>
            <w:pStyle w:val="TOC1"/>
            <w:tabs>
              <w:tab w:val="right" w:leader="dot" w:pos="9350"/>
            </w:tabs>
            <w:rPr>
              <w:rFonts w:asciiTheme="minorHAnsi" w:eastAsiaTheme="minorEastAsia" w:hAnsiTheme="minorHAnsi"/>
              <w:noProof/>
              <w:szCs w:val="24"/>
            </w:rPr>
          </w:pPr>
          <w:hyperlink w:anchor="_Toc195730380" w:history="1">
            <w:r w:rsidRPr="00BF47C8">
              <w:rPr>
                <w:rStyle w:val="Hyperlink"/>
                <w:noProof/>
              </w:rPr>
              <w:t>13.0   Developer Security and Privacy Architecture and Design</w:t>
            </w:r>
            <w:r>
              <w:rPr>
                <w:noProof/>
                <w:webHidden/>
              </w:rPr>
              <w:tab/>
            </w:r>
            <w:r>
              <w:rPr>
                <w:noProof/>
                <w:webHidden/>
              </w:rPr>
              <w:fldChar w:fldCharType="begin"/>
            </w:r>
            <w:r>
              <w:rPr>
                <w:noProof/>
                <w:webHidden/>
              </w:rPr>
              <w:instrText xml:space="preserve"> PAGEREF _Toc195730380 \h </w:instrText>
            </w:r>
            <w:r>
              <w:rPr>
                <w:noProof/>
                <w:webHidden/>
              </w:rPr>
            </w:r>
            <w:r>
              <w:rPr>
                <w:noProof/>
                <w:webHidden/>
              </w:rPr>
              <w:fldChar w:fldCharType="separate"/>
            </w:r>
            <w:r>
              <w:rPr>
                <w:noProof/>
                <w:webHidden/>
              </w:rPr>
              <w:t>22</w:t>
            </w:r>
            <w:r>
              <w:rPr>
                <w:noProof/>
                <w:webHidden/>
              </w:rPr>
              <w:fldChar w:fldCharType="end"/>
            </w:r>
          </w:hyperlink>
        </w:p>
        <w:p w14:paraId="378AD172" w14:textId="4608AA3A" w:rsidR="007442F5" w:rsidRDefault="007442F5">
          <w:pPr>
            <w:pStyle w:val="TOC2"/>
            <w:tabs>
              <w:tab w:val="right" w:leader="dot" w:pos="9350"/>
            </w:tabs>
            <w:rPr>
              <w:rFonts w:asciiTheme="minorHAnsi" w:eastAsiaTheme="minorEastAsia" w:hAnsiTheme="minorHAnsi"/>
              <w:noProof/>
              <w:szCs w:val="24"/>
            </w:rPr>
          </w:pPr>
          <w:hyperlink w:anchor="_Toc195730381" w:history="1">
            <w:r w:rsidRPr="00BF47C8">
              <w:rPr>
                <w:rStyle w:val="Hyperlink"/>
                <w:noProof/>
              </w:rPr>
              <w:t>13.1   Formal Policy Model</w:t>
            </w:r>
            <w:r>
              <w:rPr>
                <w:noProof/>
                <w:webHidden/>
              </w:rPr>
              <w:tab/>
            </w:r>
            <w:r>
              <w:rPr>
                <w:noProof/>
                <w:webHidden/>
              </w:rPr>
              <w:fldChar w:fldCharType="begin"/>
            </w:r>
            <w:r>
              <w:rPr>
                <w:noProof/>
                <w:webHidden/>
              </w:rPr>
              <w:instrText xml:space="preserve"> PAGEREF _Toc195730381 \h </w:instrText>
            </w:r>
            <w:r>
              <w:rPr>
                <w:noProof/>
                <w:webHidden/>
              </w:rPr>
            </w:r>
            <w:r>
              <w:rPr>
                <w:noProof/>
                <w:webHidden/>
              </w:rPr>
              <w:fldChar w:fldCharType="separate"/>
            </w:r>
            <w:r>
              <w:rPr>
                <w:noProof/>
                <w:webHidden/>
              </w:rPr>
              <w:t>22</w:t>
            </w:r>
            <w:r>
              <w:rPr>
                <w:noProof/>
                <w:webHidden/>
              </w:rPr>
              <w:fldChar w:fldCharType="end"/>
            </w:r>
          </w:hyperlink>
        </w:p>
        <w:p w14:paraId="6391D73B" w14:textId="41DF17B9" w:rsidR="007442F5" w:rsidRDefault="007442F5">
          <w:pPr>
            <w:pStyle w:val="TOC2"/>
            <w:tabs>
              <w:tab w:val="right" w:leader="dot" w:pos="9350"/>
            </w:tabs>
            <w:rPr>
              <w:rFonts w:asciiTheme="minorHAnsi" w:eastAsiaTheme="minorEastAsia" w:hAnsiTheme="minorHAnsi"/>
              <w:noProof/>
              <w:szCs w:val="24"/>
            </w:rPr>
          </w:pPr>
          <w:hyperlink w:anchor="_Toc195730382" w:history="1">
            <w:r w:rsidRPr="00BF47C8">
              <w:rPr>
                <w:rStyle w:val="Hyperlink"/>
                <w:noProof/>
              </w:rPr>
              <w:t>13.2   Security-relevant Components</w:t>
            </w:r>
            <w:r>
              <w:rPr>
                <w:noProof/>
                <w:webHidden/>
              </w:rPr>
              <w:tab/>
            </w:r>
            <w:r>
              <w:rPr>
                <w:noProof/>
                <w:webHidden/>
              </w:rPr>
              <w:fldChar w:fldCharType="begin"/>
            </w:r>
            <w:r>
              <w:rPr>
                <w:noProof/>
                <w:webHidden/>
              </w:rPr>
              <w:instrText xml:space="preserve"> PAGEREF _Toc195730382 \h </w:instrText>
            </w:r>
            <w:r>
              <w:rPr>
                <w:noProof/>
                <w:webHidden/>
              </w:rPr>
            </w:r>
            <w:r>
              <w:rPr>
                <w:noProof/>
                <w:webHidden/>
              </w:rPr>
              <w:fldChar w:fldCharType="separate"/>
            </w:r>
            <w:r>
              <w:rPr>
                <w:noProof/>
                <w:webHidden/>
              </w:rPr>
              <w:t>22</w:t>
            </w:r>
            <w:r>
              <w:rPr>
                <w:noProof/>
                <w:webHidden/>
              </w:rPr>
              <w:fldChar w:fldCharType="end"/>
            </w:r>
          </w:hyperlink>
        </w:p>
        <w:p w14:paraId="6CFAE3F3" w14:textId="5CA5E1C6" w:rsidR="007442F5" w:rsidRDefault="007442F5">
          <w:pPr>
            <w:pStyle w:val="TOC2"/>
            <w:tabs>
              <w:tab w:val="right" w:leader="dot" w:pos="9350"/>
            </w:tabs>
            <w:rPr>
              <w:rFonts w:asciiTheme="minorHAnsi" w:eastAsiaTheme="minorEastAsia" w:hAnsiTheme="minorHAnsi"/>
              <w:noProof/>
              <w:szCs w:val="24"/>
            </w:rPr>
          </w:pPr>
          <w:hyperlink w:anchor="_Toc195730383" w:history="1">
            <w:r w:rsidRPr="00BF47C8">
              <w:rPr>
                <w:rStyle w:val="Hyperlink"/>
                <w:noProof/>
              </w:rPr>
              <w:t>13.3   Formal Correspondence</w:t>
            </w:r>
            <w:r>
              <w:rPr>
                <w:noProof/>
                <w:webHidden/>
              </w:rPr>
              <w:tab/>
            </w:r>
            <w:r>
              <w:rPr>
                <w:noProof/>
                <w:webHidden/>
              </w:rPr>
              <w:fldChar w:fldCharType="begin"/>
            </w:r>
            <w:r>
              <w:rPr>
                <w:noProof/>
                <w:webHidden/>
              </w:rPr>
              <w:instrText xml:space="preserve"> PAGEREF _Toc195730383 \h </w:instrText>
            </w:r>
            <w:r>
              <w:rPr>
                <w:noProof/>
                <w:webHidden/>
              </w:rPr>
            </w:r>
            <w:r>
              <w:rPr>
                <w:noProof/>
                <w:webHidden/>
              </w:rPr>
              <w:fldChar w:fldCharType="separate"/>
            </w:r>
            <w:r>
              <w:rPr>
                <w:noProof/>
                <w:webHidden/>
              </w:rPr>
              <w:t>22</w:t>
            </w:r>
            <w:r>
              <w:rPr>
                <w:noProof/>
                <w:webHidden/>
              </w:rPr>
              <w:fldChar w:fldCharType="end"/>
            </w:r>
          </w:hyperlink>
        </w:p>
        <w:p w14:paraId="7007C23B" w14:textId="3E98B4F0" w:rsidR="007442F5" w:rsidRDefault="007442F5">
          <w:pPr>
            <w:pStyle w:val="TOC2"/>
            <w:tabs>
              <w:tab w:val="right" w:leader="dot" w:pos="9350"/>
            </w:tabs>
            <w:rPr>
              <w:rFonts w:asciiTheme="minorHAnsi" w:eastAsiaTheme="minorEastAsia" w:hAnsiTheme="minorHAnsi"/>
              <w:noProof/>
              <w:szCs w:val="24"/>
            </w:rPr>
          </w:pPr>
          <w:hyperlink w:anchor="_Toc195730384" w:history="1">
            <w:r w:rsidRPr="00BF47C8">
              <w:rPr>
                <w:rStyle w:val="Hyperlink"/>
                <w:noProof/>
              </w:rPr>
              <w:t>13.4   Informal Correspondence</w:t>
            </w:r>
            <w:r>
              <w:rPr>
                <w:noProof/>
                <w:webHidden/>
              </w:rPr>
              <w:tab/>
            </w:r>
            <w:r>
              <w:rPr>
                <w:noProof/>
                <w:webHidden/>
              </w:rPr>
              <w:fldChar w:fldCharType="begin"/>
            </w:r>
            <w:r>
              <w:rPr>
                <w:noProof/>
                <w:webHidden/>
              </w:rPr>
              <w:instrText xml:space="preserve"> PAGEREF _Toc195730384 \h </w:instrText>
            </w:r>
            <w:r>
              <w:rPr>
                <w:noProof/>
                <w:webHidden/>
              </w:rPr>
            </w:r>
            <w:r>
              <w:rPr>
                <w:noProof/>
                <w:webHidden/>
              </w:rPr>
              <w:fldChar w:fldCharType="separate"/>
            </w:r>
            <w:r>
              <w:rPr>
                <w:noProof/>
                <w:webHidden/>
              </w:rPr>
              <w:t>23</w:t>
            </w:r>
            <w:r>
              <w:rPr>
                <w:noProof/>
                <w:webHidden/>
              </w:rPr>
              <w:fldChar w:fldCharType="end"/>
            </w:r>
          </w:hyperlink>
        </w:p>
        <w:p w14:paraId="74B3536E" w14:textId="30495933" w:rsidR="007442F5" w:rsidRDefault="007442F5">
          <w:pPr>
            <w:pStyle w:val="TOC2"/>
            <w:tabs>
              <w:tab w:val="right" w:leader="dot" w:pos="9350"/>
            </w:tabs>
            <w:rPr>
              <w:rFonts w:asciiTheme="minorHAnsi" w:eastAsiaTheme="minorEastAsia" w:hAnsiTheme="minorHAnsi"/>
              <w:noProof/>
              <w:szCs w:val="24"/>
            </w:rPr>
          </w:pPr>
          <w:hyperlink w:anchor="_Toc195730385" w:history="1">
            <w:r w:rsidRPr="00BF47C8">
              <w:rPr>
                <w:rStyle w:val="Hyperlink"/>
                <w:noProof/>
              </w:rPr>
              <w:t>13.5   Conceptually Simple Design</w:t>
            </w:r>
            <w:r>
              <w:rPr>
                <w:noProof/>
                <w:webHidden/>
              </w:rPr>
              <w:tab/>
            </w:r>
            <w:r>
              <w:rPr>
                <w:noProof/>
                <w:webHidden/>
              </w:rPr>
              <w:fldChar w:fldCharType="begin"/>
            </w:r>
            <w:r>
              <w:rPr>
                <w:noProof/>
                <w:webHidden/>
              </w:rPr>
              <w:instrText xml:space="preserve"> PAGEREF _Toc195730385 \h </w:instrText>
            </w:r>
            <w:r>
              <w:rPr>
                <w:noProof/>
                <w:webHidden/>
              </w:rPr>
            </w:r>
            <w:r>
              <w:rPr>
                <w:noProof/>
                <w:webHidden/>
              </w:rPr>
              <w:fldChar w:fldCharType="separate"/>
            </w:r>
            <w:r>
              <w:rPr>
                <w:noProof/>
                <w:webHidden/>
              </w:rPr>
              <w:t>23</w:t>
            </w:r>
            <w:r>
              <w:rPr>
                <w:noProof/>
                <w:webHidden/>
              </w:rPr>
              <w:fldChar w:fldCharType="end"/>
            </w:r>
          </w:hyperlink>
        </w:p>
        <w:p w14:paraId="1E94A8DC" w14:textId="238FC4C6" w:rsidR="007442F5" w:rsidRDefault="007442F5">
          <w:pPr>
            <w:pStyle w:val="TOC2"/>
            <w:tabs>
              <w:tab w:val="right" w:leader="dot" w:pos="9350"/>
            </w:tabs>
            <w:rPr>
              <w:rFonts w:asciiTheme="minorHAnsi" w:eastAsiaTheme="minorEastAsia" w:hAnsiTheme="minorHAnsi"/>
              <w:noProof/>
              <w:szCs w:val="24"/>
            </w:rPr>
          </w:pPr>
          <w:hyperlink w:anchor="_Toc195730386" w:history="1">
            <w:r w:rsidRPr="00BF47C8">
              <w:rPr>
                <w:rStyle w:val="Hyperlink"/>
                <w:noProof/>
              </w:rPr>
              <w:t>13.6   Structure for Testing</w:t>
            </w:r>
            <w:r>
              <w:rPr>
                <w:noProof/>
                <w:webHidden/>
              </w:rPr>
              <w:tab/>
            </w:r>
            <w:r>
              <w:rPr>
                <w:noProof/>
                <w:webHidden/>
              </w:rPr>
              <w:fldChar w:fldCharType="begin"/>
            </w:r>
            <w:r>
              <w:rPr>
                <w:noProof/>
                <w:webHidden/>
              </w:rPr>
              <w:instrText xml:space="preserve"> PAGEREF _Toc195730386 \h </w:instrText>
            </w:r>
            <w:r>
              <w:rPr>
                <w:noProof/>
                <w:webHidden/>
              </w:rPr>
            </w:r>
            <w:r>
              <w:rPr>
                <w:noProof/>
                <w:webHidden/>
              </w:rPr>
              <w:fldChar w:fldCharType="separate"/>
            </w:r>
            <w:r>
              <w:rPr>
                <w:noProof/>
                <w:webHidden/>
              </w:rPr>
              <w:t>23</w:t>
            </w:r>
            <w:r>
              <w:rPr>
                <w:noProof/>
                <w:webHidden/>
              </w:rPr>
              <w:fldChar w:fldCharType="end"/>
            </w:r>
          </w:hyperlink>
        </w:p>
        <w:p w14:paraId="481ECA2D" w14:textId="64C777DA" w:rsidR="007442F5" w:rsidRDefault="007442F5">
          <w:pPr>
            <w:pStyle w:val="TOC2"/>
            <w:tabs>
              <w:tab w:val="right" w:leader="dot" w:pos="9350"/>
            </w:tabs>
            <w:rPr>
              <w:rFonts w:asciiTheme="minorHAnsi" w:eastAsiaTheme="minorEastAsia" w:hAnsiTheme="minorHAnsi"/>
              <w:noProof/>
              <w:szCs w:val="24"/>
            </w:rPr>
          </w:pPr>
          <w:hyperlink w:anchor="_Toc195730387" w:history="1">
            <w:r w:rsidRPr="00BF47C8">
              <w:rPr>
                <w:rStyle w:val="Hyperlink"/>
                <w:noProof/>
              </w:rPr>
              <w:t>13.7   Structure for Least Privilege</w:t>
            </w:r>
            <w:r>
              <w:rPr>
                <w:noProof/>
                <w:webHidden/>
              </w:rPr>
              <w:tab/>
            </w:r>
            <w:r>
              <w:rPr>
                <w:noProof/>
                <w:webHidden/>
              </w:rPr>
              <w:fldChar w:fldCharType="begin"/>
            </w:r>
            <w:r>
              <w:rPr>
                <w:noProof/>
                <w:webHidden/>
              </w:rPr>
              <w:instrText xml:space="preserve"> PAGEREF _Toc195730387 \h </w:instrText>
            </w:r>
            <w:r>
              <w:rPr>
                <w:noProof/>
                <w:webHidden/>
              </w:rPr>
            </w:r>
            <w:r>
              <w:rPr>
                <w:noProof/>
                <w:webHidden/>
              </w:rPr>
              <w:fldChar w:fldCharType="separate"/>
            </w:r>
            <w:r>
              <w:rPr>
                <w:noProof/>
                <w:webHidden/>
              </w:rPr>
              <w:t>24</w:t>
            </w:r>
            <w:r>
              <w:rPr>
                <w:noProof/>
                <w:webHidden/>
              </w:rPr>
              <w:fldChar w:fldCharType="end"/>
            </w:r>
          </w:hyperlink>
        </w:p>
        <w:p w14:paraId="603EFA69" w14:textId="19A94B79" w:rsidR="007442F5" w:rsidRDefault="007442F5">
          <w:pPr>
            <w:pStyle w:val="TOC2"/>
            <w:tabs>
              <w:tab w:val="right" w:leader="dot" w:pos="9350"/>
            </w:tabs>
            <w:rPr>
              <w:rFonts w:asciiTheme="minorHAnsi" w:eastAsiaTheme="minorEastAsia" w:hAnsiTheme="minorHAnsi"/>
              <w:noProof/>
              <w:szCs w:val="24"/>
            </w:rPr>
          </w:pPr>
          <w:hyperlink w:anchor="_Toc195730388" w:history="1">
            <w:r w:rsidRPr="00BF47C8">
              <w:rPr>
                <w:rStyle w:val="Hyperlink"/>
                <w:noProof/>
              </w:rPr>
              <w:t>13.8   Orchestration</w:t>
            </w:r>
            <w:r>
              <w:rPr>
                <w:noProof/>
                <w:webHidden/>
              </w:rPr>
              <w:tab/>
            </w:r>
            <w:r>
              <w:rPr>
                <w:noProof/>
                <w:webHidden/>
              </w:rPr>
              <w:fldChar w:fldCharType="begin"/>
            </w:r>
            <w:r>
              <w:rPr>
                <w:noProof/>
                <w:webHidden/>
              </w:rPr>
              <w:instrText xml:space="preserve"> PAGEREF _Toc195730388 \h </w:instrText>
            </w:r>
            <w:r>
              <w:rPr>
                <w:noProof/>
                <w:webHidden/>
              </w:rPr>
            </w:r>
            <w:r>
              <w:rPr>
                <w:noProof/>
                <w:webHidden/>
              </w:rPr>
              <w:fldChar w:fldCharType="separate"/>
            </w:r>
            <w:r>
              <w:rPr>
                <w:noProof/>
                <w:webHidden/>
              </w:rPr>
              <w:t>24</w:t>
            </w:r>
            <w:r>
              <w:rPr>
                <w:noProof/>
                <w:webHidden/>
              </w:rPr>
              <w:fldChar w:fldCharType="end"/>
            </w:r>
          </w:hyperlink>
        </w:p>
        <w:p w14:paraId="6B1974B8" w14:textId="593C8658" w:rsidR="007442F5" w:rsidRDefault="007442F5">
          <w:pPr>
            <w:pStyle w:val="TOC2"/>
            <w:tabs>
              <w:tab w:val="right" w:leader="dot" w:pos="9350"/>
            </w:tabs>
            <w:rPr>
              <w:rFonts w:asciiTheme="minorHAnsi" w:eastAsiaTheme="minorEastAsia" w:hAnsiTheme="minorHAnsi"/>
              <w:noProof/>
              <w:szCs w:val="24"/>
            </w:rPr>
          </w:pPr>
          <w:hyperlink w:anchor="_Toc195730389" w:history="1">
            <w:r w:rsidRPr="00BF47C8">
              <w:rPr>
                <w:rStyle w:val="Hyperlink"/>
                <w:noProof/>
              </w:rPr>
              <w:t>13.9   Design Diversity</w:t>
            </w:r>
            <w:r>
              <w:rPr>
                <w:noProof/>
                <w:webHidden/>
              </w:rPr>
              <w:tab/>
            </w:r>
            <w:r>
              <w:rPr>
                <w:noProof/>
                <w:webHidden/>
              </w:rPr>
              <w:fldChar w:fldCharType="begin"/>
            </w:r>
            <w:r>
              <w:rPr>
                <w:noProof/>
                <w:webHidden/>
              </w:rPr>
              <w:instrText xml:space="preserve"> PAGEREF _Toc195730389 \h </w:instrText>
            </w:r>
            <w:r>
              <w:rPr>
                <w:noProof/>
                <w:webHidden/>
              </w:rPr>
            </w:r>
            <w:r>
              <w:rPr>
                <w:noProof/>
                <w:webHidden/>
              </w:rPr>
              <w:fldChar w:fldCharType="separate"/>
            </w:r>
            <w:r>
              <w:rPr>
                <w:noProof/>
                <w:webHidden/>
              </w:rPr>
              <w:t>24</w:t>
            </w:r>
            <w:r>
              <w:rPr>
                <w:noProof/>
                <w:webHidden/>
              </w:rPr>
              <w:fldChar w:fldCharType="end"/>
            </w:r>
          </w:hyperlink>
        </w:p>
        <w:p w14:paraId="4A9FAA3C" w14:textId="31E5B4EB" w:rsidR="007442F5" w:rsidRDefault="007442F5">
          <w:pPr>
            <w:pStyle w:val="TOC1"/>
            <w:tabs>
              <w:tab w:val="right" w:leader="dot" w:pos="9350"/>
            </w:tabs>
            <w:rPr>
              <w:rFonts w:asciiTheme="minorHAnsi" w:eastAsiaTheme="minorEastAsia" w:hAnsiTheme="minorHAnsi"/>
              <w:noProof/>
              <w:szCs w:val="24"/>
            </w:rPr>
          </w:pPr>
          <w:hyperlink w:anchor="_Toc195730390" w:history="1">
            <w:r w:rsidRPr="00BF47C8">
              <w:rPr>
                <w:rStyle w:val="Hyperlink"/>
                <w:noProof/>
              </w:rPr>
              <w:t>14.0   Customized Development of Critical Components</w:t>
            </w:r>
            <w:r>
              <w:rPr>
                <w:noProof/>
                <w:webHidden/>
              </w:rPr>
              <w:tab/>
            </w:r>
            <w:r>
              <w:rPr>
                <w:noProof/>
                <w:webHidden/>
              </w:rPr>
              <w:fldChar w:fldCharType="begin"/>
            </w:r>
            <w:r>
              <w:rPr>
                <w:noProof/>
                <w:webHidden/>
              </w:rPr>
              <w:instrText xml:space="preserve"> PAGEREF _Toc195730390 \h </w:instrText>
            </w:r>
            <w:r>
              <w:rPr>
                <w:noProof/>
                <w:webHidden/>
              </w:rPr>
            </w:r>
            <w:r>
              <w:rPr>
                <w:noProof/>
                <w:webHidden/>
              </w:rPr>
              <w:fldChar w:fldCharType="separate"/>
            </w:r>
            <w:r>
              <w:rPr>
                <w:noProof/>
                <w:webHidden/>
              </w:rPr>
              <w:t>24</w:t>
            </w:r>
            <w:r>
              <w:rPr>
                <w:noProof/>
                <w:webHidden/>
              </w:rPr>
              <w:fldChar w:fldCharType="end"/>
            </w:r>
          </w:hyperlink>
        </w:p>
        <w:p w14:paraId="6A528F25" w14:textId="650DF1EC" w:rsidR="007442F5" w:rsidRDefault="007442F5">
          <w:pPr>
            <w:pStyle w:val="TOC1"/>
            <w:tabs>
              <w:tab w:val="right" w:leader="dot" w:pos="9350"/>
            </w:tabs>
            <w:rPr>
              <w:rFonts w:asciiTheme="minorHAnsi" w:eastAsiaTheme="minorEastAsia" w:hAnsiTheme="minorHAnsi"/>
              <w:noProof/>
              <w:szCs w:val="24"/>
            </w:rPr>
          </w:pPr>
          <w:hyperlink w:anchor="_Toc195730391" w:history="1">
            <w:r w:rsidRPr="00BF47C8">
              <w:rPr>
                <w:rStyle w:val="Hyperlink"/>
                <w:noProof/>
              </w:rPr>
              <w:t>15.0   Developer Screening</w:t>
            </w:r>
            <w:r>
              <w:rPr>
                <w:noProof/>
                <w:webHidden/>
              </w:rPr>
              <w:tab/>
            </w:r>
            <w:r>
              <w:rPr>
                <w:noProof/>
                <w:webHidden/>
              </w:rPr>
              <w:fldChar w:fldCharType="begin"/>
            </w:r>
            <w:r>
              <w:rPr>
                <w:noProof/>
                <w:webHidden/>
              </w:rPr>
              <w:instrText xml:space="preserve"> PAGEREF _Toc195730391 \h </w:instrText>
            </w:r>
            <w:r>
              <w:rPr>
                <w:noProof/>
                <w:webHidden/>
              </w:rPr>
            </w:r>
            <w:r>
              <w:rPr>
                <w:noProof/>
                <w:webHidden/>
              </w:rPr>
              <w:fldChar w:fldCharType="separate"/>
            </w:r>
            <w:r>
              <w:rPr>
                <w:noProof/>
                <w:webHidden/>
              </w:rPr>
              <w:t>24</w:t>
            </w:r>
            <w:r>
              <w:rPr>
                <w:noProof/>
                <w:webHidden/>
              </w:rPr>
              <w:fldChar w:fldCharType="end"/>
            </w:r>
          </w:hyperlink>
        </w:p>
        <w:p w14:paraId="7C4A65FD" w14:textId="30F753EF" w:rsidR="007442F5" w:rsidRDefault="007442F5">
          <w:pPr>
            <w:pStyle w:val="TOC1"/>
            <w:tabs>
              <w:tab w:val="right" w:leader="dot" w:pos="9350"/>
            </w:tabs>
            <w:rPr>
              <w:rFonts w:asciiTheme="minorHAnsi" w:eastAsiaTheme="minorEastAsia" w:hAnsiTheme="minorHAnsi"/>
              <w:noProof/>
              <w:szCs w:val="24"/>
            </w:rPr>
          </w:pPr>
          <w:hyperlink w:anchor="_Toc195730392" w:history="1">
            <w:r w:rsidRPr="00BF47C8">
              <w:rPr>
                <w:rStyle w:val="Hyperlink"/>
                <w:noProof/>
              </w:rPr>
              <w:t>16.0   Unsupported System Components</w:t>
            </w:r>
            <w:r>
              <w:rPr>
                <w:noProof/>
                <w:webHidden/>
              </w:rPr>
              <w:tab/>
            </w:r>
            <w:r>
              <w:rPr>
                <w:noProof/>
                <w:webHidden/>
              </w:rPr>
              <w:fldChar w:fldCharType="begin"/>
            </w:r>
            <w:r>
              <w:rPr>
                <w:noProof/>
                <w:webHidden/>
              </w:rPr>
              <w:instrText xml:space="preserve"> PAGEREF _Toc195730392 \h </w:instrText>
            </w:r>
            <w:r>
              <w:rPr>
                <w:noProof/>
                <w:webHidden/>
              </w:rPr>
            </w:r>
            <w:r>
              <w:rPr>
                <w:noProof/>
                <w:webHidden/>
              </w:rPr>
              <w:fldChar w:fldCharType="separate"/>
            </w:r>
            <w:r>
              <w:rPr>
                <w:noProof/>
                <w:webHidden/>
              </w:rPr>
              <w:t>24</w:t>
            </w:r>
            <w:r>
              <w:rPr>
                <w:noProof/>
                <w:webHidden/>
              </w:rPr>
              <w:fldChar w:fldCharType="end"/>
            </w:r>
          </w:hyperlink>
        </w:p>
        <w:p w14:paraId="4D379C29" w14:textId="41B3FB6A" w:rsidR="007442F5" w:rsidRDefault="007442F5">
          <w:pPr>
            <w:pStyle w:val="TOC1"/>
            <w:tabs>
              <w:tab w:val="right" w:leader="dot" w:pos="9350"/>
            </w:tabs>
            <w:rPr>
              <w:rFonts w:asciiTheme="minorHAnsi" w:eastAsiaTheme="minorEastAsia" w:hAnsiTheme="minorHAnsi"/>
              <w:noProof/>
              <w:szCs w:val="24"/>
            </w:rPr>
          </w:pPr>
          <w:hyperlink w:anchor="_Toc195730393" w:history="1">
            <w:r w:rsidRPr="00BF47C8">
              <w:rPr>
                <w:rStyle w:val="Hyperlink"/>
                <w:noProof/>
              </w:rPr>
              <w:t>17.0   Specialization</w:t>
            </w:r>
            <w:r>
              <w:rPr>
                <w:noProof/>
                <w:webHidden/>
              </w:rPr>
              <w:tab/>
            </w:r>
            <w:r>
              <w:rPr>
                <w:noProof/>
                <w:webHidden/>
              </w:rPr>
              <w:fldChar w:fldCharType="begin"/>
            </w:r>
            <w:r>
              <w:rPr>
                <w:noProof/>
                <w:webHidden/>
              </w:rPr>
              <w:instrText xml:space="preserve"> PAGEREF _Toc195730393 \h </w:instrText>
            </w:r>
            <w:r>
              <w:rPr>
                <w:noProof/>
                <w:webHidden/>
              </w:rPr>
            </w:r>
            <w:r>
              <w:rPr>
                <w:noProof/>
                <w:webHidden/>
              </w:rPr>
              <w:fldChar w:fldCharType="separate"/>
            </w:r>
            <w:r>
              <w:rPr>
                <w:noProof/>
                <w:webHidden/>
              </w:rPr>
              <w:t>25</w:t>
            </w:r>
            <w:r>
              <w:rPr>
                <w:noProof/>
                <w:webHidden/>
              </w:rPr>
              <w:fldChar w:fldCharType="end"/>
            </w:r>
          </w:hyperlink>
        </w:p>
        <w:p w14:paraId="6DB80BA0" w14:textId="696EB778" w:rsidR="000D7A9D" w:rsidRDefault="00CC19D0" w:rsidP="000D7A9D">
          <w:pPr>
            <w:rPr>
              <w:b/>
              <w:bCs/>
              <w:noProof/>
            </w:rPr>
          </w:pPr>
          <w:r>
            <w:rPr>
              <w:b/>
              <w:bCs/>
              <w:noProof/>
            </w:rPr>
            <w:fldChar w:fldCharType="end"/>
          </w:r>
        </w:p>
      </w:sdtContent>
    </w:sdt>
    <w:p w14:paraId="5E7F5F0F" w14:textId="77777777" w:rsidR="00304598" w:rsidRDefault="00304598" w:rsidP="00304598">
      <w:pPr>
        <w:pStyle w:val="NoSpacing"/>
      </w:pPr>
    </w:p>
    <w:p w14:paraId="49B67152" w14:textId="77777777" w:rsidR="00304598" w:rsidRDefault="00304598" w:rsidP="00304598">
      <w:pPr>
        <w:pStyle w:val="NoSpacing"/>
      </w:pPr>
    </w:p>
    <w:p w14:paraId="11814882" w14:textId="77777777" w:rsidR="00A67023" w:rsidRDefault="00A67023" w:rsidP="00304598">
      <w:pPr>
        <w:pStyle w:val="NoSpacing"/>
      </w:pPr>
    </w:p>
    <w:p w14:paraId="71289C92" w14:textId="77777777" w:rsidR="00A67023" w:rsidRDefault="00A67023" w:rsidP="00304598">
      <w:pPr>
        <w:pStyle w:val="NoSpacing"/>
      </w:pPr>
    </w:p>
    <w:p w14:paraId="59705523" w14:textId="77777777" w:rsidR="00A67023" w:rsidRDefault="00A67023" w:rsidP="00304598">
      <w:pPr>
        <w:pStyle w:val="NoSpacing"/>
      </w:pPr>
    </w:p>
    <w:p w14:paraId="36380BBB" w14:textId="77777777" w:rsidR="00A67023" w:rsidRDefault="00A67023" w:rsidP="00304598">
      <w:pPr>
        <w:pStyle w:val="NoSpacing"/>
      </w:pPr>
    </w:p>
    <w:p w14:paraId="2D40B184" w14:textId="77777777" w:rsidR="00A67023" w:rsidRDefault="00A67023" w:rsidP="00304598">
      <w:pPr>
        <w:pStyle w:val="NoSpacing"/>
      </w:pPr>
    </w:p>
    <w:p w14:paraId="22590D7D" w14:textId="77777777" w:rsidR="00A67023" w:rsidRDefault="00A67023" w:rsidP="00304598">
      <w:pPr>
        <w:pStyle w:val="NoSpacing"/>
      </w:pPr>
    </w:p>
    <w:p w14:paraId="0AB6D287" w14:textId="77777777" w:rsidR="00A67023" w:rsidRDefault="00A67023" w:rsidP="00304598">
      <w:pPr>
        <w:pStyle w:val="NoSpacing"/>
      </w:pPr>
    </w:p>
    <w:p w14:paraId="6922C1F2" w14:textId="77777777" w:rsidR="00A67023" w:rsidRDefault="00A67023" w:rsidP="00304598">
      <w:pPr>
        <w:pStyle w:val="NoSpacing"/>
      </w:pPr>
    </w:p>
    <w:p w14:paraId="7B941E95" w14:textId="77777777" w:rsidR="00A67023" w:rsidRDefault="00A67023" w:rsidP="00304598">
      <w:pPr>
        <w:pStyle w:val="NoSpacing"/>
      </w:pPr>
    </w:p>
    <w:p w14:paraId="7723B448" w14:textId="77777777" w:rsidR="00A67023" w:rsidRDefault="00A67023" w:rsidP="00304598">
      <w:pPr>
        <w:pStyle w:val="NoSpacing"/>
      </w:pPr>
    </w:p>
    <w:p w14:paraId="2CB7A4D4" w14:textId="77777777" w:rsidR="00535A1F" w:rsidRDefault="00535A1F" w:rsidP="00304598">
      <w:pPr>
        <w:pStyle w:val="NoSpacing"/>
      </w:pPr>
    </w:p>
    <w:p w14:paraId="2AC77247" w14:textId="77777777" w:rsidR="00A67023" w:rsidRDefault="00A67023" w:rsidP="00304598">
      <w:pPr>
        <w:pStyle w:val="NoSpacing"/>
      </w:pPr>
    </w:p>
    <w:p w14:paraId="4A62C47B" w14:textId="77777777" w:rsidR="004952C6" w:rsidRDefault="004952C6" w:rsidP="00304598">
      <w:pPr>
        <w:pStyle w:val="NoSpacing"/>
      </w:pPr>
    </w:p>
    <w:p w14:paraId="51183961" w14:textId="77777777" w:rsidR="00A67023" w:rsidRDefault="00A67023" w:rsidP="00304598">
      <w:pPr>
        <w:pStyle w:val="NoSpacing"/>
      </w:pPr>
    </w:p>
    <w:p w14:paraId="1AA05F80" w14:textId="77777777" w:rsidR="00A67023" w:rsidRDefault="00A67023" w:rsidP="00304598">
      <w:pPr>
        <w:pStyle w:val="NoSpacing"/>
      </w:pPr>
    </w:p>
    <w:p w14:paraId="554857CD" w14:textId="77777777" w:rsidR="00304598" w:rsidRDefault="00304598" w:rsidP="00304598">
      <w:pPr>
        <w:pStyle w:val="NoSpacing"/>
      </w:pPr>
    </w:p>
    <w:p w14:paraId="37BFF1D3" w14:textId="77777777" w:rsidR="00304598" w:rsidRDefault="00304598" w:rsidP="00304598">
      <w:pPr>
        <w:pStyle w:val="NoSpacing"/>
      </w:pPr>
    </w:p>
    <w:p w14:paraId="5A152E58" w14:textId="77777777" w:rsidR="00304598" w:rsidRDefault="00304598" w:rsidP="00304598">
      <w:pPr>
        <w:pStyle w:val="NoSpacing"/>
      </w:pPr>
    </w:p>
    <w:p w14:paraId="051D455E" w14:textId="77777777" w:rsidR="00304598" w:rsidRDefault="00304598" w:rsidP="00304598">
      <w:pPr>
        <w:pStyle w:val="NoSpacing"/>
      </w:pPr>
    </w:p>
    <w:p w14:paraId="3160AEA0" w14:textId="0416D071" w:rsidR="0099611A" w:rsidRPr="0099611A" w:rsidRDefault="0099611A" w:rsidP="0030357E">
      <w:pPr>
        <w:pStyle w:val="Heading1"/>
      </w:pPr>
      <w:bookmarkStart w:id="0" w:name="_Toc195730286"/>
      <w:r w:rsidRPr="0099611A">
        <w:lastRenderedPageBreak/>
        <w:t>1.0</w:t>
      </w:r>
      <w:r w:rsidR="007442F5">
        <w:t xml:space="preserve">   </w:t>
      </w:r>
      <w:r w:rsidRPr="0099611A">
        <w:t>O</w:t>
      </w:r>
      <w:r w:rsidR="00385F7E">
        <w:t>verview</w:t>
      </w:r>
      <w:bookmarkEnd w:id="0"/>
      <w:r w:rsidRPr="0099611A">
        <w:t xml:space="preserve"> </w:t>
      </w:r>
    </w:p>
    <w:p w14:paraId="5527CAB7" w14:textId="77777777" w:rsidR="0099611A" w:rsidRDefault="0099611A" w:rsidP="0099611A">
      <w:pPr>
        <w:pStyle w:val="NoSpacing"/>
        <w:rPr>
          <w:rFonts w:cs="Calibri"/>
          <w:szCs w:val="24"/>
        </w:rPr>
      </w:pPr>
    </w:p>
    <w:p w14:paraId="6517FB47" w14:textId="0B673161" w:rsidR="0099611A" w:rsidRPr="0099611A" w:rsidRDefault="009D4A13" w:rsidP="0099611A">
      <w:pPr>
        <w:pStyle w:val="NoSpacing"/>
        <w:rPr>
          <w:rFonts w:cs="Calibri"/>
          <w:szCs w:val="24"/>
        </w:rPr>
      </w:pPr>
      <w:r>
        <w:rPr>
          <w:rFonts w:cs="Calibri"/>
          <w:szCs w:val="24"/>
        </w:rPr>
        <w:t>(Introduction)</w:t>
      </w:r>
      <w:r w:rsidR="0099611A" w:rsidRPr="0099611A">
        <w:rPr>
          <w:rFonts w:cs="Calibri"/>
          <w:szCs w:val="24"/>
        </w:rPr>
        <w:t xml:space="preserve"> </w:t>
      </w:r>
    </w:p>
    <w:p w14:paraId="640FB3C0" w14:textId="77777777" w:rsidR="0099611A" w:rsidRPr="0099611A" w:rsidRDefault="0099611A" w:rsidP="0099611A">
      <w:pPr>
        <w:pStyle w:val="NoSpacing"/>
        <w:rPr>
          <w:rFonts w:cs="Calibri"/>
          <w:szCs w:val="24"/>
        </w:rPr>
      </w:pPr>
      <w:r w:rsidRPr="0099611A">
        <w:rPr>
          <w:rFonts w:cs="Calibri"/>
          <w:szCs w:val="24"/>
        </w:rPr>
        <w:t xml:space="preserve"> </w:t>
      </w:r>
    </w:p>
    <w:p w14:paraId="166474D2" w14:textId="48C84E5F" w:rsidR="00423C78" w:rsidRDefault="0099611A" w:rsidP="00E710F7">
      <w:pPr>
        <w:pStyle w:val="NoSpacing"/>
        <w:rPr>
          <w:rFonts w:cs="Calibri"/>
          <w:b/>
          <w:bCs/>
          <w:szCs w:val="24"/>
        </w:rPr>
      </w:pPr>
      <w:r w:rsidRPr="0099611A">
        <w:rPr>
          <w:rFonts w:cs="Calibri"/>
          <w:szCs w:val="24"/>
        </w:rPr>
        <w:t xml:space="preserve">This document complies with the following requirements from NIST Special Publication 800-53 Revision </w:t>
      </w:r>
      <w:r w:rsidR="00F77A78">
        <w:rPr>
          <w:rFonts w:cs="Calibri"/>
          <w:szCs w:val="24"/>
        </w:rPr>
        <w:t>5</w:t>
      </w:r>
      <w:r>
        <w:rPr>
          <w:rFonts w:cs="Calibri"/>
          <w:szCs w:val="24"/>
        </w:rPr>
        <w:t xml:space="preserve"> (</w:t>
      </w:r>
      <w:r w:rsidRPr="0099611A">
        <w:rPr>
          <w:rFonts w:cs="Calibri"/>
          <w:szCs w:val="24"/>
        </w:rPr>
        <w:t>Security and Privacy Controls for Federal Information Systems and Organizations</w:t>
      </w:r>
      <w:r>
        <w:rPr>
          <w:rFonts w:cs="Calibri"/>
          <w:szCs w:val="24"/>
        </w:rPr>
        <w:t>)</w:t>
      </w:r>
      <w:r w:rsidRPr="0099611A">
        <w:rPr>
          <w:rFonts w:cs="Calibri"/>
          <w:szCs w:val="24"/>
        </w:rPr>
        <w:t xml:space="preserve">. </w:t>
      </w:r>
    </w:p>
    <w:p w14:paraId="53F55A0C" w14:textId="77777777" w:rsidR="00423C78" w:rsidRDefault="00423C78" w:rsidP="00E710F7">
      <w:pPr>
        <w:pStyle w:val="NoSpacing"/>
        <w:rPr>
          <w:rFonts w:cs="Calibri"/>
          <w:b/>
          <w:bCs/>
          <w:szCs w:val="24"/>
        </w:rPr>
      </w:pPr>
    </w:p>
    <w:p w14:paraId="501DB9D6" w14:textId="15F588BC" w:rsidR="00423C78" w:rsidRPr="00631828" w:rsidRDefault="00631828" w:rsidP="00CD4670">
      <w:pPr>
        <w:pStyle w:val="Heading3"/>
        <w:jc w:val="center"/>
        <w:rPr>
          <w:rFonts w:cs="Calibri"/>
          <w:b/>
          <w:bCs/>
        </w:rPr>
      </w:pPr>
      <w:bookmarkStart w:id="1" w:name="_Toc195730287"/>
      <w:r w:rsidRPr="00631828">
        <w:t>Table 1 - SP-800-53v</w:t>
      </w:r>
      <w:r w:rsidR="00F77A78">
        <w:t>5</w:t>
      </w:r>
      <w:r w:rsidRPr="00631828">
        <w:t xml:space="preserve"> Co</w:t>
      </w:r>
      <w:r w:rsidR="00F77A78">
        <w:t>ntrols Listing</w:t>
      </w:r>
      <w:bookmarkEnd w:id="1"/>
    </w:p>
    <w:tbl>
      <w:tblPr>
        <w:tblW w:w="6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5"/>
        <w:gridCol w:w="5320"/>
      </w:tblGrid>
      <w:tr w:rsidR="00F77A78" w:rsidRPr="004017C2" w14:paraId="17FF9E5B" w14:textId="77777777" w:rsidTr="00FF39E3">
        <w:trPr>
          <w:trHeight w:val="300"/>
          <w:jc w:val="center"/>
        </w:trPr>
        <w:tc>
          <w:tcPr>
            <w:tcW w:w="1065" w:type="dxa"/>
            <w:shd w:val="clear" w:color="auto" w:fill="5B9BD5"/>
            <w:vAlign w:val="center"/>
            <w:hideMark/>
          </w:tcPr>
          <w:p w14:paraId="710DEC90" w14:textId="77777777" w:rsidR="00F77A78" w:rsidRPr="004017C2" w:rsidRDefault="00F77A78" w:rsidP="006258B4">
            <w:pPr>
              <w:pStyle w:val="NoSpacing"/>
              <w:jc w:val="center"/>
              <w:rPr>
                <w:rFonts w:cs="Calibri"/>
                <w:b/>
                <w:bCs/>
                <w:sz w:val="22"/>
              </w:rPr>
            </w:pPr>
            <w:r w:rsidRPr="004017C2">
              <w:rPr>
                <w:rFonts w:cs="Calibri"/>
                <w:b/>
                <w:bCs/>
                <w:sz w:val="22"/>
              </w:rPr>
              <w:t>C</w:t>
            </w:r>
            <w:r>
              <w:rPr>
                <w:rFonts w:cs="Calibri"/>
                <w:b/>
                <w:bCs/>
                <w:sz w:val="22"/>
              </w:rPr>
              <w:t>ONTROL</w:t>
            </w:r>
          </w:p>
        </w:tc>
        <w:tc>
          <w:tcPr>
            <w:tcW w:w="5320" w:type="dxa"/>
            <w:shd w:val="clear" w:color="auto" w:fill="5B9BD5"/>
            <w:vAlign w:val="center"/>
            <w:hideMark/>
          </w:tcPr>
          <w:p w14:paraId="3E394247" w14:textId="77777777" w:rsidR="00F77A78" w:rsidRPr="004017C2" w:rsidRDefault="00F77A78" w:rsidP="006258B4">
            <w:pPr>
              <w:pStyle w:val="NoSpacing"/>
              <w:jc w:val="center"/>
              <w:rPr>
                <w:rFonts w:cs="Calibri"/>
                <w:b/>
                <w:bCs/>
                <w:sz w:val="22"/>
              </w:rPr>
            </w:pPr>
            <w:r w:rsidRPr="004017C2">
              <w:rPr>
                <w:rFonts w:cs="Calibri"/>
                <w:b/>
                <w:bCs/>
                <w:sz w:val="22"/>
              </w:rPr>
              <w:t>NAME</w:t>
            </w:r>
          </w:p>
        </w:tc>
      </w:tr>
      <w:tr w:rsidR="00F77A78" w:rsidRPr="004017C2" w14:paraId="10ED9EE5" w14:textId="77777777" w:rsidTr="00FF39E3">
        <w:trPr>
          <w:trHeight w:val="300"/>
          <w:jc w:val="center"/>
        </w:trPr>
        <w:tc>
          <w:tcPr>
            <w:tcW w:w="1065" w:type="dxa"/>
            <w:shd w:val="clear" w:color="auto" w:fill="FFFFFF"/>
            <w:vAlign w:val="center"/>
            <w:hideMark/>
          </w:tcPr>
          <w:p w14:paraId="446ACAB2" w14:textId="77777777" w:rsidR="00F77A78" w:rsidRPr="004017C2" w:rsidRDefault="00F77A78" w:rsidP="006258B4">
            <w:pPr>
              <w:pStyle w:val="NoSpacing"/>
              <w:jc w:val="center"/>
              <w:rPr>
                <w:rFonts w:cs="Calibri"/>
                <w:b/>
                <w:bCs/>
                <w:sz w:val="22"/>
              </w:rPr>
            </w:pPr>
            <w:r w:rsidRPr="004017C2">
              <w:rPr>
                <w:rFonts w:cs="Calibri"/>
                <w:sz w:val="22"/>
              </w:rPr>
              <w:t>SA-1</w:t>
            </w:r>
          </w:p>
        </w:tc>
        <w:tc>
          <w:tcPr>
            <w:tcW w:w="5320" w:type="dxa"/>
            <w:shd w:val="clear" w:color="auto" w:fill="auto"/>
            <w:vAlign w:val="center"/>
            <w:hideMark/>
          </w:tcPr>
          <w:p w14:paraId="4FEEED00" w14:textId="77777777" w:rsidR="00F77A78" w:rsidRPr="004017C2" w:rsidRDefault="00F77A78" w:rsidP="006258B4">
            <w:pPr>
              <w:pStyle w:val="NoSpacing"/>
              <w:rPr>
                <w:rFonts w:cs="Calibri"/>
                <w:sz w:val="22"/>
              </w:rPr>
            </w:pPr>
            <w:r>
              <w:rPr>
                <w:rFonts w:cs="Calibri"/>
                <w:sz w:val="22"/>
              </w:rPr>
              <w:t xml:space="preserve"> </w:t>
            </w:r>
            <w:r w:rsidRPr="004017C2">
              <w:rPr>
                <w:rFonts w:cs="Calibri"/>
                <w:sz w:val="22"/>
              </w:rPr>
              <w:t>Policy and Procedures </w:t>
            </w:r>
          </w:p>
        </w:tc>
      </w:tr>
      <w:tr w:rsidR="00F77A78" w:rsidRPr="004017C2" w14:paraId="039E7A6D" w14:textId="77777777" w:rsidTr="00FF39E3">
        <w:trPr>
          <w:trHeight w:val="300"/>
          <w:jc w:val="center"/>
        </w:trPr>
        <w:tc>
          <w:tcPr>
            <w:tcW w:w="1065" w:type="dxa"/>
            <w:shd w:val="clear" w:color="auto" w:fill="FFFFFF"/>
            <w:vAlign w:val="center"/>
            <w:hideMark/>
          </w:tcPr>
          <w:p w14:paraId="06F5760F" w14:textId="77777777" w:rsidR="00F77A78" w:rsidRPr="004017C2" w:rsidRDefault="00F77A78" w:rsidP="006258B4">
            <w:pPr>
              <w:pStyle w:val="NoSpacing"/>
              <w:jc w:val="center"/>
              <w:rPr>
                <w:rFonts w:cs="Calibri"/>
                <w:b/>
                <w:bCs/>
                <w:sz w:val="22"/>
              </w:rPr>
            </w:pPr>
            <w:r w:rsidRPr="004017C2">
              <w:rPr>
                <w:rFonts w:cs="Calibri"/>
                <w:sz w:val="22"/>
              </w:rPr>
              <w:t>SA-2</w:t>
            </w:r>
          </w:p>
        </w:tc>
        <w:tc>
          <w:tcPr>
            <w:tcW w:w="5320" w:type="dxa"/>
            <w:shd w:val="clear" w:color="auto" w:fill="auto"/>
            <w:vAlign w:val="center"/>
            <w:hideMark/>
          </w:tcPr>
          <w:p w14:paraId="11BEE023" w14:textId="77777777" w:rsidR="00F77A78" w:rsidRPr="004017C2" w:rsidRDefault="00F77A78" w:rsidP="006258B4">
            <w:pPr>
              <w:pStyle w:val="NoSpacing"/>
              <w:rPr>
                <w:rFonts w:cs="Calibri"/>
                <w:sz w:val="22"/>
              </w:rPr>
            </w:pPr>
            <w:r>
              <w:rPr>
                <w:rFonts w:cs="Calibri"/>
                <w:sz w:val="22"/>
              </w:rPr>
              <w:t xml:space="preserve"> </w:t>
            </w:r>
            <w:r w:rsidRPr="004017C2">
              <w:rPr>
                <w:rFonts w:cs="Calibri"/>
                <w:sz w:val="22"/>
              </w:rPr>
              <w:t>Allocation of Resources </w:t>
            </w:r>
          </w:p>
        </w:tc>
      </w:tr>
      <w:tr w:rsidR="00F77A78" w:rsidRPr="004017C2" w14:paraId="019AE4D4" w14:textId="77777777" w:rsidTr="00FF39E3">
        <w:trPr>
          <w:trHeight w:val="300"/>
          <w:jc w:val="center"/>
        </w:trPr>
        <w:tc>
          <w:tcPr>
            <w:tcW w:w="1065" w:type="dxa"/>
            <w:shd w:val="clear" w:color="auto" w:fill="FFFFFF"/>
            <w:vAlign w:val="center"/>
            <w:hideMark/>
          </w:tcPr>
          <w:p w14:paraId="71CB5ED1" w14:textId="77777777" w:rsidR="00F77A78" w:rsidRPr="004017C2" w:rsidRDefault="00F77A78" w:rsidP="006258B4">
            <w:pPr>
              <w:pStyle w:val="NoSpacing"/>
              <w:jc w:val="center"/>
              <w:rPr>
                <w:rFonts w:cs="Calibri"/>
                <w:b/>
                <w:bCs/>
                <w:sz w:val="22"/>
              </w:rPr>
            </w:pPr>
            <w:r w:rsidRPr="004017C2">
              <w:rPr>
                <w:rFonts w:cs="Calibri"/>
                <w:sz w:val="22"/>
              </w:rPr>
              <w:t>SA-3</w:t>
            </w:r>
          </w:p>
        </w:tc>
        <w:tc>
          <w:tcPr>
            <w:tcW w:w="5320" w:type="dxa"/>
            <w:shd w:val="clear" w:color="auto" w:fill="auto"/>
            <w:vAlign w:val="center"/>
            <w:hideMark/>
          </w:tcPr>
          <w:p w14:paraId="2201731C" w14:textId="77777777" w:rsidR="00F77A78" w:rsidRPr="004017C2" w:rsidRDefault="00F77A78" w:rsidP="006258B4">
            <w:pPr>
              <w:pStyle w:val="NoSpacing"/>
              <w:rPr>
                <w:rFonts w:cs="Calibri"/>
                <w:sz w:val="22"/>
              </w:rPr>
            </w:pPr>
            <w:r>
              <w:rPr>
                <w:rFonts w:cs="Calibri"/>
                <w:sz w:val="22"/>
              </w:rPr>
              <w:t xml:space="preserve"> </w:t>
            </w:r>
            <w:r w:rsidRPr="004017C2">
              <w:rPr>
                <w:rFonts w:cs="Calibri"/>
                <w:sz w:val="22"/>
              </w:rPr>
              <w:t>System Development Life Cycle </w:t>
            </w:r>
          </w:p>
        </w:tc>
      </w:tr>
      <w:tr w:rsidR="00F77A78" w:rsidRPr="004017C2" w14:paraId="781E24FF" w14:textId="77777777" w:rsidTr="00FF39E3">
        <w:trPr>
          <w:trHeight w:val="300"/>
          <w:jc w:val="center"/>
        </w:trPr>
        <w:tc>
          <w:tcPr>
            <w:tcW w:w="1065" w:type="dxa"/>
            <w:shd w:val="clear" w:color="auto" w:fill="FFFFFF"/>
            <w:vAlign w:val="center"/>
            <w:hideMark/>
          </w:tcPr>
          <w:p w14:paraId="2E494932" w14:textId="77777777" w:rsidR="00F77A78" w:rsidRPr="004017C2" w:rsidRDefault="00F77A78" w:rsidP="006258B4">
            <w:pPr>
              <w:pStyle w:val="NoSpacing"/>
              <w:jc w:val="center"/>
              <w:rPr>
                <w:rFonts w:cs="Calibri"/>
                <w:b/>
                <w:bCs/>
                <w:sz w:val="22"/>
              </w:rPr>
            </w:pPr>
            <w:r w:rsidRPr="004017C2">
              <w:rPr>
                <w:rFonts w:cs="Calibri"/>
                <w:sz w:val="22"/>
              </w:rPr>
              <w:t>SA-4</w:t>
            </w:r>
          </w:p>
        </w:tc>
        <w:tc>
          <w:tcPr>
            <w:tcW w:w="5320" w:type="dxa"/>
            <w:shd w:val="clear" w:color="auto" w:fill="auto"/>
            <w:vAlign w:val="center"/>
            <w:hideMark/>
          </w:tcPr>
          <w:p w14:paraId="4C89D523" w14:textId="77777777" w:rsidR="00F77A78" w:rsidRPr="004017C2" w:rsidRDefault="00F77A78" w:rsidP="006258B4">
            <w:pPr>
              <w:pStyle w:val="NoSpacing"/>
              <w:rPr>
                <w:rFonts w:cs="Calibri"/>
                <w:sz w:val="22"/>
              </w:rPr>
            </w:pPr>
            <w:r>
              <w:rPr>
                <w:rFonts w:cs="Calibri"/>
                <w:sz w:val="22"/>
              </w:rPr>
              <w:t xml:space="preserve"> </w:t>
            </w:r>
            <w:r w:rsidRPr="004017C2">
              <w:rPr>
                <w:rFonts w:cs="Calibri"/>
                <w:sz w:val="22"/>
              </w:rPr>
              <w:t>Acquisition Process </w:t>
            </w:r>
          </w:p>
        </w:tc>
      </w:tr>
      <w:tr w:rsidR="00F77A78" w:rsidRPr="004017C2" w14:paraId="54CEBCBA" w14:textId="77777777" w:rsidTr="00FF39E3">
        <w:trPr>
          <w:trHeight w:val="300"/>
          <w:jc w:val="center"/>
        </w:trPr>
        <w:tc>
          <w:tcPr>
            <w:tcW w:w="1065" w:type="dxa"/>
            <w:shd w:val="clear" w:color="auto" w:fill="FFFFFF"/>
            <w:vAlign w:val="center"/>
            <w:hideMark/>
          </w:tcPr>
          <w:p w14:paraId="377E3DF1" w14:textId="77777777" w:rsidR="00F77A78" w:rsidRPr="004017C2" w:rsidRDefault="00F77A78" w:rsidP="006258B4">
            <w:pPr>
              <w:pStyle w:val="NoSpacing"/>
              <w:jc w:val="center"/>
              <w:rPr>
                <w:rFonts w:cs="Calibri"/>
                <w:b/>
                <w:bCs/>
                <w:sz w:val="22"/>
              </w:rPr>
            </w:pPr>
            <w:r w:rsidRPr="004017C2">
              <w:rPr>
                <w:rFonts w:cs="Calibri"/>
                <w:sz w:val="22"/>
              </w:rPr>
              <w:t>SA-5</w:t>
            </w:r>
          </w:p>
        </w:tc>
        <w:tc>
          <w:tcPr>
            <w:tcW w:w="5320" w:type="dxa"/>
            <w:shd w:val="clear" w:color="auto" w:fill="auto"/>
            <w:vAlign w:val="center"/>
            <w:hideMark/>
          </w:tcPr>
          <w:p w14:paraId="011B2617" w14:textId="57EE721B" w:rsidR="00F77A78" w:rsidRPr="004017C2" w:rsidRDefault="00F77A78" w:rsidP="006258B4">
            <w:pPr>
              <w:pStyle w:val="NoSpacing"/>
              <w:rPr>
                <w:rFonts w:cs="Calibri"/>
                <w:sz w:val="22"/>
              </w:rPr>
            </w:pPr>
            <w:r>
              <w:rPr>
                <w:rFonts w:cs="Calibri"/>
                <w:sz w:val="22"/>
              </w:rPr>
              <w:t xml:space="preserve"> </w:t>
            </w:r>
            <w:r w:rsidRPr="004017C2">
              <w:rPr>
                <w:rFonts w:cs="Calibri"/>
                <w:sz w:val="22"/>
              </w:rPr>
              <w:t>System Documentation </w:t>
            </w:r>
          </w:p>
        </w:tc>
      </w:tr>
      <w:tr w:rsidR="00F77A78" w:rsidRPr="004017C2" w14:paraId="549F2E77" w14:textId="77777777" w:rsidTr="00FF39E3">
        <w:trPr>
          <w:trHeight w:val="300"/>
          <w:jc w:val="center"/>
        </w:trPr>
        <w:tc>
          <w:tcPr>
            <w:tcW w:w="1065" w:type="dxa"/>
            <w:shd w:val="clear" w:color="auto" w:fill="FFFFFF"/>
            <w:vAlign w:val="center"/>
            <w:hideMark/>
          </w:tcPr>
          <w:p w14:paraId="1A2B04D0" w14:textId="77777777" w:rsidR="00F77A78" w:rsidRPr="004017C2" w:rsidRDefault="00F77A78" w:rsidP="006258B4">
            <w:pPr>
              <w:pStyle w:val="NoSpacing"/>
              <w:jc w:val="center"/>
              <w:rPr>
                <w:rFonts w:cs="Calibri"/>
                <w:b/>
                <w:bCs/>
                <w:sz w:val="22"/>
              </w:rPr>
            </w:pPr>
            <w:r w:rsidRPr="004017C2">
              <w:rPr>
                <w:rFonts w:cs="Calibri"/>
                <w:sz w:val="22"/>
              </w:rPr>
              <w:t>SA-8</w:t>
            </w:r>
          </w:p>
        </w:tc>
        <w:tc>
          <w:tcPr>
            <w:tcW w:w="5320" w:type="dxa"/>
            <w:shd w:val="clear" w:color="auto" w:fill="auto"/>
            <w:vAlign w:val="center"/>
            <w:hideMark/>
          </w:tcPr>
          <w:p w14:paraId="7F645FD9" w14:textId="504A9C41" w:rsidR="00F77A78" w:rsidRPr="004017C2" w:rsidRDefault="00F77A78" w:rsidP="006258B4">
            <w:pPr>
              <w:pStyle w:val="NoSpacing"/>
              <w:rPr>
                <w:rFonts w:cs="Calibri"/>
                <w:sz w:val="22"/>
              </w:rPr>
            </w:pPr>
            <w:r>
              <w:rPr>
                <w:rFonts w:cs="Calibri"/>
                <w:sz w:val="22"/>
              </w:rPr>
              <w:t xml:space="preserve"> </w:t>
            </w:r>
            <w:r w:rsidRPr="004017C2">
              <w:rPr>
                <w:rFonts w:cs="Calibri"/>
                <w:sz w:val="22"/>
              </w:rPr>
              <w:t xml:space="preserve">Security </w:t>
            </w:r>
            <w:r w:rsidR="004F7840">
              <w:rPr>
                <w:rFonts w:cs="Calibri"/>
                <w:sz w:val="22"/>
              </w:rPr>
              <w:t xml:space="preserve">and Privacy </w:t>
            </w:r>
            <w:r w:rsidRPr="004017C2">
              <w:rPr>
                <w:rFonts w:cs="Calibri"/>
                <w:sz w:val="22"/>
              </w:rPr>
              <w:t>Engineering Principles </w:t>
            </w:r>
          </w:p>
        </w:tc>
      </w:tr>
      <w:tr w:rsidR="00F77A78" w:rsidRPr="004017C2" w14:paraId="44FD29E9" w14:textId="77777777" w:rsidTr="00FF39E3">
        <w:trPr>
          <w:trHeight w:val="300"/>
          <w:jc w:val="center"/>
        </w:trPr>
        <w:tc>
          <w:tcPr>
            <w:tcW w:w="1065" w:type="dxa"/>
            <w:shd w:val="clear" w:color="auto" w:fill="FFFFFF"/>
            <w:vAlign w:val="center"/>
            <w:hideMark/>
          </w:tcPr>
          <w:p w14:paraId="79C67600" w14:textId="77777777" w:rsidR="00F77A78" w:rsidRPr="004017C2" w:rsidRDefault="00F77A78" w:rsidP="006258B4">
            <w:pPr>
              <w:pStyle w:val="NoSpacing"/>
              <w:jc w:val="center"/>
              <w:rPr>
                <w:rFonts w:cs="Calibri"/>
                <w:b/>
                <w:bCs/>
                <w:sz w:val="22"/>
              </w:rPr>
            </w:pPr>
            <w:r w:rsidRPr="004017C2">
              <w:rPr>
                <w:rFonts w:cs="Calibri"/>
                <w:sz w:val="22"/>
              </w:rPr>
              <w:t>SA-9</w:t>
            </w:r>
          </w:p>
        </w:tc>
        <w:tc>
          <w:tcPr>
            <w:tcW w:w="5320" w:type="dxa"/>
            <w:shd w:val="clear" w:color="auto" w:fill="auto"/>
            <w:vAlign w:val="center"/>
            <w:hideMark/>
          </w:tcPr>
          <w:p w14:paraId="4DA9D7FC" w14:textId="43C7FEE4" w:rsidR="00F77A78" w:rsidRPr="004017C2" w:rsidRDefault="00F77A78" w:rsidP="006258B4">
            <w:pPr>
              <w:pStyle w:val="NoSpacing"/>
              <w:rPr>
                <w:rFonts w:cs="Calibri"/>
                <w:sz w:val="22"/>
              </w:rPr>
            </w:pPr>
            <w:r>
              <w:rPr>
                <w:rFonts w:cs="Calibri"/>
                <w:sz w:val="22"/>
              </w:rPr>
              <w:t xml:space="preserve"> </w:t>
            </w:r>
            <w:r w:rsidRPr="004017C2">
              <w:rPr>
                <w:rFonts w:cs="Calibri"/>
                <w:sz w:val="22"/>
              </w:rPr>
              <w:t>External System Services </w:t>
            </w:r>
          </w:p>
        </w:tc>
      </w:tr>
      <w:tr w:rsidR="00F77A78" w:rsidRPr="004017C2" w14:paraId="017C5FDD" w14:textId="77777777" w:rsidTr="00FF39E3">
        <w:trPr>
          <w:trHeight w:val="300"/>
          <w:jc w:val="center"/>
        </w:trPr>
        <w:tc>
          <w:tcPr>
            <w:tcW w:w="1065" w:type="dxa"/>
            <w:shd w:val="clear" w:color="auto" w:fill="FFFFFF"/>
            <w:vAlign w:val="center"/>
            <w:hideMark/>
          </w:tcPr>
          <w:p w14:paraId="3F3DAE94" w14:textId="77777777" w:rsidR="00F77A78" w:rsidRPr="004017C2" w:rsidRDefault="00F77A78" w:rsidP="006258B4">
            <w:pPr>
              <w:pStyle w:val="NoSpacing"/>
              <w:jc w:val="center"/>
              <w:rPr>
                <w:rFonts w:cs="Calibri"/>
                <w:b/>
                <w:bCs/>
                <w:sz w:val="22"/>
              </w:rPr>
            </w:pPr>
            <w:r w:rsidRPr="004017C2">
              <w:rPr>
                <w:rFonts w:cs="Calibri"/>
                <w:sz w:val="22"/>
              </w:rPr>
              <w:t>SA-10</w:t>
            </w:r>
          </w:p>
        </w:tc>
        <w:tc>
          <w:tcPr>
            <w:tcW w:w="5320" w:type="dxa"/>
            <w:shd w:val="clear" w:color="auto" w:fill="auto"/>
            <w:vAlign w:val="center"/>
            <w:hideMark/>
          </w:tcPr>
          <w:p w14:paraId="3C5F42ED" w14:textId="77777777" w:rsidR="00F77A78" w:rsidRPr="004017C2" w:rsidRDefault="00F77A78" w:rsidP="006258B4">
            <w:pPr>
              <w:pStyle w:val="NoSpacing"/>
              <w:rPr>
                <w:rFonts w:cs="Calibri"/>
                <w:sz w:val="22"/>
              </w:rPr>
            </w:pPr>
            <w:r>
              <w:rPr>
                <w:rFonts w:cs="Calibri"/>
                <w:sz w:val="22"/>
              </w:rPr>
              <w:t xml:space="preserve"> </w:t>
            </w:r>
            <w:r w:rsidRPr="004017C2">
              <w:rPr>
                <w:rFonts w:cs="Calibri"/>
                <w:sz w:val="22"/>
              </w:rPr>
              <w:t>Developer Configuration Management </w:t>
            </w:r>
          </w:p>
        </w:tc>
      </w:tr>
      <w:tr w:rsidR="00F77A78" w:rsidRPr="004017C2" w14:paraId="567D86D1" w14:textId="77777777" w:rsidTr="00FF39E3">
        <w:trPr>
          <w:trHeight w:val="300"/>
          <w:jc w:val="center"/>
        </w:trPr>
        <w:tc>
          <w:tcPr>
            <w:tcW w:w="1065" w:type="dxa"/>
            <w:shd w:val="clear" w:color="auto" w:fill="FFFFFF"/>
            <w:vAlign w:val="center"/>
            <w:hideMark/>
          </w:tcPr>
          <w:p w14:paraId="1B76475A" w14:textId="77777777" w:rsidR="00F77A78" w:rsidRPr="004017C2" w:rsidRDefault="00F77A78" w:rsidP="006258B4">
            <w:pPr>
              <w:pStyle w:val="NoSpacing"/>
              <w:jc w:val="center"/>
              <w:rPr>
                <w:rFonts w:cs="Calibri"/>
                <w:b/>
                <w:bCs/>
                <w:sz w:val="22"/>
              </w:rPr>
            </w:pPr>
            <w:r w:rsidRPr="004017C2">
              <w:rPr>
                <w:rFonts w:cs="Calibri"/>
                <w:sz w:val="22"/>
              </w:rPr>
              <w:t>SA-11</w:t>
            </w:r>
          </w:p>
        </w:tc>
        <w:tc>
          <w:tcPr>
            <w:tcW w:w="5320" w:type="dxa"/>
            <w:shd w:val="clear" w:color="auto" w:fill="auto"/>
            <w:vAlign w:val="center"/>
            <w:hideMark/>
          </w:tcPr>
          <w:p w14:paraId="239C05AA" w14:textId="22367D2B" w:rsidR="00F77A78" w:rsidRPr="004017C2" w:rsidRDefault="00F77A78" w:rsidP="006258B4">
            <w:pPr>
              <w:pStyle w:val="NoSpacing"/>
              <w:rPr>
                <w:rFonts w:cs="Calibri"/>
                <w:sz w:val="22"/>
              </w:rPr>
            </w:pPr>
            <w:r>
              <w:rPr>
                <w:rFonts w:cs="Calibri"/>
                <w:sz w:val="22"/>
              </w:rPr>
              <w:t xml:space="preserve"> </w:t>
            </w:r>
            <w:r w:rsidRPr="004017C2">
              <w:rPr>
                <w:rFonts w:cs="Calibri"/>
                <w:sz w:val="22"/>
              </w:rPr>
              <w:t>Developer Testing and Evaluation </w:t>
            </w:r>
          </w:p>
        </w:tc>
      </w:tr>
      <w:tr w:rsidR="00F77A78" w:rsidRPr="004017C2" w14:paraId="68C1AA71" w14:textId="77777777" w:rsidTr="00FF39E3">
        <w:trPr>
          <w:trHeight w:val="300"/>
          <w:jc w:val="center"/>
        </w:trPr>
        <w:tc>
          <w:tcPr>
            <w:tcW w:w="1065" w:type="dxa"/>
            <w:shd w:val="clear" w:color="auto" w:fill="FFFFFF"/>
            <w:vAlign w:val="center"/>
            <w:hideMark/>
          </w:tcPr>
          <w:p w14:paraId="13FF101C" w14:textId="77777777" w:rsidR="00F77A78" w:rsidRPr="004017C2" w:rsidRDefault="00F77A78" w:rsidP="006258B4">
            <w:pPr>
              <w:pStyle w:val="NoSpacing"/>
              <w:jc w:val="center"/>
              <w:rPr>
                <w:rFonts w:cs="Calibri"/>
                <w:b/>
                <w:bCs/>
                <w:sz w:val="22"/>
              </w:rPr>
            </w:pPr>
            <w:r w:rsidRPr="004017C2">
              <w:rPr>
                <w:rFonts w:cs="Calibri"/>
                <w:sz w:val="22"/>
              </w:rPr>
              <w:t>SA-15</w:t>
            </w:r>
          </w:p>
        </w:tc>
        <w:tc>
          <w:tcPr>
            <w:tcW w:w="5320" w:type="dxa"/>
            <w:shd w:val="clear" w:color="auto" w:fill="auto"/>
            <w:vAlign w:val="center"/>
            <w:hideMark/>
          </w:tcPr>
          <w:p w14:paraId="3B19B9D8" w14:textId="77777777" w:rsidR="00F77A78" w:rsidRPr="004017C2" w:rsidRDefault="00F77A78" w:rsidP="006258B4">
            <w:pPr>
              <w:pStyle w:val="NoSpacing"/>
              <w:rPr>
                <w:rFonts w:cs="Calibri"/>
                <w:sz w:val="22"/>
              </w:rPr>
            </w:pPr>
            <w:r>
              <w:rPr>
                <w:rFonts w:cs="Calibri"/>
                <w:sz w:val="22"/>
              </w:rPr>
              <w:t xml:space="preserve"> </w:t>
            </w:r>
            <w:r w:rsidRPr="004017C2">
              <w:rPr>
                <w:rFonts w:cs="Calibri"/>
                <w:sz w:val="22"/>
              </w:rPr>
              <w:t>Development Process, Standards, and Tools </w:t>
            </w:r>
          </w:p>
        </w:tc>
      </w:tr>
      <w:tr w:rsidR="00F77A78" w:rsidRPr="004017C2" w14:paraId="6A26F14E" w14:textId="77777777" w:rsidTr="00FF39E3">
        <w:trPr>
          <w:trHeight w:val="300"/>
          <w:jc w:val="center"/>
        </w:trPr>
        <w:tc>
          <w:tcPr>
            <w:tcW w:w="1065" w:type="dxa"/>
            <w:shd w:val="clear" w:color="auto" w:fill="FFFFFF"/>
            <w:vAlign w:val="center"/>
            <w:hideMark/>
          </w:tcPr>
          <w:p w14:paraId="68B4AE1B" w14:textId="77777777" w:rsidR="00F77A78" w:rsidRPr="004017C2" w:rsidRDefault="00F77A78" w:rsidP="006258B4">
            <w:pPr>
              <w:pStyle w:val="NoSpacing"/>
              <w:jc w:val="center"/>
              <w:rPr>
                <w:rFonts w:cs="Calibri"/>
                <w:b/>
                <w:bCs/>
                <w:sz w:val="22"/>
              </w:rPr>
            </w:pPr>
            <w:r w:rsidRPr="004017C2">
              <w:rPr>
                <w:rFonts w:cs="Calibri"/>
                <w:sz w:val="22"/>
              </w:rPr>
              <w:t>SA-16</w:t>
            </w:r>
          </w:p>
        </w:tc>
        <w:tc>
          <w:tcPr>
            <w:tcW w:w="5320" w:type="dxa"/>
            <w:shd w:val="clear" w:color="auto" w:fill="auto"/>
            <w:vAlign w:val="center"/>
            <w:hideMark/>
          </w:tcPr>
          <w:p w14:paraId="768821B7" w14:textId="77777777" w:rsidR="00F77A78" w:rsidRPr="004017C2" w:rsidRDefault="00F77A78" w:rsidP="006258B4">
            <w:pPr>
              <w:pStyle w:val="NoSpacing"/>
              <w:rPr>
                <w:rFonts w:cs="Calibri"/>
                <w:sz w:val="22"/>
              </w:rPr>
            </w:pPr>
            <w:r>
              <w:rPr>
                <w:rFonts w:cs="Calibri"/>
                <w:sz w:val="22"/>
              </w:rPr>
              <w:t xml:space="preserve"> </w:t>
            </w:r>
            <w:r w:rsidRPr="004017C2">
              <w:rPr>
                <w:rFonts w:cs="Calibri"/>
                <w:sz w:val="22"/>
              </w:rPr>
              <w:t>Developer-Provided Training </w:t>
            </w:r>
          </w:p>
        </w:tc>
      </w:tr>
      <w:tr w:rsidR="00F77A78" w:rsidRPr="004017C2" w14:paraId="6122DD2A" w14:textId="77777777" w:rsidTr="00FF39E3">
        <w:trPr>
          <w:trHeight w:val="300"/>
          <w:jc w:val="center"/>
        </w:trPr>
        <w:tc>
          <w:tcPr>
            <w:tcW w:w="1065" w:type="dxa"/>
            <w:shd w:val="clear" w:color="auto" w:fill="FFFFFF"/>
            <w:vAlign w:val="center"/>
            <w:hideMark/>
          </w:tcPr>
          <w:p w14:paraId="73043F55" w14:textId="77777777" w:rsidR="00F77A78" w:rsidRPr="004017C2" w:rsidRDefault="00F77A78" w:rsidP="006258B4">
            <w:pPr>
              <w:pStyle w:val="NoSpacing"/>
              <w:jc w:val="center"/>
              <w:rPr>
                <w:rFonts w:cs="Calibri"/>
                <w:b/>
                <w:bCs/>
                <w:sz w:val="22"/>
              </w:rPr>
            </w:pPr>
            <w:r w:rsidRPr="004017C2">
              <w:rPr>
                <w:rFonts w:cs="Calibri"/>
                <w:sz w:val="22"/>
              </w:rPr>
              <w:t>SA-17</w:t>
            </w:r>
          </w:p>
        </w:tc>
        <w:tc>
          <w:tcPr>
            <w:tcW w:w="5320" w:type="dxa"/>
            <w:shd w:val="clear" w:color="auto" w:fill="auto"/>
            <w:vAlign w:val="center"/>
            <w:hideMark/>
          </w:tcPr>
          <w:p w14:paraId="04FEA5B4" w14:textId="0B863640" w:rsidR="00F77A78" w:rsidRPr="004017C2" w:rsidRDefault="00F77A78" w:rsidP="006258B4">
            <w:pPr>
              <w:pStyle w:val="NoSpacing"/>
              <w:rPr>
                <w:rFonts w:cs="Calibri"/>
                <w:sz w:val="22"/>
              </w:rPr>
            </w:pPr>
            <w:r>
              <w:rPr>
                <w:rFonts w:cs="Calibri"/>
                <w:sz w:val="22"/>
              </w:rPr>
              <w:t xml:space="preserve"> </w:t>
            </w:r>
            <w:r w:rsidRPr="004017C2">
              <w:rPr>
                <w:rFonts w:cs="Calibri"/>
                <w:sz w:val="22"/>
              </w:rPr>
              <w:t xml:space="preserve">Developer Security </w:t>
            </w:r>
            <w:r w:rsidR="00FF39E3">
              <w:rPr>
                <w:rFonts w:cs="Calibri"/>
                <w:sz w:val="22"/>
              </w:rPr>
              <w:t xml:space="preserve">and Privacy </w:t>
            </w:r>
            <w:r w:rsidRPr="004017C2">
              <w:rPr>
                <w:rFonts w:cs="Calibri"/>
                <w:sz w:val="22"/>
              </w:rPr>
              <w:t>Architecture and Design </w:t>
            </w:r>
          </w:p>
        </w:tc>
      </w:tr>
      <w:tr w:rsidR="00F77A78" w:rsidRPr="004017C2" w14:paraId="33E695C6" w14:textId="77777777" w:rsidTr="00FF39E3">
        <w:trPr>
          <w:trHeight w:val="300"/>
          <w:jc w:val="center"/>
        </w:trPr>
        <w:tc>
          <w:tcPr>
            <w:tcW w:w="1065" w:type="dxa"/>
            <w:shd w:val="clear" w:color="auto" w:fill="FFFFFF"/>
            <w:vAlign w:val="center"/>
            <w:hideMark/>
          </w:tcPr>
          <w:p w14:paraId="118B8BB2" w14:textId="17B2FA1D" w:rsidR="00F77A78" w:rsidRPr="004017C2" w:rsidRDefault="00F77A78" w:rsidP="006258B4">
            <w:pPr>
              <w:pStyle w:val="NoSpacing"/>
              <w:jc w:val="center"/>
              <w:rPr>
                <w:rFonts w:cs="Calibri"/>
                <w:b/>
                <w:bCs/>
                <w:sz w:val="22"/>
              </w:rPr>
            </w:pPr>
            <w:r w:rsidRPr="004017C2">
              <w:rPr>
                <w:rFonts w:cs="Calibri"/>
                <w:sz w:val="22"/>
              </w:rPr>
              <w:t>SA-</w:t>
            </w:r>
            <w:r w:rsidR="00933261">
              <w:rPr>
                <w:rFonts w:cs="Calibri"/>
                <w:sz w:val="22"/>
              </w:rPr>
              <w:t>20</w:t>
            </w:r>
          </w:p>
        </w:tc>
        <w:tc>
          <w:tcPr>
            <w:tcW w:w="5320" w:type="dxa"/>
            <w:shd w:val="clear" w:color="auto" w:fill="auto"/>
            <w:vAlign w:val="center"/>
            <w:hideMark/>
          </w:tcPr>
          <w:p w14:paraId="317AF3AC" w14:textId="6F9CC6DA" w:rsidR="00F77A78" w:rsidRPr="004017C2" w:rsidRDefault="00F77A78" w:rsidP="006258B4">
            <w:pPr>
              <w:pStyle w:val="NoSpacing"/>
              <w:rPr>
                <w:rFonts w:cs="Calibri"/>
                <w:sz w:val="22"/>
              </w:rPr>
            </w:pPr>
            <w:r>
              <w:rPr>
                <w:rFonts w:cs="Calibri"/>
                <w:sz w:val="22"/>
              </w:rPr>
              <w:t xml:space="preserve"> </w:t>
            </w:r>
            <w:r w:rsidR="00933261">
              <w:rPr>
                <w:rFonts w:cs="Calibri"/>
                <w:sz w:val="22"/>
              </w:rPr>
              <w:t xml:space="preserve">Customized Development of </w:t>
            </w:r>
            <w:r w:rsidR="006A21F9">
              <w:rPr>
                <w:rFonts w:cs="Calibri"/>
                <w:sz w:val="22"/>
              </w:rPr>
              <w:t xml:space="preserve">Critical </w:t>
            </w:r>
            <w:r w:rsidRPr="004017C2">
              <w:rPr>
                <w:rFonts w:cs="Calibri"/>
                <w:sz w:val="22"/>
              </w:rPr>
              <w:t>Component</w:t>
            </w:r>
            <w:r w:rsidR="006A21F9">
              <w:rPr>
                <w:rFonts w:cs="Calibri"/>
                <w:sz w:val="22"/>
              </w:rPr>
              <w:t>s</w:t>
            </w:r>
            <w:r w:rsidRPr="004017C2">
              <w:rPr>
                <w:rFonts w:cs="Calibri"/>
                <w:sz w:val="22"/>
              </w:rPr>
              <w:t> </w:t>
            </w:r>
          </w:p>
        </w:tc>
      </w:tr>
      <w:tr w:rsidR="00F77A78" w:rsidRPr="004017C2" w14:paraId="4FE2ADA8" w14:textId="77777777" w:rsidTr="00FF39E3">
        <w:trPr>
          <w:trHeight w:val="300"/>
          <w:jc w:val="center"/>
        </w:trPr>
        <w:tc>
          <w:tcPr>
            <w:tcW w:w="1065" w:type="dxa"/>
            <w:shd w:val="clear" w:color="auto" w:fill="FFFFFF"/>
            <w:vAlign w:val="center"/>
            <w:hideMark/>
          </w:tcPr>
          <w:p w14:paraId="300C9CF4" w14:textId="77777777" w:rsidR="00F77A78" w:rsidRPr="004017C2" w:rsidRDefault="00F77A78" w:rsidP="006258B4">
            <w:pPr>
              <w:pStyle w:val="NoSpacing"/>
              <w:jc w:val="center"/>
              <w:rPr>
                <w:rFonts w:cs="Calibri"/>
                <w:b/>
                <w:bCs/>
                <w:sz w:val="22"/>
              </w:rPr>
            </w:pPr>
            <w:r w:rsidRPr="004017C2">
              <w:rPr>
                <w:rFonts w:cs="Calibri"/>
                <w:sz w:val="22"/>
              </w:rPr>
              <w:t>SA-21</w:t>
            </w:r>
          </w:p>
        </w:tc>
        <w:tc>
          <w:tcPr>
            <w:tcW w:w="5320" w:type="dxa"/>
            <w:shd w:val="clear" w:color="auto" w:fill="auto"/>
            <w:vAlign w:val="center"/>
            <w:hideMark/>
          </w:tcPr>
          <w:p w14:paraId="6EEE162D" w14:textId="77777777" w:rsidR="00F77A78" w:rsidRPr="004017C2" w:rsidRDefault="00F77A78" w:rsidP="006258B4">
            <w:pPr>
              <w:pStyle w:val="NoSpacing"/>
              <w:rPr>
                <w:rFonts w:cs="Calibri"/>
                <w:sz w:val="22"/>
              </w:rPr>
            </w:pPr>
            <w:r>
              <w:rPr>
                <w:rFonts w:cs="Calibri"/>
                <w:sz w:val="22"/>
              </w:rPr>
              <w:t xml:space="preserve"> </w:t>
            </w:r>
            <w:r w:rsidRPr="004017C2">
              <w:rPr>
                <w:rFonts w:cs="Calibri"/>
                <w:sz w:val="22"/>
              </w:rPr>
              <w:t>Developer Screening </w:t>
            </w:r>
          </w:p>
        </w:tc>
      </w:tr>
      <w:tr w:rsidR="006A21F9" w:rsidRPr="004017C2" w14:paraId="2637E39A" w14:textId="77777777" w:rsidTr="00FF39E3">
        <w:trPr>
          <w:trHeight w:val="300"/>
          <w:jc w:val="center"/>
        </w:trPr>
        <w:tc>
          <w:tcPr>
            <w:tcW w:w="1065" w:type="dxa"/>
            <w:shd w:val="clear" w:color="auto" w:fill="FFFFFF"/>
            <w:vAlign w:val="center"/>
          </w:tcPr>
          <w:p w14:paraId="592F110F" w14:textId="7558A245" w:rsidR="006A21F9" w:rsidRPr="004017C2" w:rsidRDefault="006A21F9" w:rsidP="006258B4">
            <w:pPr>
              <w:pStyle w:val="NoSpacing"/>
              <w:jc w:val="center"/>
              <w:rPr>
                <w:rFonts w:cs="Calibri"/>
                <w:sz w:val="22"/>
              </w:rPr>
            </w:pPr>
            <w:r>
              <w:rPr>
                <w:rFonts w:cs="Calibri"/>
                <w:sz w:val="22"/>
              </w:rPr>
              <w:t>SA-22</w:t>
            </w:r>
          </w:p>
        </w:tc>
        <w:tc>
          <w:tcPr>
            <w:tcW w:w="5320" w:type="dxa"/>
            <w:shd w:val="clear" w:color="auto" w:fill="auto"/>
            <w:vAlign w:val="center"/>
          </w:tcPr>
          <w:p w14:paraId="7DAE63CE" w14:textId="65ADEE8C" w:rsidR="006A21F9" w:rsidRDefault="004952C6" w:rsidP="006258B4">
            <w:pPr>
              <w:pStyle w:val="NoSpacing"/>
              <w:rPr>
                <w:rFonts w:cs="Calibri"/>
                <w:sz w:val="22"/>
              </w:rPr>
            </w:pPr>
            <w:r>
              <w:rPr>
                <w:rFonts w:cs="Calibri"/>
                <w:sz w:val="22"/>
              </w:rPr>
              <w:t xml:space="preserve"> Unsupported System Components</w:t>
            </w:r>
          </w:p>
        </w:tc>
      </w:tr>
      <w:tr w:rsidR="006A21F9" w:rsidRPr="004017C2" w14:paraId="67609B98" w14:textId="77777777" w:rsidTr="00FF39E3">
        <w:trPr>
          <w:trHeight w:val="300"/>
          <w:jc w:val="center"/>
        </w:trPr>
        <w:tc>
          <w:tcPr>
            <w:tcW w:w="1065" w:type="dxa"/>
            <w:shd w:val="clear" w:color="auto" w:fill="FFFFFF"/>
            <w:vAlign w:val="center"/>
          </w:tcPr>
          <w:p w14:paraId="06C806B7" w14:textId="406E8430" w:rsidR="006A21F9" w:rsidRPr="004017C2" w:rsidRDefault="006A21F9" w:rsidP="006258B4">
            <w:pPr>
              <w:pStyle w:val="NoSpacing"/>
              <w:jc w:val="center"/>
              <w:rPr>
                <w:rFonts w:cs="Calibri"/>
                <w:sz w:val="22"/>
              </w:rPr>
            </w:pPr>
            <w:r>
              <w:rPr>
                <w:rFonts w:cs="Calibri"/>
                <w:sz w:val="22"/>
              </w:rPr>
              <w:t>SA-23</w:t>
            </w:r>
          </w:p>
        </w:tc>
        <w:tc>
          <w:tcPr>
            <w:tcW w:w="5320" w:type="dxa"/>
            <w:shd w:val="clear" w:color="auto" w:fill="auto"/>
            <w:vAlign w:val="center"/>
          </w:tcPr>
          <w:p w14:paraId="42B6517A" w14:textId="4A1D18E6" w:rsidR="006A21F9" w:rsidRDefault="004952C6" w:rsidP="006258B4">
            <w:pPr>
              <w:pStyle w:val="NoSpacing"/>
              <w:rPr>
                <w:rFonts w:cs="Calibri"/>
                <w:sz w:val="22"/>
              </w:rPr>
            </w:pPr>
            <w:r>
              <w:rPr>
                <w:rFonts w:cs="Calibri"/>
                <w:sz w:val="22"/>
              </w:rPr>
              <w:t xml:space="preserve"> Specialization</w:t>
            </w:r>
          </w:p>
        </w:tc>
      </w:tr>
    </w:tbl>
    <w:p w14:paraId="64BF2B38" w14:textId="77777777" w:rsidR="00E240B1" w:rsidRPr="00DF4B67" w:rsidRDefault="00E240B1" w:rsidP="00E710F7">
      <w:pPr>
        <w:pStyle w:val="NoSpacing"/>
        <w:rPr>
          <w:rFonts w:cs="Calibri"/>
          <w:b/>
          <w:bCs/>
          <w:szCs w:val="24"/>
        </w:rPr>
      </w:pPr>
    </w:p>
    <w:p w14:paraId="7BC15C79" w14:textId="52247793" w:rsidR="00E710F7" w:rsidRPr="00DF4B67" w:rsidRDefault="00385F7E" w:rsidP="0030357E">
      <w:pPr>
        <w:pStyle w:val="Heading1"/>
      </w:pPr>
      <w:bookmarkStart w:id="2" w:name="_Toc195730288"/>
      <w:r w:rsidRPr="00385F7E">
        <w:t>2.0</w:t>
      </w:r>
      <w:r w:rsidR="007442F5">
        <w:t xml:space="preserve">   </w:t>
      </w:r>
      <w:r w:rsidR="00E710F7" w:rsidRPr="00DF4B67">
        <w:t>Policy and Procedures</w:t>
      </w:r>
      <w:bookmarkEnd w:id="2"/>
    </w:p>
    <w:p w14:paraId="5C6EBBFC" w14:textId="77777777" w:rsidR="004670AD" w:rsidRDefault="004670AD" w:rsidP="004670AD">
      <w:pPr>
        <w:pStyle w:val="NoSpacing"/>
      </w:pPr>
    </w:p>
    <w:p w14:paraId="0731B54B" w14:textId="77777777" w:rsidR="007E170A" w:rsidRPr="006C6A76" w:rsidRDefault="007E170A" w:rsidP="007E170A">
      <w:pPr>
        <w:pStyle w:val="NoSpacing"/>
      </w:pPr>
      <w:r w:rsidRPr="006C6A76">
        <w:t>a. Develop, document, and disseminate to [defined roles]:</w:t>
      </w:r>
    </w:p>
    <w:p w14:paraId="1904A18A" w14:textId="77777777" w:rsidR="007E170A" w:rsidRPr="006C6A76" w:rsidRDefault="007E170A" w:rsidP="007E170A">
      <w:pPr>
        <w:pStyle w:val="NoSpacing"/>
      </w:pPr>
      <w:r w:rsidRPr="006C6A76">
        <w:t xml:space="preserve">   - </w:t>
      </w:r>
      <w:r>
        <w:t xml:space="preserve">a </w:t>
      </w:r>
      <w:r w:rsidRPr="006C6A76">
        <w:t>system and services acquisition policy that:</w:t>
      </w:r>
    </w:p>
    <w:p w14:paraId="61B5F3D0" w14:textId="77777777" w:rsidR="007E170A" w:rsidRPr="006C6A76" w:rsidRDefault="007E170A" w:rsidP="007E170A">
      <w:pPr>
        <w:pStyle w:val="NoSpacing"/>
      </w:pPr>
      <w:r w:rsidRPr="006C6A76">
        <w:t xml:space="preserve">     a. Addresses purpose, scope, roles, responsibilities, management commitment, coordination among organizational entities, and compliance; and</w:t>
      </w:r>
    </w:p>
    <w:p w14:paraId="1C5753BF" w14:textId="77777777" w:rsidR="007E170A" w:rsidRPr="006C6A76" w:rsidRDefault="007E170A" w:rsidP="007E170A">
      <w:pPr>
        <w:pStyle w:val="NoSpacing"/>
      </w:pPr>
      <w:r w:rsidRPr="006C6A76">
        <w:t xml:space="preserve">     b. Is consistent with applicable laws, executive orders, directives, regulations, policies, standards, and guidelines; and</w:t>
      </w:r>
    </w:p>
    <w:p w14:paraId="5D34906A" w14:textId="77777777" w:rsidR="007E170A" w:rsidRPr="006C6A76" w:rsidRDefault="007E170A" w:rsidP="007E170A">
      <w:pPr>
        <w:pStyle w:val="NoSpacing"/>
      </w:pPr>
      <w:r w:rsidRPr="006C6A76">
        <w:t xml:space="preserve">   - Procedures to facilitate the implementation of the system and services acquisition policy and the associated system and services acquisition controls;</w:t>
      </w:r>
    </w:p>
    <w:p w14:paraId="44951E08" w14:textId="77777777" w:rsidR="007E170A" w:rsidRPr="006C6A76" w:rsidRDefault="007E170A" w:rsidP="007E170A">
      <w:pPr>
        <w:pStyle w:val="NoSpacing"/>
      </w:pPr>
    </w:p>
    <w:p w14:paraId="27ADE57C" w14:textId="77777777" w:rsidR="007E170A" w:rsidRPr="006C6A76" w:rsidRDefault="007E170A" w:rsidP="007E170A">
      <w:pPr>
        <w:pStyle w:val="NoSpacing"/>
      </w:pPr>
      <w:r w:rsidRPr="006C6A76">
        <w:lastRenderedPageBreak/>
        <w:t>b. Designate a [defined official] to manage the development, documentation, and dissemination of the system and services acquisition policy and procedures; and</w:t>
      </w:r>
    </w:p>
    <w:p w14:paraId="554991F3" w14:textId="77777777" w:rsidR="007E170A" w:rsidRPr="006C6A76" w:rsidRDefault="007E170A" w:rsidP="007E170A">
      <w:pPr>
        <w:pStyle w:val="NoSpacing"/>
      </w:pPr>
    </w:p>
    <w:p w14:paraId="0270F132" w14:textId="77777777" w:rsidR="007E170A" w:rsidRPr="006C6A76" w:rsidRDefault="007E170A" w:rsidP="007E170A">
      <w:pPr>
        <w:pStyle w:val="NoSpacing"/>
      </w:pPr>
      <w:r w:rsidRPr="006C6A76">
        <w:t>c. Review and update the current system and services acquisition:</w:t>
      </w:r>
    </w:p>
    <w:p w14:paraId="41E1BD71" w14:textId="77777777" w:rsidR="007E170A" w:rsidRPr="006C6A76" w:rsidRDefault="007E170A" w:rsidP="007E170A">
      <w:pPr>
        <w:pStyle w:val="NoSpacing"/>
      </w:pPr>
      <w:r w:rsidRPr="006C6A76">
        <w:t xml:space="preserve">   - Policy [defined frequency] and following [defined events]; and</w:t>
      </w:r>
    </w:p>
    <w:p w14:paraId="0C2D6D53" w14:textId="77777777" w:rsidR="007E170A" w:rsidRPr="006C6A76" w:rsidRDefault="007E170A" w:rsidP="007E170A">
      <w:pPr>
        <w:pStyle w:val="NoSpacing"/>
      </w:pPr>
      <w:r w:rsidRPr="006C6A76">
        <w:t xml:space="preserve">   - Procedures [defined frequency] and following [defined events].</w:t>
      </w:r>
    </w:p>
    <w:p w14:paraId="45C7C864" w14:textId="77777777" w:rsidR="007E170A" w:rsidRDefault="007E170A" w:rsidP="007E170A">
      <w:pPr>
        <w:pStyle w:val="NoSpacing"/>
      </w:pPr>
    </w:p>
    <w:p w14:paraId="1C5F89DC" w14:textId="77777777" w:rsidR="007E170A" w:rsidRDefault="007E170A" w:rsidP="007B3C08">
      <w:pPr>
        <w:pStyle w:val="Heading1"/>
      </w:pPr>
      <w:bookmarkStart w:id="3" w:name="_Toc195730289"/>
      <w:r>
        <w:t>3.0   Allocation of Resources</w:t>
      </w:r>
      <w:bookmarkEnd w:id="3"/>
    </w:p>
    <w:p w14:paraId="1838751F" w14:textId="77777777" w:rsidR="007E170A" w:rsidRDefault="007E170A" w:rsidP="007E170A">
      <w:pPr>
        <w:pStyle w:val="NoSpacing"/>
      </w:pPr>
    </w:p>
    <w:p w14:paraId="48F1E294" w14:textId="77777777" w:rsidR="007E170A" w:rsidRDefault="007E170A" w:rsidP="007E170A">
      <w:pPr>
        <w:pStyle w:val="NoSpacing"/>
      </w:pPr>
      <w:r>
        <w:t>a. Determine the high-level information security and privacy requirements for the system or system service in mission and business process planning;</w:t>
      </w:r>
    </w:p>
    <w:p w14:paraId="028E2A13" w14:textId="77777777" w:rsidR="007E170A" w:rsidRDefault="007E170A" w:rsidP="007E170A">
      <w:pPr>
        <w:pStyle w:val="NoSpacing"/>
      </w:pPr>
    </w:p>
    <w:p w14:paraId="22F0DA5E" w14:textId="77777777" w:rsidR="007E170A" w:rsidRDefault="007E170A" w:rsidP="007E170A">
      <w:pPr>
        <w:pStyle w:val="NoSpacing"/>
      </w:pPr>
      <w:r>
        <w:t>b. Determine, document, and allocate the resources required to protect the system or system service as part of the organizational capital planning and investment control process; and</w:t>
      </w:r>
    </w:p>
    <w:p w14:paraId="0CF61C39" w14:textId="77777777" w:rsidR="007E170A" w:rsidRDefault="007E170A" w:rsidP="007E170A">
      <w:pPr>
        <w:pStyle w:val="NoSpacing"/>
      </w:pPr>
    </w:p>
    <w:p w14:paraId="58A5798B" w14:textId="77777777" w:rsidR="007E170A" w:rsidRDefault="007E170A" w:rsidP="007E170A">
      <w:pPr>
        <w:pStyle w:val="NoSpacing"/>
      </w:pPr>
      <w:r>
        <w:t>c. Establish a discrete line item for information security and privacy in organizational programming and budgeting documentation.</w:t>
      </w:r>
    </w:p>
    <w:p w14:paraId="5F34A43C" w14:textId="77777777" w:rsidR="007E170A" w:rsidRDefault="007E170A" w:rsidP="007E170A">
      <w:pPr>
        <w:pStyle w:val="NoSpacing"/>
      </w:pPr>
    </w:p>
    <w:p w14:paraId="018D6A5E" w14:textId="77777777" w:rsidR="007E170A" w:rsidRDefault="007E170A" w:rsidP="007B3C08">
      <w:pPr>
        <w:pStyle w:val="Heading1"/>
      </w:pPr>
      <w:bookmarkStart w:id="4" w:name="_Toc195730290"/>
      <w:r>
        <w:t>4.0   System Development Life Cycle</w:t>
      </w:r>
      <w:bookmarkEnd w:id="4"/>
    </w:p>
    <w:p w14:paraId="29364016" w14:textId="77777777" w:rsidR="007E170A" w:rsidRDefault="007E170A" w:rsidP="007E170A">
      <w:pPr>
        <w:pStyle w:val="NoSpacing"/>
      </w:pPr>
    </w:p>
    <w:p w14:paraId="21455EB7" w14:textId="77777777" w:rsidR="007E170A" w:rsidRDefault="007E170A" w:rsidP="007E170A">
      <w:pPr>
        <w:pStyle w:val="NoSpacing"/>
      </w:pPr>
      <w:r>
        <w:t>a. Acquire, develop, and manage the system using [defined system-development life cycle] that incorporates information security and privacy considerations;</w:t>
      </w:r>
    </w:p>
    <w:p w14:paraId="7D4F65D6" w14:textId="77777777" w:rsidR="007E170A" w:rsidRDefault="007E170A" w:rsidP="007E170A">
      <w:pPr>
        <w:pStyle w:val="NoSpacing"/>
      </w:pPr>
    </w:p>
    <w:p w14:paraId="6A02B2A5" w14:textId="77777777" w:rsidR="007E170A" w:rsidRDefault="007E170A" w:rsidP="007E170A">
      <w:pPr>
        <w:pStyle w:val="NoSpacing"/>
      </w:pPr>
      <w:r>
        <w:t>b. Define and document information security and privacy roles and responsibilities throughout the system development life cycle;</w:t>
      </w:r>
    </w:p>
    <w:p w14:paraId="048C5BC1" w14:textId="77777777" w:rsidR="007E170A" w:rsidRDefault="007E170A" w:rsidP="007E170A">
      <w:pPr>
        <w:pStyle w:val="NoSpacing"/>
      </w:pPr>
    </w:p>
    <w:p w14:paraId="17A8BF9A" w14:textId="77777777" w:rsidR="007E170A" w:rsidRDefault="007E170A" w:rsidP="007E170A">
      <w:pPr>
        <w:pStyle w:val="NoSpacing"/>
      </w:pPr>
      <w:r>
        <w:t>c. Identify individuals having information security and privacy roles and responsibilities; and</w:t>
      </w:r>
    </w:p>
    <w:p w14:paraId="3FCB2B2C" w14:textId="77777777" w:rsidR="007E170A" w:rsidRDefault="007E170A" w:rsidP="007E170A">
      <w:pPr>
        <w:pStyle w:val="NoSpacing"/>
      </w:pPr>
    </w:p>
    <w:p w14:paraId="7044019C" w14:textId="77777777" w:rsidR="007E170A" w:rsidRDefault="007E170A" w:rsidP="007E170A">
      <w:pPr>
        <w:pStyle w:val="NoSpacing"/>
      </w:pPr>
      <w:r>
        <w:t>d. Integrate the organizational information security and privacy risk management process into system development life cycle activities.</w:t>
      </w:r>
    </w:p>
    <w:p w14:paraId="7BFEBA93" w14:textId="77777777" w:rsidR="007E170A" w:rsidRDefault="007E170A" w:rsidP="007E170A">
      <w:pPr>
        <w:pStyle w:val="NoSpacing"/>
      </w:pPr>
    </w:p>
    <w:p w14:paraId="764891CF" w14:textId="77777777" w:rsidR="007E170A" w:rsidRDefault="007E170A" w:rsidP="007B3C08">
      <w:pPr>
        <w:pStyle w:val="Heading2"/>
      </w:pPr>
      <w:bookmarkStart w:id="5" w:name="_Toc195730291"/>
      <w:r>
        <w:t>4.1   Manage Preproduction Environment</w:t>
      </w:r>
      <w:bookmarkEnd w:id="5"/>
    </w:p>
    <w:p w14:paraId="590EAE81" w14:textId="77777777" w:rsidR="007E170A" w:rsidRDefault="007E170A" w:rsidP="007E170A">
      <w:pPr>
        <w:pStyle w:val="NoSpacing"/>
      </w:pPr>
      <w:r>
        <w:t>Protect system preproduction environments commensurate with risk throughout the system development life cycle for the system, system component, or system service.</w:t>
      </w:r>
    </w:p>
    <w:p w14:paraId="234971E4" w14:textId="77777777" w:rsidR="007E170A" w:rsidRDefault="007E170A" w:rsidP="007E170A">
      <w:pPr>
        <w:pStyle w:val="NoSpacing"/>
      </w:pPr>
    </w:p>
    <w:p w14:paraId="53A3084D" w14:textId="77777777" w:rsidR="007E170A" w:rsidRDefault="007E170A" w:rsidP="007B3C08">
      <w:pPr>
        <w:pStyle w:val="Heading2"/>
      </w:pPr>
      <w:bookmarkStart w:id="6" w:name="_Toc195730292"/>
      <w:r>
        <w:lastRenderedPageBreak/>
        <w:t>4.2   Use of Live or Operational Data</w:t>
      </w:r>
      <w:bookmarkEnd w:id="6"/>
    </w:p>
    <w:p w14:paraId="30824EF6" w14:textId="77777777" w:rsidR="007E170A" w:rsidRDefault="007E170A" w:rsidP="007E170A">
      <w:pPr>
        <w:pStyle w:val="NoSpacing"/>
      </w:pPr>
      <w:r>
        <w:t xml:space="preserve">a. Approve, document, and control the use of live data in preproduction environments for the system, system component, or system service; and </w:t>
      </w:r>
    </w:p>
    <w:p w14:paraId="121BF6CE" w14:textId="77777777" w:rsidR="007E170A" w:rsidRDefault="007E170A" w:rsidP="007E170A">
      <w:pPr>
        <w:pStyle w:val="NoSpacing"/>
      </w:pPr>
      <w:r>
        <w:t>b. Protect preproduction environments for the system, system component, or system service at the same impact or classification level as any live data in use within the preproduction environments.</w:t>
      </w:r>
    </w:p>
    <w:p w14:paraId="55D80298" w14:textId="77777777" w:rsidR="007E170A" w:rsidRDefault="007E170A" w:rsidP="007E170A">
      <w:pPr>
        <w:pStyle w:val="NoSpacing"/>
      </w:pPr>
    </w:p>
    <w:p w14:paraId="5AE85F2D" w14:textId="77777777" w:rsidR="007E170A" w:rsidRDefault="007E170A" w:rsidP="007B3C08">
      <w:pPr>
        <w:pStyle w:val="Heading2"/>
      </w:pPr>
      <w:bookmarkStart w:id="7" w:name="_Toc195730293"/>
      <w:r>
        <w:t>4.3   Technology Refresh</w:t>
      </w:r>
      <w:bookmarkEnd w:id="7"/>
    </w:p>
    <w:p w14:paraId="1F983903" w14:textId="77777777" w:rsidR="007E170A" w:rsidRDefault="007E170A" w:rsidP="007E170A">
      <w:pPr>
        <w:pStyle w:val="NoSpacing"/>
      </w:pPr>
      <w:r>
        <w:t>Plan for and implement a technology refresh schedule for the system throughout the system development life cycle.</w:t>
      </w:r>
    </w:p>
    <w:p w14:paraId="2DCFDEA4" w14:textId="77777777" w:rsidR="007E170A" w:rsidRDefault="007E170A" w:rsidP="007E170A">
      <w:pPr>
        <w:pStyle w:val="NoSpacing"/>
      </w:pPr>
    </w:p>
    <w:p w14:paraId="1A9CF60C" w14:textId="77777777" w:rsidR="007E170A" w:rsidRDefault="007E170A" w:rsidP="007B3C08">
      <w:pPr>
        <w:pStyle w:val="Heading1"/>
      </w:pPr>
      <w:bookmarkStart w:id="8" w:name="_Toc195730294"/>
      <w:r>
        <w:t>5.0   Acquisition Process</w:t>
      </w:r>
      <w:bookmarkEnd w:id="8"/>
    </w:p>
    <w:p w14:paraId="1297F43E" w14:textId="77777777" w:rsidR="007E170A" w:rsidRDefault="007E170A" w:rsidP="007E170A">
      <w:pPr>
        <w:pStyle w:val="NoSpacing"/>
      </w:pPr>
    </w:p>
    <w:p w14:paraId="6A81A5BE" w14:textId="77777777" w:rsidR="007E170A" w:rsidRDefault="007E170A" w:rsidP="007E170A">
      <w:pPr>
        <w:pStyle w:val="NoSpacing"/>
      </w:pPr>
      <w:r>
        <w:t>Include the following requirements, descriptions, and criteria, explicitly or by reference, using [(one or more): standardized contract language, [defined contract language]] in the acquisition contract for the system, system component, or system service:</w:t>
      </w:r>
    </w:p>
    <w:p w14:paraId="0AC06536" w14:textId="77777777" w:rsidR="007E170A" w:rsidRDefault="007E170A" w:rsidP="007E170A">
      <w:pPr>
        <w:pStyle w:val="NoSpacing"/>
      </w:pPr>
      <w:r>
        <w:t xml:space="preserve">   a. Security and privacy functional requirements;</w:t>
      </w:r>
    </w:p>
    <w:p w14:paraId="11F76D69" w14:textId="77777777" w:rsidR="007E170A" w:rsidRDefault="007E170A" w:rsidP="007E170A">
      <w:pPr>
        <w:pStyle w:val="NoSpacing"/>
      </w:pPr>
      <w:r>
        <w:t xml:space="preserve">   b. Strength of mechanism requirements;</w:t>
      </w:r>
    </w:p>
    <w:p w14:paraId="5C2D0FBD" w14:textId="77777777" w:rsidR="007E170A" w:rsidRDefault="007E170A" w:rsidP="007E170A">
      <w:pPr>
        <w:pStyle w:val="NoSpacing"/>
      </w:pPr>
      <w:r>
        <w:t xml:space="preserve">   c. Security and privacy assurance requirements;</w:t>
      </w:r>
    </w:p>
    <w:p w14:paraId="47C1A126" w14:textId="77777777" w:rsidR="007E170A" w:rsidRDefault="007E170A" w:rsidP="007E170A">
      <w:pPr>
        <w:pStyle w:val="NoSpacing"/>
      </w:pPr>
      <w:r>
        <w:t xml:space="preserve">   d. Controls needed to satisfy the security and privacy requirements.</w:t>
      </w:r>
    </w:p>
    <w:p w14:paraId="6A500053" w14:textId="77777777" w:rsidR="007E170A" w:rsidRDefault="007E170A" w:rsidP="007E170A">
      <w:pPr>
        <w:pStyle w:val="NoSpacing"/>
      </w:pPr>
      <w:r>
        <w:t xml:space="preserve">   e. Security and privacy documentation requirements;</w:t>
      </w:r>
    </w:p>
    <w:p w14:paraId="1A2961F9" w14:textId="77777777" w:rsidR="007E170A" w:rsidRDefault="007E170A" w:rsidP="007E170A">
      <w:pPr>
        <w:pStyle w:val="NoSpacing"/>
      </w:pPr>
      <w:r>
        <w:t xml:space="preserve">   f. Requirements for protecting security and privacy documentation;</w:t>
      </w:r>
    </w:p>
    <w:p w14:paraId="40A03D90" w14:textId="77777777" w:rsidR="007E170A" w:rsidRDefault="007E170A" w:rsidP="007E170A">
      <w:pPr>
        <w:pStyle w:val="NoSpacing"/>
      </w:pPr>
      <w:r>
        <w:t xml:space="preserve">   g. Description of the system development environment and environment in which the system is intended to operate;</w:t>
      </w:r>
    </w:p>
    <w:p w14:paraId="5E668850" w14:textId="77777777" w:rsidR="007E170A" w:rsidRDefault="007E170A" w:rsidP="007E170A">
      <w:pPr>
        <w:pStyle w:val="NoSpacing"/>
      </w:pPr>
      <w:r>
        <w:t xml:space="preserve">   h. Allocation of responsibility or identification of parties responsible for information security, privacy, and supply chain risk management; and</w:t>
      </w:r>
    </w:p>
    <w:p w14:paraId="1E885E73" w14:textId="77777777" w:rsidR="007E170A" w:rsidRDefault="007E170A" w:rsidP="007E170A">
      <w:pPr>
        <w:pStyle w:val="NoSpacing"/>
      </w:pPr>
      <w:r>
        <w:t xml:space="preserve">   i. Acceptance criteria.</w:t>
      </w:r>
    </w:p>
    <w:p w14:paraId="709C1F24" w14:textId="77777777" w:rsidR="007E170A" w:rsidRDefault="007E170A" w:rsidP="007E170A">
      <w:pPr>
        <w:pStyle w:val="NoSpacing"/>
      </w:pPr>
    </w:p>
    <w:p w14:paraId="30639F37" w14:textId="77777777" w:rsidR="007E170A" w:rsidRDefault="007E170A" w:rsidP="007B3C08">
      <w:pPr>
        <w:pStyle w:val="Heading2"/>
      </w:pPr>
      <w:bookmarkStart w:id="9" w:name="_Toc195730295"/>
      <w:r>
        <w:t>5.1   Functional Properties of Controls</w:t>
      </w:r>
      <w:bookmarkEnd w:id="9"/>
    </w:p>
    <w:p w14:paraId="78DFD3A0" w14:textId="77777777" w:rsidR="007E170A" w:rsidRDefault="007E170A" w:rsidP="007E170A">
      <w:pPr>
        <w:pStyle w:val="NoSpacing"/>
      </w:pPr>
      <w:r>
        <w:t>Require the developer of the system, system component, or system service to provide a description of the functional properties of the controls to be implemented.</w:t>
      </w:r>
    </w:p>
    <w:p w14:paraId="3DC68860" w14:textId="77777777" w:rsidR="007E170A" w:rsidRDefault="007E170A" w:rsidP="007E170A">
      <w:pPr>
        <w:pStyle w:val="NoSpacing"/>
      </w:pPr>
    </w:p>
    <w:p w14:paraId="046AB068" w14:textId="77777777" w:rsidR="007E170A" w:rsidRDefault="007E170A" w:rsidP="007B3C08">
      <w:pPr>
        <w:pStyle w:val="Heading2"/>
      </w:pPr>
      <w:bookmarkStart w:id="10" w:name="_Toc195730296"/>
      <w:r>
        <w:t>5.2   Design and Implementation Information for Controls</w:t>
      </w:r>
      <w:bookmarkEnd w:id="10"/>
    </w:p>
    <w:p w14:paraId="0BFE3DFB" w14:textId="77777777" w:rsidR="007E170A" w:rsidRDefault="007E170A" w:rsidP="007E170A">
      <w:pPr>
        <w:pStyle w:val="NoSpacing"/>
      </w:pPr>
      <w:r>
        <w:t>Require the developer of the system, system component, or system service to provide design and implementation information for the controls that includes: [(one or more): security-relevant external system interfaces, high-level design, low-level design, source code or hardware schematics, [defined design and implementation information]] at [defined level of detail].</w:t>
      </w:r>
    </w:p>
    <w:p w14:paraId="339C8281" w14:textId="77777777" w:rsidR="007E170A" w:rsidRDefault="007E170A" w:rsidP="007E170A">
      <w:pPr>
        <w:pStyle w:val="NoSpacing"/>
      </w:pPr>
    </w:p>
    <w:p w14:paraId="16474ACF" w14:textId="77777777" w:rsidR="007E170A" w:rsidRDefault="007E170A" w:rsidP="007B3C08">
      <w:pPr>
        <w:pStyle w:val="Heading2"/>
      </w:pPr>
      <w:bookmarkStart w:id="11" w:name="_Toc195730297"/>
      <w:r>
        <w:t>5.3   Development Methods, Techniques, and Practices</w:t>
      </w:r>
      <w:bookmarkEnd w:id="11"/>
    </w:p>
    <w:p w14:paraId="480DA6AA" w14:textId="77777777" w:rsidR="007E170A" w:rsidRDefault="007E170A" w:rsidP="007E170A">
      <w:pPr>
        <w:pStyle w:val="NoSpacing"/>
      </w:pPr>
      <w:r>
        <w:t>Require the developer of the system, system component, or system service to demonstrate the use of a system development life cycle process that includes:</w:t>
      </w:r>
    </w:p>
    <w:p w14:paraId="4EBF9BD4" w14:textId="77777777" w:rsidR="007E170A" w:rsidRDefault="007E170A" w:rsidP="007E170A">
      <w:pPr>
        <w:pStyle w:val="NoSpacing"/>
      </w:pPr>
      <w:r>
        <w:t xml:space="preserve">   a. [defined systems engineering methods];</w:t>
      </w:r>
    </w:p>
    <w:p w14:paraId="27C9E637" w14:textId="77777777" w:rsidR="007E170A" w:rsidRDefault="007E170A" w:rsidP="007E170A">
      <w:pPr>
        <w:pStyle w:val="NoSpacing"/>
      </w:pPr>
      <w:r>
        <w:t xml:space="preserve">   b. [(one or more): [defined system security engineering methods], [defined privacy engineering methods]]; and</w:t>
      </w:r>
    </w:p>
    <w:p w14:paraId="0791896D" w14:textId="77777777" w:rsidR="007E170A" w:rsidRDefault="007E170A" w:rsidP="007E170A">
      <w:pPr>
        <w:pStyle w:val="NoSpacing"/>
      </w:pPr>
      <w:r>
        <w:t xml:space="preserve">   c. [(one or more): [defined software development methods], [defined testing, evaluation, assessment, verification, and validation methods], [defined quality control processes]].</w:t>
      </w:r>
    </w:p>
    <w:p w14:paraId="7551CBF9" w14:textId="77777777" w:rsidR="007E170A" w:rsidRDefault="007E170A" w:rsidP="007E170A">
      <w:pPr>
        <w:pStyle w:val="NoSpacing"/>
      </w:pPr>
    </w:p>
    <w:p w14:paraId="5E0B0432" w14:textId="77777777" w:rsidR="007E170A" w:rsidRDefault="007E170A" w:rsidP="007B3C08">
      <w:pPr>
        <w:pStyle w:val="Heading2"/>
      </w:pPr>
      <w:bookmarkStart w:id="12" w:name="_Toc195730298"/>
      <w:r>
        <w:t>5.4   System, Component, and Service Configurations</w:t>
      </w:r>
      <w:bookmarkEnd w:id="12"/>
    </w:p>
    <w:p w14:paraId="67ACCC00" w14:textId="77777777" w:rsidR="007E170A" w:rsidRDefault="007E170A" w:rsidP="007E170A">
      <w:pPr>
        <w:pStyle w:val="NoSpacing"/>
      </w:pPr>
      <w:r>
        <w:t xml:space="preserve">Require the developer of the system, system component, or system service to: </w:t>
      </w:r>
    </w:p>
    <w:p w14:paraId="6B1B1408" w14:textId="77777777" w:rsidR="007E170A" w:rsidRDefault="007E170A" w:rsidP="007E170A">
      <w:pPr>
        <w:pStyle w:val="NoSpacing"/>
      </w:pPr>
      <w:r>
        <w:t xml:space="preserve">   a. Deliver the system, component, or service with [defined security configurations] implemented; and </w:t>
      </w:r>
    </w:p>
    <w:p w14:paraId="08DC76AA" w14:textId="77777777" w:rsidR="007E170A" w:rsidRDefault="007E170A" w:rsidP="007E170A">
      <w:pPr>
        <w:pStyle w:val="NoSpacing"/>
      </w:pPr>
      <w:r>
        <w:t xml:space="preserve">   b. Use the configurations as the default for any subsequent system, component, or service reinstallation or upgrade.</w:t>
      </w:r>
    </w:p>
    <w:p w14:paraId="0CC0FFB3" w14:textId="77777777" w:rsidR="007E170A" w:rsidRDefault="007E170A" w:rsidP="007E170A">
      <w:pPr>
        <w:pStyle w:val="NoSpacing"/>
      </w:pPr>
    </w:p>
    <w:p w14:paraId="631E2262" w14:textId="77777777" w:rsidR="007E170A" w:rsidRDefault="007E170A" w:rsidP="007B3C08">
      <w:pPr>
        <w:pStyle w:val="Heading2"/>
      </w:pPr>
      <w:bookmarkStart w:id="13" w:name="_Toc195730299"/>
      <w:r>
        <w:t>5.5   Use of Information Assurance Products</w:t>
      </w:r>
      <w:bookmarkEnd w:id="13"/>
    </w:p>
    <w:p w14:paraId="1619F7D3" w14:textId="77777777" w:rsidR="007E170A" w:rsidRDefault="007E170A" w:rsidP="007E170A">
      <w:pPr>
        <w:pStyle w:val="NoSpacing"/>
      </w:pPr>
      <w:r>
        <w:t>a. Employ only government off-the-shelf or commercial off-the-shelf information assurance and information assurance-enabled information technology products that compose an NSA-approved solution to protect classified information when the networks used to transmit the information are at a lower classification level than the information being transmitted; and</w:t>
      </w:r>
    </w:p>
    <w:p w14:paraId="7D45148B" w14:textId="77777777" w:rsidR="007E170A" w:rsidRDefault="007E170A" w:rsidP="007E170A">
      <w:pPr>
        <w:pStyle w:val="NoSpacing"/>
      </w:pPr>
      <w:r>
        <w:t>b. Ensure that these products have been evaluated and/or validated by NSA or in accordance with NSA-approved procedures.</w:t>
      </w:r>
    </w:p>
    <w:p w14:paraId="5E320FDB" w14:textId="77777777" w:rsidR="007E170A" w:rsidRDefault="007E170A" w:rsidP="007E170A">
      <w:pPr>
        <w:pStyle w:val="NoSpacing"/>
      </w:pPr>
    </w:p>
    <w:p w14:paraId="41972C09" w14:textId="77777777" w:rsidR="007E170A" w:rsidRDefault="007E170A" w:rsidP="007B3C08">
      <w:pPr>
        <w:pStyle w:val="Heading2"/>
      </w:pPr>
      <w:bookmarkStart w:id="14" w:name="_Toc195730300"/>
      <w:r>
        <w:t>5.6   NIAP-approved Protection Profiles</w:t>
      </w:r>
      <w:bookmarkEnd w:id="14"/>
    </w:p>
    <w:p w14:paraId="5F812930" w14:textId="77777777" w:rsidR="007E170A" w:rsidRDefault="007E170A" w:rsidP="007E170A">
      <w:pPr>
        <w:pStyle w:val="NoSpacing"/>
      </w:pPr>
      <w:r>
        <w:t>a. Limit the use of commercially provided information assurance and information assurance-enabled information technology products to those products that have been successfully evaluated against a National Information Assurance partnership (NIAP)-approved Protection Profile for a specific technology type, if such a profile exists; and</w:t>
      </w:r>
    </w:p>
    <w:p w14:paraId="7916010F" w14:textId="77777777" w:rsidR="007E170A" w:rsidRDefault="007E170A" w:rsidP="007E170A">
      <w:pPr>
        <w:pStyle w:val="NoSpacing"/>
      </w:pPr>
      <w:r>
        <w:t>b. Require, if no NIAP-approved Protection Profile exists for a specific technology type but a commercially provided information technology product relies on cryptographic functionality to enforce its security policy, that the cryptographic module is FIPS-validated or NSA-approved.</w:t>
      </w:r>
    </w:p>
    <w:p w14:paraId="5C33887F" w14:textId="77777777" w:rsidR="007E170A" w:rsidRDefault="007E170A" w:rsidP="007E170A">
      <w:pPr>
        <w:pStyle w:val="NoSpacing"/>
      </w:pPr>
    </w:p>
    <w:p w14:paraId="40084747" w14:textId="77777777" w:rsidR="007E170A" w:rsidRDefault="007E170A" w:rsidP="007B3C08">
      <w:pPr>
        <w:pStyle w:val="Heading2"/>
      </w:pPr>
      <w:bookmarkStart w:id="15" w:name="_Toc195730301"/>
      <w:r>
        <w:lastRenderedPageBreak/>
        <w:t>5.7   Continuous Monitoring Plan for Controls</w:t>
      </w:r>
      <w:bookmarkEnd w:id="15"/>
    </w:p>
    <w:p w14:paraId="18A35227" w14:textId="77777777" w:rsidR="007E170A" w:rsidRDefault="007E170A" w:rsidP="007E170A">
      <w:pPr>
        <w:pStyle w:val="NoSpacing"/>
      </w:pPr>
      <w:r>
        <w:t>Require the developer of the system, system component, or system service to produce a plan for continuous monitoring of control effectiveness that is consistent with the continuous monitoring program of the organization.</w:t>
      </w:r>
    </w:p>
    <w:p w14:paraId="4C935019" w14:textId="77777777" w:rsidR="007E170A" w:rsidRDefault="007E170A" w:rsidP="007E170A">
      <w:pPr>
        <w:pStyle w:val="NoSpacing"/>
      </w:pPr>
    </w:p>
    <w:p w14:paraId="4A74B62F" w14:textId="77777777" w:rsidR="007E170A" w:rsidRDefault="007E170A" w:rsidP="007B3C08">
      <w:pPr>
        <w:pStyle w:val="Heading2"/>
      </w:pPr>
      <w:bookmarkStart w:id="16" w:name="_Toc195730302"/>
      <w:r>
        <w:t>5.8   Functions, Ports, Protocols, and Services in Use</w:t>
      </w:r>
      <w:bookmarkEnd w:id="16"/>
    </w:p>
    <w:p w14:paraId="7A7E0083" w14:textId="77777777" w:rsidR="007E170A" w:rsidRDefault="007E170A" w:rsidP="007E170A">
      <w:pPr>
        <w:pStyle w:val="NoSpacing"/>
      </w:pPr>
      <w:r>
        <w:t>Require the developer of the system, system component, or system service to identify the functions, ports, protocols, and services intended for organizational use.</w:t>
      </w:r>
    </w:p>
    <w:p w14:paraId="4EE6A0D1" w14:textId="77777777" w:rsidR="007E170A" w:rsidRDefault="007E170A" w:rsidP="007E170A">
      <w:pPr>
        <w:pStyle w:val="NoSpacing"/>
      </w:pPr>
    </w:p>
    <w:p w14:paraId="00B45C41" w14:textId="77777777" w:rsidR="007E170A" w:rsidRDefault="007E170A" w:rsidP="007B3C08">
      <w:pPr>
        <w:pStyle w:val="Heading2"/>
      </w:pPr>
      <w:bookmarkStart w:id="17" w:name="_Toc195730303"/>
      <w:r>
        <w:t>5.9   Use of Approved PIV Products</w:t>
      </w:r>
      <w:bookmarkEnd w:id="17"/>
    </w:p>
    <w:p w14:paraId="2243D36D" w14:textId="77777777" w:rsidR="007E170A" w:rsidRDefault="007E170A" w:rsidP="007E170A">
      <w:pPr>
        <w:pStyle w:val="NoSpacing"/>
      </w:pPr>
      <w:r>
        <w:t>Employ only information technology products on the FIPS 201-approved products list for Personal Identity Verification (PIV) capability implemented within organizational systems.</w:t>
      </w:r>
    </w:p>
    <w:p w14:paraId="1F12BDB7" w14:textId="77777777" w:rsidR="007E170A" w:rsidRDefault="007E170A" w:rsidP="007E170A">
      <w:pPr>
        <w:pStyle w:val="NoSpacing"/>
      </w:pPr>
    </w:p>
    <w:p w14:paraId="2D04CE8A" w14:textId="77777777" w:rsidR="007E170A" w:rsidRDefault="007E170A" w:rsidP="007B3C08">
      <w:pPr>
        <w:pStyle w:val="Heading2"/>
      </w:pPr>
      <w:bookmarkStart w:id="18" w:name="_Toc195730304"/>
      <w:r>
        <w:t>5.10   System of Records</w:t>
      </w:r>
      <w:bookmarkEnd w:id="18"/>
    </w:p>
    <w:p w14:paraId="2C74570B" w14:textId="77777777" w:rsidR="007E170A" w:rsidRDefault="007E170A" w:rsidP="007E170A">
      <w:pPr>
        <w:pStyle w:val="NoSpacing"/>
      </w:pPr>
      <w:r>
        <w:t>Include [defined Privacy Act requirements] in the acquisition contract for the operation of a system of records on behalf of an organization to accomplish an organizational mission or function.</w:t>
      </w:r>
    </w:p>
    <w:p w14:paraId="063C0718" w14:textId="77777777" w:rsidR="007E170A" w:rsidRDefault="007E170A" w:rsidP="007E170A">
      <w:pPr>
        <w:pStyle w:val="NoSpacing"/>
      </w:pPr>
    </w:p>
    <w:p w14:paraId="47E8E77E" w14:textId="77777777" w:rsidR="007E170A" w:rsidRDefault="007E170A" w:rsidP="007B3C08">
      <w:pPr>
        <w:pStyle w:val="Heading2"/>
      </w:pPr>
      <w:bookmarkStart w:id="19" w:name="_Toc195730305"/>
      <w:r>
        <w:t>5.11   Data Ownership</w:t>
      </w:r>
      <w:bookmarkEnd w:id="19"/>
    </w:p>
    <w:p w14:paraId="4D059EB5" w14:textId="77777777" w:rsidR="007E170A" w:rsidRDefault="007E170A" w:rsidP="007E170A">
      <w:pPr>
        <w:pStyle w:val="NoSpacing"/>
      </w:pPr>
      <w:r>
        <w:t xml:space="preserve">a. Include organizational data ownership requirements in the acquisition contract; and </w:t>
      </w:r>
    </w:p>
    <w:p w14:paraId="6BA66450" w14:textId="77777777" w:rsidR="007E170A" w:rsidRDefault="007E170A" w:rsidP="007E170A">
      <w:pPr>
        <w:pStyle w:val="NoSpacing"/>
      </w:pPr>
      <w:r>
        <w:t>b. Require all data to be removed from the contractor’s system and returned to the organization within [defined time frame].</w:t>
      </w:r>
    </w:p>
    <w:p w14:paraId="696333BE" w14:textId="77777777" w:rsidR="007E170A" w:rsidRDefault="007E170A" w:rsidP="007E170A">
      <w:pPr>
        <w:pStyle w:val="NoSpacing"/>
      </w:pPr>
    </w:p>
    <w:p w14:paraId="1DC4E268" w14:textId="77777777" w:rsidR="007E170A" w:rsidRDefault="007E170A" w:rsidP="007B3C08">
      <w:pPr>
        <w:pStyle w:val="Heading1"/>
      </w:pPr>
      <w:bookmarkStart w:id="20" w:name="_Toc195730306"/>
      <w:r>
        <w:t>6.0   System Documentation</w:t>
      </w:r>
      <w:bookmarkEnd w:id="20"/>
    </w:p>
    <w:p w14:paraId="252E7637" w14:textId="77777777" w:rsidR="007E170A" w:rsidRDefault="007E170A" w:rsidP="007E170A">
      <w:pPr>
        <w:pStyle w:val="NoSpacing"/>
      </w:pPr>
    </w:p>
    <w:p w14:paraId="0279EBEF" w14:textId="77777777" w:rsidR="007E170A" w:rsidRPr="0033275A" w:rsidRDefault="007E170A" w:rsidP="007E170A">
      <w:pPr>
        <w:pStyle w:val="NoSpacing"/>
      </w:pPr>
      <w:r w:rsidRPr="00124A5B">
        <w:t xml:space="preserve">a. </w:t>
      </w:r>
      <w:r w:rsidRPr="0033275A">
        <w:t>Obtain or develop administrator documentation for the system, system component, or system service that describes:</w:t>
      </w:r>
    </w:p>
    <w:p w14:paraId="1A5CDC09" w14:textId="77777777" w:rsidR="007E170A" w:rsidRPr="0033275A" w:rsidRDefault="007E170A" w:rsidP="007E170A">
      <w:pPr>
        <w:pStyle w:val="NoSpacing"/>
      </w:pPr>
      <w:r w:rsidRPr="00124A5B">
        <w:t xml:space="preserve">   1. </w:t>
      </w:r>
      <w:r w:rsidRPr="0033275A">
        <w:t>Secure configuration, installation, and operation of the system, component, or service;</w:t>
      </w:r>
    </w:p>
    <w:p w14:paraId="7771FF30" w14:textId="77777777" w:rsidR="007E170A" w:rsidRPr="0033275A" w:rsidRDefault="007E170A" w:rsidP="007E170A">
      <w:pPr>
        <w:pStyle w:val="NoSpacing"/>
      </w:pPr>
      <w:r w:rsidRPr="00124A5B">
        <w:t xml:space="preserve">   2. </w:t>
      </w:r>
      <w:r w:rsidRPr="0033275A">
        <w:t>Effective use and maintenance of security and privacy functions and mechanisms; and</w:t>
      </w:r>
    </w:p>
    <w:p w14:paraId="6B57D4F0" w14:textId="77777777" w:rsidR="007E170A" w:rsidRPr="0033275A" w:rsidRDefault="007E170A" w:rsidP="007E170A">
      <w:pPr>
        <w:pStyle w:val="NoSpacing"/>
      </w:pPr>
      <w:r w:rsidRPr="00124A5B">
        <w:t xml:space="preserve">   3. </w:t>
      </w:r>
      <w:r w:rsidRPr="0033275A">
        <w:t>Known vulnerabilities regarding configuration and use of admin or privileged functions;</w:t>
      </w:r>
    </w:p>
    <w:p w14:paraId="2390E8CF" w14:textId="77777777" w:rsidR="007E170A" w:rsidRPr="00124A5B" w:rsidRDefault="007E170A" w:rsidP="007E170A">
      <w:pPr>
        <w:pStyle w:val="NoSpacing"/>
      </w:pPr>
    </w:p>
    <w:p w14:paraId="09401D27" w14:textId="77777777" w:rsidR="007E170A" w:rsidRPr="0033275A" w:rsidRDefault="007E170A" w:rsidP="007E170A">
      <w:pPr>
        <w:pStyle w:val="NoSpacing"/>
      </w:pPr>
      <w:r w:rsidRPr="00124A5B">
        <w:t xml:space="preserve">b. </w:t>
      </w:r>
      <w:r w:rsidRPr="0033275A">
        <w:t>Obtain or develop user documentation for the system, system component, or system service that describes:</w:t>
      </w:r>
    </w:p>
    <w:p w14:paraId="7BAB0D5F" w14:textId="77777777" w:rsidR="007E170A" w:rsidRPr="0033275A" w:rsidRDefault="007E170A" w:rsidP="007E170A">
      <w:pPr>
        <w:pStyle w:val="NoSpacing"/>
      </w:pPr>
      <w:r w:rsidRPr="00124A5B">
        <w:t xml:space="preserve">   1. </w:t>
      </w:r>
      <w:r w:rsidRPr="0033275A">
        <w:t>User-accessible security and privacy functions and mechanisms and how to effectively use those functions and mechanisms;</w:t>
      </w:r>
    </w:p>
    <w:p w14:paraId="6C2CFC28" w14:textId="77777777" w:rsidR="007E170A" w:rsidRPr="0033275A" w:rsidRDefault="007E170A" w:rsidP="007E170A">
      <w:pPr>
        <w:pStyle w:val="NoSpacing"/>
      </w:pPr>
      <w:r w:rsidRPr="00124A5B">
        <w:lastRenderedPageBreak/>
        <w:t xml:space="preserve">   2. </w:t>
      </w:r>
      <w:r w:rsidRPr="0033275A">
        <w:t>Methods for user interaction, which enables individuals to use the system, component, or service in a more secure manner and protect individual privacy; and</w:t>
      </w:r>
    </w:p>
    <w:p w14:paraId="14D2741C" w14:textId="77777777" w:rsidR="007E170A" w:rsidRPr="0033275A" w:rsidRDefault="007E170A" w:rsidP="007E170A">
      <w:pPr>
        <w:pStyle w:val="NoSpacing"/>
      </w:pPr>
      <w:r w:rsidRPr="00124A5B">
        <w:t xml:space="preserve">   3. </w:t>
      </w:r>
      <w:r w:rsidRPr="0033275A">
        <w:t>User responsibilities in maintaining the security of the system, component, or service and privacy of individuals;</w:t>
      </w:r>
    </w:p>
    <w:p w14:paraId="68BD0719" w14:textId="77777777" w:rsidR="007E170A" w:rsidRPr="00124A5B" w:rsidRDefault="007E170A" w:rsidP="007E170A">
      <w:pPr>
        <w:pStyle w:val="NoSpacing"/>
      </w:pPr>
    </w:p>
    <w:p w14:paraId="36C63B60" w14:textId="77777777" w:rsidR="007E170A" w:rsidRPr="0033275A" w:rsidRDefault="007E170A" w:rsidP="007E170A">
      <w:pPr>
        <w:pStyle w:val="NoSpacing"/>
      </w:pPr>
      <w:r w:rsidRPr="00124A5B">
        <w:t xml:space="preserve">c. </w:t>
      </w:r>
      <w:r w:rsidRPr="0033275A">
        <w:t>Document attempts to obtain system, system component, or system service documentation when such documentation is either unavailable or nonexistent and take [defined actions] in response; and</w:t>
      </w:r>
    </w:p>
    <w:p w14:paraId="6DE09DED" w14:textId="77777777" w:rsidR="007E170A" w:rsidRPr="00124A5B" w:rsidRDefault="007E170A" w:rsidP="007E170A">
      <w:pPr>
        <w:pStyle w:val="NoSpacing"/>
      </w:pPr>
    </w:p>
    <w:p w14:paraId="5D1774F2" w14:textId="77777777" w:rsidR="007E170A" w:rsidRPr="0033275A" w:rsidRDefault="007E170A" w:rsidP="007E170A">
      <w:pPr>
        <w:pStyle w:val="NoSpacing"/>
      </w:pPr>
      <w:r w:rsidRPr="00124A5B">
        <w:t xml:space="preserve">d. </w:t>
      </w:r>
      <w:r w:rsidRPr="0033275A">
        <w:t>Distribute documentation to [defined roles].</w:t>
      </w:r>
    </w:p>
    <w:p w14:paraId="67EE5ED3" w14:textId="77777777" w:rsidR="007E170A" w:rsidRPr="00124A5B" w:rsidRDefault="007E170A" w:rsidP="007E170A">
      <w:pPr>
        <w:pStyle w:val="NoSpacing"/>
      </w:pPr>
    </w:p>
    <w:p w14:paraId="3EB8A89B" w14:textId="77777777" w:rsidR="007E170A" w:rsidRDefault="007E170A" w:rsidP="007B3C08">
      <w:pPr>
        <w:pStyle w:val="Heading1"/>
      </w:pPr>
      <w:bookmarkStart w:id="21" w:name="_Toc195730307"/>
      <w:r>
        <w:t>7.0   Security and Privacy Engineering Principles</w:t>
      </w:r>
      <w:bookmarkEnd w:id="21"/>
    </w:p>
    <w:p w14:paraId="4D2927FC" w14:textId="77777777" w:rsidR="007E170A" w:rsidRDefault="007E170A" w:rsidP="007E170A">
      <w:pPr>
        <w:pStyle w:val="NoSpacing"/>
      </w:pPr>
    </w:p>
    <w:p w14:paraId="3EEFDB0B" w14:textId="77777777" w:rsidR="007E170A" w:rsidRDefault="007E170A" w:rsidP="007E170A">
      <w:pPr>
        <w:pStyle w:val="NoSpacing"/>
      </w:pPr>
      <w:r>
        <w:t>Apply the following systems security and privacy engineering principles in the specification, design, development, implementation, and modification of the system and system components: [defined systems security and privacy engineering principles].</w:t>
      </w:r>
    </w:p>
    <w:p w14:paraId="12B30F70" w14:textId="77777777" w:rsidR="007E170A" w:rsidRDefault="007E170A" w:rsidP="007E170A">
      <w:pPr>
        <w:pStyle w:val="NoSpacing"/>
      </w:pPr>
    </w:p>
    <w:p w14:paraId="7A63F860" w14:textId="77777777" w:rsidR="007E170A" w:rsidRDefault="007E170A" w:rsidP="007B3C08">
      <w:pPr>
        <w:pStyle w:val="Heading2"/>
      </w:pPr>
      <w:bookmarkStart w:id="22" w:name="_Toc195730308"/>
      <w:r>
        <w:t>7.1   Clear Abstractions</w:t>
      </w:r>
      <w:bookmarkEnd w:id="22"/>
    </w:p>
    <w:p w14:paraId="683C8005" w14:textId="77777777" w:rsidR="007E170A" w:rsidRDefault="007E170A" w:rsidP="007E170A">
      <w:pPr>
        <w:pStyle w:val="NoSpacing"/>
      </w:pPr>
      <w:r>
        <w:t>Implement the security design principle of clear abstractions.</w:t>
      </w:r>
    </w:p>
    <w:p w14:paraId="74083779" w14:textId="77777777" w:rsidR="007E170A" w:rsidRDefault="007E170A" w:rsidP="007E170A">
      <w:pPr>
        <w:pStyle w:val="NoSpacing"/>
      </w:pPr>
    </w:p>
    <w:p w14:paraId="7A45203A" w14:textId="77777777" w:rsidR="007E170A" w:rsidRDefault="007E170A" w:rsidP="007B3C08">
      <w:pPr>
        <w:pStyle w:val="Heading2"/>
      </w:pPr>
      <w:bookmarkStart w:id="23" w:name="_Toc195730309"/>
      <w:r>
        <w:t>7.2   Least Common Mechanism</w:t>
      </w:r>
      <w:bookmarkEnd w:id="23"/>
    </w:p>
    <w:p w14:paraId="48F25A44" w14:textId="77777777" w:rsidR="007E170A" w:rsidRDefault="007E170A" w:rsidP="007E170A">
      <w:pPr>
        <w:pStyle w:val="NoSpacing"/>
      </w:pPr>
      <w:r>
        <w:t>Implement the security design principle of least common mechanism in [defined systems/components].</w:t>
      </w:r>
    </w:p>
    <w:p w14:paraId="147DACA9" w14:textId="77777777" w:rsidR="007E170A" w:rsidRDefault="007E170A" w:rsidP="007E170A">
      <w:pPr>
        <w:pStyle w:val="NoSpacing"/>
      </w:pPr>
    </w:p>
    <w:p w14:paraId="34558D96" w14:textId="77777777" w:rsidR="007E170A" w:rsidRDefault="007E170A" w:rsidP="007B3C08">
      <w:pPr>
        <w:pStyle w:val="Heading2"/>
      </w:pPr>
      <w:bookmarkStart w:id="24" w:name="_Toc195730310"/>
      <w:r>
        <w:t>7.3   Modularity and Layering</w:t>
      </w:r>
      <w:bookmarkEnd w:id="24"/>
    </w:p>
    <w:p w14:paraId="51258430" w14:textId="77777777" w:rsidR="007E170A" w:rsidRDefault="007E170A" w:rsidP="007E170A">
      <w:pPr>
        <w:pStyle w:val="NoSpacing"/>
      </w:pPr>
      <w:r>
        <w:t>Implement the security design principles of modularity and layering in [defined systems/components].</w:t>
      </w:r>
    </w:p>
    <w:p w14:paraId="274D1755" w14:textId="77777777" w:rsidR="007E170A" w:rsidRDefault="007E170A" w:rsidP="007E170A">
      <w:pPr>
        <w:pStyle w:val="NoSpacing"/>
      </w:pPr>
    </w:p>
    <w:p w14:paraId="5384CEF3" w14:textId="77777777" w:rsidR="007E170A" w:rsidRDefault="007E170A" w:rsidP="007B3C08">
      <w:pPr>
        <w:pStyle w:val="Heading2"/>
      </w:pPr>
      <w:bookmarkStart w:id="25" w:name="_Toc195730311"/>
      <w:r>
        <w:t>7.4   Partially Ordered Dependencies</w:t>
      </w:r>
      <w:bookmarkEnd w:id="25"/>
    </w:p>
    <w:p w14:paraId="29042D86" w14:textId="77777777" w:rsidR="007E170A" w:rsidRDefault="007E170A" w:rsidP="007E170A">
      <w:pPr>
        <w:pStyle w:val="NoSpacing"/>
      </w:pPr>
      <w:r>
        <w:t>Implement the security design principle of partially ordered dependencies in [defined systems or system components].</w:t>
      </w:r>
    </w:p>
    <w:p w14:paraId="20534114" w14:textId="77777777" w:rsidR="007E170A" w:rsidRDefault="007E170A" w:rsidP="007E170A">
      <w:pPr>
        <w:pStyle w:val="NoSpacing"/>
      </w:pPr>
    </w:p>
    <w:p w14:paraId="34F4561C" w14:textId="77777777" w:rsidR="007E170A" w:rsidRDefault="007E170A" w:rsidP="007B3C08">
      <w:pPr>
        <w:pStyle w:val="Heading2"/>
      </w:pPr>
      <w:bookmarkStart w:id="26" w:name="_Toc195730312"/>
      <w:r>
        <w:t>7.5   Efficiently Mediated Access</w:t>
      </w:r>
      <w:bookmarkEnd w:id="26"/>
    </w:p>
    <w:p w14:paraId="1C9852B4" w14:textId="77777777" w:rsidR="007E170A" w:rsidRDefault="007E170A" w:rsidP="007E170A">
      <w:pPr>
        <w:pStyle w:val="NoSpacing"/>
      </w:pPr>
      <w:r>
        <w:t>Implement the security design principle of efficiently mediated access in [defined systems or system components].</w:t>
      </w:r>
    </w:p>
    <w:p w14:paraId="1AA997C3" w14:textId="77777777" w:rsidR="007E170A" w:rsidRDefault="007E170A" w:rsidP="007E170A">
      <w:pPr>
        <w:pStyle w:val="NoSpacing"/>
      </w:pPr>
    </w:p>
    <w:p w14:paraId="772FDB8B" w14:textId="77777777" w:rsidR="007E170A" w:rsidRDefault="007E170A" w:rsidP="007B3C08">
      <w:pPr>
        <w:pStyle w:val="Heading2"/>
      </w:pPr>
      <w:bookmarkStart w:id="27" w:name="_Toc195730313"/>
      <w:r>
        <w:t>7.6   Minimized Sharing</w:t>
      </w:r>
      <w:bookmarkEnd w:id="27"/>
    </w:p>
    <w:p w14:paraId="02065D2F" w14:textId="77777777" w:rsidR="007E170A" w:rsidRDefault="007E170A" w:rsidP="007E170A">
      <w:pPr>
        <w:pStyle w:val="NoSpacing"/>
      </w:pPr>
      <w:r>
        <w:t>Implement the security design principle of minimized sharing in [defined systems or system components].</w:t>
      </w:r>
    </w:p>
    <w:p w14:paraId="493186F3" w14:textId="77777777" w:rsidR="007E170A" w:rsidRDefault="007E170A" w:rsidP="007E170A">
      <w:pPr>
        <w:pStyle w:val="NoSpacing"/>
      </w:pPr>
    </w:p>
    <w:p w14:paraId="0C12FEEF" w14:textId="77777777" w:rsidR="007E170A" w:rsidRDefault="007E170A" w:rsidP="007B3C08">
      <w:pPr>
        <w:pStyle w:val="Heading2"/>
      </w:pPr>
      <w:bookmarkStart w:id="28" w:name="_Toc195730314"/>
      <w:r>
        <w:t>7.7   Reduced Complexity</w:t>
      </w:r>
      <w:bookmarkEnd w:id="28"/>
    </w:p>
    <w:p w14:paraId="4FCADB75" w14:textId="77777777" w:rsidR="007E170A" w:rsidRDefault="007E170A" w:rsidP="007E170A">
      <w:pPr>
        <w:pStyle w:val="NoSpacing"/>
      </w:pPr>
      <w:r>
        <w:t>Implement the security design principle of reduced complexity in [defined systems or system components].</w:t>
      </w:r>
    </w:p>
    <w:p w14:paraId="34520008" w14:textId="77777777" w:rsidR="007E170A" w:rsidRDefault="007E170A" w:rsidP="007E170A">
      <w:pPr>
        <w:pStyle w:val="NoSpacing"/>
      </w:pPr>
    </w:p>
    <w:p w14:paraId="48D7F54B" w14:textId="77777777" w:rsidR="007E170A" w:rsidRDefault="007E170A" w:rsidP="007B3C08">
      <w:pPr>
        <w:pStyle w:val="Heading2"/>
      </w:pPr>
      <w:bookmarkStart w:id="29" w:name="_Toc195730315"/>
      <w:r>
        <w:t>7.8   Secure Evolvability</w:t>
      </w:r>
      <w:bookmarkEnd w:id="29"/>
    </w:p>
    <w:p w14:paraId="1FEA158A" w14:textId="77777777" w:rsidR="007E170A" w:rsidRDefault="007E170A" w:rsidP="007E170A">
      <w:pPr>
        <w:pStyle w:val="NoSpacing"/>
      </w:pPr>
      <w:r>
        <w:t>Implement the security design principle of secure evolvability in [defined systems or system components].</w:t>
      </w:r>
    </w:p>
    <w:p w14:paraId="72491A0F" w14:textId="77777777" w:rsidR="007E170A" w:rsidRDefault="007E170A" w:rsidP="007E170A">
      <w:pPr>
        <w:pStyle w:val="NoSpacing"/>
      </w:pPr>
    </w:p>
    <w:p w14:paraId="7979A3DD" w14:textId="77777777" w:rsidR="007E170A" w:rsidRDefault="007E170A" w:rsidP="007B3C08">
      <w:pPr>
        <w:pStyle w:val="Heading2"/>
      </w:pPr>
      <w:bookmarkStart w:id="30" w:name="_Toc195730316"/>
      <w:r>
        <w:t>7.9   Trusted Components</w:t>
      </w:r>
      <w:bookmarkEnd w:id="30"/>
    </w:p>
    <w:p w14:paraId="4A903D36" w14:textId="77777777" w:rsidR="007E170A" w:rsidRDefault="007E170A" w:rsidP="007E170A">
      <w:pPr>
        <w:pStyle w:val="NoSpacing"/>
      </w:pPr>
      <w:r>
        <w:t>Implement the security design principle of trusted components in [defined systems or system components].</w:t>
      </w:r>
    </w:p>
    <w:p w14:paraId="1A891810" w14:textId="77777777" w:rsidR="007E170A" w:rsidRDefault="007E170A" w:rsidP="007E170A">
      <w:pPr>
        <w:pStyle w:val="NoSpacing"/>
      </w:pPr>
    </w:p>
    <w:p w14:paraId="186CD051" w14:textId="77777777" w:rsidR="007E170A" w:rsidRDefault="007E170A" w:rsidP="007B3C08">
      <w:pPr>
        <w:pStyle w:val="Heading2"/>
      </w:pPr>
      <w:bookmarkStart w:id="31" w:name="_Toc195730317"/>
      <w:r>
        <w:t>7.10   Hierarchical Trust</w:t>
      </w:r>
      <w:bookmarkEnd w:id="31"/>
    </w:p>
    <w:p w14:paraId="2180773D" w14:textId="77777777" w:rsidR="007E170A" w:rsidRDefault="007E170A" w:rsidP="007E170A">
      <w:pPr>
        <w:pStyle w:val="NoSpacing"/>
      </w:pPr>
      <w:r>
        <w:t>Implement the security design principle of hierarchical trust in [defined systems or system components].</w:t>
      </w:r>
    </w:p>
    <w:p w14:paraId="586B2165" w14:textId="77777777" w:rsidR="007E170A" w:rsidRDefault="007E170A" w:rsidP="007E170A">
      <w:pPr>
        <w:pStyle w:val="NoSpacing"/>
      </w:pPr>
    </w:p>
    <w:p w14:paraId="20ED0F69" w14:textId="77777777" w:rsidR="007E170A" w:rsidRDefault="007E170A" w:rsidP="007B3C08">
      <w:pPr>
        <w:pStyle w:val="Heading2"/>
      </w:pPr>
      <w:bookmarkStart w:id="32" w:name="_Toc195730318"/>
      <w:r>
        <w:t>7.11   Inverse Modification Threshold</w:t>
      </w:r>
      <w:bookmarkEnd w:id="32"/>
    </w:p>
    <w:p w14:paraId="41750251" w14:textId="77777777" w:rsidR="007E170A" w:rsidRDefault="007E170A" w:rsidP="007E170A">
      <w:pPr>
        <w:pStyle w:val="NoSpacing"/>
      </w:pPr>
      <w:r>
        <w:t>Implement the security design principle of inverse modification threshold in [defined systems or system components].</w:t>
      </w:r>
    </w:p>
    <w:p w14:paraId="40E6A8BB" w14:textId="77777777" w:rsidR="007E170A" w:rsidRDefault="007E170A" w:rsidP="007E170A">
      <w:pPr>
        <w:pStyle w:val="NoSpacing"/>
      </w:pPr>
    </w:p>
    <w:p w14:paraId="6BE3D676" w14:textId="77777777" w:rsidR="007E170A" w:rsidRDefault="007E170A" w:rsidP="007B3C08">
      <w:pPr>
        <w:pStyle w:val="Heading2"/>
      </w:pPr>
      <w:bookmarkStart w:id="33" w:name="_Toc195730319"/>
      <w:r>
        <w:t>7.12   Hierarchical Protection</w:t>
      </w:r>
      <w:bookmarkEnd w:id="33"/>
    </w:p>
    <w:p w14:paraId="1EA7667A" w14:textId="77777777" w:rsidR="007E170A" w:rsidRDefault="007E170A" w:rsidP="007E170A">
      <w:pPr>
        <w:pStyle w:val="NoSpacing"/>
      </w:pPr>
      <w:r>
        <w:t>Implement the security design principle of hierarchical protection in [defined systems or system components].</w:t>
      </w:r>
    </w:p>
    <w:p w14:paraId="171328AB" w14:textId="77777777" w:rsidR="007E170A" w:rsidRDefault="007E170A" w:rsidP="007E170A">
      <w:pPr>
        <w:pStyle w:val="NoSpacing"/>
      </w:pPr>
    </w:p>
    <w:p w14:paraId="550BF37F" w14:textId="77777777" w:rsidR="007E170A" w:rsidRDefault="007E170A" w:rsidP="007B3C08">
      <w:pPr>
        <w:pStyle w:val="Heading2"/>
      </w:pPr>
      <w:bookmarkStart w:id="34" w:name="_Toc195730320"/>
      <w:r>
        <w:t>7.13   Minimized Security Elements</w:t>
      </w:r>
      <w:bookmarkEnd w:id="34"/>
    </w:p>
    <w:p w14:paraId="46894500" w14:textId="77777777" w:rsidR="007E170A" w:rsidRDefault="007E170A" w:rsidP="007E170A">
      <w:pPr>
        <w:pStyle w:val="NoSpacing"/>
      </w:pPr>
      <w:r>
        <w:t>Implement the security design principle of minimized security elements in [defined systems or system components].</w:t>
      </w:r>
    </w:p>
    <w:p w14:paraId="1B28E020" w14:textId="77777777" w:rsidR="007E170A" w:rsidRDefault="007E170A" w:rsidP="007E170A">
      <w:pPr>
        <w:pStyle w:val="NoSpacing"/>
      </w:pPr>
    </w:p>
    <w:p w14:paraId="0A2AFE46" w14:textId="77777777" w:rsidR="007E170A" w:rsidRDefault="007E170A" w:rsidP="007B3C08">
      <w:pPr>
        <w:pStyle w:val="Heading2"/>
      </w:pPr>
      <w:bookmarkStart w:id="35" w:name="_Toc195730321"/>
      <w:r>
        <w:lastRenderedPageBreak/>
        <w:t>7.14   Least Privilege</w:t>
      </w:r>
      <w:bookmarkEnd w:id="35"/>
    </w:p>
    <w:p w14:paraId="2E698452" w14:textId="77777777" w:rsidR="007E170A" w:rsidRDefault="007E170A" w:rsidP="007E170A">
      <w:pPr>
        <w:pStyle w:val="NoSpacing"/>
      </w:pPr>
      <w:r>
        <w:t>Implement the security design principle of least privilege in [defined systems or system components].</w:t>
      </w:r>
    </w:p>
    <w:p w14:paraId="2105FCCE" w14:textId="77777777" w:rsidR="007E170A" w:rsidRDefault="007E170A" w:rsidP="007E170A">
      <w:pPr>
        <w:pStyle w:val="NoSpacing"/>
      </w:pPr>
    </w:p>
    <w:p w14:paraId="7DC03B75" w14:textId="77777777" w:rsidR="007E170A" w:rsidRDefault="007E170A" w:rsidP="007B3C08">
      <w:pPr>
        <w:pStyle w:val="Heading2"/>
      </w:pPr>
      <w:bookmarkStart w:id="36" w:name="_Toc195730322"/>
      <w:r>
        <w:t>7.15   Predicate Permission</w:t>
      </w:r>
      <w:bookmarkEnd w:id="36"/>
    </w:p>
    <w:p w14:paraId="52B5E26D" w14:textId="77777777" w:rsidR="007E170A" w:rsidRDefault="007E170A" w:rsidP="007E170A">
      <w:pPr>
        <w:pStyle w:val="NoSpacing"/>
      </w:pPr>
      <w:r>
        <w:t>Implement the security design principle of predicate permission in [defined systems or system components].</w:t>
      </w:r>
    </w:p>
    <w:p w14:paraId="26BC513B" w14:textId="77777777" w:rsidR="007E170A" w:rsidRDefault="007E170A" w:rsidP="007E170A">
      <w:pPr>
        <w:pStyle w:val="NoSpacing"/>
      </w:pPr>
    </w:p>
    <w:p w14:paraId="218511E9" w14:textId="77777777" w:rsidR="007E170A" w:rsidRDefault="007E170A" w:rsidP="007B3C08">
      <w:pPr>
        <w:pStyle w:val="Heading2"/>
      </w:pPr>
      <w:bookmarkStart w:id="37" w:name="_Toc195730323"/>
      <w:r>
        <w:t>7.16   Self-reliant Trustworthiness</w:t>
      </w:r>
      <w:bookmarkEnd w:id="37"/>
    </w:p>
    <w:p w14:paraId="090CEA72" w14:textId="77777777" w:rsidR="007E170A" w:rsidRDefault="007E170A" w:rsidP="007E170A">
      <w:pPr>
        <w:pStyle w:val="NoSpacing"/>
      </w:pPr>
      <w:r>
        <w:t>Implement the security design principle of self-reliant trustworthiness in [defined systems or system components].</w:t>
      </w:r>
    </w:p>
    <w:p w14:paraId="4F8ABFE0" w14:textId="77777777" w:rsidR="007E170A" w:rsidRDefault="007E170A" w:rsidP="007E170A">
      <w:pPr>
        <w:pStyle w:val="NoSpacing"/>
      </w:pPr>
    </w:p>
    <w:p w14:paraId="18EFD183" w14:textId="77777777" w:rsidR="007E170A" w:rsidRDefault="007E170A" w:rsidP="007B3C08">
      <w:pPr>
        <w:pStyle w:val="Heading2"/>
      </w:pPr>
      <w:bookmarkStart w:id="38" w:name="_Toc195730324"/>
      <w:r>
        <w:t>7.17   Secure Distributed Composition</w:t>
      </w:r>
      <w:bookmarkEnd w:id="38"/>
    </w:p>
    <w:p w14:paraId="43455FF6" w14:textId="77777777" w:rsidR="007E170A" w:rsidRDefault="007E170A" w:rsidP="007E170A">
      <w:pPr>
        <w:pStyle w:val="NoSpacing"/>
      </w:pPr>
      <w:r>
        <w:t>Implement the security design principle of secure distributed composition in [defined systems or system components].</w:t>
      </w:r>
    </w:p>
    <w:p w14:paraId="577F443F" w14:textId="77777777" w:rsidR="007E170A" w:rsidRDefault="007E170A" w:rsidP="007E170A">
      <w:pPr>
        <w:pStyle w:val="NoSpacing"/>
      </w:pPr>
    </w:p>
    <w:p w14:paraId="486A0399" w14:textId="77777777" w:rsidR="007E170A" w:rsidRDefault="007E170A" w:rsidP="007B3C08">
      <w:pPr>
        <w:pStyle w:val="Heading2"/>
      </w:pPr>
      <w:bookmarkStart w:id="39" w:name="_Toc195730325"/>
      <w:r>
        <w:t>7.18   Trusted Communications Channels</w:t>
      </w:r>
      <w:bookmarkEnd w:id="39"/>
    </w:p>
    <w:p w14:paraId="2618CED6" w14:textId="77777777" w:rsidR="007E170A" w:rsidRDefault="007E170A" w:rsidP="007E170A">
      <w:pPr>
        <w:pStyle w:val="NoSpacing"/>
      </w:pPr>
      <w:r>
        <w:t>Implement the security design principle of trusted communications channels in [defined systems or system components].</w:t>
      </w:r>
    </w:p>
    <w:p w14:paraId="20C3C1CF" w14:textId="77777777" w:rsidR="007E170A" w:rsidRDefault="007E170A" w:rsidP="007E170A">
      <w:pPr>
        <w:pStyle w:val="NoSpacing"/>
      </w:pPr>
    </w:p>
    <w:p w14:paraId="10EEE26A" w14:textId="77777777" w:rsidR="007E170A" w:rsidRDefault="007E170A" w:rsidP="007B3C08">
      <w:pPr>
        <w:pStyle w:val="Heading2"/>
      </w:pPr>
      <w:bookmarkStart w:id="40" w:name="_Toc195730326"/>
      <w:r>
        <w:t>7.19   Continuous Protection</w:t>
      </w:r>
      <w:bookmarkEnd w:id="40"/>
    </w:p>
    <w:p w14:paraId="3770C989" w14:textId="77777777" w:rsidR="007E170A" w:rsidRDefault="007E170A" w:rsidP="007E170A">
      <w:pPr>
        <w:pStyle w:val="NoSpacing"/>
      </w:pPr>
      <w:r>
        <w:t>Implement the security design principle of continuous protection in [defined systems or system components].</w:t>
      </w:r>
    </w:p>
    <w:p w14:paraId="7CF05C1D" w14:textId="77777777" w:rsidR="007E170A" w:rsidRDefault="007E170A" w:rsidP="007E170A">
      <w:pPr>
        <w:pStyle w:val="NoSpacing"/>
      </w:pPr>
    </w:p>
    <w:p w14:paraId="2C0AD273" w14:textId="77777777" w:rsidR="007E170A" w:rsidRDefault="007E170A" w:rsidP="007B3C08">
      <w:pPr>
        <w:pStyle w:val="Heading2"/>
      </w:pPr>
      <w:bookmarkStart w:id="41" w:name="_Toc195730327"/>
      <w:r>
        <w:t>7.20   Secure Metadata Management</w:t>
      </w:r>
      <w:bookmarkEnd w:id="41"/>
    </w:p>
    <w:p w14:paraId="363860D1" w14:textId="77777777" w:rsidR="007E170A" w:rsidRDefault="007E170A" w:rsidP="007E170A">
      <w:pPr>
        <w:pStyle w:val="NoSpacing"/>
      </w:pPr>
      <w:r>
        <w:t>Implement the security design principle of secure metadata management in [defined systems or system components].</w:t>
      </w:r>
    </w:p>
    <w:p w14:paraId="2BE70001" w14:textId="77777777" w:rsidR="007E170A" w:rsidRDefault="007E170A" w:rsidP="007E170A">
      <w:pPr>
        <w:pStyle w:val="NoSpacing"/>
      </w:pPr>
    </w:p>
    <w:p w14:paraId="57F7E42E" w14:textId="77777777" w:rsidR="007E170A" w:rsidRDefault="007E170A" w:rsidP="007B3C08">
      <w:pPr>
        <w:pStyle w:val="Heading2"/>
      </w:pPr>
      <w:bookmarkStart w:id="42" w:name="_Toc195730328"/>
      <w:r>
        <w:t>7.21   Self-analysis</w:t>
      </w:r>
      <w:bookmarkEnd w:id="42"/>
    </w:p>
    <w:p w14:paraId="5BF98CEE" w14:textId="77777777" w:rsidR="007E170A" w:rsidRDefault="007E170A" w:rsidP="007E170A">
      <w:pPr>
        <w:pStyle w:val="NoSpacing"/>
      </w:pPr>
      <w:r>
        <w:t>Implement the security design principle of self-analysis in [defined systems or system components].</w:t>
      </w:r>
    </w:p>
    <w:p w14:paraId="0FA06699" w14:textId="77777777" w:rsidR="007E170A" w:rsidRDefault="007E170A" w:rsidP="007E170A">
      <w:pPr>
        <w:pStyle w:val="NoSpacing"/>
      </w:pPr>
    </w:p>
    <w:p w14:paraId="178CB0C9" w14:textId="77777777" w:rsidR="007E170A" w:rsidRDefault="007E170A" w:rsidP="007B3C08">
      <w:pPr>
        <w:pStyle w:val="Heading2"/>
      </w:pPr>
      <w:bookmarkStart w:id="43" w:name="_Toc195730329"/>
      <w:r>
        <w:lastRenderedPageBreak/>
        <w:t>7.22   Accountability and Traceability</w:t>
      </w:r>
      <w:bookmarkEnd w:id="43"/>
    </w:p>
    <w:p w14:paraId="0B66C126" w14:textId="77777777" w:rsidR="007E170A" w:rsidRDefault="007E170A" w:rsidP="007E170A">
      <w:pPr>
        <w:pStyle w:val="NoSpacing"/>
      </w:pPr>
      <w:r>
        <w:t>Implement the security design principle of accountability and traceability in [defined systems or system components].</w:t>
      </w:r>
    </w:p>
    <w:p w14:paraId="000C9624" w14:textId="77777777" w:rsidR="007E170A" w:rsidRDefault="007E170A" w:rsidP="007E170A">
      <w:pPr>
        <w:pStyle w:val="NoSpacing"/>
      </w:pPr>
    </w:p>
    <w:p w14:paraId="7DE8938E" w14:textId="77777777" w:rsidR="007E170A" w:rsidRDefault="007E170A" w:rsidP="007B3C08">
      <w:pPr>
        <w:pStyle w:val="Heading2"/>
      </w:pPr>
      <w:bookmarkStart w:id="44" w:name="_Toc195730330"/>
      <w:r>
        <w:t>7.23   Secure Defaults</w:t>
      </w:r>
      <w:bookmarkEnd w:id="44"/>
    </w:p>
    <w:p w14:paraId="5E719C6E" w14:textId="77777777" w:rsidR="007E170A" w:rsidRDefault="007E170A" w:rsidP="007E170A">
      <w:pPr>
        <w:pStyle w:val="NoSpacing"/>
      </w:pPr>
      <w:r>
        <w:t>Implement the security design principle of secure defaults in [defined systems or system components].</w:t>
      </w:r>
    </w:p>
    <w:p w14:paraId="478B1A87" w14:textId="77777777" w:rsidR="007E170A" w:rsidRDefault="007E170A" w:rsidP="007E170A">
      <w:pPr>
        <w:pStyle w:val="NoSpacing"/>
      </w:pPr>
    </w:p>
    <w:p w14:paraId="3E857C78" w14:textId="77777777" w:rsidR="007E170A" w:rsidRDefault="007E170A" w:rsidP="007B3C08">
      <w:pPr>
        <w:pStyle w:val="Heading2"/>
      </w:pPr>
      <w:bookmarkStart w:id="45" w:name="_Toc195730331"/>
      <w:r>
        <w:t>7.24   Secure Failure and Recovery</w:t>
      </w:r>
      <w:bookmarkEnd w:id="45"/>
    </w:p>
    <w:p w14:paraId="2204CFC0" w14:textId="77777777" w:rsidR="007E170A" w:rsidRDefault="007E170A" w:rsidP="007E170A">
      <w:pPr>
        <w:pStyle w:val="NoSpacing"/>
      </w:pPr>
      <w:r>
        <w:t>Implement the security design principle of secure failure and recovery in [defined systems or system components].</w:t>
      </w:r>
    </w:p>
    <w:p w14:paraId="2DA2CF85" w14:textId="77777777" w:rsidR="007E170A" w:rsidRDefault="007E170A" w:rsidP="007E170A">
      <w:pPr>
        <w:pStyle w:val="NoSpacing"/>
      </w:pPr>
    </w:p>
    <w:p w14:paraId="59FFE1D4" w14:textId="77777777" w:rsidR="007E170A" w:rsidRDefault="007E170A" w:rsidP="007B3C08">
      <w:pPr>
        <w:pStyle w:val="Heading2"/>
      </w:pPr>
      <w:bookmarkStart w:id="46" w:name="_Toc195730332"/>
      <w:r>
        <w:t>7.25   Economic Security</w:t>
      </w:r>
      <w:bookmarkEnd w:id="46"/>
    </w:p>
    <w:p w14:paraId="48876AEA" w14:textId="77777777" w:rsidR="007E170A" w:rsidRDefault="007E170A" w:rsidP="007E170A">
      <w:pPr>
        <w:pStyle w:val="NoSpacing"/>
      </w:pPr>
      <w:r>
        <w:t>Implement the security design principle of economic security in [defined systems or system components].</w:t>
      </w:r>
    </w:p>
    <w:p w14:paraId="0E1D783D" w14:textId="77777777" w:rsidR="007E170A" w:rsidRDefault="007E170A" w:rsidP="007E170A">
      <w:pPr>
        <w:pStyle w:val="NoSpacing"/>
      </w:pPr>
    </w:p>
    <w:p w14:paraId="1B9A7ED9" w14:textId="77777777" w:rsidR="007E170A" w:rsidRDefault="007E170A" w:rsidP="007B3C08">
      <w:pPr>
        <w:pStyle w:val="Heading2"/>
      </w:pPr>
      <w:bookmarkStart w:id="47" w:name="_Toc195730333"/>
      <w:r>
        <w:t>7.26   Performance Security</w:t>
      </w:r>
      <w:bookmarkEnd w:id="47"/>
    </w:p>
    <w:p w14:paraId="110117A3" w14:textId="77777777" w:rsidR="007E170A" w:rsidRDefault="007E170A" w:rsidP="007E170A">
      <w:pPr>
        <w:pStyle w:val="NoSpacing"/>
      </w:pPr>
      <w:r>
        <w:t>Implement the security design principle of performance security in [defined systems or system components].</w:t>
      </w:r>
    </w:p>
    <w:p w14:paraId="71F482A8" w14:textId="77777777" w:rsidR="007E170A" w:rsidRDefault="007E170A" w:rsidP="007E170A">
      <w:pPr>
        <w:pStyle w:val="NoSpacing"/>
      </w:pPr>
    </w:p>
    <w:p w14:paraId="4C455AF2" w14:textId="77777777" w:rsidR="007E170A" w:rsidRDefault="007E170A" w:rsidP="007B3C08">
      <w:pPr>
        <w:pStyle w:val="Heading2"/>
      </w:pPr>
      <w:bookmarkStart w:id="48" w:name="_Toc195730334"/>
      <w:r>
        <w:t>7.27   Human Factored Security</w:t>
      </w:r>
      <w:bookmarkEnd w:id="48"/>
    </w:p>
    <w:p w14:paraId="1BBECFC1" w14:textId="77777777" w:rsidR="007E170A" w:rsidRDefault="007E170A" w:rsidP="007E170A">
      <w:pPr>
        <w:pStyle w:val="NoSpacing"/>
      </w:pPr>
      <w:r>
        <w:t>Implement the security design principle of human factored security in [defined systems or system components].</w:t>
      </w:r>
    </w:p>
    <w:p w14:paraId="0234F0CA" w14:textId="77777777" w:rsidR="007E170A" w:rsidRDefault="007E170A" w:rsidP="007E170A">
      <w:pPr>
        <w:pStyle w:val="NoSpacing"/>
      </w:pPr>
    </w:p>
    <w:p w14:paraId="44062869" w14:textId="77777777" w:rsidR="007E170A" w:rsidRDefault="007E170A" w:rsidP="007B3C08">
      <w:pPr>
        <w:pStyle w:val="Heading2"/>
      </w:pPr>
      <w:bookmarkStart w:id="49" w:name="_Toc195730335"/>
      <w:r>
        <w:t>7.28   Acceptable Security</w:t>
      </w:r>
      <w:bookmarkEnd w:id="49"/>
    </w:p>
    <w:p w14:paraId="3B49125F" w14:textId="77777777" w:rsidR="007E170A" w:rsidRDefault="007E170A" w:rsidP="007E170A">
      <w:pPr>
        <w:pStyle w:val="NoSpacing"/>
      </w:pPr>
      <w:r>
        <w:t>Implement the security design principle of acceptable security in [defined systems or system components].</w:t>
      </w:r>
    </w:p>
    <w:p w14:paraId="7D52A944" w14:textId="77777777" w:rsidR="007E170A" w:rsidRDefault="007E170A" w:rsidP="007E170A">
      <w:pPr>
        <w:pStyle w:val="NoSpacing"/>
      </w:pPr>
    </w:p>
    <w:p w14:paraId="67347EFA" w14:textId="77777777" w:rsidR="007E170A" w:rsidRDefault="007E170A" w:rsidP="007B3C08">
      <w:pPr>
        <w:pStyle w:val="Heading2"/>
      </w:pPr>
      <w:bookmarkStart w:id="50" w:name="_Toc195730336"/>
      <w:r>
        <w:t>7.29   Repeatable and Documented Procedures</w:t>
      </w:r>
      <w:bookmarkEnd w:id="50"/>
    </w:p>
    <w:p w14:paraId="63F81E9A" w14:textId="77777777" w:rsidR="007E170A" w:rsidRDefault="007E170A" w:rsidP="007E170A">
      <w:pPr>
        <w:pStyle w:val="NoSpacing"/>
      </w:pPr>
      <w:r>
        <w:t>Implement the security design principle of repeatable and documented procedures in [defined systems or system components].</w:t>
      </w:r>
    </w:p>
    <w:p w14:paraId="40BAD55C" w14:textId="77777777" w:rsidR="007E170A" w:rsidRDefault="007E170A" w:rsidP="007E170A">
      <w:pPr>
        <w:pStyle w:val="NoSpacing"/>
      </w:pPr>
    </w:p>
    <w:p w14:paraId="5A97F4F9" w14:textId="77777777" w:rsidR="007E170A" w:rsidRDefault="007E170A" w:rsidP="007B3C08">
      <w:pPr>
        <w:pStyle w:val="Heading2"/>
      </w:pPr>
      <w:bookmarkStart w:id="51" w:name="_Toc195730337"/>
      <w:r>
        <w:lastRenderedPageBreak/>
        <w:t>7.30   Procedural Rigor</w:t>
      </w:r>
      <w:bookmarkEnd w:id="51"/>
    </w:p>
    <w:p w14:paraId="129DEA66" w14:textId="77777777" w:rsidR="007E170A" w:rsidRDefault="007E170A" w:rsidP="007E170A">
      <w:pPr>
        <w:pStyle w:val="NoSpacing"/>
      </w:pPr>
      <w:r>
        <w:t>Implement the security design principle of procedural rigor in [defined systems or system components].</w:t>
      </w:r>
    </w:p>
    <w:p w14:paraId="4F35FAC9" w14:textId="77777777" w:rsidR="007E170A" w:rsidRDefault="007E170A" w:rsidP="007E170A">
      <w:pPr>
        <w:pStyle w:val="NoSpacing"/>
      </w:pPr>
    </w:p>
    <w:p w14:paraId="64E2BF8B" w14:textId="77777777" w:rsidR="007E170A" w:rsidRDefault="007E170A" w:rsidP="007B3C08">
      <w:pPr>
        <w:pStyle w:val="Heading2"/>
      </w:pPr>
      <w:bookmarkStart w:id="52" w:name="_Toc195730338"/>
      <w:r>
        <w:t>7.31   Secure System Modification</w:t>
      </w:r>
      <w:bookmarkEnd w:id="52"/>
    </w:p>
    <w:p w14:paraId="69DB1F1F" w14:textId="77777777" w:rsidR="007E170A" w:rsidRDefault="007E170A" w:rsidP="007E170A">
      <w:pPr>
        <w:pStyle w:val="NoSpacing"/>
      </w:pPr>
      <w:r>
        <w:t>Implement the security design principle of secure system modification in [defined systems or system components].</w:t>
      </w:r>
    </w:p>
    <w:p w14:paraId="1645CA1F" w14:textId="77777777" w:rsidR="007E170A" w:rsidRDefault="007E170A" w:rsidP="007E170A">
      <w:pPr>
        <w:pStyle w:val="NoSpacing"/>
      </w:pPr>
    </w:p>
    <w:p w14:paraId="0E67C348" w14:textId="77777777" w:rsidR="007E170A" w:rsidRDefault="007E170A" w:rsidP="007B3C08">
      <w:pPr>
        <w:pStyle w:val="Heading2"/>
      </w:pPr>
      <w:bookmarkStart w:id="53" w:name="_Toc195730339"/>
      <w:r>
        <w:t>7.32   Sufficient Documentation</w:t>
      </w:r>
      <w:bookmarkEnd w:id="53"/>
    </w:p>
    <w:p w14:paraId="3DBB6797" w14:textId="77777777" w:rsidR="007E170A" w:rsidRDefault="007E170A" w:rsidP="007E170A">
      <w:pPr>
        <w:pStyle w:val="NoSpacing"/>
      </w:pPr>
      <w:r>
        <w:t>Implement the security design principle of sufficient documentation in [defined systems or system components].</w:t>
      </w:r>
    </w:p>
    <w:p w14:paraId="5981DBCD" w14:textId="77777777" w:rsidR="007E170A" w:rsidRDefault="007E170A" w:rsidP="007E170A">
      <w:pPr>
        <w:pStyle w:val="NoSpacing"/>
      </w:pPr>
    </w:p>
    <w:p w14:paraId="65DA4068" w14:textId="77777777" w:rsidR="007E170A" w:rsidRDefault="007E170A" w:rsidP="007B3C08">
      <w:pPr>
        <w:pStyle w:val="Heading2"/>
      </w:pPr>
      <w:bookmarkStart w:id="54" w:name="_Toc195730340"/>
      <w:r>
        <w:t>7.23   Minimization</w:t>
      </w:r>
      <w:bookmarkEnd w:id="54"/>
    </w:p>
    <w:p w14:paraId="00E5B611" w14:textId="77777777" w:rsidR="007E170A" w:rsidRDefault="007E170A" w:rsidP="007E170A">
      <w:pPr>
        <w:pStyle w:val="NoSpacing"/>
      </w:pPr>
      <w:r>
        <w:t>Implement the privacy principle of minimization using [defined processes].</w:t>
      </w:r>
    </w:p>
    <w:p w14:paraId="07866D51" w14:textId="77777777" w:rsidR="007E170A" w:rsidRDefault="007E170A" w:rsidP="007E170A">
      <w:pPr>
        <w:pStyle w:val="NoSpacing"/>
      </w:pPr>
    </w:p>
    <w:p w14:paraId="4B1C6650" w14:textId="77777777" w:rsidR="007E170A" w:rsidRDefault="007E170A" w:rsidP="007B3C08">
      <w:pPr>
        <w:pStyle w:val="Heading1"/>
      </w:pPr>
      <w:bookmarkStart w:id="55" w:name="_Toc195730341"/>
      <w:r>
        <w:t>8.0   External System Services</w:t>
      </w:r>
      <w:bookmarkEnd w:id="55"/>
    </w:p>
    <w:p w14:paraId="1B8DDEA6" w14:textId="77777777" w:rsidR="007E170A" w:rsidRDefault="007E170A" w:rsidP="007E170A">
      <w:pPr>
        <w:pStyle w:val="NoSpacing"/>
      </w:pPr>
    </w:p>
    <w:p w14:paraId="2CA33E5A" w14:textId="77777777" w:rsidR="007E170A" w:rsidRDefault="007E170A" w:rsidP="007E170A">
      <w:pPr>
        <w:pStyle w:val="NoSpacing"/>
      </w:pPr>
      <w:r>
        <w:t>a. Require that providers of external system services comply with organizational security and privacy requirements and employ the following controls: [defined controls];</w:t>
      </w:r>
    </w:p>
    <w:p w14:paraId="0D9BD771" w14:textId="77777777" w:rsidR="007E170A" w:rsidRDefault="007E170A" w:rsidP="007E170A">
      <w:pPr>
        <w:pStyle w:val="NoSpacing"/>
      </w:pPr>
    </w:p>
    <w:p w14:paraId="2EA4CE3D" w14:textId="77777777" w:rsidR="007E170A" w:rsidRDefault="007E170A" w:rsidP="007E170A">
      <w:pPr>
        <w:pStyle w:val="NoSpacing"/>
      </w:pPr>
      <w:r>
        <w:t>b. Define and document organizational oversight and user roles and responsibilities with regard to external system services; and</w:t>
      </w:r>
    </w:p>
    <w:p w14:paraId="0388B8E1" w14:textId="77777777" w:rsidR="007E170A" w:rsidRDefault="007E170A" w:rsidP="007E170A">
      <w:pPr>
        <w:pStyle w:val="NoSpacing"/>
      </w:pPr>
    </w:p>
    <w:p w14:paraId="2F29447D" w14:textId="77777777" w:rsidR="007E170A" w:rsidRDefault="007E170A" w:rsidP="007E170A">
      <w:pPr>
        <w:pStyle w:val="NoSpacing"/>
      </w:pPr>
      <w:r>
        <w:t>c. Employ the following processes, methods, and techniques to monitor control compliance by external service providers on an ongoing basis: [defined processes, methods, and techniques].</w:t>
      </w:r>
    </w:p>
    <w:p w14:paraId="5D354474" w14:textId="77777777" w:rsidR="007E170A" w:rsidRDefault="007E170A" w:rsidP="007E170A">
      <w:pPr>
        <w:pStyle w:val="NoSpacing"/>
      </w:pPr>
    </w:p>
    <w:p w14:paraId="5F8FF632" w14:textId="77777777" w:rsidR="007E170A" w:rsidRDefault="007E170A" w:rsidP="007B3C08">
      <w:pPr>
        <w:pStyle w:val="Heading2"/>
      </w:pPr>
      <w:bookmarkStart w:id="56" w:name="_Toc195730342"/>
      <w:r>
        <w:t>8.1   Risk Assessments and Organizational Approvals</w:t>
      </w:r>
      <w:bookmarkEnd w:id="56"/>
    </w:p>
    <w:p w14:paraId="30E4D71F" w14:textId="77777777" w:rsidR="007E170A" w:rsidRDefault="007E170A" w:rsidP="007E170A">
      <w:pPr>
        <w:pStyle w:val="NoSpacing"/>
      </w:pPr>
      <w:r>
        <w:t xml:space="preserve">a. Conduct an organizational assessment of risk prior to the acquisition or outsourcing of information security services; and </w:t>
      </w:r>
    </w:p>
    <w:p w14:paraId="561D9CDF" w14:textId="77777777" w:rsidR="007E170A" w:rsidRDefault="007E170A" w:rsidP="007E170A">
      <w:pPr>
        <w:pStyle w:val="NoSpacing"/>
      </w:pPr>
      <w:r>
        <w:t>b. Verify that the acquisition or outsourcing of dedicated information security services is approved by [defined roles].</w:t>
      </w:r>
    </w:p>
    <w:p w14:paraId="49180455" w14:textId="77777777" w:rsidR="007E170A" w:rsidRDefault="007E170A" w:rsidP="007E170A">
      <w:pPr>
        <w:pStyle w:val="NoSpacing"/>
      </w:pPr>
    </w:p>
    <w:p w14:paraId="396B0B3E" w14:textId="77777777" w:rsidR="007E170A" w:rsidRDefault="007E170A" w:rsidP="007B3C08">
      <w:pPr>
        <w:pStyle w:val="Heading2"/>
      </w:pPr>
      <w:bookmarkStart w:id="57" w:name="_Toc195730343"/>
      <w:r>
        <w:lastRenderedPageBreak/>
        <w:t>8.2   Identification of Functions, Ports, Protocols, and Services</w:t>
      </w:r>
      <w:bookmarkEnd w:id="57"/>
    </w:p>
    <w:p w14:paraId="5A9B259C" w14:textId="77777777" w:rsidR="007E170A" w:rsidRDefault="007E170A" w:rsidP="007E170A">
      <w:pPr>
        <w:pStyle w:val="NoSpacing"/>
      </w:pPr>
      <w:r>
        <w:t>Require providers of the following external system services to identify the functions, ports, protocols, and other services required for the use of such services: [defined external system services].</w:t>
      </w:r>
    </w:p>
    <w:p w14:paraId="0CFEB495" w14:textId="77777777" w:rsidR="007E170A" w:rsidRDefault="007E170A" w:rsidP="007E170A">
      <w:pPr>
        <w:pStyle w:val="NoSpacing"/>
      </w:pPr>
    </w:p>
    <w:p w14:paraId="2262629E" w14:textId="77777777" w:rsidR="007E170A" w:rsidRDefault="007E170A" w:rsidP="007B3C08">
      <w:pPr>
        <w:pStyle w:val="Heading2"/>
      </w:pPr>
      <w:bookmarkStart w:id="58" w:name="_Toc195730344"/>
      <w:r>
        <w:t>8.3   Establish and Maintain Trust Relationship with Providers</w:t>
      </w:r>
      <w:bookmarkEnd w:id="58"/>
    </w:p>
    <w:p w14:paraId="336DFA80" w14:textId="77777777" w:rsidR="007E170A" w:rsidRDefault="007E170A" w:rsidP="007E170A">
      <w:pPr>
        <w:pStyle w:val="NoSpacing"/>
      </w:pPr>
      <w:r>
        <w:t>Establish, document, and maintain trust relationships with external service providers based on the following requirements, properties, factors, or conditions: [defined security and privacy requirements, properties, factors, or conditions defining acceptable trust relationships].</w:t>
      </w:r>
    </w:p>
    <w:p w14:paraId="1D2FD5B2" w14:textId="77777777" w:rsidR="007E170A" w:rsidRDefault="007E170A" w:rsidP="007E170A">
      <w:pPr>
        <w:pStyle w:val="NoSpacing"/>
      </w:pPr>
    </w:p>
    <w:p w14:paraId="4F25D54B" w14:textId="77777777" w:rsidR="007E170A" w:rsidRDefault="007E170A" w:rsidP="007B3C08">
      <w:pPr>
        <w:pStyle w:val="Heading2"/>
      </w:pPr>
      <w:bookmarkStart w:id="59" w:name="_Toc195730345"/>
      <w:r>
        <w:t>8.4   Consistent Interests of Consumers and Providers</w:t>
      </w:r>
      <w:bookmarkEnd w:id="59"/>
    </w:p>
    <w:p w14:paraId="797490F5" w14:textId="77777777" w:rsidR="007E170A" w:rsidRDefault="007E170A" w:rsidP="007E170A">
      <w:pPr>
        <w:pStyle w:val="NoSpacing"/>
      </w:pPr>
      <w:r>
        <w:t>Take the following actions to verify that the interests of [defined external service providers] are consistent with and reflect organizational interests: [defined actions].</w:t>
      </w:r>
    </w:p>
    <w:p w14:paraId="07EA0ABB" w14:textId="77777777" w:rsidR="007E170A" w:rsidRDefault="007E170A" w:rsidP="007E170A">
      <w:pPr>
        <w:pStyle w:val="NoSpacing"/>
      </w:pPr>
    </w:p>
    <w:p w14:paraId="38AA6800" w14:textId="77777777" w:rsidR="007E170A" w:rsidRDefault="007E170A" w:rsidP="007B3C08">
      <w:pPr>
        <w:pStyle w:val="Heading2"/>
      </w:pPr>
      <w:bookmarkStart w:id="60" w:name="_Toc195730346"/>
      <w:r>
        <w:t>8.5   Processing, Storage, and Service Location</w:t>
      </w:r>
      <w:bookmarkEnd w:id="60"/>
    </w:p>
    <w:p w14:paraId="7C648716" w14:textId="77777777" w:rsidR="007E170A" w:rsidRDefault="007E170A" w:rsidP="007E170A">
      <w:pPr>
        <w:pStyle w:val="NoSpacing"/>
      </w:pPr>
      <w:r>
        <w:t>Restrict the location of [(one or more): information processing, information or data, system services] to [defined locations] based on [defined requirements].</w:t>
      </w:r>
    </w:p>
    <w:p w14:paraId="379F54F3" w14:textId="77777777" w:rsidR="007E170A" w:rsidRDefault="007E170A" w:rsidP="007E170A">
      <w:pPr>
        <w:pStyle w:val="NoSpacing"/>
      </w:pPr>
    </w:p>
    <w:p w14:paraId="768AAECA" w14:textId="77777777" w:rsidR="007E170A" w:rsidRDefault="007E170A" w:rsidP="007B3C08">
      <w:pPr>
        <w:pStyle w:val="Heading2"/>
      </w:pPr>
      <w:bookmarkStart w:id="61" w:name="_Toc195730347"/>
      <w:r>
        <w:t>8.6   Organization-controlled Cryptographic Keys</w:t>
      </w:r>
      <w:bookmarkEnd w:id="61"/>
    </w:p>
    <w:p w14:paraId="41606448" w14:textId="77777777" w:rsidR="007E170A" w:rsidRDefault="007E170A" w:rsidP="007E170A">
      <w:pPr>
        <w:pStyle w:val="NoSpacing"/>
      </w:pPr>
      <w:r>
        <w:t>Maintain exclusive control of cryptographic keys for encrypted material stored or transmitted through an external system.</w:t>
      </w:r>
    </w:p>
    <w:p w14:paraId="29F40363" w14:textId="77777777" w:rsidR="007E170A" w:rsidRDefault="007E170A" w:rsidP="007E170A">
      <w:pPr>
        <w:pStyle w:val="NoSpacing"/>
      </w:pPr>
    </w:p>
    <w:p w14:paraId="1132AFA7" w14:textId="77777777" w:rsidR="007E170A" w:rsidRDefault="007E170A" w:rsidP="007B3C08">
      <w:pPr>
        <w:pStyle w:val="Heading2"/>
      </w:pPr>
      <w:bookmarkStart w:id="62" w:name="_Toc195730348"/>
      <w:r>
        <w:t>8.7   Organization-controlled Integrity Checking</w:t>
      </w:r>
      <w:bookmarkEnd w:id="62"/>
    </w:p>
    <w:p w14:paraId="60896678" w14:textId="77777777" w:rsidR="007E170A" w:rsidRDefault="007E170A" w:rsidP="007E170A">
      <w:pPr>
        <w:pStyle w:val="NoSpacing"/>
      </w:pPr>
      <w:r>
        <w:t>Provide the capability to check the integrity of information while it resides in the external system.</w:t>
      </w:r>
    </w:p>
    <w:p w14:paraId="122CEA67" w14:textId="77777777" w:rsidR="007E170A" w:rsidRDefault="007E170A" w:rsidP="007E170A">
      <w:pPr>
        <w:pStyle w:val="NoSpacing"/>
      </w:pPr>
    </w:p>
    <w:p w14:paraId="60293EF8" w14:textId="77777777" w:rsidR="007E170A" w:rsidRDefault="007E170A" w:rsidP="007B3C08">
      <w:pPr>
        <w:pStyle w:val="Heading2"/>
      </w:pPr>
      <w:bookmarkStart w:id="63" w:name="_Toc195730349"/>
      <w:r>
        <w:t>8.8   Processing and Storage Location – U.S. Jurisdiction</w:t>
      </w:r>
      <w:bookmarkEnd w:id="63"/>
    </w:p>
    <w:p w14:paraId="296189DC" w14:textId="77777777" w:rsidR="007E170A" w:rsidRDefault="007E170A" w:rsidP="007E170A">
      <w:pPr>
        <w:pStyle w:val="NoSpacing"/>
      </w:pPr>
      <w:r>
        <w:t>Restrict the geographic location of information processing and data storage to facilities located within in the legal jurisdictional boundary of the United States.</w:t>
      </w:r>
    </w:p>
    <w:p w14:paraId="1DF287A1" w14:textId="77777777" w:rsidR="007E170A" w:rsidRDefault="007E170A" w:rsidP="007E170A">
      <w:pPr>
        <w:pStyle w:val="NoSpacing"/>
      </w:pPr>
    </w:p>
    <w:p w14:paraId="7C49E2A2" w14:textId="77777777" w:rsidR="007E170A" w:rsidRDefault="007E170A" w:rsidP="007B3C08">
      <w:pPr>
        <w:pStyle w:val="Heading1"/>
      </w:pPr>
      <w:bookmarkStart w:id="64" w:name="_Toc195730350"/>
      <w:r>
        <w:t>9.0   Developer Configuration Management</w:t>
      </w:r>
      <w:bookmarkEnd w:id="64"/>
    </w:p>
    <w:p w14:paraId="39885511" w14:textId="77777777" w:rsidR="007E170A" w:rsidRDefault="007E170A" w:rsidP="007E170A">
      <w:pPr>
        <w:pStyle w:val="NoSpacing"/>
      </w:pPr>
    </w:p>
    <w:p w14:paraId="3E343C86" w14:textId="77777777" w:rsidR="007E170A" w:rsidRDefault="007E170A" w:rsidP="007E170A">
      <w:pPr>
        <w:pStyle w:val="NoSpacing"/>
      </w:pPr>
      <w:r>
        <w:t>Require the developer of the system, system component, or system service to:</w:t>
      </w:r>
    </w:p>
    <w:p w14:paraId="7502C83A" w14:textId="77777777" w:rsidR="007E170A" w:rsidRDefault="007E170A" w:rsidP="007E170A">
      <w:pPr>
        <w:pStyle w:val="NoSpacing"/>
      </w:pPr>
    </w:p>
    <w:p w14:paraId="06C85A53" w14:textId="77777777" w:rsidR="007E170A" w:rsidRDefault="007E170A" w:rsidP="007E170A">
      <w:pPr>
        <w:pStyle w:val="NoSpacing"/>
      </w:pPr>
      <w:r>
        <w:t>a. Perform configuration management during system, component, or service [(one or more): design, development, implementation, operation, disposal];</w:t>
      </w:r>
    </w:p>
    <w:p w14:paraId="4F3DE25E" w14:textId="77777777" w:rsidR="007E170A" w:rsidRDefault="007E170A" w:rsidP="007E170A">
      <w:pPr>
        <w:pStyle w:val="NoSpacing"/>
      </w:pPr>
    </w:p>
    <w:p w14:paraId="1421FD2D" w14:textId="77777777" w:rsidR="007E170A" w:rsidRDefault="007E170A" w:rsidP="007E170A">
      <w:pPr>
        <w:pStyle w:val="NoSpacing"/>
      </w:pPr>
      <w:r>
        <w:t>b. Document, manage, and control the integrity of changes to [organization-defined configuration items];</w:t>
      </w:r>
    </w:p>
    <w:p w14:paraId="76FA76B2" w14:textId="77777777" w:rsidR="007E170A" w:rsidRDefault="007E170A" w:rsidP="007E170A">
      <w:pPr>
        <w:pStyle w:val="NoSpacing"/>
      </w:pPr>
    </w:p>
    <w:p w14:paraId="01A87238" w14:textId="77777777" w:rsidR="007E170A" w:rsidRDefault="007E170A" w:rsidP="007E170A">
      <w:pPr>
        <w:pStyle w:val="NoSpacing"/>
      </w:pPr>
      <w:r>
        <w:t>c. Implement only organization-approved changes to the system, component, or service;</w:t>
      </w:r>
    </w:p>
    <w:p w14:paraId="36328305" w14:textId="77777777" w:rsidR="007E170A" w:rsidRDefault="007E170A" w:rsidP="007E170A">
      <w:pPr>
        <w:pStyle w:val="NoSpacing"/>
      </w:pPr>
    </w:p>
    <w:p w14:paraId="4AD924E4" w14:textId="77777777" w:rsidR="007E170A" w:rsidRDefault="007E170A" w:rsidP="007E170A">
      <w:pPr>
        <w:pStyle w:val="NoSpacing"/>
      </w:pPr>
      <w:r>
        <w:t>d. Document approved changes to the system, component, or service and the potential security and privacy impacts of such changes; and</w:t>
      </w:r>
    </w:p>
    <w:p w14:paraId="07692E7A" w14:textId="77777777" w:rsidR="007E170A" w:rsidRDefault="007E170A" w:rsidP="007E170A">
      <w:pPr>
        <w:pStyle w:val="NoSpacing"/>
      </w:pPr>
    </w:p>
    <w:p w14:paraId="6928A428" w14:textId="77777777" w:rsidR="007E170A" w:rsidRDefault="007E170A" w:rsidP="007E170A">
      <w:pPr>
        <w:pStyle w:val="NoSpacing"/>
      </w:pPr>
      <w:r>
        <w:t>e. Track security flaws and flaw resolution within the system, component, or service and report findings to [defined personnel].</w:t>
      </w:r>
    </w:p>
    <w:p w14:paraId="572E8851" w14:textId="77777777" w:rsidR="007E170A" w:rsidRDefault="007E170A" w:rsidP="007E170A">
      <w:pPr>
        <w:pStyle w:val="NoSpacing"/>
      </w:pPr>
    </w:p>
    <w:p w14:paraId="2F3079F2" w14:textId="77777777" w:rsidR="007E170A" w:rsidRDefault="007E170A" w:rsidP="007B3C08">
      <w:pPr>
        <w:pStyle w:val="Heading2"/>
      </w:pPr>
      <w:bookmarkStart w:id="65" w:name="_Toc195730351"/>
      <w:r>
        <w:t>9.1   Software and Firmware Integrity Verification</w:t>
      </w:r>
      <w:bookmarkEnd w:id="65"/>
    </w:p>
    <w:p w14:paraId="71C30FAE" w14:textId="77777777" w:rsidR="007E170A" w:rsidRDefault="007E170A" w:rsidP="007E170A">
      <w:pPr>
        <w:pStyle w:val="NoSpacing"/>
      </w:pPr>
      <w:r>
        <w:t>Require the developer of the system, system component, or system service to enable integrity verification of software and firmware components.</w:t>
      </w:r>
    </w:p>
    <w:p w14:paraId="633D6D16" w14:textId="77777777" w:rsidR="007E170A" w:rsidRDefault="007E170A" w:rsidP="007E170A">
      <w:pPr>
        <w:pStyle w:val="NoSpacing"/>
      </w:pPr>
    </w:p>
    <w:p w14:paraId="468ECDF7" w14:textId="77777777" w:rsidR="007E170A" w:rsidRDefault="007E170A" w:rsidP="007B3C08">
      <w:pPr>
        <w:pStyle w:val="Heading2"/>
      </w:pPr>
      <w:bookmarkStart w:id="66" w:name="_Toc195730352"/>
      <w:r>
        <w:t>9.2   Alternative Configuration Management Processes</w:t>
      </w:r>
      <w:bookmarkEnd w:id="66"/>
    </w:p>
    <w:p w14:paraId="6F8068ED" w14:textId="77777777" w:rsidR="007E170A" w:rsidRDefault="007E170A" w:rsidP="007E170A">
      <w:pPr>
        <w:pStyle w:val="NoSpacing"/>
      </w:pPr>
      <w:r>
        <w:t>Provide an alternate configuration management process using organizational personnel in the absence of a dedicated developer configuration management team.</w:t>
      </w:r>
    </w:p>
    <w:p w14:paraId="2C463107" w14:textId="77777777" w:rsidR="007E170A" w:rsidRDefault="007E170A" w:rsidP="007E170A">
      <w:pPr>
        <w:pStyle w:val="NoSpacing"/>
      </w:pPr>
    </w:p>
    <w:p w14:paraId="1BD3A6CC" w14:textId="77777777" w:rsidR="007E170A" w:rsidRDefault="007E170A" w:rsidP="007B3C08">
      <w:pPr>
        <w:pStyle w:val="Heading2"/>
      </w:pPr>
      <w:bookmarkStart w:id="67" w:name="_Toc195730353"/>
      <w:r>
        <w:t>9.3   Hardware Integrity Verification</w:t>
      </w:r>
      <w:bookmarkEnd w:id="67"/>
    </w:p>
    <w:p w14:paraId="21B29E01" w14:textId="77777777" w:rsidR="007E170A" w:rsidRDefault="007E170A" w:rsidP="007E170A">
      <w:pPr>
        <w:pStyle w:val="NoSpacing"/>
      </w:pPr>
      <w:r>
        <w:t>Require the developer of the system, system component, or system service to enable integrity verification of hardware components.</w:t>
      </w:r>
    </w:p>
    <w:p w14:paraId="5C644130" w14:textId="77777777" w:rsidR="007E170A" w:rsidRDefault="007E170A" w:rsidP="007E170A">
      <w:pPr>
        <w:pStyle w:val="NoSpacing"/>
      </w:pPr>
    </w:p>
    <w:p w14:paraId="0D25AA74" w14:textId="77777777" w:rsidR="007E170A" w:rsidRDefault="007E170A" w:rsidP="007B3C08">
      <w:pPr>
        <w:pStyle w:val="Heading2"/>
      </w:pPr>
      <w:bookmarkStart w:id="68" w:name="_Toc195730354"/>
      <w:r>
        <w:t>9.4   Trusted Generation</w:t>
      </w:r>
      <w:bookmarkEnd w:id="68"/>
    </w:p>
    <w:p w14:paraId="7908D9B6" w14:textId="77777777" w:rsidR="007E170A" w:rsidRDefault="007E170A" w:rsidP="007E170A">
      <w:pPr>
        <w:pStyle w:val="NoSpacing"/>
      </w:pPr>
      <w:r>
        <w:t>Require the developer of the system, system component, or system service to employ tools for comparing newly generated versions of security-relevant hardware descriptions, source code, and object code with previous versions.</w:t>
      </w:r>
    </w:p>
    <w:p w14:paraId="63951673" w14:textId="77777777" w:rsidR="007E170A" w:rsidRDefault="007E170A" w:rsidP="007E170A">
      <w:pPr>
        <w:pStyle w:val="NoSpacing"/>
      </w:pPr>
    </w:p>
    <w:p w14:paraId="698B1304" w14:textId="77777777" w:rsidR="007E170A" w:rsidRDefault="007E170A" w:rsidP="007B3C08">
      <w:pPr>
        <w:pStyle w:val="Heading2"/>
      </w:pPr>
      <w:bookmarkStart w:id="69" w:name="_Toc195730355"/>
      <w:r>
        <w:t>9.5   Mapping Integrity for Version Control</w:t>
      </w:r>
      <w:bookmarkEnd w:id="69"/>
    </w:p>
    <w:p w14:paraId="1765671C" w14:textId="77777777" w:rsidR="007E170A" w:rsidRDefault="007E170A" w:rsidP="007E170A">
      <w:pPr>
        <w:pStyle w:val="NoSpacing"/>
      </w:pPr>
      <w:r>
        <w:t>Require the developer of the system, system component, or system service to maintain the integrity of the mapping between the master build data describing the current version of security-relevant hardware, software, and firmware and the on-site master copy of the data for the current version.</w:t>
      </w:r>
    </w:p>
    <w:p w14:paraId="28314ACE" w14:textId="77777777" w:rsidR="007E170A" w:rsidRDefault="007E170A" w:rsidP="007E170A">
      <w:pPr>
        <w:pStyle w:val="NoSpacing"/>
      </w:pPr>
    </w:p>
    <w:p w14:paraId="060F8C11" w14:textId="77777777" w:rsidR="007E170A" w:rsidRDefault="007E170A" w:rsidP="007B3C08">
      <w:pPr>
        <w:pStyle w:val="Heading2"/>
      </w:pPr>
      <w:bookmarkStart w:id="70" w:name="_Toc195730356"/>
      <w:r>
        <w:t>9.6   Trusted Distribution</w:t>
      </w:r>
      <w:bookmarkEnd w:id="70"/>
    </w:p>
    <w:p w14:paraId="1D7D29BE" w14:textId="77777777" w:rsidR="007E170A" w:rsidRDefault="007E170A" w:rsidP="007E170A">
      <w:pPr>
        <w:pStyle w:val="NoSpacing"/>
      </w:pPr>
      <w:r>
        <w:t>Require the developer of the system, system component, or system service to execute procedures for ensuring that security-relevant hardware, software, and firmware updates distributed to the organization are exactly as specified by the master copies.</w:t>
      </w:r>
    </w:p>
    <w:p w14:paraId="65B70F06" w14:textId="77777777" w:rsidR="007E170A" w:rsidRDefault="007E170A" w:rsidP="007E170A">
      <w:pPr>
        <w:pStyle w:val="NoSpacing"/>
      </w:pPr>
    </w:p>
    <w:p w14:paraId="3AC85171" w14:textId="77777777" w:rsidR="007E170A" w:rsidRDefault="007E170A" w:rsidP="007B3C08">
      <w:pPr>
        <w:pStyle w:val="Heading2"/>
      </w:pPr>
      <w:bookmarkStart w:id="71" w:name="_Toc195730357"/>
      <w:r>
        <w:t>9.7   Security and Privacy Representatives</w:t>
      </w:r>
      <w:bookmarkEnd w:id="71"/>
    </w:p>
    <w:p w14:paraId="31E923FC" w14:textId="77777777" w:rsidR="007E170A" w:rsidRDefault="007E170A" w:rsidP="007E170A">
      <w:pPr>
        <w:pStyle w:val="NoSpacing"/>
      </w:pPr>
      <w:r>
        <w:t>Require [defined security and privacy representatives] to be included in the [defined configuration change management and control process].</w:t>
      </w:r>
    </w:p>
    <w:p w14:paraId="58163C68" w14:textId="77777777" w:rsidR="007E170A" w:rsidRDefault="007E170A" w:rsidP="007E170A">
      <w:pPr>
        <w:pStyle w:val="NoSpacing"/>
      </w:pPr>
    </w:p>
    <w:p w14:paraId="68185505" w14:textId="77777777" w:rsidR="007E170A" w:rsidRDefault="007E170A" w:rsidP="007B3C08">
      <w:pPr>
        <w:pStyle w:val="Heading1"/>
      </w:pPr>
      <w:bookmarkStart w:id="72" w:name="_Toc195730358"/>
      <w:r>
        <w:t>10.0   Developer Testing and Evaluation</w:t>
      </w:r>
      <w:bookmarkEnd w:id="72"/>
    </w:p>
    <w:p w14:paraId="08828899" w14:textId="77777777" w:rsidR="007E170A" w:rsidRDefault="007E170A" w:rsidP="007E170A">
      <w:pPr>
        <w:pStyle w:val="NoSpacing"/>
      </w:pPr>
    </w:p>
    <w:p w14:paraId="12BEF8A7" w14:textId="77777777" w:rsidR="007E170A" w:rsidRDefault="007E170A" w:rsidP="007E170A">
      <w:pPr>
        <w:pStyle w:val="NoSpacing"/>
      </w:pPr>
      <w:r>
        <w:t>Require the developer of the system, system component, or system service, at all post-design stages of the system development life cycle, to:</w:t>
      </w:r>
    </w:p>
    <w:p w14:paraId="4355D272" w14:textId="77777777" w:rsidR="007E170A" w:rsidRDefault="007E170A" w:rsidP="007E170A">
      <w:pPr>
        <w:pStyle w:val="NoSpacing"/>
      </w:pPr>
      <w:r>
        <w:t xml:space="preserve">   a. Develop and implement a plan for ongoing security and privacy control assessments;</w:t>
      </w:r>
    </w:p>
    <w:p w14:paraId="4E772698" w14:textId="77777777" w:rsidR="007E170A" w:rsidRDefault="007E170A" w:rsidP="007E170A">
      <w:pPr>
        <w:pStyle w:val="NoSpacing"/>
      </w:pPr>
      <w:r>
        <w:t xml:space="preserve">   b. Perform [(one or more): unit, integration, system, regression] testing/evaluation [defined frequency to conduct] at [defined depth and coverage];</w:t>
      </w:r>
    </w:p>
    <w:p w14:paraId="4C10847D" w14:textId="77777777" w:rsidR="007E170A" w:rsidRDefault="007E170A" w:rsidP="007E170A">
      <w:pPr>
        <w:pStyle w:val="NoSpacing"/>
      </w:pPr>
      <w:r>
        <w:t xml:space="preserve">   c. Produce evidence of the execution of the assessment plan and the results of the testing and evaluation;</w:t>
      </w:r>
    </w:p>
    <w:p w14:paraId="30B77F23" w14:textId="77777777" w:rsidR="007E170A" w:rsidRDefault="007E170A" w:rsidP="007E170A">
      <w:pPr>
        <w:pStyle w:val="NoSpacing"/>
      </w:pPr>
      <w:r>
        <w:t xml:space="preserve">   d. Implement a verifiable flaw remediation process; and</w:t>
      </w:r>
    </w:p>
    <w:p w14:paraId="0A951F62" w14:textId="77777777" w:rsidR="007E170A" w:rsidRDefault="007E170A" w:rsidP="007E170A">
      <w:pPr>
        <w:pStyle w:val="NoSpacing"/>
      </w:pPr>
      <w:r>
        <w:t xml:space="preserve">   e. Correct flaws identified during testing and evaluation.</w:t>
      </w:r>
    </w:p>
    <w:p w14:paraId="15E1B8E3" w14:textId="77777777" w:rsidR="007E170A" w:rsidRDefault="007E170A" w:rsidP="007E170A">
      <w:pPr>
        <w:pStyle w:val="NoSpacing"/>
      </w:pPr>
    </w:p>
    <w:p w14:paraId="0F7E9E7B" w14:textId="77777777" w:rsidR="007E170A" w:rsidRDefault="007E170A" w:rsidP="007B3C08">
      <w:pPr>
        <w:pStyle w:val="Heading2"/>
      </w:pPr>
      <w:bookmarkStart w:id="73" w:name="_Toc195730359"/>
      <w:r>
        <w:t>10.1   Static Code Analysis</w:t>
      </w:r>
      <w:bookmarkEnd w:id="73"/>
    </w:p>
    <w:p w14:paraId="07928923" w14:textId="77777777" w:rsidR="007E170A" w:rsidRDefault="007E170A" w:rsidP="007E170A">
      <w:pPr>
        <w:pStyle w:val="NoSpacing"/>
      </w:pPr>
      <w:r>
        <w:t>Require the developer of the system, system component, or system service to employ static code analysis tools to identify common flaws and document the results of the analysis.</w:t>
      </w:r>
    </w:p>
    <w:p w14:paraId="1BA3BCE3" w14:textId="77777777" w:rsidR="007E170A" w:rsidRDefault="007E170A" w:rsidP="007E170A">
      <w:pPr>
        <w:pStyle w:val="NoSpacing"/>
      </w:pPr>
    </w:p>
    <w:p w14:paraId="73921AA4" w14:textId="77777777" w:rsidR="007E170A" w:rsidRDefault="007E170A" w:rsidP="007B3C08">
      <w:pPr>
        <w:pStyle w:val="Heading2"/>
      </w:pPr>
      <w:bookmarkStart w:id="74" w:name="_Toc195730360"/>
      <w:r>
        <w:t>10.2   Threat Modeling and Vulnerability Analyses</w:t>
      </w:r>
      <w:bookmarkEnd w:id="74"/>
    </w:p>
    <w:p w14:paraId="4714FF09" w14:textId="77777777" w:rsidR="007E170A" w:rsidRDefault="007E170A" w:rsidP="007E170A">
      <w:pPr>
        <w:pStyle w:val="NoSpacing"/>
      </w:pPr>
      <w:r>
        <w:t xml:space="preserve">Require the developer of the system, system component, or system service to perform threat modeling and vulnerability analyses during development and the subsequent testing and evaluation of the system, component, or service that: </w:t>
      </w:r>
    </w:p>
    <w:p w14:paraId="0B88E70C" w14:textId="77777777" w:rsidR="007E170A" w:rsidRDefault="007E170A" w:rsidP="007E170A">
      <w:pPr>
        <w:pStyle w:val="NoSpacing"/>
      </w:pPr>
      <w:r>
        <w:t xml:space="preserve">a. Uses the following contextual information: [defined information]; </w:t>
      </w:r>
    </w:p>
    <w:p w14:paraId="1E14649E" w14:textId="77777777" w:rsidR="007E170A" w:rsidRDefault="007E170A" w:rsidP="007E170A">
      <w:pPr>
        <w:pStyle w:val="NoSpacing"/>
      </w:pPr>
      <w:r>
        <w:t>b. Employs the following tools and methods: [defined tools and methods];</w:t>
      </w:r>
    </w:p>
    <w:p w14:paraId="0F64D027" w14:textId="77777777" w:rsidR="007E170A" w:rsidRDefault="007E170A" w:rsidP="007E170A">
      <w:pPr>
        <w:pStyle w:val="NoSpacing"/>
      </w:pPr>
      <w:r>
        <w:t>c. Conducts the modeling and analyses at the following level of rigor: [defined breadth and depth of modeling and analyses]; and</w:t>
      </w:r>
    </w:p>
    <w:p w14:paraId="299217F9" w14:textId="77777777" w:rsidR="007E170A" w:rsidRDefault="007E170A" w:rsidP="007E170A">
      <w:pPr>
        <w:pStyle w:val="NoSpacing"/>
      </w:pPr>
      <w:r>
        <w:t>d. Produces evidence that meets the following acceptance criteria: [defined acceptance criteria].</w:t>
      </w:r>
    </w:p>
    <w:p w14:paraId="64AE80F3" w14:textId="77777777" w:rsidR="007E170A" w:rsidRDefault="007E170A" w:rsidP="007E170A">
      <w:pPr>
        <w:pStyle w:val="NoSpacing"/>
      </w:pPr>
    </w:p>
    <w:p w14:paraId="1595CDC9" w14:textId="77777777" w:rsidR="007E170A" w:rsidRDefault="007E170A" w:rsidP="007B3C08">
      <w:pPr>
        <w:pStyle w:val="Heading2"/>
      </w:pPr>
      <w:bookmarkStart w:id="75" w:name="_Toc195730361"/>
      <w:r>
        <w:t>10.3   Independent Verification of Assessment Plans and Evidence</w:t>
      </w:r>
      <w:bookmarkEnd w:id="75"/>
    </w:p>
    <w:p w14:paraId="2F0453E3" w14:textId="77777777" w:rsidR="007E170A" w:rsidRDefault="007E170A" w:rsidP="007E170A">
      <w:pPr>
        <w:pStyle w:val="NoSpacing"/>
      </w:pPr>
      <w:r>
        <w:t xml:space="preserve">a. Require an independent agent satisfying [defined independence criteria] to verify the correct implementation of the developer security and privacy assessment plans and the evidence produced during testing and evaluation; and </w:t>
      </w:r>
    </w:p>
    <w:p w14:paraId="54130A53" w14:textId="77777777" w:rsidR="007E170A" w:rsidRDefault="007E170A" w:rsidP="007E170A">
      <w:pPr>
        <w:pStyle w:val="NoSpacing"/>
      </w:pPr>
      <w:r>
        <w:t>b. Verify that the independent agent is provided with sufficient information to complete the verification process or granted the authority to obtain such information.</w:t>
      </w:r>
    </w:p>
    <w:p w14:paraId="797FEA57" w14:textId="77777777" w:rsidR="007E170A" w:rsidRDefault="007E170A" w:rsidP="007E170A">
      <w:pPr>
        <w:pStyle w:val="NoSpacing"/>
      </w:pPr>
    </w:p>
    <w:p w14:paraId="3B4E03CB" w14:textId="77777777" w:rsidR="007E170A" w:rsidRDefault="007E170A" w:rsidP="007B3C08">
      <w:pPr>
        <w:pStyle w:val="Heading2"/>
      </w:pPr>
      <w:bookmarkStart w:id="76" w:name="_Toc195730362"/>
      <w:r>
        <w:t>10.4   Manual Code Reviews</w:t>
      </w:r>
      <w:bookmarkEnd w:id="76"/>
    </w:p>
    <w:p w14:paraId="3AF443B6" w14:textId="77777777" w:rsidR="007E170A" w:rsidRDefault="007E170A" w:rsidP="007E170A">
      <w:pPr>
        <w:pStyle w:val="NoSpacing"/>
      </w:pPr>
      <w:r>
        <w:t>Require the developer of the system, system component, or system service to perform a manual code review of [defined specific code] using the following processes, procedures, and/or techniques: [defined processes, procedures, and/or techniques].</w:t>
      </w:r>
    </w:p>
    <w:p w14:paraId="47D6631A" w14:textId="77777777" w:rsidR="007E170A" w:rsidRDefault="007E170A" w:rsidP="007E170A">
      <w:pPr>
        <w:pStyle w:val="NoSpacing"/>
      </w:pPr>
    </w:p>
    <w:p w14:paraId="06A4A8F3" w14:textId="77777777" w:rsidR="007E170A" w:rsidRDefault="007E170A" w:rsidP="007B3C08">
      <w:pPr>
        <w:pStyle w:val="Heading2"/>
      </w:pPr>
      <w:bookmarkStart w:id="77" w:name="_Toc195730363"/>
      <w:r>
        <w:t>10.5   Penetration Testing</w:t>
      </w:r>
      <w:bookmarkEnd w:id="77"/>
    </w:p>
    <w:p w14:paraId="75F23735" w14:textId="77777777" w:rsidR="007E170A" w:rsidRDefault="007E170A" w:rsidP="007E170A">
      <w:pPr>
        <w:pStyle w:val="NoSpacing"/>
      </w:pPr>
      <w:r>
        <w:t xml:space="preserve">Require the developer of the system, system component, or system service to perform penetration testing: </w:t>
      </w:r>
    </w:p>
    <w:p w14:paraId="683CF0A6" w14:textId="77777777" w:rsidR="007E170A" w:rsidRDefault="007E170A" w:rsidP="007E170A">
      <w:pPr>
        <w:pStyle w:val="NoSpacing"/>
      </w:pPr>
      <w:r>
        <w:t xml:space="preserve">a. At the following level of rigor: [defined breadth and depth of testing]; and </w:t>
      </w:r>
    </w:p>
    <w:p w14:paraId="04E90F03" w14:textId="77777777" w:rsidR="007E170A" w:rsidRDefault="007E170A" w:rsidP="007E170A">
      <w:pPr>
        <w:pStyle w:val="NoSpacing"/>
      </w:pPr>
      <w:r>
        <w:t>b. Under the following constraints: [defined constraints].</w:t>
      </w:r>
    </w:p>
    <w:p w14:paraId="7BF19F7B" w14:textId="77777777" w:rsidR="007E170A" w:rsidRDefault="007E170A" w:rsidP="007E170A">
      <w:pPr>
        <w:pStyle w:val="NoSpacing"/>
      </w:pPr>
    </w:p>
    <w:p w14:paraId="7F803721" w14:textId="77777777" w:rsidR="007E170A" w:rsidRDefault="007E170A" w:rsidP="007B3C08">
      <w:pPr>
        <w:pStyle w:val="Heading2"/>
      </w:pPr>
      <w:bookmarkStart w:id="78" w:name="_Toc195730364"/>
      <w:r>
        <w:t>10.6   Attack Surface Reviews</w:t>
      </w:r>
      <w:bookmarkEnd w:id="78"/>
    </w:p>
    <w:p w14:paraId="74CFDA28" w14:textId="77777777" w:rsidR="007E170A" w:rsidRDefault="007E170A" w:rsidP="007E170A">
      <w:pPr>
        <w:pStyle w:val="NoSpacing"/>
      </w:pPr>
      <w:r>
        <w:t>Require the developer of the system, system component, or system service to perform attack surface reviews.</w:t>
      </w:r>
    </w:p>
    <w:p w14:paraId="64F12365" w14:textId="77777777" w:rsidR="007E170A" w:rsidRDefault="007E170A" w:rsidP="007E170A">
      <w:pPr>
        <w:pStyle w:val="NoSpacing"/>
      </w:pPr>
    </w:p>
    <w:p w14:paraId="11E7C511" w14:textId="77777777" w:rsidR="007E170A" w:rsidRDefault="007E170A" w:rsidP="007B3C08">
      <w:pPr>
        <w:pStyle w:val="Heading2"/>
      </w:pPr>
      <w:bookmarkStart w:id="79" w:name="_Toc195730365"/>
      <w:r>
        <w:t>10.7   Verify Scope of Testing and Evaluation</w:t>
      </w:r>
      <w:bookmarkEnd w:id="79"/>
    </w:p>
    <w:p w14:paraId="037FDBD2" w14:textId="77777777" w:rsidR="007E170A" w:rsidRDefault="007E170A" w:rsidP="007E170A">
      <w:pPr>
        <w:pStyle w:val="NoSpacing"/>
      </w:pPr>
      <w:r>
        <w:t>Require the developer of the system, system component, or system service to verify that the scope of testing and evaluation provides complete coverage of the required controls at the following level of rigor: [defined breadth and depth of testing and evaluation].</w:t>
      </w:r>
    </w:p>
    <w:p w14:paraId="5B20B512" w14:textId="77777777" w:rsidR="007E170A" w:rsidRDefault="007E170A" w:rsidP="007E170A">
      <w:pPr>
        <w:pStyle w:val="NoSpacing"/>
      </w:pPr>
    </w:p>
    <w:p w14:paraId="10CF4CB5" w14:textId="77777777" w:rsidR="007E170A" w:rsidRDefault="007E170A" w:rsidP="007B3C08">
      <w:pPr>
        <w:pStyle w:val="Heading2"/>
      </w:pPr>
      <w:bookmarkStart w:id="80" w:name="_Toc195730366"/>
      <w:r>
        <w:t>10.8   Dynamic Code Analysis</w:t>
      </w:r>
      <w:bookmarkEnd w:id="80"/>
    </w:p>
    <w:p w14:paraId="7BBE7512" w14:textId="77777777" w:rsidR="007E170A" w:rsidRDefault="007E170A" w:rsidP="007E170A">
      <w:pPr>
        <w:pStyle w:val="NoSpacing"/>
      </w:pPr>
      <w:r>
        <w:t>Require the developer of the system, system component, or system service to employ dynamic code analysis tools to identify common flaws and document the results of the analysis.</w:t>
      </w:r>
    </w:p>
    <w:p w14:paraId="549E3204" w14:textId="77777777" w:rsidR="007E170A" w:rsidRDefault="007E170A" w:rsidP="007E170A">
      <w:pPr>
        <w:pStyle w:val="NoSpacing"/>
      </w:pPr>
    </w:p>
    <w:p w14:paraId="53F1B4AB" w14:textId="77777777" w:rsidR="007E170A" w:rsidRDefault="007E170A" w:rsidP="007B3C08">
      <w:pPr>
        <w:pStyle w:val="Heading2"/>
      </w:pPr>
      <w:bookmarkStart w:id="81" w:name="_Toc195730367"/>
      <w:r>
        <w:t>10.9   Interactive Application Security Testing</w:t>
      </w:r>
      <w:bookmarkEnd w:id="81"/>
    </w:p>
    <w:p w14:paraId="7AACEF91" w14:textId="77777777" w:rsidR="007E170A" w:rsidRDefault="007E170A" w:rsidP="007E170A">
      <w:pPr>
        <w:pStyle w:val="NoSpacing"/>
      </w:pPr>
      <w:r>
        <w:t>Require the developer of the system, system component, or system service to employ interactive application security testing tools to identify flaws and document the results.</w:t>
      </w:r>
    </w:p>
    <w:p w14:paraId="576F79A5" w14:textId="77777777" w:rsidR="007E170A" w:rsidRDefault="007E170A" w:rsidP="007E170A">
      <w:pPr>
        <w:pStyle w:val="NoSpacing"/>
      </w:pPr>
    </w:p>
    <w:p w14:paraId="6A9AA567" w14:textId="77777777" w:rsidR="007E170A" w:rsidRDefault="007E170A" w:rsidP="007B3C08">
      <w:pPr>
        <w:pStyle w:val="Heading1"/>
      </w:pPr>
      <w:bookmarkStart w:id="82" w:name="_Toc195730368"/>
      <w:r>
        <w:t>11.0   Development Process, Standards, and Tools</w:t>
      </w:r>
      <w:bookmarkEnd w:id="82"/>
    </w:p>
    <w:p w14:paraId="49C840ED" w14:textId="77777777" w:rsidR="007E170A" w:rsidRDefault="007E170A" w:rsidP="007E170A">
      <w:pPr>
        <w:pStyle w:val="NoSpacing"/>
      </w:pPr>
    </w:p>
    <w:p w14:paraId="226F9C24" w14:textId="77777777" w:rsidR="007E170A" w:rsidRDefault="007E170A" w:rsidP="007E170A">
      <w:pPr>
        <w:pStyle w:val="NoSpacing"/>
      </w:pPr>
      <w:r>
        <w:t>a. Require the developer of the system, system component, or system service to follow a documented development process that:</w:t>
      </w:r>
    </w:p>
    <w:p w14:paraId="2EC5D4F7" w14:textId="77777777" w:rsidR="007E170A" w:rsidRDefault="007E170A" w:rsidP="007E170A">
      <w:pPr>
        <w:pStyle w:val="NoSpacing"/>
      </w:pPr>
      <w:r>
        <w:t xml:space="preserve">   1. Explicitly addresses security and privacy requirements;</w:t>
      </w:r>
    </w:p>
    <w:p w14:paraId="7687D0EF" w14:textId="77777777" w:rsidR="007E170A" w:rsidRDefault="007E170A" w:rsidP="007E170A">
      <w:pPr>
        <w:pStyle w:val="NoSpacing"/>
      </w:pPr>
      <w:r>
        <w:t xml:space="preserve">   2. Identifies the standards and tools used in the development process;</w:t>
      </w:r>
    </w:p>
    <w:p w14:paraId="53674C6C" w14:textId="77777777" w:rsidR="007E170A" w:rsidRDefault="007E170A" w:rsidP="007E170A">
      <w:pPr>
        <w:pStyle w:val="NoSpacing"/>
      </w:pPr>
      <w:r>
        <w:t xml:space="preserve">   3. Documents the specific tool options and tool configurations used in the development process; and</w:t>
      </w:r>
    </w:p>
    <w:p w14:paraId="3CEB9EC8" w14:textId="77777777" w:rsidR="007E170A" w:rsidRDefault="007E170A" w:rsidP="007E170A">
      <w:pPr>
        <w:pStyle w:val="NoSpacing"/>
      </w:pPr>
      <w:r>
        <w:t xml:space="preserve">   4. Documents, manages, and ensures the integrity of changes to the process and/or tools used in development; and</w:t>
      </w:r>
    </w:p>
    <w:p w14:paraId="36372670" w14:textId="77777777" w:rsidR="007E170A" w:rsidRDefault="007E170A" w:rsidP="007E170A">
      <w:pPr>
        <w:pStyle w:val="NoSpacing"/>
      </w:pPr>
    </w:p>
    <w:p w14:paraId="7CCA70F9" w14:textId="77777777" w:rsidR="007E170A" w:rsidRDefault="007E170A" w:rsidP="007E170A">
      <w:pPr>
        <w:pStyle w:val="NoSpacing"/>
      </w:pPr>
      <w:r>
        <w:t>b. Review the development process, standards, tools, tool options, and tool configurations [defined frequency] to determine if the process, standards, tools, tool options and tool configurations selected and employed can satisfy the following security and privacy requirements: [defined security and privacy requirements].</w:t>
      </w:r>
    </w:p>
    <w:p w14:paraId="7D5CFBEF" w14:textId="77777777" w:rsidR="007E170A" w:rsidRDefault="007E170A" w:rsidP="007E170A">
      <w:pPr>
        <w:pStyle w:val="NoSpacing"/>
      </w:pPr>
    </w:p>
    <w:p w14:paraId="733A0D36" w14:textId="77777777" w:rsidR="007E170A" w:rsidRDefault="007E170A" w:rsidP="007B3C08">
      <w:pPr>
        <w:pStyle w:val="Heading2"/>
      </w:pPr>
      <w:bookmarkStart w:id="83" w:name="_Toc195730369"/>
      <w:r>
        <w:t>11.1   Quality Metrics</w:t>
      </w:r>
      <w:bookmarkEnd w:id="83"/>
    </w:p>
    <w:p w14:paraId="1519C788" w14:textId="77777777" w:rsidR="007E170A" w:rsidRDefault="007E170A" w:rsidP="007E170A">
      <w:pPr>
        <w:pStyle w:val="NoSpacing"/>
      </w:pPr>
      <w:r>
        <w:t xml:space="preserve">Require the developer of the system, system component, or system service to: </w:t>
      </w:r>
    </w:p>
    <w:p w14:paraId="19086A13" w14:textId="77777777" w:rsidR="007E170A" w:rsidRDefault="007E170A" w:rsidP="007E170A">
      <w:pPr>
        <w:pStyle w:val="NoSpacing"/>
      </w:pPr>
      <w:r>
        <w:t xml:space="preserve">a. Define quality metrics at the beginning of the development process; and </w:t>
      </w:r>
    </w:p>
    <w:p w14:paraId="72DA212F" w14:textId="77777777" w:rsidR="007E170A" w:rsidRDefault="007E170A" w:rsidP="007E170A">
      <w:pPr>
        <w:pStyle w:val="NoSpacing"/>
      </w:pPr>
      <w:r>
        <w:t>b. Provide evidence of meeting the quality metrics [(one or more): [defined frequency] , [defined program review] , upon delivery].</w:t>
      </w:r>
    </w:p>
    <w:p w14:paraId="3537F073" w14:textId="77777777" w:rsidR="007E170A" w:rsidRDefault="007E170A" w:rsidP="007E170A">
      <w:pPr>
        <w:pStyle w:val="NoSpacing"/>
      </w:pPr>
    </w:p>
    <w:p w14:paraId="3E1046AA" w14:textId="77777777" w:rsidR="007E170A" w:rsidRDefault="007E170A" w:rsidP="007B3C08">
      <w:pPr>
        <w:pStyle w:val="Heading2"/>
      </w:pPr>
      <w:bookmarkStart w:id="84" w:name="_Toc195730370"/>
      <w:r>
        <w:t>11.2   Security and Privacy Tracking Tools</w:t>
      </w:r>
      <w:bookmarkEnd w:id="84"/>
    </w:p>
    <w:p w14:paraId="1173CE43" w14:textId="77777777" w:rsidR="007E170A" w:rsidRDefault="007E170A" w:rsidP="007E170A">
      <w:pPr>
        <w:pStyle w:val="NoSpacing"/>
      </w:pPr>
      <w:r>
        <w:t>Require the developer of the system, system component, or system service to select and employ security and privacy tracking tools for use during the development process.</w:t>
      </w:r>
    </w:p>
    <w:p w14:paraId="22BCA666" w14:textId="77777777" w:rsidR="007E170A" w:rsidRDefault="007E170A" w:rsidP="007E170A">
      <w:pPr>
        <w:pStyle w:val="NoSpacing"/>
      </w:pPr>
    </w:p>
    <w:p w14:paraId="3A486A87" w14:textId="77777777" w:rsidR="007E170A" w:rsidRDefault="007E170A" w:rsidP="007B3C08">
      <w:pPr>
        <w:pStyle w:val="Heading2"/>
      </w:pPr>
      <w:bookmarkStart w:id="85" w:name="_Toc195730371"/>
      <w:r>
        <w:t>11.3   Criticality Analysis</w:t>
      </w:r>
      <w:bookmarkEnd w:id="85"/>
    </w:p>
    <w:p w14:paraId="072B7DDC" w14:textId="77777777" w:rsidR="007E170A" w:rsidRDefault="007E170A" w:rsidP="007E170A">
      <w:pPr>
        <w:pStyle w:val="NoSpacing"/>
      </w:pPr>
      <w:r>
        <w:t xml:space="preserve">Require the developer of the system, system component, or system service to perform a criticality analysis: </w:t>
      </w:r>
    </w:p>
    <w:p w14:paraId="2A8818F8" w14:textId="77777777" w:rsidR="007E170A" w:rsidRDefault="007E170A" w:rsidP="007E170A">
      <w:pPr>
        <w:pStyle w:val="NoSpacing"/>
      </w:pPr>
      <w:r>
        <w:t xml:space="preserve">a. At the following decision points in the system development life cycle: [defined decision points]; and </w:t>
      </w:r>
    </w:p>
    <w:p w14:paraId="4232B6D6" w14:textId="77777777" w:rsidR="007E170A" w:rsidRDefault="007E170A" w:rsidP="007E170A">
      <w:pPr>
        <w:pStyle w:val="NoSpacing"/>
      </w:pPr>
      <w:r>
        <w:t>b. At the following level of rigor: [defined breadth and depth of criticality analysis].</w:t>
      </w:r>
    </w:p>
    <w:p w14:paraId="2E9D1A4B" w14:textId="77777777" w:rsidR="007E170A" w:rsidRDefault="007E170A" w:rsidP="007E170A">
      <w:pPr>
        <w:pStyle w:val="NoSpacing"/>
      </w:pPr>
    </w:p>
    <w:p w14:paraId="5C066DF6" w14:textId="77777777" w:rsidR="007E170A" w:rsidRDefault="007E170A" w:rsidP="007B3C08">
      <w:pPr>
        <w:pStyle w:val="Heading2"/>
      </w:pPr>
      <w:bookmarkStart w:id="86" w:name="_Toc195730372"/>
      <w:r>
        <w:lastRenderedPageBreak/>
        <w:t>11.4   Attack Surface Reduction</w:t>
      </w:r>
      <w:bookmarkEnd w:id="86"/>
    </w:p>
    <w:p w14:paraId="7DB5517A" w14:textId="77777777" w:rsidR="007E170A" w:rsidRDefault="007E170A" w:rsidP="007E170A">
      <w:pPr>
        <w:pStyle w:val="NoSpacing"/>
      </w:pPr>
      <w:r>
        <w:t>Require the developer of the system, system component, or system service to reduce attack surfaces to [defined thresholds].</w:t>
      </w:r>
    </w:p>
    <w:p w14:paraId="3003B0BA" w14:textId="77777777" w:rsidR="007E170A" w:rsidRDefault="007E170A" w:rsidP="007E170A">
      <w:pPr>
        <w:pStyle w:val="NoSpacing"/>
      </w:pPr>
    </w:p>
    <w:p w14:paraId="189FAFB5" w14:textId="77777777" w:rsidR="007E170A" w:rsidRDefault="007E170A" w:rsidP="007B3C08">
      <w:pPr>
        <w:pStyle w:val="Heading2"/>
      </w:pPr>
      <w:bookmarkStart w:id="87" w:name="_Toc195730373"/>
      <w:r>
        <w:t>11.5   Continuous Improvement</w:t>
      </w:r>
      <w:bookmarkEnd w:id="87"/>
    </w:p>
    <w:p w14:paraId="412467F4" w14:textId="77777777" w:rsidR="007E170A" w:rsidRDefault="007E170A" w:rsidP="007E170A">
      <w:pPr>
        <w:pStyle w:val="NoSpacing"/>
      </w:pPr>
      <w:r>
        <w:t>Require the developer of the system, system component, or system service to implement an explicit process to continuously improve the development process.</w:t>
      </w:r>
    </w:p>
    <w:p w14:paraId="2CB4D422" w14:textId="77777777" w:rsidR="007E170A" w:rsidRDefault="007E170A" w:rsidP="007E170A">
      <w:pPr>
        <w:pStyle w:val="NoSpacing"/>
      </w:pPr>
    </w:p>
    <w:p w14:paraId="303AE3AF" w14:textId="77777777" w:rsidR="007E170A" w:rsidRDefault="007E170A" w:rsidP="007B3C08">
      <w:pPr>
        <w:pStyle w:val="Heading2"/>
      </w:pPr>
      <w:bookmarkStart w:id="88" w:name="_Toc195730374"/>
      <w:r>
        <w:t>11.6   Automated Vulnerability Analysis</w:t>
      </w:r>
      <w:bookmarkEnd w:id="88"/>
    </w:p>
    <w:p w14:paraId="5E3D876A" w14:textId="77777777" w:rsidR="007E170A" w:rsidRDefault="007E170A" w:rsidP="007E170A">
      <w:pPr>
        <w:pStyle w:val="NoSpacing"/>
      </w:pPr>
      <w:r>
        <w:t>Require the developer of the system/component/service [defined frequency] to:</w:t>
      </w:r>
    </w:p>
    <w:p w14:paraId="7980DB59" w14:textId="77777777" w:rsidR="007E170A" w:rsidRDefault="007E170A" w:rsidP="007E170A">
      <w:pPr>
        <w:pStyle w:val="NoSpacing"/>
      </w:pPr>
      <w:r>
        <w:t xml:space="preserve">   a. Perform an automated vulnerability analysis using [defined tools];</w:t>
      </w:r>
    </w:p>
    <w:p w14:paraId="5F6BF079" w14:textId="77777777" w:rsidR="007E170A" w:rsidRDefault="007E170A" w:rsidP="007E170A">
      <w:pPr>
        <w:pStyle w:val="NoSpacing"/>
      </w:pPr>
      <w:r>
        <w:t xml:space="preserve">   b. Determine the exploitation potential for discovered vulnerabilities;</w:t>
      </w:r>
    </w:p>
    <w:p w14:paraId="4AF537A2" w14:textId="77777777" w:rsidR="007E170A" w:rsidRDefault="007E170A" w:rsidP="007E170A">
      <w:pPr>
        <w:pStyle w:val="NoSpacing"/>
      </w:pPr>
      <w:r>
        <w:t xml:space="preserve">   c. Determine potential risk mitigations for delivered vulnerabilities; and</w:t>
      </w:r>
    </w:p>
    <w:p w14:paraId="3C642E59" w14:textId="77777777" w:rsidR="007E170A" w:rsidRDefault="007E170A" w:rsidP="007E170A">
      <w:pPr>
        <w:pStyle w:val="NoSpacing"/>
      </w:pPr>
      <w:r>
        <w:t xml:space="preserve">   d. Deliver the outputs of the tools and results of the analysis to [defined roles].</w:t>
      </w:r>
    </w:p>
    <w:p w14:paraId="6A52E6C5" w14:textId="77777777" w:rsidR="007E170A" w:rsidRDefault="007E170A" w:rsidP="007E170A">
      <w:pPr>
        <w:pStyle w:val="NoSpacing"/>
      </w:pPr>
    </w:p>
    <w:p w14:paraId="096BF6A0" w14:textId="77777777" w:rsidR="007E170A" w:rsidRDefault="007E170A" w:rsidP="007B3C08">
      <w:pPr>
        <w:pStyle w:val="Heading2"/>
      </w:pPr>
      <w:bookmarkStart w:id="89" w:name="_Toc195730375"/>
      <w:r>
        <w:t>11.7   Reuse of Threat and Vulnerability Information</w:t>
      </w:r>
      <w:bookmarkEnd w:id="89"/>
    </w:p>
    <w:p w14:paraId="0DE1108D" w14:textId="77777777" w:rsidR="007E170A" w:rsidRDefault="007E170A" w:rsidP="007E170A">
      <w:pPr>
        <w:pStyle w:val="NoSpacing"/>
      </w:pPr>
      <w:r>
        <w:t>Require the developer of the system, system component, or system service to use threat modeling and vulnerability analyses from similar systems, components, or services to inform the current development process.</w:t>
      </w:r>
    </w:p>
    <w:p w14:paraId="0E449C16" w14:textId="77777777" w:rsidR="007E170A" w:rsidRDefault="007E170A" w:rsidP="007E170A">
      <w:pPr>
        <w:pStyle w:val="NoSpacing"/>
      </w:pPr>
    </w:p>
    <w:p w14:paraId="7924A792" w14:textId="77777777" w:rsidR="007E170A" w:rsidRDefault="007E170A" w:rsidP="007B3C08">
      <w:pPr>
        <w:pStyle w:val="Heading2"/>
      </w:pPr>
      <w:bookmarkStart w:id="90" w:name="_Toc195730376"/>
      <w:r>
        <w:t>11.8   Incident Response Plan</w:t>
      </w:r>
      <w:bookmarkEnd w:id="90"/>
    </w:p>
    <w:p w14:paraId="0E3D72FE" w14:textId="77777777" w:rsidR="007E170A" w:rsidRDefault="007E170A" w:rsidP="007E170A">
      <w:pPr>
        <w:pStyle w:val="NoSpacing"/>
      </w:pPr>
      <w:r>
        <w:t>Require the developer of the system, system component, or system service to provide, implement, and test an incident response plan.</w:t>
      </w:r>
    </w:p>
    <w:p w14:paraId="667143ED" w14:textId="77777777" w:rsidR="007E170A" w:rsidRDefault="007E170A" w:rsidP="007E170A">
      <w:pPr>
        <w:pStyle w:val="NoSpacing"/>
      </w:pPr>
    </w:p>
    <w:p w14:paraId="2247CA25" w14:textId="77777777" w:rsidR="007E170A" w:rsidRDefault="007E170A" w:rsidP="007B3C08">
      <w:pPr>
        <w:pStyle w:val="Heading2"/>
      </w:pPr>
      <w:bookmarkStart w:id="91" w:name="_Toc195730377"/>
      <w:r>
        <w:t>11.9   Archive System or Component</w:t>
      </w:r>
      <w:bookmarkEnd w:id="91"/>
    </w:p>
    <w:p w14:paraId="3722A843" w14:textId="77777777" w:rsidR="007E170A" w:rsidRDefault="007E170A" w:rsidP="007E170A">
      <w:pPr>
        <w:pStyle w:val="NoSpacing"/>
      </w:pPr>
      <w:r>
        <w:t>Require the developer of the system or system component to archive the system or component to be released or delivered together with the corresponding evidence supporting the final security and privacy review.</w:t>
      </w:r>
    </w:p>
    <w:p w14:paraId="479DDC5E" w14:textId="77777777" w:rsidR="007E170A" w:rsidRDefault="007E170A" w:rsidP="007E170A">
      <w:pPr>
        <w:pStyle w:val="NoSpacing"/>
      </w:pPr>
    </w:p>
    <w:p w14:paraId="0E1BEDAD" w14:textId="77777777" w:rsidR="007E170A" w:rsidRDefault="007E170A" w:rsidP="007B3C08">
      <w:pPr>
        <w:pStyle w:val="Heading2"/>
      </w:pPr>
      <w:bookmarkStart w:id="92" w:name="_Toc195730378"/>
      <w:r>
        <w:t>11.10   Minimize Personally Identifiable Information</w:t>
      </w:r>
      <w:bookmarkEnd w:id="92"/>
    </w:p>
    <w:p w14:paraId="6079AC0F" w14:textId="77777777" w:rsidR="007E170A" w:rsidRDefault="007E170A" w:rsidP="007E170A">
      <w:pPr>
        <w:pStyle w:val="NoSpacing"/>
      </w:pPr>
      <w:r>
        <w:t>Require the developer of the system or system component to minimize the use of personally identifiable information in development and test environments.</w:t>
      </w:r>
    </w:p>
    <w:p w14:paraId="36CAADB7" w14:textId="77777777" w:rsidR="007E170A" w:rsidRDefault="007E170A" w:rsidP="007E170A">
      <w:pPr>
        <w:pStyle w:val="NoSpacing"/>
      </w:pPr>
    </w:p>
    <w:p w14:paraId="18771F66" w14:textId="77777777" w:rsidR="007E170A" w:rsidRDefault="007E170A" w:rsidP="007B3C08">
      <w:pPr>
        <w:pStyle w:val="Heading1"/>
      </w:pPr>
      <w:bookmarkStart w:id="93" w:name="_Toc195730379"/>
      <w:r>
        <w:lastRenderedPageBreak/>
        <w:t>12.0   Developer-provided Training</w:t>
      </w:r>
      <w:bookmarkEnd w:id="93"/>
    </w:p>
    <w:p w14:paraId="2CFC3E55" w14:textId="77777777" w:rsidR="007E170A" w:rsidRDefault="007E170A" w:rsidP="007E170A">
      <w:pPr>
        <w:pStyle w:val="NoSpacing"/>
      </w:pPr>
    </w:p>
    <w:p w14:paraId="63F01825" w14:textId="77777777" w:rsidR="007E170A" w:rsidRDefault="007E170A" w:rsidP="007E170A">
      <w:pPr>
        <w:pStyle w:val="NoSpacing"/>
      </w:pPr>
      <w:r w:rsidRPr="00D03644">
        <w:t>Require the developer of the system, system component, or system service to provide the following training on the correct use and operation of the implemented security and privacy functions, controls, and/or mechanisms: [defined training].</w:t>
      </w:r>
    </w:p>
    <w:p w14:paraId="0CDB3868" w14:textId="77777777" w:rsidR="007E170A" w:rsidRDefault="007E170A" w:rsidP="007E170A">
      <w:pPr>
        <w:pStyle w:val="NoSpacing"/>
      </w:pPr>
    </w:p>
    <w:p w14:paraId="510FB603" w14:textId="77777777" w:rsidR="007E170A" w:rsidRDefault="007E170A" w:rsidP="007B3C08">
      <w:pPr>
        <w:pStyle w:val="Heading1"/>
      </w:pPr>
      <w:bookmarkStart w:id="94" w:name="_Toc195730380"/>
      <w:r>
        <w:t>13.0   Developer Security and Privacy Architecture and Design</w:t>
      </w:r>
      <w:bookmarkEnd w:id="94"/>
    </w:p>
    <w:p w14:paraId="62C66ED3" w14:textId="77777777" w:rsidR="007E170A" w:rsidRDefault="007E170A" w:rsidP="007E170A">
      <w:pPr>
        <w:pStyle w:val="NoSpacing"/>
      </w:pPr>
    </w:p>
    <w:p w14:paraId="71967768" w14:textId="77777777" w:rsidR="007E170A" w:rsidRDefault="007E170A" w:rsidP="007E170A">
      <w:pPr>
        <w:pStyle w:val="NoSpacing"/>
      </w:pPr>
      <w:r>
        <w:t>Require the developer of the system, system component, or system service to produce a design specification and security and privacy architecture that:</w:t>
      </w:r>
    </w:p>
    <w:p w14:paraId="346FBA0E" w14:textId="77777777" w:rsidR="007E170A" w:rsidRDefault="007E170A" w:rsidP="007E170A">
      <w:pPr>
        <w:pStyle w:val="NoSpacing"/>
      </w:pPr>
      <w:r>
        <w:t xml:space="preserve">   a. Is consistent with the organization’s security and privacy architecture that is an integral part the organization’s enterprise architecture;</w:t>
      </w:r>
    </w:p>
    <w:p w14:paraId="3D418CDE" w14:textId="77777777" w:rsidR="007E170A" w:rsidRDefault="007E170A" w:rsidP="007E170A">
      <w:pPr>
        <w:pStyle w:val="NoSpacing"/>
      </w:pPr>
      <w:r>
        <w:t xml:space="preserve">   b. Accurately and completely describes the required security and privacy functionality, and the allocation of controls among physical and logical components; and</w:t>
      </w:r>
    </w:p>
    <w:p w14:paraId="16C5FC10" w14:textId="77777777" w:rsidR="007E170A" w:rsidRDefault="007E170A" w:rsidP="007E170A">
      <w:pPr>
        <w:pStyle w:val="NoSpacing"/>
      </w:pPr>
      <w:r>
        <w:t xml:space="preserve">   c. Expresses how individual security and privacy functions, mechanisms, and services work together to provide required security and privacy capabilities and a unified approach to protection.</w:t>
      </w:r>
    </w:p>
    <w:p w14:paraId="4463BC5E" w14:textId="77777777" w:rsidR="007E170A" w:rsidRDefault="007E170A" w:rsidP="007E170A">
      <w:pPr>
        <w:pStyle w:val="NoSpacing"/>
      </w:pPr>
    </w:p>
    <w:p w14:paraId="413E31B9" w14:textId="77777777" w:rsidR="007E170A" w:rsidRDefault="007E170A" w:rsidP="007B3C08">
      <w:pPr>
        <w:pStyle w:val="Heading2"/>
      </w:pPr>
      <w:bookmarkStart w:id="95" w:name="_Toc195730381"/>
      <w:r>
        <w:t>13.1   Formal Policy Model</w:t>
      </w:r>
      <w:bookmarkEnd w:id="95"/>
    </w:p>
    <w:p w14:paraId="0A065C4E" w14:textId="77777777" w:rsidR="007E170A" w:rsidRDefault="007E170A" w:rsidP="007E170A">
      <w:pPr>
        <w:pStyle w:val="NoSpacing"/>
      </w:pPr>
      <w:r>
        <w:t>Require the developer of the system, system component, or system service to:</w:t>
      </w:r>
    </w:p>
    <w:p w14:paraId="310FC480" w14:textId="77777777" w:rsidR="007E170A" w:rsidRDefault="007E170A" w:rsidP="007E170A">
      <w:pPr>
        <w:pStyle w:val="NoSpacing"/>
      </w:pPr>
      <w:r>
        <w:t xml:space="preserve">   a. Produce, as an integral part of the development process, a formal policy model describing the [defined elements of organizational security and privacy policy] to be enforced; and</w:t>
      </w:r>
    </w:p>
    <w:p w14:paraId="44F223C3" w14:textId="77777777" w:rsidR="007E170A" w:rsidRDefault="007E170A" w:rsidP="007E170A">
      <w:pPr>
        <w:pStyle w:val="NoSpacing"/>
      </w:pPr>
      <w:r>
        <w:t xml:space="preserve">   b. Prove that the formal policy model is internally consistent and sufficient to enforce the defined elements of the organizational security and privacy policy when implemented.</w:t>
      </w:r>
    </w:p>
    <w:p w14:paraId="1852D1B3" w14:textId="77777777" w:rsidR="007E170A" w:rsidRDefault="007E170A" w:rsidP="007E170A">
      <w:pPr>
        <w:pStyle w:val="NoSpacing"/>
      </w:pPr>
    </w:p>
    <w:p w14:paraId="3C437C0C" w14:textId="77777777" w:rsidR="007E170A" w:rsidRDefault="007E170A" w:rsidP="007B3C08">
      <w:pPr>
        <w:pStyle w:val="Heading2"/>
      </w:pPr>
      <w:bookmarkStart w:id="96" w:name="_Toc195730382"/>
      <w:r>
        <w:t>13.2   Security-relevant Components</w:t>
      </w:r>
      <w:bookmarkEnd w:id="96"/>
    </w:p>
    <w:p w14:paraId="03FA9ECC" w14:textId="77777777" w:rsidR="007E170A" w:rsidRDefault="007E170A" w:rsidP="007E170A">
      <w:pPr>
        <w:pStyle w:val="NoSpacing"/>
      </w:pPr>
      <w:r>
        <w:t xml:space="preserve">Require the developer of the system, system component, or system service to: </w:t>
      </w:r>
    </w:p>
    <w:p w14:paraId="40AAA1B2" w14:textId="77777777" w:rsidR="007E170A" w:rsidRDefault="007E170A" w:rsidP="007E170A">
      <w:pPr>
        <w:pStyle w:val="NoSpacing"/>
      </w:pPr>
      <w:r>
        <w:t xml:space="preserve">   a. Define security-relevant hardware, software, and firmware; and </w:t>
      </w:r>
    </w:p>
    <w:p w14:paraId="6D09FC3C" w14:textId="77777777" w:rsidR="007E170A" w:rsidRDefault="007E170A" w:rsidP="007E170A">
      <w:pPr>
        <w:pStyle w:val="NoSpacing"/>
      </w:pPr>
      <w:r>
        <w:t xml:space="preserve">   b. Provide a rationale that the definition for security-relevant hardware, software, and firmware is complete.</w:t>
      </w:r>
    </w:p>
    <w:p w14:paraId="331E6A15" w14:textId="77777777" w:rsidR="007E170A" w:rsidRDefault="007E170A" w:rsidP="007E170A">
      <w:pPr>
        <w:pStyle w:val="NoSpacing"/>
      </w:pPr>
    </w:p>
    <w:p w14:paraId="30D86AD7" w14:textId="77777777" w:rsidR="007E170A" w:rsidRDefault="007E170A" w:rsidP="007B3C08">
      <w:pPr>
        <w:pStyle w:val="Heading2"/>
      </w:pPr>
      <w:bookmarkStart w:id="97" w:name="_Toc195730383"/>
      <w:r>
        <w:t>13.3   Formal Correspondence</w:t>
      </w:r>
      <w:bookmarkEnd w:id="97"/>
    </w:p>
    <w:p w14:paraId="79879152" w14:textId="77777777" w:rsidR="007E170A" w:rsidRDefault="007E170A" w:rsidP="007E170A">
      <w:pPr>
        <w:pStyle w:val="NoSpacing"/>
      </w:pPr>
      <w:r>
        <w:t>Require the developer of the system, system component, or system service to:</w:t>
      </w:r>
    </w:p>
    <w:p w14:paraId="60DEE11C" w14:textId="77777777" w:rsidR="007E170A" w:rsidRDefault="007E170A" w:rsidP="007E170A">
      <w:pPr>
        <w:pStyle w:val="NoSpacing"/>
      </w:pPr>
      <w:r>
        <w:lastRenderedPageBreak/>
        <w:t xml:space="preserve">    a. Produce, as an integral part of the development process, a formal top-level specification that specifies the interfaces to security-relevant hardware, software, and firmware in terms of exceptions, error messages, and effects;</w:t>
      </w:r>
    </w:p>
    <w:p w14:paraId="616EE5C8" w14:textId="77777777" w:rsidR="007E170A" w:rsidRDefault="007E170A" w:rsidP="007E170A">
      <w:pPr>
        <w:pStyle w:val="NoSpacing"/>
      </w:pPr>
      <w:r>
        <w:t xml:space="preserve">   b. Show via proof to the extent feasible with additional informal demonstration as necessary, that the formal top-level specification is consistent with the formal policy model;</w:t>
      </w:r>
    </w:p>
    <w:p w14:paraId="76721819" w14:textId="77777777" w:rsidR="007E170A" w:rsidRDefault="007E170A" w:rsidP="007E170A">
      <w:pPr>
        <w:pStyle w:val="NoSpacing"/>
      </w:pPr>
      <w:r>
        <w:t xml:space="preserve">   c. Show via informal demonstration, that the formal top-level specification completely covers the interfaces to security-relevant hardware, software, and firmware;</w:t>
      </w:r>
    </w:p>
    <w:p w14:paraId="12136D3F" w14:textId="77777777" w:rsidR="007E170A" w:rsidRDefault="007E170A" w:rsidP="007E170A">
      <w:pPr>
        <w:pStyle w:val="NoSpacing"/>
      </w:pPr>
      <w:r>
        <w:t xml:space="preserve">   d. Show that the formal top-level specification is an accurate description of the implemented security-relevant hardware, software, and firmware; and</w:t>
      </w:r>
    </w:p>
    <w:p w14:paraId="0E52CE99" w14:textId="77777777" w:rsidR="007E170A" w:rsidRDefault="007E170A" w:rsidP="007E170A">
      <w:pPr>
        <w:pStyle w:val="NoSpacing"/>
      </w:pPr>
      <w:r>
        <w:t xml:space="preserve">   e. Describe the security-relevant hardware, software, and firmware mechanisms not addressed in the formal top-level specification but strictly internal to the security-relevant hardware, software, and firmware.</w:t>
      </w:r>
    </w:p>
    <w:p w14:paraId="19CC8CB7" w14:textId="77777777" w:rsidR="007E170A" w:rsidRDefault="007E170A" w:rsidP="007E170A">
      <w:pPr>
        <w:pStyle w:val="NoSpacing"/>
      </w:pPr>
    </w:p>
    <w:p w14:paraId="573F06BF" w14:textId="77777777" w:rsidR="007E170A" w:rsidRDefault="007E170A" w:rsidP="007B3C08">
      <w:pPr>
        <w:pStyle w:val="Heading2"/>
      </w:pPr>
      <w:bookmarkStart w:id="98" w:name="_Toc195730384"/>
      <w:r>
        <w:t>13.4   Informal Correspondence</w:t>
      </w:r>
      <w:bookmarkEnd w:id="98"/>
    </w:p>
    <w:p w14:paraId="27F2A50E" w14:textId="77777777" w:rsidR="007E170A" w:rsidRDefault="007E170A" w:rsidP="007E170A">
      <w:pPr>
        <w:pStyle w:val="NoSpacing"/>
      </w:pPr>
      <w:r>
        <w:t>Require the developer of the system, system component, or system service to:</w:t>
      </w:r>
    </w:p>
    <w:p w14:paraId="22B2D17F" w14:textId="77777777" w:rsidR="007E170A" w:rsidRDefault="007E170A" w:rsidP="007E170A">
      <w:pPr>
        <w:pStyle w:val="NoSpacing"/>
      </w:pPr>
      <w:r>
        <w:t xml:space="preserve">   a. Produce, as an integral part of the development process, an informal descriptive top-level specification that specifies the interfaces to security-relevant hardware, software, and firmware in terms of exceptions, error messages, and effects;</w:t>
      </w:r>
    </w:p>
    <w:p w14:paraId="411BAC95" w14:textId="77777777" w:rsidR="007E170A" w:rsidRDefault="007E170A" w:rsidP="007E170A">
      <w:pPr>
        <w:pStyle w:val="NoSpacing"/>
      </w:pPr>
      <w:r>
        <w:t xml:space="preserve">   b. Show via [Assignment: informal demonstration, convincing argument with formal methods as feasible] that the descriptive top-level specification is consistent with the formal policy model;</w:t>
      </w:r>
    </w:p>
    <w:p w14:paraId="5DB8B9DA" w14:textId="77777777" w:rsidR="007E170A" w:rsidRDefault="007E170A" w:rsidP="007E170A">
      <w:pPr>
        <w:pStyle w:val="NoSpacing"/>
      </w:pPr>
      <w:r>
        <w:t xml:space="preserve">   c. Show via informal demonstration, that the descriptive top-level specification completely covers the interfaces to security-relevant hardware, software, and firmware;</w:t>
      </w:r>
    </w:p>
    <w:p w14:paraId="12BEC55A" w14:textId="77777777" w:rsidR="007E170A" w:rsidRDefault="007E170A" w:rsidP="007E170A">
      <w:pPr>
        <w:pStyle w:val="NoSpacing"/>
      </w:pPr>
      <w:r>
        <w:t xml:space="preserve">   d. Show that the descriptive top-level specification is an accurate description of the interfaces to security-relevant hardware, software, and firmware; and</w:t>
      </w:r>
    </w:p>
    <w:p w14:paraId="3BA5C96A" w14:textId="77777777" w:rsidR="007E170A" w:rsidRDefault="007E170A" w:rsidP="007E170A">
      <w:pPr>
        <w:pStyle w:val="NoSpacing"/>
      </w:pPr>
      <w:r>
        <w:t xml:space="preserve">   e. Describe the security-relevant hardware, software, and firmware mechanisms not addressed in the descriptive top-level specification but strictly internal to the security-relevant hardware, software, and firmware.</w:t>
      </w:r>
    </w:p>
    <w:p w14:paraId="622CB86E" w14:textId="77777777" w:rsidR="007E170A" w:rsidRDefault="007E170A" w:rsidP="007E170A">
      <w:pPr>
        <w:pStyle w:val="NoSpacing"/>
      </w:pPr>
    </w:p>
    <w:p w14:paraId="68AC3464" w14:textId="77777777" w:rsidR="007E170A" w:rsidRDefault="007E170A" w:rsidP="007B3C08">
      <w:pPr>
        <w:pStyle w:val="Heading2"/>
      </w:pPr>
      <w:bookmarkStart w:id="99" w:name="_Toc195730385"/>
      <w:r>
        <w:t>13.5   Conceptually Simple Design</w:t>
      </w:r>
      <w:bookmarkEnd w:id="99"/>
    </w:p>
    <w:p w14:paraId="3162D7C4" w14:textId="77777777" w:rsidR="007E170A" w:rsidRDefault="007E170A" w:rsidP="007E170A">
      <w:pPr>
        <w:pStyle w:val="NoSpacing"/>
      </w:pPr>
      <w:r>
        <w:t xml:space="preserve">Require the developer of the system, system component, or system service to: </w:t>
      </w:r>
    </w:p>
    <w:p w14:paraId="37FC4236" w14:textId="77777777" w:rsidR="007E170A" w:rsidRDefault="007E170A" w:rsidP="007E170A">
      <w:pPr>
        <w:pStyle w:val="NoSpacing"/>
      </w:pPr>
      <w:r>
        <w:t xml:space="preserve">   a. Design and structure the security-relevant hardware, software, and firmware to use a complete, conceptually simple protection mechanism with precisely defined semantics; and    </w:t>
      </w:r>
    </w:p>
    <w:p w14:paraId="6384DA72" w14:textId="77777777" w:rsidR="007E170A" w:rsidRDefault="007E170A" w:rsidP="007E170A">
      <w:pPr>
        <w:pStyle w:val="NoSpacing"/>
      </w:pPr>
      <w:r>
        <w:t xml:space="preserve">   b. Internally structure the security-relevant hardware, software, and firmware with specific regard for this mechanism.</w:t>
      </w:r>
    </w:p>
    <w:p w14:paraId="7ABD3688" w14:textId="77777777" w:rsidR="007E170A" w:rsidRDefault="007E170A" w:rsidP="007E170A">
      <w:pPr>
        <w:pStyle w:val="NoSpacing"/>
      </w:pPr>
    </w:p>
    <w:p w14:paraId="47E1E78E" w14:textId="77777777" w:rsidR="007E170A" w:rsidRDefault="007E170A" w:rsidP="007B3C08">
      <w:pPr>
        <w:pStyle w:val="Heading2"/>
      </w:pPr>
      <w:bookmarkStart w:id="100" w:name="_Toc195730386"/>
      <w:r>
        <w:t>13.6   Structure for Testing</w:t>
      </w:r>
      <w:bookmarkEnd w:id="100"/>
    </w:p>
    <w:p w14:paraId="407D1F02" w14:textId="77777777" w:rsidR="007E170A" w:rsidRDefault="007E170A" w:rsidP="007E170A">
      <w:pPr>
        <w:pStyle w:val="NoSpacing"/>
      </w:pPr>
      <w:r>
        <w:t>Require the developer of the system, system component, or system service to structure security-relevant hardware, software, and firmware to facilitate testing.</w:t>
      </w:r>
    </w:p>
    <w:p w14:paraId="1B1B6333" w14:textId="77777777" w:rsidR="007E170A" w:rsidRDefault="007E170A" w:rsidP="007E170A">
      <w:pPr>
        <w:pStyle w:val="NoSpacing"/>
      </w:pPr>
    </w:p>
    <w:p w14:paraId="04B95C58" w14:textId="77777777" w:rsidR="007E170A" w:rsidRDefault="007E170A" w:rsidP="007B3C08">
      <w:pPr>
        <w:pStyle w:val="Heading2"/>
      </w:pPr>
      <w:bookmarkStart w:id="101" w:name="_Toc195730387"/>
      <w:r>
        <w:lastRenderedPageBreak/>
        <w:t>13.7   Structure for Least Privilege</w:t>
      </w:r>
      <w:bookmarkEnd w:id="101"/>
    </w:p>
    <w:p w14:paraId="56185404" w14:textId="77777777" w:rsidR="007E170A" w:rsidRDefault="007E170A" w:rsidP="007E170A">
      <w:pPr>
        <w:pStyle w:val="NoSpacing"/>
      </w:pPr>
      <w:r>
        <w:t>Require the developer of the system, system component, or system service to structure security-relevant hardware, software, and firmware to facilitate controlling access with least privilege.</w:t>
      </w:r>
    </w:p>
    <w:p w14:paraId="7E5BF232" w14:textId="77777777" w:rsidR="007E170A" w:rsidRDefault="007E170A" w:rsidP="007E170A">
      <w:pPr>
        <w:pStyle w:val="NoSpacing"/>
      </w:pPr>
    </w:p>
    <w:p w14:paraId="286752B7" w14:textId="77777777" w:rsidR="007E170A" w:rsidRDefault="007E170A" w:rsidP="007B3C08">
      <w:pPr>
        <w:pStyle w:val="Heading2"/>
      </w:pPr>
      <w:bookmarkStart w:id="102" w:name="_Toc195730388"/>
      <w:r>
        <w:t>13.8   Orchestration</w:t>
      </w:r>
      <w:bookmarkEnd w:id="102"/>
    </w:p>
    <w:p w14:paraId="1EDCF559" w14:textId="77777777" w:rsidR="007E170A" w:rsidRDefault="007E170A" w:rsidP="007E170A">
      <w:pPr>
        <w:pStyle w:val="NoSpacing"/>
      </w:pPr>
      <w:r>
        <w:t>Design [defined critical systems] with coordinated behavior to implement the following capabilities: [defined capabilities].</w:t>
      </w:r>
    </w:p>
    <w:p w14:paraId="1DBD1A05" w14:textId="77777777" w:rsidR="007E170A" w:rsidRDefault="007E170A" w:rsidP="007E170A">
      <w:pPr>
        <w:pStyle w:val="NoSpacing"/>
      </w:pPr>
    </w:p>
    <w:p w14:paraId="7A9BFE9D" w14:textId="77777777" w:rsidR="007E170A" w:rsidRDefault="007E170A" w:rsidP="007B3C08">
      <w:pPr>
        <w:pStyle w:val="Heading2"/>
      </w:pPr>
      <w:bookmarkStart w:id="103" w:name="_Toc195730389"/>
      <w:r>
        <w:t>13.9   Design Diversity</w:t>
      </w:r>
      <w:bookmarkEnd w:id="103"/>
    </w:p>
    <w:p w14:paraId="4D83D435" w14:textId="77777777" w:rsidR="007E170A" w:rsidRDefault="007E170A" w:rsidP="007E170A">
      <w:pPr>
        <w:pStyle w:val="NoSpacing"/>
      </w:pPr>
      <w:r>
        <w:t>Use different designs for [defined critical systems] to satisfy a common set of requirements or to provide equivalent functionality.</w:t>
      </w:r>
    </w:p>
    <w:p w14:paraId="5570C2CE" w14:textId="77777777" w:rsidR="007E170A" w:rsidRDefault="007E170A" w:rsidP="007E170A">
      <w:pPr>
        <w:pStyle w:val="NoSpacing"/>
      </w:pPr>
    </w:p>
    <w:p w14:paraId="61EE3299" w14:textId="77777777" w:rsidR="007E170A" w:rsidRDefault="007E170A" w:rsidP="007B3C08">
      <w:pPr>
        <w:pStyle w:val="Heading1"/>
      </w:pPr>
      <w:bookmarkStart w:id="104" w:name="_Toc195730390"/>
      <w:r>
        <w:t>14.0   Customized Development of Critical Components</w:t>
      </w:r>
      <w:bookmarkEnd w:id="104"/>
    </w:p>
    <w:p w14:paraId="0A1808A7" w14:textId="77777777" w:rsidR="007E170A" w:rsidRDefault="007E170A" w:rsidP="007E170A">
      <w:pPr>
        <w:pStyle w:val="NoSpacing"/>
      </w:pPr>
    </w:p>
    <w:p w14:paraId="5710A5D0" w14:textId="77777777" w:rsidR="007E170A" w:rsidRDefault="007E170A" w:rsidP="007E170A">
      <w:pPr>
        <w:pStyle w:val="NoSpacing"/>
      </w:pPr>
      <w:r w:rsidRPr="001615F5">
        <w:t>Reimplement or custom develop the following critical system components: [defined critical system].</w:t>
      </w:r>
    </w:p>
    <w:p w14:paraId="34B610C7" w14:textId="77777777" w:rsidR="007E170A" w:rsidRDefault="007E170A" w:rsidP="007E170A">
      <w:pPr>
        <w:pStyle w:val="NoSpacing"/>
      </w:pPr>
    </w:p>
    <w:p w14:paraId="47AE7191" w14:textId="77777777" w:rsidR="007E170A" w:rsidRDefault="007E170A" w:rsidP="007B3C08">
      <w:pPr>
        <w:pStyle w:val="Heading1"/>
      </w:pPr>
      <w:bookmarkStart w:id="105" w:name="_Toc195730391"/>
      <w:r>
        <w:t>15.0   Developer Screening</w:t>
      </w:r>
      <w:bookmarkEnd w:id="105"/>
    </w:p>
    <w:p w14:paraId="0A47A843" w14:textId="77777777" w:rsidR="007E170A" w:rsidRDefault="007E170A" w:rsidP="007E170A">
      <w:pPr>
        <w:pStyle w:val="NoSpacing"/>
      </w:pPr>
    </w:p>
    <w:p w14:paraId="7A0ECAFB" w14:textId="77777777" w:rsidR="007E170A" w:rsidRDefault="007E170A" w:rsidP="007E170A">
      <w:pPr>
        <w:pStyle w:val="NoSpacing"/>
      </w:pPr>
      <w:r>
        <w:t>Require that the developer of [defined system/component/service]:</w:t>
      </w:r>
    </w:p>
    <w:p w14:paraId="248E0BAD" w14:textId="77777777" w:rsidR="007E170A" w:rsidRDefault="007E170A" w:rsidP="007E170A">
      <w:pPr>
        <w:pStyle w:val="NoSpacing"/>
      </w:pPr>
      <w:r>
        <w:t xml:space="preserve">   a. Has appropriate access authorizations as determined by assigned [defined official government duties]; and</w:t>
      </w:r>
    </w:p>
    <w:p w14:paraId="7862B580" w14:textId="77777777" w:rsidR="007E170A" w:rsidRDefault="007E170A" w:rsidP="007E170A">
      <w:pPr>
        <w:pStyle w:val="NoSpacing"/>
      </w:pPr>
      <w:r>
        <w:t xml:space="preserve">   b. Satisfies the following additional personnel screening criteria: [defined additional personnel screening criteria].</w:t>
      </w:r>
    </w:p>
    <w:p w14:paraId="7DD9DE8A" w14:textId="77777777" w:rsidR="007E170A" w:rsidRDefault="007E170A" w:rsidP="007E170A">
      <w:pPr>
        <w:pStyle w:val="NoSpacing"/>
      </w:pPr>
    </w:p>
    <w:p w14:paraId="2A3B5BD4" w14:textId="77777777" w:rsidR="007E170A" w:rsidRDefault="007E170A" w:rsidP="007B3C08">
      <w:pPr>
        <w:pStyle w:val="Heading1"/>
      </w:pPr>
      <w:bookmarkStart w:id="106" w:name="_Toc195730392"/>
      <w:r>
        <w:t>16.0   Unsupported System Components</w:t>
      </w:r>
      <w:bookmarkEnd w:id="106"/>
    </w:p>
    <w:p w14:paraId="423EAC0E" w14:textId="77777777" w:rsidR="007E170A" w:rsidRDefault="007E170A" w:rsidP="007E170A">
      <w:pPr>
        <w:pStyle w:val="NoSpacing"/>
      </w:pPr>
    </w:p>
    <w:p w14:paraId="795B7F55" w14:textId="77777777" w:rsidR="007E170A" w:rsidRDefault="007E170A" w:rsidP="007E170A">
      <w:pPr>
        <w:pStyle w:val="NoSpacing"/>
      </w:pPr>
      <w:r>
        <w:t>a. Replace system components when support for the components is no longer available from the developer, vendor, or manufacturer; or</w:t>
      </w:r>
    </w:p>
    <w:p w14:paraId="4630CF72" w14:textId="77777777" w:rsidR="007E170A" w:rsidRDefault="007E170A" w:rsidP="007E170A">
      <w:pPr>
        <w:pStyle w:val="NoSpacing"/>
      </w:pPr>
    </w:p>
    <w:p w14:paraId="59933416" w14:textId="77777777" w:rsidR="007E170A" w:rsidRDefault="007E170A" w:rsidP="007E170A">
      <w:pPr>
        <w:pStyle w:val="NoSpacing"/>
      </w:pPr>
      <w:r>
        <w:t>b. Provide the following options for alternative sources for continued support for unsupported components [(one or more): in-house support, [defined support from external providers]].</w:t>
      </w:r>
    </w:p>
    <w:p w14:paraId="7F420A81" w14:textId="77777777" w:rsidR="007E170A" w:rsidRDefault="007E170A" w:rsidP="007E170A">
      <w:pPr>
        <w:pStyle w:val="NoSpacing"/>
      </w:pPr>
    </w:p>
    <w:p w14:paraId="2399E0E4" w14:textId="77777777" w:rsidR="007E170A" w:rsidRDefault="007E170A" w:rsidP="007B3C08">
      <w:pPr>
        <w:pStyle w:val="Heading1"/>
      </w:pPr>
      <w:bookmarkStart w:id="107" w:name="_Toc195730393"/>
      <w:r>
        <w:lastRenderedPageBreak/>
        <w:t>17.0   Specialization</w:t>
      </w:r>
      <w:bookmarkEnd w:id="107"/>
    </w:p>
    <w:p w14:paraId="09413D5B" w14:textId="77777777" w:rsidR="007B3C08" w:rsidRDefault="007B3C08" w:rsidP="007E170A">
      <w:pPr>
        <w:pStyle w:val="NoSpacing"/>
      </w:pPr>
    </w:p>
    <w:p w14:paraId="61553F34" w14:textId="50A29BD6" w:rsidR="007E170A" w:rsidRDefault="007E170A" w:rsidP="007E170A">
      <w:pPr>
        <w:pStyle w:val="NoSpacing"/>
      </w:pPr>
      <w:r w:rsidRPr="005250A6">
        <w:t>Employ [(one or more): design modification, augmentation, reconfiguration] on [defined systems or system components] supporting mission essential services or functions to increase the trustworthiness in those systems or components.</w:t>
      </w:r>
    </w:p>
    <w:p w14:paraId="1E668675" w14:textId="77777777" w:rsidR="007E170A" w:rsidRDefault="007E170A" w:rsidP="007E170A">
      <w:pPr>
        <w:pStyle w:val="NoSpacing"/>
      </w:pPr>
    </w:p>
    <w:p w14:paraId="19CC56A5" w14:textId="77777777" w:rsidR="005625B7" w:rsidRDefault="005625B7" w:rsidP="004670AD">
      <w:pPr>
        <w:pStyle w:val="NoSpacing"/>
      </w:pPr>
    </w:p>
    <w:p w14:paraId="27170C37" w14:textId="77777777" w:rsidR="008F006E" w:rsidRDefault="008F006E" w:rsidP="008F006E">
      <w:pPr>
        <w:pStyle w:val="NoSpacing"/>
      </w:pPr>
    </w:p>
    <w:p w14:paraId="045281D4" w14:textId="77777777" w:rsidR="00535A1F" w:rsidRDefault="00535A1F" w:rsidP="008F006E">
      <w:pPr>
        <w:pStyle w:val="NoSpacing"/>
      </w:pPr>
    </w:p>
    <w:p w14:paraId="22018A1A" w14:textId="77777777" w:rsidR="00535A1F" w:rsidRDefault="00535A1F" w:rsidP="008F006E">
      <w:pPr>
        <w:pStyle w:val="NoSpacing"/>
      </w:pPr>
    </w:p>
    <w:p w14:paraId="35292706" w14:textId="77777777" w:rsidR="00535A1F" w:rsidRDefault="00535A1F" w:rsidP="008F006E">
      <w:pPr>
        <w:pStyle w:val="NoSpacing"/>
      </w:pPr>
    </w:p>
    <w:p w14:paraId="32142B93" w14:textId="77777777" w:rsidR="00535A1F" w:rsidRDefault="00535A1F" w:rsidP="008F006E">
      <w:pPr>
        <w:pStyle w:val="NoSpacing"/>
      </w:pPr>
    </w:p>
    <w:p w14:paraId="6E32A267" w14:textId="77777777" w:rsidR="00535A1F" w:rsidRDefault="00535A1F" w:rsidP="008F006E">
      <w:pPr>
        <w:pStyle w:val="NoSpacing"/>
      </w:pPr>
    </w:p>
    <w:p w14:paraId="6D632327" w14:textId="77777777" w:rsidR="00535A1F" w:rsidRDefault="00535A1F" w:rsidP="008F006E">
      <w:pPr>
        <w:pStyle w:val="NoSpacing"/>
      </w:pPr>
    </w:p>
    <w:p w14:paraId="693614C8" w14:textId="77777777" w:rsidR="00535A1F" w:rsidRDefault="00535A1F" w:rsidP="008F006E">
      <w:pPr>
        <w:pStyle w:val="NoSpacing"/>
      </w:pPr>
    </w:p>
    <w:p w14:paraId="4DF63F8D" w14:textId="77777777" w:rsidR="00535A1F" w:rsidRDefault="00535A1F" w:rsidP="008F006E">
      <w:pPr>
        <w:pStyle w:val="NoSpacing"/>
      </w:pPr>
    </w:p>
    <w:p w14:paraId="07022C4A" w14:textId="77777777" w:rsidR="00535A1F" w:rsidRDefault="00535A1F" w:rsidP="008F006E">
      <w:pPr>
        <w:pStyle w:val="NoSpacing"/>
      </w:pPr>
    </w:p>
    <w:p w14:paraId="68369CC0" w14:textId="77777777" w:rsidR="00535A1F" w:rsidRDefault="00535A1F" w:rsidP="008F006E">
      <w:pPr>
        <w:pStyle w:val="NoSpacing"/>
      </w:pPr>
    </w:p>
    <w:p w14:paraId="30C01C52" w14:textId="77777777" w:rsidR="00535A1F" w:rsidRDefault="00535A1F" w:rsidP="008F006E">
      <w:pPr>
        <w:pStyle w:val="NoSpacing"/>
      </w:pPr>
    </w:p>
    <w:p w14:paraId="2A5D0ECE" w14:textId="77777777" w:rsidR="00535A1F" w:rsidRDefault="00535A1F" w:rsidP="008F006E">
      <w:pPr>
        <w:pStyle w:val="NoSpacing"/>
      </w:pPr>
    </w:p>
    <w:p w14:paraId="5D51B074" w14:textId="77777777" w:rsidR="00535A1F" w:rsidRDefault="00535A1F" w:rsidP="008F006E">
      <w:pPr>
        <w:pStyle w:val="NoSpacing"/>
      </w:pPr>
    </w:p>
    <w:p w14:paraId="571CC12E" w14:textId="77777777" w:rsidR="00535A1F" w:rsidRDefault="00535A1F" w:rsidP="008F006E">
      <w:pPr>
        <w:pStyle w:val="NoSpacing"/>
      </w:pPr>
    </w:p>
    <w:p w14:paraId="0138E361" w14:textId="77777777" w:rsidR="00535A1F" w:rsidRDefault="00535A1F" w:rsidP="008F006E">
      <w:pPr>
        <w:pStyle w:val="NoSpacing"/>
      </w:pPr>
    </w:p>
    <w:p w14:paraId="4F1F9D35" w14:textId="77777777" w:rsidR="00535A1F" w:rsidRDefault="00535A1F" w:rsidP="008F006E">
      <w:pPr>
        <w:pStyle w:val="NoSpacing"/>
      </w:pPr>
    </w:p>
    <w:p w14:paraId="23081C8C" w14:textId="77777777" w:rsidR="00535A1F" w:rsidRDefault="00535A1F" w:rsidP="008F006E">
      <w:pPr>
        <w:pStyle w:val="NoSpacing"/>
      </w:pPr>
    </w:p>
    <w:p w14:paraId="59255C0D" w14:textId="77777777" w:rsidR="00535A1F" w:rsidRDefault="00535A1F" w:rsidP="008F006E">
      <w:pPr>
        <w:pStyle w:val="NoSpacing"/>
      </w:pPr>
    </w:p>
    <w:p w14:paraId="58D80050" w14:textId="77777777" w:rsidR="00535A1F" w:rsidRDefault="00535A1F" w:rsidP="008F006E">
      <w:pPr>
        <w:pStyle w:val="NoSpacing"/>
      </w:pPr>
    </w:p>
    <w:p w14:paraId="5C1E32C3" w14:textId="77777777" w:rsidR="00535A1F" w:rsidRDefault="00535A1F" w:rsidP="008F006E">
      <w:pPr>
        <w:pStyle w:val="NoSpacing"/>
      </w:pPr>
    </w:p>
    <w:p w14:paraId="26641DBF" w14:textId="77777777" w:rsidR="00535A1F" w:rsidRDefault="00535A1F" w:rsidP="008F006E">
      <w:pPr>
        <w:pStyle w:val="NoSpacing"/>
      </w:pPr>
    </w:p>
    <w:p w14:paraId="4CE4B902" w14:textId="77777777" w:rsidR="00535A1F" w:rsidRDefault="00535A1F" w:rsidP="008F006E">
      <w:pPr>
        <w:pStyle w:val="NoSpacing"/>
      </w:pPr>
    </w:p>
    <w:p w14:paraId="25FC983F" w14:textId="77777777" w:rsidR="00535A1F" w:rsidRDefault="00535A1F" w:rsidP="008F006E">
      <w:pPr>
        <w:pStyle w:val="NoSpacing"/>
      </w:pPr>
    </w:p>
    <w:sectPr w:rsidR="00535A1F" w:rsidSect="00670BE9">
      <w:headerReference w:type="default" r:id="rId8"/>
      <w:footerReference w:type="default" r:id="rId9"/>
      <w:type w:val="continuous"/>
      <w:pgSz w:w="12240" w:h="15840"/>
      <w:pgMar w:top="1440" w:right="1440" w:bottom="1440" w:left="1440" w:header="720" w:footer="28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BAA8" w14:textId="77777777" w:rsidR="006234EF" w:rsidRDefault="006234EF" w:rsidP="00226B59">
      <w:pPr>
        <w:spacing w:after="0"/>
      </w:pPr>
      <w:r>
        <w:separator/>
      </w:r>
    </w:p>
  </w:endnote>
  <w:endnote w:type="continuationSeparator" w:id="0">
    <w:p w14:paraId="65702D11" w14:textId="77777777" w:rsidR="006234EF" w:rsidRDefault="006234EF" w:rsidP="00226B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68944"/>
      <w:docPartObj>
        <w:docPartGallery w:val="Page Numbers (Bottom of Page)"/>
        <w:docPartUnique/>
      </w:docPartObj>
    </w:sdtPr>
    <w:sdtEndPr>
      <w:rPr>
        <w:noProof/>
      </w:rPr>
    </w:sdtEndPr>
    <w:sdtContent>
      <w:p w14:paraId="1159A478" w14:textId="77777777" w:rsidR="00420114" w:rsidRDefault="00420114" w:rsidP="00420114">
        <w:pPr>
          <w:pStyle w:val="Header"/>
          <w:pBdr>
            <w:bottom w:val="single" w:sz="12" w:space="1" w:color="auto"/>
          </w:pBdr>
          <w:jc w:val="center"/>
          <w:rPr>
            <w:b/>
            <w:bCs/>
            <w:sz w:val="18"/>
            <w:szCs w:val="18"/>
          </w:rPr>
        </w:pPr>
      </w:p>
      <w:p w14:paraId="370758A7" w14:textId="77777777" w:rsidR="00420114" w:rsidRDefault="00420114" w:rsidP="00420114">
        <w:pPr>
          <w:pStyle w:val="Header"/>
          <w:jc w:val="center"/>
          <w:rPr>
            <w:b/>
            <w:bCs/>
            <w:sz w:val="18"/>
            <w:szCs w:val="18"/>
          </w:rPr>
        </w:pPr>
      </w:p>
      <w:p w14:paraId="6A26E265" w14:textId="6620C3CF" w:rsidR="00FD40E0" w:rsidRDefault="00420114" w:rsidP="00AC596E">
        <w:pPr>
          <w:pStyle w:val="Header"/>
          <w:jc w:val="center"/>
        </w:pPr>
        <w:r w:rsidRPr="00DA5602">
          <w:rPr>
            <w:b/>
            <w:bCs/>
            <w:sz w:val="18"/>
            <w:szCs w:val="18"/>
          </w:rPr>
          <w:t>(handling instructions)</w:t>
        </w:r>
        <w:r w:rsidR="00AC596E">
          <w:rPr>
            <w:b/>
            <w:bCs/>
            <w:sz w:val="18"/>
            <w:szCs w:val="18"/>
          </w:rPr>
          <w:t xml:space="preserve">                           </w:t>
        </w:r>
        <w:r w:rsidR="00AC596E">
          <w:rPr>
            <w:b/>
            <w:bCs/>
            <w:sz w:val="18"/>
            <w:szCs w:val="18"/>
          </w:rPr>
          <w:tab/>
        </w:r>
        <w:r w:rsidR="00AC596E">
          <w:rPr>
            <w:b/>
            <w:bCs/>
            <w:sz w:val="18"/>
            <w:szCs w:val="18"/>
          </w:rPr>
          <w:tab/>
        </w:r>
        <w:r w:rsidR="00FD40E0">
          <w:fldChar w:fldCharType="begin"/>
        </w:r>
        <w:r w:rsidR="00FD40E0">
          <w:instrText xml:space="preserve"> PAGE   \* MERGEFORMAT </w:instrText>
        </w:r>
        <w:r w:rsidR="00FD40E0">
          <w:fldChar w:fldCharType="separate"/>
        </w:r>
        <w:r w:rsidR="00FD40E0">
          <w:rPr>
            <w:noProof/>
          </w:rPr>
          <w:t>2</w:t>
        </w:r>
        <w:r w:rsidR="00FD40E0">
          <w:rPr>
            <w:noProof/>
          </w:rPr>
          <w:fldChar w:fldCharType="end"/>
        </w:r>
      </w:p>
    </w:sdtContent>
  </w:sdt>
  <w:p w14:paraId="70C820CB" w14:textId="77777777" w:rsidR="00FD40E0" w:rsidRDefault="00FD40E0" w:rsidP="007C5349">
    <w:pPr>
      <w:pStyle w:val="Footer"/>
      <w:tabs>
        <w:tab w:val="clear" w:pos="4680"/>
        <w:tab w:val="clear" w:pos="9360"/>
        <w:tab w:val="left" w:pos="405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95A3A" w14:textId="77777777" w:rsidR="006234EF" w:rsidRDefault="006234EF" w:rsidP="00226B59">
      <w:pPr>
        <w:spacing w:after="0"/>
      </w:pPr>
      <w:r>
        <w:separator/>
      </w:r>
    </w:p>
  </w:footnote>
  <w:footnote w:type="continuationSeparator" w:id="0">
    <w:p w14:paraId="6AC74D6B" w14:textId="77777777" w:rsidR="006234EF" w:rsidRDefault="006234EF" w:rsidP="00226B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1168" w14:textId="77777777" w:rsidR="00EB126B" w:rsidRPr="00DA5602" w:rsidRDefault="00EB126B" w:rsidP="00674C59">
    <w:pPr>
      <w:pStyle w:val="Header"/>
      <w:jc w:val="center"/>
      <w:rPr>
        <w:b/>
        <w:bCs/>
        <w:sz w:val="18"/>
        <w:szCs w:val="18"/>
      </w:rPr>
    </w:pPr>
    <w:r w:rsidRPr="00DA5602">
      <w:rPr>
        <w:b/>
        <w:bCs/>
        <w:sz w:val="18"/>
        <w:szCs w:val="18"/>
      </w:rPr>
      <w:t>(handling instructions)</w:t>
    </w:r>
  </w:p>
  <w:p w14:paraId="3EB68312" w14:textId="5E80FC00" w:rsidR="00EB126B" w:rsidRPr="00DA5602" w:rsidRDefault="00F77A78" w:rsidP="005F5E2E">
    <w:pPr>
      <w:pStyle w:val="Header"/>
      <w:rPr>
        <w:b/>
        <w:bCs/>
        <w:sz w:val="18"/>
        <w:szCs w:val="18"/>
      </w:rPr>
    </w:pPr>
    <w:r>
      <w:rPr>
        <w:b/>
        <w:bCs/>
        <w:sz w:val="18"/>
        <w:szCs w:val="18"/>
      </w:rPr>
      <w:t>{System Acronym}</w:t>
    </w:r>
  </w:p>
  <w:p w14:paraId="7ACF1D88" w14:textId="1CC2B562" w:rsidR="00EB126B" w:rsidRPr="00DA5602" w:rsidRDefault="00A6300B" w:rsidP="005F5E2E">
    <w:pPr>
      <w:pStyle w:val="Header"/>
      <w:pBdr>
        <w:bottom w:val="single" w:sz="12" w:space="1" w:color="auto"/>
      </w:pBdr>
      <w:rPr>
        <w:b/>
        <w:bCs/>
        <w:sz w:val="18"/>
        <w:szCs w:val="18"/>
      </w:rPr>
    </w:pPr>
    <w:r>
      <w:rPr>
        <w:b/>
        <w:bCs/>
        <w:sz w:val="18"/>
        <w:szCs w:val="18"/>
      </w:rPr>
      <w:t>S</w:t>
    </w:r>
    <w:r w:rsidR="005A3BAB">
      <w:rPr>
        <w:b/>
        <w:bCs/>
        <w:sz w:val="18"/>
        <w:szCs w:val="18"/>
      </w:rPr>
      <w:t>ystem and Services Acquisition</w:t>
    </w:r>
    <w:r>
      <w:rPr>
        <w:b/>
        <w:bCs/>
        <w:sz w:val="18"/>
        <w:szCs w:val="18"/>
      </w:rPr>
      <w:t xml:space="preserve"> </w:t>
    </w:r>
    <w:r w:rsidR="00EB126B" w:rsidRPr="00DA5602">
      <w:rPr>
        <w:b/>
        <w:bCs/>
        <w:sz w:val="18"/>
        <w:szCs w:val="18"/>
      </w:rPr>
      <w:t>Plan</w:t>
    </w:r>
    <w:r w:rsidR="00EB126B" w:rsidRPr="00DA5602">
      <w:rPr>
        <w:b/>
        <w:bCs/>
        <w:sz w:val="18"/>
        <w:szCs w:val="18"/>
      </w:rPr>
      <w:tab/>
    </w:r>
    <w:r w:rsidR="00EB126B" w:rsidRPr="00DA5602">
      <w:rPr>
        <w:b/>
        <w:bCs/>
        <w:sz w:val="18"/>
        <w:szCs w:val="18"/>
      </w:rPr>
      <w:tab/>
      <w:t xml:space="preserve">xx </w:t>
    </w:r>
    <w:r w:rsidR="00F77A78">
      <w:rPr>
        <w:b/>
        <w:bCs/>
        <w:sz w:val="18"/>
        <w:szCs w:val="18"/>
      </w:rPr>
      <w:t>April</w:t>
    </w:r>
    <w:r w:rsidR="00EB126B" w:rsidRPr="00DA5602">
      <w:rPr>
        <w:b/>
        <w:bCs/>
        <w:sz w:val="18"/>
        <w:szCs w:val="18"/>
      </w:rPr>
      <w:t xml:space="preserve"> 2025</w:t>
    </w:r>
  </w:p>
  <w:p w14:paraId="5C9BDDA6" w14:textId="77777777" w:rsidR="00DA5602" w:rsidRPr="00674C59" w:rsidRDefault="00DA5602" w:rsidP="005F5E2E">
    <w:pPr>
      <w:pStyle w:val="Head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A6"/>
    <w:multiLevelType w:val="multilevel"/>
    <w:tmpl w:val="B1B2A3C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1633F9"/>
    <w:multiLevelType w:val="multilevel"/>
    <w:tmpl w:val="468E300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CC3525"/>
    <w:multiLevelType w:val="multilevel"/>
    <w:tmpl w:val="1AE644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5E5BFF"/>
    <w:multiLevelType w:val="hybridMultilevel"/>
    <w:tmpl w:val="214E1F8C"/>
    <w:lvl w:ilvl="0" w:tplc="C1C2AC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5682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CEB49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22FD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24D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846E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0453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F60D6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BAB0B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967665"/>
    <w:multiLevelType w:val="hybridMultilevel"/>
    <w:tmpl w:val="AF6081AE"/>
    <w:lvl w:ilvl="0" w:tplc="8152A1B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408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F2273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3671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626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E88F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3A9D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BC73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DC50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AA5A83"/>
    <w:multiLevelType w:val="multilevel"/>
    <w:tmpl w:val="2D1C18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3ED00AA"/>
    <w:multiLevelType w:val="multilevel"/>
    <w:tmpl w:val="2B942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6861604"/>
    <w:multiLevelType w:val="hybridMultilevel"/>
    <w:tmpl w:val="AB3A7136"/>
    <w:lvl w:ilvl="0" w:tplc="A44A18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FA172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70D5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E2B4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D22B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38EC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2E1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F2D9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FAA9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6931F13"/>
    <w:multiLevelType w:val="hybridMultilevel"/>
    <w:tmpl w:val="9E324BEE"/>
    <w:lvl w:ilvl="0" w:tplc="755E25E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B059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3A2C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22EAE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724D3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CEAB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CC94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4883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C40B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603598B"/>
    <w:multiLevelType w:val="multilevel"/>
    <w:tmpl w:val="08D8A2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F543635"/>
    <w:multiLevelType w:val="multilevel"/>
    <w:tmpl w:val="91783C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F770BC0"/>
    <w:multiLevelType w:val="hybridMultilevel"/>
    <w:tmpl w:val="CEE845C6"/>
    <w:lvl w:ilvl="0" w:tplc="22C4279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F0EF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22AA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96EC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8A10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EAA9D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102B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5E90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BEC6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3A31316"/>
    <w:multiLevelType w:val="hybridMultilevel"/>
    <w:tmpl w:val="CB285388"/>
    <w:lvl w:ilvl="0" w:tplc="F4E0CEFE">
      <w:start w:val="1"/>
      <w:numFmt w:val="bullet"/>
      <w:lvlText w:val="•"/>
      <w:lvlJc w:val="left"/>
      <w:pPr>
        <w:ind w:left="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EE48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E0D0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508F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471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4B439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A8C2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8CB1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4858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77E3C6C"/>
    <w:multiLevelType w:val="hybridMultilevel"/>
    <w:tmpl w:val="88C67EDA"/>
    <w:lvl w:ilvl="0" w:tplc="E8B87F2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24B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4CDB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3EDF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E8ADF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3CE7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7801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D83C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CC68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4751DDC"/>
    <w:multiLevelType w:val="hybridMultilevel"/>
    <w:tmpl w:val="813072F6"/>
    <w:lvl w:ilvl="0" w:tplc="B60A1E9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CC5E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789C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14D4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A4722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6050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86A2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98B8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621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8BD4763"/>
    <w:multiLevelType w:val="multilevel"/>
    <w:tmpl w:val="A8E4B41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A6E195F"/>
    <w:multiLevelType w:val="multilevel"/>
    <w:tmpl w:val="02D023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36948204">
    <w:abstractNumId w:val="0"/>
  </w:num>
  <w:num w:numId="2" w16cid:durableId="153761246">
    <w:abstractNumId w:val="5"/>
  </w:num>
  <w:num w:numId="3" w16cid:durableId="1688561547">
    <w:abstractNumId w:val="16"/>
  </w:num>
  <w:num w:numId="4" w16cid:durableId="239798352">
    <w:abstractNumId w:val="15"/>
  </w:num>
  <w:num w:numId="5" w16cid:durableId="2133092161">
    <w:abstractNumId w:val="1"/>
  </w:num>
  <w:num w:numId="6" w16cid:durableId="760569181">
    <w:abstractNumId w:val="10"/>
  </w:num>
  <w:num w:numId="7" w16cid:durableId="208686459">
    <w:abstractNumId w:val="2"/>
  </w:num>
  <w:num w:numId="8" w16cid:durableId="453182711">
    <w:abstractNumId w:val="6"/>
  </w:num>
  <w:num w:numId="9" w16cid:durableId="1694186368">
    <w:abstractNumId w:val="12"/>
  </w:num>
  <w:num w:numId="10" w16cid:durableId="2030327140">
    <w:abstractNumId w:val="7"/>
  </w:num>
  <w:num w:numId="11" w16cid:durableId="1260722432">
    <w:abstractNumId w:val="4"/>
  </w:num>
  <w:num w:numId="12" w16cid:durableId="2048068806">
    <w:abstractNumId w:val="8"/>
  </w:num>
  <w:num w:numId="13" w16cid:durableId="998734546">
    <w:abstractNumId w:val="14"/>
  </w:num>
  <w:num w:numId="14" w16cid:durableId="58020283">
    <w:abstractNumId w:val="3"/>
  </w:num>
  <w:num w:numId="15" w16cid:durableId="945306620">
    <w:abstractNumId w:val="13"/>
  </w:num>
  <w:num w:numId="16" w16cid:durableId="1868179551">
    <w:abstractNumId w:val="11"/>
  </w:num>
  <w:num w:numId="17" w16cid:durableId="1102916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F7"/>
    <w:rsid w:val="00011696"/>
    <w:rsid w:val="00011DAB"/>
    <w:rsid w:val="00020BDE"/>
    <w:rsid w:val="00031D31"/>
    <w:rsid w:val="00033334"/>
    <w:rsid w:val="0004659C"/>
    <w:rsid w:val="0006616D"/>
    <w:rsid w:val="00076EE6"/>
    <w:rsid w:val="000809F4"/>
    <w:rsid w:val="00082F97"/>
    <w:rsid w:val="00087F60"/>
    <w:rsid w:val="0009241F"/>
    <w:rsid w:val="00096EC4"/>
    <w:rsid w:val="000A2589"/>
    <w:rsid w:val="000A4985"/>
    <w:rsid w:val="000C391A"/>
    <w:rsid w:val="000C7D35"/>
    <w:rsid w:val="000D7A9D"/>
    <w:rsid w:val="000F5346"/>
    <w:rsid w:val="000F56E2"/>
    <w:rsid w:val="00112F38"/>
    <w:rsid w:val="0011339B"/>
    <w:rsid w:val="0011687C"/>
    <w:rsid w:val="001202CE"/>
    <w:rsid w:val="001212AD"/>
    <w:rsid w:val="00122B79"/>
    <w:rsid w:val="00131ADD"/>
    <w:rsid w:val="001410BF"/>
    <w:rsid w:val="00142920"/>
    <w:rsid w:val="001446E9"/>
    <w:rsid w:val="00150B6D"/>
    <w:rsid w:val="00172D88"/>
    <w:rsid w:val="001757CE"/>
    <w:rsid w:val="001803AA"/>
    <w:rsid w:val="00181064"/>
    <w:rsid w:val="00181729"/>
    <w:rsid w:val="00181DEA"/>
    <w:rsid w:val="00187E32"/>
    <w:rsid w:val="00194E5F"/>
    <w:rsid w:val="001B6CD9"/>
    <w:rsid w:val="001B71F8"/>
    <w:rsid w:val="001C151A"/>
    <w:rsid w:val="001D5AB3"/>
    <w:rsid w:val="001D70CC"/>
    <w:rsid w:val="001E415A"/>
    <w:rsid w:val="001E774A"/>
    <w:rsid w:val="001F1BD8"/>
    <w:rsid w:val="001F4A82"/>
    <w:rsid w:val="00224B02"/>
    <w:rsid w:val="00226B59"/>
    <w:rsid w:val="00241793"/>
    <w:rsid w:val="00244999"/>
    <w:rsid w:val="002642E3"/>
    <w:rsid w:val="00266DF3"/>
    <w:rsid w:val="00277FA0"/>
    <w:rsid w:val="002815F3"/>
    <w:rsid w:val="002A027D"/>
    <w:rsid w:val="002B372B"/>
    <w:rsid w:val="002B43B1"/>
    <w:rsid w:val="002B574A"/>
    <w:rsid w:val="002C04BD"/>
    <w:rsid w:val="002C3FFB"/>
    <w:rsid w:val="002C5278"/>
    <w:rsid w:val="002D4650"/>
    <w:rsid w:val="002D4A93"/>
    <w:rsid w:val="002E2AD4"/>
    <w:rsid w:val="002E30B9"/>
    <w:rsid w:val="002F400F"/>
    <w:rsid w:val="0030357E"/>
    <w:rsid w:val="00303D70"/>
    <w:rsid w:val="003040A2"/>
    <w:rsid w:val="00304598"/>
    <w:rsid w:val="0031093A"/>
    <w:rsid w:val="00324B9B"/>
    <w:rsid w:val="00335BC9"/>
    <w:rsid w:val="00361FD3"/>
    <w:rsid w:val="00366BF4"/>
    <w:rsid w:val="003675EB"/>
    <w:rsid w:val="0038337C"/>
    <w:rsid w:val="00385F7E"/>
    <w:rsid w:val="00393A69"/>
    <w:rsid w:val="00393F37"/>
    <w:rsid w:val="003B7684"/>
    <w:rsid w:val="003C37BC"/>
    <w:rsid w:val="003C6A0F"/>
    <w:rsid w:val="003D1873"/>
    <w:rsid w:val="003D51EA"/>
    <w:rsid w:val="003D5871"/>
    <w:rsid w:val="003E143E"/>
    <w:rsid w:val="003E165C"/>
    <w:rsid w:val="003E31D2"/>
    <w:rsid w:val="003F272A"/>
    <w:rsid w:val="003F62B3"/>
    <w:rsid w:val="00400E3F"/>
    <w:rsid w:val="004143B1"/>
    <w:rsid w:val="00415BF5"/>
    <w:rsid w:val="00420114"/>
    <w:rsid w:val="00423C78"/>
    <w:rsid w:val="004246E4"/>
    <w:rsid w:val="00424955"/>
    <w:rsid w:val="00426FAB"/>
    <w:rsid w:val="00431A42"/>
    <w:rsid w:val="00436690"/>
    <w:rsid w:val="00440CF9"/>
    <w:rsid w:val="00451FEF"/>
    <w:rsid w:val="004613B5"/>
    <w:rsid w:val="004670AD"/>
    <w:rsid w:val="004673E0"/>
    <w:rsid w:val="0047189F"/>
    <w:rsid w:val="0047308B"/>
    <w:rsid w:val="00482DE7"/>
    <w:rsid w:val="004930F5"/>
    <w:rsid w:val="004952C6"/>
    <w:rsid w:val="00495F56"/>
    <w:rsid w:val="00495FC0"/>
    <w:rsid w:val="0049770B"/>
    <w:rsid w:val="004B10AC"/>
    <w:rsid w:val="004B1140"/>
    <w:rsid w:val="004D1827"/>
    <w:rsid w:val="004E4645"/>
    <w:rsid w:val="004E4CD0"/>
    <w:rsid w:val="004E746B"/>
    <w:rsid w:val="004F7840"/>
    <w:rsid w:val="00511D18"/>
    <w:rsid w:val="0051726C"/>
    <w:rsid w:val="00521A6D"/>
    <w:rsid w:val="00522C91"/>
    <w:rsid w:val="00526698"/>
    <w:rsid w:val="00535A1F"/>
    <w:rsid w:val="00536835"/>
    <w:rsid w:val="00536E64"/>
    <w:rsid w:val="00551C94"/>
    <w:rsid w:val="00560C51"/>
    <w:rsid w:val="005625B7"/>
    <w:rsid w:val="0057315B"/>
    <w:rsid w:val="00582D0A"/>
    <w:rsid w:val="00585B4A"/>
    <w:rsid w:val="005951CB"/>
    <w:rsid w:val="005A3555"/>
    <w:rsid w:val="005A3BAB"/>
    <w:rsid w:val="005A7FED"/>
    <w:rsid w:val="005B1BC5"/>
    <w:rsid w:val="005B6E1E"/>
    <w:rsid w:val="005C3638"/>
    <w:rsid w:val="005C3CA1"/>
    <w:rsid w:val="005C4C63"/>
    <w:rsid w:val="005D6619"/>
    <w:rsid w:val="005F32C7"/>
    <w:rsid w:val="005F5E2E"/>
    <w:rsid w:val="00605E53"/>
    <w:rsid w:val="00607FED"/>
    <w:rsid w:val="006135DD"/>
    <w:rsid w:val="00614B86"/>
    <w:rsid w:val="00616F80"/>
    <w:rsid w:val="00622CEE"/>
    <w:rsid w:val="006234EF"/>
    <w:rsid w:val="006243BA"/>
    <w:rsid w:val="00625E10"/>
    <w:rsid w:val="00631828"/>
    <w:rsid w:val="00647182"/>
    <w:rsid w:val="0065476A"/>
    <w:rsid w:val="0065673A"/>
    <w:rsid w:val="00670BE9"/>
    <w:rsid w:val="00674C59"/>
    <w:rsid w:val="00691B88"/>
    <w:rsid w:val="0069662B"/>
    <w:rsid w:val="006978B2"/>
    <w:rsid w:val="006A21F9"/>
    <w:rsid w:val="006A636B"/>
    <w:rsid w:val="006B000F"/>
    <w:rsid w:val="006C4095"/>
    <w:rsid w:val="006C46A3"/>
    <w:rsid w:val="006C7F8F"/>
    <w:rsid w:val="006D29AD"/>
    <w:rsid w:val="006D733F"/>
    <w:rsid w:val="006E13D5"/>
    <w:rsid w:val="006F2A3A"/>
    <w:rsid w:val="00700A47"/>
    <w:rsid w:val="00701606"/>
    <w:rsid w:val="00705235"/>
    <w:rsid w:val="00710618"/>
    <w:rsid w:val="00713DB6"/>
    <w:rsid w:val="007228C9"/>
    <w:rsid w:val="0073507F"/>
    <w:rsid w:val="0073676C"/>
    <w:rsid w:val="007442F5"/>
    <w:rsid w:val="00751096"/>
    <w:rsid w:val="007524E6"/>
    <w:rsid w:val="00752708"/>
    <w:rsid w:val="00757480"/>
    <w:rsid w:val="00761205"/>
    <w:rsid w:val="007800B9"/>
    <w:rsid w:val="007808D2"/>
    <w:rsid w:val="00783D09"/>
    <w:rsid w:val="00797362"/>
    <w:rsid w:val="0079751B"/>
    <w:rsid w:val="007A40BB"/>
    <w:rsid w:val="007B3C08"/>
    <w:rsid w:val="007C034E"/>
    <w:rsid w:val="007C03DE"/>
    <w:rsid w:val="007C07B9"/>
    <w:rsid w:val="007C45AA"/>
    <w:rsid w:val="007C46A3"/>
    <w:rsid w:val="007C5349"/>
    <w:rsid w:val="007C661B"/>
    <w:rsid w:val="007C7079"/>
    <w:rsid w:val="007E170A"/>
    <w:rsid w:val="007E1AA4"/>
    <w:rsid w:val="007F24C4"/>
    <w:rsid w:val="00801935"/>
    <w:rsid w:val="00806518"/>
    <w:rsid w:val="00817A96"/>
    <w:rsid w:val="00832C7D"/>
    <w:rsid w:val="008340D8"/>
    <w:rsid w:val="00834DE1"/>
    <w:rsid w:val="00842763"/>
    <w:rsid w:val="00850FD5"/>
    <w:rsid w:val="008722E8"/>
    <w:rsid w:val="00876705"/>
    <w:rsid w:val="00897ADC"/>
    <w:rsid w:val="00897BA7"/>
    <w:rsid w:val="008A69FC"/>
    <w:rsid w:val="008C2A4E"/>
    <w:rsid w:val="008D6E3E"/>
    <w:rsid w:val="008E52D2"/>
    <w:rsid w:val="008E5E0E"/>
    <w:rsid w:val="008F006E"/>
    <w:rsid w:val="008F08BD"/>
    <w:rsid w:val="008F376E"/>
    <w:rsid w:val="009021A3"/>
    <w:rsid w:val="009209E1"/>
    <w:rsid w:val="00925078"/>
    <w:rsid w:val="00925F28"/>
    <w:rsid w:val="009301D0"/>
    <w:rsid w:val="00933261"/>
    <w:rsid w:val="0093790B"/>
    <w:rsid w:val="00957C86"/>
    <w:rsid w:val="00970481"/>
    <w:rsid w:val="00972097"/>
    <w:rsid w:val="00977B8F"/>
    <w:rsid w:val="00983134"/>
    <w:rsid w:val="00985373"/>
    <w:rsid w:val="00995FAB"/>
    <w:rsid w:val="0099611A"/>
    <w:rsid w:val="00996C5E"/>
    <w:rsid w:val="009A28BD"/>
    <w:rsid w:val="009A54DA"/>
    <w:rsid w:val="009A74FE"/>
    <w:rsid w:val="009B2FB4"/>
    <w:rsid w:val="009B4658"/>
    <w:rsid w:val="009C349F"/>
    <w:rsid w:val="009D2642"/>
    <w:rsid w:val="009D4A13"/>
    <w:rsid w:val="009D6A24"/>
    <w:rsid w:val="009E6F7C"/>
    <w:rsid w:val="00A13A9F"/>
    <w:rsid w:val="00A14A74"/>
    <w:rsid w:val="00A17956"/>
    <w:rsid w:val="00A25EA9"/>
    <w:rsid w:val="00A3241B"/>
    <w:rsid w:val="00A3243C"/>
    <w:rsid w:val="00A40042"/>
    <w:rsid w:val="00A406C5"/>
    <w:rsid w:val="00A45027"/>
    <w:rsid w:val="00A55ECB"/>
    <w:rsid w:val="00A563EB"/>
    <w:rsid w:val="00A6300B"/>
    <w:rsid w:val="00A656A0"/>
    <w:rsid w:val="00A65A6E"/>
    <w:rsid w:val="00A67023"/>
    <w:rsid w:val="00A82A72"/>
    <w:rsid w:val="00A91553"/>
    <w:rsid w:val="00A916E9"/>
    <w:rsid w:val="00A93BD6"/>
    <w:rsid w:val="00A976CA"/>
    <w:rsid w:val="00AA2172"/>
    <w:rsid w:val="00AA2A73"/>
    <w:rsid w:val="00AA3556"/>
    <w:rsid w:val="00AB0356"/>
    <w:rsid w:val="00AC5089"/>
    <w:rsid w:val="00AC596E"/>
    <w:rsid w:val="00AF08F2"/>
    <w:rsid w:val="00AF2539"/>
    <w:rsid w:val="00AF3575"/>
    <w:rsid w:val="00AF493C"/>
    <w:rsid w:val="00B11D83"/>
    <w:rsid w:val="00B31911"/>
    <w:rsid w:val="00B4181C"/>
    <w:rsid w:val="00B531FB"/>
    <w:rsid w:val="00B61FA5"/>
    <w:rsid w:val="00B62234"/>
    <w:rsid w:val="00B76D4A"/>
    <w:rsid w:val="00B850F9"/>
    <w:rsid w:val="00B907F4"/>
    <w:rsid w:val="00B95654"/>
    <w:rsid w:val="00BA2735"/>
    <w:rsid w:val="00BA6C60"/>
    <w:rsid w:val="00BB11D3"/>
    <w:rsid w:val="00BB799D"/>
    <w:rsid w:val="00BC2DAC"/>
    <w:rsid w:val="00C11EB8"/>
    <w:rsid w:val="00C15534"/>
    <w:rsid w:val="00C23A9C"/>
    <w:rsid w:val="00C2422C"/>
    <w:rsid w:val="00C35A71"/>
    <w:rsid w:val="00C37630"/>
    <w:rsid w:val="00C44C50"/>
    <w:rsid w:val="00C60ED1"/>
    <w:rsid w:val="00C63370"/>
    <w:rsid w:val="00C73D52"/>
    <w:rsid w:val="00C76B08"/>
    <w:rsid w:val="00C83614"/>
    <w:rsid w:val="00CB5458"/>
    <w:rsid w:val="00CC19D0"/>
    <w:rsid w:val="00CD4670"/>
    <w:rsid w:val="00CE2966"/>
    <w:rsid w:val="00CE5B37"/>
    <w:rsid w:val="00CF0646"/>
    <w:rsid w:val="00CF31AF"/>
    <w:rsid w:val="00CF5E12"/>
    <w:rsid w:val="00D079C2"/>
    <w:rsid w:val="00D24A9E"/>
    <w:rsid w:val="00D31234"/>
    <w:rsid w:val="00D327F4"/>
    <w:rsid w:val="00D34B20"/>
    <w:rsid w:val="00D40BCE"/>
    <w:rsid w:val="00D4276C"/>
    <w:rsid w:val="00D43BBC"/>
    <w:rsid w:val="00D518FB"/>
    <w:rsid w:val="00D5411F"/>
    <w:rsid w:val="00D607DF"/>
    <w:rsid w:val="00D85B09"/>
    <w:rsid w:val="00D974BC"/>
    <w:rsid w:val="00DA5602"/>
    <w:rsid w:val="00DC1382"/>
    <w:rsid w:val="00DD0A70"/>
    <w:rsid w:val="00DD1289"/>
    <w:rsid w:val="00DF016B"/>
    <w:rsid w:val="00DF4ACD"/>
    <w:rsid w:val="00DF4B67"/>
    <w:rsid w:val="00DF5068"/>
    <w:rsid w:val="00DF5510"/>
    <w:rsid w:val="00DF6A0D"/>
    <w:rsid w:val="00E01162"/>
    <w:rsid w:val="00E0665B"/>
    <w:rsid w:val="00E079B0"/>
    <w:rsid w:val="00E117E7"/>
    <w:rsid w:val="00E13348"/>
    <w:rsid w:val="00E170FB"/>
    <w:rsid w:val="00E23D7A"/>
    <w:rsid w:val="00E240B1"/>
    <w:rsid w:val="00E3466F"/>
    <w:rsid w:val="00E446E9"/>
    <w:rsid w:val="00E65B69"/>
    <w:rsid w:val="00E710F7"/>
    <w:rsid w:val="00E71CA4"/>
    <w:rsid w:val="00E720DC"/>
    <w:rsid w:val="00E86F43"/>
    <w:rsid w:val="00E956DD"/>
    <w:rsid w:val="00E97FAF"/>
    <w:rsid w:val="00EA4D85"/>
    <w:rsid w:val="00EB126B"/>
    <w:rsid w:val="00EB298C"/>
    <w:rsid w:val="00EB50BF"/>
    <w:rsid w:val="00EB7335"/>
    <w:rsid w:val="00EC1C28"/>
    <w:rsid w:val="00EC29B1"/>
    <w:rsid w:val="00ED361F"/>
    <w:rsid w:val="00ED4A4B"/>
    <w:rsid w:val="00ED5312"/>
    <w:rsid w:val="00EF4243"/>
    <w:rsid w:val="00EF4889"/>
    <w:rsid w:val="00EF796C"/>
    <w:rsid w:val="00F00CF8"/>
    <w:rsid w:val="00F065D6"/>
    <w:rsid w:val="00F13E5D"/>
    <w:rsid w:val="00F15E6F"/>
    <w:rsid w:val="00F17A56"/>
    <w:rsid w:val="00F31E8C"/>
    <w:rsid w:val="00F336C5"/>
    <w:rsid w:val="00F4104D"/>
    <w:rsid w:val="00F526F9"/>
    <w:rsid w:val="00F54ADA"/>
    <w:rsid w:val="00F60FF4"/>
    <w:rsid w:val="00F61C36"/>
    <w:rsid w:val="00F67897"/>
    <w:rsid w:val="00F74019"/>
    <w:rsid w:val="00F77A78"/>
    <w:rsid w:val="00F81065"/>
    <w:rsid w:val="00F907CF"/>
    <w:rsid w:val="00F9475A"/>
    <w:rsid w:val="00F969D0"/>
    <w:rsid w:val="00FA1C30"/>
    <w:rsid w:val="00FB1136"/>
    <w:rsid w:val="00FB6AB6"/>
    <w:rsid w:val="00FC2632"/>
    <w:rsid w:val="00FC3302"/>
    <w:rsid w:val="00FC60AB"/>
    <w:rsid w:val="00FC75EE"/>
    <w:rsid w:val="00FD1129"/>
    <w:rsid w:val="00FD3350"/>
    <w:rsid w:val="00FD40E0"/>
    <w:rsid w:val="00FD44D7"/>
    <w:rsid w:val="00FE0841"/>
    <w:rsid w:val="00FE34E9"/>
    <w:rsid w:val="00FE606E"/>
    <w:rsid w:val="00FF1DA9"/>
    <w:rsid w:val="00FF39E3"/>
    <w:rsid w:val="00FF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D4D83"/>
  <w15:chartTrackingRefBased/>
  <w15:docId w15:val="{44C8AEF1-6AF0-4F8A-8E3C-EA57712D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1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1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1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1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1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1EB8"/>
    <w:pPr>
      <w:spacing w:after="0"/>
    </w:pPr>
  </w:style>
  <w:style w:type="character" w:customStyle="1" w:styleId="Heading1Char">
    <w:name w:val="Heading 1 Char"/>
    <w:basedOn w:val="DefaultParagraphFont"/>
    <w:link w:val="Heading1"/>
    <w:rsid w:val="00E71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71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71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E71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71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1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1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1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1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1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10F7"/>
    <w:pPr>
      <w:spacing w:before="160"/>
      <w:jc w:val="center"/>
    </w:pPr>
    <w:rPr>
      <w:i/>
      <w:iCs/>
      <w:color w:val="404040" w:themeColor="text1" w:themeTint="BF"/>
    </w:rPr>
  </w:style>
  <w:style w:type="character" w:customStyle="1" w:styleId="QuoteChar">
    <w:name w:val="Quote Char"/>
    <w:basedOn w:val="DefaultParagraphFont"/>
    <w:link w:val="Quote"/>
    <w:uiPriority w:val="29"/>
    <w:rsid w:val="00E710F7"/>
    <w:rPr>
      <w:i/>
      <w:iCs/>
      <w:color w:val="404040" w:themeColor="text1" w:themeTint="BF"/>
    </w:rPr>
  </w:style>
  <w:style w:type="paragraph" w:styleId="ListParagraph">
    <w:name w:val="List Paragraph"/>
    <w:basedOn w:val="Normal"/>
    <w:uiPriority w:val="34"/>
    <w:qFormat/>
    <w:rsid w:val="00E710F7"/>
    <w:pPr>
      <w:ind w:left="720"/>
      <w:contextualSpacing/>
    </w:pPr>
  </w:style>
  <w:style w:type="character" w:styleId="IntenseEmphasis">
    <w:name w:val="Intense Emphasis"/>
    <w:basedOn w:val="DefaultParagraphFont"/>
    <w:uiPriority w:val="21"/>
    <w:qFormat/>
    <w:rsid w:val="00E710F7"/>
    <w:rPr>
      <w:i/>
      <w:iCs/>
      <w:color w:val="0F4761" w:themeColor="accent1" w:themeShade="BF"/>
    </w:rPr>
  </w:style>
  <w:style w:type="paragraph" w:styleId="IntenseQuote">
    <w:name w:val="Intense Quote"/>
    <w:basedOn w:val="Normal"/>
    <w:next w:val="Normal"/>
    <w:link w:val="IntenseQuoteChar"/>
    <w:uiPriority w:val="30"/>
    <w:qFormat/>
    <w:rsid w:val="00E71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F7"/>
    <w:rPr>
      <w:i/>
      <w:iCs/>
      <w:color w:val="0F4761" w:themeColor="accent1" w:themeShade="BF"/>
    </w:rPr>
  </w:style>
  <w:style w:type="character" w:styleId="IntenseReference">
    <w:name w:val="Intense Reference"/>
    <w:basedOn w:val="DefaultParagraphFont"/>
    <w:uiPriority w:val="32"/>
    <w:qFormat/>
    <w:rsid w:val="00E710F7"/>
    <w:rPr>
      <w:b/>
      <w:bCs/>
      <w:smallCaps/>
      <w:color w:val="0F4761" w:themeColor="accent1" w:themeShade="BF"/>
      <w:spacing w:val="5"/>
    </w:rPr>
  </w:style>
  <w:style w:type="character" w:styleId="Hyperlink">
    <w:name w:val="Hyperlink"/>
    <w:basedOn w:val="DefaultParagraphFont"/>
    <w:uiPriority w:val="99"/>
    <w:unhideWhenUsed/>
    <w:rsid w:val="00E710F7"/>
    <w:rPr>
      <w:color w:val="467886" w:themeColor="hyperlink"/>
      <w:u w:val="single"/>
    </w:rPr>
  </w:style>
  <w:style w:type="character" w:styleId="UnresolvedMention">
    <w:name w:val="Unresolved Mention"/>
    <w:basedOn w:val="DefaultParagraphFont"/>
    <w:uiPriority w:val="99"/>
    <w:semiHidden/>
    <w:unhideWhenUsed/>
    <w:rsid w:val="00E710F7"/>
    <w:rPr>
      <w:color w:val="605E5C"/>
      <w:shd w:val="clear" w:color="auto" w:fill="E1DFDD"/>
    </w:rPr>
  </w:style>
  <w:style w:type="table" w:styleId="TableGrid">
    <w:name w:val="Table Grid"/>
    <w:basedOn w:val="TableNormal"/>
    <w:uiPriority w:val="39"/>
    <w:rsid w:val="00A400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6B59"/>
    <w:pPr>
      <w:tabs>
        <w:tab w:val="center" w:pos="4680"/>
        <w:tab w:val="right" w:pos="9360"/>
      </w:tabs>
      <w:spacing w:after="0"/>
    </w:pPr>
  </w:style>
  <w:style w:type="character" w:customStyle="1" w:styleId="HeaderChar">
    <w:name w:val="Header Char"/>
    <w:basedOn w:val="DefaultParagraphFont"/>
    <w:link w:val="Header"/>
    <w:uiPriority w:val="99"/>
    <w:rsid w:val="00226B59"/>
  </w:style>
  <w:style w:type="paragraph" w:styleId="Footer">
    <w:name w:val="footer"/>
    <w:basedOn w:val="Normal"/>
    <w:link w:val="FooterChar"/>
    <w:uiPriority w:val="99"/>
    <w:unhideWhenUsed/>
    <w:rsid w:val="00226B59"/>
    <w:pPr>
      <w:tabs>
        <w:tab w:val="center" w:pos="4680"/>
        <w:tab w:val="right" w:pos="9360"/>
      </w:tabs>
      <w:spacing w:after="0"/>
    </w:pPr>
  </w:style>
  <w:style w:type="character" w:customStyle="1" w:styleId="FooterChar">
    <w:name w:val="Footer Char"/>
    <w:basedOn w:val="DefaultParagraphFont"/>
    <w:link w:val="Footer"/>
    <w:uiPriority w:val="99"/>
    <w:rsid w:val="00226B59"/>
  </w:style>
  <w:style w:type="table" w:customStyle="1" w:styleId="TableGrid0">
    <w:name w:val="TableGrid"/>
    <w:rsid w:val="00423C78"/>
    <w:pPr>
      <w:spacing w:after="0"/>
    </w:pPr>
    <w:rPr>
      <w:rFonts w:asciiTheme="minorHAnsi" w:eastAsiaTheme="minorEastAsia" w:hAnsiTheme="minorHAnsi"/>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C19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19D0"/>
    <w:pPr>
      <w:spacing w:after="100"/>
    </w:pPr>
  </w:style>
  <w:style w:type="paragraph" w:styleId="TOC2">
    <w:name w:val="toc 2"/>
    <w:basedOn w:val="Normal"/>
    <w:next w:val="Normal"/>
    <w:autoRedefine/>
    <w:uiPriority w:val="39"/>
    <w:unhideWhenUsed/>
    <w:rsid w:val="00CC19D0"/>
    <w:pPr>
      <w:spacing w:after="100"/>
      <w:ind w:left="240"/>
    </w:pPr>
  </w:style>
  <w:style w:type="paragraph" w:styleId="TOC3">
    <w:name w:val="toc 3"/>
    <w:basedOn w:val="Normal"/>
    <w:next w:val="Normal"/>
    <w:autoRedefine/>
    <w:uiPriority w:val="39"/>
    <w:unhideWhenUsed/>
    <w:rsid w:val="00CC19D0"/>
    <w:pPr>
      <w:spacing w:after="100" w:line="278" w:lineRule="auto"/>
      <w:ind w:left="480"/>
    </w:pPr>
    <w:rPr>
      <w:rFonts w:asciiTheme="minorHAnsi" w:eastAsiaTheme="minorEastAsia" w:hAnsiTheme="minorHAnsi"/>
      <w:szCs w:val="24"/>
    </w:rPr>
  </w:style>
  <w:style w:type="paragraph" w:styleId="TOC4">
    <w:name w:val="toc 4"/>
    <w:basedOn w:val="Normal"/>
    <w:next w:val="Normal"/>
    <w:autoRedefine/>
    <w:uiPriority w:val="39"/>
    <w:unhideWhenUsed/>
    <w:rsid w:val="00CC19D0"/>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CC19D0"/>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CC19D0"/>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CC19D0"/>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CC19D0"/>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CC19D0"/>
    <w:pPr>
      <w:spacing w:after="100" w:line="278" w:lineRule="auto"/>
      <w:ind w:left="1920"/>
    </w:pPr>
    <w:rPr>
      <w:rFonts w:asciiTheme="minorHAnsi" w:eastAsiaTheme="minorEastAsia" w:hAnsiTheme="minorHAnsi"/>
      <w:szCs w:val="24"/>
    </w:rPr>
  </w:style>
  <w:style w:type="paragraph" w:customStyle="1" w:styleId="footnotedescription">
    <w:name w:val="footnote description"/>
    <w:next w:val="Normal"/>
    <w:link w:val="footnotedescriptionChar"/>
    <w:hidden/>
    <w:rsid w:val="00181064"/>
    <w:pPr>
      <w:spacing w:after="0" w:line="259" w:lineRule="auto"/>
    </w:pPr>
    <w:rPr>
      <w:rFonts w:eastAsia="Calibri" w:cs="Calibri"/>
      <w:color w:val="000000"/>
      <w:sz w:val="20"/>
      <w:szCs w:val="24"/>
    </w:rPr>
  </w:style>
  <w:style w:type="character" w:customStyle="1" w:styleId="footnotedescriptionChar">
    <w:name w:val="footnote description Char"/>
    <w:link w:val="footnotedescription"/>
    <w:rsid w:val="00181064"/>
    <w:rPr>
      <w:rFonts w:eastAsia="Calibri" w:cs="Calibri"/>
      <w:color w:val="000000"/>
      <w:sz w:val="20"/>
      <w:szCs w:val="24"/>
    </w:rPr>
  </w:style>
  <w:style w:type="character" w:customStyle="1" w:styleId="footnotemark">
    <w:name w:val="footnote mark"/>
    <w:hidden/>
    <w:rsid w:val="00181064"/>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3150">
      <w:bodyDiv w:val="1"/>
      <w:marLeft w:val="0"/>
      <w:marRight w:val="0"/>
      <w:marTop w:val="0"/>
      <w:marBottom w:val="0"/>
      <w:divBdr>
        <w:top w:val="none" w:sz="0" w:space="0" w:color="auto"/>
        <w:left w:val="none" w:sz="0" w:space="0" w:color="auto"/>
        <w:bottom w:val="none" w:sz="0" w:space="0" w:color="auto"/>
        <w:right w:val="none" w:sz="0" w:space="0" w:color="auto"/>
      </w:divBdr>
    </w:div>
    <w:div w:id="88475644">
      <w:bodyDiv w:val="1"/>
      <w:marLeft w:val="0"/>
      <w:marRight w:val="0"/>
      <w:marTop w:val="0"/>
      <w:marBottom w:val="0"/>
      <w:divBdr>
        <w:top w:val="none" w:sz="0" w:space="0" w:color="auto"/>
        <w:left w:val="none" w:sz="0" w:space="0" w:color="auto"/>
        <w:bottom w:val="none" w:sz="0" w:space="0" w:color="auto"/>
        <w:right w:val="none" w:sz="0" w:space="0" w:color="auto"/>
      </w:divBdr>
    </w:div>
    <w:div w:id="101388762">
      <w:bodyDiv w:val="1"/>
      <w:marLeft w:val="0"/>
      <w:marRight w:val="0"/>
      <w:marTop w:val="0"/>
      <w:marBottom w:val="0"/>
      <w:divBdr>
        <w:top w:val="none" w:sz="0" w:space="0" w:color="auto"/>
        <w:left w:val="none" w:sz="0" w:space="0" w:color="auto"/>
        <w:bottom w:val="none" w:sz="0" w:space="0" w:color="auto"/>
        <w:right w:val="none" w:sz="0" w:space="0" w:color="auto"/>
      </w:divBdr>
    </w:div>
    <w:div w:id="112866133">
      <w:bodyDiv w:val="1"/>
      <w:marLeft w:val="0"/>
      <w:marRight w:val="0"/>
      <w:marTop w:val="0"/>
      <w:marBottom w:val="0"/>
      <w:divBdr>
        <w:top w:val="none" w:sz="0" w:space="0" w:color="auto"/>
        <w:left w:val="none" w:sz="0" w:space="0" w:color="auto"/>
        <w:bottom w:val="none" w:sz="0" w:space="0" w:color="auto"/>
        <w:right w:val="none" w:sz="0" w:space="0" w:color="auto"/>
      </w:divBdr>
    </w:div>
    <w:div w:id="112941273">
      <w:bodyDiv w:val="1"/>
      <w:marLeft w:val="0"/>
      <w:marRight w:val="0"/>
      <w:marTop w:val="0"/>
      <w:marBottom w:val="0"/>
      <w:divBdr>
        <w:top w:val="none" w:sz="0" w:space="0" w:color="auto"/>
        <w:left w:val="none" w:sz="0" w:space="0" w:color="auto"/>
        <w:bottom w:val="none" w:sz="0" w:space="0" w:color="auto"/>
        <w:right w:val="none" w:sz="0" w:space="0" w:color="auto"/>
      </w:divBdr>
    </w:div>
    <w:div w:id="126170917">
      <w:bodyDiv w:val="1"/>
      <w:marLeft w:val="0"/>
      <w:marRight w:val="0"/>
      <w:marTop w:val="0"/>
      <w:marBottom w:val="0"/>
      <w:divBdr>
        <w:top w:val="none" w:sz="0" w:space="0" w:color="auto"/>
        <w:left w:val="none" w:sz="0" w:space="0" w:color="auto"/>
        <w:bottom w:val="none" w:sz="0" w:space="0" w:color="auto"/>
        <w:right w:val="none" w:sz="0" w:space="0" w:color="auto"/>
      </w:divBdr>
    </w:div>
    <w:div w:id="132407817">
      <w:bodyDiv w:val="1"/>
      <w:marLeft w:val="0"/>
      <w:marRight w:val="0"/>
      <w:marTop w:val="0"/>
      <w:marBottom w:val="0"/>
      <w:divBdr>
        <w:top w:val="none" w:sz="0" w:space="0" w:color="auto"/>
        <w:left w:val="none" w:sz="0" w:space="0" w:color="auto"/>
        <w:bottom w:val="none" w:sz="0" w:space="0" w:color="auto"/>
        <w:right w:val="none" w:sz="0" w:space="0" w:color="auto"/>
      </w:divBdr>
    </w:div>
    <w:div w:id="142357425">
      <w:bodyDiv w:val="1"/>
      <w:marLeft w:val="0"/>
      <w:marRight w:val="0"/>
      <w:marTop w:val="0"/>
      <w:marBottom w:val="0"/>
      <w:divBdr>
        <w:top w:val="none" w:sz="0" w:space="0" w:color="auto"/>
        <w:left w:val="none" w:sz="0" w:space="0" w:color="auto"/>
        <w:bottom w:val="none" w:sz="0" w:space="0" w:color="auto"/>
        <w:right w:val="none" w:sz="0" w:space="0" w:color="auto"/>
      </w:divBdr>
    </w:div>
    <w:div w:id="180434786">
      <w:bodyDiv w:val="1"/>
      <w:marLeft w:val="0"/>
      <w:marRight w:val="0"/>
      <w:marTop w:val="0"/>
      <w:marBottom w:val="0"/>
      <w:divBdr>
        <w:top w:val="none" w:sz="0" w:space="0" w:color="auto"/>
        <w:left w:val="none" w:sz="0" w:space="0" w:color="auto"/>
        <w:bottom w:val="none" w:sz="0" w:space="0" w:color="auto"/>
        <w:right w:val="none" w:sz="0" w:space="0" w:color="auto"/>
      </w:divBdr>
    </w:div>
    <w:div w:id="230238848">
      <w:bodyDiv w:val="1"/>
      <w:marLeft w:val="0"/>
      <w:marRight w:val="0"/>
      <w:marTop w:val="0"/>
      <w:marBottom w:val="0"/>
      <w:divBdr>
        <w:top w:val="none" w:sz="0" w:space="0" w:color="auto"/>
        <w:left w:val="none" w:sz="0" w:space="0" w:color="auto"/>
        <w:bottom w:val="none" w:sz="0" w:space="0" w:color="auto"/>
        <w:right w:val="none" w:sz="0" w:space="0" w:color="auto"/>
      </w:divBdr>
    </w:div>
    <w:div w:id="232354352">
      <w:bodyDiv w:val="1"/>
      <w:marLeft w:val="0"/>
      <w:marRight w:val="0"/>
      <w:marTop w:val="0"/>
      <w:marBottom w:val="0"/>
      <w:divBdr>
        <w:top w:val="none" w:sz="0" w:space="0" w:color="auto"/>
        <w:left w:val="none" w:sz="0" w:space="0" w:color="auto"/>
        <w:bottom w:val="none" w:sz="0" w:space="0" w:color="auto"/>
        <w:right w:val="none" w:sz="0" w:space="0" w:color="auto"/>
      </w:divBdr>
    </w:div>
    <w:div w:id="240406209">
      <w:bodyDiv w:val="1"/>
      <w:marLeft w:val="0"/>
      <w:marRight w:val="0"/>
      <w:marTop w:val="0"/>
      <w:marBottom w:val="0"/>
      <w:divBdr>
        <w:top w:val="none" w:sz="0" w:space="0" w:color="auto"/>
        <w:left w:val="none" w:sz="0" w:space="0" w:color="auto"/>
        <w:bottom w:val="none" w:sz="0" w:space="0" w:color="auto"/>
        <w:right w:val="none" w:sz="0" w:space="0" w:color="auto"/>
      </w:divBdr>
      <w:divsChild>
        <w:div w:id="332682317">
          <w:marLeft w:val="0"/>
          <w:marRight w:val="0"/>
          <w:marTop w:val="0"/>
          <w:marBottom w:val="0"/>
          <w:divBdr>
            <w:top w:val="none" w:sz="0" w:space="0" w:color="E2E8F0"/>
            <w:left w:val="none" w:sz="0" w:space="0" w:color="E2E8F0"/>
            <w:bottom w:val="single" w:sz="6" w:space="0" w:color="E2E8F0"/>
            <w:right w:val="none" w:sz="0" w:space="0" w:color="E2E8F0"/>
          </w:divBdr>
          <w:divsChild>
            <w:div w:id="915092154">
              <w:marLeft w:val="0"/>
              <w:marRight w:val="0"/>
              <w:marTop w:val="0"/>
              <w:marBottom w:val="0"/>
              <w:divBdr>
                <w:top w:val="none" w:sz="0" w:space="0" w:color="auto"/>
                <w:left w:val="none" w:sz="0" w:space="0" w:color="auto"/>
                <w:bottom w:val="none" w:sz="0" w:space="0" w:color="auto"/>
                <w:right w:val="none" w:sz="0" w:space="0" w:color="auto"/>
              </w:divBdr>
              <w:divsChild>
                <w:div w:id="1402099857">
                  <w:marLeft w:val="0"/>
                  <w:marRight w:val="0"/>
                  <w:marTop w:val="0"/>
                  <w:marBottom w:val="0"/>
                  <w:divBdr>
                    <w:top w:val="single" w:sz="12" w:space="0" w:color="CBD5E1"/>
                    <w:left w:val="single" w:sz="12" w:space="0" w:color="CBD5E1"/>
                    <w:bottom w:val="single" w:sz="12" w:space="0" w:color="CBD5E1"/>
                    <w:right w:val="single" w:sz="12" w:space="0" w:color="CBD5E1"/>
                  </w:divBdr>
                </w:div>
                <w:div w:id="1550023872">
                  <w:marLeft w:val="0"/>
                  <w:marRight w:val="0"/>
                  <w:marTop w:val="0"/>
                  <w:marBottom w:val="0"/>
                  <w:divBdr>
                    <w:top w:val="single" w:sz="12" w:space="0" w:color="CBD5E1"/>
                    <w:left w:val="single" w:sz="12" w:space="0" w:color="CBD5E1"/>
                    <w:bottom w:val="single" w:sz="12" w:space="0" w:color="CBD5E1"/>
                    <w:right w:val="single" w:sz="12" w:space="0" w:color="CBD5E1"/>
                  </w:divBdr>
                </w:div>
                <w:div w:id="256867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92769067">
          <w:marLeft w:val="0"/>
          <w:marRight w:val="0"/>
          <w:marTop w:val="0"/>
          <w:marBottom w:val="0"/>
          <w:divBdr>
            <w:top w:val="single" w:sz="12" w:space="0" w:color="CBD5E1"/>
            <w:left w:val="single" w:sz="12" w:space="0" w:color="CBD5E1"/>
            <w:bottom w:val="single" w:sz="12" w:space="0" w:color="CBD5E1"/>
            <w:right w:val="single" w:sz="12" w:space="0" w:color="CBD5E1"/>
          </w:divBdr>
        </w:div>
        <w:div w:id="1842769574">
          <w:marLeft w:val="0"/>
          <w:marRight w:val="0"/>
          <w:marTop w:val="0"/>
          <w:marBottom w:val="0"/>
          <w:divBdr>
            <w:top w:val="single" w:sz="12" w:space="0" w:color="CBD5E1"/>
            <w:left w:val="single" w:sz="12" w:space="0" w:color="CBD5E1"/>
            <w:bottom w:val="single" w:sz="12" w:space="0" w:color="CBD5E1"/>
            <w:right w:val="single" w:sz="12" w:space="0" w:color="CBD5E1"/>
          </w:divBdr>
        </w:div>
        <w:div w:id="265500798">
          <w:marLeft w:val="0"/>
          <w:marRight w:val="0"/>
          <w:marTop w:val="0"/>
          <w:marBottom w:val="0"/>
          <w:divBdr>
            <w:top w:val="single" w:sz="12" w:space="0" w:color="CBD5E1"/>
            <w:left w:val="single" w:sz="12" w:space="0" w:color="CBD5E1"/>
            <w:bottom w:val="single" w:sz="12" w:space="0" w:color="CBD5E1"/>
            <w:right w:val="single" w:sz="12" w:space="0" w:color="CBD5E1"/>
          </w:divBdr>
        </w:div>
        <w:div w:id="2143107356">
          <w:marLeft w:val="0"/>
          <w:marRight w:val="0"/>
          <w:marTop w:val="0"/>
          <w:marBottom w:val="0"/>
          <w:divBdr>
            <w:top w:val="none" w:sz="0" w:space="0" w:color="E2E8F0"/>
            <w:left w:val="none" w:sz="0" w:space="0" w:color="E2E8F0"/>
            <w:bottom w:val="single" w:sz="6" w:space="0" w:color="E2E8F0"/>
            <w:right w:val="none" w:sz="0" w:space="0" w:color="E2E8F0"/>
          </w:divBdr>
          <w:divsChild>
            <w:div w:id="895166720">
              <w:marLeft w:val="0"/>
              <w:marRight w:val="0"/>
              <w:marTop w:val="0"/>
              <w:marBottom w:val="0"/>
              <w:divBdr>
                <w:top w:val="none" w:sz="0" w:space="0" w:color="auto"/>
                <w:left w:val="none" w:sz="0" w:space="0" w:color="auto"/>
                <w:bottom w:val="none" w:sz="0" w:space="0" w:color="auto"/>
                <w:right w:val="none" w:sz="0" w:space="0" w:color="auto"/>
              </w:divBdr>
              <w:divsChild>
                <w:div w:id="487526009">
                  <w:marLeft w:val="0"/>
                  <w:marRight w:val="0"/>
                  <w:marTop w:val="0"/>
                  <w:marBottom w:val="0"/>
                  <w:divBdr>
                    <w:top w:val="single" w:sz="12" w:space="0" w:color="CBD5E1"/>
                    <w:left w:val="single" w:sz="12" w:space="0" w:color="CBD5E1"/>
                    <w:bottom w:val="single" w:sz="12" w:space="0" w:color="CBD5E1"/>
                    <w:right w:val="single" w:sz="12" w:space="0" w:color="CBD5E1"/>
                  </w:divBdr>
                </w:div>
                <w:div w:id="1158686609">
                  <w:marLeft w:val="0"/>
                  <w:marRight w:val="0"/>
                  <w:marTop w:val="0"/>
                  <w:marBottom w:val="0"/>
                  <w:divBdr>
                    <w:top w:val="single" w:sz="12" w:space="0" w:color="CBD5E1"/>
                    <w:left w:val="single" w:sz="12" w:space="0" w:color="CBD5E1"/>
                    <w:bottom w:val="single" w:sz="12" w:space="0" w:color="CBD5E1"/>
                    <w:right w:val="single" w:sz="12" w:space="0" w:color="CBD5E1"/>
                  </w:divBdr>
                </w:div>
                <w:div w:id="53820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62931297">
          <w:marLeft w:val="0"/>
          <w:marRight w:val="0"/>
          <w:marTop w:val="0"/>
          <w:marBottom w:val="0"/>
          <w:divBdr>
            <w:top w:val="single" w:sz="12" w:space="0" w:color="CBD5E1"/>
            <w:left w:val="single" w:sz="12" w:space="0" w:color="CBD5E1"/>
            <w:bottom w:val="single" w:sz="12" w:space="0" w:color="CBD5E1"/>
            <w:right w:val="single" w:sz="12" w:space="0" w:color="CBD5E1"/>
          </w:divBdr>
        </w:div>
        <w:div w:id="2034304275">
          <w:marLeft w:val="0"/>
          <w:marRight w:val="0"/>
          <w:marTop w:val="0"/>
          <w:marBottom w:val="0"/>
          <w:divBdr>
            <w:top w:val="single" w:sz="12" w:space="0" w:color="CBD5E1"/>
            <w:left w:val="single" w:sz="12" w:space="0" w:color="CBD5E1"/>
            <w:bottom w:val="single" w:sz="12" w:space="0" w:color="CBD5E1"/>
            <w:right w:val="single" w:sz="12" w:space="0" w:color="CBD5E1"/>
          </w:divBdr>
        </w:div>
        <w:div w:id="539244827">
          <w:marLeft w:val="0"/>
          <w:marRight w:val="0"/>
          <w:marTop w:val="0"/>
          <w:marBottom w:val="0"/>
          <w:divBdr>
            <w:top w:val="single" w:sz="12" w:space="0" w:color="CBD5E1"/>
            <w:left w:val="single" w:sz="12" w:space="0" w:color="CBD5E1"/>
            <w:bottom w:val="single" w:sz="12" w:space="0" w:color="CBD5E1"/>
            <w:right w:val="single" w:sz="12" w:space="0" w:color="CBD5E1"/>
          </w:divBdr>
        </w:div>
        <w:div w:id="927733338">
          <w:marLeft w:val="0"/>
          <w:marRight w:val="0"/>
          <w:marTop w:val="0"/>
          <w:marBottom w:val="0"/>
          <w:divBdr>
            <w:top w:val="none" w:sz="0" w:space="0" w:color="E2E8F0"/>
            <w:left w:val="none" w:sz="0" w:space="0" w:color="E2E8F0"/>
            <w:bottom w:val="single" w:sz="6" w:space="0" w:color="E2E8F0"/>
            <w:right w:val="none" w:sz="0" w:space="0" w:color="E2E8F0"/>
          </w:divBdr>
          <w:divsChild>
            <w:div w:id="1389919409">
              <w:marLeft w:val="0"/>
              <w:marRight w:val="0"/>
              <w:marTop w:val="0"/>
              <w:marBottom w:val="0"/>
              <w:divBdr>
                <w:top w:val="none" w:sz="0" w:space="0" w:color="auto"/>
                <w:left w:val="none" w:sz="0" w:space="0" w:color="auto"/>
                <w:bottom w:val="none" w:sz="0" w:space="0" w:color="auto"/>
                <w:right w:val="none" w:sz="0" w:space="0" w:color="auto"/>
              </w:divBdr>
              <w:divsChild>
                <w:div w:id="912468056">
                  <w:marLeft w:val="0"/>
                  <w:marRight w:val="0"/>
                  <w:marTop w:val="0"/>
                  <w:marBottom w:val="0"/>
                  <w:divBdr>
                    <w:top w:val="single" w:sz="12" w:space="0" w:color="CBD5E1"/>
                    <w:left w:val="single" w:sz="12" w:space="0" w:color="CBD5E1"/>
                    <w:bottom w:val="single" w:sz="12" w:space="0" w:color="CBD5E1"/>
                    <w:right w:val="single" w:sz="12" w:space="0" w:color="CBD5E1"/>
                  </w:divBdr>
                </w:div>
                <w:div w:id="1183126039">
                  <w:marLeft w:val="0"/>
                  <w:marRight w:val="0"/>
                  <w:marTop w:val="0"/>
                  <w:marBottom w:val="0"/>
                  <w:divBdr>
                    <w:top w:val="single" w:sz="12" w:space="0" w:color="CBD5E1"/>
                    <w:left w:val="single" w:sz="12" w:space="0" w:color="CBD5E1"/>
                    <w:bottom w:val="single" w:sz="12" w:space="0" w:color="CBD5E1"/>
                    <w:right w:val="single" w:sz="12" w:space="0" w:color="CBD5E1"/>
                  </w:divBdr>
                </w:div>
                <w:div w:id="13244996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44458822">
          <w:marLeft w:val="0"/>
          <w:marRight w:val="0"/>
          <w:marTop w:val="0"/>
          <w:marBottom w:val="0"/>
          <w:divBdr>
            <w:top w:val="single" w:sz="12" w:space="0" w:color="CBD5E1"/>
            <w:left w:val="single" w:sz="12" w:space="0" w:color="CBD5E1"/>
            <w:bottom w:val="single" w:sz="12" w:space="0" w:color="CBD5E1"/>
            <w:right w:val="single" w:sz="12" w:space="0" w:color="CBD5E1"/>
          </w:divBdr>
        </w:div>
        <w:div w:id="177164158">
          <w:marLeft w:val="0"/>
          <w:marRight w:val="0"/>
          <w:marTop w:val="0"/>
          <w:marBottom w:val="0"/>
          <w:divBdr>
            <w:top w:val="single" w:sz="12" w:space="0" w:color="CBD5E1"/>
            <w:left w:val="single" w:sz="12" w:space="0" w:color="CBD5E1"/>
            <w:bottom w:val="single" w:sz="12" w:space="0" w:color="CBD5E1"/>
            <w:right w:val="single" w:sz="12" w:space="0" w:color="CBD5E1"/>
          </w:divBdr>
        </w:div>
        <w:div w:id="783887699">
          <w:marLeft w:val="0"/>
          <w:marRight w:val="0"/>
          <w:marTop w:val="0"/>
          <w:marBottom w:val="0"/>
          <w:divBdr>
            <w:top w:val="single" w:sz="12" w:space="0" w:color="CBD5E1"/>
            <w:left w:val="single" w:sz="12" w:space="0" w:color="CBD5E1"/>
            <w:bottom w:val="single" w:sz="12" w:space="0" w:color="CBD5E1"/>
            <w:right w:val="single" w:sz="12" w:space="0" w:color="CBD5E1"/>
          </w:divBdr>
        </w:div>
        <w:div w:id="707679126">
          <w:marLeft w:val="0"/>
          <w:marRight w:val="0"/>
          <w:marTop w:val="0"/>
          <w:marBottom w:val="0"/>
          <w:divBdr>
            <w:top w:val="none" w:sz="0" w:space="0" w:color="E2E8F0"/>
            <w:left w:val="none" w:sz="0" w:space="0" w:color="E2E8F0"/>
            <w:bottom w:val="single" w:sz="6" w:space="0" w:color="E2E8F0"/>
            <w:right w:val="none" w:sz="0" w:space="0" w:color="E2E8F0"/>
          </w:divBdr>
          <w:divsChild>
            <w:div w:id="280111068">
              <w:marLeft w:val="0"/>
              <w:marRight w:val="0"/>
              <w:marTop w:val="0"/>
              <w:marBottom w:val="0"/>
              <w:divBdr>
                <w:top w:val="none" w:sz="0" w:space="0" w:color="auto"/>
                <w:left w:val="none" w:sz="0" w:space="0" w:color="auto"/>
                <w:bottom w:val="none" w:sz="0" w:space="0" w:color="auto"/>
                <w:right w:val="none" w:sz="0" w:space="0" w:color="auto"/>
              </w:divBdr>
              <w:divsChild>
                <w:div w:id="1495678672">
                  <w:marLeft w:val="0"/>
                  <w:marRight w:val="0"/>
                  <w:marTop w:val="0"/>
                  <w:marBottom w:val="0"/>
                  <w:divBdr>
                    <w:top w:val="single" w:sz="12" w:space="0" w:color="CBD5E1"/>
                    <w:left w:val="single" w:sz="12" w:space="0" w:color="CBD5E1"/>
                    <w:bottom w:val="single" w:sz="12" w:space="0" w:color="CBD5E1"/>
                    <w:right w:val="single" w:sz="12" w:space="0" w:color="CBD5E1"/>
                  </w:divBdr>
                </w:div>
                <w:div w:id="1196236042">
                  <w:marLeft w:val="0"/>
                  <w:marRight w:val="0"/>
                  <w:marTop w:val="0"/>
                  <w:marBottom w:val="0"/>
                  <w:divBdr>
                    <w:top w:val="single" w:sz="12" w:space="0" w:color="CBD5E1"/>
                    <w:left w:val="single" w:sz="12" w:space="0" w:color="CBD5E1"/>
                    <w:bottom w:val="single" w:sz="12" w:space="0" w:color="CBD5E1"/>
                    <w:right w:val="single" w:sz="12" w:space="0" w:color="CBD5E1"/>
                  </w:divBdr>
                </w:div>
                <w:div w:id="721711546">
                  <w:marLeft w:val="0"/>
                  <w:marRight w:val="0"/>
                  <w:marTop w:val="0"/>
                  <w:marBottom w:val="0"/>
                  <w:divBdr>
                    <w:top w:val="single" w:sz="12" w:space="0" w:color="CBD5E1"/>
                    <w:left w:val="single" w:sz="12" w:space="0" w:color="CBD5E1"/>
                    <w:bottom w:val="single" w:sz="12" w:space="0" w:color="CBD5E1"/>
                    <w:right w:val="single" w:sz="12" w:space="0" w:color="CBD5E1"/>
                  </w:divBdr>
                </w:div>
                <w:div w:id="48820545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372342222">
          <w:marLeft w:val="0"/>
          <w:marRight w:val="0"/>
          <w:marTop w:val="0"/>
          <w:marBottom w:val="0"/>
          <w:divBdr>
            <w:top w:val="single" w:sz="12" w:space="0" w:color="CBD5E1"/>
            <w:left w:val="single" w:sz="12" w:space="0" w:color="CBD5E1"/>
            <w:bottom w:val="single" w:sz="12" w:space="0" w:color="CBD5E1"/>
            <w:right w:val="single" w:sz="12" w:space="0" w:color="CBD5E1"/>
          </w:divBdr>
        </w:div>
        <w:div w:id="1344742362">
          <w:marLeft w:val="0"/>
          <w:marRight w:val="0"/>
          <w:marTop w:val="0"/>
          <w:marBottom w:val="0"/>
          <w:divBdr>
            <w:top w:val="single" w:sz="12" w:space="0" w:color="CBD5E1"/>
            <w:left w:val="single" w:sz="12" w:space="0" w:color="CBD5E1"/>
            <w:bottom w:val="single" w:sz="12" w:space="0" w:color="CBD5E1"/>
            <w:right w:val="single" w:sz="12" w:space="0" w:color="CBD5E1"/>
          </w:divBdr>
        </w:div>
        <w:div w:id="2100711770">
          <w:marLeft w:val="0"/>
          <w:marRight w:val="0"/>
          <w:marTop w:val="0"/>
          <w:marBottom w:val="0"/>
          <w:divBdr>
            <w:top w:val="single" w:sz="12" w:space="0" w:color="CBD5E1"/>
            <w:left w:val="single" w:sz="12" w:space="0" w:color="CBD5E1"/>
            <w:bottom w:val="single" w:sz="12" w:space="0" w:color="CBD5E1"/>
            <w:right w:val="single" w:sz="12" w:space="0" w:color="CBD5E1"/>
          </w:divBdr>
        </w:div>
        <w:div w:id="148178052">
          <w:marLeft w:val="0"/>
          <w:marRight w:val="0"/>
          <w:marTop w:val="0"/>
          <w:marBottom w:val="0"/>
          <w:divBdr>
            <w:top w:val="single" w:sz="12" w:space="0" w:color="CBD5E1"/>
            <w:left w:val="single" w:sz="12" w:space="0" w:color="CBD5E1"/>
            <w:bottom w:val="single" w:sz="12" w:space="0" w:color="CBD5E1"/>
            <w:right w:val="single" w:sz="12" w:space="0" w:color="CBD5E1"/>
          </w:divBdr>
        </w:div>
        <w:div w:id="166947174">
          <w:marLeft w:val="0"/>
          <w:marRight w:val="0"/>
          <w:marTop w:val="0"/>
          <w:marBottom w:val="0"/>
          <w:divBdr>
            <w:top w:val="none" w:sz="0" w:space="0" w:color="E2E8F0"/>
            <w:left w:val="none" w:sz="0" w:space="0" w:color="E2E8F0"/>
            <w:bottom w:val="single" w:sz="6" w:space="0" w:color="E2E8F0"/>
            <w:right w:val="none" w:sz="0" w:space="0" w:color="E2E8F0"/>
          </w:divBdr>
          <w:divsChild>
            <w:div w:id="1206873269">
              <w:marLeft w:val="0"/>
              <w:marRight w:val="0"/>
              <w:marTop w:val="0"/>
              <w:marBottom w:val="0"/>
              <w:divBdr>
                <w:top w:val="none" w:sz="0" w:space="0" w:color="auto"/>
                <w:left w:val="none" w:sz="0" w:space="0" w:color="auto"/>
                <w:bottom w:val="none" w:sz="0" w:space="0" w:color="auto"/>
                <w:right w:val="none" w:sz="0" w:space="0" w:color="auto"/>
              </w:divBdr>
              <w:divsChild>
                <w:div w:id="1927417274">
                  <w:marLeft w:val="0"/>
                  <w:marRight w:val="0"/>
                  <w:marTop w:val="0"/>
                  <w:marBottom w:val="0"/>
                  <w:divBdr>
                    <w:top w:val="single" w:sz="12" w:space="0" w:color="CBD5E1"/>
                    <w:left w:val="single" w:sz="12" w:space="0" w:color="CBD5E1"/>
                    <w:bottom w:val="single" w:sz="12" w:space="0" w:color="CBD5E1"/>
                    <w:right w:val="single" w:sz="12" w:space="0" w:color="CBD5E1"/>
                  </w:divBdr>
                </w:div>
                <w:div w:id="8847563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27325243">
          <w:marLeft w:val="0"/>
          <w:marRight w:val="0"/>
          <w:marTop w:val="0"/>
          <w:marBottom w:val="0"/>
          <w:divBdr>
            <w:top w:val="single" w:sz="12" w:space="0" w:color="CBD5E1"/>
            <w:left w:val="single" w:sz="12" w:space="0" w:color="CBD5E1"/>
            <w:bottom w:val="single" w:sz="12" w:space="0" w:color="CBD5E1"/>
            <w:right w:val="single" w:sz="12" w:space="0" w:color="CBD5E1"/>
          </w:divBdr>
        </w:div>
        <w:div w:id="410153408">
          <w:marLeft w:val="0"/>
          <w:marRight w:val="0"/>
          <w:marTop w:val="0"/>
          <w:marBottom w:val="0"/>
          <w:divBdr>
            <w:top w:val="single" w:sz="12" w:space="0" w:color="CBD5E1"/>
            <w:left w:val="single" w:sz="12" w:space="0" w:color="CBD5E1"/>
            <w:bottom w:val="single" w:sz="12" w:space="0" w:color="CBD5E1"/>
            <w:right w:val="single" w:sz="12" w:space="0" w:color="CBD5E1"/>
          </w:divBdr>
        </w:div>
        <w:div w:id="272369505">
          <w:marLeft w:val="0"/>
          <w:marRight w:val="0"/>
          <w:marTop w:val="0"/>
          <w:marBottom w:val="0"/>
          <w:divBdr>
            <w:top w:val="none" w:sz="0" w:space="0" w:color="E2E8F0"/>
            <w:left w:val="none" w:sz="0" w:space="0" w:color="E2E8F0"/>
            <w:bottom w:val="single" w:sz="6" w:space="0" w:color="E2E8F0"/>
            <w:right w:val="none" w:sz="0" w:space="0" w:color="E2E8F0"/>
          </w:divBdr>
          <w:divsChild>
            <w:div w:id="576935552">
              <w:marLeft w:val="0"/>
              <w:marRight w:val="0"/>
              <w:marTop w:val="0"/>
              <w:marBottom w:val="0"/>
              <w:divBdr>
                <w:top w:val="none" w:sz="0" w:space="0" w:color="auto"/>
                <w:left w:val="none" w:sz="0" w:space="0" w:color="auto"/>
                <w:bottom w:val="none" w:sz="0" w:space="0" w:color="auto"/>
                <w:right w:val="none" w:sz="0" w:space="0" w:color="auto"/>
              </w:divBdr>
              <w:divsChild>
                <w:div w:id="1381326233">
                  <w:marLeft w:val="0"/>
                  <w:marRight w:val="0"/>
                  <w:marTop w:val="0"/>
                  <w:marBottom w:val="0"/>
                  <w:divBdr>
                    <w:top w:val="single" w:sz="12" w:space="0" w:color="CBD5E1"/>
                    <w:left w:val="single" w:sz="12" w:space="0" w:color="CBD5E1"/>
                    <w:bottom w:val="single" w:sz="12" w:space="0" w:color="CBD5E1"/>
                    <w:right w:val="single" w:sz="12" w:space="0" w:color="CBD5E1"/>
                  </w:divBdr>
                </w:div>
                <w:div w:id="1332676780">
                  <w:marLeft w:val="0"/>
                  <w:marRight w:val="0"/>
                  <w:marTop w:val="0"/>
                  <w:marBottom w:val="0"/>
                  <w:divBdr>
                    <w:top w:val="single" w:sz="12" w:space="0" w:color="CBD5E1"/>
                    <w:left w:val="single" w:sz="12" w:space="0" w:color="CBD5E1"/>
                    <w:bottom w:val="single" w:sz="12" w:space="0" w:color="CBD5E1"/>
                    <w:right w:val="single" w:sz="12" w:space="0" w:color="CBD5E1"/>
                  </w:divBdr>
                </w:div>
                <w:div w:id="834733006">
                  <w:marLeft w:val="0"/>
                  <w:marRight w:val="0"/>
                  <w:marTop w:val="0"/>
                  <w:marBottom w:val="0"/>
                  <w:divBdr>
                    <w:top w:val="single" w:sz="12" w:space="0" w:color="CBD5E1"/>
                    <w:left w:val="single" w:sz="12" w:space="0" w:color="CBD5E1"/>
                    <w:bottom w:val="single" w:sz="12" w:space="0" w:color="CBD5E1"/>
                    <w:right w:val="single" w:sz="12" w:space="0" w:color="CBD5E1"/>
                  </w:divBdr>
                </w:div>
                <w:div w:id="191844311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78335399">
          <w:marLeft w:val="0"/>
          <w:marRight w:val="0"/>
          <w:marTop w:val="0"/>
          <w:marBottom w:val="0"/>
          <w:divBdr>
            <w:top w:val="single" w:sz="12" w:space="0" w:color="CBD5E1"/>
            <w:left w:val="single" w:sz="12" w:space="0" w:color="CBD5E1"/>
            <w:bottom w:val="single" w:sz="12" w:space="0" w:color="CBD5E1"/>
            <w:right w:val="single" w:sz="12" w:space="0" w:color="CBD5E1"/>
          </w:divBdr>
        </w:div>
        <w:div w:id="1298291480">
          <w:marLeft w:val="0"/>
          <w:marRight w:val="0"/>
          <w:marTop w:val="0"/>
          <w:marBottom w:val="0"/>
          <w:divBdr>
            <w:top w:val="single" w:sz="12" w:space="0" w:color="CBD5E1"/>
            <w:left w:val="single" w:sz="12" w:space="0" w:color="CBD5E1"/>
            <w:bottom w:val="single" w:sz="12" w:space="0" w:color="CBD5E1"/>
            <w:right w:val="single" w:sz="12" w:space="0" w:color="CBD5E1"/>
          </w:divBdr>
        </w:div>
        <w:div w:id="1300963177">
          <w:marLeft w:val="0"/>
          <w:marRight w:val="0"/>
          <w:marTop w:val="0"/>
          <w:marBottom w:val="0"/>
          <w:divBdr>
            <w:top w:val="single" w:sz="12" w:space="0" w:color="CBD5E1"/>
            <w:left w:val="single" w:sz="12" w:space="0" w:color="CBD5E1"/>
            <w:bottom w:val="single" w:sz="12" w:space="0" w:color="CBD5E1"/>
            <w:right w:val="single" w:sz="12" w:space="0" w:color="CBD5E1"/>
          </w:divBdr>
        </w:div>
        <w:div w:id="101268443">
          <w:marLeft w:val="0"/>
          <w:marRight w:val="0"/>
          <w:marTop w:val="0"/>
          <w:marBottom w:val="0"/>
          <w:divBdr>
            <w:top w:val="single" w:sz="12" w:space="0" w:color="CBD5E1"/>
            <w:left w:val="single" w:sz="12" w:space="0" w:color="CBD5E1"/>
            <w:bottom w:val="single" w:sz="12" w:space="0" w:color="CBD5E1"/>
            <w:right w:val="single" w:sz="12" w:space="0" w:color="CBD5E1"/>
          </w:divBdr>
        </w:div>
        <w:div w:id="56250064">
          <w:marLeft w:val="0"/>
          <w:marRight w:val="0"/>
          <w:marTop w:val="0"/>
          <w:marBottom w:val="0"/>
          <w:divBdr>
            <w:top w:val="none" w:sz="0" w:space="0" w:color="E2E8F0"/>
            <w:left w:val="none" w:sz="0" w:space="0" w:color="E2E8F0"/>
            <w:bottom w:val="single" w:sz="6" w:space="0" w:color="E2E8F0"/>
            <w:right w:val="none" w:sz="0" w:space="0" w:color="E2E8F0"/>
          </w:divBdr>
          <w:divsChild>
            <w:div w:id="1809975220">
              <w:marLeft w:val="0"/>
              <w:marRight w:val="0"/>
              <w:marTop w:val="0"/>
              <w:marBottom w:val="0"/>
              <w:divBdr>
                <w:top w:val="none" w:sz="0" w:space="0" w:color="auto"/>
                <w:left w:val="none" w:sz="0" w:space="0" w:color="auto"/>
                <w:bottom w:val="none" w:sz="0" w:space="0" w:color="auto"/>
                <w:right w:val="none" w:sz="0" w:space="0" w:color="auto"/>
              </w:divBdr>
              <w:divsChild>
                <w:div w:id="1940286110">
                  <w:marLeft w:val="0"/>
                  <w:marRight w:val="0"/>
                  <w:marTop w:val="0"/>
                  <w:marBottom w:val="0"/>
                  <w:divBdr>
                    <w:top w:val="single" w:sz="12" w:space="0" w:color="CBD5E1"/>
                    <w:left w:val="single" w:sz="12" w:space="0" w:color="CBD5E1"/>
                    <w:bottom w:val="single" w:sz="12" w:space="0" w:color="CBD5E1"/>
                    <w:right w:val="single" w:sz="12" w:space="0" w:color="CBD5E1"/>
                  </w:divBdr>
                </w:div>
                <w:div w:id="115206017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2925491">
          <w:marLeft w:val="0"/>
          <w:marRight w:val="0"/>
          <w:marTop w:val="0"/>
          <w:marBottom w:val="0"/>
          <w:divBdr>
            <w:top w:val="single" w:sz="12" w:space="0" w:color="CBD5E1"/>
            <w:left w:val="single" w:sz="12" w:space="0" w:color="CBD5E1"/>
            <w:bottom w:val="single" w:sz="12" w:space="0" w:color="CBD5E1"/>
            <w:right w:val="single" w:sz="12" w:space="0" w:color="CBD5E1"/>
          </w:divBdr>
        </w:div>
        <w:div w:id="1156187416">
          <w:marLeft w:val="0"/>
          <w:marRight w:val="0"/>
          <w:marTop w:val="0"/>
          <w:marBottom w:val="0"/>
          <w:divBdr>
            <w:top w:val="single" w:sz="12" w:space="0" w:color="CBD5E1"/>
            <w:left w:val="single" w:sz="12" w:space="0" w:color="CBD5E1"/>
            <w:bottom w:val="single" w:sz="12" w:space="0" w:color="CBD5E1"/>
            <w:right w:val="single" w:sz="12" w:space="0" w:color="CBD5E1"/>
          </w:divBdr>
        </w:div>
        <w:div w:id="1404911676">
          <w:marLeft w:val="0"/>
          <w:marRight w:val="0"/>
          <w:marTop w:val="0"/>
          <w:marBottom w:val="0"/>
          <w:divBdr>
            <w:top w:val="none" w:sz="0" w:space="0" w:color="E2E8F0"/>
            <w:left w:val="none" w:sz="0" w:space="0" w:color="E2E8F0"/>
            <w:bottom w:val="single" w:sz="6" w:space="0" w:color="E2E8F0"/>
            <w:right w:val="none" w:sz="0" w:space="0" w:color="E2E8F0"/>
          </w:divBdr>
          <w:divsChild>
            <w:div w:id="304162304">
              <w:marLeft w:val="0"/>
              <w:marRight w:val="0"/>
              <w:marTop w:val="0"/>
              <w:marBottom w:val="0"/>
              <w:divBdr>
                <w:top w:val="none" w:sz="0" w:space="0" w:color="auto"/>
                <w:left w:val="none" w:sz="0" w:space="0" w:color="auto"/>
                <w:bottom w:val="none" w:sz="0" w:space="0" w:color="auto"/>
                <w:right w:val="none" w:sz="0" w:space="0" w:color="auto"/>
              </w:divBdr>
              <w:divsChild>
                <w:div w:id="158533439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48818676">
          <w:marLeft w:val="0"/>
          <w:marRight w:val="0"/>
          <w:marTop w:val="0"/>
          <w:marBottom w:val="0"/>
          <w:divBdr>
            <w:top w:val="single" w:sz="12" w:space="0" w:color="CBD5E1"/>
            <w:left w:val="single" w:sz="12" w:space="0" w:color="CBD5E1"/>
            <w:bottom w:val="single" w:sz="12" w:space="0" w:color="CBD5E1"/>
            <w:right w:val="single" w:sz="12" w:space="0" w:color="CBD5E1"/>
          </w:divBdr>
        </w:div>
        <w:div w:id="716974165">
          <w:marLeft w:val="0"/>
          <w:marRight w:val="0"/>
          <w:marTop w:val="0"/>
          <w:marBottom w:val="0"/>
          <w:divBdr>
            <w:top w:val="single" w:sz="12" w:space="0" w:color="CBD5E1"/>
            <w:left w:val="single" w:sz="12" w:space="0" w:color="CBD5E1"/>
            <w:bottom w:val="single" w:sz="12" w:space="0" w:color="CBD5E1"/>
            <w:right w:val="single" w:sz="12" w:space="0" w:color="CBD5E1"/>
          </w:divBdr>
        </w:div>
        <w:div w:id="1328632272">
          <w:marLeft w:val="0"/>
          <w:marRight w:val="0"/>
          <w:marTop w:val="0"/>
          <w:marBottom w:val="0"/>
          <w:divBdr>
            <w:top w:val="single" w:sz="12" w:space="0" w:color="CBD5E1"/>
            <w:left w:val="single" w:sz="12" w:space="0" w:color="CBD5E1"/>
            <w:bottom w:val="single" w:sz="12" w:space="0" w:color="CBD5E1"/>
            <w:right w:val="single" w:sz="12" w:space="0" w:color="CBD5E1"/>
          </w:divBdr>
        </w:div>
        <w:div w:id="895895957">
          <w:marLeft w:val="0"/>
          <w:marRight w:val="0"/>
          <w:marTop w:val="0"/>
          <w:marBottom w:val="0"/>
          <w:divBdr>
            <w:top w:val="none" w:sz="0" w:space="0" w:color="E2E8F0"/>
            <w:left w:val="none" w:sz="0" w:space="0" w:color="E2E8F0"/>
            <w:bottom w:val="single" w:sz="6" w:space="0" w:color="E2E8F0"/>
            <w:right w:val="none" w:sz="0" w:space="0" w:color="E2E8F0"/>
          </w:divBdr>
          <w:divsChild>
            <w:div w:id="236014175">
              <w:marLeft w:val="0"/>
              <w:marRight w:val="0"/>
              <w:marTop w:val="0"/>
              <w:marBottom w:val="0"/>
              <w:divBdr>
                <w:top w:val="none" w:sz="0" w:space="0" w:color="auto"/>
                <w:left w:val="none" w:sz="0" w:space="0" w:color="auto"/>
                <w:bottom w:val="none" w:sz="0" w:space="0" w:color="auto"/>
                <w:right w:val="none" w:sz="0" w:space="0" w:color="auto"/>
              </w:divBdr>
              <w:divsChild>
                <w:div w:id="54868940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502195">
          <w:marLeft w:val="0"/>
          <w:marRight w:val="0"/>
          <w:marTop w:val="0"/>
          <w:marBottom w:val="0"/>
          <w:divBdr>
            <w:top w:val="single" w:sz="12" w:space="0" w:color="CBD5E1"/>
            <w:left w:val="single" w:sz="12" w:space="0" w:color="CBD5E1"/>
            <w:bottom w:val="single" w:sz="12" w:space="0" w:color="CBD5E1"/>
            <w:right w:val="single" w:sz="12" w:space="0" w:color="CBD5E1"/>
          </w:divBdr>
        </w:div>
        <w:div w:id="467672639">
          <w:marLeft w:val="0"/>
          <w:marRight w:val="0"/>
          <w:marTop w:val="0"/>
          <w:marBottom w:val="0"/>
          <w:divBdr>
            <w:top w:val="none" w:sz="0" w:space="0" w:color="E2E8F0"/>
            <w:left w:val="none" w:sz="0" w:space="0" w:color="E2E8F0"/>
            <w:bottom w:val="single" w:sz="6" w:space="0" w:color="E2E8F0"/>
            <w:right w:val="none" w:sz="0" w:space="0" w:color="E2E8F0"/>
          </w:divBdr>
          <w:divsChild>
            <w:div w:id="967205579">
              <w:marLeft w:val="0"/>
              <w:marRight w:val="0"/>
              <w:marTop w:val="0"/>
              <w:marBottom w:val="0"/>
              <w:divBdr>
                <w:top w:val="none" w:sz="0" w:space="0" w:color="auto"/>
                <w:left w:val="none" w:sz="0" w:space="0" w:color="auto"/>
                <w:bottom w:val="none" w:sz="0" w:space="0" w:color="auto"/>
                <w:right w:val="none" w:sz="0" w:space="0" w:color="auto"/>
              </w:divBdr>
              <w:divsChild>
                <w:div w:id="157262202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43881832">
          <w:marLeft w:val="0"/>
          <w:marRight w:val="0"/>
          <w:marTop w:val="0"/>
          <w:marBottom w:val="0"/>
          <w:divBdr>
            <w:top w:val="single" w:sz="12" w:space="0" w:color="CBD5E1"/>
            <w:left w:val="single" w:sz="12" w:space="0" w:color="CBD5E1"/>
            <w:bottom w:val="single" w:sz="12" w:space="0" w:color="CBD5E1"/>
            <w:right w:val="single" w:sz="12" w:space="0" w:color="CBD5E1"/>
          </w:divBdr>
        </w:div>
        <w:div w:id="2088139876">
          <w:marLeft w:val="0"/>
          <w:marRight w:val="0"/>
          <w:marTop w:val="0"/>
          <w:marBottom w:val="0"/>
          <w:divBdr>
            <w:top w:val="none" w:sz="0" w:space="0" w:color="E2E8F0"/>
            <w:left w:val="none" w:sz="0" w:space="0" w:color="E2E8F0"/>
            <w:bottom w:val="single" w:sz="6" w:space="0" w:color="E2E8F0"/>
            <w:right w:val="none" w:sz="0" w:space="0" w:color="E2E8F0"/>
          </w:divBdr>
          <w:divsChild>
            <w:div w:id="1933509659">
              <w:marLeft w:val="0"/>
              <w:marRight w:val="0"/>
              <w:marTop w:val="0"/>
              <w:marBottom w:val="0"/>
              <w:divBdr>
                <w:top w:val="none" w:sz="0" w:space="0" w:color="auto"/>
                <w:left w:val="none" w:sz="0" w:space="0" w:color="auto"/>
                <w:bottom w:val="none" w:sz="0" w:space="0" w:color="auto"/>
                <w:right w:val="none" w:sz="0" w:space="0" w:color="auto"/>
              </w:divBdr>
              <w:divsChild>
                <w:div w:id="102571272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65160488">
          <w:marLeft w:val="0"/>
          <w:marRight w:val="0"/>
          <w:marTop w:val="0"/>
          <w:marBottom w:val="0"/>
          <w:divBdr>
            <w:top w:val="single" w:sz="12" w:space="0" w:color="CBD5E1"/>
            <w:left w:val="single" w:sz="12" w:space="0" w:color="CBD5E1"/>
            <w:bottom w:val="single" w:sz="12" w:space="0" w:color="CBD5E1"/>
            <w:right w:val="single" w:sz="12" w:space="0" w:color="CBD5E1"/>
          </w:divBdr>
        </w:div>
        <w:div w:id="630940927">
          <w:marLeft w:val="0"/>
          <w:marRight w:val="0"/>
          <w:marTop w:val="0"/>
          <w:marBottom w:val="0"/>
          <w:divBdr>
            <w:top w:val="none" w:sz="0" w:space="0" w:color="E2E8F0"/>
            <w:left w:val="none" w:sz="0" w:space="0" w:color="E2E8F0"/>
            <w:bottom w:val="single" w:sz="6" w:space="0" w:color="E2E8F0"/>
            <w:right w:val="none" w:sz="0" w:space="0" w:color="E2E8F0"/>
          </w:divBdr>
          <w:divsChild>
            <w:div w:id="521866155">
              <w:marLeft w:val="0"/>
              <w:marRight w:val="0"/>
              <w:marTop w:val="0"/>
              <w:marBottom w:val="0"/>
              <w:divBdr>
                <w:top w:val="none" w:sz="0" w:space="0" w:color="auto"/>
                <w:left w:val="none" w:sz="0" w:space="0" w:color="auto"/>
                <w:bottom w:val="none" w:sz="0" w:space="0" w:color="auto"/>
                <w:right w:val="none" w:sz="0" w:space="0" w:color="auto"/>
              </w:divBdr>
              <w:divsChild>
                <w:div w:id="1957909442">
                  <w:marLeft w:val="0"/>
                  <w:marRight w:val="0"/>
                  <w:marTop w:val="0"/>
                  <w:marBottom w:val="0"/>
                  <w:divBdr>
                    <w:top w:val="single" w:sz="12" w:space="0" w:color="CBD5E1"/>
                    <w:left w:val="single" w:sz="12" w:space="0" w:color="CBD5E1"/>
                    <w:bottom w:val="single" w:sz="12" w:space="0" w:color="CBD5E1"/>
                    <w:right w:val="single" w:sz="12" w:space="0" w:color="CBD5E1"/>
                  </w:divBdr>
                </w:div>
                <w:div w:id="1244679649">
                  <w:marLeft w:val="0"/>
                  <w:marRight w:val="0"/>
                  <w:marTop w:val="0"/>
                  <w:marBottom w:val="0"/>
                  <w:divBdr>
                    <w:top w:val="single" w:sz="12" w:space="0" w:color="CBD5E1"/>
                    <w:left w:val="single" w:sz="12" w:space="0" w:color="CBD5E1"/>
                    <w:bottom w:val="single" w:sz="12" w:space="0" w:color="CBD5E1"/>
                    <w:right w:val="single" w:sz="12" w:space="0" w:color="CBD5E1"/>
                  </w:divBdr>
                </w:div>
                <w:div w:id="153545833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16066808">
          <w:marLeft w:val="0"/>
          <w:marRight w:val="0"/>
          <w:marTop w:val="0"/>
          <w:marBottom w:val="0"/>
          <w:divBdr>
            <w:top w:val="single" w:sz="12" w:space="0" w:color="CBD5E1"/>
            <w:left w:val="single" w:sz="12" w:space="0" w:color="CBD5E1"/>
            <w:bottom w:val="single" w:sz="12" w:space="0" w:color="CBD5E1"/>
            <w:right w:val="single" w:sz="12" w:space="0" w:color="CBD5E1"/>
          </w:divBdr>
        </w:div>
        <w:div w:id="1479226989">
          <w:marLeft w:val="0"/>
          <w:marRight w:val="0"/>
          <w:marTop w:val="0"/>
          <w:marBottom w:val="0"/>
          <w:divBdr>
            <w:top w:val="single" w:sz="12" w:space="0" w:color="CBD5E1"/>
            <w:left w:val="single" w:sz="12" w:space="0" w:color="CBD5E1"/>
            <w:bottom w:val="single" w:sz="12" w:space="0" w:color="CBD5E1"/>
            <w:right w:val="single" w:sz="12" w:space="0" w:color="CBD5E1"/>
          </w:divBdr>
        </w:div>
        <w:div w:id="312831875">
          <w:marLeft w:val="0"/>
          <w:marRight w:val="0"/>
          <w:marTop w:val="0"/>
          <w:marBottom w:val="0"/>
          <w:divBdr>
            <w:top w:val="single" w:sz="12" w:space="0" w:color="CBD5E1"/>
            <w:left w:val="single" w:sz="12" w:space="0" w:color="CBD5E1"/>
            <w:bottom w:val="single" w:sz="12" w:space="0" w:color="CBD5E1"/>
            <w:right w:val="single" w:sz="12" w:space="0" w:color="CBD5E1"/>
          </w:divBdr>
        </w:div>
        <w:div w:id="681199968">
          <w:marLeft w:val="0"/>
          <w:marRight w:val="0"/>
          <w:marTop w:val="0"/>
          <w:marBottom w:val="0"/>
          <w:divBdr>
            <w:top w:val="none" w:sz="0" w:space="0" w:color="E2E8F0"/>
            <w:left w:val="none" w:sz="0" w:space="0" w:color="E2E8F0"/>
            <w:bottom w:val="single" w:sz="6" w:space="0" w:color="E2E8F0"/>
            <w:right w:val="none" w:sz="0" w:space="0" w:color="E2E8F0"/>
          </w:divBdr>
          <w:divsChild>
            <w:div w:id="1558904933">
              <w:marLeft w:val="0"/>
              <w:marRight w:val="0"/>
              <w:marTop w:val="0"/>
              <w:marBottom w:val="0"/>
              <w:divBdr>
                <w:top w:val="none" w:sz="0" w:space="0" w:color="auto"/>
                <w:left w:val="none" w:sz="0" w:space="0" w:color="auto"/>
                <w:bottom w:val="none" w:sz="0" w:space="0" w:color="auto"/>
                <w:right w:val="none" w:sz="0" w:space="0" w:color="auto"/>
              </w:divBdr>
              <w:divsChild>
                <w:div w:id="173330611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109521">
          <w:marLeft w:val="0"/>
          <w:marRight w:val="0"/>
          <w:marTop w:val="0"/>
          <w:marBottom w:val="0"/>
          <w:divBdr>
            <w:top w:val="single" w:sz="12" w:space="0" w:color="CBD5E1"/>
            <w:left w:val="single" w:sz="12" w:space="0" w:color="CBD5E1"/>
            <w:bottom w:val="single" w:sz="12" w:space="0" w:color="CBD5E1"/>
            <w:right w:val="single" w:sz="12" w:space="0" w:color="CBD5E1"/>
          </w:divBdr>
        </w:div>
        <w:div w:id="278344099">
          <w:marLeft w:val="0"/>
          <w:marRight w:val="0"/>
          <w:marTop w:val="0"/>
          <w:marBottom w:val="0"/>
          <w:divBdr>
            <w:top w:val="single" w:sz="12" w:space="0" w:color="CBD5E1"/>
            <w:left w:val="single" w:sz="12" w:space="0" w:color="CBD5E1"/>
            <w:bottom w:val="single" w:sz="12" w:space="0" w:color="CBD5E1"/>
            <w:right w:val="single" w:sz="12" w:space="0" w:color="CBD5E1"/>
          </w:divBdr>
        </w:div>
        <w:div w:id="1211377737">
          <w:marLeft w:val="0"/>
          <w:marRight w:val="0"/>
          <w:marTop w:val="0"/>
          <w:marBottom w:val="0"/>
          <w:divBdr>
            <w:top w:val="single" w:sz="12" w:space="0" w:color="CBD5E1"/>
            <w:left w:val="single" w:sz="12" w:space="0" w:color="CBD5E1"/>
            <w:bottom w:val="single" w:sz="12" w:space="0" w:color="CBD5E1"/>
            <w:right w:val="single" w:sz="12" w:space="0" w:color="CBD5E1"/>
          </w:divBdr>
        </w:div>
        <w:div w:id="428700191">
          <w:marLeft w:val="0"/>
          <w:marRight w:val="0"/>
          <w:marTop w:val="0"/>
          <w:marBottom w:val="0"/>
          <w:divBdr>
            <w:top w:val="single" w:sz="12" w:space="0" w:color="CBD5E1"/>
            <w:left w:val="single" w:sz="12" w:space="0" w:color="CBD5E1"/>
            <w:bottom w:val="single" w:sz="12" w:space="0" w:color="CBD5E1"/>
            <w:right w:val="single" w:sz="12" w:space="0" w:color="CBD5E1"/>
          </w:divBdr>
        </w:div>
        <w:div w:id="959730067">
          <w:marLeft w:val="0"/>
          <w:marRight w:val="0"/>
          <w:marTop w:val="0"/>
          <w:marBottom w:val="0"/>
          <w:divBdr>
            <w:top w:val="none" w:sz="0" w:space="0" w:color="E2E8F0"/>
            <w:left w:val="none" w:sz="0" w:space="0" w:color="E2E8F0"/>
            <w:bottom w:val="single" w:sz="6" w:space="0" w:color="E2E8F0"/>
            <w:right w:val="none" w:sz="0" w:space="0" w:color="E2E8F0"/>
          </w:divBdr>
          <w:divsChild>
            <w:div w:id="1458987216">
              <w:marLeft w:val="0"/>
              <w:marRight w:val="0"/>
              <w:marTop w:val="0"/>
              <w:marBottom w:val="0"/>
              <w:divBdr>
                <w:top w:val="none" w:sz="0" w:space="0" w:color="auto"/>
                <w:left w:val="none" w:sz="0" w:space="0" w:color="auto"/>
                <w:bottom w:val="none" w:sz="0" w:space="0" w:color="auto"/>
                <w:right w:val="none" w:sz="0" w:space="0" w:color="auto"/>
              </w:divBdr>
              <w:divsChild>
                <w:div w:id="2141998121">
                  <w:marLeft w:val="0"/>
                  <w:marRight w:val="0"/>
                  <w:marTop w:val="0"/>
                  <w:marBottom w:val="0"/>
                  <w:divBdr>
                    <w:top w:val="single" w:sz="12" w:space="0" w:color="CBD5E1"/>
                    <w:left w:val="single" w:sz="12" w:space="0" w:color="CBD5E1"/>
                    <w:bottom w:val="single" w:sz="12" w:space="0" w:color="CBD5E1"/>
                    <w:right w:val="single" w:sz="12" w:space="0" w:color="CBD5E1"/>
                  </w:divBdr>
                </w:div>
                <w:div w:id="1899852974">
                  <w:marLeft w:val="0"/>
                  <w:marRight w:val="0"/>
                  <w:marTop w:val="0"/>
                  <w:marBottom w:val="0"/>
                  <w:divBdr>
                    <w:top w:val="single" w:sz="12" w:space="0" w:color="CBD5E1"/>
                    <w:left w:val="single" w:sz="12" w:space="0" w:color="CBD5E1"/>
                    <w:bottom w:val="single" w:sz="12" w:space="0" w:color="CBD5E1"/>
                    <w:right w:val="single" w:sz="12" w:space="0" w:color="CBD5E1"/>
                  </w:divBdr>
                </w:div>
                <w:div w:id="1471247176">
                  <w:marLeft w:val="0"/>
                  <w:marRight w:val="0"/>
                  <w:marTop w:val="0"/>
                  <w:marBottom w:val="0"/>
                  <w:divBdr>
                    <w:top w:val="single" w:sz="12" w:space="0" w:color="CBD5E1"/>
                    <w:left w:val="single" w:sz="12" w:space="0" w:color="CBD5E1"/>
                    <w:bottom w:val="single" w:sz="12" w:space="0" w:color="CBD5E1"/>
                    <w:right w:val="single" w:sz="12" w:space="0" w:color="CBD5E1"/>
                  </w:divBdr>
                </w:div>
                <w:div w:id="106876665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1415146">
          <w:marLeft w:val="0"/>
          <w:marRight w:val="0"/>
          <w:marTop w:val="0"/>
          <w:marBottom w:val="0"/>
          <w:divBdr>
            <w:top w:val="single" w:sz="12" w:space="0" w:color="CBD5E1"/>
            <w:left w:val="single" w:sz="12" w:space="0" w:color="CBD5E1"/>
            <w:bottom w:val="single" w:sz="12" w:space="0" w:color="CBD5E1"/>
            <w:right w:val="single" w:sz="12" w:space="0" w:color="CBD5E1"/>
          </w:divBdr>
        </w:div>
        <w:div w:id="1815559599">
          <w:marLeft w:val="0"/>
          <w:marRight w:val="0"/>
          <w:marTop w:val="0"/>
          <w:marBottom w:val="0"/>
          <w:divBdr>
            <w:top w:val="none" w:sz="0" w:space="0" w:color="E2E8F0"/>
            <w:left w:val="none" w:sz="0" w:space="0" w:color="E2E8F0"/>
            <w:bottom w:val="single" w:sz="6" w:space="0" w:color="E2E8F0"/>
            <w:right w:val="none" w:sz="0" w:space="0" w:color="E2E8F0"/>
          </w:divBdr>
          <w:divsChild>
            <w:div w:id="1977762079">
              <w:marLeft w:val="0"/>
              <w:marRight w:val="0"/>
              <w:marTop w:val="0"/>
              <w:marBottom w:val="0"/>
              <w:divBdr>
                <w:top w:val="none" w:sz="0" w:space="0" w:color="auto"/>
                <w:left w:val="none" w:sz="0" w:space="0" w:color="auto"/>
                <w:bottom w:val="none" w:sz="0" w:space="0" w:color="auto"/>
                <w:right w:val="none" w:sz="0" w:space="0" w:color="auto"/>
              </w:divBdr>
              <w:divsChild>
                <w:div w:id="195809906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57764453">
          <w:marLeft w:val="0"/>
          <w:marRight w:val="0"/>
          <w:marTop w:val="0"/>
          <w:marBottom w:val="0"/>
          <w:divBdr>
            <w:top w:val="single" w:sz="12" w:space="0" w:color="CBD5E1"/>
            <w:left w:val="single" w:sz="12" w:space="0" w:color="CBD5E1"/>
            <w:bottom w:val="single" w:sz="12" w:space="0" w:color="CBD5E1"/>
            <w:right w:val="single" w:sz="12" w:space="0" w:color="CBD5E1"/>
          </w:divBdr>
        </w:div>
        <w:div w:id="259945607">
          <w:marLeft w:val="0"/>
          <w:marRight w:val="0"/>
          <w:marTop w:val="0"/>
          <w:marBottom w:val="0"/>
          <w:divBdr>
            <w:top w:val="single" w:sz="12" w:space="0" w:color="CBD5E1"/>
            <w:left w:val="single" w:sz="12" w:space="0" w:color="CBD5E1"/>
            <w:bottom w:val="single" w:sz="12" w:space="0" w:color="CBD5E1"/>
            <w:right w:val="single" w:sz="12" w:space="0" w:color="CBD5E1"/>
          </w:divBdr>
        </w:div>
        <w:div w:id="52892446">
          <w:marLeft w:val="0"/>
          <w:marRight w:val="0"/>
          <w:marTop w:val="0"/>
          <w:marBottom w:val="0"/>
          <w:divBdr>
            <w:top w:val="single" w:sz="12" w:space="0" w:color="CBD5E1"/>
            <w:left w:val="single" w:sz="12" w:space="0" w:color="CBD5E1"/>
            <w:bottom w:val="single" w:sz="12" w:space="0" w:color="CBD5E1"/>
            <w:right w:val="single" w:sz="12" w:space="0" w:color="CBD5E1"/>
          </w:divBdr>
        </w:div>
        <w:div w:id="967784285">
          <w:marLeft w:val="0"/>
          <w:marRight w:val="0"/>
          <w:marTop w:val="0"/>
          <w:marBottom w:val="0"/>
          <w:divBdr>
            <w:top w:val="none" w:sz="0" w:space="0" w:color="E2E8F0"/>
            <w:left w:val="none" w:sz="0" w:space="0" w:color="E2E8F0"/>
            <w:bottom w:val="single" w:sz="6" w:space="0" w:color="E2E8F0"/>
            <w:right w:val="none" w:sz="0" w:space="0" w:color="E2E8F0"/>
          </w:divBdr>
          <w:divsChild>
            <w:div w:id="1115098494">
              <w:marLeft w:val="0"/>
              <w:marRight w:val="0"/>
              <w:marTop w:val="0"/>
              <w:marBottom w:val="0"/>
              <w:divBdr>
                <w:top w:val="none" w:sz="0" w:space="0" w:color="auto"/>
                <w:left w:val="none" w:sz="0" w:space="0" w:color="auto"/>
                <w:bottom w:val="none" w:sz="0" w:space="0" w:color="auto"/>
                <w:right w:val="none" w:sz="0" w:space="0" w:color="auto"/>
              </w:divBdr>
              <w:divsChild>
                <w:div w:id="1919049614">
                  <w:marLeft w:val="0"/>
                  <w:marRight w:val="0"/>
                  <w:marTop w:val="0"/>
                  <w:marBottom w:val="0"/>
                  <w:divBdr>
                    <w:top w:val="single" w:sz="12" w:space="0" w:color="CBD5E1"/>
                    <w:left w:val="single" w:sz="12" w:space="0" w:color="CBD5E1"/>
                    <w:bottom w:val="single" w:sz="12" w:space="0" w:color="CBD5E1"/>
                    <w:right w:val="single" w:sz="12" w:space="0" w:color="CBD5E1"/>
                  </w:divBdr>
                </w:div>
                <w:div w:id="1855487435">
                  <w:marLeft w:val="0"/>
                  <w:marRight w:val="0"/>
                  <w:marTop w:val="0"/>
                  <w:marBottom w:val="0"/>
                  <w:divBdr>
                    <w:top w:val="single" w:sz="12" w:space="0" w:color="CBD5E1"/>
                    <w:left w:val="single" w:sz="12" w:space="0" w:color="CBD5E1"/>
                    <w:bottom w:val="single" w:sz="12" w:space="0" w:color="CBD5E1"/>
                    <w:right w:val="single" w:sz="12" w:space="0" w:color="CBD5E1"/>
                  </w:divBdr>
                </w:div>
                <w:div w:id="1898039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72716409">
          <w:marLeft w:val="0"/>
          <w:marRight w:val="0"/>
          <w:marTop w:val="0"/>
          <w:marBottom w:val="0"/>
          <w:divBdr>
            <w:top w:val="single" w:sz="12" w:space="0" w:color="CBD5E1"/>
            <w:left w:val="single" w:sz="12" w:space="0" w:color="CBD5E1"/>
            <w:bottom w:val="single" w:sz="12" w:space="0" w:color="CBD5E1"/>
            <w:right w:val="single" w:sz="12" w:space="0" w:color="CBD5E1"/>
          </w:divBdr>
        </w:div>
        <w:div w:id="279991194">
          <w:marLeft w:val="0"/>
          <w:marRight w:val="0"/>
          <w:marTop w:val="0"/>
          <w:marBottom w:val="0"/>
          <w:divBdr>
            <w:top w:val="single" w:sz="12" w:space="0" w:color="CBD5E1"/>
            <w:left w:val="single" w:sz="12" w:space="0" w:color="CBD5E1"/>
            <w:bottom w:val="single" w:sz="12" w:space="0" w:color="CBD5E1"/>
            <w:right w:val="single" w:sz="12" w:space="0" w:color="CBD5E1"/>
          </w:divBdr>
        </w:div>
        <w:div w:id="1255438479">
          <w:marLeft w:val="0"/>
          <w:marRight w:val="0"/>
          <w:marTop w:val="0"/>
          <w:marBottom w:val="0"/>
          <w:divBdr>
            <w:top w:val="single" w:sz="12" w:space="0" w:color="CBD5E1"/>
            <w:left w:val="single" w:sz="12" w:space="0" w:color="CBD5E1"/>
            <w:bottom w:val="single" w:sz="12" w:space="0" w:color="CBD5E1"/>
            <w:right w:val="single" w:sz="12" w:space="0" w:color="CBD5E1"/>
          </w:divBdr>
        </w:div>
        <w:div w:id="2119719768">
          <w:marLeft w:val="0"/>
          <w:marRight w:val="0"/>
          <w:marTop w:val="0"/>
          <w:marBottom w:val="0"/>
          <w:divBdr>
            <w:top w:val="none" w:sz="0" w:space="0" w:color="E2E8F0"/>
            <w:left w:val="none" w:sz="0" w:space="0" w:color="E2E8F0"/>
            <w:bottom w:val="single" w:sz="6" w:space="0" w:color="E2E8F0"/>
            <w:right w:val="none" w:sz="0" w:space="0" w:color="E2E8F0"/>
          </w:divBdr>
          <w:divsChild>
            <w:div w:id="1064375507">
              <w:marLeft w:val="0"/>
              <w:marRight w:val="0"/>
              <w:marTop w:val="0"/>
              <w:marBottom w:val="0"/>
              <w:divBdr>
                <w:top w:val="none" w:sz="0" w:space="0" w:color="auto"/>
                <w:left w:val="none" w:sz="0" w:space="0" w:color="auto"/>
                <w:bottom w:val="none" w:sz="0" w:space="0" w:color="auto"/>
                <w:right w:val="none" w:sz="0" w:space="0" w:color="auto"/>
              </w:divBdr>
              <w:divsChild>
                <w:div w:id="1003749629">
                  <w:marLeft w:val="0"/>
                  <w:marRight w:val="0"/>
                  <w:marTop w:val="0"/>
                  <w:marBottom w:val="0"/>
                  <w:divBdr>
                    <w:top w:val="single" w:sz="12" w:space="0" w:color="CBD5E1"/>
                    <w:left w:val="single" w:sz="12" w:space="0" w:color="CBD5E1"/>
                    <w:bottom w:val="single" w:sz="12" w:space="0" w:color="CBD5E1"/>
                    <w:right w:val="single" w:sz="12" w:space="0" w:color="CBD5E1"/>
                  </w:divBdr>
                </w:div>
                <w:div w:id="77024767">
                  <w:marLeft w:val="0"/>
                  <w:marRight w:val="0"/>
                  <w:marTop w:val="0"/>
                  <w:marBottom w:val="0"/>
                  <w:divBdr>
                    <w:top w:val="single" w:sz="12" w:space="0" w:color="CBD5E1"/>
                    <w:left w:val="single" w:sz="12" w:space="0" w:color="CBD5E1"/>
                    <w:bottom w:val="single" w:sz="12" w:space="0" w:color="CBD5E1"/>
                    <w:right w:val="single" w:sz="12" w:space="0" w:color="CBD5E1"/>
                  </w:divBdr>
                </w:div>
                <w:div w:id="107840351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01291407">
          <w:marLeft w:val="0"/>
          <w:marRight w:val="0"/>
          <w:marTop w:val="0"/>
          <w:marBottom w:val="0"/>
          <w:divBdr>
            <w:top w:val="single" w:sz="12" w:space="0" w:color="CBD5E1"/>
            <w:left w:val="single" w:sz="12" w:space="0" w:color="CBD5E1"/>
            <w:bottom w:val="single" w:sz="12" w:space="0" w:color="CBD5E1"/>
            <w:right w:val="single" w:sz="12" w:space="0" w:color="CBD5E1"/>
          </w:divBdr>
        </w:div>
        <w:div w:id="622855256">
          <w:marLeft w:val="0"/>
          <w:marRight w:val="0"/>
          <w:marTop w:val="0"/>
          <w:marBottom w:val="0"/>
          <w:divBdr>
            <w:top w:val="single" w:sz="12" w:space="0" w:color="CBD5E1"/>
            <w:left w:val="single" w:sz="12" w:space="0" w:color="CBD5E1"/>
            <w:bottom w:val="single" w:sz="12" w:space="0" w:color="CBD5E1"/>
            <w:right w:val="single" w:sz="12" w:space="0" w:color="CBD5E1"/>
          </w:divBdr>
        </w:div>
        <w:div w:id="1067217822">
          <w:marLeft w:val="0"/>
          <w:marRight w:val="0"/>
          <w:marTop w:val="0"/>
          <w:marBottom w:val="0"/>
          <w:divBdr>
            <w:top w:val="single" w:sz="12" w:space="0" w:color="CBD5E1"/>
            <w:left w:val="single" w:sz="12" w:space="0" w:color="CBD5E1"/>
            <w:bottom w:val="single" w:sz="12" w:space="0" w:color="CBD5E1"/>
            <w:right w:val="single" w:sz="12" w:space="0" w:color="CBD5E1"/>
          </w:divBdr>
        </w:div>
        <w:div w:id="531041387">
          <w:marLeft w:val="0"/>
          <w:marRight w:val="0"/>
          <w:marTop w:val="0"/>
          <w:marBottom w:val="0"/>
          <w:divBdr>
            <w:top w:val="single" w:sz="12" w:space="0" w:color="CBD5E1"/>
            <w:left w:val="single" w:sz="12" w:space="0" w:color="CBD5E1"/>
            <w:bottom w:val="single" w:sz="12" w:space="0" w:color="CBD5E1"/>
            <w:right w:val="single" w:sz="12" w:space="0" w:color="CBD5E1"/>
          </w:divBdr>
        </w:div>
        <w:div w:id="670640914">
          <w:marLeft w:val="0"/>
          <w:marRight w:val="0"/>
          <w:marTop w:val="0"/>
          <w:marBottom w:val="0"/>
          <w:divBdr>
            <w:top w:val="none" w:sz="0" w:space="0" w:color="E2E8F0"/>
            <w:left w:val="none" w:sz="0" w:space="0" w:color="E2E8F0"/>
            <w:bottom w:val="single" w:sz="6" w:space="0" w:color="E2E8F0"/>
            <w:right w:val="none" w:sz="0" w:space="0" w:color="E2E8F0"/>
          </w:divBdr>
          <w:divsChild>
            <w:div w:id="1975017830">
              <w:marLeft w:val="0"/>
              <w:marRight w:val="0"/>
              <w:marTop w:val="0"/>
              <w:marBottom w:val="0"/>
              <w:divBdr>
                <w:top w:val="none" w:sz="0" w:space="0" w:color="auto"/>
                <w:left w:val="none" w:sz="0" w:space="0" w:color="auto"/>
                <w:bottom w:val="none" w:sz="0" w:space="0" w:color="auto"/>
                <w:right w:val="none" w:sz="0" w:space="0" w:color="auto"/>
              </w:divBdr>
              <w:divsChild>
                <w:div w:id="1419332401">
                  <w:marLeft w:val="0"/>
                  <w:marRight w:val="0"/>
                  <w:marTop w:val="0"/>
                  <w:marBottom w:val="0"/>
                  <w:divBdr>
                    <w:top w:val="single" w:sz="12" w:space="0" w:color="CBD5E1"/>
                    <w:left w:val="single" w:sz="12" w:space="0" w:color="CBD5E1"/>
                    <w:bottom w:val="single" w:sz="12" w:space="0" w:color="CBD5E1"/>
                    <w:right w:val="single" w:sz="12" w:space="0" w:color="CBD5E1"/>
                  </w:divBdr>
                </w:div>
                <w:div w:id="1214200430">
                  <w:marLeft w:val="0"/>
                  <w:marRight w:val="0"/>
                  <w:marTop w:val="0"/>
                  <w:marBottom w:val="0"/>
                  <w:divBdr>
                    <w:top w:val="single" w:sz="12" w:space="0" w:color="CBD5E1"/>
                    <w:left w:val="single" w:sz="12" w:space="0" w:color="CBD5E1"/>
                    <w:bottom w:val="single" w:sz="12" w:space="0" w:color="CBD5E1"/>
                    <w:right w:val="single" w:sz="12" w:space="0" w:color="CBD5E1"/>
                  </w:divBdr>
                </w:div>
                <w:div w:id="6728740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49691262">
          <w:marLeft w:val="0"/>
          <w:marRight w:val="0"/>
          <w:marTop w:val="0"/>
          <w:marBottom w:val="0"/>
          <w:divBdr>
            <w:top w:val="single" w:sz="12" w:space="0" w:color="CBD5E1"/>
            <w:left w:val="single" w:sz="12" w:space="0" w:color="CBD5E1"/>
            <w:bottom w:val="single" w:sz="12" w:space="0" w:color="CBD5E1"/>
            <w:right w:val="single" w:sz="12" w:space="0" w:color="CBD5E1"/>
          </w:divBdr>
        </w:div>
        <w:div w:id="437218731">
          <w:marLeft w:val="0"/>
          <w:marRight w:val="0"/>
          <w:marTop w:val="0"/>
          <w:marBottom w:val="0"/>
          <w:divBdr>
            <w:top w:val="single" w:sz="12" w:space="0" w:color="CBD5E1"/>
            <w:left w:val="single" w:sz="12" w:space="0" w:color="CBD5E1"/>
            <w:bottom w:val="single" w:sz="12" w:space="0" w:color="CBD5E1"/>
            <w:right w:val="single" w:sz="12" w:space="0" w:color="CBD5E1"/>
          </w:divBdr>
        </w:div>
        <w:div w:id="1586186531">
          <w:marLeft w:val="0"/>
          <w:marRight w:val="0"/>
          <w:marTop w:val="0"/>
          <w:marBottom w:val="0"/>
          <w:divBdr>
            <w:top w:val="single" w:sz="12" w:space="0" w:color="CBD5E1"/>
            <w:left w:val="single" w:sz="12" w:space="0" w:color="CBD5E1"/>
            <w:bottom w:val="single" w:sz="12" w:space="0" w:color="CBD5E1"/>
            <w:right w:val="single" w:sz="12" w:space="0" w:color="CBD5E1"/>
          </w:divBdr>
        </w:div>
        <w:div w:id="729114340">
          <w:marLeft w:val="0"/>
          <w:marRight w:val="0"/>
          <w:marTop w:val="0"/>
          <w:marBottom w:val="0"/>
          <w:divBdr>
            <w:top w:val="none" w:sz="0" w:space="0" w:color="E2E8F0"/>
            <w:left w:val="none" w:sz="0" w:space="0" w:color="E2E8F0"/>
            <w:bottom w:val="single" w:sz="6" w:space="0" w:color="E2E8F0"/>
            <w:right w:val="none" w:sz="0" w:space="0" w:color="E2E8F0"/>
          </w:divBdr>
          <w:divsChild>
            <w:div w:id="238833664">
              <w:marLeft w:val="0"/>
              <w:marRight w:val="0"/>
              <w:marTop w:val="0"/>
              <w:marBottom w:val="0"/>
              <w:divBdr>
                <w:top w:val="none" w:sz="0" w:space="0" w:color="auto"/>
                <w:left w:val="none" w:sz="0" w:space="0" w:color="auto"/>
                <w:bottom w:val="none" w:sz="0" w:space="0" w:color="auto"/>
                <w:right w:val="none" w:sz="0" w:space="0" w:color="auto"/>
              </w:divBdr>
              <w:divsChild>
                <w:div w:id="43528107">
                  <w:marLeft w:val="0"/>
                  <w:marRight w:val="0"/>
                  <w:marTop w:val="0"/>
                  <w:marBottom w:val="0"/>
                  <w:divBdr>
                    <w:top w:val="single" w:sz="12" w:space="0" w:color="CBD5E1"/>
                    <w:left w:val="single" w:sz="12" w:space="0" w:color="CBD5E1"/>
                    <w:bottom w:val="single" w:sz="12" w:space="0" w:color="CBD5E1"/>
                    <w:right w:val="single" w:sz="12" w:space="0" w:color="CBD5E1"/>
                  </w:divBdr>
                </w:div>
                <w:div w:id="1266690004">
                  <w:marLeft w:val="0"/>
                  <w:marRight w:val="0"/>
                  <w:marTop w:val="0"/>
                  <w:marBottom w:val="0"/>
                  <w:divBdr>
                    <w:top w:val="single" w:sz="12" w:space="0" w:color="CBD5E1"/>
                    <w:left w:val="single" w:sz="12" w:space="0" w:color="CBD5E1"/>
                    <w:bottom w:val="single" w:sz="12" w:space="0" w:color="CBD5E1"/>
                    <w:right w:val="single" w:sz="12" w:space="0" w:color="CBD5E1"/>
                  </w:divBdr>
                </w:div>
                <w:div w:id="1931771041">
                  <w:marLeft w:val="0"/>
                  <w:marRight w:val="0"/>
                  <w:marTop w:val="0"/>
                  <w:marBottom w:val="0"/>
                  <w:divBdr>
                    <w:top w:val="single" w:sz="12" w:space="0" w:color="CBD5E1"/>
                    <w:left w:val="single" w:sz="12" w:space="0" w:color="CBD5E1"/>
                    <w:bottom w:val="single" w:sz="12" w:space="0" w:color="CBD5E1"/>
                    <w:right w:val="single" w:sz="12" w:space="0" w:color="CBD5E1"/>
                  </w:divBdr>
                </w:div>
                <w:div w:id="1394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8961">
          <w:marLeft w:val="0"/>
          <w:marRight w:val="0"/>
          <w:marTop w:val="0"/>
          <w:marBottom w:val="0"/>
          <w:divBdr>
            <w:top w:val="single" w:sz="12" w:space="0" w:color="CBD5E1"/>
            <w:left w:val="single" w:sz="12" w:space="0" w:color="CBD5E1"/>
            <w:bottom w:val="single" w:sz="12" w:space="0" w:color="CBD5E1"/>
            <w:right w:val="single" w:sz="12" w:space="0" w:color="CBD5E1"/>
          </w:divBdr>
        </w:div>
        <w:div w:id="1071192498">
          <w:marLeft w:val="0"/>
          <w:marRight w:val="0"/>
          <w:marTop w:val="0"/>
          <w:marBottom w:val="0"/>
          <w:divBdr>
            <w:top w:val="single" w:sz="12" w:space="0" w:color="CBD5E1"/>
            <w:left w:val="single" w:sz="12" w:space="0" w:color="CBD5E1"/>
            <w:bottom w:val="single" w:sz="12" w:space="0" w:color="CBD5E1"/>
            <w:right w:val="single" w:sz="12" w:space="0" w:color="CBD5E1"/>
          </w:divBdr>
        </w:div>
        <w:div w:id="1662350985">
          <w:marLeft w:val="0"/>
          <w:marRight w:val="0"/>
          <w:marTop w:val="0"/>
          <w:marBottom w:val="0"/>
          <w:divBdr>
            <w:top w:val="single" w:sz="12" w:space="0" w:color="CBD5E1"/>
            <w:left w:val="single" w:sz="12" w:space="0" w:color="CBD5E1"/>
            <w:bottom w:val="single" w:sz="12" w:space="0" w:color="CBD5E1"/>
            <w:right w:val="single" w:sz="12" w:space="0" w:color="CBD5E1"/>
          </w:divBdr>
        </w:div>
        <w:div w:id="440146028">
          <w:marLeft w:val="0"/>
          <w:marRight w:val="0"/>
          <w:marTop w:val="0"/>
          <w:marBottom w:val="0"/>
          <w:divBdr>
            <w:top w:val="single" w:sz="12" w:space="0" w:color="CBD5E1"/>
            <w:left w:val="single" w:sz="12" w:space="0" w:color="CBD5E1"/>
            <w:bottom w:val="single" w:sz="12" w:space="0" w:color="CBD5E1"/>
            <w:right w:val="single" w:sz="12" w:space="0" w:color="CBD5E1"/>
          </w:divBdr>
        </w:div>
        <w:div w:id="879366743">
          <w:marLeft w:val="0"/>
          <w:marRight w:val="0"/>
          <w:marTop w:val="0"/>
          <w:marBottom w:val="0"/>
          <w:divBdr>
            <w:top w:val="none" w:sz="0" w:space="0" w:color="E2E8F0"/>
            <w:left w:val="none" w:sz="0" w:space="0" w:color="E2E8F0"/>
            <w:bottom w:val="single" w:sz="6" w:space="0" w:color="E2E8F0"/>
            <w:right w:val="none" w:sz="0" w:space="0" w:color="E2E8F0"/>
          </w:divBdr>
          <w:divsChild>
            <w:div w:id="1142575411">
              <w:marLeft w:val="0"/>
              <w:marRight w:val="0"/>
              <w:marTop w:val="0"/>
              <w:marBottom w:val="0"/>
              <w:divBdr>
                <w:top w:val="none" w:sz="0" w:space="0" w:color="auto"/>
                <w:left w:val="none" w:sz="0" w:space="0" w:color="auto"/>
                <w:bottom w:val="none" w:sz="0" w:space="0" w:color="auto"/>
                <w:right w:val="none" w:sz="0" w:space="0" w:color="auto"/>
              </w:divBdr>
              <w:divsChild>
                <w:div w:id="81665488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67907112">
          <w:marLeft w:val="0"/>
          <w:marRight w:val="0"/>
          <w:marTop w:val="0"/>
          <w:marBottom w:val="0"/>
          <w:divBdr>
            <w:top w:val="single" w:sz="12" w:space="0" w:color="CBD5E1"/>
            <w:left w:val="single" w:sz="12" w:space="0" w:color="CBD5E1"/>
            <w:bottom w:val="single" w:sz="12" w:space="0" w:color="CBD5E1"/>
            <w:right w:val="single" w:sz="12" w:space="0" w:color="CBD5E1"/>
          </w:divBdr>
        </w:div>
        <w:div w:id="995960942">
          <w:marLeft w:val="0"/>
          <w:marRight w:val="0"/>
          <w:marTop w:val="0"/>
          <w:marBottom w:val="0"/>
          <w:divBdr>
            <w:top w:val="single" w:sz="12" w:space="0" w:color="CBD5E1"/>
            <w:left w:val="single" w:sz="12" w:space="0" w:color="CBD5E1"/>
            <w:bottom w:val="single" w:sz="12" w:space="0" w:color="CBD5E1"/>
            <w:right w:val="single" w:sz="12" w:space="0" w:color="CBD5E1"/>
          </w:divBdr>
        </w:div>
        <w:div w:id="605382253">
          <w:marLeft w:val="0"/>
          <w:marRight w:val="0"/>
          <w:marTop w:val="0"/>
          <w:marBottom w:val="0"/>
          <w:divBdr>
            <w:top w:val="single" w:sz="12" w:space="0" w:color="CBD5E1"/>
            <w:left w:val="single" w:sz="12" w:space="0" w:color="CBD5E1"/>
            <w:bottom w:val="single" w:sz="12" w:space="0" w:color="CBD5E1"/>
            <w:right w:val="single" w:sz="12" w:space="0" w:color="CBD5E1"/>
          </w:divBdr>
        </w:div>
        <w:div w:id="2026664550">
          <w:marLeft w:val="0"/>
          <w:marRight w:val="0"/>
          <w:marTop w:val="0"/>
          <w:marBottom w:val="0"/>
          <w:divBdr>
            <w:top w:val="single" w:sz="12" w:space="0" w:color="CBD5E1"/>
            <w:left w:val="single" w:sz="12" w:space="0" w:color="CBD5E1"/>
            <w:bottom w:val="single" w:sz="12" w:space="0" w:color="CBD5E1"/>
            <w:right w:val="single" w:sz="12" w:space="0" w:color="CBD5E1"/>
          </w:divBdr>
        </w:div>
        <w:div w:id="1221012412">
          <w:marLeft w:val="0"/>
          <w:marRight w:val="0"/>
          <w:marTop w:val="0"/>
          <w:marBottom w:val="0"/>
          <w:divBdr>
            <w:top w:val="none" w:sz="0" w:space="0" w:color="E2E8F0"/>
            <w:left w:val="none" w:sz="0" w:space="0" w:color="E2E8F0"/>
            <w:bottom w:val="single" w:sz="6" w:space="0" w:color="E2E8F0"/>
            <w:right w:val="none" w:sz="0" w:space="0" w:color="E2E8F0"/>
          </w:divBdr>
          <w:divsChild>
            <w:div w:id="663515239">
              <w:marLeft w:val="0"/>
              <w:marRight w:val="0"/>
              <w:marTop w:val="0"/>
              <w:marBottom w:val="0"/>
              <w:divBdr>
                <w:top w:val="none" w:sz="0" w:space="0" w:color="auto"/>
                <w:left w:val="none" w:sz="0" w:space="0" w:color="auto"/>
                <w:bottom w:val="none" w:sz="0" w:space="0" w:color="auto"/>
                <w:right w:val="none" w:sz="0" w:space="0" w:color="auto"/>
              </w:divBdr>
              <w:divsChild>
                <w:div w:id="1223180192">
                  <w:marLeft w:val="0"/>
                  <w:marRight w:val="0"/>
                  <w:marTop w:val="0"/>
                  <w:marBottom w:val="0"/>
                  <w:divBdr>
                    <w:top w:val="single" w:sz="12" w:space="0" w:color="CBD5E1"/>
                    <w:left w:val="single" w:sz="12" w:space="0" w:color="CBD5E1"/>
                    <w:bottom w:val="single" w:sz="12" w:space="0" w:color="CBD5E1"/>
                    <w:right w:val="single" w:sz="12" w:space="0" w:color="CBD5E1"/>
                  </w:divBdr>
                </w:div>
                <w:div w:id="5636143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699235423">
          <w:marLeft w:val="0"/>
          <w:marRight w:val="0"/>
          <w:marTop w:val="0"/>
          <w:marBottom w:val="0"/>
          <w:divBdr>
            <w:top w:val="single" w:sz="12" w:space="0" w:color="CBD5E1"/>
            <w:left w:val="single" w:sz="12" w:space="0" w:color="CBD5E1"/>
            <w:bottom w:val="single" w:sz="12" w:space="0" w:color="CBD5E1"/>
            <w:right w:val="single" w:sz="12" w:space="0" w:color="CBD5E1"/>
          </w:divBdr>
        </w:div>
        <w:div w:id="1339236761">
          <w:marLeft w:val="0"/>
          <w:marRight w:val="0"/>
          <w:marTop w:val="0"/>
          <w:marBottom w:val="0"/>
          <w:divBdr>
            <w:top w:val="single" w:sz="12" w:space="0" w:color="CBD5E1"/>
            <w:left w:val="single" w:sz="12" w:space="0" w:color="CBD5E1"/>
            <w:bottom w:val="single" w:sz="12" w:space="0" w:color="CBD5E1"/>
            <w:right w:val="single" w:sz="12" w:space="0" w:color="CBD5E1"/>
          </w:divBdr>
        </w:div>
        <w:div w:id="1867673109">
          <w:marLeft w:val="0"/>
          <w:marRight w:val="0"/>
          <w:marTop w:val="0"/>
          <w:marBottom w:val="0"/>
          <w:divBdr>
            <w:top w:val="single" w:sz="12" w:space="0" w:color="CBD5E1"/>
            <w:left w:val="single" w:sz="12" w:space="0" w:color="CBD5E1"/>
            <w:bottom w:val="single" w:sz="12" w:space="0" w:color="CBD5E1"/>
            <w:right w:val="single" w:sz="12" w:space="0" w:color="CBD5E1"/>
          </w:divBdr>
        </w:div>
        <w:div w:id="1074549428">
          <w:marLeft w:val="0"/>
          <w:marRight w:val="0"/>
          <w:marTop w:val="0"/>
          <w:marBottom w:val="0"/>
          <w:divBdr>
            <w:top w:val="none" w:sz="0" w:space="0" w:color="E2E8F0"/>
            <w:left w:val="none" w:sz="0" w:space="0" w:color="E2E8F0"/>
            <w:bottom w:val="single" w:sz="6" w:space="0" w:color="E2E8F0"/>
            <w:right w:val="none" w:sz="0" w:space="0" w:color="E2E8F0"/>
          </w:divBdr>
          <w:divsChild>
            <w:div w:id="1300724006">
              <w:marLeft w:val="0"/>
              <w:marRight w:val="0"/>
              <w:marTop w:val="0"/>
              <w:marBottom w:val="0"/>
              <w:divBdr>
                <w:top w:val="none" w:sz="0" w:space="0" w:color="auto"/>
                <w:left w:val="none" w:sz="0" w:space="0" w:color="auto"/>
                <w:bottom w:val="none" w:sz="0" w:space="0" w:color="auto"/>
                <w:right w:val="none" w:sz="0" w:space="0" w:color="auto"/>
              </w:divBdr>
              <w:divsChild>
                <w:div w:id="615139862">
                  <w:marLeft w:val="0"/>
                  <w:marRight w:val="0"/>
                  <w:marTop w:val="0"/>
                  <w:marBottom w:val="0"/>
                  <w:divBdr>
                    <w:top w:val="single" w:sz="12" w:space="0" w:color="CBD5E1"/>
                    <w:left w:val="single" w:sz="12" w:space="0" w:color="CBD5E1"/>
                    <w:bottom w:val="single" w:sz="12" w:space="0" w:color="CBD5E1"/>
                    <w:right w:val="single" w:sz="12" w:space="0" w:color="CBD5E1"/>
                  </w:divBdr>
                </w:div>
                <w:div w:id="1056665738">
                  <w:marLeft w:val="0"/>
                  <w:marRight w:val="0"/>
                  <w:marTop w:val="0"/>
                  <w:marBottom w:val="0"/>
                  <w:divBdr>
                    <w:top w:val="single" w:sz="12" w:space="0" w:color="CBD5E1"/>
                    <w:left w:val="single" w:sz="12" w:space="0" w:color="CBD5E1"/>
                    <w:bottom w:val="single" w:sz="12" w:space="0" w:color="CBD5E1"/>
                    <w:right w:val="single" w:sz="12" w:space="0" w:color="CBD5E1"/>
                  </w:divBdr>
                </w:div>
                <w:div w:id="2122188338">
                  <w:marLeft w:val="0"/>
                  <w:marRight w:val="0"/>
                  <w:marTop w:val="0"/>
                  <w:marBottom w:val="0"/>
                  <w:divBdr>
                    <w:top w:val="single" w:sz="12" w:space="0" w:color="CBD5E1"/>
                    <w:left w:val="single" w:sz="12" w:space="0" w:color="CBD5E1"/>
                    <w:bottom w:val="single" w:sz="12" w:space="0" w:color="CBD5E1"/>
                    <w:right w:val="single" w:sz="12" w:space="0" w:color="CBD5E1"/>
                  </w:divBdr>
                </w:div>
                <w:div w:id="7630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025">
          <w:marLeft w:val="0"/>
          <w:marRight w:val="0"/>
          <w:marTop w:val="0"/>
          <w:marBottom w:val="0"/>
          <w:divBdr>
            <w:top w:val="single" w:sz="12" w:space="0" w:color="CBD5E1"/>
            <w:left w:val="single" w:sz="12" w:space="0" w:color="CBD5E1"/>
            <w:bottom w:val="single" w:sz="12" w:space="0" w:color="CBD5E1"/>
            <w:right w:val="single" w:sz="12" w:space="0" w:color="CBD5E1"/>
          </w:divBdr>
        </w:div>
        <w:div w:id="30764877">
          <w:marLeft w:val="0"/>
          <w:marRight w:val="0"/>
          <w:marTop w:val="0"/>
          <w:marBottom w:val="0"/>
          <w:divBdr>
            <w:top w:val="single" w:sz="12" w:space="0" w:color="CBD5E1"/>
            <w:left w:val="single" w:sz="12" w:space="0" w:color="CBD5E1"/>
            <w:bottom w:val="single" w:sz="12" w:space="0" w:color="CBD5E1"/>
            <w:right w:val="single" w:sz="12" w:space="0" w:color="CBD5E1"/>
          </w:divBdr>
        </w:div>
        <w:div w:id="181749538">
          <w:marLeft w:val="0"/>
          <w:marRight w:val="0"/>
          <w:marTop w:val="0"/>
          <w:marBottom w:val="0"/>
          <w:divBdr>
            <w:top w:val="none" w:sz="0" w:space="0" w:color="E2E8F0"/>
            <w:left w:val="none" w:sz="0" w:space="0" w:color="E2E8F0"/>
            <w:bottom w:val="single" w:sz="6" w:space="0" w:color="E2E8F0"/>
            <w:right w:val="none" w:sz="0" w:space="0" w:color="E2E8F0"/>
          </w:divBdr>
          <w:divsChild>
            <w:div w:id="851794410">
              <w:marLeft w:val="0"/>
              <w:marRight w:val="0"/>
              <w:marTop w:val="0"/>
              <w:marBottom w:val="0"/>
              <w:divBdr>
                <w:top w:val="none" w:sz="0" w:space="0" w:color="auto"/>
                <w:left w:val="none" w:sz="0" w:space="0" w:color="auto"/>
                <w:bottom w:val="none" w:sz="0" w:space="0" w:color="auto"/>
                <w:right w:val="none" w:sz="0" w:space="0" w:color="auto"/>
              </w:divBdr>
              <w:divsChild>
                <w:div w:id="1969584648">
                  <w:marLeft w:val="0"/>
                  <w:marRight w:val="0"/>
                  <w:marTop w:val="0"/>
                  <w:marBottom w:val="0"/>
                  <w:divBdr>
                    <w:top w:val="single" w:sz="12" w:space="0" w:color="CBD5E1"/>
                    <w:left w:val="single" w:sz="12" w:space="0" w:color="CBD5E1"/>
                    <w:bottom w:val="single" w:sz="12" w:space="0" w:color="CBD5E1"/>
                    <w:right w:val="single" w:sz="12" w:space="0" w:color="CBD5E1"/>
                  </w:divBdr>
                </w:div>
                <w:div w:id="1026179053">
                  <w:marLeft w:val="0"/>
                  <w:marRight w:val="0"/>
                  <w:marTop w:val="0"/>
                  <w:marBottom w:val="0"/>
                  <w:divBdr>
                    <w:top w:val="single" w:sz="12" w:space="0" w:color="CBD5E1"/>
                    <w:left w:val="single" w:sz="12" w:space="0" w:color="CBD5E1"/>
                    <w:bottom w:val="single" w:sz="12" w:space="0" w:color="CBD5E1"/>
                    <w:right w:val="single" w:sz="12" w:space="0" w:color="CBD5E1"/>
                  </w:divBdr>
                </w:div>
                <w:div w:id="13830181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21471226">
          <w:marLeft w:val="0"/>
          <w:marRight w:val="0"/>
          <w:marTop w:val="0"/>
          <w:marBottom w:val="0"/>
          <w:divBdr>
            <w:top w:val="single" w:sz="12" w:space="0" w:color="CBD5E1"/>
            <w:left w:val="single" w:sz="12" w:space="0" w:color="CBD5E1"/>
            <w:bottom w:val="single" w:sz="12" w:space="0" w:color="CBD5E1"/>
            <w:right w:val="single" w:sz="12" w:space="0" w:color="CBD5E1"/>
          </w:divBdr>
        </w:div>
        <w:div w:id="142964474">
          <w:marLeft w:val="0"/>
          <w:marRight w:val="0"/>
          <w:marTop w:val="0"/>
          <w:marBottom w:val="0"/>
          <w:divBdr>
            <w:top w:val="single" w:sz="12" w:space="0" w:color="CBD5E1"/>
            <w:left w:val="single" w:sz="12" w:space="0" w:color="CBD5E1"/>
            <w:bottom w:val="single" w:sz="12" w:space="0" w:color="CBD5E1"/>
            <w:right w:val="single" w:sz="12" w:space="0" w:color="CBD5E1"/>
          </w:divBdr>
        </w:div>
        <w:div w:id="60518162">
          <w:marLeft w:val="0"/>
          <w:marRight w:val="0"/>
          <w:marTop w:val="0"/>
          <w:marBottom w:val="0"/>
          <w:divBdr>
            <w:top w:val="single" w:sz="12" w:space="0" w:color="CBD5E1"/>
            <w:left w:val="single" w:sz="12" w:space="0" w:color="CBD5E1"/>
            <w:bottom w:val="single" w:sz="12" w:space="0" w:color="CBD5E1"/>
            <w:right w:val="single" w:sz="12" w:space="0" w:color="CBD5E1"/>
          </w:divBdr>
        </w:div>
        <w:div w:id="1690986410">
          <w:marLeft w:val="0"/>
          <w:marRight w:val="0"/>
          <w:marTop w:val="0"/>
          <w:marBottom w:val="0"/>
          <w:divBdr>
            <w:top w:val="none" w:sz="0" w:space="0" w:color="E2E8F0"/>
            <w:left w:val="none" w:sz="0" w:space="0" w:color="E2E8F0"/>
            <w:bottom w:val="single" w:sz="6" w:space="0" w:color="E2E8F0"/>
            <w:right w:val="none" w:sz="0" w:space="0" w:color="E2E8F0"/>
          </w:divBdr>
          <w:divsChild>
            <w:div w:id="1228609837">
              <w:marLeft w:val="0"/>
              <w:marRight w:val="0"/>
              <w:marTop w:val="0"/>
              <w:marBottom w:val="0"/>
              <w:divBdr>
                <w:top w:val="none" w:sz="0" w:space="0" w:color="auto"/>
                <w:left w:val="none" w:sz="0" w:space="0" w:color="auto"/>
                <w:bottom w:val="none" w:sz="0" w:space="0" w:color="auto"/>
                <w:right w:val="none" w:sz="0" w:space="0" w:color="auto"/>
              </w:divBdr>
              <w:divsChild>
                <w:div w:id="1087922082">
                  <w:marLeft w:val="0"/>
                  <w:marRight w:val="0"/>
                  <w:marTop w:val="0"/>
                  <w:marBottom w:val="0"/>
                  <w:divBdr>
                    <w:top w:val="single" w:sz="12" w:space="0" w:color="CBD5E1"/>
                    <w:left w:val="single" w:sz="12" w:space="0" w:color="CBD5E1"/>
                    <w:bottom w:val="single" w:sz="12" w:space="0" w:color="CBD5E1"/>
                    <w:right w:val="single" w:sz="12" w:space="0" w:color="CBD5E1"/>
                  </w:divBdr>
                </w:div>
                <w:div w:id="2045858855">
                  <w:marLeft w:val="0"/>
                  <w:marRight w:val="0"/>
                  <w:marTop w:val="0"/>
                  <w:marBottom w:val="0"/>
                  <w:divBdr>
                    <w:top w:val="single" w:sz="12" w:space="0" w:color="CBD5E1"/>
                    <w:left w:val="single" w:sz="12" w:space="0" w:color="CBD5E1"/>
                    <w:bottom w:val="single" w:sz="12" w:space="0" w:color="CBD5E1"/>
                    <w:right w:val="single" w:sz="12" w:space="0" w:color="CBD5E1"/>
                  </w:divBdr>
                </w:div>
                <w:div w:id="178626499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67945912">
          <w:marLeft w:val="0"/>
          <w:marRight w:val="0"/>
          <w:marTop w:val="0"/>
          <w:marBottom w:val="0"/>
          <w:divBdr>
            <w:top w:val="single" w:sz="12" w:space="0" w:color="CBD5E1"/>
            <w:left w:val="single" w:sz="12" w:space="0" w:color="CBD5E1"/>
            <w:bottom w:val="single" w:sz="12" w:space="0" w:color="CBD5E1"/>
            <w:right w:val="single" w:sz="12" w:space="0" w:color="CBD5E1"/>
          </w:divBdr>
        </w:div>
        <w:div w:id="2071609341">
          <w:marLeft w:val="0"/>
          <w:marRight w:val="0"/>
          <w:marTop w:val="0"/>
          <w:marBottom w:val="0"/>
          <w:divBdr>
            <w:top w:val="single" w:sz="12" w:space="0" w:color="CBD5E1"/>
            <w:left w:val="single" w:sz="12" w:space="0" w:color="CBD5E1"/>
            <w:bottom w:val="single" w:sz="12" w:space="0" w:color="CBD5E1"/>
            <w:right w:val="single" w:sz="12" w:space="0" w:color="CBD5E1"/>
          </w:divBdr>
        </w:div>
        <w:div w:id="1889299459">
          <w:marLeft w:val="0"/>
          <w:marRight w:val="0"/>
          <w:marTop w:val="0"/>
          <w:marBottom w:val="0"/>
          <w:divBdr>
            <w:top w:val="single" w:sz="12" w:space="0" w:color="CBD5E1"/>
            <w:left w:val="single" w:sz="12" w:space="0" w:color="CBD5E1"/>
            <w:bottom w:val="single" w:sz="12" w:space="0" w:color="CBD5E1"/>
            <w:right w:val="single" w:sz="12" w:space="0" w:color="CBD5E1"/>
          </w:divBdr>
        </w:div>
        <w:div w:id="1158116242">
          <w:marLeft w:val="0"/>
          <w:marRight w:val="0"/>
          <w:marTop w:val="0"/>
          <w:marBottom w:val="0"/>
          <w:divBdr>
            <w:top w:val="single" w:sz="12" w:space="0" w:color="CBD5E1"/>
            <w:left w:val="single" w:sz="12" w:space="0" w:color="CBD5E1"/>
            <w:bottom w:val="single" w:sz="12" w:space="0" w:color="CBD5E1"/>
            <w:right w:val="single" w:sz="12" w:space="0" w:color="CBD5E1"/>
          </w:divBdr>
        </w:div>
        <w:div w:id="1660301557">
          <w:marLeft w:val="0"/>
          <w:marRight w:val="0"/>
          <w:marTop w:val="0"/>
          <w:marBottom w:val="0"/>
          <w:divBdr>
            <w:top w:val="none" w:sz="0" w:space="0" w:color="E2E8F0"/>
            <w:left w:val="none" w:sz="0" w:space="0" w:color="E2E8F0"/>
            <w:bottom w:val="single" w:sz="6" w:space="0" w:color="E2E8F0"/>
            <w:right w:val="none" w:sz="0" w:space="0" w:color="E2E8F0"/>
          </w:divBdr>
          <w:divsChild>
            <w:div w:id="1304191839">
              <w:marLeft w:val="0"/>
              <w:marRight w:val="0"/>
              <w:marTop w:val="0"/>
              <w:marBottom w:val="0"/>
              <w:divBdr>
                <w:top w:val="none" w:sz="0" w:space="0" w:color="auto"/>
                <w:left w:val="none" w:sz="0" w:space="0" w:color="auto"/>
                <w:bottom w:val="none" w:sz="0" w:space="0" w:color="auto"/>
                <w:right w:val="none" w:sz="0" w:space="0" w:color="auto"/>
              </w:divBdr>
              <w:divsChild>
                <w:div w:id="796871778">
                  <w:marLeft w:val="0"/>
                  <w:marRight w:val="0"/>
                  <w:marTop w:val="0"/>
                  <w:marBottom w:val="0"/>
                  <w:divBdr>
                    <w:top w:val="single" w:sz="12" w:space="0" w:color="CBD5E1"/>
                    <w:left w:val="single" w:sz="12" w:space="0" w:color="CBD5E1"/>
                    <w:bottom w:val="single" w:sz="12" w:space="0" w:color="CBD5E1"/>
                    <w:right w:val="single" w:sz="12" w:space="0" w:color="CBD5E1"/>
                  </w:divBdr>
                </w:div>
                <w:div w:id="2092582272">
                  <w:marLeft w:val="0"/>
                  <w:marRight w:val="0"/>
                  <w:marTop w:val="0"/>
                  <w:marBottom w:val="0"/>
                  <w:divBdr>
                    <w:top w:val="single" w:sz="12" w:space="0" w:color="CBD5E1"/>
                    <w:left w:val="single" w:sz="12" w:space="0" w:color="CBD5E1"/>
                    <w:bottom w:val="single" w:sz="12" w:space="0" w:color="CBD5E1"/>
                    <w:right w:val="single" w:sz="12" w:space="0" w:color="CBD5E1"/>
                  </w:divBdr>
                </w:div>
                <w:div w:id="1798643890">
                  <w:marLeft w:val="0"/>
                  <w:marRight w:val="0"/>
                  <w:marTop w:val="0"/>
                  <w:marBottom w:val="0"/>
                  <w:divBdr>
                    <w:top w:val="single" w:sz="12" w:space="0" w:color="CBD5E1"/>
                    <w:left w:val="single" w:sz="12" w:space="0" w:color="CBD5E1"/>
                    <w:bottom w:val="single" w:sz="12" w:space="0" w:color="CBD5E1"/>
                    <w:right w:val="single" w:sz="12" w:space="0" w:color="CBD5E1"/>
                  </w:divBdr>
                </w:div>
                <w:div w:id="146122144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45243841">
          <w:marLeft w:val="0"/>
          <w:marRight w:val="0"/>
          <w:marTop w:val="0"/>
          <w:marBottom w:val="0"/>
          <w:divBdr>
            <w:top w:val="single" w:sz="12" w:space="0" w:color="CBD5E1"/>
            <w:left w:val="single" w:sz="12" w:space="0" w:color="CBD5E1"/>
            <w:bottom w:val="single" w:sz="12" w:space="0" w:color="CBD5E1"/>
            <w:right w:val="single" w:sz="12" w:space="0" w:color="CBD5E1"/>
          </w:divBdr>
        </w:div>
        <w:div w:id="1087922571">
          <w:marLeft w:val="0"/>
          <w:marRight w:val="0"/>
          <w:marTop w:val="0"/>
          <w:marBottom w:val="0"/>
          <w:divBdr>
            <w:top w:val="single" w:sz="12" w:space="0" w:color="CBD5E1"/>
            <w:left w:val="single" w:sz="12" w:space="0" w:color="CBD5E1"/>
            <w:bottom w:val="single" w:sz="12" w:space="0" w:color="CBD5E1"/>
            <w:right w:val="single" w:sz="12" w:space="0" w:color="CBD5E1"/>
          </w:divBdr>
        </w:div>
        <w:div w:id="1166045262">
          <w:marLeft w:val="0"/>
          <w:marRight w:val="0"/>
          <w:marTop w:val="0"/>
          <w:marBottom w:val="0"/>
          <w:divBdr>
            <w:top w:val="single" w:sz="12" w:space="0" w:color="CBD5E1"/>
            <w:left w:val="single" w:sz="12" w:space="0" w:color="CBD5E1"/>
            <w:bottom w:val="single" w:sz="12" w:space="0" w:color="CBD5E1"/>
            <w:right w:val="single" w:sz="12" w:space="0" w:color="CBD5E1"/>
          </w:divBdr>
        </w:div>
        <w:div w:id="2134135877">
          <w:marLeft w:val="0"/>
          <w:marRight w:val="0"/>
          <w:marTop w:val="0"/>
          <w:marBottom w:val="0"/>
          <w:divBdr>
            <w:top w:val="none" w:sz="0" w:space="0" w:color="E2E8F0"/>
            <w:left w:val="none" w:sz="0" w:space="0" w:color="E2E8F0"/>
            <w:bottom w:val="single" w:sz="6" w:space="0" w:color="E2E8F0"/>
            <w:right w:val="none" w:sz="0" w:space="0" w:color="E2E8F0"/>
          </w:divBdr>
          <w:divsChild>
            <w:div w:id="1548176870">
              <w:marLeft w:val="0"/>
              <w:marRight w:val="0"/>
              <w:marTop w:val="0"/>
              <w:marBottom w:val="0"/>
              <w:divBdr>
                <w:top w:val="none" w:sz="0" w:space="0" w:color="auto"/>
                <w:left w:val="none" w:sz="0" w:space="0" w:color="auto"/>
                <w:bottom w:val="none" w:sz="0" w:space="0" w:color="auto"/>
                <w:right w:val="none" w:sz="0" w:space="0" w:color="auto"/>
              </w:divBdr>
              <w:divsChild>
                <w:div w:id="158617203">
                  <w:marLeft w:val="0"/>
                  <w:marRight w:val="0"/>
                  <w:marTop w:val="0"/>
                  <w:marBottom w:val="0"/>
                  <w:divBdr>
                    <w:top w:val="single" w:sz="12" w:space="0" w:color="CBD5E1"/>
                    <w:left w:val="single" w:sz="12" w:space="0" w:color="CBD5E1"/>
                    <w:bottom w:val="single" w:sz="12" w:space="0" w:color="CBD5E1"/>
                    <w:right w:val="single" w:sz="12" w:space="0" w:color="CBD5E1"/>
                  </w:divBdr>
                </w:div>
                <w:div w:id="527068509">
                  <w:marLeft w:val="0"/>
                  <w:marRight w:val="0"/>
                  <w:marTop w:val="0"/>
                  <w:marBottom w:val="0"/>
                  <w:divBdr>
                    <w:top w:val="single" w:sz="12" w:space="0" w:color="CBD5E1"/>
                    <w:left w:val="single" w:sz="12" w:space="0" w:color="CBD5E1"/>
                    <w:bottom w:val="single" w:sz="12" w:space="0" w:color="CBD5E1"/>
                    <w:right w:val="single" w:sz="12" w:space="0" w:color="CBD5E1"/>
                  </w:divBdr>
                </w:div>
                <w:div w:id="5465263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86992">
          <w:marLeft w:val="0"/>
          <w:marRight w:val="0"/>
          <w:marTop w:val="0"/>
          <w:marBottom w:val="0"/>
          <w:divBdr>
            <w:top w:val="single" w:sz="12" w:space="0" w:color="CBD5E1"/>
            <w:left w:val="single" w:sz="12" w:space="0" w:color="CBD5E1"/>
            <w:bottom w:val="single" w:sz="12" w:space="0" w:color="CBD5E1"/>
            <w:right w:val="single" w:sz="12" w:space="0" w:color="CBD5E1"/>
          </w:divBdr>
        </w:div>
        <w:div w:id="1888251215">
          <w:marLeft w:val="0"/>
          <w:marRight w:val="0"/>
          <w:marTop w:val="0"/>
          <w:marBottom w:val="0"/>
          <w:divBdr>
            <w:top w:val="single" w:sz="12" w:space="0" w:color="CBD5E1"/>
            <w:left w:val="single" w:sz="12" w:space="0" w:color="CBD5E1"/>
            <w:bottom w:val="single" w:sz="12" w:space="0" w:color="CBD5E1"/>
            <w:right w:val="single" w:sz="12" w:space="0" w:color="CBD5E1"/>
          </w:divBdr>
        </w:div>
        <w:div w:id="218521414">
          <w:marLeft w:val="0"/>
          <w:marRight w:val="0"/>
          <w:marTop w:val="0"/>
          <w:marBottom w:val="0"/>
          <w:divBdr>
            <w:top w:val="single" w:sz="12" w:space="0" w:color="CBD5E1"/>
            <w:left w:val="single" w:sz="12" w:space="0" w:color="CBD5E1"/>
            <w:bottom w:val="single" w:sz="12" w:space="0" w:color="CBD5E1"/>
            <w:right w:val="single" w:sz="12" w:space="0" w:color="CBD5E1"/>
          </w:divBdr>
        </w:div>
        <w:div w:id="890457058">
          <w:marLeft w:val="0"/>
          <w:marRight w:val="0"/>
          <w:marTop w:val="0"/>
          <w:marBottom w:val="0"/>
          <w:divBdr>
            <w:top w:val="single" w:sz="12" w:space="0" w:color="CBD5E1"/>
            <w:left w:val="single" w:sz="12" w:space="0" w:color="CBD5E1"/>
            <w:bottom w:val="single" w:sz="12" w:space="0" w:color="CBD5E1"/>
            <w:right w:val="single" w:sz="12" w:space="0" w:color="CBD5E1"/>
          </w:divBdr>
        </w:div>
        <w:div w:id="2113434215">
          <w:marLeft w:val="0"/>
          <w:marRight w:val="0"/>
          <w:marTop w:val="0"/>
          <w:marBottom w:val="0"/>
          <w:divBdr>
            <w:top w:val="none" w:sz="0" w:space="0" w:color="E2E8F0"/>
            <w:left w:val="none" w:sz="0" w:space="0" w:color="E2E8F0"/>
            <w:bottom w:val="single" w:sz="6" w:space="0" w:color="E2E8F0"/>
            <w:right w:val="none" w:sz="0" w:space="0" w:color="E2E8F0"/>
          </w:divBdr>
          <w:divsChild>
            <w:div w:id="258177222">
              <w:marLeft w:val="0"/>
              <w:marRight w:val="0"/>
              <w:marTop w:val="0"/>
              <w:marBottom w:val="0"/>
              <w:divBdr>
                <w:top w:val="none" w:sz="0" w:space="0" w:color="auto"/>
                <w:left w:val="none" w:sz="0" w:space="0" w:color="auto"/>
                <w:bottom w:val="none" w:sz="0" w:space="0" w:color="auto"/>
                <w:right w:val="none" w:sz="0" w:space="0" w:color="auto"/>
              </w:divBdr>
              <w:divsChild>
                <w:div w:id="45179625">
                  <w:marLeft w:val="0"/>
                  <w:marRight w:val="0"/>
                  <w:marTop w:val="0"/>
                  <w:marBottom w:val="0"/>
                  <w:divBdr>
                    <w:top w:val="single" w:sz="12" w:space="0" w:color="CBD5E1"/>
                    <w:left w:val="single" w:sz="12" w:space="0" w:color="CBD5E1"/>
                    <w:bottom w:val="single" w:sz="12" w:space="0" w:color="CBD5E1"/>
                    <w:right w:val="single" w:sz="12" w:space="0" w:color="CBD5E1"/>
                  </w:divBdr>
                </w:div>
                <w:div w:id="8117993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9578806">
          <w:marLeft w:val="0"/>
          <w:marRight w:val="0"/>
          <w:marTop w:val="0"/>
          <w:marBottom w:val="0"/>
          <w:divBdr>
            <w:top w:val="single" w:sz="12" w:space="0" w:color="CBD5E1"/>
            <w:left w:val="single" w:sz="12" w:space="0" w:color="CBD5E1"/>
            <w:bottom w:val="single" w:sz="12" w:space="0" w:color="CBD5E1"/>
            <w:right w:val="single" w:sz="12" w:space="0" w:color="CBD5E1"/>
          </w:divBdr>
        </w:div>
        <w:div w:id="1807820391">
          <w:marLeft w:val="0"/>
          <w:marRight w:val="0"/>
          <w:marTop w:val="0"/>
          <w:marBottom w:val="0"/>
          <w:divBdr>
            <w:top w:val="single" w:sz="12" w:space="0" w:color="CBD5E1"/>
            <w:left w:val="single" w:sz="12" w:space="0" w:color="CBD5E1"/>
            <w:bottom w:val="single" w:sz="12" w:space="0" w:color="CBD5E1"/>
            <w:right w:val="single" w:sz="12" w:space="0" w:color="CBD5E1"/>
          </w:divBdr>
        </w:div>
        <w:div w:id="1316689698">
          <w:marLeft w:val="0"/>
          <w:marRight w:val="0"/>
          <w:marTop w:val="0"/>
          <w:marBottom w:val="0"/>
          <w:divBdr>
            <w:top w:val="single" w:sz="12" w:space="0" w:color="CBD5E1"/>
            <w:left w:val="single" w:sz="12" w:space="0" w:color="CBD5E1"/>
            <w:bottom w:val="single" w:sz="12" w:space="0" w:color="CBD5E1"/>
            <w:right w:val="single" w:sz="12" w:space="0" w:color="CBD5E1"/>
          </w:divBdr>
        </w:div>
        <w:div w:id="1406295985">
          <w:marLeft w:val="0"/>
          <w:marRight w:val="0"/>
          <w:marTop w:val="0"/>
          <w:marBottom w:val="0"/>
          <w:divBdr>
            <w:top w:val="none" w:sz="0" w:space="0" w:color="E2E8F0"/>
            <w:left w:val="none" w:sz="0" w:space="0" w:color="E2E8F0"/>
            <w:bottom w:val="single" w:sz="6" w:space="0" w:color="E2E8F0"/>
            <w:right w:val="none" w:sz="0" w:space="0" w:color="E2E8F0"/>
          </w:divBdr>
          <w:divsChild>
            <w:div w:id="1529371426">
              <w:marLeft w:val="0"/>
              <w:marRight w:val="0"/>
              <w:marTop w:val="0"/>
              <w:marBottom w:val="0"/>
              <w:divBdr>
                <w:top w:val="none" w:sz="0" w:space="0" w:color="auto"/>
                <w:left w:val="none" w:sz="0" w:space="0" w:color="auto"/>
                <w:bottom w:val="none" w:sz="0" w:space="0" w:color="auto"/>
                <w:right w:val="none" w:sz="0" w:space="0" w:color="auto"/>
              </w:divBdr>
              <w:divsChild>
                <w:div w:id="1725833029">
                  <w:marLeft w:val="0"/>
                  <w:marRight w:val="0"/>
                  <w:marTop w:val="0"/>
                  <w:marBottom w:val="0"/>
                  <w:divBdr>
                    <w:top w:val="single" w:sz="12" w:space="0" w:color="CBD5E1"/>
                    <w:left w:val="single" w:sz="12" w:space="0" w:color="CBD5E1"/>
                    <w:bottom w:val="single" w:sz="12" w:space="0" w:color="CBD5E1"/>
                    <w:right w:val="single" w:sz="12" w:space="0" w:color="CBD5E1"/>
                  </w:divBdr>
                </w:div>
                <w:div w:id="536242390">
                  <w:marLeft w:val="0"/>
                  <w:marRight w:val="0"/>
                  <w:marTop w:val="0"/>
                  <w:marBottom w:val="0"/>
                  <w:divBdr>
                    <w:top w:val="single" w:sz="12" w:space="0" w:color="CBD5E1"/>
                    <w:left w:val="single" w:sz="12" w:space="0" w:color="CBD5E1"/>
                    <w:bottom w:val="single" w:sz="12" w:space="0" w:color="CBD5E1"/>
                    <w:right w:val="single" w:sz="12" w:space="0" w:color="CBD5E1"/>
                  </w:divBdr>
                </w:div>
                <w:div w:id="2528596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2292168">
          <w:marLeft w:val="0"/>
          <w:marRight w:val="0"/>
          <w:marTop w:val="0"/>
          <w:marBottom w:val="0"/>
          <w:divBdr>
            <w:top w:val="single" w:sz="12" w:space="0" w:color="CBD5E1"/>
            <w:left w:val="single" w:sz="12" w:space="0" w:color="CBD5E1"/>
            <w:bottom w:val="single" w:sz="12" w:space="0" w:color="CBD5E1"/>
            <w:right w:val="single" w:sz="12" w:space="0" w:color="CBD5E1"/>
          </w:divBdr>
        </w:div>
        <w:div w:id="988051875">
          <w:marLeft w:val="0"/>
          <w:marRight w:val="0"/>
          <w:marTop w:val="0"/>
          <w:marBottom w:val="0"/>
          <w:divBdr>
            <w:top w:val="none" w:sz="0" w:space="0" w:color="E2E8F0"/>
            <w:left w:val="none" w:sz="0" w:space="0" w:color="E2E8F0"/>
            <w:bottom w:val="single" w:sz="6" w:space="0" w:color="E2E8F0"/>
            <w:right w:val="none" w:sz="0" w:space="0" w:color="E2E8F0"/>
          </w:divBdr>
          <w:divsChild>
            <w:div w:id="1965573086">
              <w:marLeft w:val="0"/>
              <w:marRight w:val="0"/>
              <w:marTop w:val="0"/>
              <w:marBottom w:val="0"/>
              <w:divBdr>
                <w:top w:val="none" w:sz="0" w:space="0" w:color="auto"/>
                <w:left w:val="none" w:sz="0" w:space="0" w:color="auto"/>
                <w:bottom w:val="none" w:sz="0" w:space="0" w:color="auto"/>
                <w:right w:val="none" w:sz="0" w:space="0" w:color="auto"/>
              </w:divBdr>
              <w:divsChild>
                <w:div w:id="113471164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203059">
          <w:marLeft w:val="0"/>
          <w:marRight w:val="0"/>
          <w:marTop w:val="0"/>
          <w:marBottom w:val="0"/>
          <w:divBdr>
            <w:top w:val="single" w:sz="12" w:space="0" w:color="CBD5E1"/>
            <w:left w:val="single" w:sz="12" w:space="0" w:color="CBD5E1"/>
            <w:bottom w:val="single" w:sz="12" w:space="0" w:color="CBD5E1"/>
            <w:right w:val="single" w:sz="12" w:space="0" w:color="CBD5E1"/>
          </w:divBdr>
        </w:div>
        <w:div w:id="580065634">
          <w:marLeft w:val="0"/>
          <w:marRight w:val="0"/>
          <w:marTop w:val="0"/>
          <w:marBottom w:val="0"/>
          <w:divBdr>
            <w:top w:val="none" w:sz="0" w:space="0" w:color="E2E8F0"/>
            <w:left w:val="none" w:sz="0" w:space="0" w:color="E2E8F0"/>
            <w:bottom w:val="single" w:sz="6" w:space="0" w:color="E2E8F0"/>
            <w:right w:val="none" w:sz="0" w:space="0" w:color="E2E8F0"/>
          </w:divBdr>
          <w:divsChild>
            <w:div w:id="4792463">
              <w:marLeft w:val="0"/>
              <w:marRight w:val="0"/>
              <w:marTop w:val="0"/>
              <w:marBottom w:val="0"/>
              <w:divBdr>
                <w:top w:val="none" w:sz="0" w:space="0" w:color="auto"/>
                <w:left w:val="none" w:sz="0" w:space="0" w:color="auto"/>
                <w:bottom w:val="none" w:sz="0" w:space="0" w:color="auto"/>
                <w:right w:val="none" w:sz="0" w:space="0" w:color="auto"/>
              </w:divBdr>
              <w:divsChild>
                <w:div w:id="1541939188">
                  <w:marLeft w:val="0"/>
                  <w:marRight w:val="0"/>
                  <w:marTop w:val="0"/>
                  <w:marBottom w:val="0"/>
                  <w:divBdr>
                    <w:top w:val="single" w:sz="12" w:space="0" w:color="CBD5E1"/>
                    <w:left w:val="single" w:sz="12" w:space="0" w:color="CBD5E1"/>
                    <w:bottom w:val="single" w:sz="12" w:space="0" w:color="CBD5E1"/>
                    <w:right w:val="single" w:sz="12" w:space="0" w:color="CBD5E1"/>
                  </w:divBdr>
                </w:div>
                <w:div w:id="138918445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05604674">
          <w:marLeft w:val="0"/>
          <w:marRight w:val="0"/>
          <w:marTop w:val="0"/>
          <w:marBottom w:val="0"/>
          <w:divBdr>
            <w:top w:val="single" w:sz="12" w:space="0" w:color="CBD5E1"/>
            <w:left w:val="single" w:sz="12" w:space="0" w:color="CBD5E1"/>
            <w:bottom w:val="single" w:sz="12" w:space="0" w:color="CBD5E1"/>
            <w:right w:val="single" w:sz="12" w:space="0" w:color="CBD5E1"/>
          </w:divBdr>
        </w:div>
        <w:div w:id="974990900">
          <w:marLeft w:val="0"/>
          <w:marRight w:val="0"/>
          <w:marTop w:val="0"/>
          <w:marBottom w:val="0"/>
          <w:divBdr>
            <w:top w:val="none" w:sz="0" w:space="0" w:color="E2E8F0"/>
            <w:left w:val="none" w:sz="0" w:space="0" w:color="E2E8F0"/>
            <w:bottom w:val="single" w:sz="6" w:space="0" w:color="E2E8F0"/>
            <w:right w:val="none" w:sz="0" w:space="0" w:color="E2E8F0"/>
          </w:divBdr>
          <w:divsChild>
            <w:div w:id="721489562">
              <w:marLeft w:val="0"/>
              <w:marRight w:val="0"/>
              <w:marTop w:val="0"/>
              <w:marBottom w:val="0"/>
              <w:divBdr>
                <w:top w:val="none" w:sz="0" w:space="0" w:color="auto"/>
                <w:left w:val="none" w:sz="0" w:space="0" w:color="auto"/>
                <w:bottom w:val="none" w:sz="0" w:space="0" w:color="auto"/>
                <w:right w:val="none" w:sz="0" w:space="0" w:color="auto"/>
              </w:divBdr>
              <w:divsChild>
                <w:div w:id="145436677">
                  <w:marLeft w:val="0"/>
                  <w:marRight w:val="0"/>
                  <w:marTop w:val="0"/>
                  <w:marBottom w:val="0"/>
                  <w:divBdr>
                    <w:top w:val="single" w:sz="12" w:space="0" w:color="CBD5E1"/>
                    <w:left w:val="single" w:sz="12" w:space="0" w:color="CBD5E1"/>
                    <w:bottom w:val="single" w:sz="12" w:space="0" w:color="CBD5E1"/>
                    <w:right w:val="single" w:sz="12" w:space="0" w:color="CBD5E1"/>
                  </w:divBdr>
                </w:div>
                <w:div w:id="1243954215">
                  <w:marLeft w:val="0"/>
                  <w:marRight w:val="0"/>
                  <w:marTop w:val="0"/>
                  <w:marBottom w:val="0"/>
                  <w:divBdr>
                    <w:top w:val="single" w:sz="12" w:space="0" w:color="CBD5E1"/>
                    <w:left w:val="single" w:sz="12" w:space="0" w:color="CBD5E1"/>
                    <w:bottom w:val="single" w:sz="12" w:space="0" w:color="CBD5E1"/>
                    <w:right w:val="single" w:sz="12" w:space="0" w:color="CBD5E1"/>
                  </w:divBdr>
                </w:div>
                <w:div w:id="8822117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280841936">
      <w:bodyDiv w:val="1"/>
      <w:marLeft w:val="0"/>
      <w:marRight w:val="0"/>
      <w:marTop w:val="0"/>
      <w:marBottom w:val="0"/>
      <w:divBdr>
        <w:top w:val="none" w:sz="0" w:space="0" w:color="auto"/>
        <w:left w:val="none" w:sz="0" w:space="0" w:color="auto"/>
        <w:bottom w:val="none" w:sz="0" w:space="0" w:color="auto"/>
        <w:right w:val="none" w:sz="0" w:space="0" w:color="auto"/>
      </w:divBdr>
    </w:div>
    <w:div w:id="281306142">
      <w:bodyDiv w:val="1"/>
      <w:marLeft w:val="0"/>
      <w:marRight w:val="0"/>
      <w:marTop w:val="0"/>
      <w:marBottom w:val="0"/>
      <w:divBdr>
        <w:top w:val="none" w:sz="0" w:space="0" w:color="auto"/>
        <w:left w:val="none" w:sz="0" w:space="0" w:color="auto"/>
        <w:bottom w:val="none" w:sz="0" w:space="0" w:color="auto"/>
        <w:right w:val="none" w:sz="0" w:space="0" w:color="auto"/>
      </w:divBdr>
    </w:div>
    <w:div w:id="284973124">
      <w:bodyDiv w:val="1"/>
      <w:marLeft w:val="0"/>
      <w:marRight w:val="0"/>
      <w:marTop w:val="0"/>
      <w:marBottom w:val="0"/>
      <w:divBdr>
        <w:top w:val="none" w:sz="0" w:space="0" w:color="auto"/>
        <w:left w:val="none" w:sz="0" w:space="0" w:color="auto"/>
        <w:bottom w:val="none" w:sz="0" w:space="0" w:color="auto"/>
        <w:right w:val="none" w:sz="0" w:space="0" w:color="auto"/>
      </w:divBdr>
    </w:div>
    <w:div w:id="298266622">
      <w:bodyDiv w:val="1"/>
      <w:marLeft w:val="0"/>
      <w:marRight w:val="0"/>
      <w:marTop w:val="0"/>
      <w:marBottom w:val="0"/>
      <w:divBdr>
        <w:top w:val="none" w:sz="0" w:space="0" w:color="auto"/>
        <w:left w:val="none" w:sz="0" w:space="0" w:color="auto"/>
        <w:bottom w:val="none" w:sz="0" w:space="0" w:color="auto"/>
        <w:right w:val="none" w:sz="0" w:space="0" w:color="auto"/>
      </w:divBdr>
    </w:div>
    <w:div w:id="303242932">
      <w:bodyDiv w:val="1"/>
      <w:marLeft w:val="0"/>
      <w:marRight w:val="0"/>
      <w:marTop w:val="0"/>
      <w:marBottom w:val="0"/>
      <w:divBdr>
        <w:top w:val="none" w:sz="0" w:space="0" w:color="auto"/>
        <w:left w:val="none" w:sz="0" w:space="0" w:color="auto"/>
        <w:bottom w:val="none" w:sz="0" w:space="0" w:color="auto"/>
        <w:right w:val="none" w:sz="0" w:space="0" w:color="auto"/>
      </w:divBdr>
    </w:div>
    <w:div w:id="304622087">
      <w:bodyDiv w:val="1"/>
      <w:marLeft w:val="0"/>
      <w:marRight w:val="0"/>
      <w:marTop w:val="0"/>
      <w:marBottom w:val="0"/>
      <w:divBdr>
        <w:top w:val="none" w:sz="0" w:space="0" w:color="auto"/>
        <w:left w:val="none" w:sz="0" w:space="0" w:color="auto"/>
        <w:bottom w:val="none" w:sz="0" w:space="0" w:color="auto"/>
        <w:right w:val="none" w:sz="0" w:space="0" w:color="auto"/>
      </w:divBdr>
    </w:div>
    <w:div w:id="314990224">
      <w:bodyDiv w:val="1"/>
      <w:marLeft w:val="0"/>
      <w:marRight w:val="0"/>
      <w:marTop w:val="0"/>
      <w:marBottom w:val="0"/>
      <w:divBdr>
        <w:top w:val="none" w:sz="0" w:space="0" w:color="auto"/>
        <w:left w:val="none" w:sz="0" w:space="0" w:color="auto"/>
        <w:bottom w:val="none" w:sz="0" w:space="0" w:color="auto"/>
        <w:right w:val="none" w:sz="0" w:space="0" w:color="auto"/>
      </w:divBdr>
    </w:div>
    <w:div w:id="326250278">
      <w:bodyDiv w:val="1"/>
      <w:marLeft w:val="0"/>
      <w:marRight w:val="0"/>
      <w:marTop w:val="0"/>
      <w:marBottom w:val="0"/>
      <w:divBdr>
        <w:top w:val="none" w:sz="0" w:space="0" w:color="auto"/>
        <w:left w:val="none" w:sz="0" w:space="0" w:color="auto"/>
        <w:bottom w:val="none" w:sz="0" w:space="0" w:color="auto"/>
        <w:right w:val="none" w:sz="0" w:space="0" w:color="auto"/>
      </w:divBdr>
    </w:div>
    <w:div w:id="353699664">
      <w:bodyDiv w:val="1"/>
      <w:marLeft w:val="0"/>
      <w:marRight w:val="0"/>
      <w:marTop w:val="0"/>
      <w:marBottom w:val="0"/>
      <w:divBdr>
        <w:top w:val="none" w:sz="0" w:space="0" w:color="auto"/>
        <w:left w:val="none" w:sz="0" w:space="0" w:color="auto"/>
        <w:bottom w:val="none" w:sz="0" w:space="0" w:color="auto"/>
        <w:right w:val="none" w:sz="0" w:space="0" w:color="auto"/>
      </w:divBdr>
    </w:div>
    <w:div w:id="354037065">
      <w:bodyDiv w:val="1"/>
      <w:marLeft w:val="0"/>
      <w:marRight w:val="0"/>
      <w:marTop w:val="0"/>
      <w:marBottom w:val="0"/>
      <w:divBdr>
        <w:top w:val="none" w:sz="0" w:space="0" w:color="auto"/>
        <w:left w:val="none" w:sz="0" w:space="0" w:color="auto"/>
        <w:bottom w:val="none" w:sz="0" w:space="0" w:color="auto"/>
        <w:right w:val="none" w:sz="0" w:space="0" w:color="auto"/>
      </w:divBdr>
    </w:div>
    <w:div w:id="440683644">
      <w:bodyDiv w:val="1"/>
      <w:marLeft w:val="0"/>
      <w:marRight w:val="0"/>
      <w:marTop w:val="0"/>
      <w:marBottom w:val="0"/>
      <w:divBdr>
        <w:top w:val="none" w:sz="0" w:space="0" w:color="auto"/>
        <w:left w:val="none" w:sz="0" w:space="0" w:color="auto"/>
        <w:bottom w:val="none" w:sz="0" w:space="0" w:color="auto"/>
        <w:right w:val="none" w:sz="0" w:space="0" w:color="auto"/>
      </w:divBdr>
    </w:div>
    <w:div w:id="447969914">
      <w:bodyDiv w:val="1"/>
      <w:marLeft w:val="0"/>
      <w:marRight w:val="0"/>
      <w:marTop w:val="0"/>
      <w:marBottom w:val="0"/>
      <w:divBdr>
        <w:top w:val="none" w:sz="0" w:space="0" w:color="auto"/>
        <w:left w:val="none" w:sz="0" w:space="0" w:color="auto"/>
        <w:bottom w:val="none" w:sz="0" w:space="0" w:color="auto"/>
        <w:right w:val="none" w:sz="0" w:space="0" w:color="auto"/>
      </w:divBdr>
    </w:div>
    <w:div w:id="469321319">
      <w:bodyDiv w:val="1"/>
      <w:marLeft w:val="0"/>
      <w:marRight w:val="0"/>
      <w:marTop w:val="0"/>
      <w:marBottom w:val="0"/>
      <w:divBdr>
        <w:top w:val="none" w:sz="0" w:space="0" w:color="auto"/>
        <w:left w:val="none" w:sz="0" w:space="0" w:color="auto"/>
        <w:bottom w:val="none" w:sz="0" w:space="0" w:color="auto"/>
        <w:right w:val="none" w:sz="0" w:space="0" w:color="auto"/>
      </w:divBdr>
    </w:div>
    <w:div w:id="471753547">
      <w:bodyDiv w:val="1"/>
      <w:marLeft w:val="0"/>
      <w:marRight w:val="0"/>
      <w:marTop w:val="0"/>
      <w:marBottom w:val="0"/>
      <w:divBdr>
        <w:top w:val="none" w:sz="0" w:space="0" w:color="auto"/>
        <w:left w:val="none" w:sz="0" w:space="0" w:color="auto"/>
        <w:bottom w:val="none" w:sz="0" w:space="0" w:color="auto"/>
        <w:right w:val="none" w:sz="0" w:space="0" w:color="auto"/>
      </w:divBdr>
    </w:div>
    <w:div w:id="512034688">
      <w:bodyDiv w:val="1"/>
      <w:marLeft w:val="0"/>
      <w:marRight w:val="0"/>
      <w:marTop w:val="0"/>
      <w:marBottom w:val="0"/>
      <w:divBdr>
        <w:top w:val="none" w:sz="0" w:space="0" w:color="auto"/>
        <w:left w:val="none" w:sz="0" w:space="0" w:color="auto"/>
        <w:bottom w:val="none" w:sz="0" w:space="0" w:color="auto"/>
        <w:right w:val="none" w:sz="0" w:space="0" w:color="auto"/>
      </w:divBdr>
    </w:div>
    <w:div w:id="517231458">
      <w:bodyDiv w:val="1"/>
      <w:marLeft w:val="0"/>
      <w:marRight w:val="0"/>
      <w:marTop w:val="0"/>
      <w:marBottom w:val="0"/>
      <w:divBdr>
        <w:top w:val="none" w:sz="0" w:space="0" w:color="auto"/>
        <w:left w:val="none" w:sz="0" w:space="0" w:color="auto"/>
        <w:bottom w:val="none" w:sz="0" w:space="0" w:color="auto"/>
        <w:right w:val="none" w:sz="0" w:space="0" w:color="auto"/>
      </w:divBdr>
    </w:div>
    <w:div w:id="519897099">
      <w:bodyDiv w:val="1"/>
      <w:marLeft w:val="0"/>
      <w:marRight w:val="0"/>
      <w:marTop w:val="0"/>
      <w:marBottom w:val="0"/>
      <w:divBdr>
        <w:top w:val="none" w:sz="0" w:space="0" w:color="auto"/>
        <w:left w:val="none" w:sz="0" w:space="0" w:color="auto"/>
        <w:bottom w:val="none" w:sz="0" w:space="0" w:color="auto"/>
        <w:right w:val="none" w:sz="0" w:space="0" w:color="auto"/>
      </w:divBdr>
    </w:div>
    <w:div w:id="614334529">
      <w:bodyDiv w:val="1"/>
      <w:marLeft w:val="0"/>
      <w:marRight w:val="0"/>
      <w:marTop w:val="0"/>
      <w:marBottom w:val="0"/>
      <w:divBdr>
        <w:top w:val="none" w:sz="0" w:space="0" w:color="auto"/>
        <w:left w:val="none" w:sz="0" w:space="0" w:color="auto"/>
        <w:bottom w:val="none" w:sz="0" w:space="0" w:color="auto"/>
        <w:right w:val="none" w:sz="0" w:space="0" w:color="auto"/>
      </w:divBdr>
    </w:div>
    <w:div w:id="643897031">
      <w:bodyDiv w:val="1"/>
      <w:marLeft w:val="0"/>
      <w:marRight w:val="0"/>
      <w:marTop w:val="0"/>
      <w:marBottom w:val="0"/>
      <w:divBdr>
        <w:top w:val="none" w:sz="0" w:space="0" w:color="auto"/>
        <w:left w:val="none" w:sz="0" w:space="0" w:color="auto"/>
        <w:bottom w:val="none" w:sz="0" w:space="0" w:color="auto"/>
        <w:right w:val="none" w:sz="0" w:space="0" w:color="auto"/>
      </w:divBdr>
    </w:div>
    <w:div w:id="671761707">
      <w:bodyDiv w:val="1"/>
      <w:marLeft w:val="0"/>
      <w:marRight w:val="0"/>
      <w:marTop w:val="0"/>
      <w:marBottom w:val="0"/>
      <w:divBdr>
        <w:top w:val="none" w:sz="0" w:space="0" w:color="auto"/>
        <w:left w:val="none" w:sz="0" w:space="0" w:color="auto"/>
        <w:bottom w:val="none" w:sz="0" w:space="0" w:color="auto"/>
        <w:right w:val="none" w:sz="0" w:space="0" w:color="auto"/>
      </w:divBdr>
    </w:div>
    <w:div w:id="674067662">
      <w:bodyDiv w:val="1"/>
      <w:marLeft w:val="0"/>
      <w:marRight w:val="0"/>
      <w:marTop w:val="0"/>
      <w:marBottom w:val="0"/>
      <w:divBdr>
        <w:top w:val="none" w:sz="0" w:space="0" w:color="auto"/>
        <w:left w:val="none" w:sz="0" w:space="0" w:color="auto"/>
        <w:bottom w:val="none" w:sz="0" w:space="0" w:color="auto"/>
        <w:right w:val="none" w:sz="0" w:space="0" w:color="auto"/>
      </w:divBdr>
    </w:div>
    <w:div w:id="727797871">
      <w:bodyDiv w:val="1"/>
      <w:marLeft w:val="0"/>
      <w:marRight w:val="0"/>
      <w:marTop w:val="0"/>
      <w:marBottom w:val="0"/>
      <w:divBdr>
        <w:top w:val="none" w:sz="0" w:space="0" w:color="auto"/>
        <w:left w:val="none" w:sz="0" w:space="0" w:color="auto"/>
        <w:bottom w:val="none" w:sz="0" w:space="0" w:color="auto"/>
        <w:right w:val="none" w:sz="0" w:space="0" w:color="auto"/>
      </w:divBdr>
    </w:div>
    <w:div w:id="742144902">
      <w:bodyDiv w:val="1"/>
      <w:marLeft w:val="0"/>
      <w:marRight w:val="0"/>
      <w:marTop w:val="0"/>
      <w:marBottom w:val="0"/>
      <w:divBdr>
        <w:top w:val="none" w:sz="0" w:space="0" w:color="auto"/>
        <w:left w:val="none" w:sz="0" w:space="0" w:color="auto"/>
        <w:bottom w:val="none" w:sz="0" w:space="0" w:color="auto"/>
        <w:right w:val="none" w:sz="0" w:space="0" w:color="auto"/>
      </w:divBdr>
    </w:div>
    <w:div w:id="777796906">
      <w:bodyDiv w:val="1"/>
      <w:marLeft w:val="0"/>
      <w:marRight w:val="0"/>
      <w:marTop w:val="0"/>
      <w:marBottom w:val="0"/>
      <w:divBdr>
        <w:top w:val="none" w:sz="0" w:space="0" w:color="auto"/>
        <w:left w:val="none" w:sz="0" w:space="0" w:color="auto"/>
        <w:bottom w:val="none" w:sz="0" w:space="0" w:color="auto"/>
        <w:right w:val="none" w:sz="0" w:space="0" w:color="auto"/>
      </w:divBdr>
    </w:div>
    <w:div w:id="801004158">
      <w:bodyDiv w:val="1"/>
      <w:marLeft w:val="0"/>
      <w:marRight w:val="0"/>
      <w:marTop w:val="0"/>
      <w:marBottom w:val="0"/>
      <w:divBdr>
        <w:top w:val="none" w:sz="0" w:space="0" w:color="auto"/>
        <w:left w:val="none" w:sz="0" w:space="0" w:color="auto"/>
        <w:bottom w:val="none" w:sz="0" w:space="0" w:color="auto"/>
        <w:right w:val="none" w:sz="0" w:space="0" w:color="auto"/>
      </w:divBdr>
    </w:div>
    <w:div w:id="812480153">
      <w:bodyDiv w:val="1"/>
      <w:marLeft w:val="0"/>
      <w:marRight w:val="0"/>
      <w:marTop w:val="0"/>
      <w:marBottom w:val="0"/>
      <w:divBdr>
        <w:top w:val="none" w:sz="0" w:space="0" w:color="auto"/>
        <w:left w:val="none" w:sz="0" w:space="0" w:color="auto"/>
        <w:bottom w:val="none" w:sz="0" w:space="0" w:color="auto"/>
        <w:right w:val="none" w:sz="0" w:space="0" w:color="auto"/>
      </w:divBdr>
    </w:div>
    <w:div w:id="841511246">
      <w:bodyDiv w:val="1"/>
      <w:marLeft w:val="0"/>
      <w:marRight w:val="0"/>
      <w:marTop w:val="0"/>
      <w:marBottom w:val="0"/>
      <w:divBdr>
        <w:top w:val="none" w:sz="0" w:space="0" w:color="auto"/>
        <w:left w:val="none" w:sz="0" w:space="0" w:color="auto"/>
        <w:bottom w:val="none" w:sz="0" w:space="0" w:color="auto"/>
        <w:right w:val="none" w:sz="0" w:space="0" w:color="auto"/>
      </w:divBdr>
    </w:div>
    <w:div w:id="881593736">
      <w:bodyDiv w:val="1"/>
      <w:marLeft w:val="0"/>
      <w:marRight w:val="0"/>
      <w:marTop w:val="0"/>
      <w:marBottom w:val="0"/>
      <w:divBdr>
        <w:top w:val="none" w:sz="0" w:space="0" w:color="auto"/>
        <w:left w:val="none" w:sz="0" w:space="0" w:color="auto"/>
        <w:bottom w:val="none" w:sz="0" w:space="0" w:color="auto"/>
        <w:right w:val="none" w:sz="0" w:space="0" w:color="auto"/>
      </w:divBdr>
    </w:div>
    <w:div w:id="920218041">
      <w:bodyDiv w:val="1"/>
      <w:marLeft w:val="0"/>
      <w:marRight w:val="0"/>
      <w:marTop w:val="0"/>
      <w:marBottom w:val="0"/>
      <w:divBdr>
        <w:top w:val="none" w:sz="0" w:space="0" w:color="auto"/>
        <w:left w:val="none" w:sz="0" w:space="0" w:color="auto"/>
        <w:bottom w:val="none" w:sz="0" w:space="0" w:color="auto"/>
        <w:right w:val="none" w:sz="0" w:space="0" w:color="auto"/>
      </w:divBdr>
      <w:divsChild>
        <w:div w:id="493684904">
          <w:marLeft w:val="0"/>
          <w:marRight w:val="0"/>
          <w:marTop w:val="0"/>
          <w:marBottom w:val="0"/>
          <w:divBdr>
            <w:top w:val="none" w:sz="0" w:space="0" w:color="E2E8F0"/>
            <w:left w:val="none" w:sz="0" w:space="0" w:color="E2E8F0"/>
            <w:bottom w:val="single" w:sz="6" w:space="0" w:color="E2E8F0"/>
            <w:right w:val="none" w:sz="0" w:space="0" w:color="E2E8F0"/>
          </w:divBdr>
          <w:divsChild>
            <w:div w:id="221720977">
              <w:marLeft w:val="0"/>
              <w:marRight w:val="0"/>
              <w:marTop w:val="0"/>
              <w:marBottom w:val="0"/>
              <w:divBdr>
                <w:top w:val="none" w:sz="0" w:space="0" w:color="auto"/>
                <w:left w:val="none" w:sz="0" w:space="0" w:color="auto"/>
                <w:bottom w:val="none" w:sz="0" w:space="0" w:color="auto"/>
                <w:right w:val="none" w:sz="0" w:space="0" w:color="auto"/>
              </w:divBdr>
              <w:divsChild>
                <w:div w:id="1809281323">
                  <w:marLeft w:val="0"/>
                  <w:marRight w:val="0"/>
                  <w:marTop w:val="0"/>
                  <w:marBottom w:val="0"/>
                  <w:divBdr>
                    <w:top w:val="single" w:sz="12" w:space="0" w:color="CBD5E1"/>
                    <w:left w:val="single" w:sz="12" w:space="0" w:color="CBD5E1"/>
                    <w:bottom w:val="single" w:sz="12" w:space="0" w:color="CBD5E1"/>
                    <w:right w:val="single" w:sz="12" w:space="0" w:color="CBD5E1"/>
                  </w:divBdr>
                </w:div>
                <w:div w:id="779227777">
                  <w:marLeft w:val="0"/>
                  <w:marRight w:val="0"/>
                  <w:marTop w:val="0"/>
                  <w:marBottom w:val="0"/>
                  <w:divBdr>
                    <w:top w:val="single" w:sz="12" w:space="0" w:color="CBD5E1"/>
                    <w:left w:val="single" w:sz="12" w:space="0" w:color="CBD5E1"/>
                    <w:bottom w:val="single" w:sz="12" w:space="0" w:color="CBD5E1"/>
                    <w:right w:val="single" w:sz="12" w:space="0" w:color="CBD5E1"/>
                  </w:divBdr>
                </w:div>
                <w:div w:id="19093433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16499453">
          <w:marLeft w:val="0"/>
          <w:marRight w:val="0"/>
          <w:marTop w:val="0"/>
          <w:marBottom w:val="0"/>
          <w:divBdr>
            <w:top w:val="single" w:sz="12" w:space="0" w:color="CBD5E1"/>
            <w:left w:val="single" w:sz="12" w:space="0" w:color="CBD5E1"/>
            <w:bottom w:val="single" w:sz="12" w:space="0" w:color="CBD5E1"/>
            <w:right w:val="single" w:sz="12" w:space="0" w:color="CBD5E1"/>
          </w:divBdr>
        </w:div>
        <w:div w:id="1145850908">
          <w:marLeft w:val="0"/>
          <w:marRight w:val="0"/>
          <w:marTop w:val="0"/>
          <w:marBottom w:val="0"/>
          <w:divBdr>
            <w:top w:val="single" w:sz="12" w:space="0" w:color="CBD5E1"/>
            <w:left w:val="single" w:sz="12" w:space="0" w:color="CBD5E1"/>
            <w:bottom w:val="single" w:sz="12" w:space="0" w:color="CBD5E1"/>
            <w:right w:val="single" w:sz="12" w:space="0" w:color="CBD5E1"/>
          </w:divBdr>
        </w:div>
        <w:div w:id="1565870274">
          <w:marLeft w:val="0"/>
          <w:marRight w:val="0"/>
          <w:marTop w:val="0"/>
          <w:marBottom w:val="0"/>
          <w:divBdr>
            <w:top w:val="single" w:sz="12" w:space="0" w:color="CBD5E1"/>
            <w:left w:val="single" w:sz="12" w:space="0" w:color="CBD5E1"/>
            <w:bottom w:val="single" w:sz="12" w:space="0" w:color="CBD5E1"/>
            <w:right w:val="single" w:sz="12" w:space="0" w:color="CBD5E1"/>
          </w:divBdr>
        </w:div>
        <w:div w:id="1647974419">
          <w:marLeft w:val="0"/>
          <w:marRight w:val="0"/>
          <w:marTop w:val="0"/>
          <w:marBottom w:val="0"/>
          <w:divBdr>
            <w:top w:val="none" w:sz="0" w:space="0" w:color="E2E8F0"/>
            <w:left w:val="none" w:sz="0" w:space="0" w:color="E2E8F0"/>
            <w:bottom w:val="single" w:sz="6" w:space="0" w:color="E2E8F0"/>
            <w:right w:val="none" w:sz="0" w:space="0" w:color="E2E8F0"/>
          </w:divBdr>
          <w:divsChild>
            <w:div w:id="1038816256">
              <w:marLeft w:val="0"/>
              <w:marRight w:val="0"/>
              <w:marTop w:val="0"/>
              <w:marBottom w:val="0"/>
              <w:divBdr>
                <w:top w:val="none" w:sz="0" w:space="0" w:color="auto"/>
                <w:left w:val="none" w:sz="0" w:space="0" w:color="auto"/>
                <w:bottom w:val="none" w:sz="0" w:space="0" w:color="auto"/>
                <w:right w:val="none" w:sz="0" w:space="0" w:color="auto"/>
              </w:divBdr>
              <w:divsChild>
                <w:div w:id="675303607">
                  <w:marLeft w:val="0"/>
                  <w:marRight w:val="0"/>
                  <w:marTop w:val="0"/>
                  <w:marBottom w:val="0"/>
                  <w:divBdr>
                    <w:top w:val="single" w:sz="12" w:space="0" w:color="CBD5E1"/>
                    <w:left w:val="single" w:sz="12" w:space="0" w:color="CBD5E1"/>
                    <w:bottom w:val="single" w:sz="12" w:space="0" w:color="CBD5E1"/>
                    <w:right w:val="single" w:sz="12" w:space="0" w:color="CBD5E1"/>
                  </w:divBdr>
                </w:div>
                <w:div w:id="170728229">
                  <w:marLeft w:val="0"/>
                  <w:marRight w:val="0"/>
                  <w:marTop w:val="0"/>
                  <w:marBottom w:val="0"/>
                  <w:divBdr>
                    <w:top w:val="single" w:sz="12" w:space="0" w:color="CBD5E1"/>
                    <w:left w:val="single" w:sz="12" w:space="0" w:color="CBD5E1"/>
                    <w:bottom w:val="single" w:sz="12" w:space="0" w:color="CBD5E1"/>
                    <w:right w:val="single" w:sz="12" w:space="0" w:color="CBD5E1"/>
                  </w:divBdr>
                </w:div>
                <w:div w:id="18826727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39236770">
          <w:marLeft w:val="0"/>
          <w:marRight w:val="0"/>
          <w:marTop w:val="0"/>
          <w:marBottom w:val="0"/>
          <w:divBdr>
            <w:top w:val="single" w:sz="12" w:space="0" w:color="CBD5E1"/>
            <w:left w:val="single" w:sz="12" w:space="0" w:color="CBD5E1"/>
            <w:bottom w:val="single" w:sz="12" w:space="0" w:color="CBD5E1"/>
            <w:right w:val="single" w:sz="12" w:space="0" w:color="CBD5E1"/>
          </w:divBdr>
        </w:div>
        <w:div w:id="1998874089">
          <w:marLeft w:val="0"/>
          <w:marRight w:val="0"/>
          <w:marTop w:val="0"/>
          <w:marBottom w:val="0"/>
          <w:divBdr>
            <w:top w:val="single" w:sz="12" w:space="0" w:color="CBD5E1"/>
            <w:left w:val="single" w:sz="12" w:space="0" w:color="CBD5E1"/>
            <w:bottom w:val="single" w:sz="12" w:space="0" w:color="CBD5E1"/>
            <w:right w:val="single" w:sz="12" w:space="0" w:color="CBD5E1"/>
          </w:divBdr>
        </w:div>
        <w:div w:id="1098528295">
          <w:marLeft w:val="0"/>
          <w:marRight w:val="0"/>
          <w:marTop w:val="0"/>
          <w:marBottom w:val="0"/>
          <w:divBdr>
            <w:top w:val="single" w:sz="12" w:space="0" w:color="CBD5E1"/>
            <w:left w:val="single" w:sz="12" w:space="0" w:color="CBD5E1"/>
            <w:bottom w:val="single" w:sz="12" w:space="0" w:color="CBD5E1"/>
            <w:right w:val="single" w:sz="12" w:space="0" w:color="CBD5E1"/>
          </w:divBdr>
        </w:div>
        <w:div w:id="1683043850">
          <w:marLeft w:val="0"/>
          <w:marRight w:val="0"/>
          <w:marTop w:val="0"/>
          <w:marBottom w:val="0"/>
          <w:divBdr>
            <w:top w:val="none" w:sz="0" w:space="0" w:color="E2E8F0"/>
            <w:left w:val="none" w:sz="0" w:space="0" w:color="E2E8F0"/>
            <w:bottom w:val="single" w:sz="6" w:space="0" w:color="E2E8F0"/>
            <w:right w:val="none" w:sz="0" w:space="0" w:color="E2E8F0"/>
          </w:divBdr>
          <w:divsChild>
            <w:div w:id="1467622128">
              <w:marLeft w:val="0"/>
              <w:marRight w:val="0"/>
              <w:marTop w:val="0"/>
              <w:marBottom w:val="0"/>
              <w:divBdr>
                <w:top w:val="none" w:sz="0" w:space="0" w:color="auto"/>
                <w:left w:val="none" w:sz="0" w:space="0" w:color="auto"/>
                <w:bottom w:val="none" w:sz="0" w:space="0" w:color="auto"/>
                <w:right w:val="none" w:sz="0" w:space="0" w:color="auto"/>
              </w:divBdr>
              <w:divsChild>
                <w:div w:id="1808932913">
                  <w:marLeft w:val="0"/>
                  <w:marRight w:val="0"/>
                  <w:marTop w:val="0"/>
                  <w:marBottom w:val="0"/>
                  <w:divBdr>
                    <w:top w:val="single" w:sz="12" w:space="0" w:color="CBD5E1"/>
                    <w:left w:val="single" w:sz="12" w:space="0" w:color="CBD5E1"/>
                    <w:bottom w:val="single" w:sz="12" w:space="0" w:color="CBD5E1"/>
                    <w:right w:val="single" w:sz="12" w:space="0" w:color="CBD5E1"/>
                  </w:divBdr>
                </w:div>
                <w:div w:id="2018530434">
                  <w:marLeft w:val="0"/>
                  <w:marRight w:val="0"/>
                  <w:marTop w:val="0"/>
                  <w:marBottom w:val="0"/>
                  <w:divBdr>
                    <w:top w:val="single" w:sz="12" w:space="0" w:color="CBD5E1"/>
                    <w:left w:val="single" w:sz="12" w:space="0" w:color="CBD5E1"/>
                    <w:bottom w:val="single" w:sz="12" w:space="0" w:color="CBD5E1"/>
                    <w:right w:val="single" w:sz="12" w:space="0" w:color="CBD5E1"/>
                  </w:divBdr>
                </w:div>
                <w:div w:id="69029825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22880064">
          <w:marLeft w:val="0"/>
          <w:marRight w:val="0"/>
          <w:marTop w:val="0"/>
          <w:marBottom w:val="0"/>
          <w:divBdr>
            <w:top w:val="single" w:sz="12" w:space="0" w:color="CBD5E1"/>
            <w:left w:val="single" w:sz="12" w:space="0" w:color="CBD5E1"/>
            <w:bottom w:val="single" w:sz="12" w:space="0" w:color="CBD5E1"/>
            <w:right w:val="single" w:sz="12" w:space="0" w:color="CBD5E1"/>
          </w:divBdr>
        </w:div>
        <w:div w:id="282856399">
          <w:marLeft w:val="0"/>
          <w:marRight w:val="0"/>
          <w:marTop w:val="0"/>
          <w:marBottom w:val="0"/>
          <w:divBdr>
            <w:top w:val="single" w:sz="12" w:space="0" w:color="CBD5E1"/>
            <w:left w:val="single" w:sz="12" w:space="0" w:color="CBD5E1"/>
            <w:bottom w:val="single" w:sz="12" w:space="0" w:color="CBD5E1"/>
            <w:right w:val="single" w:sz="12" w:space="0" w:color="CBD5E1"/>
          </w:divBdr>
        </w:div>
        <w:div w:id="287012883">
          <w:marLeft w:val="0"/>
          <w:marRight w:val="0"/>
          <w:marTop w:val="0"/>
          <w:marBottom w:val="0"/>
          <w:divBdr>
            <w:top w:val="single" w:sz="12" w:space="0" w:color="CBD5E1"/>
            <w:left w:val="single" w:sz="12" w:space="0" w:color="CBD5E1"/>
            <w:bottom w:val="single" w:sz="12" w:space="0" w:color="CBD5E1"/>
            <w:right w:val="single" w:sz="12" w:space="0" w:color="CBD5E1"/>
          </w:divBdr>
        </w:div>
        <w:div w:id="627201454">
          <w:marLeft w:val="0"/>
          <w:marRight w:val="0"/>
          <w:marTop w:val="0"/>
          <w:marBottom w:val="0"/>
          <w:divBdr>
            <w:top w:val="none" w:sz="0" w:space="0" w:color="E2E8F0"/>
            <w:left w:val="none" w:sz="0" w:space="0" w:color="E2E8F0"/>
            <w:bottom w:val="single" w:sz="6" w:space="0" w:color="E2E8F0"/>
            <w:right w:val="none" w:sz="0" w:space="0" w:color="E2E8F0"/>
          </w:divBdr>
          <w:divsChild>
            <w:div w:id="180045763">
              <w:marLeft w:val="0"/>
              <w:marRight w:val="0"/>
              <w:marTop w:val="0"/>
              <w:marBottom w:val="0"/>
              <w:divBdr>
                <w:top w:val="none" w:sz="0" w:space="0" w:color="auto"/>
                <w:left w:val="none" w:sz="0" w:space="0" w:color="auto"/>
                <w:bottom w:val="none" w:sz="0" w:space="0" w:color="auto"/>
                <w:right w:val="none" w:sz="0" w:space="0" w:color="auto"/>
              </w:divBdr>
              <w:divsChild>
                <w:div w:id="298845493">
                  <w:marLeft w:val="0"/>
                  <w:marRight w:val="0"/>
                  <w:marTop w:val="0"/>
                  <w:marBottom w:val="0"/>
                  <w:divBdr>
                    <w:top w:val="single" w:sz="12" w:space="0" w:color="CBD5E1"/>
                    <w:left w:val="single" w:sz="12" w:space="0" w:color="CBD5E1"/>
                    <w:bottom w:val="single" w:sz="12" w:space="0" w:color="CBD5E1"/>
                    <w:right w:val="single" w:sz="12" w:space="0" w:color="CBD5E1"/>
                  </w:divBdr>
                </w:div>
                <w:div w:id="1208489244">
                  <w:marLeft w:val="0"/>
                  <w:marRight w:val="0"/>
                  <w:marTop w:val="0"/>
                  <w:marBottom w:val="0"/>
                  <w:divBdr>
                    <w:top w:val="single" w:sz="12" w:space="0" w:color="CBD5E1"/>
                    <w:left w:val="single" w:sz="12" w:space="0" w:color="CBD5E1"/>
                    <w:bottom w:val="single" w:sz="12" w:space="0" w:color="CBD5E1"/>
                    <w:right w:val="single" w:sz="12" w:space="0" w:color="CBD5E1"/>
                  </w:divBdr>
                </w:div>
                <w:div w:id="1354841488">
                  <w:marLeft w:val="0"/>
                  <w:marRight w:val="0"/>
                  <w:marTop w:val="0"/>
                  <w:marBottom w:val="0"/>
                  <w:divBdr>
                    <w:top w:val="single" w:sz="12" w:space="0" w:color="CBD5E1"/>
                    <w:left w:val="single" w:sz="12" w:space="0" w:color="CBD5E1"/>
                    <w:bottom w:val="single" w:sz="12" w:space="0" w:color="CBD5E1"/>
                    <w:right w:val="single" w:sz="12" w:space="0" w:color="CBD5E1"/>
                  </w:divBdr>
                </w:div>
                <w:div w:id="13498685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127545">
          <w:marLeft w:val="0"/>
          <w:marRight w:val="0"/>
          <w:marTop w:val="0"/>
          <w:marBottom w:val="0"/>
          <w:divBdr>
            <w:top w:val="single" w:sz="12" w:space="0" w:color="CBD5E1"/>
            <w:left w:val="single" w:sz="12" w:space="0" w:color="CBD5E1"/>
            <w:bottom w:val="single" w:sz="12" w:space="0" w:color="CBD5E1"/>
            <w:right w:val="single" w:sz="12" w:space="0" w:color="CBD5E1"/>
          </w:divBdr>
        </w:div>
        <w:div w:id="1879120724">
          <w:marLeft w:val="0"/>
          <w:marRight w:val="0"/>
          <w:marTop w:val="0"/>
          <w:marBottom w:val="0"/>
          <w:divBdr>
            <w:top w:val="single" w:sz="12" w:space="0" w:color="CBD5E1"/>
            <w:left w:val="single" w:sz="12" w:space="0" w:color="CBD5E1"/>
            <w:bottom w:val="single" w:sz="12" w:space="0" w:color="CBD5E1"/>
            <w:right w:val="single" w:sz="12" w:space="0" w:color="CBD5E1"/>
          </w:divBdr>
        </w:div>
        <w:div w:id="1668053661">
          <w:marLeft w:val="0"/>
          <w:marRight w:val="0"/>
          <w:marTop w:val="0"/>
          <w:marBottom w:val="0"/>
          <w:divBdr>
            <w:top w:val="single" w:sz="12" w:space="0" w:color="CBD5E1"/>
            <w:left w:val="single" w:sz="12" w:space="0" w:color="CBD5E1"/>
            <w:bottom w:val="single" w:sz="12" w:space="0" w:color="CBD5E1"/>
            <w:right w:val="single" w:sz="12" w:space="0" w:color="CBD5E1"/>
          </w:divBdr>
        </w:div>
        <w:div w:id="240719046">
          <w:marLeft w:val="0"/>
          <w:marRight w:val="0"/>
          <w:marTop w:val="0"/>
          <w:marBottom w:val="0"/>
          <w:divBdr>
            <w:top w:val="single" w:sz="12" w:space="0" w:color="CBD5E1"/>
            <w:left w:val="single" w:sz="12" w:space="0" w:color="CBD5E1"/>
            <w:bottom w:val="single" w:sz="12" w:space="0" w:color="CBD5E1"/>
            <w:right w:val="single" w:sz="12" w:space="0" w:color="CBD5E1"/>
          </w:divBdr>
        </w:div>
        <w:div w:id="1786001199">
          <w:marLeft w:val="0"/>
          <w:marRight w:val="0"/>
          <w:marTop w:val="0"/>
          <w:marBottom w:val="0"/>
          <w:divBdr>
            <w:top w:val="none" w:sz="0" w:space="0" w:color="E2E8F0"/>
            <w:left w:val="none" w:sz="0" w:space="0" w:color="E2E8F0"/>
            <w:bottom w:val="single" w:sz="6" w:space="0" w:color="E2E8F0"/>
            <w:right w:val="none" w:sz="0" w:space="0" w:color="E2E8F0"/>
          </w:divBdr>
          <w:divsChild>
            <w:div w:id="23754643">
              <w:marLeft w:val="0"/>
              <w:marRight w:val="0"/>
              <w:marTop w:val="0"/>
              <w:marBottom w:val="0"/>
              <w:divBdr>
                <w:top w:val="none" w:sz="0" w:space="0" w:color="auto"/>
                <w:left w:val="none" w:sz="0" w:space="0" w:color="auto"/>
                <w:bottom w:val="none" w:sz="0" w:space="0" w:color="auto"/>
                <w:right w:val="none" w:sz="0" w:space="0" w:color="auto"/>
              </w:divBdr>
              <w:divsChild>
                <w:div w:id="1623415934">
                  <w:marLeft w:val="0"/>
                  <w:marRight w:val="0"/>
                  <w:marTop w:val="0"/>
                  <w:marBottom w:val="0"/>
                  <w:divBdr>
                    <w:top w:val="single" w:sz="12" w:space="0" w:color="CBD5E1"/>
                    <w:left w:val="single" w:sz="12" w:space="0" w:color="CBD5E1"/>
                    <w:bottom w:val="single" w:sz="12" w:space="0" w:color="CBD5E1"/>
                    <w:right w:val="single" w:sz="12" w:space="0" w:color="CBD5E1"/>
                  </w:divBdr>
                </w:div>
                <w:div w:id="17515424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33746456">
          <w:marLeft w:val="0"/>
          <w:marRight w:val="0"/>
          <w:marTop w:val="0"/>
          <w:marBottom w:val="0"/>
          <w:divBdr>
            <w:top w:val="single" w:sz="12" w:space="0" w:color="CBD5E1"/>
            <w:left w:val="single" w:sz="12" w:space="0" w:color="CBD5E1"/>
            <w:bottom w:val="single" w:sz="12" w:space="0" w:color="CBD5E1"/>
            <w:right w:val="single" w:sz="12" w:space="0" w:color="CBD5E1"/>
          </w:divBdr>
        </w:div>
        <w:div w:id="1313679315">
          <w:marLeft w:val="0"/>
          <w:marRight w:val="0"/>
          <w:marTop w:val="0"/>
          <w:marBottom w:val="0"/>
          <w:divBdr>
            <w:top w:val="single" w:sz="12" w:space="0" w:color="CBD5E1"/>
            <w:left w:val="single" w:sz="12" w:space="0" w:color="CBD5E1"/>
            <w:bottom w:val="single" w:sz="12" w:space="0" w:color="CBD5E1"/>
            <w:right w:val="single" w:sz="12" w:space="0" w:color="CBD5E1"/>
          </w:divBdr>
        </w:div>
        <w:div w:id="1953583452">
          <w:marLeft w:val="0"/>
          <w:marRight w:val="0"/>
          <w:marTop w:val="0"/>
          <w:marBottom w:val="0"/>
          <w:divBdr>
            <w:top w:val="none" w:sz="0" w:space="0" w:color="E2E8F0"/>
            <w:left w:val="none" w:sz="0" w:space="0" w:color="E2E8F0"/>
            <w:bottom w:val="single" w:sz="6" w:space="0" w:color="E2E8F0"/>
            <w:right w:val="none" w:sz="0" w:space="0" w:color="E2E8F0"/>
          </w:divBdr>
          <w:divsChild>
            <w:div w:id="136653193">
              <w:marLeft w:val="0"/>
              <w:marRight w:val="0"/>
              <w:marTop w:val="0"/>
              <w:marBottom w:val="0"/>
              <w:divBdr>
                <w:top w:val="none" w:sz="0" w:space="0" w:color="auto"/>
                <w:left w:val="none" w:sz="0" w:space="0" w:color="auto"/>
                <w:bottom w:val="none" w:sz="0" w:space="0" w:color="auto"/>
                <w:right w:val="none" w:sz="0" w:space="0" w:color="auto"/>
              </w:divBdr>
              <w:divsChild>
                <w:div w:id="1214806974">
                  <w:marLeft w:val="0"/>
                  <w:marRight w:val="0"/>
                  <w:marTop w:val="0"/>
                  <w:marBottom w:val="0"/>
                  <w:divBdr>
                    <w:top w:val="single" w:sz="12" w:space="0" w:color="CBD5E1"/>
                    <w:left w:val="single" w:sz="12" w:space="0" w:color="CBD5E1"/>
                    <w:bottom w:val="single" w:sz="12" w:space="0" w:color="CBD5E1"/>
                    <w:right w:val="single" w:sz="12" w:space="0" w:color="CBD5E1"/>
                  </w:divBdr>
                </w:div>
                <w:div w:id="1357072462">
                  <w:marLeft w:val="0"/>
                  <w:marRight w:val="0"/>
                  <w:marTop w:val="0"/>
                  <w:marBottom w:val="0"/>
                  <w:divBdr>
                    <w:top w:val="single" w:sz="12" w:space="0" w:color="CBD5E1"/>
                    <w:left w:val="single" w:sz="12" w:space="0" w:color="CBD5E1"/>
                    <w:bottom w:val="single" w:sz="12" w:space="0" w:color="CBD5E1"/>
                    <w:right w:val="single" w:sz="12" w:space="0" w:color="CBD5E1"/>
                  </w:divBdr>
                </w:div>
                <w:div w:id="31924539">
                  <w:marLeft w:val="0"/>
                  <w:marRight w:val="0"/>
                  <w:marTop w:val="0"/>
                  <w:marBottom w:val="0"/>
                  <w:divBdr>
                    <w:top w:val="single" w:sz="12" w:space="0" w:color="CBD5E1"/>
                    <w:left w:val="single" w:sz="12" w:space="0" w:color="CBD5E1"/>
                    <w:bottom w:val="single" w:sz="12" w:space="0" w:color="CBD5E1"/>
                    <w:right w:val="single" w:sz="12" w:space="0" w:color="CBD5E1"/>
                  </w:divBdr>
                </w:div>
                <w:div w:id="150523942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47348523">
          <w:marLeft w:val="0"/>
          <w:marRight w:val="0"/>
          <w:marTop w:val="0"/>
          <w:marBottom w:val="0"/>
          <w:divBdr>
            <w:top w:val="single" w:sz="12" w:space="0" w:color="CBD5E1"/>
            <w:left w:val="single" w:sz="12" w:space="0" w:color="CBD5E1"/>
            <w:bottom w:val="single" w:sz="12" w:space="0" w:color="CBD5E1"/>
            <w:right w:val="single" w:sz="12" w:space="0" w:color="CBD5E1"/>
          </w:divBdr>
        </w:div>
        <w:div w:id="2060937436">
          <w:marLeft w:val="0"/>
          <w:marRight w:val="0"/>
          <w:marTop w:val="0"/>
          <w:marBottom w:val="0"/>
          <w:divBdr>
            <w:top w:val="single" w:sz="12" w:space="0" w:color="CBD5E1"/>
            <w:left w:val="single" w:sz="12" w:space="0" w:color="CBD5E1"/>
            <w:bottom w:val="single" w:sz="12" w:space="0" w:color="CBD5E1"/>
            <w:right w:val="single" w:sz="12" w:space="0" w:color="CBD5E1"/>
          </w:divBdr>
        </w:div>
        <w:div w:id="1936940675">
          <w:marLeft w:val="0"/>
          <w:marRight w:val="0"/>
          <w:marTop w:val="0"/>
          <w:marBottom w:val="0"/>
          <w:divBdr>
            <w:top w:val="single" w:sz="12" w:space="0" w:color="CBD5E1"/>
            <w:left w:val="single" w:sz="12" w:space="0" w:color="CBD5E1"/>
            <w:bottom w:val="single" w:sz="12" w:space="0" w:color="CBD5E1"/>
            <w:right w:val="single" w:sz="12" w:space="0" w:color="CBD5E1"/>
          </w:divBdr>
        </w:div>
        <w:div w:id="2051298352">
          <w:marLeft w:val="0"/>
          <w:marRight w:val="0"/>
          <w:marTop w:val="0"/>
          <w:marBottom w:val="0"/>
          <w:divBdr>
            <w:top w:val="single" w:sz="12" w:space="0" w:color="CBD5E1"/>
            <w:left w:val="single" w:sz="12" w:space="0" w:color="CBD5E1"/>
            <w:bottom w:val="single" w:sz="12" w:space="0" w:color="CBD5E1"/>
            <w:right w:val="single" w:sz="12" w:space="0" w:color="CBD5E1"/>
          </w:divBdr>
        </w:div>
        <w:div w:id="2078047970">
          <w:marLeft w:val="0"/>
          <w:marRight w:val="0"/>
          <w:marTop w:val="0"/>
          <w:marBottom w:val="0"/>
          <w:divBdr>
            <w:top w:val="none" w:sz="0" w:space="0" w:color="E2E8F0"/>
            <w:left w:val="none" w:sz="0" w:space="0" w:color="E2E8F0"/>
            <w:bottom w:val="single" w:sz="6" w:space="0" w:color="E2E8F0"/>
            <w:right w:val="none" w:sz="0" w:space="0" w:color="E2E8F0"/>
          </w:divBdr>
          <w:divsChild>
            <w:div w:id="505706241">
              <w:marLeft w:val="0"/>
              <w:marRight w:val="0"/>
              <w:marTop w:val="0"/>
              <w:marBottom w:val="0"/>
              <w:divBdr>
                <w:top w:val="none" w:sz="0" w:space="0" w:color="auto"/>
                <w:left w:val="none" w:sz="0" w:space="0" w:color="auto"/>
                <w:bottom w:val="none" w:sz="0" w:space="0" w:color="auto"/>
                <w:right w:val="none" w:sz="0" w:space="0" w:color="auto"/>
              </w:divBdr>
              <w:divsChild>
                <w:div w:id="1771466303">
                  <w:marLeft w:val="0"/>
                  <w:marRight w:val="0"/>
                  <w:marTop w:val="0"/>
                  <w:marBottom w:val="0"/>
                  <w:divBdr>
                    <w:top w:val="single" w:sz="12" w:space="0" w:color="CBD5E1"/>
                    <w:left w:val="single" w:sz="12" w:space="0" w:color="CBD5E1"/>
                    <w:bottom w:val="single" w:sz="12" w:space="0" w:color="CBD5E1"/>
                    <w:right w:val="single" w:sz="12" w:space="0" w:color="CBD5E1"/>
                  </w:divBdr>
                </w:div>
                <w:div w:id="21162909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599220186">
          <w:marLeft w:val="0"/>
          <w:marRight w:val="0"/>
          <w:marTop w:val="0"/>
          <w:marBottom w:val="0"/>
          <w:divBdr>
            <w:top w:val="single" w:sz="12" w:space="0" w:color="CBD5E1"/>
            <w:left w:val="single" w:sz="12" w:space="0" w:color="CBD5E1"/>
            <w:bottom w:val="single" w:sz="12" w:space="0" w:color="CBD5E1"/>
            <w:right w:val="single" w:sz="12" w:space="0" w:color="CBD5E1"/>
          </w:divBdr>
        </w:div>
        <w:div w:id="449978977">
          <w:marLeft w:val="0"/>
          <w:marRight w:val="0"/>
          <w:marTop w:val="0"/>
          <w:marBottom w:val="0"/>
          <w:divBdr>
            <w:top w:val="single" w:sz="12" w:space="0" w:color="CBD5E1"/>
            <w:left w:val="single" w:sz="12" w:space="0" w:color="CBD5E1"/>
            <w:bottom w:val="single" w:sz="12" w:space="0" w:color="CBD5E1"/>
            <w:right w:val="single" w:sz="12" w:space="0" w:color="CBD5E1"/>
          </w:divBdr>
        </w:div>
        <w:div w:id="771782946">
          <w:marLeft w:val="0"/>
          <w:marRight w:val="0"/>
          <w:marTop w:val="0"/>
          <w:marBottom w:val="0"/>
          <w:divBdr>
            <w:top w:val="none" w:sz="0" w:space="0" w:color="E2E8F0"/>
            <w:left w:val="none" w:sz="0" w:space="0" w:color="E2E8F0"/>
            <w:bottom w:val="single" w:sz="6" w:space="0" w:color="E2E8F0"/>
            <w:right w:val="none" w:sz="0" w:space="0" w:color="E2E8F0"/>
          </w:divBdr>
          <w:divsChild>
            <w:div w:id="1997300330">
              <w:marLeft w:val="0"/>
              <w:marRight w:val="0"/>
              <w:marTop w:val="0"/>
              <w:marBottom w:val="0"/>
              <w:divBdr>
                <w:top w:val="none" w:sz="0" w:space="0" w:color="auto"/>
                <w:left w:val="none" w:sz="0" w:space="0" w:color="auto"/>
                <w:bottom w:val="none" w:sz="0" w:space="0" w:color="auto"/>
                <w:right w:val="none" w:sz="0" w:space="0" w:color="auto"/>
              </w:divBdr>
              <w:divsChild>
                <w:div w:id="64586352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56228222">
          <w:marLeft w:val="0"/>
          <w:marRight w:val="0"/>
          <w:marTop w:val="0"/>
          <w:marBottom w:val="0"/>
          <w:divBdr>
            <w:top w:val="single" w:sz="12" w:space="0" w:color="CBD5E1"/>
            <w:left w:val="single" w:sz="12" w:space="0" w:color="CBD5E1"/>
            <w:bottom w:val="single" w:sz="12" w:space="0" w:color="CBD5E1"/>
            <w:right w:val="single" w:sz="12" w:space="0" w:color="CBD5E1"/>
          </w:divBdr>
        </w:div>
        <w:div w:id="1904366715">
          <w:marLeft w:val="0"/>
          <w:marRight w:val="0"/>
          <w:marTop w:val="0"/>
          <w:marBottom w:val="0"/>
          <w:divBdr>
            <w:top w:val="single" w:sz="12" w:space="0" w:color="CBD5E1"/>
            <w:left w:val="single" w:sz="12" w:space="0" w:color="CBD5E1"/>
            <w:bottom w:val="single" w:sz="12" w:space="0" w:color="CBD5E1"/>
            <w:right w:val="single" w:sz="12" w:space="0" w:color="CBD5E1"/>
          </w:divBdr>
        </w:div>
        <w:div w:id="33119204">
          <w:marLeft w:val="0"/>
          <w:marRight w:val="0"/>
          <w:marTop w:val="0"/>
          <w:marBottom w:val="0"/>
          <w:divBdr>
            <w:top w:val="single" w:sz="12" w:space="0" w:color="CBD5E1"/>
            <w:left w:val="single" w:sz="12" w:space="0" w:color="CBD5E1"/>
            <w:bottom w:val="single" w:sz="12" w:space="0" w:color="CBD5E1"/>
            <w:right w:val="single" w:sz="12" w:space="0" w:color="CBD5E1"/>
          </w:divBdr>
        </w:div>
        <w:div w:id="95055506">
          <w:marLeft w:val="0"/>
          <w:marRight w:val="0"/>
          <w:marTop w:val="0"/>
          <w:marBottom w:val="0"/>
          <w:divBdr>
            <w:top w:val="none" w:sz="0" w:space="0" w:color="E2E8F0"/>
            <w:left w:val="none" w:sz="0" w:space="0" w:color="E2E8F0"/>
            <w:bottom w:val="single" w:sz="6" w:space="0" w:color="E2E8F0"/>
            <w:right w:val="none" w:sz="0" w:space="0" w:color="E2E8F0"/>
          </w:divBdr>
          <w:divsChild>
            <w:div w:id="1678729913">
              <w:marLeft w:val="0"/>
              <w:marRight w:val="0"/>
              <w:marTop w:val="0"/>
              <w:marBottom w:val="0"/>
              <w:divBdr>
                <w:top w:val="none" w:sz="0" w:space="0" w:color="auto"/>
                <w:left w:val="none" w:sz="0" w:space="0" w:color="auto"/>
                <w:bottom w:val="none" w:sz="0" w:space="0" w:color="auto"/>
                <w:right w:val="none" w:sz="0" w:space="0" w:color="auto"/>
              </w:divBdr>
              <w:divsChild>
                <w:div w:id="8757757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29747242">
          <w:marLeft w:val="0"/>
          <w:marRight w:val="0"/>
          <w:marTop w:val="0"/>
          <w:marBottom w:val="0"/>
          <w:divBdr>
            <w:top w:val="single" w:sz="12" w:space="0" w:color="CBD5E1"/>
            <w:left w:val="single" w:sz="12" w:space="0" w:color="CBD5E1"/>
            <w:bottom w:val="single" w:sz="12" w:space="0" w:color="CBD5E1"/>
            <w:right w:val="single" w:sz="12" w:space="0" w:color="CBD5E1"/>
          </w:divBdr>
        </w:div>
        <w:div w:id="1387610363">
          <w:marLeft w:val="0"/>
          <w:marRight w:val="0"/>
          <w:marTop w:val="0"/>
          <w:marBottom w:val="0"/>
          <w:divBdr>
            <w:top w:val="none" w:sz="0" w:space="0" w:color="E2E8F0"/>
            <w:left w:val="none" w:sz="0" w:space="0" w:color="E2E8F0"/>
            <w:bottom w:val="single" w:sz="6" w:space="0" w:color="E2E8F0"/>
            <w:right w:val="none" w:sz="0" w:space="0" w:color="E2E8F0"/>
          </w:divBdr>
          <w:divsChild>
            <w:div w:id="1882402234">
              <w:marLeft w:val="0"/>
              <w:marRight w:val="0"/>
              <w:marTop w:val="0"/>
              <w:marBottom w:val="0"/>
              <w:divBdr>
                <w:top w:val="none" w:sz="0" w:space="0" w:color="auto"/>
                <w:left w:val="none" w:sz="0" w:space="0" w:color="auto"/>
                <w:bottom w:val="none" w:sz="0" w:space="0" w:color="auto"/>
                <w:right w:val="none" w:sz="0" w:space="0" w:color="auto"/>
              </w:divBdr>
              <w:divsChild>
                <w:div w:id="185422619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80974003">
          <w:marLeft w:val="0"/>
          <w:marRight w:val="0"/>
          <w:marTop w:val="0"/>
          <w:marBottom w:val="0"/>
          <w:divBdr>
            <w:top w:val="single" w:sz="12" w:space="0" w:color="CBD5E1"/>
            <w:left w:val="single" w:sz="12" w:space="0" w:color="CBD5E1"/>
            <w:bottom w:val="single" w:sz="12" w:space="0" w:color="CBD5E1"/>
            <w:right w:val="single" w:sz="12" w:space="0" w:color="CBD5E1"/>
          </w:divBdr>
        </w:div>
        <w:div w:id="878326175">
          <w:marLeft w:val="0"/>
          <w:marRight w:val="0"/>
          <w:marTop w:val="0"/>
          <w:marBottom w:val="0"/>
          <w:divBdr>
            <w:top w:val="none" w:sz="0" w:space="0" w:color="E2E8F0"/>
            <w:left w:val="none" w:sz="0" w:space="0" w:color="E2E8F0"/>
            <w:bottom w:val="single" w:sz="6" w:space="0" w:color="E2E8F0"/>
            <w:right w:val="none" w:sz="0" w:space="0" w:color="E2E8F0"/>
          </w:divBdr>
          <w:divsChild>
            <w:div w:id="40325981">
              <w:marLeft w:val="0"/>
              <w:marRight w:val="0"/>
              <w:marTop w:val="0"/>
              <w:marBottom w:val="0"/>
              <w:divBdr>
                <w:top w:val="none" w:sz="0" w:space="0" w:color="auto"/>
                <w:left w:val="none" w:sz="0" w:space="0" w:color="auto"/>
                <w:bottom w:val="none" w:sz="0" w:space="0" w:color="auto"/>
                <w:right w:val="none" w:sz="0" w:space="0" w:color="auto"/>
              </w:divBdr>
              <w:divsChild>
                <w:div w:id="13615841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5649612">
          <w:marLeft w:val="0"/>
          <w:marRight w:val="0"/>
          <w:marTop w:val="0"/>
          <w:marBottom w:val="0"/>
          <w:divBdr>
            <w:top w:val="single" w:sz="12" w:space="0" w:color="CBD5E1"/>
            <w:left w:val="single" w:sz="12" w:space="0" w:color="CBD5E1"/>
            <w:bottom w:val="single" w:sz="12" w:space="0" w:color="CBD5E1"/>
            <w:right w:val="single" w:sz="12" w:space="0" w:color="CBD5E1"/>
          </w:divBdr>
        </w:div>
        <w:div w:id="1644508018">
          <w:marLeft w:val="0"/>
          <w:marRight w:val="0"/>
          <w:marTop w:val="0"/>
          <w:marBottom w:val="0"/>
          <w:divBdr>
            <w:top w:val="none" w:sz="0" w:space="0" w:color="E2E8F0"/>
            <w:left w:val="none" w:sz="0" w:space="0" w:color="E2E8F0"/>
            <w:bottom w:val="single" w:sz="6" w:space="0" w:color="E2E8F0"/>
            <w:right w:val="none" w:sz="0" w:space="0" w:color="E2E8F0"/>
          </w:divBdr>
          <w:divsChild>
            <w:div w:id="1225681656">
              <w:marLeft w:val="0"/>
              <w:marRight w:val="0"/>
              <w:marTop w:val="0"/>
              <w:marBottom w:val="0"/>
              <w:divBdr>
                <w:top w:val="none" w:sz="0" w:space="0" w:color="auto"/>
                <w:left w:val="none" w:sz="0" w:space="0" w:color="auto"/>
                <w:bottom w:val="none" w:sz="0" w:space="0" w:color="auto"/>
                <w:right w:val="none" w:sz="0" w:space="0" w:color="auto"/>
              </w:divBdr>
              <w:divsChild>
                <w:div w:id="813792851">
                  <w:marLeft w:val="0"/>
                  <w:marRight w:val="0"/>
                  <w:marTop w:val="0"/>
                  <w:marBottom w:val="0"/>
                  <w:divBdr>
                    <w:top w:val="single" w:sz="12" w:space="0" w:color="CBD5E1"/>
                    <w:left w:val="single" w:sz="12" w:space="0" w:color="CBD5E1"/>
                    <w:bottom w:val="single" w:sz="12" w:space="0" w:color="CBD5E1"/>
                    <w:right w:val="single" w:sz="12" w:space="0" w:color="CBD5E1"/>
                  </w:divBdr>
                </w:div>
                <w:div w:id="1862625351">
                  <w:marLeft w:val="0"/>
                  <w:marRight w:val="0"/>
                  <w:marTop w:val="0"/>
                  <w:marBottom w:val="0"/>
                  <w:divBdr>
                    <w:top w:val="single" w:sz="12" w:space="0" w:color="CBD5E1"/>
                    <w:left w:val="single" w:sz="12" w:space="0" w:color="CBD5E1"/>
                    <w:bottom w:val="single" w:sz="12" w:space="0" w:color="CBD5E1"/>
                    <w:right w:val="single" w:sz="12" w:space="0" w:color="CBD5E1"/>
                  </w:divBdr>
                </w:div>
                <w:div w:id="57365947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139420557">
          <w:marLeft w:val="0"/>
          <w:marRight w:val="0"/>
          <w:marTop w:val="0"/>
          <w:marBottom w:val="0"/>
          <w:divBdr>
            <w:top w:val="single" w:sz="12" w:space="0" w:color="CBD5E1"/>
            <w:left w:val="single" w:sz="12" w:space="0" w:color="CBD5E1"/>
            <w:bottom w:val="single" w:sz="12" w:space="0" w:color="CBD5E1"/>
            <w:right w:val="single" w:sz="12" w:space="0" w:color="CBD5E1"/>
          </w:divBdr>
        </w:div>
        <w:div w:id="407769291">
          <w:marLeft w:val="0"/>
          <w:marRight w:val="0"/>
          <w:marTop w:val="0"/>
          <w:marBottom w:val="0"/>
          <w:divBdr>
            <w:top w:val="single" w:sz="12" w:space="0" w:color="CBD5E1"/>
            <w:left w:val="single" w:sz="12" w:space="0" w:color="CBD5E1"/>
            <w:bottom w:val="single" w:sz="12" w:space="0" w:color="CBD5E1"/>
            <w:right w:val="single" w:sz="12" w:space="0" w:color="CBD5E1"/>
          </w:divBdr>
        </w:div>
        <w:div w:id="1142382994">
          <w:marLeft w:val="0"/>
          <w:marRight w:val="0"/>
          <w:marTop w:val="0"/>
          <w:marBottom w:val="0"/>
          <w:divBdr>
            <w:top w:val="single" w:sz="12" w:space="0" w:color="CBD5E1"/>
            <w:left w:val="single" w:sz="12" w:space="0" w:color="CBD5E1"/>
            <w:bottom w:val="single" w:sz="12" w:space="0" w:color="CBD5E1"/>
            <w:right w:val="single" w:sz="12" w:space="0" w:color="CBD5E1"/>
          </w:divBdr>
        </w:div>
        <w:div w:id="629015535">
          <w:marLeft w:val="0"/>
          <w:marRight w:val="0"/>
          <w:marTop w:val="0"/>
          <w:marBottom w:val="0"/>
          <w:divBdr>
            <w:top w:val="none" w:sz="0" w:space="0" w:color="E2E8F0"/>
            <w:left w:val="none" w:sz="0" w:space="0" w:color="E2E8F0"/>
            <w:bottom w:val="single" w:sz="6" w:space="0" w:color="E2E8F0"/>
            <w:right w:val="none" w:sz="0" w:space="0" w:color="E2E8F0"/>
          </w:divBdr>
          <w:divsChild>
            <w:div w:id="1275089266">
              <w:marLeft w:val="0"/>
              <w:marRight w:val="0"/>
              <w:marTop w:val="0"/>
              <w:marBottom w:val="0"/>
              <w:divBdr>
                <w:top w:val="none" w:sz="0" w:space="0" w:color="auto"/>
                <w:left w:val="none" w:sz="0" w:space="0" w:color="auto"/>
                <w:bottom w:val="none" w:sz="0" w:space="0" w:color="auto"/>
                <w:right w:val="none" w:sz="0" w:space="0" w:color="auto"/>
              </w:divBdr>
              <w:divsChild>
                <w:div w:id="8263585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01156152">
          <w:marLeft w:val="0"/>
          <w:marRight w:val="0"/>
          <w:marTop w:val="0"/>
          <w:marBottom w:val="0"/>
          <w:divBdr>
            <w:top w:val="single" w:sz="12" w:space="0" w:color="CBD5E1"/>
            <w:left w:val="single" w:sz="12" w:space="0" w:color="CBD5E1"/>
            <w:bottom w:val="single" w:sz="12" w:space="0" w:color="CBD5E1"/>
            <w:right w:val="single" w:sz="12" w:space="0" w:color="CBD5E1"/>
          </w:divBdr>
        </w:div>
        <w:div w:id="1489785958">
          <w:marLeft w:val="0"/>
          <w:marRight w:val="0"/>
          <w:marTop w:val="0"/>
          <w:marBottom w:val="0"/>
          <w:divBdr>
            <w:top w:val="single" w:sz="12" w:space="0" w:color="CBD5E1"/>
            <w:left w:val="single" w:sz="12" w:space="0" w:color="CBD5E1"/>
            <w:bottom w:val="single" w:sz="12" w:space="0" w:color="CBD5E1"/>
            <w:right w:val="single" w:sz="12" w:space="0" w:color="CBD5E1"/>
          </w:divBdr>
        </w:div>
        <w:div w:id="1975139183">
          <w:marLeft w:val="0"/>
          <w:marRight w:val="0"/>
          <w:marTop w:val="0"/>
          <w:marBottom w:val="0"/>
          <w:divBdr>
            <w:top w:val="single" w:sz="12" w:space="0" w:color="CBD5E1"/>
            <w:left w:val="single" w:sz="12" w:space="0" w:color="CBD5E1"/>
            <w:bottom w:val="single" w:sz="12" w:space="0" w:color="CBD5E1"/>
            <w:right w:val="single" w:sz="12" w:space="0" w:color="CBD5E1"/>
          </w:divBdr>
        </w:div>
        <w:div w:id="1031610468">
          <w:marLeft w:val="0"/>
          <w:marRight w:val="0"/>
          <w:marTop w:val="0"/>
          <w:marBottom w:val="0"/>
          <w:divBdr>
            <w:top w:val="single" w:sz="12" w:space="0" w:color="CBD5E1"/>
            <w:left w:val="single" w:sz="12" w:space="0" w:color="CBD5E1"/>
            <w:bottom w:val="single" w:sz="12" w:space="0" w:color="CBD5E1"/>
            <w:right w:val="single" w:sz="12" w:space="0" w:color="CBD5E1"/>
          </w:divBdr>
        </w:div>
        <w:div w:id="177159287">
          <w:marLeft w:val="0"/>
          <w:marRight w:val="0"/>
          <w:marTop w:val="0"/>
          <w:marBottom w:val="0"/>
          <w:divBdr>
            <w:top w:val="none" w:sz="0" w:space="0" w:color="E2E8F0"/>
            <w:left w:val="none" w:sz="0" w:space="0" w:color="E2E8F0"/>
            <w:bottom w:val="single" w:sz="6" w:space="0" w:color="E2E8F0"/>
            <w:right w:val="none" w:sz="0" w:space="0" w:color="E2E8F0"/>
          </w:divBdr>
          <w:divsChild>
            <w:div w:id="45684701">
              <w:marLeft w:val="0"/>
              <w:marRight w:val="0"/>
              <w:marTop w:val="0"/>
              <w:marBottom w:val="0"/>
              <w:divBdr>
                <w:top w:val="none" w:sz="0" w:space="0" w:color="auto"/>
                <w:left w:val="none" w:sz="0" w:space="0" w:color="auto"/>
                <w:bottom w:val="none" w:sz="0" w:space="0" w:color="auto"/>
                <w:right w:val="none" w:sz="0" w:space="0" w:color="auto"/>
              </w:divBdr>
              <w:divsChild>
                <w:div w:id="80102138">
                  <w:marLeft w:val="0"/>
                  <w:marRight w:val="0"/>
                  <w:marTop w:val="0"/>
                  <w:marBottom w:val="0"/>
                  <w:divBdr>
                    <w:top w:val="single" w:sz="12" w:space="0" w:color="CBD5E1"/>
                    <w:left w:val="single" w:sz="12" w:space="0" w:color="CBD5E1"/>
                    <w:bottom w:val="single" w:sz="12" w:space="0" w:color="CBD5E1"/>
                    <w:right w:val="single" w:sz="12" w:space="0" w:color="CBD5E1"/>
                  </w:divBdr>
                </w:div>
                <w:div w:id="55519929">
                  <w:marLeft w:val="0"/>
                  <w:marRight w:val="0"/>
                  <w:marTop w:val="0"/>
                  <w:marBottom w:val="0"/>
                  <w:divBdr>
                    <w:top w:val="single" w:sz="12" w:space="0" w:color="CBD5E1"/>
                    <w:left w:val="single" w:sz="12" w:space="0" w:color="CBD5E1"/>
                    <w:bottom w:val="single" w:sz="12" w:space="0" w:color="CBD5E1"/>
                    <w:right w:val="single" w:sz="12" w:space="0" w:color="CBD5E1"/>
                  </w:divBdr>
                </w:div>
                <w:div w:id="432088261">
                  <w:marLeft w:val="0"/>
                  <w:marRight w:val="0"/>
                  <w:marTop w:val="0"/>
                  <w:marBottom w:val="0"/>
                  <w:divBdr>
                    <w:top w:val="single" w:sz="12" w:space="0" w:color="CBD5E1"/>
                    <w:left w:val="single" w:sz="12" w:space="0" w:color="CBD5E1"/>
                    <w:bottom w:val="single" w:sz="12" w:space="0" w:color="CBD5E1"/>
                    <w:right w:val="single" w:sz="12" w:space="0" w:color="CBD5E1"/>
                  </w:divBdr>
                </w:div>
                <w:div w:id="8343391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04028051">
          <w:marLeft w:val="0"/>
          <w:marRight w:val="0"/>
          <w:marTop w:val="0"/>
          <w:marBottom w:val="0"/>
          <w:divBdr>
            <w:top w:val="single" w:sz="12" w:space="0" w:color="CBD5E1"/>
            <w:left w:val="single" w:sz="12" w:space="0" w:color="CBD5E1"/>
            <w:bottom w:val="single" w:sz="12" w:space="0" w:color="CBD5E1"/>
            <w:right w:val="single" w:sz="12" w:space="0" w:color="CBD5E1"/>
          </w:divBdr>
        </w:div>
        <w:div w:id="1075317587">
          <w:marLeft w:val="0"/>
          <w:marRight w:val="0"/>
          <w:marTop w:val="0"/>
          <w:marBottom w:val="0"/>
          <w:divBdr>
            <w:top w:val="none" w:sz="0" w:space="0" w:color="E2E8F0"/>
            <w:left w:val="none" w:sz="0" w:space="0" w:color="E2E8F0"/>
            <w:bottom w:val="single" w:sz="6" w:space="0" w:color="E2E8F0"/>
            <w:right w:val="none" w:sz="0" w:space="0" w:color="E2E8F0"/>
          </w:divBdr>
          <w:divsChild>
            <w:div w:id="663243646">
              <w:marLeft w:val="0"/>
              <w:marRight w:val="0"/>
              <w:marTop w:val="0"/>
              <w:marBottom w:val="0"/>
              <w:divBdr>
                <w:top w:val="none" w:sz="0" w:space="0" w:color="auto"/>
                <w:left w:val="none" w:sz="0" w:space="0" w:color="auto"/>
                <w:bottom w:val="none" w:sz="0" w:space="0" w:color="auto"/>
                <w:right w:val="none" w:sz="0" w:space="0" w:color="auto"/>
              </w:divBdr>
              <w:divsChild>
                <w:div w:id="24584488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81415242">
          <w:marLeft w:val="0"/>
          <w:marRight w:val="0"/>
          <w:marTop w:val="0"/>
          <w:marBottom w:val="0"/>
          <w:divBdr>
            <w:top w:val="single" w:sz="12" w:space="0" w:color="CBD5E1"/>
            <w:left w:val="single" w:sz="12" w:space="0" w:color="CBD5E1"/>
            <w:bottom w:val="single" w:sz="12" w:space="0" w:color="CBD5E1"/>
            <w:right w:val="single" w:sz="12" w:space="0" w:color="CBD5E1"/>
          </w:divBdr>
        </w:div>
        <w:div w:id="1216236334">
          <w:marLeft w:val="0"/>
          <w:marRight w:val="0"/>
          <w:marTop w:val="0"/>
          <w:marBottom w:val="0"/>
          <w:divBdr>
            <w:top w:val="single" w:sz="12" w:space="0" w:color="CBD5E1"/>
            <w:left w:val="single" w:sz="12" w:space="0" w:color="CBD5E1"/>
            <w:bottom w:val="single" w:sz="12" w:space="0" w:color="CBD5E1"/>
            <w:right w:val="single" w:sz="12" w:space="0" w:color="CBD5E1"/>
          </w:divBdr>
        </w:div>
        <w:div w:id="1011835197">
          <w:marLeft w:val="0"/>
          <w:marRight w:val="0"/>
          <w:marTop w:val="0"/>
          <w:marBottom w:val="0"/>
          <w:divBdr>
            <w:top w:val="single" w:sz="12" w:space="0" w:color="CBD5E1"/>
            <w:left w:val="single" w:sz="12" w:space="0" w:color="CBD5E1"/>
            <w:bottom w:val="single" w:sz="12" w:space="0" w:color="CBD5E1"/>
            <w:right w:val="single" w:sz="12" w:space="0" w:color="CBD5E1"/>
          </w:divBdr>
        </w:div>
        <w:div w:id="527837901">
          <w:marLeft w:val="0"/>
          <w:marRight w:val="0"/>
          <w:marTop w:val="0"/>
          <w:marBottom w:val="0"/>
          <w:divBdr>
            <w:top w:val="none" w:sz="0" w:space="0" w:color="E2E8F0"/>
            <w:left w:val="none" w:sz="0" w:space="0" w:color="E2E8F0"/>
            <w:bottom w:val="single" w:sz="6" w:space="0" w:color="E2E8F0"/>
            <w:right w:val="none" w:sz="0" w:space="0" w:color="E2E8F0"/>
          </w:divBdr>
          <w:divsChild>
            <w:div w:id="27804424">
              <w:marLeft w:val="0"/>
              <w:marRight w:val="0"/>
              <w:marTop w:val="0"/>
              <w:marBottom w:val="0"/>
              <w:divBdr>
                <w:top w:val="none" w:sz="0" w:space="0" w:color="auto"/>
                <w:left w:val="none" w:sz="0" w:space="0" w:color="auto"/>
                <w:bottom w:val="none" w:sz="0" w:space="0" w:color="auto"/>
                <w:right w:val="none" w:sz="0" w:space="0" w:color="auto"/>
              </w:divBdr>
              <w:divsChild>
                <w:div w:id="1169559405">
                  <w:marLeft w:val="0"/>
                  <w:marRight w:val="0"/>
                  <w:marTop w:val="0"/>
                  <w:marBottom w:val="0"/>
                  <w:divBdr>
                    <w:top w:val="single" w:sz="12" w:space="0" w:color="CBD5E1"/>
                    <w:left w:val="single" w:sz="12" w:space="0" w:color="CBD5E1"/>
                    <w:bottom w:val="single" w:sz="12" w:space="0" w:color="CBD5E1"/>
                    <w:right w:val="single" w:sz="12" w:space="0" w:color="CBD5E1"/>
                  </w:divBdr>
                </w:div>
                <w:div w:id="1703433888">
                  <w:marLeft w:val="0"/>
                  <w:marRight w:val="0"/>
                  <w:marTop w:val="0"/>
                  <w:marBottom w:val="0"/>
                  <w:divBdr>
                    <w:top w:val="single" w:sz="12" w:space="0" w:color="CBD5E1"/>
                    <w:left w:val="single" w:sz="12" w:space="0" w:color="CBD5E1"/>
                    <w:bottom w:val="single" w:sz="12" w:space="0" w:color="CBD5E1"/>
                    <w:right w:val="single" w:sz="12" w:space="0" w:color="CBD5E1"/>
                  </w:divBdr>
                </w:div>
                <w:div w:id="120621262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85953021">
          <w:marLeft w:val="0"/>
          <w:marRight w:val="0"/>
          <w:marTop w:val="0"/>
          <w:marBottom w:val="0"/>
          <w:divBdr>
            <w:top w:val="single" w:sz="12" w:space="0" w:color="CBD5E1"/>
            <w:left w:val="single" w:sz="12" w:space="0" w:color="CBD5E1"/>
            <w:bottom w:val="single" w:sz="12" w:space="0" w:color="CBD5E1"/>
            <w:right w:val="single" w:sz="12" w:space="0" w:color="CBD5E1"/>
          </w:divBdr>
        </w:div>
        <w:div w:id="74014888">
          <w:marLeft w:val="0"/>
          <w:marRight w:val="0"/>
          <w:marTop w:val="0"/>
          <w:marBottom w:val="0"/>
          <w:divBdr>
            <w:top w:val="single" w:sz="12" w:space="0" w:color="CBD5E1"/>
            <w:left w:val="single" w:sz="12" w:space="0" w:color="CBD5E1"/>
            <w:bottom w:val="single" w:sz="12" w:space="0" w:color="CBD5E1"/>
            <w:right w:val="single" w:sz="12" w:space="0" w:color="CBD5E1"/>
          </w:divBdr>
        </w:div>
        <w:div w:id="1134757328">
          <w:marLeft w:val="0"/>
          <w:marRight w:val="0"/>
          <w:marTop w:val="0"/>
          <w:marBottom w:val="0"/>
          <w:divBdr>
            <w:top w:val="single" w:sz="12" w:space="0" w:color="CBD5E1"/>
            <w:left w:val="single" w:sz="12" w:space="0" w:color="CBD5E1"/>
            <w:bottom w:val="single" w:sz="12" w:space="0" w:color="CBD5E1"/>
            <w:right w:val="single" w:sz="12" w:space="0" w:color="CBD5E1"/>
          </w:divBdr>
        </w:div>
        <w:div w:id="1038893874">
          <w:marLeft w:val="0"/>
          <w:marRight w:val="0"/>
          <w:marTop w:val="0"/>
          <w:marBottom w:val="0"/>
          <w:divBdr>
            <w:top w:val="none" w:sz="0" w:space="0" w:color="E2E8F0"/>
            <w:left w:val="none" w:sz="0" w:space="0" w:color="E2E8F0"/>
            <w:bottom w:val="single" w:sz="6" w:space="0" w:color="E2E8F0"/>
            <w:right w:val="none" w:sz="0" w:space="0" w:color="E2E8F0"/>
          </w:divBdr>
          <w:divsChild>
            <w:div w:id="1428963554">
              <w:marLeft w:val="0"/>
              <w:marRight w:val="0"/>
              <w:marTop w:val="0"/>
              <w:marBottom w:val="0"/>
              <w:divBdr>
                <w:top w:val="none" w:sz="0" w:space="0" w:color="auto"/>
                <w:left w:val="none" w:sz="0" w:space="0" w:color="auto"/>
                <w:bottom w:val="none" w:sz="0" w:space="0" w:color="auto"/>
                <w:right w:val="none" w:sz="0" w:space="0" w:color="auto"/>
              </w:divBdr>
              <w:divsChild>
                <w:div w:id="136187510">
                  <w:marLeft w:val="0"/>
                  <w:marRight w:val="0"/>
                  <w:marTop w:val="0"/>
                  <w:marBottom w:val="0"/>
                  <w:divBdr>
                    <w:top w:val="single" w:sz="12" w:space="0" w:color="CBD5E1"/>
                    <w:left w:val="single" w:sz="12" w:space="0" w:color="CBD5E1"/>
                    <w:bottom w:val="single" w:sz="12" w:space="0" w:color="CBD5E1"/>
                    <w:right w:val="single" w:sz="12" w:space="0" w:color="CBD5E1"/>
                  </w:divBdr>
                </w:div>
                <w:div w:id="1205602173">
                  <w:marLeft w:val="0"/>
                  <w:marRight w:val="0"/>
                  <w:marTop w:val="0"/>
                  <w:marBottom w:val="0"/>
                  <w:divBdr>
                    <w:top w:val="single" w:sz="12" w:space="0" w:color="CBD5E1"/>
                    <w:left w:val="single" w:sz="12" w:space="0" w:color="CBD5E1"/>
                    <w:bottom w:val="single" w:sz="12" w:space="0" w:color="CBD5E1"/>
                    <w:right w:val="single" w:sz="12" w:space="0" w:color="CBD5E1"/>
                  </w:divBdr>
                </w:div>
                <w:div w:id="13295552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063863">
          <w:marLeft w:val="0"/>
          <w:marRight w:val="0"/>
          <w:marTop w:val="0"/>
          <w:marBottom w:val="0"/>
          <w:divBdr>
            <w:top w:val="single" w:sz="12" w:space="0" w:color="CBD5E1"/>
            <w:left w:val="single" w:sz="12" w:space="0" w:color="CBD5E1"/>
            <w:bottom w:val="single" w:sz="12" w:space="0" w:color="CBD5E1"/>
            <w:right w:val="single" w:sz="12" w:space="0" w:color="CBD5E1"/>
          </w:divBdr>
        </w:div>
        <w:div w:id="1023434194">
          <w:marLeft w:val="0"/>
          <w:marRight w:val="0"/>
          <w:marTop w:val="0"/>
          <w:marBottom w:val="0"/>
          <w:divBdr>
            <w:top w:val="single" w:sz="12" w:space="0" w:color="CBD5E1"/>
            <w:left w:val="single" w:sz="12" w:space="0" w:color="CBD5E1"/>
            <w:bottom w:val="single" w:sz="12" w:space="0" w:color="CBD5E1"/>
            <w:right w:val="single" w:sz="12" w:space="0" w:color="CBD5E1"/>
          </w:divBdr>
        </w:div>
        <w:div w:id="1411080995">
          <w:marLeft w:val="0"/>
          <w:marRight w:val="0"/>
          <w:marTop w:val="0"/>
          <w:marBottom w:val="0"/>
          <w:divBdr>
            <w:top w:val="single" w:sz="12" w:space="0" w:color="CBD5E1"/>
            <w:left w:val="single" w:sz="12" w:space="0" w:color="CBD5E1"/>
            <w:bottom w:val="single" w:sz="12" w:space="0" w:color="CBD5E1"/>
            <w:right w:val="single" w:sz="12" w:space="0" w:color="CBD5E1"/>
          </w:divBdr>
        </w:div>
        <w:div w:id="1663268608">
          <w:marLeft w:val="0"/>
          <w:marRight w:val="0"/>
          <w:marTop w:val="0"/>
          <w:marBottom w:val="0"/>
          <w:divBdr>
            <w:top w:val="single" w:sz="12" w:space="0" w:color="CBD5E1"/>
            <w:left w:val="single" w:sz="12" w:space="0" w:color="CBD5E1"/>
            <w:bottom w:val="single" w:sz="12" w:space="0" w:color="CBD5E1"/>
            <w:right w:val="single" w:sz="12" w:space="0" w:color="CBD5E1"/>
          </w:divBdr>
        </w:div>
        <w:div w:id="1696078753">
          <w:marLeft w:val="0"/>
          <w:marRight w:val="0"/>
          <w:marTop w:val="0"/>
          <w:marBottom w:val="0"/>
          <w:divBdr>
            <w:top w:val="none" w:sz="0" w:space="0" w:color="E2E8F0"/>
            <w:left w:val="none" w:sz="0" w:space="0" w:color="E2E8F0"/>
            <w:bottom w:val="single" w:sz="6" w:space="0" w:color="E2E8F0"/>
            <w:right w:val="none" w:sz="0" w:space="0" w:color="E2E8F0"/>
          </w:divBdr>
          <w:divsChild>
            <w:div w:id="840433696">
              <w:marLeft w:val="0"/>
              <w:marRight w:val="0"/>
              <w:marTop w:val="0"/>
              <w:marBottom w:val="0"/>
              <w:divBdr>
                <w:top w:val="none" w:sz="0" w:space="0" w:color="auto"/>
                <w:left w:val="none" w:sz="0" w:space="0" w:color="auto"/>
                <w:bottom w:val="none" w:sz="0" w:space="0" w:color="auto"/>
                <w:right w:val="none" w:sz="0" w:space="0" w:color="auto"/>
              </w:divBdr>
              <w:divsChild>
                <w:div w:id="1392926747">
                  <w:marLeft w:val="0"/>
                  <w:marRight w:val="0"/>
                  <w:marTop w:val="0"/>
                  <w:marBottom w:val="0"/>
                  <w:divBdr>
                    <w:top w:val="single" w:sz="12" w:space="0" w:color="CBD5E1"/>
                    <w:left w:val="single" w:sz="12" w:space="0" w:color="CBD5E1"/>
                    <w:bottom w:val="single" w:sz="12" w:space="0" w:color="CBD5E1"/>
                    <w:right w:val="single" w:sz="12" w:space="0" w:color="CBD5E1"/>
                  </w:divBdr>
                </w:div>
                <w:div w:id="327248722">
                  <w:marLeft w:val="0"/>
                  <w:marRight w:val="0"/>
                  <w:marTop w:val="0"/>
                  <w:marBottom w:val="0"/>
                  <w:divBdr>
                    <w:top w:val="single" w:sz="12" w:space="0" w:color="CBD5E1"/>
                    <w:left w:val="single" w:sz="12" w:space="0" w:color="CBD5E1"/>
                    <w:bottom w:val="single" w:sz="12" w:space="0" w:color="CBD5E1"/>
                    <w:right w:val="single" w:sz="12" w:space="0" w:color="CBD5E1"/>
                  </w:divBdr>
                </w:div>
                <w:div w:id="107243228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87981103">
          <w:marLeft w:val="0"/>
          <w:marRight w:val="0"/>
          <w:marTop w:val="0"/>
          <w:marBottom w:val="0"/>
          <w:divBdr>
            <w:top w:val="single" w:sz="12" w:space="0" w:color="CBD5E1"/>
            <w:left w:val="single" w:sz="12" w:space="0" w:color="CBD5E1"/>
            <w:bottom w:val="single" w:sz="12" w:space="0" w:color="CBD5E1"/>
            <w:right w:val="single" w:sz="12" w:space="0" w:color="CBD5E1"/>
          </w:divBdr>
        </w:div>
        <w:div w:id="834077444">
          <w:marLeft w:val="0"/>
          <w:marRight w:val="0"/>
          <w:marTop w:val="0"/>
          <w:marBottom w:val="0"/>
          <w:divBdr>
            <w:top w:val="single" w:sz="12" w:space="0" w:color="CBD5E1"/>
            <w:left w:val="single" w:sz="12" w:space="0" w:color="CBD5E1"/>
            <w:bottom w:val="single" w:sz="12" w:space="0" w:color="CBD5E1"/>
            <w:right w:val="single" w:sz="12" w:space="0" w:color="CBD5E1"/>
          </w:divBdr>
        </w:div>
        <w:div w:id="701828680">
          <w:marLeft w:val="0"/>
          <w:marRight w:val="0"/>
          <w:marTop w:val="0"/>
          <w:marBottom w:val="0"/>
          <w:divBdr>
            <w:top w:val="single" w:sz="12" w:space="0" w:color="CBD5E1"/>
            <w:left w:val="single" w:sz="12" w:space="0" w:color="CBD5E1"/>
            <w:bottom w:val="single" w:sz="12" w:space="0" w:color="CBD5E1"/>
            <w:right w:val="single" w:sz="12" w:space="0" w:color="CBD5E1"/>
          </w:divBdr>
        </w:div>
        <w:div w:id="1737313294">
          <w:marLeft w:val="0"/>
          <w:marRight w:val="0"/>
          <w:marTop w:val="0"/>
          <w:marBottom w:val="0"/>
          <w:divBdr>
            <w:top w:val="none" w:sz="0" w:space="0" w:color="E2E8F0"/>
            <w:left w:val="none" w:sz="0" w:space="0" w:color="E2E8F0"/>
            <w:bottom w:val="single" w:sz="6" w:space="0" w:color="E2E8F0"/>
            <w:right w:val="none" w:sz="0" w:space="0" w:color="E2E8F0"/>
          </w:divBdr>
          <w:divsChild>
            <w:div w:id="123237780">
              <w:marLeft w:val="0"/>
              <w:marRight w:val="0"/>
              <w:marTop w:val="0"/>
              <w:marBottom w:val="0"/>
              <w:divBdr>
                <w:top w:val="none" w:sz="0" w:space="0" w:color="auto"/>
                <w:left w:val="none" w:sz="0" w:space="0" w:color="auto"/>
                <w:bottom w:val="none" w:sz="0" w:space="0" w:color="auto"/>
                <w:right w:val="none" w:sz="0" w:space="0" w:color="auto"/>
              </w:divBdr>
              <w:divsChild>
                <w:div w:id="2070616048">
                  <w:marLeft w:val="0"/>
                  <w:marRight w:val="0"/>
                  <w:marTop w:val="0"/>
                  <w:marBottom w:val="0"/>
                  <w:divBdr>
                    <w:top w:val="single" w:sz="12" w:space="0" w:color="CBD5E1"/>
                    <w:left w:val="single" w:sz="12" w:space="0" w:color="CBD5E1"/>
                    <w:bottom w:val="single" w:sz="12" w:space="0" w:color="CBD5E1"/>
                    <w:right w:val="single" w:sz="12" w:space="0" w:color="CBD5E1"/>
                  </w:divBdr>
                </w:div>
                <w:div w:id="1904367969">
                  <w:marLeft w:val="0"/>
                  <w:marRight w:val="0"/>
                  <w:marTop w:val="0"/>
                  <w:marBottom w:val="0"/>
                  <w:divBdr>
                    <w:top w:val="single" w:sz="12" w:space="0" w:color="CBD5E1"/>
                    <w:left w:val="single" w:sz="12" w:space="0" w:color="CBD5E1"/>
                    <w:bottom w:val="single" w:sz="12" w:space="0" w:color="CBD5E1"/>
                    <w:right w:val="single" w:sz="12" w:space="0" w:color="CBD5E1"/>
                  </w:divBdr>
                </w:div>
                <w:div w:id="315888258">
                  <w:marLeft w:val="0"/>
                  <w:marRight w:val="0"/>
                  <w:marTop w:val="0"/>
                  <w:marBottom w:val="0"/>
                  <w:divBdr>
                    <w:top w:val="single" w:sz="12" w:space="0" w:color="CBD5E1"/>
                    <w:left w:val="single" w:sz="12" w:space="0" w:color="CBD5E1"/>
                    <w:bottom w:val="single" w:sz="12" w:space="0" w:color="CBD5E1"/>
                    <w:right w:val="single" w:sz="12" w:space="0" w:color="CBD5E1"/>
                  </w:divBdr>
                </w:div>
                <w:div w:id="3716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5607">
          <w:marLeft w:val="0"/>
          <w:marRight w:val="0"/>
          <w:marTop w:val="0"/>
          <w:marBottom w:val="0"/>
          <w:divBdr>
            <w:top w:val="single" w:sz="12" w:space="0" w:color="CBD5E1"/>
            <w:left w:val="single" w:sz="12" w:space="0" w:color="CBD5E1"/>
            <w:bottom w:val="single" w:sz="12" w:space="0" w:color="CBD5E1"/>
            <w:right w:val="single" w:sz="12" w:space="0" w:color="CBD5E1"/>
          </w:divBdr>
        </w:div>
        <w:div w:id="55784356">
          <w:marLeft w:val="0"/>
          <w:marRight w:val="0"/>
          <w:marTop w:val="0"/>
          <w:marBottom w:val="0"/>
          <w:divBdr>
            <w:top w:val="single" w:sz="12" w:space="0" w:color="CBD5E1"/>
            <w:left w:val="single" w:sz="12" w:space="0" w:color="CBD5E1"/>
            <w:bottom w:val="single" w:sz="12" w:space="0" w:color="CBD5E1"/>
            <w:right w:val="single" w:sz="12" w:space="0" w:color="CBD5E1"/>
          </w:divBdr>
        </w:div>
        <w:div w:id="657609803">
          <w:marLeft w:val="0"/>
          <w:marRight w:val="0"/>
          <w:marTop w:val="0"/>
          <w:marBottom w:val="0"/>
          <w:divBdr>
            <w:top w:val="single" w:sz="12" w:space="0" w:color="CBD5E1"/>
            <w:left w:val="single" w:sz="12" w:space="0" w:color="CBD5E1"/>
            <w:bottom w:val="single" w:sz="12" w:space="0" w:color="CBD5E1"/>
            <w:right w:val="single" w:sz="12" w:space="0" w:color="CBD5E1"/>
          </w:divBdr>
        </w:div>
        <w:div w:id="1649480395">
          <w:marLeft w:val="0"/>
          <w:marRight w:val="0"/>
          <w:marTop w:val="0"/>
          <w:marBottom w:val="0"/>
          <w:divBdr>
            <w:top w:val="single" w:sz="12" w:space="0" w:color="CBD5E1"/>
            <w:left w:val="single" w:sz="12" w:space="0" w:color="CBD5E1"/>
            <w:bottom w:val="single" w:sz="12" w:space="0" w:color="CBD5E1"/>
            <w:right w:val="single" w:sz="12" w:space="0" w:color="CBD5E1"/>
          </w:divBdr>
        </w:div>
        <w:div w:id="1437139061">
          <w:marLeft w:val="0"/>
          <w:marRight w:val="0"/>
          <w:marTop w:val="0"/>
          <w:marBottom w:val="0"/>
          <w:divBdr>
            <w:top w:val="none" w:sz="0" w:space="0" w:color="E2E8F0"/>
            <w:left w:val="none" w:sz="0" w:space="0" w:color="E2E8F0"/>
            <w:bottom w:val="single" w:sz="6" w:space="0" w:color="E2E8F0"/>
            <w:right w:val="none" w:sz="0" w:space="0" w:color="E2E8F0"/>
          </w:divBdr>
          <w:divsChild>
            <w:div w:id="717514238">
              <w:marLeft w:val="0"/>
              <w:marRight w:val="0"/>
              <w:marTop w:val="0"/>
              <w:marBottom w:val="0"/>
              <w:divBdr>
                <w:top w:val="none" w:sz="0" w:space="0" w:color="auto"/>
                <w:left w:val="none" w:sz="0" w:space="0" w:color="auto"/>
                <w:bottom w:val="none" w:sz="0" w:space="0" w:color="auto"/>
                <w:right w:val="none" w:sz="0" w:space="0" w:color="auto"/>
              </w:divBdr>
              <w:divsChild>
                <w:div w:id="3231222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07190196">
          <w:marLeft w:val="0"/>
          <w:marRight w:val="0"/>
          <w:marTop w:val="0"/>
          <w:marBottom w:val="0"/>
          <w:divBdr>
            <w:top w:val="single" w:sz="12" w:space="0" w:color="CBD5E1"/>
            <w:left w:val="single" w:sz="12" w:space="0" w:color="CBD5E1"/>
            <w:bottom w:val="single" w:sz="12" w:space="0" w:color="CBD5E1"/>
            <w:right w:val="single" w:sz="12" w:space="0" w:color="CBD5E1"/>
          </w:divBdr>
        </w:div>
        <w:div w:id="495072928">
          <w:marLeft w:val="0"/>
          <w:marRight w:val="0"/>
          <w:marTop w:val="0"/>
          <w:marBottom w:val="0"/>
          <w:divBdr>
            <w:top w:val="single" w:sz="12" w:space="0" w:color="CBD5E1"/>
            <w:left w:val="single" w:sz="12" w:space="0" w:color="CBD5E1"/>
            <w:bottom w:val="single" w:sz="12" w:space="0" w:color="CBD5E1"/>
            <w:right w:val="single" w:sz="12" w:space="0" w:color="CBD5E1"/>
          </w:divBdr>
        </w:div>
        <w:div w:id="521627672">
          <w:marLeft w:val="0"/>
          <w:marRight w:val="0"/>
          <w:marTop w:val="0"/>
          <w:marBottom w:val="0"/>
          <w:divBdr>
            <w:top w:val="single" w:sz="12" w:space="0" w:color="CBD5E1"/>
            <w:left w:val="single" w:sz="12" w:space="0" w:color="CBD5E1"/>
            <w:bottom w:val="single" w:sz="12" w:space="0" w:color="CBD5E1"/>
            <w:right w:val="single" w:sz="12" w:space="0" w:color="CBD5E1"/>
          </w:divBdr>
        </w:div>
        <w:div w:id="3090970">
          <w:marLeft w:val="0"/>
          <w:marRight w:val="0"/>
          <w:marTop w:val="0"/>
          <w:marBottom w:val="0"/>
          <w:divBdr>
            <w:top w:val="single" w:sz="12" w:space="0" w:color="CBD5E1"/>
            <w:left w:val="single" w:sz="12" w:space="0" w:color="CBD5E1"/>
            <w:bottom w:val="single" w:sz="12" w:space="0" w:color="CBD5E1"/>
            <w:right w:val="single" w:sz="12" w:space="0" w:color="CBD5E1"/>
          </w:divBdr>
        </w:div>
        <w:div w:id="29038900">
          <w:marLeft w:val="0"/>
          <w:marRight w:val="0"/>
          <w:marTop w:val="0"/>
          <w:marBottom w:val="0"/>
          <w:divBdr>
            <w:top w:val="none" w:sz="0" w:space="0" w:color="E2E8F0"/>
            <w:left w:val="none" w:sz="0" w:space="0" w:color="E2E8F0"/>
            <w:bottom w:val="single" w:sz="6" w:space="0" w:color="E2E8F0"/>
            <w:right w:val="none" w:sz="0" w:space="0" w:color="E2E8F0"/>
          </w:divBdr>
          <w:divsChild>
            <w:div w:id="1094127273">
              <w:marLeft w:val="0"/>
              <w:marRight w:val="0"/>
              <w:marTop w:val="0"/>
              <w:marBottom w:val="0"/>
              <w:divBdr>
                <w:top w:val="none" w:sz="0" w:space="0" w:color="auto"/>
                <w:left w:val="none" w:sz="0" w:space="0" w:color="auto"/>
                <w:bottom w:val="none" w:sz="0" w:space="0" w:color="auto"/>
                <w:right w:val="none" w:sz="0" w:space="0" w:color="auto"/>
              </w:divBdr>
              <w:divsChild>
                <w:div w:id="1302224134">
                  <w:marLeft w:val="0"/>
                  <w:marRight w:val="0"/>
                  <w:marTop w:val="0"/>
                  <w:marBottom w:val="0"/>
                  <w:divBdr>
                    <w:top w:val="single" w:sz="12" w:space="0" w:color="CBD5E1"/>
                    <w:left w:val="single" w:sz="12" w:space="0" w:color="CBD5E1"/>
                    <w:bottom w:val="single" w:sz="12" w:space="0" w:color="CBD5E1"/>
                    <w:right w:val="single" w:sz="12" w:space="0" w:color="CBD5E1"/>
                  </w:divBdr>
                </w:div>
                <w:div w:id="17115631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11875711">
          <w:marLeft w:val="0"/>
          <w:marRight w:val="0"/>
          <w:marTop w:val="0"/>
          <w:marBottom w:val="0"/>
          <w:divBdr>
            <w:top w:val="single" w:sz="12" w:space="0" w:color="CBD5E1"/>
            <w:left w:val="single" w:sz="12" w:space="0" w:color="CBD5E1"/>
            <w:bottom w:val="single" w:sz="12" w:space="0" w:color="CBD5E1"/>
            <w:right w:val="single" w:sz="12" w:space="0" w:color="CBD5E1"/>
          </w:divBdr>
        </w:div>
        <w:div w:id="1803763493">
          <w:marLeft w:val="0"/>
          <w:marRight w:val="0"/>
          <w:marTop w:val="0"/>
          <w:marBottom w:val="0"/>
          <w:divBdr>
            <w:top w:val="single" w:sz="12" w:space="0" w:color="CBD5E1"/>
            <w:left w:val="single" w:sz="12" w:space="0" w:color="CBD5E1"/>
            <w:bottom w:val="single" w:sz="12" w:space="0" w:color="CBD5E1"/>
            <w:right w:val="single" w:sz="12" w:space="0" w:color="CBD5E1"/>
          </w:divBdr>
        </w:div>
        <w:div w:id="166791173">
          <w:marLeft w:val="0"/>
          <w:marRight w:val="0"/>
          <w:marTop w:val="0"/>
          <w:marBottom w:val="0"/>
          <w:divBdr>
            <w:top w:val="single" w:sz="12" w:space="0" w:color="CBD5E1"/>
            <w:left w:val="single" w:sz="12" w:space="0" w:color="CBD5E1"/>
            <w:bottom w:val="single" w:sz="12" w:space="0" w:color="CBD5E1"/>
            <w:right w:val="single" w:sz="12" w:space="0" w:color="CBD5E1"/>
          </w:divBdr>
        </w:div>
        <w:div w:id="350381630">
          <w:marLeft w:val="0"/>
          <w:marRight w:val="0"/>
          <w:marTop w:val="0"/>
          <w:marBottom w:val="0"/>
          <w:divBdr>
            <w:top w:val="none" w:sz="0" w:space="0" w:color="E2E8F0"/>
            <w:left w:val="none" w:sz="0" w:space="0" w:color="E2E8F0"/>
            <w:bottom w:val="single" w:sz="6" w:space="0" w:color="E2E8F0"/>
            <w:right w:val="none" w:sz="0" w:space="0" w:color="E2E8F0"/>
          </w:divBdr>
          <w:divsChild>
            <w:div w:id="1328361379">
              <w:marLeft w:val="0"/>
              <w:marRight w:val="0"/>
              <w:marTop w:val="0"/>
              <w:marBottom w:val="0"/>
              <w:divBdr>
                <w:top w:val="none" w:sz="0" w:space="0" w:color="auto"/>
                <w:left w:val="none" w:sz="0" w:space="0" w:color="auto"/>
                <w:bottom w:val="none" w:sz="0" w:space="0" w:color="auto"/>
                <w:right w:val="none" w:sz="0" w:space="0" w:color="auto"/>
              </w:divBdr>
              <w:divsChild>
                <w:div w:id="850872213">
                  <w:marLeft w:val="0"/>
                  <w:marRight w:val="0"/>
                  <w:marTop w:val="0"/>
                  <w:marBottom w:val="0"/>
                  <w:divBdr>
                    <w:top w:val="single" w:sz="12" w:space="0" w:color="CBD5E1"/>
                    <w:left w:val="single" w:sz="12" w:space="0" w:color="CBD5E1"/>
                    <w:bottom w:val="single" w:sz="12" w:space="0" w:color="CBD5E1"/>
                    <w:right w:val="single" w:sz="12" w:space="0" w:color="CBD5E1"/>
                  </w:divBdr>
                </w:div>
                <w:div w:id="963927649">
                  <w:marLeft w:val="0"/>
                  <w:marRight w:val="0"/>
                  <w:marTop w:val="0"/>
                  <w:marBottom w:val="0"/>
                  <w:divBdr>
                    <w:top w:val="single" w:sz="12" w:space="0" w:color="CBD5E1"/>
                    <w:left w:val="single" w:sz="12" w:space="0" w:color="CBD5E1"/>
                    <w:bottom w:val="single" w:sz="12" w:space="0" w:color="CBD5E1"/>
                    <w:right w:val="single" w:sz="12" w:space="0" w:color="CBD5E1"/>
                  </w:divBdr>
                </w:div>
                <w:div w:id="1268846927">
                  <w:marLeft w:val="0"/>
                  <w:marRight w:val="0"/>
                  <w:marTop w:val="0"/>
                  <w:marBottom w:val="0"/>
                  <w:divBdr>
                    <w:top w:val="single" w:sz="12" w:space="0" w:color="CBD5E1"/>
                    <w:left w:val="single" w:sz="12" w:space="0" w:color="CBD5E1"/>
                    <w:bottom w:val="single" w:sz="12" w:space="0" w:color="CBD5E1"/>
                    <w:right w:val="single" w:sz="12" w:space="0" w:color="CBD5E1"/>
                  </w:divBdr>
                </w:div>
                <w:div w:id="3209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3104">
          <w:marLeft w:val="0"/>
          <w:marRight w:val="0"/>
          <w:marTop w:val="0"/>
          <w:marBottom w:val="0"/>
          <w:divBdr>
            <w:top w:val="single" w:sz="12" w:space="0" w:color="CBD5E1"/>
            <w:left w:val="single" w:sz="12" w:space="0" w:color="CBD5E1"/>
            <w:bottom w:val="single" w:sz="12" w:space="0" w:color="CBD5E1"/>
            <w:right w:val="single" w:sz="12" w:space="0" w:color="CBD5E1"/>
          </w:divBdr>
        </w:div>
        <w:div w:id="1939408171">
          <w:marLeft w:val="0"/>
          <w:marRight w:val="0"/>
          <w:marTop w:val="0"/>
          <w:marBottom w:val="0"/>
          <w:divBdr>
            <w:top w:val="single" w:sz="12" w:space="0" w:color="CBD5E1"/>
            <w:left w:val="single" w:sz="12" w:space="0" w:color="CBD5E1"/>
            <w:bottom w:val="single" w:sz="12" w:space="0" w:color="CBD5E1"/>
            <w:right w:val="single" w:sz="12" w:space="0" w:color="CBD5E1"/>
          </w:divBdr>
        </w:div>
        <w:div w:id="622343965">
          <w:marLeft w:val="0"/>
          <w:marRight w:val="0"/>
          <w:marTop w:val="0"/>
          <w:marBottom w:val="0"/>
          <w:divBdr>
            <w:top w:val="none" w:sz="0" w:space="0" w:color="E2E8F0"/>
            <w:left w:val="none" w:sz="0" w:space="0" w:color="E2E8F0"/>
            <w:bottom w:val="single" w:sz="6" w:space="0" w:color="E2E8F0"/>
            <w:right w:val="none" w:sz="0" w:space="0" w:color="E2E8F0"/>
          </w:divBdr>
          <w:divsChild>
            <w:div w:id="1372608579">
              <w:marLeft w:val="0"/>
              <w:marRight w:val="0"/>
              <w:marTop w:val="0"/>
              <w:marBottom w:val="0"/>
              <w:divBdr>
                <w:top w:val="none" w:sz="0" w:space="0" w:color="auto"/>
                <w:left w:val="none" w:sz="0" w:space="0" w:color="auto"/>
                <w:bottom w:val="none" w:sz="0" w:space="0" w:color="auto"/>
                <w:right w:val="none" w:sz="0" w:space="0" w:color="auto"/>
              </w:divBdr>
              <w:divsChild>
                <w:div w:id="65609985">
                  <w:marLeft w:val="0"/>
                  <w:marRight w:val="0"/>
                  <w:marTop w:val="0"/>
                  <w:marBottom w:val="0"/>
                  <w:divBdr>
                    <w:top w:val="single" w:sz="12" w:space="0" w:color="CBD5E1"/>
                    <w:left w:val="single" w:sz="12" w:space="0" w:color="CBD5E1"/>
                    <w:bottom w:val="single" w:sz="12" w:space="0" w:color="CBD5E1"/>
                    <w:right w:val="single" w:sz="12" w:space="0" w:color="CBD5E1"/>
                  </w:divBdr>
                </w:div>
                <w:div w:id="957637419">
                  <w:marLeft w:val="0"/>
                  <w:marRight w:val="0"/>
                  <w:marTop w:val="0"/>
                  <w:marBottom w:val="0"/>
                  <w:divBdr>
                    <w:top w:val="single" w:sz="12" w:space="0" w:color="CBD5E1"/>
                    <w:left w:val="single" w:sz="12" w:space="0" w:color="CBD5E1"/>
                    <w:bottom w:val="single" w:sz="12" w:space="0" w:color="CBD5E1"/>
                    <w:right w:val="single" w:sz="12" w:space="0" w:color="CBD5E1"/>
                  </w:divBdr>
                </w:div>
                <w:div w:id="53897480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16029370">
          <w:marLeft w:val="0"/>
          <w:marRight w:val="0"/>
          <w:marTop w:val="0"/>
          <w:marBottom w:val="0"/>
          <w:divBdr>
            <w:top w:val="single" w:sz="12" w:space="0" w:color="CBD5E1"/>
            <w:left w:val="single" w:sz="12" w:space="0" w:color="CBD5E1"/>
            <w:bottom w:val="single" w:sz="12" w:space="0" w:color="CBD5E1"/>
            <w:right w:val="single" w:sz="12" w:space="0" w:color="CBD5E1"/>
          </w:divBdr>
        </w:div>
        <w:div w:id="598098787">
          <w:marLeft w:val="0"/>
          <w:marRight w:val="0"/>
          <w:marTop w:val="0"/>
          <w:marBottom w:val="0"/>
          <w:divBdr>
            <w:top w:val="single" w:sz="12" w:space="0" w:color="CBD5E1"/>
            <w:left w:val="single" w:sz="12" w:space="0" w:color="CBD5E1"/>
            <w:bottom w:val="single" w:sz="12" w:space="0" w:color="CBD5E1"/>
            <w:right w:val="single" w:sz="12" w:space="0" w:color="CBD5E1"/>
          </w:divBdr>
        </w:div>
        <w:div w:id="973100164">
          <w:marLeft w:val="0"/>
          <w:marRight w:val="0"/>
          <w:marTop w:val="0"/>
          <w:marBottom w:val="0"/>
          <w:divBdr>
            <w:top w:val="single" w:sz="12" w:space="0" w:color="CBD5E1"/>
            <w:left w:val="single" w:sz="12" w:space="0" w:color="CBD5E1"/>
            <w:bottom w:val="single" w:sz="12" w:space="0" w:color="CBD5E1"/>
            <w:right w:val="single" w:sz="12" w:space="0" w:color="CBD5E1"/>
          </w:divBdr>
        </w:div>
        <w:div w:id="1461651246">
          <w:marLeft w:val="0"/>
          <w:marRight w:val="0"/>
          <w:marTop w:val="0"/>
          <w:marBottom w:val="0"/>
          <w:divBdr>
            <w:top w:val="none" w:sz="0" w:space="0" w:color="E2E8F0"/>
            <w:left w:val="none" w:sz="0" w:space="0" w:color="E2E8F0"/>
            <w:bottom w:val="single" w:sz="6" w:space="0" w:color="E2E8F0"/>
            <w:right w:val="none" w:sz="0" w:space="0" w:color="E2E8F0"/>
          </w:divBdr>
          <w:divsChild>
            <w:div w:id="1414618998">
              <w:marLeft w:val="0"/>
              <w:marRight w:val="0"/>
              <w:marTop w:val="0"/>
              <w:marBottom w:val="0"/>
              <w:divBdr>
                <w:top w:val="none" w:sz="0" w:space="0" w:color="auto"/>
                <w:left w:val="none" w:sz="0" w:space="0" w:color="auto"/>
                <w:bottom w:val="none" w:sz="0" w:space="0" w:color="auto"/>
                <w:right w:val="none" w:sz="0" w:space="0" w:color="auto"/>
              </w:divBdr>
              <w:divsChild>
                <w:div w:id="1419404309">
                  <w:marLeft w:val="0"/>
                  <w:marRight w:val="0"/>
                  <w:marTop w:val="0"/>
                  <w:marBottom w:val="0"/>
                  <w:divBdr>
                    <w:top w:val="single" w:sz="12" w:space="0" w:color="CBD5E1"/>
                    <w:left w:val="single" w:sz="12" w:space="0" w:color="CBD5E1"/>
                    <w:bottom w:val="single" w:sz="12" w:space="0" w:color="CBD5E1"/>
                    <w:right w:val="single" w:sz="12" w:space="0" w:color="CBD5E1"/>
                  </w:divBdr>
                </w:div>
                <w:div w:id="320279588">
                  <w:marLeft w:val="0"/>
                  <w:marRight w:val="0"/>
                  <w:marTop w:val="0"/>
                  <w:marBottom w:val="0"/>
                  <w:divBdr>
                    <w:top w:val="single" w:sz="12" w:space="0" w:color="CBD5E1"/>
                    <w:left w:val="single" w:sz="12" w:space="0" w:color="CBD5E1"/>
                    <w:bottom w:val="single" w:sz="12" w:space="0" w:color="CBD5E1"/>
                    <w:right w:val="single" w:sz="12" w:space="0" w:color="CBD5E1"/>
                  </w:divBdr>
                </w:div>
                <w:div w:id="6862499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02907117">
          <w:marLeft w:val="0"/>
          <w:marRight w:val="0"/>
          <w:marTop w:val="0"/>
          <w:marBottom w:val="0"/>
          <w:divBdr>
            <w:top w:val="single" w:sz="12" w:space="0" w:color="CBD5E1"/>
            <w:left w:val="single" w:sz="12" w:space="0" w:color="CBD5E1"/>
            <w:bottom w:val="single" w:sz="12" w:space="0" w:color="CBD5E1"/>
            <w:right w:val="single" w:sz="12" w:space="0" w:color="CBD5E1"/>
          </w:divBdr>
        </w:div>
        <w:div w:id="499856556">
          <w:marLeft w:val="0"/>
          <w:marRight w:val="0"/>
          <w:marTop w:val="0"/>
          <w:marBottom w:val="0"/>
          <w:divBdr>
            <w:top w:val="single" w:sz="12" w:space="0" w:color="CBD5E1"/>
            <w:left w:val="single" w:sz="12" w:space="0" w:color="CBD5E1"/>
            <w:bottom w:val="single" w:sz="12" w:space="0" w:color="CBD5E1"/>
            <w:right w:val="single" w:sz="12" w:space="0" w:color="CBD5E1"/>
          </w:divBdr>
        </w:div>
        <w:div w:id="1282300567">
          <w:marLeft w:val="0"/>
          <w:marRight w:val="0"/>
          <w:marTop w:val="0"/>
          <w:marBottom w:val="0"/>
          <w:divBdr>
            <w:top w:val="single" w:sz="12" w:space="0" w:color="CBD5E1"/>
            <w:left w:val="single" w:sz="12" w:space="0" w:color="CBD5E1"/>
            <w:bottom w:val="single" w:sz="12" w:space="0" w:color="CBD5E1"/>
            <w:right w:val="single" w:sz="12" w:space="0" w:color="CBD5E1"/>
          </w:divBdr>
        </w:div>
        <w:div w:id="147210739">
          <w:marLeft w:val="0"/>
          <w:marRight w:val="0"/>
          <w:marTop w:val="0"/>
          <w:marBottom w:val="0"/>
          <w:divBdr>
            <w:top w:val="single" w:sz="12" w:space="0" w:color="CBD5E1"/>
            <w:left w:val="single" w:sz="12" w:space="0" w:color="CBD5E1"/>
            <w:bottom w:val="single" w:sz="12" w:space="0" w:color="CBD5E1"/>
            <w:right w:val="single" w:sz="12" w:space="0" w:color="CBD5E1"/>
          </w:divBdr>
        </w:div>
        <w:div w:id="913858525">
          <w:marLeft w:val="0"/>
          <w:marRight w:val="0"/>
          <w:marTop w:val="0"/>
          <w:marBottom w:val="0"/>
          <w:divBdr>
            <w:top w:val="none" w:sz="0" w:space="0" w:color="E2E8F0"/>
            <w:left w:val="none" w:sz="0" w:space="0" w:color="E2E8F0"/>
            <w:bottom w:val="single" w:sz="6" w:space="0" w:color="E2E8F0"/>
            <w:right w:val="none" w:sz="0" w:space="0" w:color="E2E8F0"/>
          </w:divBdr>
          <w:divsChild>
            <w:div w:id="1226183436">
              <w:marLeft w:val="0"/>
              <w:marRight w:val="0"/>
              <w:marTop w:val="0"/>
              <w:marBottom w:val="0"/>
              <w:divBdr>
                <w:top w:val="none" w:sz="0" w:space="0" w:color="auto"/>
                <w:left w:val="none" w:sz="0" w:space="0" w:color="auto"/>
                <w:bottom w:val="none" w:sz="0" w:space="0" w:color="auto"/>
                <w:right w:val="none" w:sz="0" w:space="0" w:color="auto"/>
              </w:divBdr>
              <w:divsChild>
                <w:div w:id="1834372880">
                  <w:marLeft w:val="0"/>
                  <w:marRight w:val="0"/>
                  <w:marTop w:val="0"/>
                  <w:marBottom w:val="0"/>
                  <w:divBdr>
                    <w:top w:val="single" w:sz="12" w:space="0" w:color="CBD5E1"/>
                    <w:left w:val="single" w:sz="12" w:space="0" w:color="CBD5E1"/>
                    <w:bottom w:val="single" w:sz="12" w:space="0" w:color="CBD5E1"/>
                    <w:right w:val="single" w:sz="12" w:space="0" w:color="CBD5E1"/>
                  </w:divBdr>
                </w:div>
                <w:div w:id="1141265887">
                  <w:marLeft w:val="0"/>
                  <w:marRight w:val="0"/>
                  <w:marTop w:val="0"/>
                  <w:marBottom w:val="0"/>
                  <w:divBdr>
                    <w:top w:val="single" w:sz="12" w:space="0" w:color="CBD5E1"/>
                    <w:left w:val="single" w:sz="12" w:space="0" w:color="CBD5E1"/>
                    <w:bottom w:val="single" w:sz="12" w:space="0" w:color="CBD5E1"/>
                    <w:right w:val="single" w:sz="12" w:space="0" w:color="CBD5E1"/>
                  </w:divBdr>
                </w:div>
                <w:div w:id="1858881660">
                  <w:marLeft w:val="0"/>
                  <w:marRight w:val="0"/>
                  <w:marTop w:val="0"/>
                  <w:marBottom w:val="0"/>
                  <w:divBdr>
                    <w:top w:val="single" w:sz="12" w:space="0" w:color="CBD5E1"/>
                    <w:left w:val="single" w:sz="12" w:space="0" w:color="CBD5E1"/>
                    <w:bottom w:val="single" w:sz="12" w:space="0" w:color="CBD5E1"/>
                    <w:right w:val="single" w:sz="12" w:space="0" w:color="CBD5E1"/>
                  </w:divBdr>
                </w:div>
                <w:div w:id="129324743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81717676">
          <w:marLeft w:val="0"/>
          <w:marRight w:val="0"/>
          <w:marTop w:val="0"/>
          <w:marBottom w:val="0"/>
          <w:divBdr>
            <w:top w:val="single" w:sz="12" w:space="0" w:color="CBD5E1"/>
            <w:left w:val="single" w:sz="12" w:space="0" w:color="CBD5E1"/>
            <w:bottom w:val="single" w:sz="12" w:space="0" w:color="CBD5E1"/>
            <w:right w:val="single" w:sz="12" w:space="0" w:color="CBD5E1"/>
          </w:divBdr>
        </w:div>
        <w:div w:id="2080711739">
          <w:marLeft w:val="0"/>
          <w:marRight w:val="0"/>
          <w:marTop w:val="0"/>
          <w:marBottom w:val="0"/>
          <w:divBdr>
            <w:top w:val="single" w:sz="12" w:space="0" w:color="CBD5E1"/>
            <w:left w:val="single" w:sz="12" w:space="0" w:color="CBD5E1"/>
            <w:bottom w:val="single" w:sz="12" w:space="0" w:color="CBD5E1"/>
            <w:right w:val="single" w:sz="12" w:space="0" w:color="CBD5E1"/>
          </w:divBdr>
        </w:div>
        <w:div w:id="163010642">
          <w:marLeft w:val="0"/>
          <w:marRight w:val="0"/>
          <w:marTop w:val="0"/>
          <w:marBottom w:val="0"/>
          <w:divBdr>
            <w:top w:val="single" w:sz="12" w:space="0" w:color="CBD5E1"/>
            <w:left w:val="single" w:sz="12" w:space="0" w:color="CBD5E1"/>
            <w:bottom w:val="single" w:sz="12" w:space="0" w:color="CBD5E1"/>
            <w:right w:val="single" w:sz="12" w:space="0" w:color="CBD5E1"/>
          </w:divBdr>
        </w:div>
        <w:div w:id="1258558049">
          <w:marLeft w:val="0"/>
          <w:marRight w:val="0"/>
          <w:marTop w:val="0"/>
          <w:marBottom w:val="0"/>
          <w:divBdr>
            <w:top w:val="none" w:sz="0" w:space="0" w:color="E2E8F0"/>
            <w:left w:val="none" w:sz="0" w:space="0" w:color="E2E8F0"/>
            <w:bottom w:val="single" w:sz="6" w:space="0" w:color="E2E8F0"/>
            <w:right w:val="none" w:sz="0" w:space="0" w:color="E2E8F0"/>
          </w:divBdr>
          <w:divsChild>
            <w:div w:id="479660098">
              <w:marLeft w:val="0"/>
              <w:marRight w:val="0"/>
              <w:marTop w:val="0"/>
              <w:marBottom w:val="0"/>
              <w:divBdr>
                <w:top w:val="none" w:sz="0" w:space="0" w:color="auto"/>
                <w:left w:val="none" w:sz="0" w:space="0" w:color="auto"/>
                <w:bottom w:val="none" w:sz="0" w:space="0" w:color="auto"/>
                <w:right w:val="none" w:sz="0" w:space="0" w:color="auto"/>
              </w:divBdr>
              <w:divsChild>
                <w:div w:id="437137469">
                  <w:marLeft w:val="0"/>
                  <w:marRight w:val="0"/>
                  <w:marTop w:val="0"/>
                  <w:marBottom w:val="0"/>
                  <w:divBdr>
                    <w:top w:val="single" w:sz="12" w:space="0" w:color="CBD5E1"/>
                    <w:left w:val="single" w:sz="12" w:space="0" w:color="CBD5E1"/>
                    <w:bottom w:val="single" w:sz="12" w:space="0" w:color="CBD5E1"/>
                    <w:right w:val="single" w:sz="12" w:space="0" w:color="CBD5E1"/>
                  </w:divBdr>
                </w:div>
                <w:div w:id="411195852">
                  <w:marLeft w:val="0"/>
                  <w:marRight w:val="0"/>
                  <w:marTop w:val="0"/>
                  <w:marBottom w:val="0"/>
                  <w:divBdr>
                    <w:top w:val="single" w:sz="12" w:space="0" w:color="CBD5E1"/>
                    <w:left w:val="single" w:sz="12" w:space="0" w:color="CBD5E1"/>
                    <w:bottom w:val="single" w:sz="12" w:space="0" w:color="CBD5E1"/>
                    <w:right w:val="single" w:sz="12" w:space="0" w:color="CBD5E1"/>
                  </w:divBdr>
                </w:div>
                <w:div w:id="2073850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32062776">
          <w:marLeft w:val="0"/>
          <w:marRight w:val="0"/>
          <w:marTop w:val="0"/>
          <w:marBottom w:val="0"/>
          <w:divBdr>
            <w:top w:val="single" w:sz="12" w:space="0" w:color="CBD5E1"/>
            <w:left w:val="single" w:sz="12" w:space="0" w:color="CBD5E1"/>
            <w:bottom w:val="single" w:sz="12" w:space="0" w:color="CBD5E1"/>
            <w:right w:val="single" w:sz="12" w:space="0" w:color="CBD5E1"/>
          </w:divBdr>
        </w:div>
        <w:div w:id="232159336">
          <w:marLeft w:val="0"/>
          <w:marRight w:val="0"/>
          <w:marTop w:val="0"/>
          <w:marBottom w:val="0"/>
          <w:divBdr>
            <w:top w:val="single" w:sz="12" w:space="0" w:color="CBD5E1"/>
            <w:left w:val="single" w:sz="12" w:space="0" w:color="CBD5E1"/>
            <w:bottom w:val="single" w:sz="12" w:space="0" w:color="CBD5E1"/>
            <w:right w:val="single" w:sz="12" w:space="0" w:color="CBD5E1"/>
          </w:divBdr>
        </w:div>
        <w:div w:id="1577322310">
          <w:marLeft w:val="0"/>
          <w:marRight w:val="0"/>
          <w:marTop w:val="0"/>
          <w:marBottom w:val="0"/>
          <w:divBdr>
            <w:top w:val="single" w:sz="12" w:space="0" w:color="CBD5E1"/>
            <w:left w:val="single" w:sz="12" w:space="0" w:color="CBD5E1"/>
            <w:bottom w:val="single" w:sz="12" w:space="0" w:color="CBD5E1"/>
            <w:right w:val="single" w:sz="12" w:space="0" w:color="CBD5E1"/>
          </w:divBdr>
        </w:div>
        <w:div w:id="290476171">
          <w:marLeft w:val="0"/>
          <w:marRight w:val="0"/>
          <w:marTop w:val="0"/>
          <w:marBottom w:val="0"/>
          <w:divBdr>
            <w:top w:val="single" w:sz="12" w:space="0" w:color="CBD5E1"/>
            <w:left w:val="single" w:sz="12" w:space="0" w:color="CBD5E1"/>
            <w:bottom w:val="single" w:sz="12" w:space="0" w:color="CBD5E1"/>
            <w:right w:val="single" w:sz="12" w:space="0" w:color="CBD5E1"/>
          </w:divBdr>
        </w:div>
        <w:div w:id="966591958">
          <w:marLeft w:val="0"/>
          <w:marRight w:val="0"/>
          <w:marTop w:val="0"/>
          <w:marBottom w:val="0"/>
          <w:divBdr>
            <w:top w:val="none" w:sz="0" w:space="0" w:color="E2E8F0"/>
            <w:left w:val="none" w:sz="0" w:space="0" w:color="E2E8F0"/>
            <w:bottom w:val="single" w:sz="6" w:space="0" w:color="E2E8F0"/>
            <w:right w:val="none" w:sz="0" w:space="0" w:color="E2E8F0"/>
          </w:divBdr>
          <w:divsChild>
            <w:div w:id="1023239373">
              <w:marLeft w:val="0"/>
              <w:marRight w:val="0"/>
              <w:marTop w:val="0"/>
              <w:marBottom w:val="0"/>
              <w:divBdr>
                <w:top w:val="none" w:sz="0" w:space="0" w:color="auto"/>
                <w:left w:val="none" w:sz="0" w:space="0" w:color="auto"/>
                <w:bottom w:val="none" w:sz="0" w:space="0" w:color="auto"/>
                <w:right w:val="none" w:sz="0" w:space="0" w:color="auto"/>
              </w:divBdr>
              <w:divsChild>
                <w:div w:id="1201012803">
                  <w:marLeft w:val="0"/>
                  <w:marRight w:val="0"/>
                  <w:marTop w:val="0"/>
                  <w:marBottom w:val="0"/>
                  <w:divBdr>
                    <w:top w:val="single" w:sz="12" w:space="0" w:color="CBD5E1"/>
                    <w:left w:val="single" w:sz="12" w:space="0" w:color="CBD5E1"/>
                    <w:bottom w:val="single" w:sz="12" w:space="0" w:color="CBD5E1"/>
                    <w:right w:val="single" w:sz="12" w:space="0" w:color="CBD5E1"/>
                  </w:divBdr>
                </w:div>
                <w:div w:id="61348359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81810597">
          <w:marLeft w:val="0"/>
          <w:marRight w:val="0"/>
          <w:marTop w:val="0"/>
          <w:marBottom w:val="0"/>
          <w:divBdr>
            <w:top w:val="single" w:sz="12" w:space="0" w:color="CBD5E1"/>
            <w:left w:val="single" w:sz="12" w:space="0" w:color="CBD5E1"/>
            <w:bottom w:val="single" w:sz="12" w:space="0" w:color="CBD5E1"/>
            <w:right w:val="single" w:sz="12" w:space="0" w:color="CBD5E1"/>
          </w:divBdr>
        </w:div>
        <w:div w:id="1516269388">
          <w:marLeft w:val="0"/>
          <w:marRight w:val="0"/>
          <w:marTop w:val="0"/>
          <w:marBottom w:val="0"/>
          <w:divBdr>
            <w:top w:val="single" w:sz="12" w:space="0" w:color="CBD5E1"/>
            <w:left w:val="single" w:sz="12" w:space="0" w:color="CBD5E1"/>
            <w:bottom w:val="single" w:sz="12" w:space="0" w:color="CBD5E1"/>
            <w:right w:val="single" w:sz="12" w:space="0" w:color="CBD5E1"/>
          </w:divBdr>
        </w:div>
        <w:div w:id="1687247917">
          <w:marLeft w:val="0"/>
          <w:marRight w:val="0"/>
          <w:marTop w:val="0"/>
          <w:marBottom w:val="0"/>
          <w:divBdr>
            <w:top w:val="single" w:sz="12" w:space="0" w:color="CBD5E1"/>
            <w:left w:val="single" w:sz="12" w:space="0" w:color="CBD5E1"/>
            <w:bottom w:val="single" w:sz="12" w:space="0" w:color="CBD5E1"/>
            <w:right w:val="single" w:sz="12" w:space="0" w:color="CBD5E1"/>
          </w:divBdr>
        </w:div>
        <w:div w:id="1030834905">
          <w:marLeft w:val="0"/>
          <w:marRight w:val="0"/>
          <w:marTop w:val="0"/>
          <w:marBottom w:val="0"/>
          <w:divBdr>
            <w:top w:val="none" w:sz="0" w:space="0" w:color="E2E8F0"/>
            <w:left w:val="none" w:sz="0" w:space="0" w:color="E2E8F0"/>
            <w:bottom w:val="single" w:sz="6" w:space="0" w:color="E2E8F0"/>
            <w:right w:val="none" w:sz="0" w:space="0" w:color="E2E8F0"/>
          </w:divBdr>
          <w:divsChild>
            <w:div w:id="1819373551">
              <w:marLeft w:val="0"/>
              <w:marRight w:val="0"/>
              <w:marTop w:val="0"/>
              <w:marBottom w:val="0"/>
              <w:divBdr>
                <w:top w:val="none" w:sz="0" w:space="0" w:color="auto"/>
                <w:left w:val="none" w:sz="0" w:space="0" w:color="auto"/>
                <w:bottom w:val="none" w:sz="0" w:space="0" w:color="auto"/>
                <w:right w:val="none" w:sz="0" w:space="0" w:color="auto"/>
              </w:divBdr>
              <w:divsChild>
                <w:div w:id="187180280">
                  <w:marLeft w:val="0"/>
                  <w:marRight w:val="0"/>
                  <w:marTop w:val="0"/>
                  <w:marBottom w:val="0"/>
                  <w:divBdr>
                    <w:top w:val="single" w:sz="12" w:space="0" w:color="CBD5E1"/>
                    <w:left w:val="single" w:sz="12" w:space="0" w:color="CBD5E1"/>
                    <w:bottom w:val="single" w:sz="12" w:space="0" w:color="CBD5E1"/>
                    <w:right w:val="single" w:sz="12" w:space="0" w:color="CBD5E1"/>
                  </w:divBdr>
                </w:div>
                <w:div w:id="1473674775">
                  <w:marLeft w:val="0"/>
                  <w:marRight w:val="0"/>
                  <w:marTop w:val="0"/>
                  <w:marBottom w:val="0"/>
                  <w:divBdr>
                    <w:top w:val="single" w:sz="12" w:space="0" w:color="CBD5E1"/>
                    <w:left w:val="single" w:sz="12" w:space="0" w:color="CBD5E1"/>
                    <w:bottom w:val="single" w:sz="12" w:space="0" w:color="CBD5E1"/>
                    <w:right w:val="single" w:sz="12" w:space="0" w:color="CBD5E1"/>
                  </w:divBdr>
                </w:div>
                <w:div w:id="164280713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43747516">
          <w:marLeft w:val="0"/>
          <w:marRight w:val="0"/>
          <w:marTop w:val="0"/>
          <w:marBottom w:val="0"/>
          <w:divBdr>
            <w:top w:val="single" w:sz="12" w:space="0" w:color="CBD5E1"/>
            <w:left w:val="single" w:sz="12" w:space="0" w:color="CBD5E1"/>
            <w:bottom w:val="single" w:sz="12" w:space="0" w:color="CBD5E1"/>
            <w:right w:val="single" w:sz="12" w:space="0" w:color="CBD5E1"/>
          </w:divBdr>
        </w:div>
        <w:div w:id="1230582321">
          <w:marLeft w:val="0"/>
          <w:marRight w:val="0"/>
          <w:marTop w:val="0"/>
          <w:marBottom w:val="0"/>
          <w:divBdr>
            <w:top w:val="none" w:sz="0" w:space="0" w:color="E2E8F0"/>
            <w:left w:val="none" w:sz="0" w:space="0" w:color="E2E8F0"/>
            <w:bottom w:val="single" w:sz="6" w:space="0" w:color="E2E8F0"/>
            <w:right w:val="none" w:sz="0" w:space="0" w:color="E2E8F0"/>
          </w:divBdr>
          <w:divsChild>
            <w:div w:id="1435129540">
              <w:marLeft w:val="0"/>
              <w:marRight w:val="0"/>
              <w:marTop w:val="0"/>
              <w:marBottom w:val="0"/>
              <w:divBdr>
                <w:top w:val="none" w:sz="0" w:space="0" w:color="auto"/>
                <w:left w:val="none" w:sz="0" w:space="0" w:color="auto"/>
                <w:bottom w:val="none" w:sz="0" w:space="0" w:color="auto"/>
                <w:right w:val="none" w:sz="0" w:space="0" w:color="auto"/>
              </w:divBdr>
              <w:divsChild>
                <w:div w:id="5188534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42911098">
          <w:marLeft w:val="0"/>
          <w:marRight w:val="0"/>
          <w:marTop w:val="0"/>
          <w:marBottom w:val="0"/>
          <w:divBdr>
            <w:top w:val="single" w:sz="12" w:space="0" w:color="CBD5E1"/>
            <w:left w:val="single" w:sz="12" w:space="0" w:color="CBD5E1"/>
            <w:bottom w:val="single" w:sz="12" w:space="0" w:color="CBD5E1"/>
            <w:right w:val="single" w:sz="12" w:space="0" w:color="CBD5E1"/>
          </w:divBdr>
        </w:div>
        <w:div w:id="1309632604">
          <w:marLeft w:val="0"/>
          <w:marRight w:val="0"/>
          <w:marTop w:val="0"/>
          <w:marBottom w:val="0"/>
          <w:divBdr>
            <w:top w:val="none" w:sz="0" w:space="0" w:color="E2E8F0"/>
            <w:left w:val="none" w:sz="0" w:space="0" w:color="E2E8F0"/>
            <w:bottom w:val="single" w:sz="6" w:space="0" w:color="E2E8F0"/>
            <w:right w:val="none" w:sz="0" w:space="0" w:color="E2E8F0"/>
          </w:divBdr>
          <w:divsChild>
            <w:div w:id="1095782044">
              <w:marLeft w:val="0"/>
              <w:marRight w:val="0"/>
              <w:marTop w:val="0"/>
              <w:marBottom w:val="0"/>
              <w:divBdr>
                <w:top w:val="none" w:sz="0" w:space="0" w:color="auto"/>
                <w:left w:val="none" w:sz="0" w:space="0" w:color="auto"/>
                <w:bottom w:val="none" w:sz="0" w:space="0" w:color="auto"/>
                <w:right w:val="none" w:sz="0" w:space="0" w:color="auto"/>
              </w:divBdr>
              <w:divsChild>
                <w:div w:id="1633440706">
                  <w:marLeft w:val="0"/>
                  <w:marRight w:val="0"/>
                  <w:marTop w:val="0"/>
                  <w:marBottom w:val="0"/>
                  <w:divBdr>
                    <w:top w:val="single" w:sz="12" w:space="0" w:color="CBD5E1"/>
                    <w:left w:val="single" w:sz="12" w:space="0" w:color="CBD5E1"/>
                    <w:bottom w:val="single" w:sz="12" w:space="0" w:color="CBD5E1"/>
                    <w:right w:val="single" w:sz="12" w:space="0" w:color="CBD5E1"/>
                  </w:divBdr>
                </w:div>
                <w:div w:id="1266884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9285395">
          <w:marLeft w:val="0"/>
          <w:marRight w:val="0"/>
          <w:marTop w:val="0"/>
          <w:marBottom w:val="0"/>
          <w:divBdr>
            <w:top w:val="single" w:sz="12" w:space="0" w:color="CBD5E1"/>
            <w:left w:val="single" w:sz="12" w:space="0" w:color="CBD5E1"/>
            <w:bottom w:val="single" w:sz="12" w:space="0" w:color="CBD5E1"/>
            <w:right w:val="single" w:sz="12" w:space="0" w:color="CBD5E1"/>
          </w:divBdr>
        </w:div>
        <w:div w:id="1965427598">
          <w:marLeft w:val="0"/>
          <w:marRight w:val="0"/>
          <w:marTop w:val="0"/>
          <w:marBottom w:val="0"/>
          <w:divBdr>
            <w:top w:val="none" w:sz="0" w:space="0" w:color="E2E8F0"/>
            <w:left w:val="none" w:sz="0" w:space="0" w:color="E2E8F0"/>
            <w:bottom w:val="single" w:sz="6" w:space="0" w:color="E2E8F0"/>
            <w:right w:val="none" w:sz="0" w:space="0" w:color="E2E8F0"/>
          </w:divBdr>
          <w:divsChild>
            <w:div w:id="2051611866">
              <w:marLeft w:val="0"/>
              <w:marRight w:val="0"/>
              <w:marTop w:val="0"/>
              <w:marBottom w:val="0"/>
              <w:divBdr>
                <w:top w:val="none" w:sz="0" w:space="0" w:color="auto"/>
                <w:left w:val="none" w:sz="0" w:space="0" w:color="auto"/>
                <w:bottom w:val="none" w:sz="0" w:space="0" w:color="auto"/>
                <w:right w:val="none" w:sz="0" w:space="0" w:color="auto"/>
              </w:divBdr>
              <w:divsChild>
                <w:div w:id="1983727404">
                  <w:marLeft w:val="0"/>
                  <w:marRight w:val="0"/>
                  <w:marTop w:val="0"/>
                  <w:marBottom w:val="0"/>
                  <w:divBdr>
                    <w:top w:val="single" w:sz="12" w:space="0" w:color="CBD5E1"/>
                    <w:left w:val="single" w:sz="12" w:space="0" w:color="CBD5E1"/>
                    <w:bottom w:val="single" w:sz="12" w:space="0" w:color="CBD5E1"/>
                    <w:right w:val="single" w:sz="12" w:space="0" w:color="CBD5E1"/>
                  </w:divBdr>
                </w:div>
                <w:div w:id="135345756">
                  <w:marLeft w:val="0"/>
                  <w:marRight w:val="0"/>
                  <w:marTop w:val="0"/>
                  <w:marBottom w:val="0"/>
                  <w:divBdr>
                    <w:top w:val="single" w:sz="12" w:space="0" w:color="CBD5E1"/>
                    <w:left w:val="single" w:sz="12" w:space="0" w:color="CBD5E1"/>
                    <w:bottom w:val="single" w:sz="12" w:space="0" w:color="CBD5E1"/>
                    <w:right w:val="single" w:sz="12" w:space="0" w:color="CBD5E1"/>
                  </w:divBdr>
                </w:div>
                <w:div w:id="18647801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948008872">
      <w:bodyDiv w:val="1"/>
      <w:marLeft w:val="0"/>
      <w:marRight w:val="0"/>
      <w:marTop w:val="0"/>
      <w:marBottom w:val="0"/>
      <w:divBdr>
        <w:top w:val="none" w:sz="0" w:space="0" w:color="auto"/>
        <w:left w:val="none" w:sz="0" w:space="0" w:color="auto"/>
        <w:bottom w:val="none" w:sz="0" w:space="0" w:color="auto"/>
        <w:right w:val="none" w:sz="0" w:space="0" w:color="auto"/>
      </w:divBdr>
    </w:div>
    <w:div w:id="988945893">
      <w:bodyDiv w:val="1"/>
      <w:marLeft w:val="0"/>
      <w:marRight w:val="0"/>
      <w:marTop w:val="0"/>
      <w:marBottom w:val="0"/>
      <w:divBdr>
        <w:top w:val="none" w:sz="0" w:space="0" w:color="auto"/>
        <w:left w:val="none" w:sz="0" w:space="0" w:color="auto"/>
        <w:bottom w:val="none" w:sz="0" w:space="0" w:color="auto"/>
        <w:right w:val="none" w:sz="0" w:space="0" w:color="auto"/>
      </w:divBdr>
    </w:div>
    <w:div w:id="1015958846">
      <w:bodyDiv w:val="1"/>
      <w:marLeft w:val="0"/>
      <w:marRight w:val="0"/>
      <w:marTop w:val="0"/>
      <w:marBottom w:val="0"/>
      <w:divBdr>
        <w:top w:val="none" w:sz="0" w:space="0" w:color="auto"/>
        <w:left w:val="none" w:sz="0" w:space="0" w:color="auto"/>
        <w:bottom w:val="none" w:sz="0" w:space="0" w:color="auto"/>
        <w:right w:val="none" w:sz="0" w:space="0" w:color="auto"/>
      </w:divBdr>
    </w:div>
    <w:div w:id="1036655767">
      <w:bodyDiv w:val="1"/>
      <w:marLeft w:val="0"/>
      <w:marRight w:val="0"/>
      <w:marTop w:val="0"/>
      <w:marBottom w:val="0"/>
      <w:divBdr>
        <w:top w:val="none" w:sz="0" w:space="0" w:color="auto"/>
        <w:left w:val="none" w:sz="0" w:space="0" w:color="auto"/>
        <w:bottom w:val="none" w:sz="0" w:space="0" w:color="auto"/>
        <w:right w:val="none" w:sz="0" w:space="0" w:color="auto"/>
      </w:divBdr>
    </w:div>
    <w:div w:id="1051349324">
      <w:bodyDiv w:val="1"/>
      <w:marLeft w:val="0"/>
      <w:marRight w:val="0"/>
      <w:marTop w:val="0"/>
      <w:marBottom w:val="0"/>
      <w:divBdr>
        <w:top w:val="none" w:sz="0" w:space="0" w:color="auto"/>
        <w:left w:val="none" w:sz="0" w:space="0" w:color="auto"/>
        <w:bottom w:val="none" w:sz="0" w:space="0" w:color="auto"/>
        <w:right w:val="none" w:sz="0" w:space="0" w:color="auto"/>
      </w:divBdr>
    </w:div>
    <w:div w:id="1056901411">
      <w:bodyDiv w:val="1"/>
      <w:marLeft w:val="0"/>
      <w:marRight w:val="0"/>
      <w:marTop w:val="0"/>
      <w:marBottom w:val="0"/>
      <w:divBdr>
        <w:top w:val="none" w:sz="0" w:space="0" w:color="auto"/>
        <w:left w:val="none" w:sz="0" w:space="0" w:color="auto"/>
        <w:bottom w:val="none" w:sz="0" w:space="0" w:color="auto"/>
        <w:right w:val="none" w:sz="0" w:space="0" w:color="auto"/>
      </w:divBdr>
    </w:div>
    <w:div w:id="1078360485">
      <w:bodyDiv w:val="1"/>
      <w:marLeft w:val="0"/>
      <w:marRight w:val="0"/>
      <w:marTop w:val="0"/>
      <w:marBottom w:val="0"/>
      <w:divBdr>
        <w:top w:val="none" w:sz="0" w:space="0" w:color="auto"/>
        <w:left w:val="none" w:sz="0" w:space="0" w:color="auto"/>
        <w:bottom w:val="none" w:sz="0" w:space="0" w:color="auto"/>
        <w:right w:val="none" w:sz="0" w:space="0" w:color="auto"/>
      </w:divBdr>
    </w:div>
    <w:div w:id="1091657178">
      <w:bodyDiv w:val="1"/>
      <w:marLeft w:val="0"/>
      <w:marRight w:val="0"/>
      <w:marTop w:val="0"/>
      <w:marBottom w:val="0"/>
      <w:divBdr>
        <w:top w:val="none" w:sz="0" w:space="0" w:color="auto"/>
        <w:left w:val="none" w:sz="0" w:space="0" w:color="auto"/>
        <w:bottom w:val="none" w:sz="0" w:space="0" w:color="auto"/>
        <w:right w:val="none" w:sz="0" w:space="0" w:color="auto"/>
      </w:divBdr>
    </w:div>
    <w:div w:id="1093550703">
      <w:bodyDiv w:val="1"/>
      <w:marLeft w:val="0"/>
      <w:marRight w:val="0"/>
      <w:marTop w:val="0"/>
      <w:marBottom w:val="0"/>
      <w:divBdr>
        <w:top w:val="none" w:sz="0" w:space="0" w:color="auto"/>
        <w:left w:val="none" w:sz="0" w:space="0" w:color="auto"/>
        <w:bottom w:val="none" w:sz="0" w:space="0" w:color="auto"/>
        <w:right w:val="none" w:sz="0" w:space="0" w:color="auto"/>
      </w:divBdr>
    </w:div>
    <w:div w:id="1114717111">
      <w:bodyDiv w:val="1"/>
      <w:marLeft w:val="0"/>
      <w:marRight w:val="0"/>
      <w:marTop w:val="0"/>
      <w:marBottom w:val="0"/>
      <w:divBdr>
        <w:top w:val="none" w:sz="0" w:space="0" w:color="auto"/>
        <w:left w:val="none" w:sz="0" w:space="0" w:color="auto"/>
        <w:bottom w:val="none" w:sz="0" w:space="0" w:color="auto"/>
        <w:right w:val="none" w:sz="0" w:space="0" w:color="auto"/>
      </w:divBdr>
    </w:div>
    <w:div w:id="1122764973">
      <w:bodyDiv w:val="1"/>
      <w:marLeft w:val="0"/>
      <w:marRight w:val="0"/>
      <w:marTop w:val="0"/>
      <w:marBottom w:val="0"/>
      <w:divBdr>
        <w:top w:val="none" w:sz="0" w:space="0" w:color="auto"/>
        <w:left w:val="none" w:sz="0" w:space="0" w:color="auto"/>
        <w:bottom w:val="none" w:sz="0" w:space="0" w:color="auto"/>
        <w:right w:val="none" w:sz="0" w:space="0" w:color="auto"/>
      </w:divBdr>
    </w:div>
    <w:div w:id="1126196701">
      <w:bodyDiv w:val="1"/>
      <w:marLeft w:val="0"/>
      <w:marRight w:val="0"/>
      <w:marTop w:val="0"/>
      <w:marBottom w:val="0"/>
      <w:divBdr>
        <w:top w:val="none" w:sz="0" w:space="0" w:color="auto"/>
        <w:left w:val="none" w:sz="0" w:space="0" w:color="auto"/>
        <w:bottom w:val="none" w:sz="0" w:space="0" w:color="auto"/>
        <w:right w:val="none" w:sz="0" w:space="0" w:color="auto"/>
      </w:divBdr>
    </w:div>
    <w:div w:id="1137524455">
      <w:bodyDiv w:val="1"/>
      <w:marLeft w:val="0"/>
      <w:marRight w:val="0"/>
      <w:marTop w:val="0"/>
      <w:marBottom w:val="0"/>
      <w:divBdr>
        <w:top w:val="none" w:sz="0" w:space="0" w:color="auto"/>
        <w:left w:val="none" w:sz="0" w:space="0" w:color="auto"/>
        <w:bottom w:val="none" w:sz="0" w:space="0" w:color="auto"/>
        <w:right w:val="none" w:sz="0" w:space="0" w:color="auto"/>
      </w:divBdr>
    </w:div>
    <w:div w:id="1143622591">
      <w:bodyDiv w:val="1"/>
      <w:marLeft w:val="0"/>
      <w:marRight w:val="0"/>
      <w:marTop w:val="0"/>
      <w:marBottom w:val="0"/>
      <w:divBdr>
        <w:top w:val="none" w:sz="0" w:space="0" w:color="auto"/>
        <w:left w:val="none" w:sz="0" w:space="0" w:color="auto"/>
        <w:bottom w:val="none" w:sz="0" w:space="0" w:color="auto"/>
        <w:right w:val="none" w:sz="0" w:space="0" w:color="auto"/>
      </w:divBdr>
    </w:div>
    <w:div w:id="1151675760">
      <w:bodyDiv w:val="1"/>
      <w:marLeft w:val="0"/>
      <w:marRight w:val="0"/>
      <w:marTop w:val="0"/>
      <w:marBottom w:val="0"/>
      <w:divBdr>
        <w:top w:val="none" w:sz="0" w:space="0" w:color="auto"/>
        <w:left w:val="none" w:sz="0" w:space="0" w:color="auto"/>
        <w:bottom w:val="none" w:sz="0" w:space="0" w:color="auto"/>
        <w:right w:val="none" w:sz="0" w:space="0" w:color="auto"/>
      </w:divBdr>
    </w:div>
    <w:div w:id="1158613116">
      <w:bodyDiv w:val="1"/>
      <w:marLeft w:val="0"/>
      <w:marRight w:val="0"/>
      <w:marTop w:val="0"/>
      <w:marBottom w:val="0"/>
      <w:divBdr>
        <w:top w:val="none" w:sz="0" w:space="0" w:color="auto"/>
        <w:left w:val="none" w:sz="0" w:space="0" w:color="auto"/>
        <w:bottom w:val="none" w:sz="0" w:space="0" w:color="auto"/>
        <w:right w:val="none" w:sz="0" w:space="0" w:color="auto"/>
      </w:divBdr>
    </w:div>
    <w:div w:id="1181353972">
      <w:bodyDiv w:val="1"/>
      <w:marLeft w:val="0"/>
      <w:marRight w:val="0"/>
      <w:marTop w:val="0"/>
      <w:marBottom w:val="0"/>
      <w:divBdr>
        <w:top w:val="none" w:sz="0" w:space="0" w:color="auto"/>
        <w:left w:val="none" w:sz="0" w:space="0" w:color="auto"/>
        <w:bottom w:val="none" w:sz="0" w:space="0" w:color="auto"/>
        <w:right w:val="none" w:sz="0" w:space="0" w:color="auto"/>
      </w:divBdr>
    </w:div>
    <w:div w:id="1204363068">
      <w:bodyDiv w:val="1"/>
      <w:marLeft w:val="0"/>
      <w:marRight w:val="0"/>
      <w:marTop w:val="0"/>
      <w:marBottom w:val="0"/>
      <w:divBdr>
        <w:top w:val="none" w:sz="0" w:space="0" w:color="auto"/>
        <w:left w:val="none" w:sz="0" w:space="0" w:color="auto"/>
        <w:bottom w:val="none" w:sz="0" w:space="0" w:color="auto"/>
        <w:right w:val="none" w:sz="0" w:space="0" w:color="auto"/>
      </w:divBdr>
    </w:div>
    <w:div w:id="1216770442">
      <w:bodyDiv w:val="1"/>
      <w:marLeft w:val="0"/>
      <w:marRight w:val="0"/>
      <w:marTop w:val="0"/>
      <w:marBottom w:val="0"/>
      <w:divBdr>
        <w:top w:val="none" w:sz="0" w:space="0" w:color="auto"/>
        <w:left w:val="none" w:sz="0" w:space="0" w:color="auto"/>
        <w:bottom w:val="none" w:sz="0" w:space="0" w:color="auto"/>
        <w:right w:val="none" w:sz="0" w:space="0" w:color="auto"/>
      </w:divBdr>
    </w:div>
    <w:div w:id="1253320070">
      <w:bodyDiv w:val="1"/>
      <w:marLeft w:val="0"/>
      <w:marRight w:val="0"/>
      <w:marTop w:val="0"/>
      <w:marBottom w:val="0"/>
      <w:divBdr>
        <w:top w:val="none" w:sz="0" w:space="0" w:color="auto"/>
        <w:left w:val="none" w:sz="0" w:space="0" w:color="auto"/>
        <w:bottom w:val="none" w:sz="0" w:space="0" w:color="auto"/>
        <w:right w:val="none" w:sz="0" w:space="0" w:color="auto"/>
      </w:divBdr>
    </w:div>
    <w:div w:id="1295526535">
      <w:bodyDiv w:val="1"/>
      <w:marLeft w:val="0"/>
      <w:marRight w:val="0"/>
      <w:marTop w:val="0"/>
      <w:marBottom w:val="0"/>
      <w:divBdr>
        <w:top w:val="none" w:sz="0" w:space="0" w:color="auto"/>
        <w:left w:val="none" w:sz="0" w:space="0" w:color="auto"/>
        <w:bottom w:val="none" w:sz="0" w:space="0" w:color="auto"/>
        <w:right w:val="none" w:sz="0" w:space="0" w:color="auto"/>
      </w:divBdr>
    </w:div>
    <w:div w:id="1316300897">
      <w:bodyDiv w:val="1"/>
      <w:marLeft w:val="0"/>
      <w:marRight w:val="0"/>
      <w:marTop w:val="0"/>
      <w:marBottom w:val="0"/>
      <w:divBdr>
        <w:top w:val="none" w:sz="0" w:space="0" w:color="auto"/>
        <w:left w:val="none" w:sz="0" w:space="0" w:color="auto"/>
        <w:bottom w:val="none" w:sz="0" w:space="0" w:color="auto"/>
        <w:right w:val="none" w:sz="0" w:space="0" w:color="auto"/>
      </w:divBdr>
    </w:div>
    <w:div w:id="1339691649">
      <w:bodyDiv w:val="1"/>
      <w:marLeft w:val="0"/>
      <w:marRight w:val="0"/>
      <w:marTop w:val="0"/>
      <w:marBottom w:val="0"/>
      <w:divBdr>
        <w:top w:val="none" w:sz="0" w:space="0" w:color="auto"/>
        <w:left w:val="none" w:sz="0" w:space="0" w:color="auto"/>
        <w:bottom w:val="none" w:sz="0" w:space="0" w:color="auto"/>
        <w:right w:val="none" w:sz="0" w:space="0" w:color="auto"/>
      </w:divBdr>
    </w:div>
    <w:div w:id="1365784964">
      <w:bodyDiv w:val="1"/>
      <w:marLeft w:val="0"/>
      <w:marRight w:val="0"/>
      <w:marTop w:val="0"/>
      <w:marBottom w:val="0"/>
      <w:divBdr>
        <w:top w:val="none" w:sz="0" w:space="0" w:color="auto"/>
        <w:left w:val="none" w:sz="0" w:space="0" w:color="auto"/>
        <w:bottom w:val="none" w:sz="0" w:space="0" w:color="auto"/>
        <w:right w:val="none" w:sz="0" w:space="0" w:color="auto"/>
      </w:divBdr>
    </w:div>
    <w:div w:id="1367872466">
      <w:bodyDiv w:val="1"/>
      <w:marLeft w:val="0"/>
      <w:marRight w:val="0"/>
      <w:marTop w:val="0"/>
      <w:marBottom w:val="0"/>
      <w:divBdr>
        <w:top w:val="none" w:sz="0" w:space="0" w:color="auto"/>
        <w:left w:val="none" w:sz="0" w:space="0" w:color="auto"/>
        <w:bottom w:val="none" w:sz="0" w:space="0" w:color="auto"/>
        <w:right w:val="none" w:sz="0" w:space="0" w:color="auto"/>
      </w:divBdr>
    </w:div>
    <w:div w:id="1427917134">
      <w:bodyDiv w:val="1"/>
      <w:marLeft w:val="0"/>
      <w:marRight w:val="0"/>
      <w:marTop w:val="0"/>
      <w:marBottom w:val="0"/>
      <w:divBdr>
        <w:top w:val="none" w:sz="0" w:space="0" w:color="auto"/>
        <w:left w:val="none" w:sz="0" w:space="0" w:color="auto"/>
        <w:bottom w:val="none" w:sz="0" w:space="0" w:color="auto"/>
        <w:right w:val="none" w:sz="0" w:space="0" w:color="auto"/>
      </w:divBdr>
    </w:div>
    <w:div w:id="1444031805">
      <w:bodyDiv w:val="1"/>
      <w:marLeft w:val="0"/>
      <w:marRight w:val="0"/>
      <w:marTop w:val="0"/>
      <w:marBottom w:val="0"/>
      <w:divBdr>
        <w:top w:val="none" w:sz="0" w:space="0" w:color="auto"/>
        <w:left w:val="none" w:sz="0" w:space="0" w:color="auto"/>
        <w:bottom w:val="none" w:sz="0" w:space="0" w:color="auto"/>
        <w:right w:val="none" w:sz="0" w:space="0" w:color="auto"/>
      </w:divBdr>
    </w:div>
    <w:div w:id="1445539376">
      <w:bodyDiv w:val="1"/>
      <w:marLeft w:val="0"/>
      <w:marRight w:val="0"/>
      <w:marTop w:val="0"/>
      <w:marBottom w:val="0"/>
      <w:divBdr>
        <w:top w:val="none" w:sz="0" w:space="0" w:color="auto"/>
        <w:left w:val="none" w:sz="0" w:space="0" w:color="auto"/>
        <w:bottom w:val="none" w:sz="0" w:space="0" w:color="auto"/>
        <w:right w:val="none" w:sz="0" w:space="0" w:color="auto"/>
      </w:divBdr>
    </w:div>
    <w:div w:id="1445805177">
      <w:bodyDiv w:val="1"/>
      <w:marLeft w:val="0"/>
      <w:marRight w:val="0"/>
      <w:marTop w:val="0"/>
      <w:marBottom w:val="0"/>
      <w:divBdr>
        <w:top w:val="none" w:sz="0" w:space="0" w:color="auto"/>
        <w:left w:val="none" w:sz="0" w:space="0" w:color="auto"/>
        <w:bottom w:val="none" w:sz="0" w:space="0" w:color="auto"/>
        <w:right w:val="none" w:sz="0" w:space="0" w:color="auto"/>
      </w:divBdr>
    </w:div>
    <w:div w:id="1491603613">
      <w:bodyDiv w:val="1"/>
      <w:marLeft w:val="0"/>
      <w:marRight w:val="0"/>
      <w:marTop w:val="0"/>
      <w:marBottom w:val="0"/>
      <w:divBdr>
        <w:top w:val="none" w:sz="0" w:space="0" w:color="auto"/>
        <w:left w:val="none" w:sz="0" w:space="0" w:color="auto"/>
        <w:bottom w:val="none" w:sz="0" w:space="0" w:color="auto"/>
        <w:right w:val="none" w:sz="0" w:space="0" w:color="auto"/>
      </w:divBdr>
    </w:div>
    <w:div w:id="1524316759">
      <w:bodyDiv w:val="1"/>
      <w:marLeft w:val="0"/>
      <w:marRight w:val="0"/>
      <w:marTop w:val="0"/>
      <w:marBottom w:val="0"/>
      <w:divBdr>
        <w:top w:val="none" w:sz="0" w:space="0" w:color="auto"/>
        <w:left w:val="none" w:sz="0" w:space="0" w:color="auto"/>
        <w:bottom w:val="none" w:sz="0" w:space="0" w:color="auto"/>
        <w:right w:val="none" w:sz="0" w:space="0" w:color="auto"/>
      </w:divBdr>
    </w:div>
    <w:div w:id="1575313685">
      <w:bodyDiv w:val="1"/>
      <w:marLeft w:val="0"/>
      <w:marRight w:val="0"/>
      <w:marTop w:val="0"/>
      <w:marBottom w:val="0"/>
      <w:divBdr>
        <w:top w:val="none" w:sz="0" w:space="0" w:color="auto"/>
        <w:left w:val="none" w:sz="0" w:space="0" w:color="auto"/>
        <w:bottom w:val="none" w:sz="0" w:space="0" w:color="auto"/>
        <w:right w:val="none" w:sz="0" w:space="0" w:color="auto"/>
      </w:divBdr>
    </w:div>
    <w:div w:id="1637880808">
      <w:bodyDiv w:val="1"/>
      <w:marLeft w:val="0"/>
      <w:marRight w:val="0"/>
      <w:marTop w:val="0"/>
      <w:marBottom w:val="0"/>
      <w:divBdr>
        <w:top w:val="none" w:sz="0" w:space="0" w:color="auto"/>
        <w:left w:val="none" w:sz="0" w:space="0" w:color="auto"/>
        <w:bottom w:val="none" w:sz="0" w:space="0" w:color="auto"/>
        <w:right w:val="none" w:sz="0" w:space="0" w:color="auto"/>
      </w:divBdr>
    </w:div>
    <w:div w:id="1641038604">
      <w:bodyDiv w:val="1"/>
      <w:marLeft w:val="0"/>
      <w:marRight w:val="0"/>
      <w:marTop w:val="0"/>
      <w:marBottom w:val="0"/>
      <w:divBdr>
        <w:top w:val="none" w:sz="0" w:space="0" w:color="auto"/>
        <w:left w:val="none" w:sz="0" w:space="0" w:color="auto"/>
        <w:bottom w:val="none" w:sz="0" w:space="0" w:color="auto"/>
        <w:right w:val="none" w:sz="0" w:space="0" w:color="auto"/>
      </w:divBdr>
    </w:div>
    <w:div w:id="1652097307">
      <w:bodyDiv w:val="1"/>
      <w:marLeft w:val="0"/>
      <w:marRight w:val="0"/>
      <w:marTop w:val="0"/>
      <w:marBottom w:val="0"/>
      <w:divBdr>
        <w:top w:val="none" w:sz="0" w:space="0" w:color="auto"/>
        <w:left w:val="none" w:sz="0" w:space="0" w:color="auto"/>
        <w:bottom w:val="none" w:sz="0" w:space="0" w:color="auto"/>
        <w:right w:val="none" w:sz="0" w:space="0" w:color="auto"/>
      </w:divBdr>
    </w:div>
    <w:div w:id="1688558659">
      <w:bodyDiv w:val="1"/>
      <w:marLeft w:val="0"/>
      <w:marRight w:val="0"/>
      <w:marTop w:val="0"/>
      <w:marBottom w:val="0"/>
      <w:divBdr>
        <w:top w:val="none" w:sz="0" w:space="0" w:color="auto"/>
        <w:left w:val="none" w:sz="0" w:space="0" w:color="auto"/>
        <w:bottom w:val="none" w:sz="0" w:space="0" w:color="auto"/>
        <w:right w:val="none" w:sz="0" w:space="0" w:color="auto"/>
      </w:divBdr>
    </w:div>
    <w:div w:id="1729569006">
      <w:bodyDiv w:val="1"/>
      <w:marLeft w:val="0"/>
      <w:marRight w:val="0"/>
      <w:marTop w:val="0"/>
      <w:marBottom w:val="0"/>
      <w:divBdr>
        <w:top w:val="none" w:sz="0" w:space="0" w:color="auto"/>
        <w:left w:val="none" w:sz="0" w:space="0" w:color="auto"/>
        <w:bottom w:val="none" w:sz="0" w:space="0" w:color="auto"/>
        <w:right w:val="none" w:sz="0" w:space="0" w:color="auto"/>
      </w:divBdr>
    </w:div>
    <w:div w:id="1734743064">
      <w:bodyDiv w:val="1"/>
      <w:marLeft w:val="0"/>
      <w:marRight w:val="0"/>
      <w:marTop w:val="0"/>
      <w:marBottom w:val="0"/>
      <w:divBdr>
        <w:top w:val="none" w:sz="0" w:space="0" w:color="auto"/>
        <w:left w:val="none" w:sz="0" w:space="0" w:color="auto"/>
        <w:bottom w:val="none" w:sz="0" w:space="0" w:color="auto"/>
        <w:right w:val="none" w:sz="0" w:space="0" w:color="auto"/>
      </w:divBdr>
    </w:div>
    <w:div w:id="1740177903">
      <w:bodyDiv w:val="1"/>
      <w:marLeft w:val="0"/>
      <w:marRight w:val="0"/>
      <w:marTop w:val="0"/>
      <w:marBottom w:val="0"/>
      <w:divBdr>
        <w:top w:val="none" w:sz="0" w:space="0" w:color="auto"/>
        <w:left w:val="none" w:sz="0" w:space="0" w:color="auto"/>
        <w:bottom w:val="none" w:sz="0" w:space="0" w:color="auto"/>
        <w:right w:val="none" w:sz="0" w:space="0" w:color="auto"/>
      </w:divBdr>
    </w:div>
    <w:div w:id="1756436726">
      <w:bodyDiv w:val="1"/>
      <w:marLeft w:val="0"/>
      <w:marRight w:val="0"/>
      <w:marTop w:val="0"/>
      <w:marBottom w:val="0"/>
      <w:divBdr>
        <w:top w:val="none" w:sz="0" w:space="0" w:color="auto"/>
        <w:left w:val="none" w:sz="0" w:space="0" w:color="auto"/>
        <w:bottom w:val="none" w:sz="0" w:space="0" w:color="auto"/>
        <w:right w:val="none" w:sz="0" w:space="0" w:color="auto"/>
      </w:divBdr>
    </w:div>
    <w:div w:id="1803183308">
      <w:bodyDiv w:val="1"/>
      <w:marLeft w:val="0"/>
      <w:marRight w:val="0"/>
      <w:marTop w:val="0"/>
      <w:marBottom w:val="0"/>
      <w:divBdr>
        <w:top w:val="none" w:sz="0" w:space="0" w:color="auto"/>
        <w:left w:val="none" w:sz="0" w:space="0" w:color="auto"/>
        <w:bottom w:val="none" w:sz="0" w:space="0" w:color="auto"/>
        <w:right w:val="none" w:sz="0" w:space="0" w:color="auto"/>
      </w:divBdr>
    </w:div>
    <w:div w:id="1848324759">
      <w:bodyDiv w:val="1"/>
      <w:marLeft w:val="0"/>
      <w:marRight w:val="0"/>
      <w:marTop w:val="0"/>
      <w:marBottom w:val="0"/>
      <w:divBdr>
        <w:top w:val="none" w:sz="0" w:space="0" w:color="auto"/>
        <w:left w:val="none" w:sz="0" w:space="0" w:color="auto"/>
        <w:bottom w:val="none" w:sz="0" w:space="0" w:color="auto"/>
        <w:right w:val="none" w:sz="0" w:space="0" w:color="auto"/>
      </w:divBdr>
    </w:div>
    <w:div w:id="1851870572">
      <w:bodyDiv w:val="1"/>
      <w:marLeft w:val="0"/>
      <w:marRight w:val="0"/>
      <w:marTop w:val="0"/>
      <w:marBottom w:val="0"/>
      <w:divBdr>
        <w:top w:val="none" w:sz="0" w:space="0" w:color="auto"/>
        <w:left w:val="none" w:sz="0" w:space="0" w:color="auto"/>
        <w:bottom w:val="none" w:sz="0" w:space="0" w:color="auto"/>
        <w:right w:val="none" w:sz="0" w:space="0" w:color="auto"/>
      </w:divBdr>
    </w:div>
    <w:div w:id="1854807350">
      <w:bodyDiv w:val="1"/>
      <w:marLeft w:val="0"/>
      <w:marRight w:val="0"/>
      <w:marTop w:val="0"/>
      <w:marBottom w:val="0"/>
      <w:divBdr>
        <w:top w:val="none" w:sz="0" w:space="0" w:color="auto"/>
        <w:left w:val="none" w:sz="0" w:space="0" w:color="auto"/>
        <w:bottom w:val="none" w:sz="0" w:space="0" w:color="auto"/>
        <w:right w:val="none" w:sz="0" w:space="0" w:color="auto"/>
      </w:divBdr>
    </w:div>
    <w:div w:id="1860654020">
      <w:bodyDiv w:val="1"/>
      <w:marLeft w:val="0"/>
      <w:marRight w:val="0"/>
      <w:marTop w:val="0"/>
      <w:marBottom w:val="0"/>
      <w:divBdr>
        <w:top w:val="none" w:sz="0" w:space="0" w:color="auto"/>
        <w:left w:val="none" w:sz="0" w:space="0" w:color="auto"/>
        <w:bottom w:val="none" w:sz="0" w:space="0" w:color="auto"/>
        <w:right w:val="none" w:sz="0" w:space="0" w:color="auto"/>
      </w:divBdr>
    </w:div>
    <w:div w:id="1959023609">
      <w:bodyDiv w:val="1"/>
      <w:marLeft w:val="0"/>
      <w:marRight w:val="0"/>
      <w:marTop w:val="0"/>
      <w:marBottom w:val="0"/>
      <w:divBdr>
        <w:top w:val="none" w:sz="0" w:space="0" w:color="auto"/>
        <w:left w:val="none" w:sz="0" w:space="0" w:color="auto"/>
        <w:bottom w:val="none" w:sz="0" w:space="0" w:color="auto"/>
        <w:right w:val="none" w:sz="0" w:space="0" w:color="auto"/>
      </w:divBdr>
    </w:div>
    <w:div w:id="1967462007">
      <w:bodyDiv w:val="1"/>
      <w:marLeft w:val="0"/>
      <w:marRight w:val="0"/>
      <w:marTop w:val="0"/>
      <w:marBottom w:val="0"/>
      <w:divBdr>
        <w:top w:val="none" w:sz="0" w:space="0" w:color="auto"/>
        <w:left w:val="none" w:sz="0" w:space="0" w:color="auto"/>
        <w:bottom w:val="none" w:sz="0" w:space="0" w:color="auto"/>
        <w:right w:val="none" w:sz="0" w:space="0" w:color="auto"/>
      </w:divBdr>
    </w:div>
    <w:div w:id="1983001045">
      <w:bodyDiv w:val="1"/>
      <w:marLeft w:val="0"/>
      <w:marRight w:val="0"/>
      <w:marTop w:val="0"/>
      <w:marBottom w:val="0"/>
      <w:divBdr>
        <w:top w:val="none" w:sz="0" w:space="0" w:color="auto"/>
        <w:left w:val="none" w:sz="0" w:space="0" w:color="auto"/>
        <w:bottom w:val="none" w:sz="0" w:space="0" w:color="auto"/>
        <w:right w:val="none" w:sz="0" w:space="0" w:color="auto"/>
      </w:divBdr>
    </w:div>
    <w:div w:id="2051026479">
      <w:bodyDiv w:val="1"/>
      <w:marLeft w:val="0"/>
      <w:marRight w:val="0"/>
      <w:marTop w:val="0"/>
      <w:marBottom w:val="0"/>
      <w:divBdr>
        <w:top w:val="none" w:sz="0" w:space="0" w:color="auto"/>
        <w:left w:val="none" w:sz="0" w:space="0" w:color="auto"/>
        <w:bottom w:val="none" w:sz="0" w:space="0" w:color="auto"/>
        <w:right w:val="none" w:sz="0" w:space="0" w:color="auto"/>
      </w:divBdr>
    </w:div>
    <w:div w:id="2090761154">
      <w:bodyDiv w:val="1"/>
      <w:marLeft w:val="0"/>
      <w:marRight w:val="0"/>
      <w:marTop w:val="0"/>
      <w:marBottom w:val="0"/>
      <w:divBdr>
        <w:top w:val="none" w:sz="0" w:space="0" w:color="auto"/>
        <w:left w:val="none" w:sz="0" w:space="0" w:color="auto"/>
        <w:bottom w:val="none" w:sz="0" w:space="0" w:color="auto"/>
        <w:right w:val="none" w:sz="0" w:space="0" w:color="auto"/>
      </w:divBdr>
    </w:div>
    <w:div w:id="2130732277">
      <w:bodyDiv w:val="1"/>
      <w:marLeft w:val="0"/>
      <w:marRight w:val="0"/>
      <w:marTop w:val="0"/>
      <w:marBottom w:val="0"/>
      <w:divBdr>
        <w:top w:val="none" w:sz="0" w:space="0" w:color="auto"/>
        <w:left w:val="none" w:sz="0" w:space="0" w:color="auto"/>
        <w:bottom w:val="none" w:sz="0" w:space="0" w:color="auto"/>
        <w:right w:val="none" w:sz="0" w:space="0" w:color="auto"/>
      </w:divBdr>
    </w:div>
    <w:div w:id="21468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A3891-B714-4F4B-9B37-DCA1D6FA30DF}">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157</TotalTime>
  <Pages>26</Pages>
  <Words>6633</Words>
  <Characters>37811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ROGER W CTR USAF USAFE 86 CS/SCXS</dc:creator>
  <cp:keywords/>
  <dc:description/>
  <cp:lastModifiedBy>Roger Johnson</cp:lastModifiedBy>
  <cp:revision>133</cp:revision>
  <dcterms:created xsi:type="dcterms:W3CDTF">2025-02-10T18:55:00Z</dcterms:created>
  <dcterms:modified xsi:type="dcterms:W3CDTF">2025-04-16T19:11:00Z</dcterms:modified>
</cp:coreProperties>
</file>