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IPL LASER EPILATOR PERMANENT HAIR REMOVER ✨</w:t>
        <w:br w:type="textWrapping"/>
        <w:br w:type="textWrapping"/>
        <w:t xml:space="preserve">Order Here: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https://leaf-lifestyle.com/products/laser-permanent-hair-removal-handset?_pos=1&amp;_psq=ipl&amp;_ss=e&amp;_v=1.0</w:t>
        </w:r>
      </w:hyperlink>
      <w:r w:rsidDel="00000000" w:rsidR="00000000" w:rsidRPr="00000000">
        <w:rPr>
          <w:rtl w:val="0"/>
        </w:rPr>
        <w:t xml:space="preserve"> ☑️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br w:type="textWrapping"/>
        <w:t xml:space="preserve">10% DISCOUNT on all order (Use Code: LEAF) 🌿</w:t>
        <w:br w:type="textWrapping"/>
        <w:br w:type="textWrapping"/>
        <w:t xml:space="preserve">Check out our other products ;ike the Furniture Moving Toolset, The Beauty Washing Machine, the Hot Air Hair Dryer, and the Touchless Soap Despenser at our website:👇</w:t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https://www.leaf-lifestyle.com/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#laserhairremovar #hairremoverforwomen #permenanthairremover #bodyhairremover #hairremovalproducts #laserbodyhairremover </w:t>
        <w:br w:type="textWrapping"/>
        <w:br w:type="textWrapping"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af-lifestyle.com/products/laser-permanent-hair-removal-handset?_pos=1&amp;_psq=ipl&amp;_ss=e&amp;_v=1.0" TargetMode="External"/><Relationship Id="rId7" Type="http://schemas.openxmlformats.org/officeDocument/2006/relationships/hyperlink" Target="https://www.leaf-lifesty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