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340"/>
        </w:tabs>
        <w:spacing w:line="360" w:lineRule="auto"/>
        <w:jc w:val="center"/>
        <w:rPr>
          <w:rFonts w:hint="eastAsia" w:ascii="方正小标宋_GBK" w:hAnsi="方正小标宋_GBK" w:eastAsia="方正小标宋_GBK" w:cs="方正小标宋_GBK"/>
          <w:b/>
          <w:sz w:val="28"/>
          <w:szCs w:val="28"/>
        </w:rPr>
      </w:pPr>
    </w:p>
    <w:p>
      <w:pPr>
        <w:tabs>
          <w:tab w:val="left" w:pos="2340"/>
        </w:tabs>
        <w:spacing w:line="360" w:lineRule="auto"/>
        <w:jc w:val="center"/>
        <w:rPr>
          <w:rFonts w:ascii="方正小标宋_GBK" w:hAnsi="方正小标宋_GBK" w:eastAsia="方正小标宋_GBK" w:cs="方正小标宋_GBK"/>
          <w:b/>
          <w:sz w:val="44"/>
          <w:szCs w:val="44"/>
        </w:rPr>
      </w:pPr>
      <w:r>
        <w:rPr>
          <w:rFonts w:hint="eastAsia" w:ascii="方正小标宋_GBK" w:hAnsi="方正小标宋_GBK" w:eastAsia="方正小标宋_GBK" w:cs="方正小标宋_GBK"/>
          <w:b/>
          <w:sz w:val="44"/>
          <w:szCs w:val="44"/>
        </w:rPr>
        <w:t>关于举办</w:t>
      </w:r>
      <w:r>
        <w:rPr>
          <w:rFonts w:hint="eastAsia" w:ascii="方正小标宋_GBK" w:hAnsi="方正小标宋_GBK" w:eastAsia="方正小标宋_GBK" w:cs="方正小标宋_GBK"/>
          <w:b/>
          <w:sz w:val="44"/>
          <w:szCs w:val="44"/>
          <w:lang w:eastAsia="zh-CN"/>
        </w:rPr>
        <w:t>管理与经济学院五彩园区之</w:t>
      </w:r>
    </w:p>
    <w:p>
      <w:pPr>
        <w:spacing w:line="360" w:lineRule="auto"/>
        <w:rPr>
          <w:rFonts w:ascii="方正小标宋_GBK" w:hAnsi="方正小标宋_GBK" w:eastAsia="方正小标宋_GBK" w:cs="方正小标宋_GBK"/>
          <w:b/>
          <w:sz w:val="44"/>
          <w:szCs w:val="44"/>
        </w:rPr>
      </w:pPr>
      <w:r>
        <w:rPr>
          <w:rFonts w:hint="eastAsia" w:ascii="方正小标宋_GBK" w:hAnsi="方正小标宋_GBK" w:eastAsia="方正小标宋_GBK" w:cs="方正小标宋_GBK"/>
          <w:b/>
          <w:sz w:val="44"/>
          <w:szCs w:val="44"/>
        </w:rPr>
        <w:t>靓丽园区“爱</w:t>
      </w:r>
      <w:r>
        <w:rPr>
          <w:rFonts w:hint="eastAsia" w:ascii="方正小标宋_GBK" w:hAnsi="方正小标宋_GBK" w:eastAsia="方正小标宋_GBK" w:cs="方正小标宋_GBK"/>
          <w:b/>
          <w:sz w:val="44"/>
          <w:szCs w:val="44"/>
          <w:lang w:eastAsia="zh-CN"/>
        </w:rPr>
        <w:t>宿舍</w:t>
      </w:r>
      <w:r>
        <w:rPr>
          <w:rFonts w:hint="eastAsia" w:ascii="方正小标宋_GBK" w:hAnsi="方正小标宋_GBK" w:eastAsia="方正小标宋_GBK" w:cs="方正小标宋_GBK"/>
          <w:b/>
          <w:sz w:val="44"/>
          <w:szCs w:val="44"/>
        </w:rPr>
        <w:t>，SHOW精彩”活动的通知</w:t>
      </w:r>
    </w:p>
    <w:p>
      <w:pPr>
        <w:spacing w:line="360" w:lineRule="auto"/>
        <w:ind w:firstLine="560" w:firstLineChars="200"/>
        <w:jc w:val="left"/>
        <w:rPr>
          <w:rFonts w:hint="eastAsia" w:ascii="仿宋_GB2312" w:hAnsi="仿宋" w:eastAsia="仿宋_GB2312" w:cs="仿宋"/>
          <w:sz w:val="28"/>
          <w:szCs w:val="28"/>
        </w:rPr>
      </w:pPr>
    </w:p>
    <w:p>
      <w:pPr>
        <w:spacing w:line="360" w:lineRule="auto"/>
        <w:ind w:firstLine="560" w:firstLineChars="200"/>
        <w:jc w:val="left"/>
        <w:rPr>
          <w:rFonts w:hint="eastAsia" w:ascii="仿宋_GB2312" w:hAnsi="仿宋" w:eastAsia="仿宋_GB2312" w:cs="仿宋"/>
          <w:sz w:val="28"/>
          <w:szCs w:val="28"/>
          <w:lang w:eastAsia="zh-CN"/>
        </w:rPr>
      </w:pPr>
      <w:r>
        <w:rPr>
          <w:rFonts w:hint="eastAsia" w:ascii="仿宋_GB2312" w:hAnsi="仿宋" w:eastAsia="仿宋_GB2312" w:cs="仿宋"/>
          <w:sz w:val="28"/>
          <w:szCs w:val="28"/>
          <w:lang w:eastAsia="zh-CN"/>
        </w:rPr>
        <w:t>多姿多彩的校园生活，离不开一个靓丽的宿舍，它可以是一个爱学习的集合，学霸学神是他们的风格；它可以是一个爱运动的团队，生命在于运动是他们的口号；它可以是一个温馨可爱的小窝，流淌着最纯真的友谊，飘洒着家的味道。因为你我一起，所以精彩无限。为了展示良好的宿舍文化风貌，加强宿舍文化建设的引导，特举办“爱宿舍，SHOW精彩”活动，具体安排如下：</w:t>
      </w:r>
    </w:p>
    <w:p>
      <w:pPr>
        <w:spacing w:line="360" w:lineRule="auto"/>
        <w:rPr>
          <w:rFonts w:hint="eastAsia" w:ascii="黑体" w:hAnsi="黑体" w:eastAsia="黑体" w:cs="黑体"/>
          <w:b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/>
          <w:sz w:val="28"/>
          <w:szCs w:val="28"/>
          <w:lang w:eastAsia="zh-CN"/>
        </w:rPr>
        <w:t>一、活动对象</w:t>
      </w:r>
    </w:p>
    <w:p>
      <w:pPr>
        <w:spacing w:line="360" w:lineRule="auto"/>
        <w:ind w:firstLine="560" w:firstLineChars="200"/>
        <w:jc w:val="center"/>
        <w:rPr>
          <w:rFonts w:hint="eastAsia" w:ascii="仿宋_GB2312" w:hAnsi="仿宋" w:eastAsia="仿宋_GB2312" w:cs="仿宋"/>
          <w:sz w:val="28"/>
          <w:szCs w:val="28"/>
          <w:lang w:eastAsia="zh-CN"/>
        </w:rPr>
      </w:pPr>
      <w:r>
        <w:rPr>
          <w:rFonts w:hint="eastAsia" w:ascii="仿宋_GB2312" w:hAnsi="仿宋" w:eastAsia="仿宋_GB2312" w:cs="仿宋"/>
          <w:sz w:val="28"/>
          <w:szCs w:val="28"/>
          <w:lang w:eastAsia="zh-CN"/>
        </w:rPr>
        <w:t>管理与经济学院全体在校本科生</w:t>
      </w:r>
    </w:p>
    <w:p>
      <w:pPr>
        <w:numPr>
          <w:numId w:val="0"/>
        </w:numPr>
        <w:spacing w:line="360" w:lineRule="auto"/>
        <w:rPr>
          <w:rFonts w:hint="eastAsia" w:ascii="黑体" w:hAnsi="黑体" w:eastAsia="黑体" w:cs="黑体"/>
          <w:b/>
          <w:sz w:val="28"/>
          <w:szCs w:val="28"/>
        </w:rPr>
      </w:pPr>
      <w:r>
        <w:rPr>
          <w:rFonts w:hint="eastAsia" w:ascii="黑体" w:hAnsi="黑体" w:eastAsia="黑体" w:cs="黑体"/>
          <w:b/>
          <w:sz w:val="28"/>
          <w:szCs w:val="28"/>
          <w:lang w:eastAsia="zh-CN"/>
        </w:rPr>
        <w:t>二、</w:t>
      </w:r>
      <w:r>
        <w:rPr>
          <w:rFonts w:hint="eastAsia" w:ascii="黑体" w:hAnsi="黑体" w:eastAsia="黑体" w:cs="黑体"/>
          <w:b/>
          <w:sz w:val="28"/>
          <w:szCs w:val="28"/>
        </w:rPr>
        <w:t>活动形式</w:t>
      </w:r>
    </w:p>
    <w:p>
      <w:pPr>
        <w:numPr>
          <w:numId w:val="0"/>
        </w:numPr>
        <w:spacing w:line="360" w:lineRule="auto"/>
        <w:rPr>
          <w:rFonts w:hint="eastAsia" w:ascii="仿宋_GB2312" w:hAnsi="仿宋" w:eastAsia="仿宋_GB2312" w:cs="仿宋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sz w:val="28"/>
          <w:szCs w:val="28"/>
          <w:lang w:val="en-US" w:eastAsia="zh-CN"/>
        </w:rPr>
        <w:t xml:space="preserve">    </w:t>
      </w:r>
      <w:r>
        <w:rPr>
          <w:rFonts w:hint="eastAsia" w:ascii="仿宋_GB2312" w:hAnsi="仿宋" w:eastAsia="仿宋_GB2312" w:cs="仿宋"/>
          <w:sz w:val="28"/>
          <w:szCs w:val="28"/>
          <w:lang w:val="en-US" w:eastAsia="zh-CN"/>
        </w:rPr>
        <w:t>本次活动通过提交资料进行网络展示投票的方式进行，具体比赛分五种类型宿舍进行，包括：</w:t>
      </w:r>
    </w:p>
    <w:p>
      <w:pPr>
        <w:spacing w:line="360" w:lineRule="auto"/>
        <w:ind w:firstLine="560" w:firstLineChars="200"/>
        <w:rPr>
          <w:rFonts w:ascii="仿宋_GB2312" w:hAnsi="仿宋" w:eastAsia="仿宋_GB2312" w:cs="仿宋"/>
          <w:sz w:val="28"/>
          <w:szCs w:val="28"/>
        </w:rPr>
      </w:pPr>
      <w:r>
        <w:rPr>
          <w:rFonts w:hint="eastAsia" w:ascii="仿宋_GB2312" w:hAnsi="仿宋" w:eastAsia="仿宋_GB2312" w:cs="仿宋"/>
          <w:sz w:val="28"/>
          <w:szCs w:val="28"/>
        </w:rPr>
        <w:t>1、</w:t>
      </w:r>
      <w:r>
        <w:rPr>
          <w:rFonts w:hint="eastAsia" w:ascii="仿宋_GB2312" w:hAnsi="仿宋" w:eastAsia="仿宋_GB2312" w:cs="仿宋"/>
          <w:sz w:val="28"/>
          <w:szCs w:val="28"/>
          <w:lang w:eastAsia="zh-CN"/>
        </w:rPr>
        <w:t>实力宿舍：</w:t>
      </w:r>
      <w:r>
        <w:rPr>
          <w:rFonts w:hint="eastAsia" w:ascii="仿宋_GB2312" w:hAnsi="仿宋" w:eastAsia="仿宋_GB2312" w:cs="仿宋"/>
          <w:sz w:val="28"/>
          <w:szCs w:val="28"/>
        </w:rPr>
        <w:t>展示宿舍的学习氛围、获奖证书、综测排名等，也可以展示在体育、阳光长跑打卡次数、组织</w:t>
      </w:r>
      <w:r>
        <w:rPr>
          <w:rFonts w:hint="eastAsia" w:ascii="仿宋_GB2312" w:hAnsi="仿宋" w:eastAsia="仿宋_GB2312" w:cs="仿宋"/>
          <w:sz w:val="28"/>
          <w:szCs w:val="28"/>
          <w:lang w:eastAsia="zh-CN"/>
        </w:rPr>
        <w:t>参与各类</w:t>
      </w:r>
      <w:r>
        <w:rPr>
          <w:rFonts w:hint="eastAsia" w:ascii="仿宋_GB2312" w:hAnsi="仿宋" w:eastAsia="仿宋_GB2312" w:cs="仿宋"/>
          <w:sz w:val="28"/>
          <w:szCs w:val="28"/>
        </w:rPr>
        <w:t>活动等各方面的能力</w:t>
      </w:r>
      <w:r>
        <w:rPr>
          <w:rFonts w:hint="eastAsia" w:ascii="仿宋_GB2312" w:hAnsi="仿宋" w:eastAsia="仿宋_GB2312" w:cs="仿宋"/>
          <w:sz w:val="28"/>
          <w:szCs w:val="28"/>
          <w:lang w:eastAsia="zh-CN"/>
        </w:rPr>
        <w:t>和才华</w:t>
      </w:r>
      <w:r>
        <w:rPr>
          <w:rFonts w:hint="eastAsia" w:ascii="仿宋_GB2312" w:hAnsi="仿宋" w:eastAsia="仿宋_GB2312" w:cs="仿宋"/>
          <w:sz w:val="28"/>
          <w:szCs w:val="28"/>
        </w:rPr>
        <w:t>。</w:t>
      </w:r>
    </w:p>
    <w:p>
      <w:pPr>
        <w:spacing w:line="360" w:lineRule="auto"/>
        <w:ind w:firstLine="560" w:firstLineChars="200"/>
        <w:rPr>
          <w:rFonts w:hint="eastAsia" w:ascii="仿宋_GB2312" w:hAnsi="仿宋" w:eastAsia="仿宋_GB2312" w:cs="仿宋"/>
          <w:sz w:val="28"/>
          <w:szCs w:val="28"/>
        </w:rPr>
      </w:pPr>
      <w:r>
        <w:rPr>
          <w:rFonts w:hint="eastAsia" w:ascii="仿宋_GB2312" w:hAnsi="仿宋" w:eastAsia="仿宋_GB2312" w:cs="仿宋"/>
          <w:sz w:val="28"/>
          <w:szCs w:val="28"/>
        </w:rPr>
        <w:t>2、创意</w:t>
      </w:r>
      <w:r>
        <w:rPr>
          <w:rFonts w:hint="eastAsia" w:ascii="仿宋_GB2312" w:hAnsi="仿宋" w:eastAsia="仿宋_GB2312" w:cs="仿宋"/>
          <w:sz w:val="28"/>
          <w:szCs w:val="28"/>
          <w:lang w:eastAsia="zh-CN"/>
        </w:rPr>
        <w:t>宿舍：</w:t>
      </w:r>
      <w:r>
        <w:rPr>
          <w:rFonts w:hint="eastAsia" w:ascii="仿宋_GB2312" w:hAnsi="仿宋" w:eastAsia="仿宋_GB2312" w:cs="仿宋"/>
          <w:sz w:val="28"/>
          <w:szCs w:val="28"/>
        </w:rPr>
        <w:t>展示宿舍搞笑</w:t>
      </w:r>
      <w:r>
        <w:rPr>
          <w:rFonts w:hint="eastAsia" w:ascii="仿宋_GB2312" w:hAnsi="仿宋" w:eastAsia="仿宋_GB2312" w:cs="仿宋"/>
          <w:sz w:val="28"/>
          <w:szCs w:val="28"/>
          <w:lang w:eastAsia="zh-CN"/>
        </w:rPr>
        <w:t>逗逼的</w:t>
      </w:r>
      <w:r>
        <w:rPr>
          <w:rFonts w:hint="eastAsia" w:ascii="仿宋_GB2312" w:hAnsi="仿宋" w:eastAsia="仿宋_GB2312" w:cs="仿宋"/>
          <w:sz w:val="28"/>
          <w:szCs w:val="28"/>
        </w:rPr>
        <w:t>生活瞬间，也可以展示宿舍的cosplay照</w:t>
      </w:r>
      <w:r>
        <w:rPr>
          <w:rFonts w:hint="eastAsia" w:ascii="仿宋_GB2312" w:hAnsi="仿宋" w:eastAsia="仿宋_GB2312" w:cs="仿宋"/>
          <w:sz w:val="28"/>
          <w:szCs w:val="28"/>
          <w:lang w:eastAsia="zh-CN"/>
        </w:rPr>
        <w:t>、特有的宿舍文化、宿舍生活小绝招</w:t>
      </w:r>
      <w:r>
        <w:rPr>
          <w:rFonts w:hint="eastAsia" w:ascii="仿宋_GB2312" w:hAnsi="仿宋" w:eastAsia="仿宋_GB2312" w:cs="仿宋"/>
          <w:sz w:val="28"/>
          <w:szCs w:val="28"/>
        </w:rPr>
        <w:t>等有创意、有脑洞的一面</w:t>
      </w:r>
      <w:r>
        <w:rPr>
          <w:rFonts w:hint="eastAsia" w:ascii="仿宋_GB2312" w:hAnsi="仿宋" w:eastAsia="仿宋_GB2312" w:cs="仿宋"/>
          <w:sz w:val="28"/>
          <w:szCs w:val="28"/>
          <w:lang w:eastAsia="zh-CN"/>
        </w:rPr>
        <w:t>。</w:t>
      </w:r>
    </w:p>
    <w:p>
      <w:pPr>
        <w:spacing w:line="360" w:lineRule="auto"/>
        <w:ind w:firstLine="560" w:firstLineChars="200"/>
        <w:rPr>
          <w:rFonts w:ascii="仿宋_GB2312" w:hAnsi="仿宋" w:eastAsia="仿宋_GB2312" w:cs="仿宋"/>
          <w:sz w:val="28"/>
          <w:szCs w:val="28"/>
        </w:rPr>
      </w:pPr>
      <w:r>
        <w:rPr>
          <w:rFonts w:hint="eastAsia" w:ascii="仿宋_GB2312" w:hAnsi="仿宋" w:eastAsia="仿宋_GB2312" w:cs="仿宋"/>
          <w:sz w:val="28"/>
          <w:szCs w:val="28"/>
        </w:rPr>
        <w:t>3、</w:t>
      </w:r>
      <w:r>
        <w:rPr>
          <w:rFonts w:hint="eastAsia" w:ascii="仿宋_GB2312" w:hAnsi="仿宋" w:eastAsia="仿宋_GB2312" w:cs="仿宋"/>
          <w:sz w:val="28"/>
          <w:szCs w:val="28"/>
          <w:lang w:eastAsia="zh-CN"/>
        </w:rPr>
        <w:t>魅力宿舍</w:t>
      </w:r>
      <w:r>
        <w:rPr>
          <w:rFonts w:hint="eastAsia" w:ascii="仿宋_GB2312" w:hAnsi="仿宋" w:eastAsia="仿宋_GB2312" w:cs="仿宋"/>
          <w:sz w:val="28"/>
          <w:szCs w:val="28"/>
        </w:rPr>
        <w:t>。展示全宿舍成员</w:t>
      </w:r>
      <w:r>
        <w:rPr>
          <w:rFonts w:hint="eastAsia" w:ascii="仿宋_GB2312" w:hAnsi="仿宋" w:eastAsia="仿宋_GB2312" w:cs="仿宋"/>
          <w:sz w:val="28"/>
          <w:szCs w:val="28"/>
          <w:lang w:eastAsia="zh-CN"/>
        </w:rPr>
        <w:t>各种类型的</w:t>
      </w:r>
      <w:r>
        <w:rPr>
          <w:rFonts w:hint="eastAsia" w:ascii="仿宋_GB2312" w:hAnsi="仿宋" w:eastAsia="仿宋_GB2312" w:cs="仿宋"/>
          <w:sz w:val="28"/>
          <w:szCs w:val="28"/>
        </w:rPr>
        <w:t>生活照及合照</w:t>
      </w:r>
      <w:r>
        <w:rPr>
          <w:rFonts w:hint="eastAsia" w:ascii="仿宋_GB2312" w:hAnsi="仿宋" w:eastAsia="仿宋_GB2312" w:cs="仿宋"/>
          <w:sz w:val="28"/>
          <w:szCs w:val="28"/>
          <w:lang w:eastAsia="zh-CN"/>
        </w:rPr>
        <w:t>，外秀颜值内秀才华，表现出大家有“颜值”担当和内涵气质的一面。</w:t>
      </w:r>
    </w:p>
    <w:p>
      <w:pPr>
        <w:spacing w:line="360" w:lineRule="auto"/>
        <w:ind w:firstLine="560" w:firstLineChars="200"/>
        <w:rPr>
          <w:rFonts w:hint="eastAsia" w:ascii="仿宋_GB2312" w:hAnsi="仿宋" w:eastAsia="仿宋_GB2312" w:cs="仿宋"/>
          <w:sz w:val="28"/>
          <w:szCs w:val="28"/>
        </w:rPr>
      </w:pPr>
      <w:r>
        <w:rPr>
          <w:rFonts w:hint="eastAsia" w:ascii="仿宋_GB2312" w:hAnsi="仿宋" w:eastAsia="仿宋_GB2312" w:cs="仿宋"/>
          <w:sz w:val="28"/>
          <w:szCs w:val="28"/>
        </w:rPr>
        <w:t>4、温馨</w:t>
      </w:r>
      <w:r>
        <w:rPr>
          <w:rFonts w:hint="eastAsia" w:ascii="仿宋_GB2312" w:hAnsi="仿宋" w:eastAsia="仿宋_GB2312" w:cs="仿宋"/>
          <w:sz w:val="28"/>
          <w:szCs w:val="28"/>
          <w:lang w:eastAsia="zh-CN"/>
        </w:rPr>
        <w:t>宿舍</w:t>
      </w:r>
      <w:r>
        <w:rPr>
          <w:rFonts w:hint="eastAsia" w:ascii="仿宋_GB2312" w:hAnsi="仿宋" w:eastAsia="仿宋_GB2312" w:cs="仿宋"/>
          <w:sz w:val="28"/>
          <w:szCs w:val="28"/>
        </w:rPr>
        <w:t>。展示宿舍的装饰、布置，也可以展示宿舍成员间珍贵的友情瞬间，例如过生日、庆祝某件事</w:t>
      </w:r>
      <w:r>
        <w:rPr>
          <w:rFonts w:hint="eastAsia" w:ascii="仿宋_GB2312" w:hAnsi="仿宋" w:eastAsia="仿宋_GB2312" w:cs="仿宋"/>
          <w:sz w:val="28"/>
          <w:szCs w:val="28"/>
          <w:lang w:eastAsia="zh-CN"/>
        </w:rPr>
        <w:t>、一起努力相互鼓励帮助的瞬间</w:t>
      </w:r>
      <w:r>
        <w:rPr>
          <w:rFonts w:hint="eastAsia" w:ascii="仿宋_GB2312" w:hAnsi="仿宋" w:eastAsia="仿宋_GB2312" w:cs="仿宋"/>
          <w:sz w:val="28"/>
          <w:szCs w:val="28"/>
        </w:rPr>
        <w:t>。</w:t>
      </w:r>
    </w:p>
    <w:p>
      <w:pPr>
        <w:spacing w:line="360" w:lineRule="auto"/>
        <w:ind w:firstLine="560" w:firstLineChars="200"/>
        <w:rPr>
          <w:rFonts w:hint="eastAsia" w:ascii="仿宋_GB2312" w:hAnsi="仿宋" w:eastAsia="仿宋_GB2312" w:cs="仿宋"/>
          <w:sz w:val="28"/>
          <w:szCs w:val="28"/>
          <w:lang w:val="en-US" w:eastAsia="zh-CN"/>
        </w:rPr>
      </w:pPr>
      <w:r>
        <w:rPr>
          <w:rFonts w:hint="eastAsia" w:ascii="仿宋_GB2312" w:hAnsi="仿宋" w:eastAsia="仿宋_GB2312" w:cs="仿宋"/>
          <w:sz w:val="28"/>
          <w:szCs w:val="28"/>
          <w:lang w:val="en-US" w:eastAsia="zh-CN"/>
        </w:rPr>
        <w:t>5、历劫宿舍。展示任何一方面通过努力特别大变化之处，特别推荐高年级同学参加，例如展示刚入校时的呆萌小仙，变成了如今的“奸诈”上神。</w:t>
      </w:r>
    </w:p>
    <w:p>
      <w:pPr>
        <w:spacing w:line="360" w:lineRule="auto"/>
        <w:rPr>
          <w:rFonts w:ascii="黑体" w:hAnsi="黑体" w:eastAsia="黑体" w:cs="黑体"/>
          <w:b/>
          <w:sz w:val="28"/>
          <w:szCs w:val="28"/>
        </w:rPr>
      </w:pPr>
      <w:r>
        <w:rPr>
          <w:rFonts w:hint="eastAsia" w:ascii="黑体" w:hAnsi="黑体" w:eastAsia="黑体" w:cs="黑体"/>
          <w:b/>
          <w:sz w:val="28"/>
          <w:szCs w:val="28"/>
          <w:lang w:eastAsia="zh-CN"/>
        </w:rPr>
        <w:t>三</w:t>
      </w:r>
      <w:r>
        <w:rPr>
          <w:rFonts w:hint="eastAsia" w:ascii="黑体" w:hAnsi="黑体" w:eastAsia="黑体" w:cs="黑体"/>
          <w:b/>
          <w:sz w:val="28"/>
          <w:szCs w:val="28"/>
        </w:rPr>
        <w:t>、活动</w:t>
      </w:r>
      <w:r>
        <w:rPr>
          <w:rFonts w:hint="eastAsia" w:ascii="黑体" w:hAnsi="黑体" w:eastAsia="黑体" w:cs="黑体"/>
          <w:b/>
          <w:sz w:val="28"/>
          <w:szCs w:val="28"/>
          <w:lang w:eastAsia="zh-CN"/>
        </w:rPr>
        <w:t>时间</w:t>
      </w:r>
    </w:p>
    <w:p>
      <w:pPr>
        <w:spacing w:line="360" w:lineRule="auto"/>
        <w:ind w:firstLine="560" w:firstLineChars="200"/>
        <w:rPr>
          <w:rFonts w:ascii="仿宋_GB2312" w:hAnsi="仿宋" w:eastAsia="仿宋_GB2312" w:cs="仿宋"/>
          <w:sz w:val="28"/>
          <w:szCs w:val="28"/>
        </w:rPr>
      </w:pPr>
      <w:r>
        <w:rPr>
          <w:rFonts w:ascii="仿宋_GB2312" w:hAnsi="仿宋" w:eastAsia="仿宋_GB2312" w:cs="仿宋"/>
          <w:sz w:val="28"/>
          <w:szCs w:val="28"/>
        </w:rPr>
        <w:t>1.</w:t>
      </w:r>
      <w:r>
        <w:rPr>
          <w:rFonts w:hint="eastAsia" w:ascii="仿宋_GB2312" w:hAnsi="仿宋" w:eastAsia="仿宋_GB2312" w:cs="仿宋"/>
          <w:sz w:val="28"/>
          <w:szCs w:val="28"/>
        </w:rPr>
        <w:t>报名</w:t>
      </w:r>
      <w:r>
        <w:rPr>
          <w:rFonts w:hint="eastAsia" w:ascii="仿宋_GB2312" w:hAnsi="仿宋" w:eastAsia="仿宋_GB2312" w:cs="仿宋"/>
          <w:sz w:val="28"/>
          <w:szCs w:val="28"/>
          <w:lang w:eastAsia="zh-CN"/>
        </w:rPr>
        <w:t>和提交资料</w:t>
      </w:r>
      <w:r>
        <w:rPr>
          <w:rFonts w:hint="eastAsia" w:ascii="仿宋_GB2312" w:hAnsi="仿宋" w:eastAsia="仿宋_GB2312" w:cs="仿宋"/>
          <w:sz w:val="28"/>
          <w:szCs w:val="28"/>
        </w:rPr>
        <w:t>时间：5月1</w:t>
      </w:r>
      <w:r>
        <w:rPr>
          <w:rFonts w:hint="eastAsia" w:ascii="仿宋_GB2312" w:hAnsi="仿宋" w:eastAsia="仿宋_GB2312" w:cs="仿宋"/>
          <w:sz w:val="28"/>
          <w:szCs w:val="28"/>
          <w:lang w:val="en-US" w:eastAsia="zh-CN"/>
        </w:rPr>
        <w:t>5</w:t>
      </w:r>
      <w:r>
        <w:rPr>
          <w:rFonts w:hint="eastAsia" w:ascii="仿宋_GB2312" w:hAnsi="仿宋" w:eastAsia="仿宋_GB2312" w:cs="仿宋"/>
          <w:sz w:val="28"/>
          <w:szCs w:val="28"/>
        </w:rPr>
        <w:t>日1</w:t>
      </w:r>
      <w:r>
        <w:rPr>
          <w:rFonts w:hint="eastAsia" w:ascii="仿宋_GB2312" w:hAnsi="仿宋" w:eastAsia="仿宋_GB2312" w:cs="仿宋"/>
          <w:sz w:val="28"/>
          <w:szCs w:val="28"/>
          <w:lang w:val="en-US" w:eastAsia="zh-CN"/>
        </w:rPr>
        <w:t>1</w:t>
      </w:r>
      <w:r>
        <w:rPr>
          <w:rFonts w:hint="eastAsia" w:ascii="仿宋_GB2312" w:hAnsi="仿宋" w:eastAsia="仿宋_GB2312" w:cs="仿宋"/>
          <w:sz w:val="28"/>
          <w:szCs w:val="28"/>
        </w:rPr>
        <w:t>:00</w:t>
      </w:r>
      <w:r>
        <w:rPr>
          <w:rFonts w:hint="eastAsia" w:ascii="仿宋_GB2312" w:hAnsi="仿宋" w:eastAsia="仿宋_GB2312" w:cs="仿宋"/>
          <w:sz w:val="28"/>
          <w:szCs w:val="28"/>
          <w:lang w:eastAsia="zh-CN"/>
        </w:rPr>
        <w:t>前</w:t>
      </w:r>
    </w:p>
    <w:p>
      <w:pPr>
        <w:spacing w:line="360" w:lineRule="auto"/>
        <w:ind w:firstLine="560"/>
        <w:rPr>
          <w:rFonts w:ascii="仿宋_GB2312" w:hAnsi="仿宋" w:eastAsia="仿宋_GB2312" w:cs="仿宋"/>
          <w:sz w:val="28"/>
          <w:szCs w:val="28"/>
        </w:rPr>
      </w:pPr>
      <w:r>
        <w:rPr>
          <w:rFonts w:ascii="仿宋_GB2312" w:hAnsi="仿宋" w:eastAsia="仿宋_GB2312" w:cs="仿宋"/>
          <w:sz w:val="28"/>
          <w:szCs w:val="28"/>
        </w:rPr>
        <w:t>2.评比投票</w:t>
      </w:r>
      <w:r>
        <w:rPr>
          <w:rFonts w:hint="eastAsia" w:ascii="仿宋_GB2312" w:hAnsi="仿宋" w:eastAsia="仿宋_GB2312" w:cs="仿宋"/>
          <w:sz w:val="28"/>
          <w:szCs w:val="28"/>
        </w:rPr>
        <w:t>时间：5月1</w:t>
      </w:r>
      <w:r>
        <w:rPr>
          <w:rFonts w:hint="eastAsia" w:ascii="仿宋_GB2312" w:hAnsi="仿宋" w:eastAsia="仿宋_GB2312" w:cs="仿宋"/>
          <w:sz w:val="28"/>
          <w:szCs w:val="28"/>
          <w:lang w:val="en-US" w:eastAsia="zh-CN"/>
        </w:rPr>
        <w:t>7</w:t>
      </w:r>
      <w:r>
        <w:rPr>
          <w:rFonts w:hint="eastAsia" w:ascii="仿宋_GB2312" w:hAnsi="仿宋" w:eastAsia="仿宋_GB2312" w:cs="仿宋"/>
          <w:sz w:val="28"/>
          <w:szCs w:val="28"/>
        </w:rPr>
        <w:t>日20:00-1</w:t>
      </w:r>
      <w:r>
        <w:rPr>
          <w:rFonts w:hint="eastAsia" w:ascii="仿宋_GB2312" w:hAnsi="仿宋" w:eastAsia="仿宋_GB2312" w:cs="仿宋"/>
          <w:sz w:val="28"/>
          <w:szCs w:val="28"/>
          <w:lang w:val="en-US" w:eastAsia="zh-CN"/>
        </w:rPr>
        <w:t>8</w:t>
      </w:r>
      <w:r>
        <w:rPr>
          <w:rFonts w:hint="eastAsia" w:ascii="仿宋_GB2312" w:hAnsi="仿宋" w:eastAsia="仿宋_GB2312" w:cs="仿宋"/>
          <w:sz w:val="28"/>
          <w:szCs w:val="28"/>
        </w:rPr>
        <w:t>日16:00</w:t>
      </w:r>
    </w:p>
    <w:p>
      <w:pPr>
        <w:spacing w:line="360" w:lineRule="auto"/>
        <w:rPr>
          <w:rFonts w:ascii="黑体" w:hAnsi="黑体" w:eastAsia="黑体" w:cs="黑体"/>
          <w:b/>
          <w:sz w:val="28"/>
          <w:szCs w:val="28"/>
        </w:rPr>
      </w:pPr>
      <w:r>
        <w:rPr>
          <w:rFonts w:hint="eastAsia" w:ascii="黑体" w:hAnsi="黑体" w:eastAsia="黑体" w:cs="黑体"/>
          <w:b/>
          <w:sz w:val="28"/>
          <w:szCs w:val="28"/>
          <w:lang w:eastAsia="zh-CN"/>
        </w:rPr>
        <w:t>四</w:t>
      </w:r>
      <w:r>
        <w:rPr>
          <w:rFonts w:hint="eastAsia" w:ascii="黑体" w:hAnsi="黑体" w:eastAsia="黑体" w:cs="黑体"/>
          <w:b/>
          <w:sz w:val="28"/>
          <w:szCs w:val="28"/>
        </w:rPr>
        <w:t>、参赛方式</w:t>
      </w:r>
      <w:r>
        <w:rPr>
          <w:rFonts w:hint="eastAsia" w:ascii="黑体" w:hAnsi="黑体" w:eastAsia="黑体" w:cs="黑体"/>
          <w:b/>
          <w:sz w:val="28"/>
          <w:szCs w:val="28"/>
          <w:lang w:eastAsia="zh-CN"/>
        </w:rPr>
        <w:t>及要求</w:t>
      </w:r>
    </w:p>
    <w:p>
      <w:pPr>
        <w:spacing w:line="360" w:lineRule="auto"/>
        <w:ind w:firstLine="560"/>
        <w:jc w:val="left"/>
        <w:rPr>
          <w:rFonts w:hint="eastAsia" w:ascii="仿宋_GB2312" w:hAnsi="仿宋" w:eastAsia="仿宋_GB2312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_GB2312" w:hAnsi="仿宋" w:eastAsia="仿宋_GB2312" w:cs="仿宋"/>
          <w:sz w:val="28"/>
          <w:szCs w:val="28"/>
          <w:lang w:val="en-US" w:eastAsia="zh-CN"/>
        </w:rPr>
        <w:t>各班</w:t>
      </w:r>
      <w:r>
        <w:rPr>
          <w:rFonts w:hint="eastAsia" w:ascii="仿宋_GB2312" w:hAnsi="仿宋" w:eastAsia="仿宋_GB2312" w:cs="仿宋"/>
          <w:sz w:val="28"/>
          <w:szCs w:val="28"/>
          <w:lang w:eastAsia="zh-CN"/>
        </w:rPr>
        <w:t>班长或生活委员于</w:t>
      </w:r>
      <w:r>
        <w:rPr>
          <w:rFonts w:ascii="仿宋_GB2312" w:hAnsi="仿宋" w:eastAsia="仿宋_GB2312" w:cs="仿宋"/>
          <w:sz w:val="28"/>
          <w:szCs w:val="28"/>
        </w:rPr>
        <w:t>2017年5月</w:t>
      </w:r>
      <w:r>
        <w:rPr>
          <w:rFonts w:hint="eastAsia" w:ascii="仿宋_GB2312" w:hAnsi="仿宋" w:eastAsia="仿宋_GB2312" w:cs="仿宋"/>
          <w:sz w:val="28"/>
          <w:szCs w:val="28"/>
        </w:rPr>
        <w:t>1</w:t>
      </w:r>
      <w:r>
        <w:rPr>
          <w:rFonts w:hint="eastAsia" w:ascii="仿宋_GB2312" w:hAnsi="仿宋" w:eastAsia="仿宋_GB2312" w:cs="仿宋"/>
          <w:sz w:val="28"/>
          <w:szCs w:val="28"/>
          <w:lang w:val="en-US" w:eastAsia="zh-CN"/>
        </w:rPr>
        <w:t>5</w:t>
      </w:r>
      <w:r>
        <w:rPr>
          <w:rFonts w:hint="eastAsia" w:ascii="仿宋_GB2312" w:hAnsi="仿宋" w:eastAsia="仿宋_GB2312" w:cs="仿宋"/>
          <w:sz w:val="28"/>
          <w:szCs w:val="28"/>
        </w:rPr>
        <w:t>日1</w:t>
      </w:r>
      <w:r>
        <w:rPr>
          <w:rFonts w:hint="eastAsia" w:ascii="仿宋_GB2312" w:hAnsi="仿宋" w:eastAsia="仿宋_GB2312" w:cs="仿宋"/>
          <w:sz w:val="28"/>
          <w:szCs w:val="28"/>
          <w:lang w:val="en-US" w:eastAsia="zh-CN"/>
        </w:rPr>
        <w:t>1</w:t>
      </w:r>
      <w:r>
        <w:rPr>
          <w:rFonts w:hint="eastAsia" w:ascii="仿宋_GB2312" w:hAnsi="仿宋" w:eastAsia="仿宋_GB2312" w:cs="仿宋"/>
          <w:sz w:val="28"/>
          <w:szCs w:val="28"/>
        </w:rPr>
        <w:t>:00前将报名表、</w:t>
      </w:r>
      <w:r>
        <w:rPr>
          <w:rFonts w:hint="eastAsia" w:ascii="仿宋_GB2312" w:hAnsi="仿宋" w:eastAsia="仿宋_GB2312" w:cs="仿宋"/>
          <w:sz w:val="28"/>
          <w:szCs w:val="28"/>
          <w:lang w:eastAsia="zh-CN"/>
        </w:rPr>
        <w:t>申报各类型宿舍的照片（</w:t>
      </w:r>
      <w:r>
        <w:rPr>
          <w:rFonts w:hint="eastAsia" w:ascii="仿宋_GB2312" w:hAnsi="仿宋" w:eastAsia="仿宋_GB2312" w:cs="仿宋"/>
          <w:sz w:val="28"/>
          <w:szCs w:val="28"/>
          <w:lang w:val="en-US" w:eastAsia="zh-CN"/>
        </w:rPr>
        <w:t>2-5张，拼图算一张，其中必须包括一张宿舍成员合照，所有照片请使用图片格式保存</w:t>
      </w:r>
      <w:r>
        <w:rPr>
          <w:rFonts w:hint="eastAsia" w:ascii="仿宋_GB2312" w:hAnsi="仿宋" w:eastAsia="仿宋_GB2312" w:cs="仿宋"/>
          <w:sz w:val="28"/>
          <w:szCs w:val="28"/>
          <w:lang w:eastAsia="zh-CN"/>
        </w:rPr>
        <w:t>）</w:t>
      </w:r>
      <w:r>
        <w:rPr>
          <w:rFonts w:hint="eastAsia" w:ascii="仿宋_GB2312" w:hAnsi="仿宋" w:eastAsia="仿宋_GB2312" w:cs="仿宋"/>
          <w:sz w:val="28"/>
          <w:szCs w:val="28"/>
        </w:rPr>
        <w:t>及</w:t>
      </w:r>
      <w:r>
        <w:rPr>
          <w:rFonts w:hint="eastAsia" w:ascii="仿宋_GB2312" w:hAnsi="仿宋" w:eastAsia="仿宋_GB2312" w:cs="仿宋"/>
          <w:sz w:val="28"/>
          <w:szCs w:val="28"/>
          <w:lang w:eastAsia="zh-CN"/>
        </w:rPr>
        <w:t>文字说明（</w:t>
      </w:r>
      <w:r>
        <w:rPr>
          <w:rFonts w:hint="eastAsia" w:ascii="仿宋_GB2312" w:hAnsi="仿宋" w:eastAsia="仿宋_GB2312" w:cs="仿宋"/>
          <w:sz w:val="28"/>
          <w:szCs w:val="28"/>
          <w:lang w:val="en-US" w:eastAsia="zh-CN"/>
        </w:rPr>
        <w:t>100-200字，用WORD格式编辑</w:t>
      </w:r>
      <w:r>
        <w:rPr>
          <w:rFonts w:hint="eastAsia" w:ascii="仿宋_GB2312" w:hAnsi="仿宋" w:eastAsia="仿宋_GB2312" w:cs="仿宋"/>
          <w:sz w:val="28"/>
          <w:szCs w:val="28"/>
          <w:lang w:eastAsia="zh-CN"/>
        </w:rPr>
        <w:t>）以班级为单位分类</w:t>
      </w:r>
      <w:r>
        <w:rPr>
          <w:rFonts w:hint="eastAsia" w:ascii="仿宋_GB2312" w:hAnsi="仿宋" w:eastAsia="仿宋_GB2312" w:cs="仿宋"/>
          <w:sz w:val="28"/>
          <w:szCs w:val="28"/>
        </w:rPr>
        <w:t>打包</w:t>
      </w:r>
      <w:r>
        <w:rPr>
          <w:rFonts w:hint="eastAsia" w:ascii="仿宋_GB2312" w:hAnsi="仿宋" w:eastAsia="仿宋_GB2312" w:cs="仿宋"/>
          <w:sz w:val="28"/>
          <w:szCs w:val="28"/>
          <w:lang w:eastAsia="zh-CN"/>
        </w:rPr>
        <w:t>后分别</w:t>
      </w:r>
      <w:r>
        <w:rPr>
          <w:rFonts w:hint="eastAsia" w:ascii="仿宋_GB2312" w:hAnsi="仿宋" w:eastAsia="仿宋_GB2312" w:cs="仿宋"/>
          <w:sz w:val="28"/>
          <w:szCs w:val="28"/>
        </w:rPr>
        <w:t>发送至对应</w:t>
      </w:r>
      <w:r>
        <w:rPr>
          <w:rFonts w:hint="eastAsia" w:ascii="仿宋_GB2312" w:hAnsi="仿宋" w:eastAsia="仿宋_GB2312" w:cs="仿宋"/>
          <w:sz w:val="28"/>
          <w:szCs w:val="28"/>
          <w:lang w:eastAsia="zh-CN"/>
        </w:rPr>
        <w:t>宿舍类型的</w:t>
      </w:r>
      <w:r>
        <w:rPr>
          <w:rFonts w:hint="eastAsia" w:ascii="仿宋_GB2312" w:hAnsi="仿宋" w:eastAsia="仿宋_GB2312" w:cs="仿宋"/>
          <w:sz w:val="28"/>
          <w:szCs w:val="28"/>
        </w:rPr>
        <w:t>联系人</w:t>
      </w:r>
      <w:r>
        <w:rPr>
          <w:rFonts w:hint="eastAsia" w:ascii="仿宋_GB2312" w:hAnsi="仿宋" w:eastAsia="仿宋_GB2312" w:cs="仿宋"/>
          <w:sz w:val="28"/>
          <w:szCs w:val="28"/>
          <w:lang w:val="en-US" w:eastAsia="zh-CN"/>
        </w:rPr>
        <w:t>QQ</w:t>
      </w:r>
      <w:r>
        <w:rPr>
          <w:rFonts w:hint="eastAsia" w:ascii="仿宋_GB2312" w:hAnsi="仿宋" w:eastAsia="仿宋_GB2312" w:cs="仿宋"/>
          <w:sz w:val="28"/>
          <w:szCs w:val="28"/>
        </w:rPr>
        <w:t>邮箱</w:t>
      </w:r>
      <w:r>
        <w:rPr>
          <w:rFonts w:hint="eastAsia" w:ascii="仿宋_GB2312" w:hAnsi="仿宋" w:eastAsia="仿宋_GB2312" w:cs="仿宋"/>
          <w:sz w:val="28"/>
          <w:szCs w:val="28"/>
          <w:lang w:eastAsia="zh-CN"/>
        </w:rPr>
        <w:t>中</w:t>
      </w:r>
      <w:r>
        <w:rPr>
          <w:rFonts w:hint="eastAsia" w:ascii="仿宋_GB2312" w:hAnsi="仿宋" w:eastAsia="仿宋_GB2312" w:cs="仿宋"/>
          <w:sz w:val="28"/>
          <w:szCs w:val="28"/>
        </w:rPr>
        <w:t>。负责人需将材料压缩</w:t>
      </w:r>
      <w:r>
        <w:rPr>
          <w:rFonts w:hint="eastAsia" w:ascii="仿宋_GB2312" w:hAnsi="仿宋" w:eastAsia="仿宋_GB2312" w:cs="仿宋"/>
          <w:sz w:val="28"/>
          <w:szCs w:val="28"/>
          <w:lang w:eastAsia="zh-CN"/>
        </w:rPr>
        <w:t>打</w:t>
      </w:r>
      <w:r>
        <w:rPr>
          <w:rFonts w:hint="eastAsia" w:ascii="仿宋_GB2312" w:hAnsi="仿宋" w:eastAsia="仿宋_GB2312" w:cs="仿宋"/>
          <w:sz w:val="28"/>
          <w:szCs w:val="28"/>
        </w:rPr>
        <w:t>包</w:t>
      </w:r>
      <w:r>
        <w:rPr>
          <w:rFonts w:hint="eastAsia" w:ascii="仿宋_GB2312" w:hAnsi="仿宋" w:eastAsia="仿宋_GB2312" w:cs="仿宋"/>
          <w:sz w:val="28"/>
          <w:szCs w:val="28"/>
          <w:lang w:eastAsia="zh-CN"/>
        </w:rPr>
        <w:t>命名为</w:t>
      </w:r>
      <w:r>
        <w:rPr>
          <w:rFonts w:hint="eastAsia" w:ascii="仿宋_GB2312" w:hAnsi="仿宋" w:eastAsia="仿宋_GB2312" w:cs="仿宋"/>
          <w:sz w:val="28"/>
          <w:szCs w:val="28"/>
        </w:rPr>
        <w:t>“XX班爱宿舍，SHOW精彩报名材料</w:t>
      </w:r>
      <w:r>
        <w:rPr>
          <w:rFonts w:hint="eastAsia" w:ascii="仿宋_GB2312" w:hAnsi="仿宋" w:eastAsia="仿宋_GB2312" w:cs="仿宋"/>
          <w:sz w:val="28"/>
          <w:szCs w:val="28"/>
          <w:lang w:eastAsia="zh-CN"/>
        </w:rPr>
        <w:t>（</w:t>
      </w:r>
      <w:r>
        <w:rPr>
          <w:rFonts w:hint="eastAsia" w:ascii="仿宋_GB2312" w:hAnsi="仿宋" w:eastAsia="仿宋_GB2312" w:cs="仿宋"/>
          <w:sz w:val="28"/>
          <w:szCs w:val="28"/>
        </w:rPr>
        <w:t>XX</w:t>
      </w:r>
      <w:r>
        <w:rPr>
          <w:rFonts w:hint="eastAsia" w:ascii="仿宋_GB2312" w:hAnsi="仿宋" w:eastAsia="仿宋_GB2312" w:cs="仿宋"/>
          <w:sz w:val="28"/>
          <w:szCs w:val="28"/>
          <w:lang w:eastAsia="zh-CN"/>
        </w:rPr>
        <w:t>宿舍共</w:t>
      </w:r>
      <w:r>
        <w:rPr>
          <w:rFonts w:hint="eastAsia" w:ascii="仿宋_GB2312" w:hAnsi="仿宋" w:eastAsia="仿宋_GB2312" w:cs="仿宋"/>
          <w:sz w:val="28"/>
          <w:szCs w:val="28"/>
        </w:rPr>
        <w:t>X</w:t>
      </w:r>
      <w:r>
        <w:rPr>
          <w:rFonts w:hint="eastAsia" w:ascii="仿宋_GB2312" w:hAnsi="仿宋" w:eastAsia="仿宋_GB2312" w:cs="仿宋"/>
          <w:sz w:val="28"/>
          <w:szCs w:val="28"/>
          <w:lang w:eastAsia="zh-CN"/>
        </w:rPr>
        <w:t>间）”。特别说明</w:t>
      </w:r>
      <w:r>
        <w:rPr>
          <w:rFonts w:hint="eastAsia" w:ascii="仿宋_GB2312" w:hAnsi="仿宋" w:eastAsia="仿宋_GB2312" w:cs="仿宋"/>
          <w:sz w:val="28"/>
          <w:szCs w:val="28"/>
        </w:rPr>
        <w:t>每间宿舍可</w:t>
      </w:r>
      <w:r>
        <w:rPr>
          <w:rFonts w:hint="eastAsia" w:ascii="仿宋_GB2312" w:hAnsi="仿宋" w:eastAsia="仿宋_GB2312" w:cs="仿宋"/>
          <w:sz w:val="28"/>
          <w:szCs w:val="28"/>
          <w:lang w:eastAsia="zh-CN"/>
        </w:rPr>
        <w:t>最</w:t>
      </w:r>
      <w:r>
        <w:rPr>
          <w:rFonts w:hint="eastAsia" w:ascii="仿宋_GB2312" w:hAnsi="仿宋" w:eastAsia="仿宋_GB2312" w:cs="仿宋"/>
          <w:sz w:val="28"/>
          <w:szCs w:val="28"/>
        </w:rPr>
        <w:t>多</w:t>
      </w:r>
      <w:r>
        <w:rPr>
          <w:rFonts w:hint="eastAsia" w:ascii="仿宋_GB2312" w:hAnsi="仿宋" w:eastAsia="仿宋_GB2312" w:cs="仿宋"/>
          <w:sz w:val="28"/>
          <w:szCs w:val="28"/>
          <w:lang w:eastAsia="zh-CN"/>
        </w:rPr>
        <w:t>同时申报</w:t>
      </w:r>
      <w:r>
        <w:rPr>
          <w:rFonts w:hint="eastAsia" w:ascii="仿宋_GB2312" w:hAnsi="仿宋" w:eastAsia="仿宋_GB2312" w:cs="仿宋"/>
          <w:sz w:val="28"/>
          <w:szCs w:val="28"/>
        </w:rPr>
        <w:t>两</w:t>
      </w:r>
      <w:r>
        <w:rPr>
          <w:rFonts w:hint="eastAsia" w:ascii="仿宋_GB2312" w:hAnsi="仿宋" w:eastAsia="仿宋_GB2312" w:cs="仿宋"/>
          <w:sz w:val="28"/>
          <w:szCs w:val="28"/>
          <w:lang w:eastAsia="zh-CN"/>
        </w:rPr>
        <w:t>种类型宿舍</w:t>
      </w:r>
      <w:r>
        <w:rPr>
          <w:rFonts w:hint="eastAsia" w:ascii="仿宋_GB2312" w:hAnsi="仿宋" w:eastAsia="仿宋_GB2312" w:cs="仿宋"/>
          <w:sz w:val="28"/>
          <w:szCs w:val="28"/>
        </w:rPr>
        <w:t>的评比，</w:t>
      </w:r>
      <w:r>
        <w:rPr>
          <w:rFonts w:hint="eastAsia" w:ascii="仿宋_GB2312" w:hAnsi="仿宋" w:eastAsia="仿宋_GB2312" w:cs="仿宋"/>
          <w:sz w:val="28"/>
          <w:szCs w:val="28"/>
          <w:lang w:eastAsia="zh-CN"/>
        </w:rPr>
        <w:t>但</w:t>
      </w:r>
      <w:r>
        <w:rPr>
          <w:rFonts w:hint="eastAsia" w:ascii="仿宋_GB2312" w:hAnsi="仿宋" w:eastAsia="仿宋_GB2312" w:cs="仿宋"/>
          <w:sz w:val="28"/>
          <w:szCs w:val="28"/>
        </w:rPr>
        <w:t>材料及照片不得重复。</w:t>
      </w:r>
      <w:r>
        <w:rPr>
          <w:rFonts w:hint="eastAsia" w:ascii="仿宋_GB2312" w:hAnsi="仿宋" w:eastAsia="仿宋_GB2312" w:cs="仿宋"/>
          <w:b/>
          <w:bCs/>
          <w:sz w:val="28"/>
          <w:szCs w:val="28"/>
          <w:lang w:val="en-US" w:eastAsia="zh-CN"/>
        </w:rPr>
        <w:t>16-14级各班每个类型的宿舍至少要推荐1个宿舍参加评比。13级不做要求，鼓励申报。</w:t>
      </w:r>
    </w:p>
    <w:p>
      <w:pPr>
        <w:spacing w:line="360" w:lineRule="auto"/>
        <w:jc w:val="left"/>
        <w:rPr>
          <w:rFonts w:hint="eastAsia" w:ascii="仿宋_GB2312" w:hAnsi="仿宋" w:eastAsia="仿宋_GB2312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_GB2312" w:hAnsi="仿宋" w:eastAsia="仿宋_GB2312" w:cs="仿宋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 w:ascii="仿宋_GB2312" w:hAnsi="仿宋" w:eastAsia="仿宋_GB2312" w:cs="仿宋"/>
          <w:b w:val="0"/>
          <w:bCs w:val="0"/>
          <w:sz w:val="28"/>
          <w:szCs w:val="28"/>
          <w:lang w:val="en-US" w:eastAsia="zh-CN"/>
        </w:rPr>
        <w:t xml:space="preserve">   联系人信息如下：</w:t>
      </w:r>
      <w:bookmarkStart w:id="0" w:name="_GoBack"/>
      <w:bookmarkEnd w:id="0"/>
    </w:p>
    <w:p>
      <w:pPr>
        <w:spacing w:line="360" w:lineRule="auto"/>
        <w:ind w:firstLine="560"/>
        <w:jc w:val="left"/>
        <w:rPr>
          <w:rFonts w:hint="eastAsia" w:ascii="仿宋_GB2312" w:hAnsi="仿宋" w:eastAsia="仿宋_GB2312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_GB2312" w:hAnsi="仿宋" w:eastAsia="仿宋_GB2312" w:cs="仿宋"/>
          <w:b w:val="0"/>
          <w:bCs w:val="0"/>
          <w:sz w:val="28"/>
          <w:szCs w:val="28"/>
          <w:lang w:val="en-US" w:eastAsia="zh-CN"/>
        </w:rPr>
        <w:t>实力宿舍：杜洋涛 QQ：1464771518</w:t>
      </w:r>
    </w:p>
    <w:p>
      <w:pPr>
        <w:spacing w:line="360" w:lineRule="auto"/>
        <w:ind w:firstLine="560"/>
        <w:jc w:val="left"/>
        <w:rPr>
          <w:rFonts w:hint="eastAsia" w:ascii="仿宋_GB2312" w:hAnsi="仿宋" w:eastAsia="仿宋_GB2312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_GB2312" w:hAnsi="仿宋" w:eastAsia="仿宋_GB2312" w:cs="仿宋"/>
          <w:b w:val="0"/>
          <w:bCs w:val="0"/>
          <w:sz w:val="28"/>
          <w:szCs w:val="28"/>
          <w:lang w:val="en-US" w:eastAsia="zh-CN"/>
        </w:rPr>
        <w:t>创意宿舍：熊倩QQ：1204184205</w:t>
      </w:r>
    </w:p>
    <w:p>
      <w:pPr>
        <w:spacing w:line="360" w:lineRule="auto"/>
        <w:ind w:firstLine="560"/>
        <w:jc w:val="left"/>
        <w:rPr>
          <w:rFonts w:hint="eastAsia" w:ascii="仿宋_GB2312" w:hAnsi="仿宋" w:eastAsia="仿宋_GB2312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_GB2312" w:hAnsi="仿宋" w:eastAsia="仿宋_GB2312" w:cs="仿宋"/>
          <w:b w:val="0"/>
          <w:bCs w:val="0"/>
          <w:sz w:val="28"/>
          <w:szCs w:val="28"/>
          <w:lang w:val="en-US" w:eastAsia="zh-CN"/>
        </w:rPr>
        <w:t>魅力宿舍：李笑微QQ：948145656</w:t>
      </w:r>
    </w:p>
    <w:p>
      <w:pPr>
        <w:spacing w:line="360" w:lineRule="auto"/>
        <w:ind w:firstLine="560"/>
        <w:jc w:val="left"/>
        <w:rPr>
          <w:rFonts w:hint="eastAsia" w:ascii="仿宋_GB2312" w:hAnsi="仿宋" w:eastAsia="仿宋_GB2312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_GB2312" w:hAnsi="仿宋" w:eastAsia="仿宋_GB2312" w:cs="仿宋"/>
          <w:b w:val="0"/>
          <w:bCs w:val="0"/>
          <w:sz w:val="28"/>
          <w:szCs w:val="28"/>
          <w:lang w:val="en-US" w:eastAsia="zh-CN"/>
        </w:rPr>
        <w:t>温馨宿舍：杨李 QQ：200654240</w:t>
      </w:r>
    </w:p>
    <w:p>
      <w:pPr>
        <w:spacing w:line="360" w:lineRule="auto"/>
        <w:ind w:firstLine="560"/>
        <w:jc w:val="left"/>
        <w:rPr>
          <w:rFonts w:hint="eastAsia" w:ascii="仿宋_GB2312" w:hAnsi="仿宋" w:eastAsia="仿宋_GB2312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_GB2312" w:hAnsi="仿宋" w:eastAsia="仿宋_GB2312" w:cs="仿宋"/>
          <w:b w:val="0"/>
          <w:bCs w:val="0"/>
          <w:sz w:val="28"/>
          <w:szCs w:val="28"/>
          <w:lang w:val="en-US" w:eastAsia="zh-CN"/>
        </w:rPr>
        <w:t>历劫宿舍：郭璇 QQ：928532020</w:t>
      </w:r>
    </w:p>
    <w:p>
      <w:pPr>
        <w:spacing w:line="360" w:lineRule="auto"/>
        <w:rPr>
          <w:rFonts w:ascii="黑体" w:hAnsi="黑体" w:eastAsia="黑体" w:cs="黑体"/>
          <w:b/>
          <w:sz w:val="28"/>
          <w:szCs w:val="28"/>
        </w:rPr>
      </w:pPr>
      <w:r>
        <w:rPr>
          <w:rFonts w:hint="eastAsia" w:ascii="黑体" w:hAnsi="黑体" w:eastAsia="黑体" w:cs="黑体"/>
          <w:b/>
          <w:sz w:val="28"/>
          <w:szCs w:val="28"/>
          <w:lang w:eastAsia="zh-CN"/>
        </w:rPr>
        <w:t>五</w:t>
      </w:r>
      <w:r>
        <w:rPr>
          <w:rFonts w:hint="eastAsia" w:ascii="黑体" w:hAnsi="黑体" w:eastAsia="黑体" w:cs="黑体"/>
          <w:b/>
          <w:sz w:val="28"/>
          <w:szCs w:val="28"/>
        </w:rPr>
        <w:t>、奖</w:t>
      </w:r>
      <w:r>
        <w:rPr>
          <w:rFonts w:hint="eastAsia" w:ascii="黑体" w:hAnsi="黑体" w:eastAsia="黑体" w:cs="黑体"/>
          <w:b/>
          <w:sz w:val="28"/>
          <w:szCs w:val="28"/>
          <w:lang w:eastAsia="zh-CN"/>
        </w:rPr>
        <w:t>项</w:t>
      </w:r>
      <w:r>
        <w:rPr>
          <w:rFonts w:hint="eastAsia" w:ascii="黑体" w:hAnsi="黑体" w:eastAsia="黑体" w:cs="黑体"/>
          <w:b/>
          <w:sz w:val="28"/>
          <w:szCs w:val="28"/>
        </w:rPr>
        <w:t>设置</w:t>
      </w:r>
    </w:p>
    <w:p>
      <w:pPr>
        <w:spacing w:line="360" w:lineRule="auto"/>
        <w:ind w:firstLine="570"/>
        <w:rPr>
          <w:rFonts w:ascii="仿宋_GB2312" w:hAnsi="仿宋" w:eastAsia="仿宋_GB2312" w:cs="仿宋"/>
          <w:sz w:val="28"/>
          <w:szCs w:val="28"/>
        </w:rPr>
      </w:pPr>
      <w:r>
        <w:rPr>
          <w:rFonts w:hint="eastAsia" w:ascii="仿宋_GB2312" w:hAnsi="仿宋" w:eastAsia="仿宋_GB2312" w:cs="仿宋"/>
          <w:sz w:val="28"/>
          <w:szCs w:val="28"/>
          <w:lang w:eastAsia="zh-CN"/>
        </w:rPr>
        <w:t>五种类型的宿舍</w:t>
      </w:r>
      <w:r>
        <w:rPr>
          <w:rFonts w:hint="eastAsia" w:ascii="仿宋_GB2312" w:hAnsi="仿宋" w:eastAsia="仿宋_GB2312" w:cs="仿宋"/>
          <w:sz w:val="28"/>
          <w:szCs w:val="28"/>
        </w:rPr>
        <w:t>都设一、二、三等奖</w:t>
      </w:r>
      <w:r>
        <w:rPr>
          <w:rFonts w:hint="eastAsia" w:ascii="仿宋_GB2312" w:hAnsi="仿宋" w:eastAsia="仿宋_GB2312" w:cs="仿宋"/>
          <w:sz w:val="28"/>
          <w:szCs w:val="28"/>
          <w:lang w:eastAsia="zh-CN"/>
        </w:rPr>
        <w:t>个一名，颁发奖品和证书。</w:t>
      </w:r>
    </w:p>
    <w:p>
      <w:pPr>
        <w:spacing w:line="360" w:lineRule="auto"/>
        <w:ind w:firstLine="560"/>
        <w:rPr>
          <w:rFonts w:ascii="仿宋_GB2312" w:hAnsi="仿宋" w:eastAsia="仿宋_GB2312" w:cs="仿宋"/>
          <w:sz w:val="28"/>
          <w:szCs w:val="28"/>
        </w:rPr>
      </w:pPr>
      <w:r>
        <w:rPr>
          <w:rFonts w:hint="eastAsia" w:ascii="仿宋_GB2312" w:hAnsi="仿宋" w:eastAsia="仿宋_GB2312" w:cs="仿宋"/>
          <w:sz w:val="28"/>
          <w:szCs w:val="28"/>
        </w:rPr>
        <w:t>一等奖：宿舍神器—吊椅（4个）或落地镜（1个）</w:t>
      </w:r>
    </w:p>
    <w:p>
      <w:pPr>
        <w:spacing w:line="360" w:lineRule="auto"/>
        <w:ind w:firstLine="560"/>
        <w:rPr>
          <w:rFonts w:ascii="仿宋_GB2312" w:hAnsi="仿宋" w:eastAsia="仿宋_GB2312" w:cs="仿宋"/>
          <w:sz w:val="28"/>
          <w:szCs w:val="28"/>
        </w:rPr>
      </w:pPr>
      <w:r>
        <w:rPr>
          <w:rFonts w:hint="eastAsia" w:ascii="仿宋_GB2312" w:hAnsi="仿宋" w:eastAsia="仿宋_GB2312" w:cs="仿宋"/>
          <w:sz w:val="28"/>
          <w:szCs w:val="28"/>
        </w:rPr>
        <w:t>二等奖：宿舍用折叠桌（1个）或LED磁铁USB护眼灯（4个）</w:t>
      </w:r>
    </w:p>
    <w:p>
      <w:pPr>
        <w:spacing w:line="360" w:lineRule="auto"/>
        <w:ind w:firstLine="560"/>
        <w:rPr>
          <w:rFonts w:ascii="仿宋_GB2312" w:hAnsi="仿宋" w:eastAsia="仿宋_GB2312" w:cs="仿宋"/>
          <w:sz w:val="28"/>
          <w:szCs w:val="28"/>
        </w:rPr>
      </w:pPr>
      <w:r>
        <w:rPr>
          <w:rFonts w:hint="eastAsia" w:ascii="仿宋_GB2312" w:hAnsi="仿宋" w:eastAsia="仿宋_GB2312" w:cs="仿宋"/>
          <w:sz w:val="28"/>
          <w:szCs w:val="28"/>
        </w:rPr>
        <w:t>三等奖：壁纸（4个）或收纳盒（4个）或小风扇（4个）</w:t>
      </w:r>
    </w:p>
    <w:p>
      <w:pPr>
        <w:spacing w:line="360" w:lineRule="auto"/>
        <w:ind w:left="6721" w:leftChars="267" w:hanging="6160" w:hangingChars="2200"/>
        <w:jc w:val="left"/>
        <w:rPr>
          <w:rFonts w:ascii="仿宋_GB2312" w:hAnsi="仿宋" w:eastAsia="仿宋_GB2312" w:cs="仿宋"/>
          <w:sz w:val="28"/>
          <w:szCs w:val="28"/>
        </w:rPr>
      </w:pPr>
      <w:r>
        <w:rPr>
          <w:rFonts w:hint="eastAsia" w:ascii="仿宋_GB2312" w:hAnsi="仿宋" w:eastAsia="仿宋_GB2312" w:cs="仿宋"/>
          <w:sz w:val="28"/>
          <w:szCs w:val="28"/>
        </w:rPr>
        <w:t>附件1：“爱宿舍，SHOW精彩”活动报名表</w:t>
      </w:r>
    </w:p>
    <w:p>
      <w:pPr>
        <w:spacing w:line="360" w:lineRule="auto"/>
        <w:rPr>
          <w:rStyle w:val="8"/>
          <w:rFonts w:hint="eastAsia" w:ascii="仿宋_GB2312" w:hAnsi="仿宋" w:eastAsia="仿宋_GB2312" w:cs="仿宋"/>
          <w:sz w:val="28"/>
          <w:szCs w:val="28"/>
        </w:rPr>
      </w:pPr>
    </w:p>
    <w:p>
      <w:pPr>
        <w:spacing w:line="360" w:lineRule="auto"/>
        <w:ind w:firstLine="560"/>
        <w:rPr>
          <w:rFonts w:ascii="仿宋_GB2312" w:hAnsi="仿宋" w:eastAsia="仿宋_GB2312" w:cs="仿宋"/>
          <w:sz w:val="28"/>
          <w:szCs w:val="28"/>
        </w:rPr>
      </w:pPr>
      <w:r>
        <w:rPr>
          <w:rFonts w:hint="eastAsia" w:ascii="仿宋_GB2312" w:hAnsi="仿宋" w:eastAsia="仿宋_GB2312" w:cs="仿宋"/>
          <w:sz w:val="28"/>
          <w:szCs w:val="28"/>
        </w:rPr>
        <w:t>未尽事宜，另行通知。</w:t>
      </w:r>
      <w:r>
        <w:rPr>
          <w:rFonts w:ascii="仿宋_GB2312" w:hAnsi="仿宋" w:eastAsia="仿宋_GB2312" w:cs="仿宋"/>
          <w:sz w:val="28"/>
          <w:szCs w:val="28"/>
        </w:rPr>
        <w:t xml:space="preserve"> </w:t>
      </w:r>
    </w:p>
    <w:p>
      <w:pPr>
        <w:spacing w:line="360" w:lineRule="auto"/>
        <w:ind w:firstLine="560"/>
        <w:rPr>
          <w:rFonts w:ascii="仿宋_GB2312" w:hAnsi="仿宋" w:eastAsia="仿宋_GB2312" w:cs="仿宋"/>
          <w:sz w:val="28"/>
          <w:szCs w:val="28"/>
        </w:rPr>
      </w:pPr>
    </w:p>
    <w:p>
      <w:pPr>
        <w:spacing w:line="360" w:lineRule="auto"/>
        <w:ind w:left="6721" w:leftChars="267" w:hanging="6160" w:hangingChars="2200"/>
        <w:jc w:val="right"/>
        <w:rPr>
          <w:rFonts w:hint="eastAsia" w:ascii="仿宋_GB2312" w:hAnsi="仿宋" w:eastAsia="仿宋_GB2312" w:cs="仿宋"/>
          <w:kern w:val="0"/>
          <w:sz w:val="28"/>
          <w:szCs w:val="28"/>
          <w:lang w:eastAsia="zh-CN"/>
        </w:rPr>
      </w:pPr>
      <w:r>
        <w:rPr>
          <w:rFonts w:hint="eastAsia" w:ascii="仿宋_GB2312" w:hAnsi="仿宋" w:eastAsia="仿宋_GB2312" w:cs="仿宋"/>
          <w:kern w:val="0"/>
          <w:sz w:val="28"/>
          <w:szCs w:val="28"/>
          <w:lang w:eastAsia="zh-CN"/>
        </w:rPr>
        <w:t>共青团</w:t>
      </w:r>
      <w:r>
        <w:rPr>
          <w:rFonts w:hint="eastAsia" w:ascii="仿宋_GB2312" w:hAnsi="仿宋" w:eastAsia="仿宋_GB2312" w:cs="仿宋"/>
          <w:kern w:val="0"/>
          <w:sz w:val="28"/>
          <w:szCs w:val="28"/>
        </w:rPr>
        <w:t>管理与经济学院</w:t>
      </w:r>
      <w:r>
        <w:rPr>
          <w:rFonts w:hint="eastAsia" w:ascii="仿宋_GB2312" w:hAnsi="仿宋" w:eastAsia="仿宋_GB2312" w:cs="仿宋"/>
          <w:kern w:val="0"/>
          <w:sz w:val="28"/>
          <w:szCs w:val="28"/>
          <w:lang w:eastAsia="zh-CN"/>
        </w:rPr>
        <w:t>委员会</w:t>
      </w:r>
    </w:p>
    <w:p>
      <w:pPr>
        <w:spacing w:line="360" w:lineRule="auto"/>
        <w:ind w:left="6721" w:leftChars="267" w:hanging="6160" w:hangingChars="2200"/>
        <w:jc w:val="center"/>
        <w:rPr>
          <w:rFonts w:hint="eastAsia" w:ascii="仿宋_GB2312" w:hAnsi="仿宋" w:eastAsia="仿宋_GB2312" w:cs="仿宋"/>
          <w:kern w:val="0"/>
          <w:sz w:val="28"/>
          <w:szCs w:val="28"/>
          <w:lang w:eastAsia="zh-CN"/>
        </w:rPr>
      </w:pPr>
      <w:r>
        <w:rPr>
          <w:rFonts w:hint="eastAsia" w:ascii="仿宋_GB2312" w:hAnsi="仿宋" w:eastAsia="仿宋_GB2312" w:cs="仿宋"/>
          <w:kern w:val="0"/>
          <w:sz w:val="28"/>
          <w:szCs w:val="28"/>
          <w:lang w:val="en-US" w:eastAsia="zh-CN"/>
        </w:rPr>
        <w:t xml:space="preserve">                             </w:t>
      </w:r>
      <w:r>
        <w:rPr>
          <w:rFonts w:hint="eastAsia" w:ascii="仿宋_GB2312" w:hAnsi="仿宋" w:eastAsia="仿宋_GB2312" w:cs="仿宋"/>
          <w:kern w:val="0"/>
          <w:sz w:val="28"/>
          <w:szCs w:val="28"/>
          <w:lang w:eastAsia="zh-CN"/>
        </w:rPr>
        <w:t>管理与经济学院学生会</w:t>
      </w:r>
    </w:p>
    <w:p>
      <w:pPr>
        <w:spacing w:line="360" w:lineRule="auto"/>
        <w:ind w:left="6721" w:leftChars="267" w:hanging="6160" w:hangingChars="2200"/>
        <w:jc w:val="center"/>
        <w:rPr>
          <w:rFonts w:ascii="仿宋_GB2312" w:hAnsi="仿宋" w:eastAsia="仿宋_GB2312" w:cs="仿宋"/>
          <w:sz w:val="28"/>
          <w:szCs w:val="28"/>
        </w:rPr>
      </w:pPr>
      <w:r>
        <w:rPr>
          <w:rFonts w:hint="eastAsia" w:ascii="仿宋_GB2312" w:hAnsi="仿宋" w:eastAsia="仿宋_GB2312" w:cs="仿宋"/>
          <w:sz w:val="28"/>
          <w:szCs w:val="28"/>
        </w:rPr>
        <w:t xml:space="preserve">                               </w:t>
      </w:r>
      <w:r>
        <w:rPr>
          <w:rFonts w:ascii="仿宋_GB2312" w:hAnsi="仿宋" w:eastAsia="仿宋_GB2312" w:cs="仿宋"/>
          <w:sz w:val="28"/>
          <w:szCs w:val="28"/>
        </w:rPr>
        <w:t>2017</w:t>
      </w:r>
      <w:r>
        <w:rPr>
          <w:rFonts w:hint="eastAsia" w:ascii="仿宋_GB2312" w:hAnsi="仿宋" w:eastAsia="仿宋_GB2312" w:cs="仿宋"/>
          <w:sz w:val="28"/>
          <w:szCs w:val="28"/>
        </w:rPr>
        <w:t>年5月11日</w:t>
      </w:r>
    </w:p>
    <w:p>
      <w:pPr>
        <w:spacing w:line="360" w:lineRule="auto"/>
        <w:ind w:firstLine="716" w:firstLineChars="198"/>
        <w:rPr>
          <w:rFonts w:hint="eastAsia" w:ascii="宋体" w:hAnsi="宋体" w:cs="方正小标宋_GBK"/>
          <w:b/>
          <w:sz w:val="36"/>
          <w:szCs w:val="36"/>
        </w:rPr>
      </w:pPr>
    </w:p>
    <w:p>
      <w:pPr>
        <w:spacing w:line="360" w:lineRule="auto"/>
        <w:ind w:firstLine="716" w:firstLineChars="198"/>
        <w:rPr>
          <w:rFonts w:hint="eastAsia" w:ascii="宋体" w:hAnsi="宋体" w:cs="方正小标宋_GBK"/>
          <w:b/>
          <w:sz w:val="36"/>
          <w:szCs w:val="36"/>
        </w:rPr>
      </w:pPr>
    </w:p>
    <w:p>
      <w:pPr>
        <w:spacing w:line="360" w:lineRule="auto"/>
        <w:ind w:firstLine="716" w:firstLineChars="198"/>
        <w:rPr>
          <w:rFonts w:hint="eastAsia" w:ascii="宋体" w:hAnsi="宋体" w:cs="方正小标宋_GBK"/>
          <w:b/>
          <w:sz w:val="36"/>
          <w:szCs w:val="36"/>
        </w:rPr>
      </w:pPr>
    </w:p>
    <w:p>
      <w:pPr>
        <w:spacing w:line="360" w:lineRule="auto"/>
        <w:ind w:firstLine="716" w:firstLineChars="198"/>
        <w:rPr>
          <w:rFonts w:hint="eastAsia" w:ascii="宋体" w:hAnsi="宋体" w:cs="方正小标宋_GBK"/>
          <w:b/>
          <w:sz w:val="36"/>
          <w:szCs w:val="36"/>
        </w:rPr>
      </w:pPr>
    </w:p>
    <w:p>
      <w:pPr>
        <w:spacing w:line="360" w:lineRule="auto"/>
        <w:ind w:firstLine="716" w:firstLineChars="198"/>
        <w:rPr>
          <w:rFonts w:hint="eastAsia" w:ascii="宋体" w:hAnsi="宋体" w:cs="方正小标宋_GBK"/>
          <w:b/>
          <w:sz w:val="36"/>
          <w:szCs w:val="36"/>
        </w:rPr>
      </w:pPr>
    </w:p>
    <w:p>
      <w:pPr>
        <w:spacing w:line="360" w:lineRule="auto"/>
        <w:ind w:firstLine="716" w:firstLineChars="198"/>
        <w:rPr>
          <w:rFonts w:hint="eastAsia" w:ascii="宋体" w:hAnsi="宋体" w:cs="方正小标宋_GBK"/>
          <w:b/>
          <w:sz w:val="36"/>
          <w:szCs w:val="36"/>
        </w:rPr>
      </w:pPr>
    </w:p>
    <w:p>
      <w:pPr>
        <w:spacing w:line="360" w:lineRule="auto"/>
        <w:ind w:firstLine="716" w:firstLineChars="198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 w:cs="方正小标宋_GBK"/>
          <w:b/>
          <w:sz w:val="36"/>
          <w:szCs w:val="36"/>
        </w:rPr>
        <w:t>靓丽园区“</w:t>
      </w:r>
      <w:r>
        <w:rPr>
          <w:rFonts w:hint="eastAsia" w:ascii="宋体" w:hAnsi="宋体"/>
          <w:b/>
          <w:sz w:val="36"/>
          <w:szCs w:val="36"/>
        </w:rPr>
        <w:t>爱</w:t>
      </w:r>
      <w:r>
        <w:rPr>
          <w:rFonts w:hint="eastAsia" w:ascii="宋体" w:hAnsi="宋体"/>
          <w:b/>
          <w:sz w:val="36"/>
          <w:szCs w:val="36"/>
          <w:lang w:eastAsia="zh-CN"/>
        </w:rPr>
        <w:t>宿舍</w:t>
      </w:r>
      <w:r>
        <w:rPr>
          <w:rFonts w:hint="eastAsia" w:ascii="宋体" w:hAnsi="宋体"/>
          <w:b/>
          <w:sz w:val="36"/>
          <w:szCs w:val="36"/>
        </w:rPr>
        <w:t>，SHOW精彩”活动报名表</w:t>
      </w:r>
    </w:p>
    <w:p>
      <w:pPr>
        <w:spacing w:line="360" w:lineRule="auto"/>
        <w:jc w:val="left"/>
        <w:rPr>
          <w:rFonts w:ascii="宋体" w:hAnsi="宋体"/>
          <w:b/>
          <w:sz w:val="24"/>
        </w:rPr>
      </w:pPr>
    </w:p>
    <w:p>
      <w:pPr>
        <w:spacing w:line="360" w:lineRule="auto"/>
        <w:jc w:val="left"/>
        <w:rPr>
          <w:rFonts w:ascii="宋体" w:hAnsi="宋体"/>
          <w:sz w:val="32"/>
        </w:rPr>
      </w:pPr>
      <w:r>
        <w:rPr>
          <w:rFonts w:hint="eastAsia" w:ascii="宋体" w:hAnsi="宋体"/>
          <w:b/>
          <w:sz w:val="32"/>
          <w:lang w:eastAsia="zh-CN"/>
        </w:rPr>
        <w:t>申报宿舍类型</w:t>
      </w:r>
      <w:r>
        <w:rPr>
          <w:rFonts w:ascii="宋体" w:hAnsi="宋体"/>
          <w:b/>
          <w:sz w:val="32"/>
        </w:rPr>
        <w:t>：</w:t>
      </w:r>
    </w:p>
    <w:tbl>
      <w:tblPr>
        <w:tblStyle w:val="9"/>
        <w:tblpPr w:leftFromText="180" w:rightFromText="180" w:vertAnchor="page" w:horzAnchor="page" w:tblpXSpec="center" w:tblpY="3387"/>
        <w:tblW w:w="83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559"/>
        <w:gridCol w:w="2410"/>
        <w:gridCol w:w="2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32"/>
              </w:rPr>
            </w:pPr>
            <w:r>
              <w:rPr>
                <w:sz w:val="32"/>
              </w:rPr>
              <w:t xml:space="preserve">园区：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32"/>
              </w:rPr>
            </w:pPr>
            <w:r>
              <w:rPr>
                <w:rFonts w:hint="eastAsia"/>
                <w:sz w:val="32"/>
              </w:rPr>
              <w:t>楼栋：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left="12"/>
              <w:rPr>
                <w:sz w:val="32"/>
              </w:rPr>
            </w:pPr>
            <w:r>
              <w:rPr>
                <w:rFonts w:hint="eastAsia"/>
                <w:sz w:val="32"/>
              </w:rPr>
              <w:t>宿舍号：</w:t>
            </w:r>
          </w:p>
        </w:tc>
        <w:tc>
          <w:tcPr>
            <w:tcW w:w="2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left="42"/>
              <w:rPr>
                <w:sz w:val="32"/>
              </w:rPr>
            </w:pPr>
            <w:r>
              <w:rPr>
                <w:rFonts w:hint="eastAsia"/>
                <w:sz w:val="32"/>
              </w:rPr>
              <w:t>班级：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35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kern w:val="0"/>
                <w:sz w:val="32"/>
              </w:rPr>
            </w:pPr>
            <w:r>
              <w:rPr>
                <w:rFonts w:hint="eastAsia"/>
                <w:kern w:val="0"/>
                <w:sz w:val="32"/>
              </w:rPr>
              <w:t>姓名</w:t>
            </w:r>
          </w:p>
        </w:tc>
        <w:tc>
          <w:tcPr>
            <w:tcW w:w="48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</w:tcBorders>
          </w:tcPr>
          <w:p>
            <w:pPr>
              <w:spacing w:line="360" w:lineRule="auto"/>
              <w:jc w:val="center"/>
              <w:rPr>
                <w:kern w:val="0"/>
                <w:sz w:val="32"/>
              </w:rPr>
            </w:pPr>
            <w:r>
              <w:rPr>
                <w:kern w:val="0"/>
                <w:sz w:val="32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12" w:hRule="atLeast"/>
          <w:jc w:val="center"/>
        </w:trPr>
        <w:tc>
          <w:tcPr>
            <w:tcW w:w="35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kern w:val="0"/>
                <w:sz w:val="32"/>
              </w:rPr>
            </w:pPr>
          </w:p>
        </w:tc>
        <w:tc>
          <w:tcPr>
            <w:tcW w:w="48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kern w:val="0"/>
                <w:sz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9" w:hRule="atLeast"/>
          <w:jc w:val="center"/>
        </w:trPr>
        <w:tc>
          <w:tcPr>
            <w:tcW w:w="35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kern w:val="0"/>
                <w:sz w:val="32"/>
              </w:rPr>
            </w:pPr>
          </w:p>
        </w:tc>
        <w:tc>
          <w:tcPr>
            <w:tcW w:w="48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left="87"/>
              <w:jc w:val="center"/>
              <w:rPr>
                <w:kern w:val="0"/>
                <w:sz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  <w:jc w:val="center"/>
        </w:trPr>
        <w:tc>
          <w:tcPr>
            <w:tcW w:w="35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kern w:val="0"/>
                <w:sz w:val="32"/>
              </w:rPr>
            </w:pPr>
          </w:p>
        </w:tc>
        <w:tc>
          <w:tcPr>
            <w:tcW w:w="48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left="87"/>
              <w:jc w:val="center"/>
              <w:rPr>
                <w:kern w:val="0"/>
                <w:sz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699" w:hRule="atLeast"/>
          <w:jc w:val="center"/>
        </w:trPr>
        <w:tc>
          <w:tcPr>
            <w:tcW w:w="35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kern w:val="0"/>
                <w:sz w:val="32"/>
              </w:rPr>
            </w:pPr>
          </w:p>
        </w:tc>
        <w:tc>
          <w:tcPr>
            <w:tcW w:w="48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left="87"/>
              <w:jc w:val="center"/>
              <w:rPr>
                <w:kern w:val="0"/>
                <w:sz w:val="32"/>
              </w:rPr>
            </w:pPr>
          </w:p>
        </w:tc>
      </w:tr>
    </w:tbl>
    <w:p>
      <w:pPr>
        <w:spacing w:line="360" w:lineRule="auto"/>
        <w:jc w:val="left"/>
        <w:rPr>
          <w:rFonts w:ascii="宋体" w:hAnsi="宋体"/>
          <w:b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方正小标宋_GBK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altName w:val="宋体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黑体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600px;height:356px" o:bullet="t">
        <v:imagedata r:id="rId1" o:title=""/>
      </v:shape>
    </w:pict>
  </w:numPicBullet>
  <w:abstractNum w:abstractNumId="0">
    <w:nsid w:val="7E415E2D"/>
    <w:multiLevelType w:val="multilevel"/>
    <w:tmpl w:val="7E415E2D"/>
    <w:lvl w:ilvl="0" w:tentative="0">
      <w:start w:val="1"/>
      <w:numFmt w:val="bullet"/>
      <w:pStyle w:val="12"/>
      <w:lvlText w:val=""/>
      <w:lvlPicBulletId w:val="0"/>
      <w:lvlJc w:val="left"/>
      <w:pPr>
        <w:ind w:left="42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10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F4C"/>
    <w:rsid w:val="000A409B"/>
    <w:rsid w:val="000F12E0"/>
    <w:rsid w:val="003F1229"/>
    <w:rsid w:val="0069509B"/>
    <w:rsid w:val="009E2F4C"/>
    <w:rsid w:val="00B10003"/>
    <w:rsid w:val="00B65199"/>
    <w:rsid w:val="00C152ED"/>
    <w:rsid w:val="00C85FE7"/>
    <w:rsid w:val="00CB092D"/>
    <w:rsid w:val="00D23D85"/>
    <w:rsid w:val="00E20704"/>
    <w:rsid w:val="00F365AA"/>
    <w:rsid w:val="3C821EA5"/>
    <w:rsid w:val="7481180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3"/>
    <w:next w:val="1"/>
    <w:link w:val="10"/>
    <w:qFormat/>
    <w:uiPriority w:val="9"/>
    <w:pPr>
      <w:outlineLvl w:val="0"/>
    </w:pPr>
  </w:style>
  <w:style w:type="paragraph" w:styleId="3">
    <w:name w:val="heading 2"/>
    <w:next w:val="1"/>
    <w:link w:val="11"/>
    <w:unhideWhenUsed/>
    <w:qFormat/>
    <w:uiPriority w:val="9"/>
    <w:pPr>
      <w:keepNext/>
      <w:keepLines/>
      <w:spacing w:before="120" w:after="120"/>
      <w:outlineLvl w:val="1"/>
    </w:pPr>
    <w:rPr>
      <w:rFonts w:eastAsia="Microsoft YaHei UI" w:asciiTheme="minorHAnsi" w:hAnsiTheme="minorHAnsi" w:cstheme="minorBidi"/>
      <w:b/>
      <w:bCs/>
      <w:color w:val="1F497D" w:themeColor="text2"/>
      <w:kern w:val="0"/>
      <w:sz w:val="26"/>
      <w:szCs w:val="26"/>
      <w:lang w:val="en-US" w:eastAsia="ja-JP" w:bidi="ar-SA"/>
      <w14:textFill>
        <w14:solidFill>
          <w14:schemeClr w14:val="tx2"/>
        </w14:solidFill>
      </w14:textFill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5"/>
    <w:unhideWhenUsed/>
    <w:uiPriority w:val="99"/>
    <w:pPr>
      <w:ind w:left="100" w:leftChars="2500"/>
    </w:p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标题 1 Char"/>
    <w:basedOn w:val="7"/>
    <w:link w:val="2"/>
    <w:uiPriority w:val="9"/>
    <w:rPr>
      <w:rFonts w:eastAsia="Microsoft YaHei UI"/>
      <w:b/>
      <w:bCs/>
      <w:color w:val="1F497D" w:themeColor="text2"/>
      <w:kern w:val="0"/>
      <w:sz w:val="26"/>
      <w:szCs w:val="26"/>
      <w:lang w:eastAsia="ja-JP"/>
      <w14:textFill>
        <w14:solidFill>
          <w14:schemeClr w14:val="tx2"/>
        </w14:solidFill>
      </w14:textFill>
    </w:rPr>
  </w:style>
  <w:style w:type="character" w:customStyle="1" w:styleId="11">
    <w:name w:val="标题 2 Char"/>
    <w:basedOn w:val="7"/>
    <w:link w:val="3"/>
    <w:qFormat/>
    <w:uiPriority w:val="9"/>
    <w:rPr>
      <w:rFonts w:eastAsia="Microsoft YaHei UI"/>
      <w:b/>
      <w:bCs/>
      <w:color w:val="1F497D" w:themeColor="text2"/>
      <w:kern w:val="0"/>
      <w:sz w:val="26"/>
      <w:szCs w:val="26"/>
      <w:lang w:eastAsia="ja-JP"/>
      <w14:textFill>
        <w14:solidFill>
          <w14:schemeClr w14:val="tx2"/>
        </w14:solidFill>
      </w14:textFill>
    </w:rPr>
  </w:style>
  <w:style w:type="paragraph" w:customStyle="1" w:styleId="12">
    <w:name w:val="项目符号列表"/>
    <w:qFormat/>
    <w:uiPriority w:val="0"/>
    <w:pPr>
      <w:numPr>
        <w:ilvl w:val="0"/>
        <w:numId w:val="1"/>
      </w:numPr>
      <w:spacing w:before="50" w:beforeLines="50" w:after="50" w:afterLines="5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3">
    <w:name w:val="页眉 Char"/>
    <w:basedOn w:val="7"/>
    <w:link w:val="6"/>
    <w:uiPriority w:val="99"/>
    <w:rPr>
      <w:sz w:val="18"/>
      <w:szCs w:val="18"/>
    </w:rPr>
  </w:style>
  <w:style w:type="character" w:customStyle="1" w:styleId="14">
    <w:name w:val="页脚 Char"/>
    <w:basedOn w:val="7"/>
    <w:link w:val="5"/>
    <w:uiPriority w:val="99"/>
    <w:rPr>
      <w:sz w:val="18"/>
      <w:szCs w:val="18"/>
    </w:rPr>
  </w:style>
  <w:style w:type="character" w:customStyle="1" w:styleId="15">
    <w:name w:val="日期 Char"/>
    <w:basedOn w:val="7"/>
    <w:link w:val="4"/>
    <w:semiHidden/>
    <w:uiPriority w:val="99"/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243</Words>
  <Characters>1388</Characters>
  <Lines>11</Lines>
  <Paragraphs>3</Paragraphs>
  <ScaleCrop>false</ScaleCrop>
  <LinksUpToDate>false</LinksUpToDate>
  <CharactersWithSpaces>1628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2017-05-10T15:21:00Z</dcterms:created>
  <dc:creator>卢子正</dc:creator>
  <cp:lastModifiedBy>魏蕾</cp:lastModifiedBy>
  <dcterms:modified xsi:type="dcterms:W3CDTF">2017-05-11T08:13:56Z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