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sz w:val="28"/>
          <w:szCs w:val="36"/>
        </w:rPr>
      </w:pPr>
      <w:r>
        <w:rPr>
          <w:b/>
          <w:sz w:val="28"/>
          <w:szCs w:val="36"/>
        </w:rPr>
      </w:r>
    </w:p>
    <w:p>
      <w:pPr>
        <w:pStyle w:val="Normal"/>
        <w:jc w:val="center"/>
        <w:rPr>
          <w:rFonts w:cs="Calibri" w:cstheme="minorHAnsi"/>
          <w:b/>
          <w:b/>
          <w:sz w:val="48"/>
          <w:szCs w:val="48"/>
        </w:rPr>
      </w:pPr>
      <w:r>
        <w:rPr>
          <w:rFonts w:cs="Calibri" w:cstheme="minorHAnsi"/>
          <w:b/>
          <w:sz w:val="48"/>
          <w:szCs w:val="48"/>
        </w:rPr>
        <w:t>INTRODUCTION</w:t>
      </w:r>
    </w:p>
    <w:p>
      <w:pPr>
        <w:pStyle w:val="Normal"/>
        <w:rPr>
          <w:rFonts w:cs="Calibri" w:cstheme="minorHAnsi"/>
          <w:b/>
          <w:b/>
          <w:sz w:val="48"/>
          <w:szCs w:val="48"/>
        </w:rPr>
      </w:pPr>
      <w:r>
        <w:rPr>
          <w:rFonts w:cs="Calibri" w:cstheme="minorHAnsi"/>
          <w:b/>
          <w:sz w:val="48"/>
          <w:szCs w:val="48"/>
        </w:rPr>
      </w:r>
    </w:p>
    <w:p>
      <w:pPr>
        <w:pStyle w:val="Normal"/>
        <w:spacing w:lineRule="auto" w:line="480"/>
        <w:ind w:firstLine="720"/>
        <w:jc w:val="both"/>
        <w:rPr/>
      </w:pPr>
      <w:r>
        <w:rPr>
          <w:rFonts w:cs="Calibri" w:cstheme="minorHAnsi"/>
          <w:sz w:val="28"/>
          <w:szCs w:val="28"/>
        </w:rPr>
        <w:t>The ACM Citation Network database is accessed and analyzed by the company. Our record contains indexes and references for the papers displayed in the ACM Library as the name suggests. Initially, the ACM citation file is reduced to two columns representing the main paper in the first column and cited in the second column. Second task enables the graph to be visualized with the ACM Citation network's in-degree distribution. The third task is to implement Weighted Page-Rank Algorithm, based on the data generated in the previous step. The goal is to return the top 10 papers most cited in the dataset. The final step of our project is to calculate the average clustering coefficient .</w:t>
      </w:r>
    </w:p>
    <w:p>
      <w:pPr>
        <w:pStyle w:val="Normal"/>
        <w:jc w:val="center"/>
        <w:rPr>
          <w:rFonts w:cs="Calibri" w:cstheme="minorHAnsi"/>
          <w:sz w:val="48"/>
          <w:szCs w:val="48"/>
        </w:rPr>
      </w:pPr>
      <w:r>
        <w:rPr>
          <w:rFonts w:cs="Calibri" w:cstheme="minorHAnsi"/>
          <w:sz w:val="48"/>
          <w:szCs w:val="48"/>
        </w:rPr>
      </w:r>
    </w:p>
    <w:p>
      <w:pPr>
        <w:pStyle w:val="Normal"/>
        <w:jc w:val="center"/>
        <w:rPr>
          <w:rFonts w:cs="Calibri" w:cstheme="minorHAnsi"/>
          <w:sz w:val="48"/>
          <w:szCs w:val="48"/>
        </w:rPr>
      </w:pPr>
      <w:r>
        <w:rPr>
          <w:rFonts w:cs="Calibri" w:cstheme="minorHAnsi"/>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t>Methodology</w:t>
      </w:r>
    </w:p>
    <w:p>
      <w:pPr>
        <w:pStyle w:val="Normal"/>
        <w:jc w:val="both"/>
        <w:rPr/>
      </w:pPr>
      <w:r>
        <w:rPr>
          <w:rFonts w:cs="Calibri" w:cstheme="minorHAnsi"/>
          <w:sz w:val="28"/>
          <w:szCs w:val="28"/>
        </w:rPr>
        <w:t>The source data for our project was the ACM Citation Network file called ACM-Citation-Network-v8.txt found.</w:t>
      </w:r>
      <w:r>
        <w:rPr/>
        <w:t xml:space="preserve"> (</w:t>
      </w:r>
      <w:hyperlink r:id="rId2">
        <w:r>
          <w:rPr>
            <w:rStyle w:val="InternetLink"/>
            <w:rFonts w:cs="Calibri" w:cstheme="minorHAnsi"/>
            <w:sz w:val="28"/>
            <w:szCs w:val="28"/>
          </w:rPr>
          <w:t>https://aminer.org/billboard/citation</w:t>
        </w:r>
      </w:hyperlink>
      <w:r>
        <w:rPr>
          <w:rFonts w:cs="Calibri" w:cstheme="minorHAnsi"/>
          <w:sz w:val="28"/>
          <w:szCs w:val="28"/>
        </w:rPr>
        <w:t>)</w:t>
      </w:r>
    </w:p>
    <w:p>
      <w:pPr>
        <w:pStyle w:val="Normal"/>
        <w:jc w:val="both"/>
        <w:rPr>
          <w:rFonts w:cs="Calibri" w:cstheme="minorHAnsi"/>
          <w:sz w:val="28"/>
          <w:szCs w:val="28"/>
        </w:rPr>
      </w:pPr>
      <w:r>
        <w:rPr>
          <w:rFonts w:cs="Calibri" w:cstheme="minorHAnsi"/>
          <w:sz w:val="28"/>
          <w:szCs w:val="28"/>
        </w:rPr>
      </w:r>
    </w:p>
    <w:p>
      <w:pPr>
        <w:pStyle w:val="Normal"/>
        <w:jc w:val="both"/>
        <w:rPr>
          <w:rFonts w:cs="Calibri" w:cstheme="minorHAnsi"/>
          <w:sz w:val="32"/>
          <w:szCs w:val="32"/>
        </w:rPr>
      </w:pPr>
      <w:r>
        <w:rPr>
          <w:rFonts w:cs="Calibri" w:cstheme="minorHAnsi"/>
          <w:b/>
          <w:sz w:val="28"/>
          <w:szCs w:val="28"/>
        </w:rPr>
        <w:t>Step 1:</w:t>
      </w:r>
      <w:r>
        <w:rPr>
          <w:rFonts w:cs="Calibri" w:cstheme="minorHAnsi"/>
          <w:sz w:val="28"/>
          <w:szCs w:val="28"/>
        </w:rPr>
        <w:t xml:space="preserve"> </w:t>
      </w:r>
      <w:r>
        <w:rPr>
          <w:rFonts w:cs="Calibri" w:cstheme="minorHAnsi"/>
          <w:b/>
          <w:sz w:val="28"/>
          <w:szCs w:val="28"/>
        </w:rPr>
        <w:t>Building the Citation network using MapReduce</w:t>
      </w:r>
      <w:r>
        <w:rPr>
          <w:rFonts w:cs="Calibri" w:cstheme="minorHAnsi"/>
          <w:b/>
          <w:sz w:val="32"/>
          <w:szCs w:val="32"/>
        </w:rPr>
        <w:t xml:space="preserve"> </w:t>
      </w:r>
      <w:r>
        <w:rPr>
          <w:rFonts w:cs="Calibri" w:cstheme="minorHAnsi"/>
          <w:sz w:val="32"/>
          <w:szCs w:val="32"/>
        </w:rPr>
        <w:t xml:space="preserve"> </w:t>
      </w:r>
    </w:p>
    <w:p>
      <w:pPr>
        <w:pStyle w:val="ListParagraph"/>
        <w:numPr>
          <w:ilvl w:val="0"/>
          <w:numId w:val="1"/>
        </w:numPr>
        <w:jc w:val="both"/>
        <w:rPr>
          <w:rFonts w:cs="Calibri" w:cstheme="minorHAnsi"/>
          <w:sz w:val="28"/>
          <w:szCs w:val="28"/>
        </w:rPr>
      </w:pPr>
      <w:r>
        <w:rPr>
          <w:rFonts w:cs="Calibri" w:cstheme="minorHAnsi"/>
          <w:sz w:val="28"/>
          <w:szCs w:val="28"/>
        </w:rPr>
        <w:t>Configure MapReduce Driver class to a customizable record delimiter.</w:t>
      </w:r>
    </w:p>
    <w:p>
      <w:pPr>
        <w:pStyle w:val="ListParagraph"/>
        <w:ind w:left="1440" w:hanging="0"/>
        <w:jc w:val="both"/>
        <w:rPr>
          <w:rFonts w:cs="Calibri" w:cstheme="minorHAnsi"/>
          <w:sz w:val="28"/>
          <w:szCs w:val="28"/>
        </w:rPr>
      </w:pPr>
      <w:r>
        <w:rPr>
          <w:rFonts w:cs="Calibri" w:cstheme="minorHAnsi"/>
          <w:sz w:val="28"/>
          <w:szCs w:val="28"/>
        </w:rPr>
        <w:t xml:space="preserve">Configuration conf = getConf(); </w:t>
      </w:r>
    </w:p>
    <w:p>
      <w:pPr>
        <w:pStyle w:val="ListParagraph"/>
        <w:ind w:left="1440" w:hanging="0"/>
        <w:jc w:val="both"/>
        <w:rPr>
          <w:rFonts w:cs="Calibri" w:cstheme="minorHAnsi"/>
          <w:sz w:val="28"/>
          <w:szCs w:val="28"/>
        </w:rPr>
      </w:pPr>
      <w:r>
        <w:rPr>
          <w:rFonts w:cs="Calibri" w:cstheme="minorHAnsi"/>
          <w:sz w:val="28"/>
          <w:szCs w:val="28"/>
        </w:rPr>
        <w:t>conf.set(“textinputformat.record.delimeter”,”#*”);</w:t>
      </w:r>
    </w:p>
    <w:p>
      <w:pPr>
        <w:pStyle w:val="ListParagraph"/>
        <w:ind w:left="1440" w:hanging="0"/>
        <w:jc w:val="both"/>
        <w:rPr>
          <w:rFonts w:cs="Calibri" w:cstheme="minorHAnsi"/>
          <w:sz w:val="28"/>
          <w:szCs w:val="28"/>
        </w:rPr>
      </w:pPr>
      <w:r>
        <w:rPr>
          <w:rFonts w:cs="Calibri" w:cstheme="minorHAnsi"/>
          <w:sz w:val="28"/>
          <w:szCs w:val="28"/>
        </w:rPr>
        <w:t>Job job = new Job(getConf());</w:t>
      </w:r>
    </w:p>
    <w:p>
      <w:pPr>
        <w:pStyle w:val="ListParagraph"/>
        <w:ind w:left="1440" w:hanging="0"/>
        <w:jc w:val="both"/>
        <w:rPr>
          <w:rFonts w:cs="Calibri" w:cstheme="minorHAnsi"/>
          <w:sz w:val="28"/>
          <w:szCs w:val="28"/>
        </w:rPr>
      </w:pPr>
      <w:r>
        <w:rPr>
          <w:rFonts w:cs="Calibri" w:cstheme="minorHAnsi"/>
          <w:sz w:val="28"/>
          <w:szCs w:val="28"/>
        </w:rPr>
      </w:r>
    </w:p>
    <w:p>
      <w:pPr>
        <w:pStyle w:val="ListParagraph"/>
        <w:numPr>
          <w:ilvl w:val="0"/>
          <w:numId w:val="1"/>
        </w:numPr>
        <w:jc w:val="both"/>
        <w:rPr>
          <w:rFonts w:cs="Calibri" w:cstheme="minorHAnsi"/>
          <w:sz w:val="28"/>
          <w:szCs w:val="28"/>
        </w:rPr>
      </w:pPr>
      <w:r>
        <w:rPr>
          <w:rFonts w:cs="Calibri" w:cstheme="minorHAnsi"/>
          <w:sz w:val="28"/>
          <w:szCs w:val="28"/>
        </w:rPr>
        <w:t xml:space="preserve">It enables us to create input split between “#*”s. </w:t>
      </w:r>
    </w:p>
    <w:p>
      <w:pPr>
        <w:pStyle w:val="ListParagraph"/>
        <w:numPr>
          <w:ilvl w:val="0"/>
          <w:numId w:val="1"/>
        </w:numPr>
        <w:jc w:val="both"/>
        <w:rPr>
          <w:rFonts w:cs="Calibri" w:cstheme="minorHAnsi"/>
          <w:sz w:val="28"/>
          <w:szCs w:val="28"/>
        </w:rPr>
      </w:pPr>
      <w:r>
        <w:rPr>
          <w:rFonts w:cs="Calibri" w:cstheme="minorHAnsi"/>
          <w:sz w:val="28"/>
          <w:szCs w:val="28"/>
        </w:rPr>
        <w:t>We create two regular expressions to filter indexes and citations.</w:t>
      </w:r>
    </w:p>
    <w:p>
      <w:pPr>
        <w:pStyle w:val="ListParagraph"/>
        <w:numPr>
          <w:ilvl w:val="0"/>
          <w:numId w:val="1"/>
        </w:numPr>
        <w:jc w:val="both"/>
        <w:rPr>
          <w:rFonts w:cs="Calibri" w:cstheme="minorHAnsi"/>
          <w:sz w:val="28"/>
          <w:szCs w:val="28"/>
        </w:rPr>
      </w:pPr>
      <w:r>
        <w:rPr>
          <w:rFonts w:cs="Calibri" w:cstheme="minorHAnsi"/>
          <w:sz w:val="28"/>
          <w:szCs w:val="28"/>
        </w:rPr>
        <w:t>After successful match emit index as key and citations as value.</w:t>
      </w:r>
    </w:p>
    <w:p>
      <w:pPr>
        <w:pStyle w:val="ListParagraph"/>
        <w:numPr>
          <w:ilvl w:val="0"/>
          <w:numId w:val="1"/>
        </w:numPr>
        <w:jc w:val="both"/>
        <w:rPr/>
      </w:pPr>
      <w:r>
        <w:rPr>
          <w:rFonts w:cs="Calibri" w:cstheme="minorHAnsi"/>
          <w:sz w:val="28"/>
          <w:szCs w:val="28"/>
        </w:rPr>
        <w:t>Filtering and shuffling will be done in Spark .</w:t>
      </w:r>
    </w:p>
    <w:p>
      <w:pPr>
        <w:pStyle w:val="ListParagraph"/>
        <w:numPr>
          <w:ilvl w:val="0"/>
          <w:numId w:val="1"/>
        </w:numPr>
        <w:jc w:val="both"/>
        <w:rPr>
          <w:rFonts w:cs="Calibri" w:cstheme="minorHAnsi"/>
          <w:sz w:val="28"/>
          <w:szCs w:val="28"/>
        </w:rPr>
      </w:pPr>
      <w:r>
        <w:rPr>
          <w:rFonts w:cs="Calibri" w:cstheme="minorHAnsi"/>
          <w:sz w:val="28"/>
          <w:szCs w:val="28"/>
        </w:rPr>
        <w:t>Only returns those papers which have citation.</w:t>
      </w:r>
    </w:p>
    <w:p>
      <w:pPr>
        <w:pStyle w:val="ListParagraph"/>
        <w:numPr>
          <w:ilvl w:val="0"/>
          <w:numId w:val="0"/>
        </w:numPr>
        <w:ind w:left="1440" w:hanging="0"/>
        <w:jc w:val="both"/>
        <w:rPr>
          <w:rFonts w:cs="Calibri" w:cstheme="minorHAnsi"/>
          <w:sz w:val="28"/>
          <w:szCs w:val="28"/>
        </w:rPr>
      </w:pPr>
      <w:r>
        <w:rPr>
          <w:rFonts w:cs="Calibri" w:cstheme="minorHAnsi"/>
          <w:sz w:val="28"/>
          <w:szCs w:val="28"/>
        </w:rPr>
      </w:r>
    </w:p>
    <w:p>
      <w:pPr>
        <w:pStyle w:val="ListParagraph"/>
        <w:rPr>
          <w:rFonts w:cs="Calibri" w:cstheme="minorHAnsi"/>
          <w:sz w:val="28"/>
          <w:szCs w:val="28"/>
        </w:rPr>
      </w:pPr>
      <w:r>
        <w:rPr>
          <w:rFonts w:cs="Calibri" w:cstheme="minorHAnsi"/>
          <w:sz w:val="28"/>
          <w:szCs w:val="28"/>
        </w:rPr>
      </w:r>
    </w:p>
    <w:p>
      <w:pPr>
        <w:pStyle w:val="ListParagraph"/>
        <w:rPr>
          <w:rFonts w:cs="Calibri" w:cstheme="minorHAnsi"/>
          <w:sz w:val="28"/>
          <w:szCs w:val="28"/>
        </w:rPr>
      </w:pPr>
      <w:r>
        <w:rPr>
          <w:rFonts w:cs="Calibri" w:cstheme="minorHAnsi"/>
          <w:sz w:val="28"/>
          <w:szCs w:val="28"/>
        </w:rPr>
      </w:r>
    </w:p>
    <w:p>
      <w:pPr>
        <w:pStyle w:val="ListParagraph"/>
        <w:rPr>
          <w:rFonts w:cs="Calibri" w:cstheme="minorHAnsi"/>
          <w:sz w:val="28"/>
          <w:szCs w:val="28"/>
        </w:rPr>
      </w:pPr>
      <w:r>
        <w:rPr>
          <w:rFonts w:cs="Calibri" w:cstheme="minorHAnsi"/>
          <w:sz w:val="28"/>
          <w:szCs w:val="28"/>
        </w:rPr>
      </w:r>
    </w:p>
    <w:p>
      <w:pPr>
        <w:pStyle w:val="Normal"/>
        <w:spacing w:lineRule="auto" w:line="360"/>
        <w:rPr>
          <w:rFonts w:cs="Calibri" w:cstheme="minorHAnsi"/>
          <w:b/>
          <w:b/>
          <w:sz w:val="28"/>
          <w:szCs w:val="28"/>
        </w:rPr>
      </w:pPr>
      <w:r>
        <w:rPr>
          <w:rFonts w:cs="Calibri" w:cstheme="minorHAnsi"/>
          <w:b/>
          <w:sz w:val="28"/>
          <w:szCs w:val="28"/>
        </w:rPr>
        <w:t>Step 2: Visualizing In-Degree Distribution</w:t>
      </w:r>
    </w:p>
    <w:p>
      <w:pPr>
        <w:pStyle w:val="Normal"/>
        <w:spacing w:lineRule="auto" w:line="360"/>
        <w:jc w:val="both"/>
        <w:rPr/>
      </w:pPr>
      <w:r>
        <w:rPr>
          <w:rFonts w:cs="Calibri" w:cstheme="minorHAnsi"/>
          <w:sz w:val="28"/>
          <w:szCs w:val="28"/>
        </w:rPr>
        <w:t>In our second step, our main goal is to produce a graph of in-degree distribution from the first step results. The number of other papers represented by in-degree for our paper that cited our paper.</w:t>
      </w:r>
    </w:p>
    <w:p>
      <w:pPr>
        <w:pStyle w:val="ListParagraph"/>
        <w:numPr>
          <w:ilvl w:val="0"/>
          <w:numId w:val="2"/>
        </w:numPr>
        <w:spacing w:lineRule="auto" w:line="360"/>
        <w:jc w:val="both"/>
        <w:rPr>
          <w:rFonts w:cs="Calibri" w:cstheme="minorHAnsi"/>
          <w:sz w:val="28"/>
          <w:szCs w:val="28"/>
        </w:rPr>
      </w:pPr>
      <w:r>
        <w:rPr>
          <w:rFonts w:cs="Calibri" w:cstheme="minorHAnsi"/>
          <w:sz w:val="28"/>
          <w:szCs w:val="28"/>
        </w:rPr>
        <w:t xml:space="preserve">For our data, the in-degree for a particular paper would be the number of papers that have cited it . </w:t>
      </w:r>
    </w:p>
    <w:p>
      <w:pPr>
        <w:pStyle w:val="ListParagraph"/>
        <w:numPr>
          <w:ilvl w:val="0"/>
          <w:numId w:val="2"/>
        </w:numPr>
        <w:spacing w:lineRule="auto" w:line="360"/>
        <w:jc w:val="both"/>
        <w:rPr>
          <w:rFonts w:cs="Calibri" w:cstheme="minorHAnsi"/>
          <w:sz w:val="28"/>
          <w:szCs w:val="28"/>
        </w:rPr>
      </w:pPr>
      <w:r>
        <w:rPr>
          <w:rFonts w:cs="Calibri" w:cstheme="minorHAnsi"/>
          <w:sz w:val="28"/>
          <w:szCs w:val="28"/>
        </w:rPr>
        <w:t>The in-degree distribution is number of papers with same in-degree divided by total number of papers.</w:t>
      </w:r>
    </w:p>
    <w:p>
      <w:pPr>
        <w:pStyle w:val="ListParagraph"/>
        <w:numPr>
          <w:ilvl w:val="0"/>
          <w:numId w:val="2"/>
        </w:numPr>
        <w:spacing w:lineRule="auto" w:line="360"/>
        <w:jc w:val="both"/>
        <w:rPr/>
      </w:pPr>
      <w:r>
        <w:rPr>
          <w:rFonts w:cs="Calibri" w:cstheme="minorHAnsi"/>
          <w:sz w:val="28"/>
          <w:szCs w:val="28"/>
        </w:rPr>
        <w:t>We use the file generated in the previous step to generate the graph using python.</w:t>
      </w:r>
    </w:p>
    <w:p>
      <w:pPr>
        <w:pStyle w:val="ListParagraph"/>
        <w:numPr>
          <w:ilvl w:val="0"/>
          <w:numId w:val="2"/>
        </w:numPr>
        <w:spacing w:lineRule="auto" w:line="360"/>
        <w:jc w:val="both"/>
        <w:rPr>
          <w:rFonts w:cs="Calibri" w:cstheme="minorHAnsi"/>
          <w:sz w:val="28"/>
          <w:szCs w:val="28"/>
        </w:rPr>
      </w:pPr>
      <w:r>
        <w:rPr>
          <w:rFonts w:cs="Calibri" w:cstheme="minorHAnsi"/>
          <w:sz w:val="28"/>
          <w:szCs w:val="28"/>
        </w:rPr>
        <w:t xml:space="preserve">Calculate the in-degree of each paper. First, we initialize each indegree with 1 and sum all the same indegree to calculate indegree distribution. </w:t>
      </w:r>
    </w:p>
    <w:p>
      <w:pPr>
        <w:pStyle w:val="Normal"/>
        <w:spacing w:lineRule="auto" w:line="360"/>
        <w:jc w:val="both"/>
        <w:rPr>
          <w:rFonts w:cs="Calibri" w:cstheme="minorHAnsi"/>
          <w:b/>
          <w:b/>
          <w:sz w:val="32"/>
          <w:szCs w:val="32"/>
        </w:rPr>
      </w:pPr>
      <w:r>
        <w:rPr>
          <w:rFonts w:cs="Calibri" w:cstheme="minorHAnsi"/>
          <w:b/>
          <w:sz w:val="28"/>
          <w:szCs w:val="28"/>
        </w:rPr>
        <w:t xml:space="preserve">Step 3: </w:t>
      </w:r>
      <w:r>
        <w:rPr>
          <w:rFonts w:cs="Calibri" w:cstheme="minorHAnsi"/>
          <w:b/>
          <w:sz w:val="32"/>
          <w:szCs w:val="32"/>
        </w:rPr>
        <w:t>Implementing Weighted Page Rank Algorithm</w:t>
      </w:r>
    </w:p>
    <w:p>
      <w:pPr>
        <w:pStyle w:val="Normal"/>
        <w:spacing w:lineRule="auto" w:line="360"/>
        <w:ind w:firstLine="720"/>
        <w:jc w:val="both"/>
        <w:rPr/>
      </w:pPr>
      <w:r>
        <w:rPr>
          <w:rFonts w:cs="Calibri" w:cstheme="minorHAnsi"/>
          <w:sz w:val="28"/>
          <w:szCs w:val="28"/>
        </w:rPr>
        <w:t>Weighted Page-Rank Algorithm Implementation returns the top 10 papers in our dataset with the highest page rank. Every node is assigned weight to show which node is relevant by weight.</w:t>
      </w:r>
    </w:p>
    <w:p>
      <w:pPr>
        <w:pStyle w:val="Normal"/>
        <w:spacing w:lineRule="auto" w:line="360"/>
        <w:ind w:firstLine="720"/>
        <w:jc w:val="both"/>
        <w:rPr>
          <w:rFonts w:cs="Calibri" w:cstheme="minorHAnsi"/>
          <w:sz w:val="28"/>
          <w:szCs w:val="28"/>
        </w:rPr>
      </w:pPr>
      <w:r>
        <w:rPr>
          <w:rFonts w:cs="Calibri" w:cstheme="minorHAnsi"/>
          <w:sz w:val="28"/>
          <w:szCs w:val="28"/>
        </w:rPr>
        <w:t>The Weighted page rank:</w:t>
      </w:r>
    </w:p>
    <w:p>
      <w:pPr>
        <w:pStyle w:val="Normal"/>
        <w:spacing w:lineRule="auto" w:line="360"/>
        <w:ind w:firstLine="720"/>
        <w:jc w:val="both"/>
        <w:rPr>
          <w:rFonts w:cs="Calibri" w:cstheme="minorHAnsi"/>
          <w:sz w:val="28"/>
          <w:szCs w:val="28"/>
        </w:rPr>
      </w:pPr>
      <w:r>
        <w:rPr/>
        <w:drawing>
          <wp:inline distT="0" distB="0" distL="0" distR="0">
            <wp:extent cx="5943600" cy="10655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1065530"/>
                    </a:xfrm>
                    <a:prstGeom prst="rect">
                      <a:avLst/>
                    </a:prstGeom>
                  </pic:spPr>
                </pic:pic>
              </a:graphicData>
            </a:graphic>
          </wp:inline>
        </w:drawing>
      </w:r>
    </w:p>
    <w:p>
      <w:pPr>
        <w:pStyle w:val="Normal"/>
        <w:spacing w:lineRule="auto" w:line="360"/>
        <w:ind w:firstLine="720"/>
        <w:jc w:val="both"/>
        <w:rPr>
          <w:rFonts w:cs="Calibri" w:cstheme="minorHAnsi"/>
          <w:sz w:val="28"/>
          <w:szCs w:val="28"/>
        </w:rPr>
      </w:pPr>
      <w:r>
        <w:rPr>
          <w:rFonts w:cs="Calibri" w:cstheme="minorHAnsi"/>
          <w:sz w:val="28"/>
          <w:szCs w:val="28"/>
        </w:rPr>
        <w:t>N=Total number of nodes</w:t>
      </w:r>
    </w:p>
    <w:p>
      <w:pPr>
        <w:pStyle w:val="Normal"/>
        <w:spacing w:lineRule="auto" w:line="360"/>
        <w:ind w:firstLine="720"/>
        <w:jc w:val="both"/>
        <w:rPr>
          <w:rFonts w:cs="Calibri" w:cstheme="minorHAnsi"/>
          <w:sz w:val="28"/>
          <w:szCs w:val="28"/>
        </w:rPr>
      </w:pPr>
      <w:r>
        <w:rPr>
          <w:rFonts w:cs="Calibri" w:cstheme="minorHAnsi"/>
          <w:sz w:val="28"/>
          <w:szCs w:val="28"/>
        </w:rPr>
        <w:t>In(u) is indegree calculated for node u.</w:t>
      </w:r>
    </w:p>
    <w:p>
      <w:pPr>
        <w:pStyle w:val="Default"/>
        <w:jc w:val="both"/>
        <w:rPr/>
      </w:pPr>
      <w:r>
        <w:rPr>
          <w:rFonts w:cs="Calibri" w:cstheme="minorHAnsi"/>
          <w:sz w:val="28"/>
          <w:szCs w:val="28"/>
        </w:rPr>
        <w:t xml:space="preserve">Win </w:t>
      </w:r>
      <w:r>
        <w:rPr>
          <w:rFonts w:cs="Calibri" w:cstheme="minorHAnsi"/>
          <w:color w:val="auto"/>
          <w:sz w:val="28"/>
          <w:szCs w:val="28"/>
        </w:rPr>
        <w:t xml:space="preserve">is an in-weight of link(v, u). It is calculated as the ratio of the number of in-links (incoming links) to node u over the number of in-links to all references of node v . </w:t>
      </w:r>
    </w:p>
    <w:p>
      <w:pPr>
        <w:pStyle w:val="Normal"/>
        <w:spacing w:lineRule="auto" w:line="360"/>
        <w:ind w:firstLine="720"/>
        <w:jc w:val="both"/>
        <w:rPr>
          <w:rFonts w:cs="Calibri" w:cstheme="minorHAnsi"/>
          <w:sz w:val="28"/>
          <w:szCs w:val="28"/>
        </w:rPr>
      </w:pPr>
      <w:r>
        <w:rPr>
          <w:rFonts w:cs="Calibri" w:cstheme="minorHAnsi"/>
          <w:sz w:val="28"/>
          <w:szCs w:val="28"/>
        </w:rPr>
      </w:r>
    </w:p>
    <w:p>
      <w:pPr>
        <w:pStyle w:val="Normal"/>
        <w:spacing w:lineRule="auto" w:line="360"/>
        <w:ind w:firstLine="720"/>
        <w:jc w:val="both"/>
        <w:rPr>
          <w:rFonts w:cs="Calibri" w:cstheme="minorHAnsi"/>
          <w:sz w:val="28"/>
          <w:szCs w:val="28"/>
        </w:rPr>
      </w:pPr>
      <w:r>
        <w:rPr/>
        <w:drawing>
          <wp:inline distT="0" distB="0" distL="0" distR="0">
            <wp:extent cx="4248150" cy="15621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4248150" cy="1562100"/>
                    </a:xfrm>
                    <a:prstGeom prst="rect">
                      <a:avLst/>
                    </a:prstGeom>
                  </pic:spPr>
                </pic:pic>
              </a:graphicData>
            </a:graphic>
          </wp:inline>
        </w:drawing>
      </w:r>
    </w:p>
    <w:p>
      <w:pPr>
        <w:pStyle w:val="Default"/>
        <w:jc w:val="both"/>
        <w:rPr/>
      </w:pPr>
      <w:r>
        <w:rPr>
          <w:rFonts w:cs="Calibri" w:cstheme="minorHAnsi"/>
          <w:sz w:val="28"/>
          <w:szCs w:val="28"/>
        </w:rPr>
        <w:t xml:space="preserve">Wout is out-weight of link(v, u) . It is calculated as the ratio of the number of out-links (outgoing links) from node u and the number of out-links from all references of node v : </w:t>
      </w:r>
    </w:p>
    <w:p>
      <w:pPr>
        <w:pStyle w:val="Default"/>
        <w:rPr>
          <w:rFonts w:cs="Calibri" w:cstheme="minorHAnsi"/>
          <w:sz w:val="28"/>
          <w:szCs w:val="28"/>
        </w:rPr>
      </w:pPr>
      <w:r>
        <w:rPr/>
        <w:drawing>
          <wp:inline distT="0" distB="0" distL="0" distR="0">
            <wp:extent cx="5581650" cy="12001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581650" cy="1200150"/>
                    </a:xfrm>
                    <a:prstGeom prst="rect">
                      <a:avLst/>
                    </a:prstGeom>
                  </pic:spPr>
                </pic:pic>
              </a:graphicData>
            </a:graphic>
          </wp:inline>
        </w:drawing>
      </w:r>
    </w:p>
    <w:p>
      <w:pPr>
        <w:pStyle w:val="Default"/>
        <w:rPr>
          <w:rFonts w:cs="Calibri" w:cstheme="minorHAnsi"/>
          <w:sz w:val="28"/>
          <w:szCs w:val="28"/>
        </w:rPr>
      </w:pPr>
      <w:r>
        <w:rPr>
          <w:rFonts w:cs="Calibri" w:cstheme="minorHAnsi"/>
          <w:sz w:val="28"/>
          <w:szCs w:val="28"/>
        </w:rPr>
      </w:r>
    </w:p>
    <w:p>
      <w:pPr>
        <w:pStyle w:val="Normal"/>
        <w:spacing w:lineRule="auto" w:line="360"/>
        <w:jc w:val="both"/>
        <w:rPr>
          <w:rFonts w:ascii="Calibri" w:hAnsi="Calibri" w:cs="Calibri" w:cstheme="minorHAnsi"/>
          <w:color w:val="000000"/>
          <w:sz w:val="28"/>
          <w:szCs w:val="28"/>
        </w:rPr>
      </w:pPr>
      <w:r>
        <w:rPr>
          <w:rFonts w:cs="Calibri" w:cstheme="minorHAnsi"/>
          <w:color w:val="000000"/>
          <w:sz w:val="28"/>
          <w:szCs w:val="28"/>
        </w:rPr>
      </w:r>
    </w:p>
    <w:p>
      <w:pPr>
        <w:pStyle w:val="Normal"/>
        <w:spacing w:lineRule="auto" w:line="360"/>
        <w:jc w:val="both"/>
        <w:rPr>
          <w:b/>
          <w:b/>
          <w:bCs/>
          <w:sz w:val="28"/>
          <w:szCs w:val="28"/>
        </w:rPr>
      </w:pPr>
      <w:r>
        <w:rPr>
          <w:rFonts w:cs="Calibri" w:cstheme="minorHAnsi"/>
          <w:b/>
          <w:color w:val="000000"/>
          <w:sz w:val="28"/>
          <w:szCs w:val="28"/>
        </w:rPr>
        <w:t>Step 4:</w:t>
      </w:r>
      <w:r>
        <w:rPr>
          <w:rFonts w:cs="Calibri" w:cstheme="minorHAnsi"/>
          <w:color w:val="000000"/>
          <w:sz w:val="28"/>
          <w:szCs w:val="28"/>
        </w:rPr>
        <w:t xml:space="preserve"> </w:t>
      </w:r>
      <w:r>
        <w:rPr>
          <w:b/>
          <w:bCs/>
          <w:sz w:val="28"/>
          <w:szCs w:val="28"/>
        </w:rPr>
        <w:t>Finding Average Clustering Coefficient and Average Path Length of the network and compare it to a random graph</w:t>
      </w:r>
    </w:p>
    <w:p>
      <w:pPr>
        <w:pStyle w:val="Default"/>
        <w:jc w:val="both"/>
        <w:rPr>
          <w:rFonts w:cs="Calibri" w:cstheme="minorHAnsi"/>
          <w:sz w:val="28"/>
          <w:szCs w:val="28"/>
        </w:rPr>
      </w:pPr>
      <w:r>
        <w:rPr>
          <w:rFonts w:cs="Calibri" w:cstheme="minorHAnsi"/>
          <w:sz w:val="28"/>
          <w:szCs w:val="28"/>
        </w:rPr>
        <w:t xml:space="preserve">Many real-world networks including social networks of a type of graph called Small-World networks. Small-world networks have two main properties: </w:t>
      </w:r>
    </w:p>
    <w:p>
      <w:pPr>
        <w:pStyle w:val="Default"/>
        <w:jc w:val="both"/>
        <w:rPr>
          <w:rFonts w:cs="Calibri" w:cstheme="minorHAnsi"/>
          <w:sz w:val="28"/>
          <w:szCs w:val="28"/>
        </w:rPr>
      </w:pPr>
      <w:r>
        <w:rPr>
          <w:rFonts w:cs="Calibri" w:cstheme="minorHAnsi"/>
          <w:sz w:val="28"/>
          <w:szCs w:val="28"/>
        </w:rPr>
      </w:r>
    </w:p>
    <w:p>
      <w:pPr>
        <w:pStyle w:val="Default"/>
        <w:spacing w:before="0" w:after="113"/>
        <w:jc w:val="both"/>
        <w:rPr/>
      </w:pPr>
      <w:r>
        <w:rPr>
          <w:rFonts w:cs="Calibri" w:cstheme="minorHAnsi"/>
          <w:sz w:val="28"/>
          <w:szCs w:val="28"/>
        </w:rPr>
        <w:t>1. Many nodes in the network have a small degree that means many nodes are not each other's neighbours, but their neighbors are also each other's neighbors for each given node.</w:t>
      </w:r>
    </w:p>
    <w:p>
      <w:pPr>
        <w:pStyle w:val="Default"/>
        <w:jc w:val="both"/>
        <w:rPr/>
      </w:pPr>
      <w:r>
        <w:rPr>
          <w:rFonts w:cs="Calibri" w:cstheme="minorHAnsi"/>
          <w:sz w:val="28"/>
          <w:szCs w:val="28"/>
        </w:rPr>
        <w:t>2. Despite the small degree and dense clustering of most nodes in the graph, any node in the network can be reached relatively quickly from any other network by crossing a small number of edges determined by the network's Average Shortest Path Distance.</w:t>
      </w:r>
    </w:p>
    <w:p>
      <w:pPr>
        <w:pStyle w:val="Default"/>
        <w:jc w:val="both"/>
        <w:rPr>
          <w:rFonts w:cs="Calibri" w:cstheme="minorHAnsi"/>
          <w:sz w:val="28"/>
          <w:szCs w:val="28"/>
        </w:rPr>
      </w:pPr>
      <w:r>
        <w:rPr>
          <w:rFonts w:cs="Calibri" w:cstheme="minorHAnsi"/>
          <w:sz w:val="28"/>
          <w:szCs w:val="28"/>
        </w:rPr>
      </w:r>
    </w:p>
    <w:p>
      <w:pPr>
        <w:pStyle w:val="Default"/>
        <w:jc w:val="both"/>
        <w:rPr>
          <w:rFonts w:cs="Calibri" w:cstheme="minorHAnsi"/>
          <w:sz w:val="28"/>
          <w:szCs w:val="28"/>
          <w:lang w:val="en-IN"/>
        </w:rPr>
      </w:pPr>
      <w:r>
        <w:rPr>
          <w:rFonts w:cs="Calibri" w:cstheme="minorHAnsi"/>
          <w:sz w:val="28"/>
          <w:szCs w:val="28"/>
          <w:lang w:val="en-IN"/>
        </w:rPr>
      </w:r>
    </w:p>
    <w:p>
      <w:pPr>
        <w:pStyle w:val="Default"/>
        <w:jc w:val="both"/>
        <w:rPr>
          <w:rFonts w:cs="Calibri" w:cstheme="minorHAnsi"/>
          <w:sz w:val="28"/>
          <w:szCs w:val="28"/>
          <w:lang w:val="en-IN"/>
        </w:rPr>
      </w:pPr>
      <w:r>
        <w:rPr>
          <w:rFonts w:cs="Calibri" w:cstheme="minorHAnsi"/>
          <w:sz w:val="28"/>
          <w:szCs w:val="28"/>
          <w:lang w:val="en-IN"/>
        </w:rPr>
      </w:r>
    </w:p>
    <w:p>
      <w:pPr>
        <w:pStyle w:val="Default"/>
        <w:jc w:val="both"/>
        <w:rPr>
          <w:rFonts w:cs="Calibri" w:cstheme="minorHAnsi"/>
          <w:sz w:val="28"/>
          <w:szCs w:val="28"/>
          <w:lang w:val="en-IN"/>
        </w:rPr>
      </w:pPr>
      <w:r>
        <w:rPr>
          <w:rFonts w:cs="Calibri" w:cstheme="minorHAnsi"/>
          <w:sz w:val="28"/>
          <w:szCs w:val="28"/>
          <w:lang w:val="en-IN"/>
        </w:rPr>
      </w:r>
    </w:p>
    <w:p>
      <w:pPr>
        <w:pStyle w:val="Default"/>
        <w:jc w:val="both"/>
        <w:rPr>
          <w:rFonts w:cs="Calibri" w:cstheme="minorHAnsi"/>
          <w:sz w:val="28"/>
          <w:szCs w:val="28"/>
          <w:lang w:val="en-IN"/>
        </w:rPr>
      </w:pPr>
      <w:r>
        <w:rPr>
          <w:rFonts w:cs="Calibri" w:cstheme="minorHAnsi"/>
          <w:sz w:val="28"/>
          <w:szCs w:val="28"/>
          <w:lang w:val="en-IN"/>
        </w:rPr>
        <w:t>The local clustering coefficient of a node v in a graph is defined as follows:</w:t>
      </w:r>
    </w:p>
    <w:p>
      <w:pPr>
        <w:pStyle w:val="Default"/>
        <w:jc w:val="both"/>
        <w:rPr>
          <w:rFonts w:cs="Calibri" w:cstheme="minorHAnsi"/>
          <w:sz w:val="28"/>
          <w:szCs w:val="28"/>
        </w:rPr>
      </w:pPr>
      <w:r>
        <w:rPr/>
        <w:t xml:space="preserve">                               </w:t>
      </w:r>
      <w:r>
        <w:rPr/>
        <w:drawing>
          <wp:inline distT="0" distB="0" distL="0" distR="0">
            <wp:extent cx="3362325" cy="9429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3362325" cy="942975"/>
                    </a:xfrm>
                    <a:prstGeom prst="rect">
                      <a:avLst/>
                    </a:prstGeom>
                  </pic:spPr>
                </pic:pic>
              </a:graphicData>
            </a:graphic>
          </wp:inline>
        </w:drawing>
      </w:r>
    </w:p>
    <w:p>
      <w:pPr>
        <w:pStyle w:val="Default"/>
        <w:jc w:val="both"/>
        <w:rPr>
          <w:rFonts w:cs="Calibri" w:cstheme="minorHAnsi"/>
          <w:sz w:val="28"/>
          <w:szCs w:val="28"/>
        </w:rPr>
      </w:pPr>
      <w:r>
        <w:rPr>
          <w:rFonts w:cs="Calibri" w:cstheme="minorHAnsi"/>
          <w:sz w:val="28"/>
          <w:szCs w:val="28"/>
        </w:rPr>
      </w:r>
    </w:p>
    <w:p>
      <w:pPr>
        <w:pStyle w:val="Default"/>
        <w:numPr>
          <w:ilvl w:val="0"/>
          <w:numId w:val="4"/>
        </w:numPr>
        <w:jc w:val="both"/>
        <w:rPr>
          <w:rFonts w:cs="Calibri" w:cstheme="minorHAnsi"/>
          <w:sz w:val="28"/>
          <w:szCs w:val="28"/>
        </w:rPr>
      </w:pPr>
      <w:r>
        <w:rPr>
          <w:rFonts w:cs="Calibri" w:cstheme="minorHAnsi"/>
          <w:sz w:val="28"/>
          <w:szCs w:val="28"/>
        </w:rPr>
        <w:t>Used GraphX API to calculate triangle count and degree for each vertex in graph.</w:t>
      </w:r>
    </w:p>
    <w:p>
      <w:pPr>
        <w:pStyle w:val="Default"/>
        <w:numPr>
          <w:ilvl w:val="0"/>
          <w:numId w:val="4"/>
        </w:numPr>
        <w:jc w:val="both"/>
        <w:rPr>
          <w:rFonts w:cs="Calibri" w:cstheme="minorHAnsi"/>
          <w:sz w:val="28"/>
          <w:szCs w:val="28"/>
        </w:rPr>
      </w:pPr>
      <w:r>
        <w:rPr>
          <w:rFonts w:cs="Calibri" w:cstheme="minorHAnsi"/>
          <w:sz w:val="28"/>
          <w:szCs w:val="28"/>
        </w:rPr>
        <w:t xml:space="preserve">Further input the calculated values in the formula to calculate coefficients for each vertex. </w:t>
      </w:r>
    </w:p>
    <w:p>
      <w:pPr>
        <w:pStyle w:val="Default"/>
        <w:numPr>
          <w:ilvl w:val="0"/>
          <w:numId w:val="4"/>
        </w:numPr>
        <w:jc w:val="both"/>
        <w:rPr>
          <w:rFonts w:cs="Calibri" w:cstheme="minorHAnsi"/>
          <w:sz w:val="28"/>
          <w:szCs w:val="28"/>
        </w:rPr>
      </w:pPr>
      <w:r>
        <w:rPr>
          <w:rFonts w:cs="Calibri" w:cstheme="minorHAnsi"/>
          <w:sz w:val="28"/>
          <w:szCs w:val="28"/>
        </w:rPr>
        <w:t xml:space="preserve">After, we calculate the average of the coefficients. </w:t>
      </w:r>
    </w:p>
    <w:p>
      <w:pPr>
        <w:pStyle w:val="Default"/>
        <w:jc w:val="both"/>
        <w:rPr>
          <w:rFonts w:cs="Calibri" w:cstheme="minorHAnsi"/>
          <w:sz w:val="28"/>
          <w:szCs w:val="28"/>
        </w:rPr>
      </w:pPr>
      <w:r>
        <w:rPr>
          <w:rFonts w:cs="Calibri" w:cstheme="minorHAnsi"/>
          <w:sz w:val="28"/>
          <w:szCs w:val="28"/>
        </w:rPr>
      </w:r>
    </w:p>
    <w:p>
      <w:pPr>
        <w:pStyle w:val="Default"/>
        <w:jc w:val="both"/>
        <w:rPr>
          <w:rFonts w:cs="Calibri" w:cstheme="minorHAnsi"/>
          <w:sz w:val="28"/>
          <w:szCs w:val="28"/>
        </w:rPr>
      </w:pPr>
      <w:r>
        <w:rPr>
          <w:rFonts w:cs="Calibri" w:cstheme="minorHAnsi"/>
          <w:sz w:val="28"/>
          <w:szCs w:val="28"/>
        </w:rPr>
      </w:r>
    </w:p>
    <w:p>
      <w:pPr>
        <w:pStyle w:val="Default"/>
        <w:jc w:val="both"/>
        <w:rPr>
          <w:rFonts w:cs="Calibri" w:cstheme="minorHAnsi"/>
          <w:sz w:val="28"/>
          <w:szCs w:val="28"/>
          <w:lang w:val="en-IN"/>
        </w:rPr>
      </w:pPr>
      <w:r>
        <w:rPr>
          <w:rFonts w:cs="Calibri" w:cstheme="minorHAnsi"/>
          <w:sz w:val="28"/>
          <w:szCs w:val="28"/>
          <w:lang w:val="en-IN"/>
        </w:rPr>
      </w:r>
    </w:p>
    <w:p>
      <w:pPr>
        <w:pStyle w:val="Default"/>
        <w:jc w:val="both"/>
        <w:rPr>
          <w:rFonts w:cs="Calibri" w:cstheme="minorHAnsi"/>
          <w:sz w:val="28"/>
          <w:szCs w:val="28"/>
          <w:lang w:val="en-IN"/>
        </w:rPr>
      </w:pPr>
      <w:r>
        <w:rPr>
          <w:rFonts w:cs="Calibri" w:cstheme="minorHAnsi"/>
          <w:sz w:val="28"/>
          <w:szCs w:val="28"/>
          <w:lang w:val="en-IN"/>
        </w:rPr>
      </w:r>
    </w:p>
    <w:p>
      <w:pPr>
        <w:pStyle w:val="Default"/>
        <w:jc w:val="both"/>
        <w:rPr>
          <w:rFonts w:ascii="Calibri" w:hAnsi="Calibri" w:cs="Calibri" w:cstheme="minorHAnsi"/>
          <w:b/>
          <w:b/>
          <w:color w:val="000000"/>
          <w:sz w:val="48"/>
          <w:szCs w:val="48"/>
        </w:rPr>
      </w:pPr>
      <w:r>
        <w:rPr>
          <w:rFonts w:cs="Calibri" w:cstheme="minorHAnsi"/>
          <w:b/>
          <w:color w:val="000000"/>
          <w:sz w:val="48"/>
          <w:szCs w:val="48"/>
        </w:rPr>
      </w:r>
    </w:p>
    <w:p>
      <w:pPr>
        <w:pStyle w:val="Normal"/>
        <w:spacing w:lineRule="auto" w:line="360"/>
        <w:jc w:val="center"/>
        <w:rPr>
          <w:rFonts w:ascii="Calibri" w:hAnsi="Calibri" w:cs="Calibri" w:cstheme="minorHAnsi"/>
          <w:b/>
          <w:b/>
          <w:color w:val="000000"/>
          <w:sz w:val="48"/>
          <w:szCs w:val="48"/>
        </w:rPr>
      </w:pPr>
      <w:r>
        <w:rPr>
          <w:rFonts w:cs="Calibri" w:cstheme="minorHAnsi"/>
          <w:b/>
          <w:color w:val="000000"/>
          <w:sz w:val="48"/>
          <w:szCs w:val="48"/>
        </w:rPr>
        <w:t>Results</w:t>
      </w:r>
    </w:p>
    <w:p>
      <w:pPr>
        <w:pStyle w:val="Normal"/>
        <w:spacing w:lineRule="auto" w:line="360"/>
        <w:rPr/>
      </w:pPr>
      <w:r>
        <w:rPr>
          <w:rFonts w:cs="Calibri" w:cstheme="minorHAnsi"/>
          <w:b/>
          <w:color w:val="000000"/>
          <w:sz w:val="28"/>
          <w:szCs w:val="28"/>
        </w:rPr>
        <w:t>Step 1: Index and paper cited are separated by tab</w:t>
      </w:r>
    </w:p>
    <w:p>
      <w:pPr>
        <w:pStyle w:val="Normal"/>
        <w:spacing w:lineRule="auto" w:line="360"/>
        <w:jc w:val="center"/>
        <w:rPr/>
      </w:pPr>
      <w:r>
        <w:rPr/>
      </w:r>
    </w:p>
    <w:p>
      <w:pPr>
        <w:pStyle w:val="Normal"/>
        <w:spacing w:lineRule="auto" w:line="360"/>
        <w:jc w:val="center"/>
        <w:rPr>
          <w:rFonts w:ascii="Calibri" w:hAnsi="Calibri" w:cs="Calibri" w:cstheme="minorHAnsi"/>
          <w:b/>
          <w:b/>
          <w:color w:val="000000"/>
          <w:sz w:val="48"/>
          <w:szCs w:val="48"/>
        </w:rPr>
      </w:pPr>
      <w:r>
        <w:rPr>
          <w:rFonts w:cs="Calibri" w:cstheme="minorHAnsi"/>
          <w:b/>
          <w:color w:val="000000"/>
          <w:sz w:val="48"/>
          <w:szCs w:val="48"/>
        </w:rPr>
        <w:drawing>
          <wp:anchor behindDoc="0" distT="0" distB="0" distL="0" distR="0" simplePos="0" locked="0" layoutInCell="1" allowOverlap="1" relativeHeight="2">
            <wp:simplePos x="0" y="0"/>
            <wp:positionH relativeFrom="column">
              <wp:posOffset>152400</wp:posOffset>
            </wp:positionH>
            <wp:positionV relativeFrom="paragraph">
              <wp:posOffset>90170</wp:posOffset>
            </wp:positionV>
            <wp:extent cx="5581650" cy="334137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4817" t="0" r="1269" b="0"/>
                    <a:stretch>
                      <a:fillRect/>
                    </a:stretch>
                  </pic:blipFill>
                  <pic:spPr bwMode="auto">
                    <a:xfrm>
                      <a:off x="0" y="0"/>
                      <a:ext cx="5581650" cy="3341370"/>
                    </a:xfrm>
                    <a:prstGeom prst="rect">
                      <a:avLst/>
                    </a:prstGeom>
                  </pic:spPr>
                </pic:pic>
              </a:graphicData>
            </a:graphic>
          </wp:anchor>
        </w:drawing>
      </w:r>
    </w:p>
    <w:p>
      <w:pPr>
        <w:pStyle w:val="Normal"/>
        <w:spacing w:lineRule="auto" w:line="360"/>
        <w:rPr/>
      </w:pPr>
      <w:r>
        <w:rPr>
          <w:rFonts w:cs="Calibri" w:cstheme="minorHAnsi"/>
          <w:b/>
          <w:color w:val="000000"/>
          <w:sz w:val="28"/>
          <w:szCs w:val="28"/>
        </w:rPr>
        <w:t>Step2: Visualizing the in-degree distribution of graph.</w:t>
      </w:r>
      <w:r>
        <w:rPr/>
        <w:drawing>
          <wp:inline distT="0" distB="0" distL="0" distR="0">
            <wp:extent cx="5943600" cy="35782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5943600" cy="3578225"/>
                    </a:xfrm>
                    <a:prstGeom prst="rect">
                      <a:avLst/>
                    </a:prstGeom>
                  </pic:spPr>
                </pic:pic>
              </a:graphicData>
            </a:graphic>
          </wp:inline>
        </w:drawing>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pPr>
      <w:r>
        <w:rPr>
          <w:rFonts w:cs="Calibri" w:cstheme="minorHAnsi"/>
          <w:b/>
          <w:color w:val="000000"/>
          <w:sz w:val="28"/>
          <w:szCs w:val="28"/>
        </w:rPr>
        <w:t>Step 3: The Weighted Page Rank algorithm provides with the top ten most influential papers.</w:t>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pPr>
      <w:r>
        <w:rPr/>
        <w:drawing>
          <wp:anchor behindDoc="0" distT="0" distB="0" distL="0" distR="0" simplePos="0" locked="0" layoutInCell="1" allowOverlap="1" relativeHeight="3">
            <wp:simplePos x="0" y="0"/>
            <wp:positionH relativeFrom="column">
              <wp:posOffset>266700</wp:posOffset>
            </wp:positionH>
            <wp:positionV relativeFrom="paragraph">
              <wp:posOffset>635</wp:posOffset>
            </wp:positionV>
            <wp:extent cx="6010275" cy="26987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4485" t="0" r="24030" b="42898"/>
                    <a:stretch>
                      <a:fillRect/>
                    </a:stretch>
                  </pic:blipFill>
                  <pic:spPr bwMode="auto">
                    <a:xfrm>
                      <a:off x="0" y="0"/>
                      <a:ext cx="6010275" cy="2698750"/>
                    </a:xfrm>
                    <a:prstGeom prst="rect">
                      <a:avLst/>
                    </a:prstGeom>
                  </pic:spPr>
                </pic:pic>
              </a:graphicData>
            </a:graphic>
          </wp:anchor>
        </w:drawing>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spacing w:lineRule="auto" w:line="360"/>
        <w:rPr/>
      </w:pPr>
      <w:r>
        <w:rPr>
          <w:rFonts w:cs="Calibri" w:cstheme="minorHAnsi"/>
          <w:b/>
          <w:color w:val="000000"/>
          <w:sz w:val="28"/>
          <w:szCs w:val="28"/>
        </w:rPr>
        <w:t xml:space="preserve">Step 4: </w:t>
      </w:r>
    </w:p>
    <w:p>
      <w:pPr>
        <w:pStyle w:val="Default"/>
        <w:jc w:val="both"/>
        <w:rPr>
          <w:rFonts w:cs="Calibri" w:cstheme="minorHAnsi"/>
          <w:sz w:val="28"/>
          <w:szCs w:val="28"/>
        </w:rPr>
      </w:pPr>
      <w:r>
        <w:rPr>
          <w:rFonts w:cs="Calibri" w:cstheme="minorHAnsi"/>
          <w:sz w:val="28"/>
          <w:szCs w:val="28"/>
        </w:rPr>
        <w:t>Comparing coefficients and shortest path for random graphs and graph generated in the previous steps</w:t>
      </w:r>
    </w:p>
    <w:p>
      <w:pPr>
        <w:pStyle w:val="Default"/>
        <w:jc w:val="both"/>
        <w:rPr>
          <w:rFonts w:cs="Calibri" w:cstheme="minorHAnsi"/>
          <w:sz w:val="28"/>
          <w:szCs w:val="28"/>
        </w:rPr>
      </w:pPr>
      <w:r>
        <w:rPr>
          <w:rFonts w:cs="Calibri" w:cstheme="minorHAnsi"/>
          <w:sz w:val="28"/>
          <w:szCs w:val="28"/>
        </w:rPr>
      </w:r>
    </w:p>
    <w:p>
      <w:pPr>
        <w:pStyle w:val="Default"/>
        <w:numPr>
          <w:ilvl w:val="0"/>
          <w:numId w:val="0"/>
        </w:numPr>
        <w:ind w:left="720" w:hanging="0"/>
        <w:jc w:val="both"/>
        <w:rPr/>
      </w:pPr>
      <w:r>
        <w:rPr>
          <w:rFonts w:cs="Calibri" w:cstheme="minorHAnsi"/>
          <w:sz w:val="28"/>
          <w:szCs w:val="28"/>
        </w:rPr>
        <w:t>Avg Clustering coefficient:</w:t>
      </w:r>
    </w:p>
    <w:p>
      <w:pPr>
        <w:pStyle w:val="Default"/>
        <w:ind w:left="720" w:hanging="0"/>
        <w:jc w:val="both"/>
        <w:rPr>
          <w:rFonts w:cs="Calibri" w:cstheme="minorHAnsi"/>
          <w:sz w:val="28"/>
          <w:szCs w:val="28"/>
        </w:rPr>
      </w:pPr>
      <w:r>
        <w:rPr>
          <w:rFonts w:cs="Calibri" w:cstheme="minorHAnsi"/>
          <w:sz w:val="28"/>
          <w:szCs w:val="28"/>
        </w:rPr>
        <w:t>0.0017568950402310996</w:t>
      </w:r>
    </w:p>
    <w:p>
      <w:pPr>
        <w:pStyle w:val="Default"/>
        <w:ind w:left="720" w:hanging="0"/>
        <w:jc w:val="both"/>
        <w:rPr>
          <w:rFonts w:cs="Calibri" w:cstheme="minorHAnsi"/>
          <w:sz w:val="28"/>
          <w:szCs w:val="28"/>
        </w:rPr>
      </w:pPr>
      <w:r>
        <w:rPr>
          <w:rFonts w:cs="Calibri" w:cstheme="minorHAnsi"/>
          <w:sz w:val="28"/>
          <w:szCs w:val="28"/>
        </w:rPr>
      </w:r>
    </w:p>
    <w:p>
      <w:pPr>
        <w:pStyle w:val="Default"/>
        <w:ind w:left="720" w:hanging="0"/>
        <w:jc w:val="both"/>
        <w:rPr>
          <w:rFonts w:cs="Calibri" w:cstheme="minorHAnsi"/>
          <w:sz w:val="28"/>
          <w:szCs w:val="28"/>
        </w:rPr>
      </w:pPr>
      <w:r>
        <w:rPr>
          <w:rFonts w:cs="Calibri" w:cstheme="minorHAnsi"/>
          <w:sz w:val="28"/>
          <w:szCs w:val="28"/>
        </w:rPr>
      </w:r>
    </w:p>
    <w:p>
      <w:pPr>
        <w:pStyle w:val="Default"/>
        <w:ind w:left="720" w:hanging="0"/>
        <w:jc w:val="both"/>
        <w:rPr>
          <w:rFonts w:cs="Calibri" w:cstheme="minorHAnsi"/>
          <w:sz w:val="28"/>
          <w:szCs w:val="28"/>
        </w:rPr>
      </w:pPr>
      <w:r>
        <w:rPr>
          <w:rFonts w:cs="Calibri" w:cstheme="minorHAnsi"/>
          <w:sz w:val="28"/>
          <w:szCs w:val="28"/>
        </w:rPr>
      </w:r>
    </w:p>
    <w:p>
      <w:pPr>
        <w:pStyle w:val="Default"/>
        <w:ind w:left="720" w:hanging="0"/>
        <w:jc w:val="both"/>
        <w:rPr>
          <w:rFonts w:cs="Calibri" w:cstheme="minorHAnsi"/>
          <w:sz w:val="28"/>
          <w:szCs w:val="28"/>
        </w:rPr>
      </w:pPr>
      <w:r>
        <w:rPr>
          <w:rFonts w:cs="Calibri" w:cstheme="minorHAnsi"/>
          <w:sz w:val="28"/>
          <w:szCs w:val="28"/>
        </w:rPr>
      </w:r>
    </w:p>
    <w:p>
      <w:pPr>
        <w:pStyle w:val="Default"/>
        <w:ind w:left="720" w:hanging="0"/>
        <w:jc w:val="both"/>
        <w:rPr>
          <w:rFonts w:cs="Calibri" w:cstheme="minorHAnsi"/>
          <w:sz w:val="28"/>
          <w:szCs w:val="28"/>
        </w:rPr>
      </w:pPr>
      <w:r>
        <w:rPr>
          <w:rFonts w:cs="Calibri" w:cstheme="minorHAnsi"/>
          <w:sz w:val="28"/>
          <w:szCs w:val="28"/>
        </w:rPr>
      </w:r>
    </w:p>
    <w:p>
      <w:pPr>
        <w:pStyle w:val="Default"/>
        <w:ind w:left="720" w:hanging="0"/>
        <w:jc w:val="both"/>
        <w:rPr>
          <w:rFonts w:cs="Calibri" w:cstheme="minorHAnsi"/>
          <w:sz w:val="28"/>
          <w:szCs w:val="28"/>
        </w:rPr>
      </w:pPr>
      <w:r>
        <w:rPr>
          <w:rFonts w:cs="Calibri" w:cstheme="minorHAnsi"/>
          <w:sz w:val="28"/>
          <w:szCs w:val="28"/>
        </w:rPr>
      </w:r>
    </w:p>
    <w:p>
      <w:pPr>
        <w:pStyle w:val="Default"/>
        <w:ind w:left="720" w:hanging="0"/>
        <w:jc w:val="both"/>
        <w:rPr>
          <w:rFonts w:cs="Calibri" w:cstheme="minorHAnsi"/>
          <w:sz w:val="28"/>
          <w:szCs w:val="28"/>
        </w:rPr>
      </w:pPr>
      <w:r>
        <w:rPr>
          <w:rFonts w:cs="Calibri" w:cstheme="minorHAnsi"/>
          <w:sz w:val="28"/>
          <w:szCs w:val="28"/>
        </w:rPr>
      </w:r>
    </w:p>
    <w:p>
      <w:pPr>
        <w:pStyle w:val="Default"/>
        <w:ind w:left="720" w:hanging="0"/>
        <w:jc w:val="both"/>
        <w:rPr>
          <w:rFonts w:cs="Calibri" w:cstheme="minorHAnsi"/>
          <w:sz w:val="28"/>
          <w:szCs w:val="28"/>
        </w:rPr>
      </w:pPr>
      <w:r>
        <w:rPr>
          <w:rFonts w:cs="Calibri" w:cstheme="minorHAnsi"/>
          <w:sz w:val="28"/>
          <w:szCs w:val="28"/>
        </w:rPr>
      </w:r>
    </w:p>
    <w:p>
      <w:pPr>
        <w:pStyle w:val="Default"/>
        <w:ind w:left="720" w:hanging="0"/>
        <w:jc w:val="both"/>
        <w:rPr>
          <w:rFonts w:cs="Calibri" w:cstheme="minorHAnsi"/>
          <w:sz w:val="28"/>
          <w:szCs w:val="28"/>
        </w:rPr>
      </w:pPr>
      <w:r>
        <w:rPr>
          <w:rFonts w:cs="Calibri" w:cstheme="minorHAnsi"/>
          <w:sz w:val="28"/>
          <w:szCs w:val="28"/>
        </w:rPr>
      </w:r>
    </w:p>
    <w:p>
      <w:pPr>
        <w:pStyle w:val="Default"/>
        <w:ind w:left="720" w:hanging="0"/>
        <w:jc w:val="both"/>
        <w:rPr>
          <w:rFonts w:ascii="Calibri" w:hAnsi="Calibri" w:cs="Calibri" w:cstheme="minorHAnsi"/>
          <w:b/>
          <w:b/>
          <w:color w:val="000000"/>
          <w:sz w:val="48"/>
          <w:szCs w:val="48"/>
        </w:rPr>
      </w:pPr>
      <w:r>
        <w:rPr>
          <w:rFonts w:cs="Calibri" w:cstheme="minorHAnsi"/>
          <w:b/>
          <w:color w:val="000000"/>
          <w:sz w:val="48"/>
          <w:szCs w:val="48"/>
        </w:rPr>
      </w:r>
    </w:p>
    <w:p>
      <w:pPr>
        <w:pStyle w:val="Normal"/>
        <w:spacing w:lineRule="auto" w:line="360"/>
        <w:jc w:val="center"/>
        <w:rPr>
          <w:rFonts w:ascii="Calibri" w:hAnsi="Calibri" w:cs="Calibri" w:cstheme="minorHAnsi"/>
          <w:b/>
          <w:b/>
          <w:color w:val="000000"/>
          <w:sz w:val="48"/>
          <w:szCs w:val="48"/>
        </w:rPr>
      </w:pPr>
      <w:r>
        <w:rPr>
          <w:rFonts w:cs="Calibri" w:cstheme="minorHAnsi"/>
          <w:b/>
          <w:color w:val="000000"/>
          <w:sz w:val="48"/>
          <w:szCs w:val="48"/>
        </w:rPr>
      </w:r>
    </w:p>
    <w:p>
      <w:pPr>
        <w:pStyle w:val="Normal"/>
        <w:spacing w:lineRule="auto" w:line="360"/>
        <w:jc w:val="center"/>
        <w:rPr>
          <w:rFonts w:ascii="Calibri" w:hAnsi="Calibri" w:cs="Calibri" w:cstheme="minorHAnsi"/>
          <w:b/>
          <w:b/>
          <w:color w:val="000000"/>
          <w:sz w:val="48"/>
          <w:szCs w:val="48"/>
        </w:rPr>
      </w:pPr>
      <w:r>
        <w:rPr>
          <w:rFonts w:cs="Calibri" w:cstheme="minorHAnsi"/>
          <w:b/>
          <w:color w:val="000000"/>
          <w:sz w:val="48"/>
          <w:szCs w:val="48"/>
        </w:rPr>
        <w:t>Conclusion</w:t>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Normal"/>
        <w:numPr>
          <w:ilvl w:val="0"/>
          <w:numId w:val="3"/>
        </w:numPr>
        <w:spacing w:lineRule="auto" w:line="360"/>
        <w:rPr/>
      </w:pPr>
      <w:r>
        <w:rPr>
          <w:rFonts w:cs="Calibri" w:cstheme="minorHAnsi"/>
          <w:color w:val="000000"/>
          <w:sz w:val="28"/>
          <w:szCs w:val="28"/>
        </w:rPr>
        <w:t>Spark in spylon-kernel used to filter index and citations.</w:t>
      </w:r>
    </w:p>
    <w:p>
      <w:pPr>
        <w:pStyle w:val="Normal"/>
        <w:numPr>
          <w:ilvl w:val="0"/>
          <w:numId w:val="3"/>
        </w:numPr>
        <w:spacing w:lineRule="auto" w:line="360"/>
        <w:rPr/>
      </w:pPr>
      <w:r>
        <w:rPr>
          <w:rFonts w:cs="Calibri" w:cstheme="minorHAnsi"/>
          <w:color w:val="000000"/>
          <w:sz w:val="28"/>
          <w:szCs w:val="28"/>
        </w:rPr>
        <w:t>Using Python, plotted the graph for indegree distribution.</w:t>
      </w:r>
    </w:p>
    <w:p>
      <w:pPr>
        <w:pStyle w:val="Normal"/>
        <w:numPr>
          <w:ilvl w:val="0"/>
          <w:numId w:val="3"/>
        </w:numPr>
        <w:spacing w:lineRule="auto" w:line="360"/>
        <w:rPr>
          <w:rFonts w:ascii="Calibri" w:hAnsi="Calibri" w:cs="Calibri" w:cstheme="minorHAnsi"/>
          <w:color w:val="000000"/>
          <w:sz w:val="28"/>
          <w:szCs w:val="28"/>
        </w:rPr>
      </w:pPr>
      <w:r>
        <w:rPr>
          <w:rFonts w:cs="Calibri" w:cstheme="minorHAnsi"/>
          <w:color w:val="000000"/>
          <w:sz w:val="28"/>
          <w:szCs w:val="28"/>
        </w:rPr>
        <w:t>The Weighted Page Rank algorithm provides with the top ten most influential papers.</w:t>
      </w:r>
    </w:p>
    <w:p>
      <w:pPr>
        <w:pStyle w:val="Normal"/>
        <w:numPr>
          <w:ilvl w:val="0"/>
          <w:numId w:val="3"/>
        </w:numPr>
        <w:spacing w:lineRule="auto" w:line="360"/>
        <w:rPr/>
      </w:pPr>
      <w:r>
        <w:rPr>
          <w:rFonts w:cs="Calibri" w:cstheme="minorHAnsi"/>
          <w:color w:val="000000"/>
          <w:sz w:val="28"/>
          <w:szCs w:val="28"/>
        </w:rPr>
        <w:t>In degree distribution graph and random graph, the clustering coefficient and shortest path allows the ACM citation graph to show small worldwide network properties.</w:t>
      </w:r>
    </w:p>
    <w:p>
      <w:pPr>
        <w:pStyle w:val="Normal"/>
        <w:spacing w:lineRule="auto" w:line="360"/>
        <w:rPr>
          <w:rFonts w:ascii="Calibri" w:hAnsi="Calibri" w:cs="Calibri" w:cstheme="minorHAnsi"/>
          <w:color w:val="000000"/>
          <w:sz w:val="28"/>
          <w:szCs w:val="28"/>
        </w:rPr>
      </w:pPr>
      <w:r>
        <w:rPr>
          <w:rFonts w:cs="Calibri" w:cstheme="minorHAnsi"/>
          <w:color w:val="000000"/>
          <w:sz w:val="28"/>
          <w:szCs w:val="28"/>
        </w:rPr>
      </w:r>
    </w:p>
    <w:p>
      <w:pPr>
        <w:pStyle w:val="Normal"/>
        <w:spacing w:lineRule="auto" w:line="360"/>
        <w:rPr>
          <w:rFonts w:ascii="Calibri" w:hAnsi="Calibri" w:cs="Calibri" w:cstheme="minorHAnsi"/>
          <w:b/>
          <w:b/>
          <w:color w:val="000000"/>
          <w:sz w:val="28"/>
          <w:szCs w:val="28"/>
        </w:rPr>
      </w:pPr>
      <w:r>
        <w:rPr>
          <w:rFonts w:cs="Calibri" w:cstheme="minorHAnsi"/>
          <w:b/>
          <w:color w:val="000000"/>
          <w:sz w:val="28"/>
          <w:szCs w:val="28"/>
        </w:rPr>
      </w:r>
    </w:p>
    <w:p>
      <w:pPr>
        <w:pStyle w:val="ListParagraph"/>
        <w:rPr>
          <w:rFonts w:cs="Calibri" w:cstheme="minorHAnsi"/>
          <w:sz w:val="28"/>
          <w:szCs w:val="28"/>
        </w:rPr>
      </w:pPr>
      <w:r>
        <w:rPr>
          <w:rFonts w:cs="Calibri" w:cstheme="minorHAnsi"/>
          <w:sz w:val="28"/>
          <w:szCs w:val="28"/>
        </w:rPr>
        <w:t xml:space="preserve"> </w:t>
      </w:r>
      <w:bookmarkStart w:id="0" w:name="_GoBack"/>
      <w:bookmarkEnd w:id="0"/>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11c1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11c12"/>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283d14"/>
    <w:rPr>
      <w:color w:val="0563C1" w:themeColor="hyperlink"/>
      <w:u w:val="single"/>
    </w:rPr>
  </w:style>
  <w:style w:type="character" w:styleId="Mention">
    <w:name w:val="Mention"/>
    <w:basedOn w:val="DefaultParagraphFont"/>
    <w:uiPriority w:val="99"/>
    <w:semiHidden/>
    <w:unhideWhenUsed/>
    <w:qFormat/>
    <w:rsid w:val="00042228"/>
    <w:rPr>
      <w:color w:val="2B579A"/>
      <w:shd w:fill="E6E6E6" w:val="clear"/>
    </w:rPr>
  </w:style>
  <w:style w:type="character" w:styleId="FollowedHyperlink">
    <w:name w:val="FollowedHyperlink"/>
    <w:basedOn w:val="DefaultParagraphFont"/>
    <w:uiPriority w:val="99"/>
    <w:semiHidden/>
    <w:unhideWhenUsed/>
    <w:qFormat/>
    <w:rsid w:val="007229d6"/>
    <w:rPr>
      <w:color w:val="954F72" w:themeColor="followedHyperlink"/>
      <w:u w:val="single"/>
    </w:rPr>
  </w:style>
  <w:style w:type="character" w:styleId="ListLabel1">
    <w:name w:val="ListLabel 1"/>
    <w:qFormat/>
    <w:rPr>
      <w:rFonts w:eastAsia="Calibri"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alibri" w:cstheme="minorHAnsi"/>
      <w:sz w:val="28"/>
      <w:szCs w:val="28"/>
    </w:rPr>
  </w:style>
  <w:style w:type="character" w:styleId="ListLabel21">
    <w:name w:val="ListLabel 21"/>
    <w:qFormat/>
    <w:rPr>
      <w:rFonts w:ascii="Calibri" w:hAnsi="Calibri" w:cs="Calibri" w:cstheme="minorHAnsi"/>
      <w:sz w:val="28"/>
      <w:szCs w:val="28"/>
    </w:rPr>
  </w:style>
  <w:style w:type="character" w:styleId="ListLabel22">
    <w:name w:val="ListLabel 22"/>
    <w:qFormat/>
    <w:rPr>
      <w:rFonts w:cs="Symbol"/>
      <w:sz w:val="28"/>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8"/>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8"/>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Calibri" w:cstheme="minorHAnsi"/>
      <w:sz w:val="28"/>
      <w:szCs w:val="28"/>
    </w:rPr>
  </w:style>
  <w:style w:type="character" w:styleId="ListLabel50">
    <w:name w:val="ListLabel 50"/>
    <w:qFormat/>
    <w:rPr>
      <w:rFonts w:cs="Symbol"/>
      <w:sz w:val="28"/>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sz w:val="28"/>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sz w:val="28"/>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Calibri" w:cstheme="minorHAnsi"/>
      <w:sz w:val="28"/>
      <w:szCs w:val="2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11c1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d0113"/>
    <w:pPr>
      <w:spacing w:before="0" w:after="160"/>
      <w:ind w:left="720" w:hanging="0"/>
      <w:contextualSpacing/>
    </w:pPr>
    <w:rPr/>
  </w:style>
  <w:style w:type="paragraph" w:styleId="Default" w:customStyle="1">
    <w:name w:val="Default"/>
    <w:qFormat/>
    <w:rsid w:val="005a086c"/>
    <w:pPr>
      <w:widowControl/>
      <w:bidi w:val="0"/>
      <w:spacing w:lineRule="auto" w:line="240" w:before="0" w:after="0"/>
      <w:jc w:val="left"/>
    </w:pPr>
    <w:rPr>
      <w:rFonts w:ascii="Calibri" w:hAnsi="Calibri" w:eastAsia="Calibri"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miner.org/billboard/cita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Application>LibreOffice/6.0.7.3$Linux_X86_64 LibreOffice_project/00m0$Build-3</Application>
  <Pages>8</Pages>
  <Words>733</Words>
  <Characters>3784</Characters>
  <CharactersWithSpaces>4496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2017-05-07T01:17:00Z</dcterms:created>
  <dc:creator>Manish patil</dc:creator>
  <dc:description/>
  <dc:language>en-IN</dc:language>
  <cp:lastModifiedBy/>
  <dcterms:modified xsi:type="dcterms:W3CDTF">2019-12-05T16:44:39Z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