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M.Shanmughi.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Contact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8754258763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shanmughimohan3@gmail.com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5777865" cy="901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1830" y="3739678"/>
                          <a:ext cx="5768340" cy="80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5777865" cy="901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865" cy="90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1830" y="3780000"/>
                          <a:ext cx="5768340" cy="0"/>
                        </a:xfrm>
                        <a:custGeom>
                          <a:rect b="b" l="l" r="r" t="t"/>
                          <a:pathLst>
                            <a:path extrusionOk="0" h="1"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Objectives:</w:t>
      </w:r>
    </w:p>
    <w:p w:rsidR="00000000" w:rsidDel="00000000" w:rsidP="00000000" w:rsidRDefault="00000000" w:rsidRPr="00000000" w14:paraId="00000007">
      <w:pPr>
        <w:widowControl w:val="0"/>
        <w:spacing w:after="0" w:line="214" w:lineRule="auto"/>
        <w:ind w:right="5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for a challenging role in an organization where I can use my learning, be an asset to the organization and ultimately create value for the organization.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Academy Qualification:</w:t>
      </w:r>
    </w:p>
    <w:tbl>
      <w:tblPr>
        <w:tblStyle w:val="Table1"/>
        <w:tblW w:w="98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8"/>
        <w:gridCol w:w="2884"/>
        <w:gridCol w:w="2311"/>
        <w:gridCol w:w="2364"/>
        <w:tblGridChange w:id="0">
          <w:tblGrid>
            <w:gridCol w:w="2308"/>
            <w:gridCol w:w="2884"/>
            <w:gridCol w:w="2311"/>
            <w:gridCol w:w="2364"/>
          </w:tblGrid>
        </w:tblGridChange>
      </w:tblGrid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Course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University/Institution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SSLC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MKVK Matric Hr Sec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School;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Tenkasi.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2019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79.6%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HSC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ST.Joseph Matric Hr Sec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School;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Tenkasi..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2021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88%</w:t>
            </w:r>
          </w:p>
        </w:tc>
      </w:tr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UG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Vyasa Arts and Science women’s college,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Subramaniyapuram.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Pursuing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8.6 CGPA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(upto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sem)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Debugging.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Python.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35">
      <w:pPr>
        <w:widowControl w:val="0"/>
        <w:spacing w:after="0" w:line="41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co-ordination.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Thinking.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Problem Solving.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9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Shanmughi.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Father Name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 Mohan.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 Name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Shanthi.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DOB 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15.09.2003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Blood Group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+ve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Unmarried.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216/1 Samba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Tenkasi-627811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                        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8220934684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DECLARATION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hereby declared that the information given by me in the application is true, complete and correct to the best of my knowledge and belief.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Thank You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20/10/2023                                                                          Yours Sincerely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Tenkasi.           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(M.Shanmughi)                                                                                               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3BB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145A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256A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9YwaA0b0Yli0pBezR9oG+gB53Q==">CgMxLjA4AHIhMWtueXRVM1FoYlVOSTlITGpNaDVfd3dsS3EzMDhCbEdX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2023-10-19T14:51:00Z</dcterms:created>
  <dc:creator>Indel</dc:creator>
</cp:coreProperties>
</file>