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90C7" w14:textId="77777777" w:rsidR="009B2E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90DD1C" w14:textId="77777777" w:rsidR="009B2E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F7F6B91" w14:textId="77777777" w:rsidR="009B2E33" w:rsidRDefault="009B2E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2E33" w14:paraId="544789B1" w14:textId="77777777">
        <w:tc>
          <w:tcPr>
            <w:tcW w:w="4508" w:type="dxa"/>
          </w:tcPr>
          <w:p w14:paraId="464E5ED6" w14:textId="77777777" w:rsidR="009B2E33" w:rsidRDefault="00000000">
            <w:r>
              <w:t>Date</w:t>
            </w:r>
          </w:p>
        </w:tc>
        <w:tc>
          <w:tcPr>
            <w:tcW w:w="4508" w:type="dxa"/>
          </w:tcPr>
          <w:p w14:paraId="47990452" w14:textId="6B619C6F" w:rsidR="009B2E33" w:rsidRDefault="00390AC0">
            <w:r w:rsidRPr="00390AC0">
              <w:t>13 July 2026</w:t>
            </w:r>
          </w:p>
        </w:tc>
      </w:tr>
      <w:tr w:rsidR="009B2E33" w14:paraId="0A49B409" w14:textId="77777777">
        <w:tc>
          <w:tcPr>
            <w:tcW w:w="4508" w:type="dxa"/>
          </w:tcPr>
          <w:p w14:paraId="577A2537" w14:textId="77777777" w:rsidR="009B2E33" w:rsidRDefault="00000000">
            <w:r>
              <w:t>Team ID</w:t>
            </w:r>
          </w:p>
        </w:tc>
        <w:tc>
          <w:tcPr>
            <w:tcW w:w="4508" w:type="dxa"/>
          </w:tcPr>
          <w:p w14:paraId="03F287A0" w14:textId="7331C890" w:rsidR="009B2E33" w:rsidRDefault="00390AC0">
            <w:r w:rsidRPr="00390AC0">
              <w:t>SWTID-2026-9910</w:t>
            </w:r>
          </w:p>
        </w:tc>
      </w:tr>
      <w:tr w:rsidR="009B2E33" w14:paraId="37950A3D" w14:textId="77777777">
        <w:tc>
          <w:tcPr>
            <w:tcW w:w="4508" w:type="dxa"/>
          </w:tcPr>
          <w:p w14:paraId="488C6581" w14:textId="77777777" w:rsidR="009B2E33" w:rsidRDefault="00000000">
            <w:r>
              <w:t>Project Name</w:t>
            </w:r>
          </w:p>
        </w:tc>
        <w:tc>
          <w:tcPr>
            <w:tcW w:w="4508" w:type="dxa"/>
          </w:tcPr>
          <w:p w14:paraId="4D1EF475" w14:textId="3A9C553C" w:rsidR="009B2E33" w:rsidRDefault="00390AC0">
            <w:r w:rsidRPr="00390AC0">
              <w:t>MediConnect – Smart Doctor Appointment Booking System</w:t>
            </w:r>
          </w:p>
        </w:tc>
      </w:tr>
      <w:tr w:rsidR="009B2E33" w14:paraId="5F1365F0" w14:textId="77777777">
        <w:tc>
          <w:tcPr>
            <w:tcW w:w="4508" w:type="dxa"/>
          </w:tcPr>
          <w:p w14:paraId="6BB6A8EA" w14:textId="77777777" w:rsidR="009B2E33" w:rsidRDefault="00000000">
            <w:r>
              <w:t>Maximum Marks</w:t>
            </w:r>
          </w:p>
        </w:tc>
        <w:tc>
          <w:tcPr>
            <w:tcW w:w="4508" w:type="dxa"/>
          </w:tcPr>
          <w:p w14:paraId="597B0248" w14:textId="77777777" w:rsidR="009B2E33" w:rsidRDefault="00000000">
            <w:r>
              <w:t>4 Marks</w:t>
            </w:r>
          </w:p>
        </w:tc>
      </w:tr>
    </w:tbl>
    <w:p w14:paraId="063A839B" w14:textId="77777777" w:rsidR="009B2E33" w:rsidRDefault="009B2E33">
      <w:pPr>
        <w:rPr>
          <w:b/>
          <w:sz w:val="24"/>
          <w:szCs w:val="24"/>
        </w:rPr>
      </w:pPr>
    </w:p>
    <w:p w14:paraId="0DD77581" w14:textId="77777777" w:rsidR="009B2E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DC37F14" w14:textId="77777777" w:rsidR="009B2E3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FEED1FE" w14:textId="77777777" w:rsidR="009B2E3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7FAF22A" w14:textId="77777777" w:rsidR="009B2E3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</w:t>
        </w:r>
        <w:r>
          <w:rPr>
            <w:color w:val="1155CC"/>
            <w:u w:val="single"/>
          </w:rPr>
          <w:t>d</w:t>
        </w:r>
        <w:r>
          <w:rPr>
            <w:color w:val="1155CC"/>
            <w:u w:val="single"/>
          </w:rPr>
          <w:t>ea-prioritization</w:t>
        </w:r>
      </w:hyperlink>
    </w:p>
    <w:p w14:paraId="3128F686" w14:textId="77777777" w:rsidR="009B2E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8824C47" w14:textId="41D04CFB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Our team discussed various healthcare-related issues faced by patients and hospitals.</w:t>
      </w:r>
    </w:p>
    <w:p w14:paraId="0E108DCD" w14:textId="6F260EC0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Problems Identified:</w:t>
      </w:r>
    </w:p>
    <w:p w14:paraId="641B96FD" w14:textId="75827C6E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Long waiting time in hospitals</w:t>
      </w:r>
    </w:p>
    <w:p w14:paraId="686BC37A" w14:textId="25241D3D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Manual appointment booking</w:t>
      </w:r>
    </w:p>
    <w:p w14:paraId="22458EEA" w14:textId="015C3090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Difficulty in finding specialist doctors</w:t>
      </w:r>
    </w:p>
    <w:p w14:paraId="4A821080" w14:textId="39515CA6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Appointment clashes</w:t>
      </w:r>
    </w:p>
    <w:p w14:paraId="2A714F16" w14:textId="420E4A9E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Lack of centralized appointment management</w:t>
      </w:r>
    </w:p>
    <w:p w14:paraId="3B90F193" w14:textId="1BF93260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Poor communication between patients and doctors</w:t>
      </w:r>
    </w:p>
    <w:p w14:paraId="3B6340DE" w14:textId="1C73A7CD" w:rsidR="00390AC0" w:rsidRPr="00390AC0" w:rsidRDefault="00390AC0" w:rsidP="00390AC0">
      <w:pPr>
        <w:rPr>
          <w:b/>
          <w:bCs/>
          <w:sz w:val="24"/>
          <w:szCs w:val="24"/>
        </w:rPr>
      </w:pPr>
      <w:r w:rsidRPr="00390AC0">
        <w:rPr>
          <w:b/>
          <w:bCs/>
          <w:sz w:val="24"/>
          <w:szCs w:val="24"/>
        </w:rPr>
        <w:t>Selected Problem:</w:t>
      </w:r>
    </w:p>
    <w:p w14:paraId="1178C015" w14:textId="29EC8EE9" w:rsidR="009B2E33" w:rsidRPr="00390AC0" w:rsidRDefault="00390AC0">
      <w:pPr>
        <w:rPr>
          <w:sz w:val="24"/>
          <w:szCs w:val="24"/>
        </w:rPr>
      </w:pPr>
      <w:r w:rsidRPr="00390AC0">
        <w:rPr>
          <w:sz w:val="24"/>
          <w:szCs w:val="24"/>
        </w:rPr>
        <w:t>Develop an online doctor appointment booking platform to simplify healthcare access.</w:t>
      </w:r>
    </w:p>
    <w:p w14:paraId="606D91D6" w14:textId="77777777" w:rsidR="009B2E33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FF65753" w14:textId="0D08A8B1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Online Appointment Booking</w:t>
      </w:r>
    </w:p>
    <w:p w14:paraId="78614207" w14:textId="203C357E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Doctor Search by Specialization</w:t>
      </w:r>
    </w:p>
    <w:p w14:paraId="150E7FF7" w14:textId="40DCD62D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JWT Authentication</w:t>
      </w:r>
    </w:p>
    <w:p w14:paraId="5EB463E9" w14:textId="7311470C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Patient Dashboard</w:t>
      </w:r>
    </w:p>
    <w:p w14:paraId="79DFA37B" w14:textId="78DF9B3B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Doctor Dashboard</w:t>
      </w:r>
    </w:p>
    <w:p w14:paraId="07F2F1C4" w14:textId="35531AA6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Admin Dashboard</w:t>
      </w:r>
    </w:p>
    <w:p w14:paraId="21154465" w14:textId="503221A7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lastRenderedPageBreak/>
        <w:t>Appointment Scheduling</w:t>
      </w:r>
    </w:p>
    <w:p w14:paraId="7F5BBF78" w14:textId="2E41EB38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Email Notifications</w:t>
      </w:r>
    </w:p>
    <w:p w14:paraId="4B9D9FB7" w14:textId="31E99E3C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Appointment History</w:t>
      </w:r>
    </w:p>
    <w:p w14:paraId="507FE941" w14:textId="6A6823EF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Responsive Web Application</w:t>
      </w:r>
    </w:p>
    <w:p w14:paraId="48E4EC28" w14:textId="3837743F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Profile Management</w:t>
      </w:r>
    </w:p>
    <w:p w14:paraId="6F6192AD" w14:textId="11448756" w:rsidR="009B2E33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Secure Database</w:t>
      </w:r>
    </w:p>
    <w:p w14:paraId="0D44ED76" w14:textId="77777777" w:rsidR="009B2E33" w:rsidRDefault="00000000">
      <w:pPr>
        <w:rPr>
          <w:b/>
        </w:rPr>
      </w:pPr>
      <w:r>
        <w:rPr>
          <w:b/>
        </w:rPr>
        <w:t>Step-3: Idea Prioritization</w:t>
      </w:r>
    </w:p>
    <w:tbl>
      <w:tblPr>
        <w:tblW w:w="7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755"/>
      </w:tblGrid>
      <w:tr w:rsidR="00390AC0" w:rsidRPr="00390AC0" w14:paraId="2E67FA8D" w14:textId="77777777" w:rsidTr="00390AC0">
        <w:trPr>
          <w:trHeight w:val="418"/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19BE471F" w14:textId="77777777" w:rsidR="00390AC0" w:rsidRPr="00390AC0" w:rsidRDefault="00390AC0" w:rsidP="00390AC0">
            <w:pPr>
              <w:jc w:val="center"/>
              <w:rPr>
                <w:b/>
                <w:bCs/>
                <w:noProof/>
              </w:rPr>
            </w:pPr>
            <w:r w:rsidRPr="00390AC0">
              <w:rPr>
                <w:b/>
                <w:bCs/>
                <w:noProof/>
              </w:rPr>
              <w:t>Idea</w:t>
            </w:r>
          </w:p>
        </w:tc>
        <w:tc>
          <w:tcPr>
            <w:tcW w:w="3710" w:type="dxa"/>
            <w:vAlign w:val="center"/>
            <w:hideMark/>
          </w:tcPr>
          <w:p w14:paraId="33BB2ADC" w14:textId="77777777" w:rsidR="00390AC0" w:rsidRPr="00390AC0" w:rsidRDefault="00390AC0" w:rsidP="00390AC0">
            <w:pPr>
              <w:jc w:val="center"/>
              <w:rPr>
                <w:b/>
                <w:bCs/>
                <w:noProof/>
              </w:rPr>
            </w:pPr>
            <w:r w:rsidRPr="00390AC0">
              <w:rPr>
                <w:b/>
                <w:bCs/>
                <w:noProof/>
              </w:rPr>
              <w:t>Priority</w:t>
            </w:r>
          </w:p>
        </w:tc>
      </w:tr>
      <w:tr w:rsidR="00390AC0" w:rsidRPr="00390AC0" w14:paraId="658F8A37" w14:textId="77777777" w:rsidTr="00390AC0">
        <w:trPr>
          <w:trHeight w:val="407"/>
          <w:tblCellSpacing w:w="15" w:type="dxa"/>
        </w:trPr>
        <w:tc>
          <w:tcPr>
            <w:tcW w:w="3641" w:type="dxa"/>
            <w:vAlign w:val="center"/>
            <w:hideMark/>
          </w:tcPr>
          <w:p w14:paraId="6603AD07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Online Appointment Booking</w:t>
            </w:r>
          </w:p>
        </w:tc>
        <w:tc>
          <w:tcPr>
            <w:tcW w:w="3710" w:type="dxa"/>
            <w:vAlign w:val="center"/>
            <w:hideMark/>
          </w:tcPr>
          <w:p w14:paraId="3611D7C6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High</w:t>
            </w:r>
          </w:p>
        </w:tc>
      </w:tr>
      <w:tr w:rsidR="00390AC0" w:rsidRPr="00390AC0" w14:paraId="6539FA6A" w14:textId="77777777" w:rsidTr="00390AC0">
        <w:trPr>
          <w:trHeight w:val="418"/>
          <w:tblCellSpacing w:w="15" w:type="dxa"/>
        </w:trPr>
        <w:tc>
          <w:tcPr>
            <w:tcW w:w="3641" w:type="dxa"/>
            <w:vAlign w:val="center"/>
            <w:hideMark/>
          </w:tcPr>
          <w:p w14:paraId="4EB63E2A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Doctor Search</w:t>
            </w:r>
          </w:p>
        </w:tc>
        <w:tc>
          <w:tcPr>
            <w:tcW w:w="3710" w:type="dxa"/>
            <w:vAlign w:val="center"/>
            <w:hideMark/>
          </w:tcPr>
          <w:p w14:paraId="407BB776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High</w:t>
            </w:r>
          </w:p>
        </w:tc>
      </w:tr>
      <w:tr w:rsidR="00390AC0" w:rsidRPr="00390AC0" w14:paraId="146CDD12" w14:textId="77777777" w:rsidTr="00390AC0">
        <w:trPr>
          <w:trHeight w:val="407"/>
          <w:tblCellSpacing w:w="15" w:type="dxa"/>
        </w:trPr>
        <w:tc>
          <w:tcPr>
            <w:tcW w:w="3641" w:type="dxa"/>
            <w:vAlign w:val="center"/>
            <w:hideMark/>
          </w:tcPr>
          <w:p w14:paraId="7C489875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Authentication</w:t>
            </w:r>
          </w:p>
        </w:tc>
        <w:tc>
          <w:tcPr>
            <w:tcW w:w="3710" w:type="dxa"/>
            <w:vAlign w:val="center"/>
            <w:hideMark/>
          </w:tcPr>
          <w:p w14:paraId="080DCC8C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High</w:t>
            </w:r>
          </w:p>
        </w:tc>
      </w:tr>
      <w:tr w:rsidR="00390AC0" w:rsidRPr="00390AC0" w14:paraId="3FC8B1F9" w14:textId="77777777" w:rsidTr="00390AC0">
        <w:trPr>
          <w:trHeight w:val="418"/>
          <w:tblCellSpacing w:w="15" w:type="dxa"/>
        </w:trPr>
        <w:tc>
          <w:tcPr>
            <w:tcW w:w="3641" w:type="dxa"/>
            <w:vAlign w:val="center"/>
            <w:hideMark/>
          </w:tcPr>
          <w:p w14:paraId="2F69B695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Appointment Scheduling</w:t>
            </w:r>
          </w:p>
        </w:tc>
        <w:tc>
          <w:tcPr>
            <w:tcW w:w="3710" w:type="dxa"/>
            <w:vAlign w:val="center"/>
            <w:hideMark/>
          </w:tcPr>
          <w:p w14:paraId="058E5111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High</w:t>
            </w:r>
          </w:p>
        </w:tc>
      </w:tr>
      <w:tr w:rsidR="00390AC0" w:rsidRPr="00390AC0" w14:paraId="67CA5142" w14:textId="77777777" w:rsidTr="00390AC0">
        <w:trPr>
          <w:trHeight w:val="407"/>
          <w:tblCellSpacing w:w="15" w:type="dxa"/>
        </w:trPr>
        <w:tc>
          <w:tcPr>
            <w:tcW w:w="3641" w:type="dxa"/>
            <w:vAlign w:val="center"/>
            <w:hideMark/>
          </w:tcPr>
          <w:p w14:paraId="11606B29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Admin Dashboard</w:t>
            </w:r>
          </w:p>
        </w:tc>
        <w:tc>
          <w:tcPr>
            <w:tcW w:w="3710" w:type="dxa"/>
            <w:vAlign w:val="center"/>
            <w:hideMark/>
          </w:tcPr>
          <w:p w14:paraId="3AFBC53C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Medium</w:t>
            </w:r>
          </w:p>
        </w:tc>
      </w:tr>
      <w:tr w:rsidR="00390AC0" w:rsidRPr="00390AC0" w14:paraId="5C37DF85" w14:textId="77777777" w:rsidTr="00390AC0">
        <w:trPr>
          <w:trHeight w:val="418"/>
          <w:tblCellSpacing w:w="15" w:type="dxa"/>
        </w:trPr>
        <w:tc>
          <w:tcPr>
            <w:tcW w:w="3641" w:type="dxa"/>
            <w:vAlign w:val="center"/>
            <w:hideMark/>
          </w:tcPr>
          <w:p w14:paraId="579C2F3C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Patient Dashboard</w:t>
            </w:r>
          </w:p>
        </w:tc>
        <w:tc>
          <w:tcPr>
            <w:tcW w:w="3710" w:type="dxa"/>
            <w:vAlign w:val="center"/>
            <w:hideMark/>
          </w:tcPr>
          <w:p w14:paraId="1DCCFDF8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Medium</w:t>
            </w:r>
          </w:p>
        </w:tc>
      </w:tr>
      <w:tr w:rsidR="00390AC0" w:rsidRPr="00390AC0" w14:paraId="03007FFA" w14:textId="77777777" w:rsidTr="00390AC0">
        <w:trPr>
          <w:trHeight w:val="407"/>
          <w:tblCellSpacing w:w="15" w:type="dxa"/>
        </w:trPr>
        <w:tc>
          <w:tcPr>
            <w:tcW w:w="3641" w:type="dxa"/>
            <w:vAlign w:val="center"/>
            <w:hideMark/>
          </w:tcPr>
          <w:p w14:paraId="6686D5A5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Email Notification</w:t>
            </w:r>
          </w:p>
        </w:tc>
        <w:tc>
          <w:tcPr>
            <w:tcW w:w="3710" w:type="dxa"/>
            <w:vAlign w:val="center"/>
            <w:hideMark/>
          </w:tcPr>
          <w:p w14:paraId="5DBEFD19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Medium</w:t>
            </w:r>
          </w:p>
        </w:tc>
      </w:tr>
      <w:tr w:rsidR="00390AC0" w:rsidRPr="00390AC0" w14:paraId="1A7416F1" w14:textId="77777777" w:rsidTr="00390AC0">
        <w:trPr>
          <w:trHeight w:val="418"/>
          <w:tblCellSpacing w:w="15" w:type="dxa"/>
        </w:trPr>
        <w:tc>
          <w:tcPr>
            <w:tcW w:w="3641" w:type="dxa"/>
            <w:vAlign w:val="center"/>
            <w:hideMark/>
          </w:tcPr>
          <w:p w14:paraId="453A4FC5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Analytics</w:t>
            </w:r>
          </w:p>
        </w:tc>
        <w:tc>
          <w:tcPr>
            <w:tcW w:w="3710" w:type="dxa"/>
            <w:vAlign w:val="center"/>
            <w:hideMark/>
          </w:tcPr>
          <w:p w14:paraId="69130A03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Low</w:t>
            </w:r>
          </w:p>
        </w:tc>
      </w:tr>
    </w:tbl>
    <w:p w14:paraId="28569006" w14:textId="59519CB8" w:rsidR="009B2E33" w:rsidRDefault="009B2E33">
      <w:pPr>
        <w:rPr>
          <w:sz w:val="24"/>
          <w:szCs w:val="24"/>
        </w:rPr>
      </w:pPr>
    </w:p>
    <w:p w14:paraId="74E71193" w14:textId="3F8883B7" w:rsidR="00390AC0" w:rsidRPr="00390AC0" w:rsidRDefault="00390AC0">
      <w:pPr>
        <w:rPr>
          <w:b/>
          <w:bCs/>
          <w:sz w:val="24"/>
          <w:szCs w:val="24"/>
        </w:rPr>
      </w:pPr>
      <w:r w:rsidRPr="00390AC0">
        <w:rPr>
          <w:b/>
          <w:bCs/>
          <w:sz w:val="24"/>
          <w:szCs w:val="24"/>
        </w:rPr>
        <w:t>Final Selected Idea</w:t>
      </w:r>
      <w:r>
        <w:rPr>
          <w:b/>
          <w:bCs/>
          <w:sz w:val="24"/>
          <w:szCs w:val="24"/>
        </w:rPr>
        <w:t>:</w:t>
      </w:r>
    </w:p>
    <w:p w14:paraId="0876C458" w14:textId="1CD6BB95" w:rsidR="00390AC0" w:rsidRDefault="00390AC0">
      <w:pPr>
        <w:rPr>
          <w:sz w:val="24"/>
          <w:szCs w:val="24"/>
        </w:rPr>
      </w:pPr>
      <w:r w:rsidRPr="00390AC0">
        <w:rPr>
          <w:sz w:val="24"/>
          <w:szCs w:val="24"/>
        </w:rPr>
        <w:t>Develop a secure MERN-based Doctor Appointment Booking System that allows patients to search doctors, schedule appointments online, and enables doctors and administrators to manage appointments efficiently.</w:t>
      </w:r>
    </w:p>
    <w:sectPr w:rsidR="00390AC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E33"/>
    <w:rsid w:val="00390AC0"/>
    <w:rsid w:val="006C668D"/>
    <w:rsid w:val="009B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AFD3"/>
  <w15:docId w15:val="{3F8A4DF2-1A64-4D8E-9AB5-B8E7BC79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shanmukha vardhan</cp:lastModifiedBy>
  <cp:revision>2</cp:revision>
  <dcterms:created xsi:type="dcterms:W3CDTF">2022-09-18T16:51:00Z</dcterms:created>
  <dcterms:modified xsi:type="dcterms:W3CDTF">2026-07-13T05:09:00Z</dcterms:modified>
</cp:coreProperties>
</file>