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5CFD" w14:textId="60B8572E" w:rsidR="004C6B42" w:rsidRDefault="004C6B42" w:rsidP="004C6B42">
      <w:pPr>
        <w:pStyle w:val="a3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打開</w:t>
      </w:r>
    </w:p>
    <w:p w14:paraId="21E3CCA2" w14:textId="5DF59DDF" w:rsidR="004C6B42" w:rsidRDefault="004C6B42">
      <w:r>
        <w:t>C</w:t>
      </w:r>
      <w:r>
        <w:rPr>
          <w:rFonts w:hint="eastAsia"/>
        </w:rPr>
        <w:t xml:space="preserve">trl + r </w:t>
      </w:r>
      <w:r>
        <w:rPr>
          <w:rFonts w:hint="eastAsia"/>
        </w:rPr>
        <w:t>打開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</w:p>
    <w:p w14:paraId="576D5E21" w14:textId="0E784F8F" w:rsidR="004C6B42" w:rsidRDefault="004C6B42">
      <w:r w:rsidRPr="004C6B42">
        <w:drawing>
          <wp:inline distT="0" distB="0" distL="0" distR="0" wp14:anchorId="27309CBA" wp14:editId="0EF95681">
            <wp:extent cx="3934374" cy="23053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D95F" w14:textId="1854C816" w:rsidR="004C6B42" w:rsidRDefault="004C6B42"/>
    <w:p w14:paraId="078CB2DC" w14:textId="3EFD1A02" w:rsidR="004C6B42" w:rsidRDefault="004C6B42">
      <w:pPr>
        <w:rPr>
          <w:rFonts w:hint="eastAsia"/>
        </w:rPr>
      </w:pPr>
      <w:r w:rsidRPr="004C6B42">
        <w:drawing>
          <wp:inline distT="0" distB="0" distL="0" distR="0" wp14:anchorId="0EDB8370" wp14:editId="164E28D2">
            <wp:extent cx="3620005" cy="120031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E9BD" w14:textId="1AF57CD8" w:rsidR="004C6B42" w:rsidRDefault="004C6B42"/>
    <w:p w14:paraId="053A34DB" w14:textId="77777777" w:rsidR="004C6B42" w:rsidRDefault="004C6B42">
      <w:r>
        <w:rPr>
          <w:rFonts w:hint="eastAsia"/>
        </w:rPr>
        <w:t>輸入</w:t>
      </w:r>
      <w:r>
        <w:rPr>
          <w:rFonts w:hint="eastAsia"/>
        </w:rPr>
        <w:t xml:space="preserve"> </w:t>
      </w:r>
    </w:p>
    <w:p w14:paraId="56C32AFB" w14:textId="2D3C8154" w:rsidR="004C6B42" w:rsidRDefault="004C6B42">
      <w:r>
        <w:rPr>
          <w:rFonts w:hint="eastAsia"/>
        </w:rPr>
        <w:t>D:</w:t>
      </w:r>
    </w:p>
    <w:p w14:paraId="6F91C967" w14:textId="70524D75" w:rsidR="004C6B42" w:rsidRDefault="004C6B42">
      <w:r>
        <w:rPr>
          <w:rFonts w:hint="eastAsia"/>
        </w:rPr>
        <w:t>再輸入</w:t>
      </w:r>
      <w:r>
        <w:rPr>
          <w:rFonts w:hint="eastAsia"/>
        </w:rPr>
        <w:t xml:space="preserve"> cd </w:t>
      </w:r>
      <w:proofErr w:type="spellStart"/>
      <w:r>
        <w:rPr>
          <w:rFonts w:hint="eastAsia"/>
        </w:rPr>
        <w:t>testserver</w:t>
      </w:r>
      <w:proofErr w:type="spellEnd"/>
      <w:r>
        <w:rPr>
          <w:rFonts w:hint="eastAsia"/>
        </w:rPr>
        <w:t>/ERP</w:t>
      </w:r>
    </w:p>
    <w:p w14:paraId="20726FCD" w14:textId="6137CD55" w:rsidR="004C6B42" w:rsidRDefault="004C6B42"/>
    <w:p w14:paraId="34CD291F" w14:textId="213E3A90" w:rsidR="004C6B42" w:rsidRDefault="004C6B42">
      <w:r>
        <w:rPr>
          <w:rFonts w:hint="eastAsia"/>
        </w:rPr>
        <w:t>需要開啟兩個</w:t>
      </w:r>
      <w:r>
        <w:rPr>
          <w:rFonts w:hint="eastAsia"/>
        </w:rPr>
        <w:t>CMD</w:t>
      </w:r>
      <w:r>
        <w:br/>
      </w:r>
      <w:r>
        <w:rPr>
          <w:rFonts w:hint="eastAsia"/>
        </w:rPr>
        <w:t>分別輸入以下指令</w:t>
      </w:r>
    </w:p>
    <w:p w14:paraId="6B596C12" w14:textId="0E76095C" w:rsidR="004C6B42" w:rsidRDefault="004C6B42">
      <w:r w:rsidRPr="004C6B42">
        <w:t xml:space="preserve">python manage.py </w:t>
      </w:r>
      <w:proofErr w:type="spellStart"/>
      <w:r w:rsidRPr="004C6B42">
        <w:t>process_tasks</w:t>
      </w:r>
      <w:proofErr w:type="spellEnd"/>
      <w:r w:rsidRPr="004C6B42">
        <w:t xml:space="preserve"> --sleep=3000</w:t>
      </w:r>
    </w:p>
    <w:p w14:paraId="6151D527" w14:textId="1B6B24FE" w:rsidR="004C6B42" w:rsidRDefault="004C6B42"/>
    <w:p w14:paraId="7876E65B" w14:textId="2D55484C" w:rsidR="004C6B42" w:rsidRDefault="004C6B42">
      <w:r w:rsidRPr="004C6B42">
        <w:t xml:space="preserve">daphne </w:t>
      </w:r>
      <w:proofErr w:type="spellStart"/>
      <w:r w:rsidRPr="004C6B42">
        <w:t>ERP.asgi:application</w:t>
      </w:r>
      <w:proofErr w:type="spellEnd"/>
    </w:p>
    <w:p w14:paraId="3BC3508B" w14:textId="4EF5C288" w:rsidR="004C6B42" w:rsidRDefault="004C6B42">
      <w:pPr>
        <w:rPr>
          <w:rFonts w:hint="eastAsia"/>
        </w:rPr>
      </w:pPr>
    </w:p>
    <w:p w14:paraId="4534B3AC" w14:textId="3E6A5FE4" w:rsidR="004C6B42" w:rsidRDefault="004C6B42">
      <w:r w:rsidRPr="004C6B42">
        <w:drawing>
          <wp:inline distT="0" distB="0" distL="0" distR="0" wp14:anchorId="65BEA0AC" wp14:editId="7E015EFD">
            <wp:extent cx="5274310" cy="9988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7E15" w14:textId="4FE61E18" w:rsidR="004C6B42" w:rsidRDefault="004C6B42"/>
    <w:p w14:paraId="4A1D65BF" w14:textId="64D520DC" w:rsidR="004C6B42" w:rsidRDefault="004C6B42"/>
    <w:p w14:paraId="5F5A74E8" w14:textId="31ECBE14" w:rsidR="004C6B42" w:rsidRDefault="004C6B42" w:rsidP="004C6B42">
      <w:pPr>
        <w:pStyle w:val="a3"/>
      </w:pPr>
      <w:r>
        <w:rPr>
          <w:rFonts w:hint="eastAsia"/>
        </w:rPr>
        <w:t>NGROK</w:t>
      </w:r>
    </w:p>
    <w:p w14:paraId="6244DD4E" w14:textId="5CDD7395" w:rsidR="004C6B42" w:rsidRDefault="004C6B42" w:rsidP="004C6B42">
      <w:r>
        <w:rPr>
          <w:rFonts w:hint="eastAsia"/>
        </w:rPr>
        <w:t>找到</w:t>
      </w:r>
      <w:r>
        <w:rPr>
          <w:rFonts w:hint="eastAsia"/>
        </w:rPr>
        <w:t>ngrok.exe</w:t>
      </w:r>
    </w:p>
    <w:p w14:paraId="36A7F63E" w14:textId="338DD08E" w:rsidR="004C6B42" w:rsidRDefault="004C6B42" w:rsidP="004C6B42">
      <w:r>
        <w:rPr>
          <w:rFonts w:hint="eastAsia"/>
        </w:rPr>
        <w:t>輸入</w:t>
      </w:r>
      <w:r>
        <w:rPr>
          <w:rFonts w:hint="eastAsia"/>
        </w:rPr>
        <w:t>ngrok.</w:t>
      </w:r>
      <w:r>
        <w:t>exe http 8000</w:t>
      </w:r>
    </w:p>
    <w:p w14:paraId="6286A1B0" w14:textId="2DBC4E7F" w:rsidR="004C6B42" w:rsidRDefault="004C6B42" w:rsidP="004C6B42">
      <w:r w:rsidRPr="004C6B42">
        <w:drawing>
          <wp:inline distT="0" distB="0" distL="0" distR="0" wp14:anchorId="3BE58441" wp14:editId="5C2C6219">
            <wp:extent cx="5274310" cy="27660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29D1" w14:textId="5C6DCDD5" w:rsidR="004C6B42" w:rsidRPr="004C6B42" w:rsidRDefault="004C6B42" w:rsidP="004C6B42">
      <w:pPr>
        <w:rPr>
          <w:rFonts w:hint="eastAsia"/>
        </w:rPr>
      </w:pPr>
      <w:r>
        <w:rPr>
          <w:rFonts w:hint="eastAsia"/>
        </w:rPr>
        <w:t>紅線為網址</w:t>
      </w:r>
    </w:p>
    <w:sectPr w:rsidR="004C6B42" w:rsidRPr="004C6B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42"/>
    <w:rsid w:val="00242070"/>
    <w:rsid w:val="004C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BBB3"/>
  <w15:chartTrackingRefBased/>
  <w15:docId w15:val="{31503B4E-CF5B-418F-A0B4-3C25E4F5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6B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C6B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閔致 陳</dc:creator>
  <cp:keywords/>
  <dc:description/>
  <cp:lastModifiedBy>閔致 陳</cp:lastModifiedBy>
  <cp:revision>1</cp:revision>
  <dcterms:created xsi:type="dcterms:W3CDTF">2023-10-24T02:27:00Z</dcterms:created>
  <dcterms:modified xsi:type="dcterms:W3CDTF">2023-10-24T02:32:00Z</dcterms:modified>
</cp:coreProperties>
</file>