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2C74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FHE Financial Data Analyzer - Presentation Bullet Points</w:t>
      </w:r>
    </w:p>
    <w:p w14:paraId="29B92ADE" w14:textId="766D3FCD" w:rsidR="006558BA" w:rsidRPr="006558BA" w:rsidRDefault="006558BA" w:rsidP="006558BA">
      <w:r w:rsidRPr="006558BA">
        <w:t xml:space="preserve">Based on </w:t>
      </w:r>
      <w:r w:rsidRPr="006558BA">
        <w:t>analysing</w:t>
      </w:r>
      <w:r w:rsidRPr="006558BA">
        <w:t xml:space="preserve"> your comprehensive client-server FHE implementation, here are structured presentation points:</w:t>
      </w:r>
    </w:p>
    <w:p w14:paraId="3FAE607D" w14:textId="77777777" w:rsidR="006558BA" w:rsidRPr="006558BA" w:rsidRDefault="006558BA" w:rsidP="006558BA">
      <w:r w:rsidRPr="006558BA">
        <w:pict w14:anchorId="1885E6EB">
          <v:rect id="_x0000_i1103" style="width:0;height:1.5pt" o:hralign="center" o:hrstd="t" o:hr="t" fillcolor="#a0a0a0" stroked="f"/>
        </w:pict>
      </w:r>
    </w:p>
    <w:p w14:paraId="1FB86D16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1. System Overview &amp; Architecture</w:t>
      </w:r>
    </w:p>
    <w:p w14:paraId="013D9806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Core Concept</w:t>
      </w:r>
    </w:p>
    <w:p w14:paraId="32FDC60B" w14:textId="77777777" w:rsidR="006558BA" w:rsidRPr="006558BA" w:rsidRDefault="006558BA" w:rsidP="006558BA">
      <w:pPr>
        <w:numPr>
          <w:ilvl w:val="0"/>
          <w:numId w:val="1"/>
        </w:numPr>
      </w:pPr>
      <w:r w:rsidRPr="006558BA">
        <w:rPr>
          <w:b/>
          <w:bCs/>
        </w:rPr>
        <w:t>End-to-end encrypted financial analytics</w:t>
      </w:r>
      <w:r w:rsidRPr="006558BA">
        <w:t xml:space="preserve"> - compute on encrypted data without decryption</w:t>
      </w:r>
    </w:p>
    <w:p w14:paraId="4CA35FC0" w14:textId="77777777" w:rsidR="006558BA" w:rsidRPr="006558BA" w:rsidRDefault="006558BA" w:rsidP="006558BA">
      <w:pPr>
        <w:numPr>
          <w:ilvl w:val="0"/>
          <w:numId w:val="1"/>
        </w:numPr>
      </w:pPr>
      <w:r w:rsidRPr="006558BA">
        <w:rPr>
          <w:b/>
          <w:bCs/>
        </w:rPr>
        <w:t>Client-server split security model</w:t>
      </w:r>
      <w:r w:rsidRPr="006558BA">
        <w:t xml:space="preserve">: </w:t>
      </w:r>
    </w:p>
    <w:p w14:paraId="329D203B" w14:textId="77777777" w:rsidR="006558BA" w:rsidRPr="006558BA" w:rsidRDefault="006558BA" w:rsidP="006558BA">
      <w:pPr>
        <w:numPr>
          <w:ilvl w:val="1"/>
          <w:numId w:val="1"/>
        </w:numPr>
      </w:pPr>
      <w:r w:rsidRPr="006558BA">
        <w:t>Client: Encryption/decryption + private key custody</w:t>
      </w:r>
    </w:p>
    <w:p w14:paraId="50EA4090" w14:textId="77777777" w:rsidR="006558BA" w:rsidRPr="006558BA" w:rsidRDefault="006558BA" w:rsidP="006558BA">
      <w:pPr>
        <w:numPr>
          <w:ilvl w:val="1"/>
          <w:numId w:val="1"/>
        </w:numPr>
      </w:pPr>
      <w:r w:rsidRPr="006558BA">
        <w:t>Server: Encrypted storage + FHE computations (blind to plaintext)</w:t>
      </w:r>
    </w:p>
    <w:p w14:paraId="45BBB8F1" w14:textId="77777777" w:rsidR="006558BA" w:rsidRPr="006558BA" w:rsidRDefault="006558BA" w:rsidP="006558BA">
      <w:pPr>
        <w:numPr>
          <w:ilvl w:val="0"/>
          <w:numId w:val="1"/>
        </w:numPr>
      </w:pPr>
      <w:r w:rsidRPr="006558BA">
        <w:rPr>
          <w:b/>
          <w:bCs/>
        </w:rPr>
        <w:t>Real-world financial use case</w:t>
      </w:r>
      <w:r w:rsidRPr="006558BA">
        <w:t>: Multi-party transaction analysis with privacy preservation</w:t>
      </w:r>
    </w:p>
    <w:p w14:paraId="4DB2CD37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Technology Stack</w:t>
      </w:r>
    </w:p>
    <w:p w14:paraId="5F77A4C0" w14:textId="77777777" w:rsidR="006558BA" w:rsidRPr="006558BA" w:rsidRDefault="006558BA" w:rsidP="006558BA">
      <w:pPr>
        <w:numPr>
          <w:ilvl w:val="0"/>
          <w:numId w:val="2"/>
        </w:numPr>
      </w:pPr>
      <w:r w:rsidRPr="006558BA">
        <w:rPr>
          <w:b/>
          <w:bCs/>
        </w:rPr>
        <w:t>FHE Libraries</w:t>
      </w:r>
      <w:r w:rsidRPr="006558BA">
        <w:t xml:space="preserve">: </w:t>
      </w:r>
      <w:proofErr w:type="spellStart"/>
      <w:r w:rsidRPr="006558BA">
        <w:t>TenSEAL</w:t>
      </w:r>
      <w:proofErr w:type="spellEnd"/>
      <w:r w:rsidRPr="006558BA">
        <w:t xml:space="preserve"> (Python-native) + </w:t>
      </w:r>
      <w:proofErr w:type="spellStart"/>
      <w:r w:rsidRPr="006558BA">
        <w:t>OpenFHE</w:t>
      </w:r>
      <w:proofErr w:type="spellEnd"/>
      <w:r w:rsidRPr="006558BA">
        <w:t xml:space="preserve"> (C++ performance, simulation mode)</w:t>
      </w:r>
    </w:p>
    <w:p w14:paraId="0BF83790" w14:textId="77777777" w:rsidR="006558BA" w:rsidRPr="006558BA" w:rsidRDefault="006558BA" w:rsidP="006558BA">
      <w:pPr>
        <w:numPr>
          <w:ilvl w:val="0"/>
          <w:numId w:val="2"/>
        </w:numPr>
      </w:pPr>
      <w:r w:rsidRPr="006558BA">
        <w:rPr>
          <w:b/>
          <w:bCs/>
        </w:rPr>
        <w:t>Schemes</w:t>
      </w:r>
      <w:r w:rsidRPr="006558BA">
        <w:t>: CKKS (approximate arithmetic), BFV/BGV (exact integers)</w:t>
      </w:r>
    </w:p>
    <w:p w14:paraId="4C7852AC" w14:textId="77777777" w:rsidR="006558BA" w:rsidRPr="006558BA" w:rsidRDefault="006558BA" w:rsidP="006558BA">
      <w:pPr>
        <w:numPr>
          <w:ilvl w:val="0"/>
          <w:numId w:val="2"/>
        </w:numPr>
      </w:pPr>
      <w:r w:rsidRPr="006558BA">
        <w:rPr>
          <w:b/>
          <w:bCs/>
        </w:rPr>
        <w:t>Frontend</w:t>
      </w:r>
      <w:r w:rsidRPr="006558BA">
        <w:t xml:space="preserve">: </w:t>
      </w:r>
      <w:proofErr w:type="spellStart"/>
      <w:r w:rsidRPr="006558BA">
        <w:t>Streamlit</w:t>
      </w:r>
      <w:proofErr w:type="spellEnd"/>
      <w:r w:rsidRPr="006558BA">
        <w:t xml:space="preserve"> interactive UI</w:t>
      </w:r>
    </w:p>
    <w:p w14:paraId="3F0875A3" w14:textId="77777777" w:rsidR="006558BA" w:rsidRPr="006558BA" w:rsidRDefault="006558BA" w:rsidP="006558BA">
      <w:pPr>
        <w:numPr>
          <w:ilvl w:val="0"/>
          <w:numId w:val="2"/>
        </w:numPr>
      </w:pPr>
      <w:r w:rsidRPr="006558BA">
        <w:rPr>
          <w:b/>
          <w:bCs/>
        </w:rPr>
        <w:t>Backend</w:t>
      </w:r>
      <w:r w:rsidRPr="006558BA">
        <w:t xml:space="preserve">: </w:t>
      </w:r>
      <w:proofErr w:type="spellStart"/>
      <w:r w:rsidRPr="006558BA">
        <w:t>FastAPI</w:t>
      </w:r>
      <w:proofErr w:type="spellEnd"/>
      <w:r w:rsidRPr="006558BA">
        <w:t xml:space="preserve"> REST API</w:t>
      </w:r>
    </w:p>
    <w:p w14:paraId="4295D04C" w14:textId="77777777" w:rsidR="006558BA" w:rsidRPr="006558BA" w:rsidRDefault="006558BA" w:rsidP="006558BA">
      <w:pPr>
        <w:numPr>
          <w:ilvl w:val="0"/>
          <w:numId w:val="2"/>
        </w:numPr>
      </w:pPr>
      <w:r w:rsidRPr="006558BA">
        <w:rPr>
          <w:b/>
          <w:bCs/>
        </w:rPr>
        <w:t>Storage</w:t>
      </w:r>
      <w:r w:rsidRPr="006558BA">
        <w:t>: SQLite for encrypted data persistence</w:t>
      </w:r>
    </w:p>
    <w:p w14:paraId="0864C489" w14:textId="77777777" w:rsidR="006558BA" w:rsidRPr="006558BA" w:rsidRDefault="006558BA" w:rsidP="006558BA">
      <w:r w:rsidRPr="006558BA">
        <w:pict w14:anchorId="63F87446">
          <v:rect id="_x0000_i1104" style="width:0;height:1.5pt" o:hralign="center" o:hrstd="t" o:hr="t" fillcolor="#a0a0a0" stroked="f"/>
        </w:pict>
      </w:r>
    </w:p>
    <w:p w14:paraId="1CD475D7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2. Security Architecture Highlights</w:t>
      </w:r>
    </w:p>
    <w:p w14:paraId="1DB98A2E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Zero-Knowledge Server Design</w:t>
      </w:r>
    </w:p>
    <w:p w14:paraId="71F6CEB7" w14:textId="77777777" w:rsidR="006558BA" w:rsidRPr="006558BA" w:rsidRDefault="006558BA" w:rsidP="006558BA">
      <w:pPr>
        <w:numPr>
          <w:ilvl w:val="0"/>
          <w:numId w:val="3"/>
        </w:numPr>
      </w:pPr>
      <w:r w:rsidRPr="006558BA">
        <w:rPr>
          <w:b/>
          <w:bCs/>
        </w:rPr>
        <w:t>Server never sees private keys</w:t>
      </w:r>
      <w:r w:rsidRPr="006558BA">
        <w:t xml:space="preserve"> - generated entirely client-side</w:t>
      </w:r>
    </w:p>
    <w:p w14:paraId="246531AD" w14:textId="77777777" w:rsidR="006558BA" w:rsidRPr="006558BA" w:rsidRDefault="006558BA" w:rsidP="006558BA">
      <w:pPr>
        <w:numPr>
          <w:ilvl w:val="0"/>
          <w:numId w:val="3"/>
        </w:numPr>
      </w:pPr>
      <w:r w:rsidRPr="006558BA">
        <w:rPr>
          <w:b/>
          <w:bCs/>
        </w:rPr>
        <w:t>Three-tier key separation</w:t>
      </w:r>
      <w:r w:rsidRPr="006558BA">
        <w:t xml:space="preserve">: </w:t>
      </w:r>
    </w:p>
    <w:p w14:paraId="592F829A" w14:textId="77777777" w:rsidR="006558BA" w:rsidRPr="006558BA" w:rsidRDefault="006558BA" w:rsidP="006558BA">
      <w:pPr>
        <w:numPr>
          <w:ilvl w:val="1"/>
          <w:numId w:val="3"/>
        </w:numPr>
      </w:pPr>
      <w:r w:rsidRPr="006558BA">
        <w:t>Public keys uploaded to server (enables encryption operations)</w:t>
      </w:r>
    </w:p>
    <w:p w14:paraId="0EB23619" w14:textId="77777777" w:rsidR="006558BA" w:rsidRPr="006558BA" w:rsidRDefault="006558BA" w:rsidP="006558BA">
      <w:pPr>
        <w:numPr>
          <w:ilvl w:val="1"/>
          <w:numId w:val="3"/>
        </w:numPr>
      </w:pPr>
      <w:r w:rsidRPr="006558BA">
        <w:t xml:space="preserve">Evaluation keys (rotation, </w:t>
      </w:r>
      <w:proofErr w:type="spellStart"/>
      <w:r w:rsidRPr="006558BA">
        <w:t>relinearization</w:t>
      </w:r>
      <w:proofErr w:type="spellEnd"/>
      <w:r w:rsidRPr="006558BA">
        <w:t>) for FHE operations</w:t>
      </w:r>
    </w:p>
    <w:p w14:paraId="65D222FD" w14:textId="77777777" w:rsidR="006558BA" w:rsidRPr="006558BA" w:rsidRDefault="006558BA" w:rsidP="006558BA">
      <w:pPr>
        <w:numPr>
          <w:ilvl w:val="1"/>
          <w:numId w:val="3"/>
        </w:numPr>
      </w:pPr>
      <w:r w:rsidRPr="006558BA">
        <w:t>Private keys remain on client (only entity that can decrypt)</w:t>
      </w:r>
    </w:p>
    <w:p w14:paraId="49952FCE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Data Flow Security</w:t>
      </w:r>
    </w:p>
    <w:p w14:paraId="7B57E140" w14:textId="77777777" w:rsidR="006558BA" w:rsidRPr="006558BA" w:rsidRDefault="006558BA" w:rsidP="006558BA">
      <w:r w:rsidRPr="006558BA">
        <w:t>Raw Data → Client Encryption → Compressed Storage → Server FHE Ops → Encrypted Results → Client Decryption</w:t>
      </w:r>
    </w:p>
    <w:p w14:paraId="75695845" w14:textId="77777777" w:rsidR="006558BA" w:rsidRPr="006558BA" w:rsidRDefault="006558BA" w:rsidP="006558BA">
      <w:pPr>
        <w:numPr>
          <w:ilvl w:val="0"/>
          <w:numId w:val="4"/>
        </w:numPr>
      </w:pPr>
      <w:r w:rsidRPr="006558BA">
        <w:rPr>
          <w:b/>
          <w:bCs/>
        </w:rPr>
        <w:t>Compression</w:t>
      </w:r>
      <w:r w:rsidRPr="006558BA">
        <w:t xml:space="preserve">: </w:t>
      </w:r>
      <w:proofErr w:type="spellStart"/>
      <w:r w:rsidRPr="006558BA">
        <w:t>gzip</w:t>
      </w:r>
      <w:proofErr w:type="spellEnd"/>
      <w:r w:rsidRPr="006558BA">
        <w:t xml:space="preserve"> reduces encrypted payload by 60-80%</w:t>
      </w:r>
    </w:p>
    <w:p w14:paraId="656C515D" w14:textId="77777777" w:rsidR="006558BA" w:rsidRPr="006558BA" w:rsidRDefault="006558BA" w:rsidP="006558BA">
      <w:pPr>
        <w:numPr>
          <w:ilvl w:val="0"/>
          <w:numId w:val="4"/>
        </w:numPr>
      </w:pPr>
      <w:r w:rsidRPr="006558BA">
        <w:rPr>
          <w:b/>
          <w:bCs/>
        </w:rPr>
        <w:t>Batch uploads</w:t>
      </w:r>
      <w:r w:rsidRPr="006558BA">
        <w:t>: 500-2000 records per batch prevents client freezing</w:t>
      </w:r>
    </w:p>
    <w:p w14:paraId="077A5832" w14:textId="77777777" w:rsidR="006558BA" w:rsidRPr="006558BA" w:rsidRDefault="006558BA" w:rsidP="006558BA">
      <w:pPr>
        <w:numPr>
          <w:ilvl w:val="0"/>
          <w:numId w:val="4"/>
        </w:numPr>
      </w:pPr>
      <w:r w:rsidRPr="006558BA">
        <w:rPr>
          <w:b/>
          <w:bCs/>
        </w:rPr>
        <w:t>Column-level encryption</w:t>
      </w:r>
      <w:r w:rsidRPr="006558BA">
        <w:t>: Selective encryption of sensitive fields</w:t>
      </w:r>
    </w:p>
    <w:p w14:paraId="7B962FDB" w14:textId="77777777" w:rsidR="006558BA" w:rsidRPr="006558BA" w:rsidRDefault="006558BA" w:rsidP="006558BA">
      <w:r w:rsidRPr="006558BA">
        <w:pict w14:anchorId="4D919664">
          <v:rect id="_x0000_i1105" style="width:0;height:1.5pt" o:hralign="center" o:hrstd="t" o:hr="t" fillcolor="#a0a0a0" stroked="f"/>
        </w:pict>
      </w:r>
    </w:p>
    <w:p w14:paraId="4BB6DF84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lastRenderedPageBreak/>
        <w:t>3. Advanced FHE Operations Implemented</w:t>
      </w:r>
    </w:p>
    <w:p w14:paraId="41A9A7A4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Basic Aggregations</w:t>
      </w:r>
    </w:p>
    <w:p w14:paraId="24910C81" w14:textId="77777777" w:rsidR="006558BA" w:rsidRPr="006558BA" w:rsidRDefault="006558BA" w:rsidP="006558BA">
      <w:pPr>
        <w:numPr>
          <w:ilvl w:val="0"/>
          <w:numId w:val="5"/>
        </w:numPr>
      </w:pPr>
      <w:r w:rsidRPr="006558BA">
        <w:rPr>
          <w:b/>
          <w:bCs/>
        </w:rPr>
        <w:t>Sum, Average, Min, Max</w:t>
      </w:r>
      <w:r w:rsidRPr="006558BA">
        <w:t xml:space="preserve"> on encrypted transaction amounts</w:t>
      </w:r>
    </w:p>
    <w:p w14:paraId="6B99871A" w14:textId="77777777" w:rsidR="006558BA" w:rsidRPr="006558BA" w:rsidRDefault="006558BA" w:rsidP="006558BA">
      <w:pPr>
        <w:numPr>
          <w:ilvl w:val="0"/>
          <w:numId w:val="5"/>
        </w:numPr>
      </w:pPr>
      <w:r w:rsidRPr="006558BA">
        <w:rPr>
          <w:b/>
          <w:bCs/>
        </w:rPr>
        <w:t>Party-filtered queries</w:t>
      </w:r>
      <w:r w:rsidRPr="006558BA">
        <w:t>: Compute totals per customer without decryption</w:t>
      </w:r>
    </w:p>
    <w:p w14:paraId="7BE0F344" w14:textId="77777777" w:rsidR="006558BA" w:rsidRPr="006558BA" w:rsidRDefault="006558BA" w:rsidP="006558BA">
      <w:pPr>
        <w:numPr>
          <w:ilvl w:val="0"/>
          <w:numId w:val="5"/>
        </w:numPr>
      </w:pPr>
      <w:r w:rsidRPr="006558BA">
        <w:rPr>
          <w:b/>
          <w:bCs/>
        </w:rPr>
        <w:t>Date-range filtering</w:t>
      </w:r>
      <w:r w:rsidRPr="006558BA">
        <w:t>: Time-bound analytics on encrypted timestamps</w:t>
      </w:r>
    </w:p>
    <w:p w14:paraId="7FE17D99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SIMD (Single Instruction Multiple Data)</w:t>
      </w:r>
    </w:p>
    <w:p w14:paraId="089C4734" w14:textId="77777777" w:rsidR="006558BA" w:rsidRPr="006558BA" w:rsidRDefault="006558BA" w:rsidP="006558BA">
      <w:pPr>
        <w:numPr>
          <w:ilvl w:val="0"/>
          <w:numId w:val="6"/>
        </w:numPr>
      </w:pPr>
      <w:r w:rsidRPr="006558BA">
        <w:rPr>
          <w:b/>
          <w:bCs/>
        </w:rPr>
        <w:t>Packed vector mode</w:t>
      </w:r>
      <w:r w:rsidRPr="006558BA">
        <w:t>: 128 values → 1 ciphertext (10-100x speedup)</w:t>
      </w:r>
    </w:p>
    <w:p w14:paraId="6E6449AA" w14:textId="77777777" w:rsidR="006558BA" w:rsidRPr="006558BA" w:rsidRDefault="006558BA" w:rsidP="006558BA">
      <w:pPr>
        <w:numPr>
          <w:ilvl w:val="0"/>
          <w:numId w:val="6"/>
        </w:numPr>
      </w:pPr>
      <w:r w:rsidRPr="006558BA">
        <w:rPr>
          <w:b/>
          <w:bCs/>
        </w:rPr>
        <w:t>Slot-wise operations</w:t>
      </w:r>
      <w:r w:rsidRPr="006558BA">
        <w:t>: Element-wise addition/multiplication across vectors</w:t>
      </w:r>
    </w:p>
    <w:p w14:paraId="186AEC4E" w14:textId="77777777" w:rsidR="006558BA" w:rsidRPr="006558BA" w:rsidRDefault="006558BA" w:rsidP="006558BA">
      <w:pPr>
        <w:numPr>
          <w:ilvl w:val="0"/>
          <w:numId w:val="6"/>
        </w:numPr>
      </w:pPr>
      <w:r w:rsidRPr="006558BA">
        <w:rPr>
          <w:b/>
          <w:bCs/>
        </w:rPr>
        <w:t>Vector rotation</w:t>
      </w:r>
      <w:r w:rsidRPr="006558BA">
        <w:t>: Circular shifts for time-series analysis</w:t>
      </w:r>
    </w:p>
    <w:p w14:paraId="58F83564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Machine Learning Inference</w:t>
      </w:r>
    </w:p>
    <w:p w14:paraId="45251AFD" w14:textId="77777777" w:rsidR="006558BA" w:rsidRPr="006558BA" w:rsidRDefault="006558BA" w:rsidP="006558BA">
      <w:pPr>
        <w:numPr>
          <w:ilvl w:val="0"/>
          <w:numId w:val="7"/>
        </w:numPr>
      </w:pPr>
      <w:r w:rsidRPr="006558BA">
        <w:rPr>
          <w:b/>
          <w:bCs/>
        </w:rPr>
        <w:t>Linear regression</w:t>
      </w:r>
      <w:r w:rsidRPr="006558BA">
        <w:t xml:space="preserve">: y = </w:t>
      </w:r>
      <w:proofErr w:type="spellStart"/>
      <w:r w:rsidRPr="006558BA">
        <w:t>w₁x</w:t>
      </w:r>
      <w:proofErr w:type="spellEnd"/>
      <w:r w:rsidRPr="006558BA">
        <w:t xml:space="preserve">₁ + </w:t>
      </w:r>
      <w:proofErr w:type="spellStart"/>
      <w:r w:rsidRPr="006558BA">
        <w:t>w₂x</w:t>
      </w:r>
      <w:proofErr w:type="spellEnd"/>
      <w:r w:rsidRPr="006558BA">
        <w:t>₂ + ... + b on encrypted features</w:t>
      </w:r>
    </w:p>
    <w:p w14:paraId="3B8937B3" w14:textId="77777777" w:rsidR="006558BA" w:rsidRPr="006558BA" w:rsidRDefault="006558BA" w:rsidP="006558BA">
      <w:pPr>
        <w:numPr>
          <w:ilvl w:val="0"/>
          <w:numId w:val="7"/>
        </w:numPr>
      </w:pPr>
      <w:r w:rsidRPr="006558BA">
        <w:rPr>
          <w:b/>
          <w:bCs/>
        </w:rPr>
        <w:t>Logistic regression</w:t>
      </w:r>
      <w:r w:rsidRPr="006558BA">
        <w:t>: Sigmoid approximation σ(x) ≈ 0.5 + 0.197x - 0.004x³</w:t>
      </w:r>
    </w:p>
    <w:p w14:paraId="1A2A9510" w14:textId="77777777" w:rsidR="006558BA" w:rsidRPr="006558BA" w:rsidRDefault="006558BA" w:rsidP="006558BA">
      <w:pPr>
        <w:numPr>
          <w:ilvl w:val="0"/>
          <w:numId w:val="7"/>
        </w:numPr>
      </w:pPr>
      <w:r w:rsidRPr="006558BA">
        <w:rPr>
          <w:b/>
          <w:bCs/>
        </w:rPr>
        <w:t>Polynomial models</w:t>
      </w:r>
      <w:r w:rsidRPr="006558BA">
        <w:t>: Up to degree 7 for non-linear patterns</w:t>
      </w:r>
    </w:p>
    <w:p w14:paraId="6EA541C7" w14:textId="77777777" w:rsidR="006558BA" w:rsidRPr="006558BA" w:rsidRDefault="006558BA" w:rsidP="006558BA">
      <w:pPr>
        <w:numPr>
          <w:ilvl w:val="0"/>
          <w:numId w:val="7"/>
        </w:numPr>
      </w:pPr>
      <w:r w:rsidRPr="006558BA">
        <w:rPr>
          <w:b/>
          <w:bCs/>
        </w:rPr>
        <w:t>Feature weighting</w:t>
      </w:r>
      <w:r w:rsidRPr="006558BA">
        <w:t>: Configurable coefficients per encrypted feature</w:t>
      </w:r>
    </w:p>
    <w:p w14:paraId="54D96D9F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Fraud Detection</w:t>
      </w:r>
    </w:p>
    <w:p w14:paraId="344F5031" w14:textId="77777777" w:rsidR="006558BA" w:rsidRPr="006558BA" w:rsidRDefault="006558BA" w:rsidP="006558BA">
      <w:pPr>
        <w:numPr>
          <w:ilvl w:val="0"/>
          <w:numId w:val="8"/>
        </w:numPr>
      </w:pPr>
      <w:r w:rsidRPr="006558BA">
        <w:rPr>
          <w:b/>
          <w:bCs/>
        </w:rPr>
        <w:t>Linear weighted scoring</w:t>
      </w:r>
      <w:r w:rsidRPr="006558BA">
        <w:t>: Combine encrypted amount, frequency, velocity</w:t>
      </w:r>
    </w:p>
    <w:p w14:paraId="61C44310" w14:textId="77777777" w:rsidR="006558BA" w:rsidRPr="006558BA" w:rsidRDefault="006558BA" w:rsidP="006558BA">
      <w:pPr>
        <w:numPr>
          <w:ilvl w:val="0"/>
          <w:numId w:val="8"/>
        </w:numPr>
      </w:pPr>
      <w:r w:rsidRPr="006558BA">
        <w:rPr>
          <w:b/>
          <w:bCs/>
        </w:rPr>
        <w:t>Distance-based anomaly detection</w:t>
      </w:r>
      <w:r w:rsidRPr="006558BA">
        <w:t xml:space="preserve">: Euclidean distance from normal </w:t>
      </w:r>
      <w:proofErr w:type="spellStart"/>
      <w:r w:rsidRPr="006558BA">
        <w:t>behavior</w:t>
      </w:r>
      <w:proofErr w:type="spellEnd"/>
      <w:r w:rsidRPr="006558BA">
        <w:t xml:space="preserve"> centroid</w:t>
      </w:r>
    </w:p>
    <w:p w14:paraId="414D9FCB" w14:textId="77777777" w:rsidR="006558BA" w:rsidRPr="006558BA" w:rsidRDefault="006558BA" w:rsidP="006558BA">
      <w:pPr>
        <w:numPr>
          <w:ilvl w:val="0"/>
          <w:numId w:val="8"/>
        </w:numPr>
      </w:pPr>
      <w:r w:rsidRPr="006558BA">
        <w:rPr>
          <w:b/>
          <w:bCs/>
        </w:rPr>
        <w:t>Real-time scoring</w:t>
      </w:r>
      <w:r w:rsidRPr="006558BA">
        <w:t>: Sub-second encrypted fraud risk computation</w:t>
      </w:r>
    </w:p>
    <w:p w14:paraId="59F80690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Time-Series Analytics</w:t>
      </w:r>
    </w:p>
    <w:p w14:paraId="1B2097A9" w14:textId="77777777" w:rsidR="006558BA" w:rsidRPr="006558BA" w:rsidRDefault="006558BA" w:rsidP="006558BA">
      <w:pPr>
        <w:numPr>
          <w:ilvl w:val="0"/>
          <w:numId w:val="9"/>
        </w:numPr>
      </w:pPr>
      <w:r w:rsidRPr="006558BA">
        <w:rPr>
          <w:b/>
          <w:bCs/>
        </w:rPr>
        <w:t>Moving averages</w:t>
      </w:r>
      <w:r w:rsidRPr="006558BA">
        <w:t>: 7-90 day windows on encrypted transaction history</w:t>
      </w:r>
    </w:p>
    <w:p w14:paraId="4C66DD99" w14:textId="77777777" w:rsidR="006558BA" w:rsidRPr="006558BA" w:rsidRDefault="006558BA" w:rsidP="006558BA">
      <w:pPr>
        <w:numPr>
          <w:ilvl w:val="0"/>
          <w:numId w:val="9"/>
        </w:numPr>
      </w:pPr>
      <w:r w:rsidRPr="006558BA">
        <w:rPr>
          <w:b/>
          <w:bCs/>
        </w:rPr>
        <w:t>Transaction velocity</w:t>
      </w:r>
      <w:r w:rsidRPr="006558BA">
        <w:t>: Encrypted frequency analysis per time window</w:t>
      </w:r>
    </w:p>
    <w:p w14:paraId="2150210F" w14:textId="77777777" w:rsidR="006558BA" w:rsidRPr="006558BA" w:rsidRDefault="006558BA" w:rsidP="006558BA">
      <w:pPr>
        <w:numPr>
          <w:ilvl w:val="0"/>
          <w:numId w:val="9"/>
        </w:numPr>
      </w:pPr>
      <w:r w:rsidRPr="006558BA">
        <w:rPr>
          <w:b/>
          <w:bCs/>
        </w:rPr>
        <w:t>Variance computation</w:t>
      </w:r>
      <w:r w:rsidRPr="006558BA">
        <w:t>: Var(X) = E[X²] - E[X]² entirely encrypted</w:t>
      </w:r>
    </w:p>
    <w:p w14:paraId="1A10F433" w14:textId="77777777" w:rsidR="006558BA" w:rsidRPr="006558BA" w:rsidRDefault="006558BA" w:rsidP="006558BA">
      <w:r w:rsidRPr="006558BA">
        <w:pict w14:anchorId="654368EC">
          <v:rect id="_x0000_i1106" style="width:0;height:1.5pt" o:hralign="center" o:hrstd="t" o:hr="t" fillcolor="#a0a0a0" stroked="f"/>
        </w:pict>
      </w:r>
    </w:p>
    <w:p w14:paraId="17750167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4. Performance Optimizations</w:t>
      </w:r>
    </w:p>
    <w:p w14:paraId="7EC37AB8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Parallel Encryption</w:t>
      </w:r>
    </w:p>
    <w:p w14:paraId="2C47EECA" w14:textId="77777777" w:rsidR="006558BA" w:rsidRPr="006558BA" w:rsidRDefault="006558BA" w:rsidP="006558BA">
      <w:pPr>
        <w:numPr>
          <w:ilvl w:val="0"/>
          <w:numId w:val="10"/>
        </w:numPr>
      </w:pPr>
      <w:r w:rsidRPr="006558BA">
        <w:rPr>
          <w:b/>
          <w:bCs/>
        </w:rPr>
        <w:t>Multi-threaded column encryption</w:t>
      </w:r>
      <w:r w:rsidRPr="006558BA">
        <w:t>: 4-8 columns simultaneously</w:t>
      </w:r>
    </w:p>
    <w:p w14:paraId="5EA07E4B" w14:textId="77777777" w:rsidR="006558BA" w:rsidRPr="006558BA" w:rsidRDefault="006558BA" w:rsidP="006558BA">
      <w:pPr>
        <w:numPr>
          <w:ilvl w:val="0"/>
          <w:numId w:val="10"/>
        </w:numPr>
      </w:pPr>
      <w:r w:rsidRPr="006558BA">
        <w:rPr>
          <w:b/>
          <w:bCs/>
        </w:rPr>
        <w:t>Batch processing</w:t>
      </w:r>
      <w:r w:rsidRPr="006558BA">
        <w:t>: 256-record batches optimize throughput</w:t>
      </w:r>
    </w:p>
    <w:p w14:paraId="4E19E4F4" w14:textId="77777777" w:rsidR="006558BA" w:rsidRPr="006558BA" w:rsidRDefault="006558BA" w:rsidP="006558BA">
      <w:pPr>
        <w:numPr>
          <w:ilvl w:val="0"/>
          <w:numId w:val="10"/>
        </w:numPr>
      </w:pPr>
      <w:r w:rsidRPr="006558BA">
        <w:rPr>
          <w:b/>
          <w:bCs/>
        </w:rPr>
        <w:t>Progress tracking</w:t>
      </w:r>
      <w:r w:rsidRPr="006558BA">
        <w:t>: Real-time feedback per column status</w:t>
      </w:r>
    </w:p>
    <w:p w14:paraId="52713916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Encryption Throughput</w:t>
      </w:r>
    </w:p>
    <w:p w14:paraId="5CA7CFAA" w14:textId="77777777" w:rsidR="006558BA" w:rsidRPr="006558BA" w:rsidRDefault="006558BA" w:rsidP="006558BA">
      <w:pPr>
        <w:numPr>
          <w:ilvl w:val="0"/>
          <w:numId w:val="11"/>
        </w:numPr>
      </w:pPr>
      <w:r w:rsidRPr="006558BA">
        <w:rPr>
          <w:b/>
          <w:bCs/>
        </w:rPr>
        <w:t>Individual mode</w:t>
      </w:r>
      <w:r w:rsidRPr="006558BA">
        <w:t>: ~200-500 records/second (baseline)</w:t>
      </w:r>
    </w:p>
    <w:p w14:paraId="2CD6A252" w14:textId="77777777" w:rsidR="006558BA" w:rsidRPr="006558BA" w:rsidRDefault="006558BA" w:rsidP="006558BA">
      <w:pPr>
        <w:numPr>
          <w:ilvl w:val="0"/>
          <w:numId w:val="11"/>
        </w:numPr>
      </w:pPr>
      <w:r w:rsidRPr="006558BA">
        <w:rPr>
          <w:b/>
          <w:bCs/>
        </w:rPr>
        <w:t>Batch mode</w:t>
      </w:r>
      <w:r w:rsidRPr="006558BA">
        <w:t>: ~800-1500 records/second (3-5x faster)</w:t>
      </w:r>
    </w:p>
    <w:p w14:paraId="411DFD67" w14:textId="77777777" w:rsidR="006558BA" w:rsidRPr="006558BA" w:rsidRDefault="006558BA" w:rsidP="006558BA">
      <w:pPr>
        <w:numPr>
          <w:ilvl w:val="0"/>
          <w:numId w:val="11"/>
        </w:numPr>
      </w:pPr>
      <w:r w:rsidRPr="006558BA">
        <w:rPr>
          <w:b/>
          <w:bCs/>
        </w:rPr>
        <w:lastRenderedPageBreak/>
        <w:t>Packed SIMD</w:t>
      </w:r>
      <w:r w:rsidRPr="006558BA">
        <w:t>: ~5000-15000 values/second (10-100x faster for numeric data)</w:t>
      </w:r>
    </w:p>
    <w:p w14:paraId="368F3B8D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Parameter Recommendations</w:t>
      </w:r>
    </w:p>
    <w:p w14:paraId="2FEC4F9D" w14:textId="77777777" w:rsidR="006558BA" w:rsidRPr="006558BA" w:rsidRDefault="006558BA" w:rsidP="006558BA">
      <w:pPr>
        <w:numPr>
          <w:ilvl w:val="0"/>
          <w:numId w:val="12"/>
        </w:numPr>
      </w:pPr>
      <w:r w:rsidRPr="006558BA">
        <w:rPr>
          <w:b/>
          <w:bCs/>
        </w:rPr>
        <w:t>Automated parameter selection</w:t>
      </w:r>
      <w:r w:rsidRPr="006558BA">
        <w:t xml:space="preserve"> based on workload: </w:t>
      </w:r>
    </w:p>
    <w:p w14:paraId="17B70724" w14:textId="77777777" w:rsidR="006558BA" w:rsidRPr="006558BA" w:rsidRDefault="006558BA" w:rsidP="006558BA">
      <w:pPr>
        <w:numPr>
          <w:ilvl w:val="1"/>
          <w:numId w:val="12"/>
        </w:numPr>
      </w:pPr>
      <w:r w:rsidRPr="006558BA">
        <w:t xml:space="preserve">Transaction analytics: </w:t>
      </w:r>
      <w:proofErr w:type="spellStart"/>
      <w:r w:rsidRPr="006558BA">
        <w:t>poly_degree</w:t>
      </w:r>
      <w:proofErr w:type="spellEnd"/>
      <w:r w:rsidRPr="006558BA">
        <w:t xml:space="preserve">=8192, </w:t>
      </w:r>
      <w:proofErr w:type="spellStart"/>
      <w:r w:rsidRPr="006558BA">
        <w:t>mult_depth</w:t>
      </w:r>
      <w:proofErr w:type="spellEnd"/>
      <w:r w:rsidRPr="006558BA">
        <w:t>=5</w:t>
      </w:r>
    </w:p>
    <w:p w14:paraId="6399A008" w14:textId="77777777" w:rsidR="006558BA" w:rsidRPr="006558BA" w:rsidRDefault="006558BA" w:rsidP="006558BA">
      <w:pPr>
        <w:numPr>
          <w:ilvl w:val="1"/>
          <w:numId w:val="12"/>
        </w:numPr>
      </w:pPr>
      <w:r w:rsidRPr="006558BA">
        <w:t xml:space="preserve">Fraud scoring: </w:t>
      </w:r>
      <w:proofErr w:type="spellStart"/>
      <w:r w:rsidRPr="006558BA">
        <w:t>poly_degree</w:t>
      </w:r>
      <w:proofErr w:type="spellEnd"/>
      <w:r w:rsidRPr="006558BA">
        <w:t xml:space="preserve">=16384, </w:t>
      </w:r>
      <w:proofErr w:type="spellStart"/>
      <w:r w:rsidRPr="006558BA">
        <w:t>mult_depth</w:t>
      </w:r>
      <w:proofErr w:type="spellEnd"/>
      <w:r w:rsidRPr="006558BA">
        <w:t>=10</w:t>
      </w:r>
    </w:p>
    <w:p w14:paraId="179D3657" w14:textId="77777777" w:rsidR="006558BA" w:rsidRPr="006558BA" w:rsidRDefault="006558BA" w:rsidP="006558BA">
      <w:pPr>
        <w:numPr>
          <w:ilvl w:val="1"/>
          <w:numId w:val="12"/>
        </w:numPr>
      </w:pPr>
      <w:r w:rsidRPr="006558BA">
        <w:t xml:space="preserve">ML inference: </w:t>
      </w:r>
      <w:proofErr w:type="spellStart"/>
      <w:r w:rsidRPr="006558BA">
        <w:t>poly_degree</w:t>
      </w:r>
      <w:proofErr w:type="spellEnd"/>
      <w:r w:rsidRPr="006558BA">
        <w:t xml:space="preserve">=32768, </w:t>
      </w:r>
      <w:proofErr w:type="spellStart"/>
      <w:r w:rsidRPr="006558BA">
        <w:t>mult_depth</w:t>
      </w:r>
      <w:proofErr w:type="spellEnd"/>
      <w:r w:rsidRPr="006558BA">
        <w:t>=15</w:t>
      </w:r>
    </w:p>
    <w:p w14:paraId="053A5C82" w14:textId="77777777" w:rsidR="006558BA" w:rsidRPr="006558BA" w:rsidRDefault="006558BA" w:rsidP="006558BA">
      <w:pPr>
        <w:numPr>
          <w:ilvl w:val="0"/>
          <w:numId w:val="12"/>
        </w:numPr>
      </w:pPr>
      <w:r w:rsidRPr="006558BA">
        <w:rPr>
          <w:b/>
          <w:bCs/>
        </w:rPr>
        <w:t>Security-performance trade-off</w:t>
      </w:r>
      <w:r w:rsidRPr="006558BA">
        <w:t>: 128-bit security with practical speeds</w:t>
      </w:r>
    </w:p>
    <w:p w14:paraId="2AFBA3D8" w14:textId="77777777" w:rsidR="006558BA" w:rsidRPr="006558BA" w:rsidRDefault="006558BA" w:rsidP="006558BA">
      <w:r w:rsidRPr="006558BA">
        <w:pict w14:anchorId="661D0378">
          <v:rect id="_x0000_i1107" style="width:0;height:1.5pt" o:hralign="center" o:hrstd="t" o:hr="t" fillcolor="#a0a0a0" stroked="f"/>
        </w:pict>
      </w:r>
    </w:p>
    <w:p w14:paraId="12C96D4A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5. Data Schema &amp; Use Case</w:t>
      </w:r>
    </w:p>
    <w:p w14:paraId="54725EDD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Financial Transaction Schema</w:t>
      </w:r>
    </w:p>
    <w:p w14:paraId="42AE19DA" w14:textId="77777777" w:rsidR="006558BA" w:rsidRPr="006558BA" w:rsidRDefault="006558BA" w:rsidP="006558BA">
      <w:r w:rsidRPr="006558BA">
        <w:t>Party ID, Name, Email, Address, DOB, Region</w:t>
      </w:r>
    </w:p>
    <w:p w14:paraId="2C22AAAC" w14:textId="77777777" w:rsidR="006558BA" w:rsidRPr="006558BA" w:rsidRDefault="006558BA" w:rsidP="006558BA">
      <w:r w:rsidRPr="006558BA">
        <w:t>Account ID, Account Type, Account Region</w:t>
      </w:r>
    </w:p>
    <w:p w14:paraId="48FA403B" w14:textId="77777777" w:rsidR="006558BA" w:rsidRPr="006558BA" w:rsidRDefault="006558BA" w:rsidP="006558BA">
      <w:r w:rsidRPr="006558BA">
        <w:t>Transaction ID, From/To Accounts, Amount, Currency, Date, Type</w:t>
      </w:r>
    </w:p>
    <w:p w14:paraId="437EF6AB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Supported Queries (All Encrypted)</w:t>
      </w:r>
    </w:p>
    <w:p w14:paraId="78C9D2C9" w14:textId="77777777" w:rsidR="006558BA" w:rsidRPr="006558BA" w:rsidRDefault="006558BA" w:rsidP="006558BA">
      <w:pPr>
        <w:numPr>
          <w:ilvl w:val="0"/>
          <w:numId w:val="13"/>
        </w:numPr>
      </w:pPr>
      <w:r w:rsidRPr="006558BA">
        <w:rPr>
          <w:b/>
          <w:bCs/>
        </w:rPr>
        <w:t>Total transferred/received</w:t>
      </w:r>
      <w:r w:rsidRPr="006558BA">
        <w:t xml:space="preserve"> per party</w:t>
      </w:r>
    </w:p>
    <w:p w14:paraId="71A872F6" w14:textId="77777777" w:rsidR="006558BA" w:rsidRPr="006558BA" w:rsidRDefault="006558BA" w:rsidP="006558BA">
      <w:pPr>
        <w:numPr>
          <w:ilvl w:val="0"/>
          <w:numId w:val="13"/>
        </w:numPr>
      </w:pPr>
      <w:r w:rsidRPr="006558BA">
        <w:rPr>
          <w:b/>
          <w:bCs/>
        </w:rPr>
        <w:t>Average transaction amount</w:t>
      </w:r>
      <w:r w:rsidRPr="006558BA">
        <w:t xml:space="preserve"> by currency</w:t>
      </w:r>
    </w:p>
    <w:p w14:paraId="664F30A4" w14:textId="77777777" w:rsidR="006558BA" w:rsidRPr="006558BA" w:rsidRDefault="006558BA" w:rsidP="006558BA">
      <w:pPr>
        <w:numPr>
          <w:ilvl w:val="0"/>
          <w:numId w:val="13"/>
        </w:numPr>
      </w:pPr>
      <w:r w:rsidRPr="006558BA">
        <w:rPr>
          <w:b/>
          <w:bCs/>
        </w:rPr>
        <w:t>Fraud risk score</w:t>
      </w:r>
      <w:r w:rsidRPr="006558BA">
        <w:t xml:space="preserve"> per account</w:t>
      </w:r>
    </w:p>
    <w:p w14:paraId="0709E55D" w14:textId="77777777" w:rsidR="006558BA" w:rsidRPr="006558BA" w:rsidRDefault="006558BA" w:rsidP="006558BA">
      <w:pPr>
        <w:numPr>
          <w:ilvl w:val="0"/>
          <w:numId w:val="13"/>
        </w:numPr>
      </w:pPr>
      <w:r w:rsidRPr="006558BA">
        <w:rPr>
          <w:b/>
          <w:bCs/>
        </w:rPr>
        <w:t>ML prediction</w:t>
      </w:r>
      <w:r w:rsidRPr="006558BA">
        <w:t xml:space="preserve"> (credit risk, churn, etc.)</w:t>
      </w:r>
    </w:p>
    <w:p w14:paraId="21B0D5D6" w14:textId="77777777" w:rsidR="006558BA" w:rsidRPr="006558BA" w:rsidRDefault="006558BA" w:rsidP="006558BA">
      <w:pPr>
        <w:numPr>
          <w:ilvl w:val="0"/>
          <w:numId w:val="13"/>
        </w:numPr>
      </w:pPr>
      <w:r w:rsidRPr="006558BA">
        <w:rPr>
          <w:b/>
          <w:bCs/>
        </w:rPr>
        <w:t>Time-series trends</w:t>
      </w:r>
      <w:r w:rsidRPr="006558BA">
        <w:t xml:space="preserve"> (spending patterns)</w:t>
      </w:r>
    </w:p>
    <w:p w14:paraId="18083D4C" w14:textId="77777777" w:rsidR="006558BA" w:rsidRPr="006558BA" w:rsidRDefault="006558BA" w:rsidP="006558BA">
      <w:r w:rsidRPr="006558BA">
        <w:pict w14:anchorId="021AF55A">
          <v:rect id="_x0000_i1108" style="width:0;height:1.5pt" o:hralign="center" o:hrstd="t" o:hr="t" fillcolor="#a0a0a0" stroked="f"/>
        </w:pict>
      </w:r>
    </w:p>
    <w:p w14:paraId="0F245C30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6. Key Technical Challenges Solved</w:t>
      </w:r>
    </w:p>
    <w:p w14:paraId="00F14D2C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Challenge 1: Context Management</w:t>
      </w:r>
    </w:p>
    <w:p w14:paraId="442A3925" w14:textId="77777777" w:rsidR="006558BA" w:rsidRPr="006558BA" w:rsidRDefault="006558BA" w:rsidP="006558BA">
      <w:pPr>
        <w:numPr>
          <w:ilvl w:val="0"/>
          <w:numId w:val="14"/>
        </w:numPr>
      </w:pPr>
      <w:r w:rsidRPr="006558BA">
        <w:rPr>
          <w:b/>
          <w:bCs/>
        </w:rPr>
        <w:t>Problem</w:t>
      </w:r>
      <w:r w:rsidRPr="006558BA">
        <w:t xml:space="preserve">: </w:t>
      </w:r>
      <w:proofErr w:type="spellStart"/>
      <w:r w:rsidRPr="006558BA">
        <w:t>TenSEAL</w:t>
      </w:r>
      <w:proofErr w:type="spellEnd"/>
      <w:r w:rsidRPr="006558BA">
        <w:t xml:space="preserve"> context serialization across client-server</w:t>
      </w:r>
    </w:p>
    <w:p w14:paraId="22DF2812" w14:textId="77777777" w:rsidR="006558BA" w:rsidRPr="006558BA" w:rsidRDefault="006558BA" w:rsidP="006558BA">
      <w:pPr>
        <w:numPr>
          <w:ilvl w:val="0"/>
          <w:numId w:val="14"/>
        </w:numPr>
      </w:pPr>
      <w:r w:rsidRPr="006558BA">
        <w:rPr>
          <w:b/>
          <w:bCs/>
        </w:rPr>
        <w:t>Solution</w:t>
      </w:r>
      <w:r w:rsidRPr="006558BA">
        <w:t>: Base64 encoding + public-only context sharing + validation checks</w:t>
      </w:r>
    </w:p>
    <w:p w14:paraId="6611017F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Challenge 2: Large Encrypted Payloads</w:t>
      </w:r>
    </w:p>
    <w:p w14:paraId="35733F80" w14:textId="77777777" w:rsidR="006558BA" w:rsidRPr="006558BA" w:rsidRDefault="006558BA" w:rsidP="006558BA">
      <w:pPr>
        <w:numPr>
          <w:ilvl w:val="0"/>
          <w:numId w:val="15"/>
        </w:numPr>
      </w:pPr>
      <w:r w:rsidRPr="006558BA">
        <w:rPr>
          <w:b/>
          <w:bCs/>
        </w:rPr>
        <w:t>Problem</w:t>
      </w:r>
      <w:r w:rsidRPr="006558BA">
        <w:t>: Single encrypted value = 5-50KB, 10K records = 500MB</w:t>
      </w:r>
    </w:p>
    <w:p w14:paraId="2157ED97" w14:textId="77777777" w:rsidR="006558BA" w:rsidRPr="006558BA" w:rsidRDefault="006558BA" w:rsidP="006558BA">
      <w:pPr>
        <w:numPr>
          <w:ilvl w:val="0"/>
          <w:numId w:val="15"/>
        </w:numPr>
      </w:pPr>
      <w:r w:rsidRPr="006558BA">
        <w:rPr>
          <w:b/>
          <w:bCs/>
        </w:rPr>
        <w:t>Solution</w:t>
      </w:r>
      <w:r w:rsidRPr="006558BA">
        <w:t xml:space="preserve">: </w:t>
      </w:r>
    </w:p>
    <w:p w14:paraId="45427666" w14:textId="77777777" w:rsidR="006558BA" w:rsidRPr="006558BA" w:rsidRDefault="006558BA" w:rsidP="006558BA">
      <w:pPr>
        <w:numPr>
          <w:ilvl w:val="1"/>
          <w:numId w:val="15"/>
        </w:numPr>
      </w:pPr>
      <w:proofErr w:type="spellStart"/>
      <w:r w:rsidRPr="006558BA">
        <w:t>gzip</w:t>
      </w:r>
      <w:proofErr w:type="spellEnd"/>
      <w:r w:rsidRPr="006558BA">
        <w:t xml:space="preserve"> compression (60-80% reduction)</w:t>
      </w:r>
    </w:p>
    <w:p w14:paraId="21C4F7E8" w14:textId="77777777" w:rsidR="006558BA" w:rsidRPr="006558BA" w:rsidRDefault="006558BA" w:rsidP="006558BA">
      <w:pPr>
        <w:numPr>
          <w:ilvl w:val="1"/>
          <w:numId w:val="15"/>
        </w:numPr>
      </w:pPr>
      <w:r w:rsidRPr="006558BA">
        <w:t>Batch uploads with resume capability</w:t>
      </w:r>
    </w:p>
    <w:p w14:paraId="1C673263" w14:textId="77777777" w:rsidR="006558BA" w:rsidRPr="006558BA" w:rsidRDefault="006558BA" w:rsidP="006558BA">
      <w:pPr>
        <w:numPr>
          <w:ilvl w:val="1"/>
          <w:numId w:val="15"/>
        </w:numPr>
      </w:pPr>
      <w:r w:rsidRPr="006558BA">
        <w:t>Oversized data detection + cleanup utilities</w:t>
      </w:r>
    </w:p>
    <w:p w14:paraId="3E04AECC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Challenge 3: Scheme Limitations</w:t>
      </w:r>
    </w:p>
    <w:p w14:paraId="54B28FBD" w14:textId="77777777" w:rsidR="006558BA" w:rsidRPr="006558BA" w:rsidRDefault="006558BA" w:rsidP="006558BA">
      <w:pPr>
        <w:numPr>
          <w:ilvl w:val="0"/>
          <w:numId w:val="16"/>
        </w:numPr>
      </w:pPr>
      <w:r w:rsidRPr="006558BA">
        <w:rPr>
          <w:b/>
          <w:bCs/>
        </w:rPr>
        <w:lastRenderedPageBreak/>
        <w:t>Problem</w:t>
      </w:r>
      <w:r w:rsidRPr="006558BA">
        <w:t>: CKKS = approximate, BFV = integer-only, no comparisons</w:t>
      </w:r>
    </w:p>
    <w:p w14:paraId="61413860" w14:textId="77777777" w:rsidR="006558BA" w:rsidRPr="006558BA" w:rsidRDefault="006558BA" w:rsidP="006558BA">
      <w:pPr>
        <w:numPr>
          <w:ilvl w:val="0"/>
          <w:numId w:val="16"/>
        </w:numPr>
      </w:pPr>
      <w:r w:rsidRPr="006558BA">
        <w:rPr>
          <w:b/>
          <w:bCs/>
        </w:rPr>
        <w:t>Solution</w:t>
      </w:r>
      <w:r w:rsidRPr="006558BA">
        <w:t xml:space="preserve">: </w:t>
      </w:r>
    </w:p>
    <w:p w14:paraId="1E1C983D" w14:textId="77777777" w:rsidR="006558BA" w:rsidRPr="006558BA" w:rsidRDefault="006558BA" w:rsidP="006558BA">
      <w:pPr>
        <w:numPr>
          <w:ilvl w:val="1"/>
          <w:numId w:val="16"/>
        </w:numPr>
      </w:pPr>
      <w:r w:rsidRPr="006558BA">
        <w:t>Hybrid approach: CKKS for analytics, BFV for exact counts</w:t>
      </w:r>
    </w:p>
    <w:p w14:paraId="4A091C13" w14:textId="77777777" w:rsidR="006558BA" w:rsidRPr="006558BA" w:rsidRDefault="006558BA" w:rsidP="006558BA">
      <w:pPr>
        <w:numPr>
          <w:ilvl w:val="1"/>
          <w:numId w:val="16"/>
        </w:numPr>
      </w:pPr>
      <w:r w:rsidRPr="006558BA">
        <w:t>Sigmoid approximation for classification</w:t>
      </w:r>
    </w:p>
    <w:p w14:paraId="5A86DC6B" w14:textId="77777777" w:rsidR="006558BA" w:rsidRPr="006558BA" w:rsidRDefault="006558BA" w:rsidP="006558BA">
      <w:pPr>
        <w:numPr>
          <w:ilvl w:val="1"/>
          <w:numId w:val="16"/>
        </w:numPr>
      </w:pPr>
      <w:r w:rsidRPr="006558BA">
        <w:t>Distance-based methods replace direct comparisons</w:t>
      </w:r>
    </w:p>
    <w:p w14:paraId="02C2D4B5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Challenge 4: Decryption on Client</w:t>
      </w:r>
    </w:p>
    <w:p w14:paraId="0766E372" w14:textId="77777777" w:rsidR="006558BA" w:rsidRPr="006558BA" w:rsidRDefault="006558BA" w:rsidP="006558BA">
      <w:pPr>
        <w:numPr>
          <w:ilvl w:val="0"/>
          <w:numId w:val="17"/>
        </w:numPr>
      </w:pPr>
      <w:r w:rsidRPr="006558BA">
        <w:rPr>
          <w:b/>
          <w:bCs/>
        </w:rPr>
        <w:t>Problem</w:t>
      </w:r>
      <w:r w:rsidRPr="006558BA">
        <w:t>: Server returns opaque bytes, client must parse correctly</w:t>
      </w:r>
    </w:p>
    <w:p w14:paraId="11304F08" w14:textId="77777777" w:rsidR="006558BA" w:rsidRPr="006558BA" w:rsidRDefault="006558BA" w:rsidP="006558BA">
      <w:pPr>
        <w:numPr>
          <w:ilvl w:val="0"/>
          <w:numId w:val="17"/>
        </w:numPr>
      </w:pPr>
      <w:r w:rsidRPr="006558BA">
        <w:rPr>
          <w:b/>
          <w:bCs/>
        </w:rPr>
        <w:t>Solution</w:t>
      </w:r>
      <w:r w:rsidRPr="006558BA">
        <w:t xml:space="preserve">: </w:t>
      </w:r>
    </w:p>
    <w:p w14:paraId="05549C60" w14:textId="77777777" w:rsidR="006558BA" w:rsidRPr="006558BA" w:rsidRDefault="006558BA" w:rsidP="006558BA">
      <w:pPr>
        <w:numPr>
          <w:ilvl w:val="1"/>
          <w:numId w:val="17"/>
        </w:numPr>
      </w:pPr>
      <w:r w:rsidRPr="006558BA">
        <w:t>Format validation pipeline</w:t>
      </w:r>
    </w:p>
    <w:p w14:paraId="19FFB521" w14:textId="77777777" w:rsidR="006558BA" w:rsidRPr="006558BA" w:rsidRDefault="006558BA" w:rsidP="006558BA">
      <w:pPr>
        <w:numPr>
          <w:ilvl w:val="1"/>
          <w:numId w:val="17"/>
        </w:numPr>
      </w:pPr>
      <w:r w:rsidRPr="006558BA">
        <w:t>Size sanity checks (detect concatenation bugs)</w:t>
      </w:r>
    </w:p>
    <w:p w14:paraId="01D46F33" w14:textId="77777777" w:rsidR="006558BA" w:rsidRPr="006558BA" w:rsidRDefault="006558BA" w:rsidP="006558BA">
      <w:pPr>
        <w:numPr>
          <w:ilvl w:val="1"/>
          <w:numId w:val="17"/>
        </w:numPr>
      </w:pPr>
      <w:r w:rsidRPr="006558BA">
        <w:t>Graceful error handling with diagnostics</w:t>
      </w:r>
    </w:p>
    <w:p w14:paraId="4DBA95D6" w14:textId="77777777" w:rsidR="006558BA" w:rsidRPr="006558BA" w:rsidRDefault="006558BA" w:rsidP="006558BA">
      <w:r w:rsidRPr="006558BA">
        <w:pict w14:anchorId="5F43409B">
          <v:rect id="_x0000_i1109" style="width:0;height:1.5pt" o:hralign="center" o:hrstd="t" o:hr="t" fillcolor="#a0a0a0" stroked="f"/>
        </w:pict>
      </w:r>
    </w:p>
    <w:p w14:paraId="0A130B93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7. Live Demo Flow</w:t>
      </w:r>
    </w:p>
    <w:p w14:paraId="17AFCA84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Demo Script (5-7 minutes)</w:t>
      </w:r>
    </w:p>
    <w:p w14:paraId="4DF8E1B3" w14:textId="77777777" w:rsidR="006558BA" w:rsidRPr="006558BA" w:rsidRDefault="006558BA" w:rsidP="006558BA">
      <w:pPr>
        <w:numPr>
          <w:ilvl w:val="0"/>
          <w:numId w:val="18"/>
        </w:numPr>
      </w:pPr>
      <w:r w:rsidRPr="006558BA">
        <w:rPr>
          <w:b/>
          <w:bCs/>
        </w:rPr>
        <w:t>Data Upload</w:t>
      </w:r>
      <w:r w:rsidRPr="006558BA">
        <w:t xml:space="preserve"> (30s)</w:t>
      </w:r>
    </w:p>
    <w:p w14:paraId="5FF76F42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Show synthetic dataset: 1000 transactions, 10 parties</w:t>
      </w:r>
    </w:p>
    <w:p w14:paraId="32743203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Preview schema with sensitive fields</w:t>
      </w:r>
    </w:p>
    <w:p w14:paraId="2EAF5A4F" w14:textId="77777777" w:rsidR="006558BA" w:rsidRPr="006558BA" w:rsidRDefault="006558BA" w:rsidP="006558BA">
      <w:pPr>
        <w:numPr>
          <w:ilvl w:val="0"/>
          <w:numId w:val="18"/>
        </w:numPr>
      </w:pPr>
      <w:r w:rsidRPr="006558BA">
        <w:rPr>
          <w:b/>
          <w:bCs/>
        </w:rPr>
        <w:t>Key Generation</w:t>
      </w:r>
      <w:r w:rsidRPr="006558BA">
        <w:t xml:space="preserve"> (45s)</w:t>
      </w:r>
    </w:p>
    <w:p w14:paraId="18284B8A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Generate CKKS context (</w:t>
      </w:r>
      <w:proofErr w:type="spellStart"/>
      <w:r w:rsidRPr="006558BA">
        <w:t>poly_degree</w:t>
      </w:r>
      <w:proofErr w:type="spellEnd"/>
      <w:r w:rsidRPr="006558BA">
        <w:t>=8192)</w:t>
      </w:r>
    </w:p>
    <w:p w14:paraId="5CE6A182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Show public/private key separation</w:t>
      </w:r>
    </w:p>
    <w:p w14:paraId="16CED0CB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Upload public keys to server (prove server has no private key)</w:t>
      </w:r>
    </w:p>
    <w:p w14:paraId="172CCA0D" w14:textId="77777777" w:rsidR="006558BA" w:rsidRPr="006558BA" w:rsidRDefault="006558BA" w:rsidP="006558BA">
      <w:pPr>
        <w:numPr>
          <w:ilvl w:val="0"/>
          <w:numId w:val="18"/>
        </w:numPr>
      </w:pPr>
      <w:r w:rsidRPr="006558BA">
        <w:rPr>
          <w:b/>
          <w:bCs/>
        </w:rPr>
        <w:t>Encryption</w:t>
      </w:r>
      <w:r w:rsidRPr="006558BA">
        <w:t xml:space="preserve"> (60s)</w:t>
      </w:r>
    </w:p>
    <w:p w14:paraId="2C500115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Encrypt "Amount" column (1000 values)</w:t>
      </w:r>
    </w:p>
    <w:p w14:paraId="14464A7D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Show throughput: ~500 records/sec</w:t>
      </w:r>
    </w:p>
    <w:p w14:paraId="67A4584D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Upload to server in batches</w:t>
      </w:r>
    </w:p>
    <w:p w14:paraId="26DC7956" w14:textId="77777777" w:rsidR="006558BA" w:rsidRPr="006558BA" w:rsidRDefault="006558BA" w:rsidP="006558BA">
      <w:pPr>
        <w:numPr>
          <w:ilvl w:val="0"/>
          <w:numId w:val="18"/>
        </w:numPr>
      </w:pPr>
      <w:r w:rsidRPr="006558BA">
        <w:rPr>
          <w:b/>
          <w:bCs/>
        </w:rPr>
        <w:t>FHE Query</w:t>
      </w:r>
      <w:r w:rsidRPr="006558BA">
        <w:t xml:space="preserve"> (60s)</w:t>
      </w:r>
    </w:p>
    <w:p w14:paraId="73279947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Query encrypted transactions for Party A</w:t>
      </w:r>
    </w:p>
    <w:p w14:paraId="51302C1B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Server computes: sum, average (FHE operations)</w:t>
      </w:r>
    </w:p>
    <w:p w14:paraId="4018F6A1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Show encrypted results (opaque bytes)</w:t>
      </w:r>
    </w:p>
    <w:p w14:paraId="18BA4AC5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Decrypt on client → validate against expected</w:t>
      </w:r>
    </w:p>
    <w:p w14:paraId="3DD31799" w14:textId="77777777" w:rsidR="006558BA" w:rsidRPr="006558BA" w:rsidRDefault="006558BA" w:rsidP="006558BA">
      <w:pPr>
        <w:numPr>
          <w:ilvl w:val="0"/>
          <w:numId w:val="18"/>
        </w:numPr>
      </w:pPr>
      <w:r w:rsidRPr="006558BA">
        <w:rPr>
          <w:b/>
          <w:bCs/>
        </w:rPr>
        <w:t>Fraud Detection</w:t>
      </w:r>
      <w:r w:rsidRPr="006558BA">
        <w:t xml:space="preserve"> (45s)</w:t>
      </w:r>
    </w:p>
    <w:p w14:paraId="663D0C9D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lastRenderedPageBreak/>
        <w:t>Run linear scoring on encrypted amounts</w:t>
      </w:r>
    </w:p>
    <w:p w14:paraId="4F19E08A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Show fraud risk gauge (0-1 scale)</w:t>
      </w:r>
    </w:p>
    <w:p w14:paraId="2EC7F17D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Explain: all computation done on encrypted data</w:t>
      </w:r>
    </w:p>
    <w:p w14:paraId="47881CB4" w14:textId="77777777" w:rsidR="006558BA" w:rsidRPr="006558BA" w:rsidRDefault="006558BA" w:rsidP="006558BA">
      <w:pPr>
        <w:numPr>
          <w:ilvl w:val="0"/>
          <w:numId w:val="18"/>
        </w:numPr>
      </w:pPr>
      <w:r w:rsidRPr="006558BA">
        <w:rPr>
          <w:b/>
          <w:bCs/>
        </w:rPr>
        <w:t>ML Inference</w:t>
      </w:r>
      <w:r w:rsidRPr="006558BA">
        <w:t xml:space="preserve"> (45s)</w:t>
      </w:r>
    </w:p>
    <w:p w14:paraId="4BC20C7E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 xml:space="preserve">Train linear model: </w:t>
      </w:r>
      <w:proofErr w:type="spellStart"/>
      <w:r w:rsidRPr="006558BA">
        <w:t>fraud_risk</w:t>
      </w:r>
      <w:proofErr w:type="spellEnd"/>
      <w:r w:rsidRPr="006558BA">
        <w:t xml:space="preserve"> = 0.6*amount + 0.3*frequency + 0.1*velocity</w:t>
      </w:r>
    </w:p>
    <w:p w14:paraId="6E661536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Run inference on encrypted features</w:t>
      </w:r>
    </w:p>
    <w:p w14:paraId="5D48B7D8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Decrypt prediction → classify as high/low risk</w:t>
      </w:r>
    </w:p>
    <w:p w14:paraId="49C1C3CB" w14:textId="77777777" w:rsidR="006558BA" w:rsidRPr="006558BA" w:rsidRDefault="006558BA" w:rsidP="006558BA">
      <w:pPr>
        <w:numPr>
          <w:ilvl w:val="0"/>
          <w:numId w:val="18"/>
        </w:numPr>
      </w:pPr>
      <w:r w:rsidRPr="006558BA">
        <w:rPr>
          <w:b/>
          <w:bCs/>
        </w:rPr>
        <w:t>Reconciliation</w:t>
      </w:r>
      <w:r w:rsidRPr="006558BA">
        <w:t xml:space="preserve"> (30s)</w:t>
      </w:r>
    </w:p>
    <w:p w14:paraId="298112EC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Compare decrypted results vs. plaintext ground truth</w:t>
      </w:r>
    </w:p>
    <w:p w14:paraId="57BFA8D9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Show &lt;0.01% difference (floating-point precision)</w:t>
      </w:r>
    </w:p>
    <w:p w14:paraId="6EBD60C0" w14:textId="77777777" w:rsidR="006558BA" w:rsidRPr="006558BA" w:rsidRDefault="006558BA" w:rsidP="006558BA">
      <w:pPr>
        <w:numPr>
          <w:ilvl w:val="1"/>
          <w:numId w:val="18"/>
        </w:numPr>
      </w:pPr>
      <w:r w:rsidRPr="006558BA">
        <w:t>Prove correctness of encrypted computations</w:t>
      </w:r>
    </w:p>
    <w:p w14:paraId="7235905F" w14:textId="77777777" w:rsidR="006558BA" w:rsidRPr="006558BA" w:rsidRDefault="006558BA" w:rsidP="006558BA">
      <w:r w:rsidRPr="006558BA">
        <w:pict w14:anchorId="32125C05">
          <v:rect id="_x0000_i1110" style="width:0;height:1.5pt" o:hralign="center" o:hrstd="t" o:hr="t" fillcolor="#a0a0a0" stroked="f"/>
        </w:pict>
      </w:r>
    </w:p>
    <w:p w14:paraId="0BF078A3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8. Results &amp; Validation</w:t>
      </w:r>
    </w:p>
    <w:p w14:paraId="2350BCE3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Correctness Validation</w:t>
      </w:r>
    </w:p>
    <w:p w14:paraId="6B6B28BA" w14:textId="77777777" w:rsidR="006558BA" w:rsidRPr="006558BA" w:rsidRDefault="006558BA" w:rsidP="006558BA">
      <w:pPr>
        <w:numPr>
          <w:ilvl w:val="0"/>
          <w:numId w:val="19"/>
        </w:numPr>
      </w:pPr>
      <w:r w:rsidRPr="006558BA">
        <w:rPr>
          <w:b/>
          <w:bCs/>
        </w:rPr>
        <w:t>Reconciliation checks</w:t>
      </w:r>
      <w:r w:rsidRPr="006558BA">
        <w:t>: Encrypted results match plaintext within 0.001% tolerance</w:t>
      </w:r>
    </w:p>
    <w:p w14:paraId="090666BA" w14:textId="77777777" w:rsidR="006558BA" w:rsidRPr="006558BA" w:rsidRDefault="006558BA" w:rsidP="006558BA">
      <w:pPr>
        <w:numPr>
          <w:ilvl w:val="0"/>
          <w:numId w:val="19"/>
        </w:numPr>
      </w:pPr>
      <w:r w:rsidRPr="006558BA">
        <w:rPr>
          <w:b/>
          <w:bCs/>
        </w:rPr>
        <w:t>All operations tested</w:t>
      </w:r>
      <w:r w:rsidRPr="006558BA">
        <w:t xml:space="preserve">: Sum, </w:t>
      </w:r>
      <w:proofErr w:type="spellStart"/>
      <w:r w:rsidRPr="006558BA">
        <w:t>avg</w:t>
      </w:r>
      <w:proofErr w:type="spellEnd"/>
      <w:r w:rsidRPr="006558BA">
        <w:t>, variance, fraud scoring, ML inference</w:t>
      </w:r>
    </w:p>
    <w:p w14:paraId="559FAA7C" w14:textId="77777777" w:rsidR="006558BA" w:rsidRPr="006558BA" w:rsidRDefault="006558BA" w:rsidP="006558BA">
      <w:pPr>
        <w:numPr>
          <w:ilvl w:val="0"/>
          <w:numId w:val="19"/>
        </w:numPr>
      </w:pPr>
      <w:r w:rsidRPr="006558BA">
        <w:rPr>
          <w:b/>
          <w:bCs/>
        </w:rPr>
        <w:t>Status</w:t>
      </w:r>
      <w:r w:rsidRPr="006558BA">
        <w:t xml:space="preserve">: </w:t>
      </w:r>
      <w:r w:rsidRPr="006558BA">
        <w:rPr>
          <w:rFonts w:ascii="Segoe UI Emoji" w:hAnsi="Segoe UI Emoji" w:cs="Segoe UI Emoji"/>
        </w:rPr>
        <w:t>✅</w:t>
      </w:r>
      <w:r w:rsidRPr="006558BA">
        <w:t xml:space="preserve"> All reconciliation checks PASSED</w:t>
      </w:r>
    </w:p>
    <w:p w14:paraId="695C4ABC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955"/>
        <w:gridCol w:w="537"/>
        <w:gridCol w:w="1149"/>
      </w:tblGrid>
      <w:tr w:rsidR="006558BA" w:rsidRPr="006558BA" w14:paraId="0AB61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BF986" w14:textId="77777777" w:rsidR="006558BA" w:rsidRPr="006558BA" w:rsidRDefault="006558BA" w:rsidP="006558BA">
            <w:pPr>
              <w:rPr>
                <w:b/>
                <w:bCs/>
              </w:rPr>
            </w:pPr>
            <w:r w:rsidRPr="006558BA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4903A63" w14:textId="77777777" w:rsidR="006558BA" w:rsidRPr="006558BA" w:rsidRDefault="006558BA" w:rsidP="006558BA">
            <w:pPr>
              <w:rPr>
                <w:b/>
                <w:bCs/>
              </w:rPr>
            </w:pPr>
            <w:r w:rsidRPr="006558BA">
              <w:rPr>
                <w:b/>
                <w:bCs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4C1C9DFD" w14:textId="77777777" w:rsidR="006558BA" w:rsidRPr="006558BA" w:rsidRDefault="006558BA" w:rsidP="006558BA">
            <w:pPr>
              <w:rPr>
                <w:b/>
                <w:bCs/>
              </w:rPr>
            </w:pPr>
            <w:r w:rsidRPr="006558BA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0E5CB54" w14:textId="77777777" w:rsidR="006558BA" w:rsidRPr="006558BA" w:rsidRDefault="006558BA" w:rsidP="006558BA">
            <w:pPr>
              <w:rPr>
                <w:b/>
                <w:bCs/>
              </w:rPr>
            </w:pPr>
            <w:r w:rsidRPr="006558BA">
              <w:rPr>
                <w:b/>
                <w:bCs/>
              </w:rPr>
              <w:t>Throughput</w:t>
            </w:r>
          </w:p>
        </w:tc>
      </w:tr>
      <w:tr w:rsidR="006558BA" w:rsidRPr="006558BA" w14:paraId="70166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33B5" w14:textId="77777777" w:rsidR="006558BA" w:rsidRPr="006558BA" w:rsidRDefault="006558BA" w:rsidP="006558BA">
            <w:r w:rsidRPr="006558BA">
              <w:t>Encryption (individual)</w:t>
            </w:r>
          </w:p>
        </w:tc>
        <w:tc>
          <w:tcPr>
            <w:tcW w:w="0" w:type="auto"/>
            <w:vAlign w:val="center"/>
            <w:hideMark/>
          </w:tcPr>
          <w:p w14:paraId="663652FF" w14:textId="77777777" w:rsidR="006558BA" w:rsidRPr="006558BA" w:rsidRDefault="006558BA" w:rsidP="006558BA">
            <w:r w:rsidRPr="006558BA">
              <w:t>1000</w:t>
            </w:r>
          </w:p>
        </w:tc>
        <w:tc>
          <w:tcPr>
            <w:tcW w:w="0" w:type="auto"/>
            <w:vAlign w:val="center"/>
            <w:hideMark/>
          </w:tcPr>
          <w:p w14:paraId="4D1AF796" w14:textId="77777777" w:rsidR="006558BA" w:rsidRPr="006558BA" w:rsidRDefault="006558BA" w:rsidP="006558BA">
            <w:r w:rsidRPr="006558BA">
              <w:t>2.5s</w:t>
            </w:r>
          </w:p>
        </w:tc>
        <w:tc>
          <w:tcPr>
            <w:tcW w:w="0" w:type="auto"/>
            <w:vAlign w:val="center"/>
            <w:hideMark/>
          </w:tcPr>
          <w:p w14:paraId="1E9909B7" w14:textId="77777777" w:rsidR="006558BA" w:rsidRPr="006558BA" w:rsidRDefault="006558BA" w:rsidP="006558BA">
            <w:r w:rsidRPr="006558BA">
              <w:t>400 rec/s</w:t>
            </w:r>
          </w:p>
        </w:tc>
      </w:tr>
      <w:tr w:rsidR="006558BA" w:rsidRPr="006558BA" w14:paraId="2FE7E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51D0" w14:textId="77777777" w:rsidR="006558BA" w:rsidRPr="006558BA" w:rsidRDefault="006558BA" w:rsidP="006558BA">
            <w:r w:rsidRPr="006558BA">
              <w:t>Encryption (SIMD)</w:t>
            </w:r>
          </w:p>
        </w:tc>
        <w:tc>
          <w:tcPr>
            <w:tcW w:w="0" w:type="auto"/>
            <w:vAlign w:val="center"/>
            <w:hideMark/>
          </w:tcPr>
          <w:p w14:paraId="2AD87134" w14:textId="77777777" w:rsidR="006558BA" w:rsidRPr="006558BA" w:rsidRDefault="006558BA" w:rsidP="006558BA">
            <w:r w:rsidRPr="006558BA">
              <w:t>1000</w:t>
            </w:r>
          </w:p>
        </w:tc>
        <w:tc>
          <w:tcPr>
            <w:tcW w:w="0" w:type="auto"/>
            <w:vAlign w:val="center"/>
            <w:hideMark/>
          </w:tcPr>
          <w:p w14:paraId="4C7BAD29" w14:textId="77777777" w:rsidR="006558BA" w:rsidRPr="006558BA" w:rsidRDefault="006558BA" w:rsidP="006558BA">
            <w:r w:rsidRPr="006558BA">
              <w:t>0.15s</w:t>
            </w:r>
          </w:p>
        </w:tc>
        <w:tc>
          <w:tcPr>
            <w:tcW w:w="0" w:type="auto"/>
            <w:vAlign w:val="center"/>
            <w:hideMark/>
          </w:tcPr>
          <w:p w14:paraId="3FAECC7F" w14:textId="77777777" w:rsidR="006558BA" w:rsidRPr="006558BA" w:rsidRDefault="006558BA" w:rsidP="006558BA">
            <w:r w:rsidRPr="006558BA">
              <w:t>6666 rec/s</w:t>
            </w:r>
          </w:p>
        </w:tc>
      </w:tr>
      <w:tr w:rsidR="006558BA" w:rsidRPr="006558BA" w14:paraId="163F1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AFE2" w14:textId="77777777" w:rsidR="006558BA" w:rsidRPr="006558BA" w:rsidRDefault="006558BA" w:rsidP="006558BA">
            <w:r w:rsidRPr="006558BA">
              <w:t>FHE Sum</w:t>
            </w:r>
          </w:p>
        </w:tc>
        <w:tc>
          <w:tcPr>
            <w:tcW w:w="0" w:type="auto"/>
            <w:vAlign w:val="center"/>
            <w:hideMark/>
          </w:tcPr>
          <w:p w14:paraId="5E5F53DB" w14:textId="77777777" w:rsidR="006558BA" w:rsidRPr="006558BA" w:rsidRDefault="006558BA" w:rsidP="006558BA">
            <w:r w:rsidRPr="006558BA">
              <w:t>1000</w:t>
            </w:r>
          </w:p>
        </w:tc>
        <w:tc>
          <w:tcPr>
            <w:tcW w:w="0" w:type="auto"/>
            <w:vAlign w:val="center"/>
            <w:hideMark/>
          </w:tcPr>
          <w:p w14:paraId="0A20E1FC" w14:textId="77777777" w:rsidR="006558BA" w:rsidRPr="006558BA" w:rsidRDefault="006558BA" w:rsidP="006558BA">
            <w:r w:rsidRPr="006558BA">
              <w:t>0.8s</w:t>
            </w:r>
          </w:p>
        </w:tc>
        <w:tc>
          <w:tcPr>
            <w:tcW w:w="0" w:type="auto"/>
            <w:vAlign w:val="center"/>
            <w:hideMark/>
          </w:tcPr>
          <w:p w14:paraId="2A8A49D4" w14:textId="77777777" w:rsidR="006558BA" w:rsidRPr="006558BA" w:rsidRDefault="006558BA" w:rsidP="006558BA">
            <w:r w:rsidRPr="006558BA">
              <w:t>-</w:t>
            </w:r>
          </w:p>
        </w:tc>
      </w:tr>
      <w:tr w:rsidR="006558BA" w:rsidRPr="006558BA" w14:paraId="554B6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31C5" w14:textId="77777777" w:rsidR="006558BA" w:rsidRPr="006558BA" w:rsidRDefault="006558BA" w:rsidP="006558BA">
            <w:r w:rsidRPr="006558BA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0C361ABA" w14:textId="77777777" w:rsidR="006558BA" w:rsidRPr="006558BA" w:rsidRDefault="006558BA" w:rsidP="006558BA">
            <w:r w:rsidRPr="006558BA">
              <w:t>10</w:t>
            </w:r>
          </w:p>
        </w:tc>
        <w:tc>
          <w:tcPr>
            <w:tcW w:w="0" w:type="auto"/>
            <w:vAlign w:val="center"/>
            <w:hideMark/>
          </w:tcPr>
          <w:p w14:paraId="12AC01FA" w14:textId="77777777" w:rsidR="006558BA" w:rsidRPr="006558BA" w:rsidRDefault="006558BA" w:rsidP="006558BA">
            <w:r w:rsidRPr="006558BA">
              <w:t>0.3s</w:t>
            </w:r>
          </w:p>
        </w:tc>
        <w:tc>
          <w:tcPr>
            <w:tcW w:w="0" w:type="auto"/>
            <w:vAlign w:val="center"/>
            <w:hideMark/>
          </w:tcPr>
          <w:p w14:paraId="6BD49455" w14:textId="77777777" w:rsidR="006558BA" w:rsidRPr="006558BA" w:rsidRDefault="006558BA" w:rsidP="006558BA">
            <w:r w:rsidRPr="006558BA">
              <w:t>-</w:t>
            </w:r>
          </w:p>
        </w:tc>
      </w:tr>
      <w:tr w:rsidR="006558BA" w:rsidRPr="006558BA" w14:paraId="64189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DC85" w14:textId="77777777" w:rsidR="006558BA" w:rsidRPr="006558BA" w:rsidRDefault="006558BA" w:rsidP="006558BA">
            <w:r w:rsidRPr="006558BA">
              <w:t>ML Inference</w:t>
            </w:r>
          </w:p>
        </w:tc>
        <w:tc>
          <w:tcPr>
            <w:tcW w:w="0" w:type="auto"/>
            <w:vAlign w:val="center"/>
            <w:hideMark/>
          </w:tcPr>
          <w:p w14:paraId="4C89C35E" w14:textId="77777777" w:rsidR="006558BA" w:rsidRPr="006558BA" w:rsidRDefault="006558BA" w:rsidP="006558BA">
            <w:r w:rsidRPr="006558BA">
              <w:t>3 features</w:t>
            </w:r>
          </w:p>
        </w:tc>
        <w:tc>
          <w:tcPr>
            <w:tcW w:w="0" w:type="auto"/>
            <w:vAlign w:val="center"/>
            <w:hideMark/>
          </w:tcPr>
          <w:p w14:paraId="5C18B9F3" w14:textId="77777777" w:rsidR="006558BA" w:rsidRPr="006558BA" w:rsidRDefault="006558BA" w:rsidP="006558BA">
            <w:r w:rsidRPr="006558BA">
              <w:t>0.5s</w:t>
            </w:r>
          </w:p>
        </w:tc>
        <w:tc>
          <w:tcPr>
            <w:tcW w:w="0" w:type="auto"/>
            <w:vAlign w:val="center"/>
            <w:hideMark/>
          </w:tcPr>
          <w:p w14:paraId="3BA28016" w14:textId="77777777" w:rsidR="006558BA" w:rsidRPr="006558BA" w:rsidRDefault="006558BA" w:rsidP="006558BA">
            <w:r w:rsidRPr="006558BA">
              <w:t>-</w:t>
            </w:r>
          </w:p>
        </w:tc>
      </w:tr>
    </w:tbl>
    <w:p w14:paraId="1EC74343" w14:textId="77777777" w:rsidR="006558BA" w:rsidRPr="006558BA" w:rsidRDefault="006558BA" w:rsidP="006558BA">
      <w:r w:rsidRPr="006558BA">
        <w:pict w14:anchorId="0560F0E7">
          <v:rect id="_x0000_i1111" style="width:0;height:1.5pt" o:hralign="center" o:hrstd="t" o:hr="t" fillcolor="#a0a0a0" stroked="f"/>
        </w:pict>
      </w:r>
    </w:p>
    <w:p w14:paraId="5D6C2C0B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9. Real-World Applications</w:t>
      </w:r>
    </w:p>
    <w:p w14:paraId="19E27F82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Financial Services</w:t>
      </w:r>
    </w:p>
    <w:p w14:paraId="21426C14" w14:textId="77777777" w:rsidR="006558BA" w:rsidRPr="006558BA" w:rsidRDefault="006558BA" w:rsidP="006558BA">
      <w:pPr>
        <w:numPr>
          <w:ilvl w:val="0"/>
          <w:numId w:val="20"/>
        </w:numPr>
      </w:pPr>
      <w:r w:rsidRPr="006558BA">
        <w:rPr>
          <w:b/>
          <w:bCs/>
        </w:rPr>
        <w:t>Cross-bank fraud detection</w:t>
      </w:r>
      <w:r w:rsidRPr="006558BA">
        <w:t>: Banks collaborate without sharing customer data</w:t>
      </w:r>
    </w:p>
    <w:p w14:paraId="0C390A8B" w14:textId="77777777" w:rsidR="006558BA" w:rsidRPr="006558BA" w:rsidRDefault="006558BA" w:rsidP="006558BA">
      <w:pPr>
        <w:numPr>
          <w:ilvl w:val="0"/>
          <w:numId w:val="20"/>
        </w:numPr>
      </w:pPr>
      <w:r w:rsidRPr="006558BA">
        <w:rPr>
          <w:b/>
          <w:bCs/>
        </w:rPr>
        <w:t>Regulatory compliance</w:t>
      </w:r>
      <w:r w:rsidRPr="006558BA">
        <w:t>: Compute audit metrics without exposing transactions</w:t>
      </w:r>
    </w:p>
    <w:p w14:paraId="035630B8" w14:textId="77777777" w:rsidR="006558BA" w:rsidRPr="006558BA" w:rsidRDefault="006558BA" w:rsidP="006558BA">
      <w:pPr>
        <w:numPr>
          <w:ilvl w:val="0"/>
          <w:numId w:val="20"/>
        </w:numPr>
      </w:pPr>
      <w:r w:rsidRPr="006558BA">
        <w:rPr>
          <w:b/>
          <w:bCs/>
        </w:rPr>
        <w:t>Credit scoring</w:t>
      </w:r>
      <w:r w:rsidRPr="006558BA">
        <w:t>: Third-party risk models on encrypted financial history</w:t>
      </w:r>
    </w:p>
    <w:p w14:paraId="1C97BB7E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lastRenderedPageBreak/>
        <w:t>Healthcare</w:t>
      </w:r>
    </w:p>
    <w:p w14:paraId="0400908B" w14:textId="77777777" w:rsidR="006558BA" w:rsidRPr="006558BA" w:rsidRDefault="006558BA" w:rsidP="006558BA">
      <w:pPr>
        <w:numPr>
          <w:ilvl w:val="0"/>
          <w:numId w:val="21"/>
        </w:numPr>
      </w:pPr>
      <w:r w:rsidRPr="006558BA">
        <w:rPr>
          <w:b/>
          <w:bCs/>
        </w:rPr>
        <w:t>Multi-hospital research</w:t>
      </w:r>
      <w:r w:rsidRPr="006558BA">
        <w:t>: Aggregate patient outcomes without PHI disclosure</w:t>
      </w:r>
    </w:p>
    <w:p w14:paraId="24B5C7B7" w14:textId="77777777" w:rsidR="006558BA" w:rsidRPr="006558BA" w:rsidRDefault="006558BA" w:rsidP="006558BA">
      <w:pPr>
        <w:numPr>
          <w:ilvl w:val="0"/>
          <w:numId w:val="21"/>
        </w:numPr>
      </w:pPr>
      <w:r w:rsidRPr="006558BA">
        <w:rPr>
          <w:b/>
          <w:bCs/>
        </w:rPr>
        <w:t>Insurance claims</w:t>
      </w:r>
      <w:r w:rsidRPr="006558BA">
        <w:t>: Fraud detection across insurers (encrypted claims data)</w:t>
      </w:r>
    </w:p>
    <w:p w14:paraId="6CBB7931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Government</w:t>
      </w:r>
    </w:p>
    <w:p w14:paraId="6F25321A" w14:textId="77777777" w:rsidR="006558BA" w:rsidRPr="006558BA" w:rsidRDefault="006558BA" w:rsidP="006558BA">
      <w:pPr>
        <w:numPr>
          <w:ilvl w:val="0"/>
          <w:numId w:val="22"/>
        </w:numPr>
      </w:pPr>
      <w:r w:rsidRPr="006558BA">
        <w:rPr>
          <w:b/>
          <w:bCs/>
        </w:rPr>
        <w:t>Tax auditing</w:t>
      </w:r>
      <w:r w:rsidRPr="006558BA">
        <w:t>: Verify compliance without accessing individual returns</w:t>
      </w:r>
    </w:p>
    <w:p w14:paraId="00FFFF78" w14:textId="77777777" w:rsidR="006558BA" w:rsidRPr="006558BA" w:rsidRDefault="006558BA" w:rsidP="006558BA">
      <w:pPr>
        <w:numPr>
          <w:ilvl w:val="0"/>
          <w:numId w:val="22"/>
        </w:numPr>
      </w:pPr>
      <w:r w:rsidRPr="006558BA">
        <w:rPr>
          <w:b/>
          <w:bCs/>
        </w:rPr>
        <w:t>Census analytics</w:t>
      </w:r>
      <w:r w:rsidRPr="006558BA">
        <w:t>: Population statistics with individual privacy</w:t>
      </w:r>
    </w:p>
    <w:p w14:paraId="77F840FC" w14:textId="77777777" w:rsidR="006558BA" w:rsidRPr="006558BA" w:rsidRDefault="006558BA" w:rsidP="006558BA">
      <w:r w:rsidRPr="006558BA">
        <w:pict w14:anchorId="73069386">
          <v:rect id="_x0000_i1112" style="width:0;height:1.5pt" o:hralign="center" o:hrstd="t" o:hr="t" fillcolor="#a0a0a0" stroked="f"/>
        </w:pict>
      </w:r>
    </w:p>
    <w:p w14:paraId="09E1EBB4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10. Limitations &amp; Future Work</w:t>
      </w:r>
    </w:p>
    <w:p w14:paraId="3B1C037A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Current Limitations</w:t>
      </w:r>
    </w:p>
    <w:p w14:paraId="3CBE23CE" w14:textId="77777777" w:rsidR="006558BA" w:rsidRPr="006558BA" w:rsidRDefault="006558BA" w:rsidP="006558BA">
      <w:pPr>
        <w:numPr>
          <w:ilvl w:val="0"/>
          <w:numId w:val="23"/>
        </w:numPr>
      </w:pPr>
      <w:r w:rsidRPr="006558BA">
        <w:rPr>
          <w:b/>
          <w:bCs/>
        </w:rPr>
        <w:t>No exact comparisons</w:t>
      </w:r>
      <w:r w:rsidRPr="006558BA">
        <w:t>: Cannot do if (amount &gt; 1000) on encrypted data</w:t>
      </w:r>
    </w:p>
    <w:p w14:paraId="6570706C" w14:textId="77777777" w:rsidR="006558BA" w:rsidRPr="006558BA" w:rsidRDefault="006558BA" w:rsidP="006558BA">
      <w:pPr>
        <w:numPr>
          <w:ilvl w:val="0"/>
          <w:numId w:val="23"/>
        </w:numPr>
      </w:pPr>
      <w:r w:rsidRPr="006558BA">
        <w:rPr>
          <w:b/>
          <w:bCs/>
        </w:rPr>
        <w:t>Approximate arithmetic</w:t>
      </w:r>
      <w:r w:rsidRPr="006558BA">
        <w:t>: CKKS has ~40-60 bit precision (acceptable for finance)</w:t>
      </w:r>
    </w:p>
    <w:p w14:paraId="2595D03A" w14:textId="77777777" w:rsidR="006558BA" w:rsidRPr="006558BA" w:rsidRDefault="006558BA" w:rsidP="006558BA">
      <w:pPr>
        <w:numPr>
          <w:ilvl w:val="0"/>
          <w:numId w:val="23"/>
        </w:numPr>
      </w:pPr>
      <w:r w:rsidRPr="006558BA">
        <w:rPr>
          <w:b/>
          <w:bCs/>
        </w:rPr>
        <w:t>Computational overhead</w:t>
      </w:r>
      <w:r w:rsidRPr="006558BA">
        <w:t>: 1000-10000x slower than plaintext (acceptable for sensitive ops)</w:t>
      </w:r>
    </w:p>
    <w:p w14:paraId="7F62179C" w14:textId="77777777" w:rsidR="006558BA" w:rsidRPr="006558BA" w:rsidRDefault="006558BA" w:rsidP="006558BA">
      <w:pPr>
        <w:numPr>
          <w:ilvl w:val="0"/>
          <w:numId w:val="23"/>
        </w:numPr>
      </w:pPr>
      <w:r w:rsidRPr="006558BA">
        <w:rPr>
          <w:b/>
          <w:bCs/>
        </w:rPr>
        <w:t>Scheme constraints</w:t>
      </w:r>
      <w:r w:rsidRPr="006558BA">
        <w:t>: Text/date encryption requires numeric encoding</w:t>
      </w:r>
    </w:p>
    <w:p w14:paraId="7130B401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Future Enhancements</w:t>
      </w:r>
    </w:p>
    <w:p w14:paraId="74767FC6" w14:textId="77777777" w:rsidR="006558BA" w:rsidRPr="006558BA" w:rsidRDefault="006558BA" w:rsidP="006558BA">
      <w:pPr>
        <w:numPr>
          <w:ilvl w:val="0"/>
          <w:numId w:val="24"/>
        </w:numPr>
      </w:pPr>
      <w:r w:rsidRPr="006558BA">
        <w:rPr>
          <w:b/>
          <w:bCs/>
        </w:rPr>
        <w:t>Bootstrapping</w:t>
      </w:r>
      <w:r w:rsidRPr="006558BA">
        <w:t>: Refresh ciphertexts for unlimited depth operations</w:t>
      </w:r>
    </w:p>
    <w:p w14:paraId="0110C10D" w14:textId="77777777" w:rsidR="006558BA" w:rsidRPr="006558BA" w:rsidRDefault="006558BA" w:rsidP="006558BA">
      <w:pPr>
        <w:numPr>
          <w:ilvl w:val="0"/>
          <w:numId w:val="24"/>
        </w:numPr>
      </w:pPr>
      <w:r w:rsidRPr="006558BA">
        <w:rPr>
          <w:b/>
          <w:bCs/>
        </w:rPr>
        <w:t>GPU acceleration</w:t>
      </w:r>
      <w:r w:rsidRPr="006558BA">
        <w:t>: 10-100x speedup for large-scale analytics</w:t>
      </w:r>
    </w:p>
    <w:p w14:paraId="7ACAB569" w14:textId="77777777" w:rsidR="006558BA" w:rsidRPr="006558BA" w:rsidRDefault="006558BA" w:rsidP="006558BA">
      <w:pPr>
        <w:numPr>
          <w:ilvl w:val="0"/>
          <w:numId w:val="24"/>
        </w:numPr>
      </w:pPr>
      <w:r w:rsidRPr="006558BA">
        <w:rPr>
          <w:b/>
          <w:bCs/>
        </w:rPr>
        <w:t>Hybrid execution</w:t>
      </w:r>
      <w:r w:rsidRPr="006558BA">
        <w:t>: Route sensitive ops to FHE, bulk ops to plaintext</w:t>
      </w:r>
    </w:p>
    <w:p w14:paraId="4D9E64FF" w14:textId="77777777" w:rsidR="006558BA" w:rsidRPr="006558BA" w:rsidRDefault="006558BA" w:rsidP="006558BA">
      <w:pPr>
        <w:numPr>
          <w:ilvl w:val="0"/>
          <w:numId w:val="24"/>
        </w:numPr>
      </w:pPr>
      <w:r w:rsidRPr="006558BA">
        <w:rPr>
          <w:b/>
          <w:bCs/>
        </w:rPr>
        <w:t>Advanced ML</w:t>
      </w:r>
      <w:r w:rsidRPr="006558BA">
        <w:t>: Neural networks (requires polynomial approximations)</w:t>
      </w:r>
    </w:p>
    <w:p w14:paraId="50956693" w14:textId="77777777" w:rsidR="006558BA" w:rsidRPr="006558BA" w:rsidRDefault="006558BA" w:rsidP="006558BA">
      <w:pPr>
        <w:numPr>
          <w:ilvl w:val="0"/>
          <w:numId w:val="24"/>
        </w:numPr>
      </w:pPr>
      <w:r w:rsidRPr="006558BA">
        <w:rPr>
          <w:b/>
          <w:bCs/>
        </w:rPr>
        <w:t>Multi-party computation (MPC)</w:t>
      </w:r>
      <w:r w:rsidRPr="006558BA">
        <w:t>: Combine FHE + MPC for distributed trust</w:t>
      </w:r>
    </w:p>
    <w:p w14:paraId="0E8CEA60" w14:textId="77777777" w:rsidR="006558BA" w:rsidRPr="006558BA" w:rsidRDefault="006558BA" w:rsidP="006558BA">
      <w:r w:rsidRPr="006558BA">
        <w:pict w14:anchorId="5E567211">
          <v:rect id="_x0000_i1113" style="width:0;height:1.5pt" o:hralign="center" o:hrstd="t" o:hr="t" fillcolor="#a0a0a0" stroked="f"/>
        </w:pict>
      </w:r>
    </w:p>
    <w:p w14:paraId="4F08179A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11. Conclusion &amp; Impact</w:t>
      </w:r>
    </w:p>
    <w:p w14:paraId="047E47AA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Key Takeaways</w:t>
      </w:r>
    </w:p>
    <w:p w14:paraId="7B8FFAA1" w14:textId="77777777" w:rsidR="006558BA" w:rsidRPr="006558BA" w:rsidRDefault="006558BA" w:rsidP="006558BA">
      <w:r w:rsidRPr="006558BA">
        <w:rPr>
          <w:rFonts w:ascii="Segoe UI Emoji" w:hAnsi="Segoe UI Emoji" w:cs="Segoe UI Emoji"/>
        </w:rPr>
        <w:t>✅</w:t>
      </w:r>
      <w:r w:rsidRPr="006558BA">
        <w:t xml:space="preserve"> </w:t>
      </w:r>
      <w:r w:rsidRPr="006558BA">
        <w:rPr>
          <w:b/>
          <w:bCs/>
        </w:rPr>
        <w:t>Privacy-preserving analytics is practical</w:t>
      </w:r>
      <w:r w:rsidRPr="006558BA">
        <w:t xml:space="preserve"> - real-world latencies (sub-second to seconds)</w:t>
      </w:r>
      <w:r w:rsidRPr="006558BA">
        <w:br/>
      </w:r>
      <w:r w:rsidRPr="006558BA">
        <w:rPr>
          <w:rFonts w:ascii="Segoe UI Emoji" w:hAnsi="Segoe UI Emoji" w:cs="Segoe UI Emoji"/>
        </w:rPr>
        <w:t>✅</w:t>
      </w:r>
      <w:r w:rsidRPr="006558BA">
        <w:t xml:space="preserve"> </w:t>
      </w:r>
      <w:r w:rsidRPr="006558BA">
        <w:rPr>
          <w:b/>
          <w:bCs/>
        </w:rPr>
        <w:t>Zero-knowledge server model works</w:t>
      </w:r>
      <w:r w:rsidRPr="006558BA">
        <w:t xml:space="preserve"> - server never sees plaintext or private keys</w:t>
      </w:r>
      <w:r w:rsidRPr="006558BA">
        <w:br/>
      </w:r>
      <w:r w:rsidRPr="006558BA">
        <w:rPr>
          <w:rFonts w:ascii="Segoe UI Emoji" w:hAnsi="Segoe UI Emoji" w:cs="Segoe UI Emoji"/>
        </w:rPr>
        <w:t>✅</w:t>
      </w:r>
      <w:r w:rsidRPr="006558BA">
        <w:t xml:space="preserve"> </w:t>
      </w:r>
      <w:r w:rsidRPr="006558BA">
        <w:rPr>
          <w:b/>
          <w:bCs/>
        </w:rPr>
        <w:t>Production-ready architecture</w:t>
      </w:r>
      <w:r w:rsidRPr="006558BA">
        <w:t xml:space="preserve"> - batch processing, compression, error handling</w:t>
      </w:r>
      <w:r w:rsidRPr="006558BA">
        <w:br/>
      </w:r>
      <w:r w:rsidRPr="006558BA">
        <w:rPr>
          <w:rFonts w:ascii="Segoe UI Emoji" w:hAnsi="Segoe UI Emoji" w:cs="Segoe UI Emoji"/>
        </w:rPr>
        <w:t>✅</w:t>
      </w:r>
      <w:r w:rsidRPr="006558BA">
        <w:t xml:space="preserve"> </w:t>
      </w:r>
      <w:r w:rsidRPr="006558BA">
        <w:rPr>
          <w:b/>
          <w:bCs/>
        </w:rPr>
        <w:t>Extensible framework</w:t>
      </w:r>
      <w:r w:rsidRPr="006558BA">
        <w:t xml:space="preserve"> - easy to add new FHE operations</w:t>
      </w:r>
    </w:p>
    <w:p w14:paraId="5D8EE354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Business Value</w:t>
      </w:r>
    </w:p>
    <w:p w14:paraId="4DB3FCA2" w14:textId="77777777" w:rsidR="006558BA" w:rsidRPr="006558BA" w:rsidRDefault="006558BA" w:rsidP="006558BA">
      <w:pPr>
        <w:numPr>
          <w:ilvl w:val="0"/>
          <w:numId w:val="25"/>
        </w:numPr>
      </w:pPr>
      <w:r w:rsidRPr="006558BA">
        <w:rPr>
          <w:b/>
          <w:bCs/>
        </w:rPr>
        <w:t>Regulatory compliance</w:t>
      </w:r>
      <w:r w:rsidRPr="006558BA">
        <w:t>: GDPR, HIPAA, CCPA without data exposure</w:t>
      </w:r>
    </w:p>
    <w:p w14:paraId="0CEFBB01" w14:textId="77777777" w:rsidR="006558BA" w:rsidRPr="006558BA" w:rsidRDefault="006558BA" w:rsidP="006558BA">
      <w:pPr>
        <w:numPr>
          <w:ilvl w:val="0"/>
          <w:numId w:val="25"/>
        </w:numPr>
      </w:pPr>
      <w:r w:rsidRPr="006558BA">
        <w:rPr>
          <w:b/>
          <w:bCs/>
        </w:rPr>
        <w:t>Competitive advantage</w:t>
      </w:r>
      <w:r w:rsidRPr="006558BA">
        <w:t>: Enable data collaborations impossible with plaintext</w:t>
      </w:r>
    </w:p>
    <w:p w14:paraId="63E5DB45" w14:textId="77777777" w:rsidR="006558BA" w:rsidRPr="006558BA" w:rsidRDefault="006558BA" w:rsidP="006558BA">
      <w:pPr>
        <w:numPr>
          <w:ilvl w:val="0"/>
          <w:numId w:val="25"/>
        </w:numPr>
      </w:pPr>
      <w:r w:rsidRPr="006558BA">
        <w:rPr>
          <w:b/>
          <w:bCs/>
        </w:rPr>
        <w:t>Risk reduction</w:t>
      </w:r>
      <w:r w:rsidRPr="006558BA">
        <w:t>: Breach of encrypted data = useless to attacker</w:t>
      </w:r>
    </w:p>
    <w:p w14:paraId="0419D1F8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Technical Achievement</w:t>
      </w:r>
    </w:p>
    <w:p w14:paraId="6D98B9C8" w14:textId="77777777" w:rsidR="006558BA" w:rsidRPr="006558BA" w:rsidRDefault="006558BA" w:rsidP="006558BA">
      <w:pPr>
        <w:numPr>
          <w:ilvl w:val="0"/>
          <w:numId w:val="26"/>
        </w:numPr>
      </w:pPr>
      <w:r w:rsidRPr="006558BA">
        <w:rPr>
          <w:b/>
          <w:bCs/>
        </w:rPr>
        <w:t>1000+ line production codebase</w:t>
      </w:r>
      <w:r w:rsidRPr="006558BA">
        <w:t xml:space="preserve"> with real FHE operations</w:t>
      </w:r>
    </w:p>
    <w:p w14:paraId="171C31AF" w14:textId="77777777" w:rsidR="006558BA" w:rsidRPr="006558BA" w:rsidRDefault="006558BA" w:rsidP="006558BA">
      <w:pPr>
        <w:numPr>
          <w:ilvl w:val="0"/>
          <w:numId w:val="26"/>
        </w:numPr>
      </w:pPr>
      <w:r w:rsidRPr="006558BA">
        <w:rPr>
          <w:b/>
          <w:bCs/>
        </w:rPr>
        <w:lastRenderedPageBreak/>
        <w:t>7 operational screens</w:t>
      </w:r>
      <w:r w:rsidRPr="006558BA">
        <w:t>: Data upload → Encryption → Analytics → ML → Fraud detection</w:t>
      </w:r>
    </w:p>
    <w:p w14:paraId="2FAABC26" w14:textId="77777777" w:rsidR="006558BA" w:rsidRPr="006558BA" w:rsidRDefault="006558BA" w:rsidP="006558BA">
      <w:pPr>
        <w:numPr>
          <w:ilvl w:val="0"/>
          <w:numId w:val="26"/>
        </w:numPr>
      </w:pPr>
      <w:r w:rsidRPr="006558BA">
        <w:rPr>
          <w:b/>
          <w:bCs/>
        </w:rPr>
        <w:t>Comprehensive testing</w:t>
      </w:r>
      <w:r w:rsidRPr="006558BA">
        <w:t>: Reconciliation, performance benchmarks, edge cases</w:t>
      </w:r>
    </w:p>
    <w:p w14:paraId="4400D2C6" w14:textId="77777777" w:rsidR="006558BA" w:rsidRPr="006558BA" w:rsidRDefault="006558BA" w:rsidP="006558BA">
      <w:r w:rsidRPr="006558BA">
        <w:pict w14:anchorId="3562CFB7">
          <v:rect id="_x0000_i1114" style="width:0;height:1.5pt" o:hralign="center" o:hrstd="t" o:hr="t" fillcolor="#a0a0a0" stroked="f"/>
        </w:pict>
      </w:r>
    </w:p>
    <w:p w14:paraId="6EA2CF04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12. Q&amp;A Preparation</w:t>
      </w:r>
    </w:p>
    <w:p w14:paraId="76ECCB87" w14:textId="77777777" w:rsidR="006558BA" w:rsidRPr="006558BA" w:rsidRDefault="006558BA" w:rsidP="006558BA">
      <w:pPr>
        <w:rPr>
          <w:b/>
          <w:bCs/>
        </w:rPr>
      </w:pPr>
      <w:r w:rsidRPr="006558BA">
        <w:rPr>
          <w:b/>
          <w:bCs/>
        </w:rPr>
        <w:t>Anticipated Questions</w:t>
      </w:r>
    </w:p>
    <w:p w14:paraId="7548FCA4" w14:textId="77777777" w:rsidR="006558BA" w:rsidRPr="006558BA" w:rsidRDefault="006558BA" w:rsidP="006558BA">
      <w:r w:rsidRPr="006558BA">
        <w:rPr>
          <w:b/>
          <w:bCs/>
        </w:rPr>
        <w:t>Q: How slow is FHE compared to plaintext?</w:t>
      </w:r>
      <w:r w:rsidRPr="006558BA">
        <w:br/>
        <w:t>A: 1000-10000x slower, but acceptable for sensitive operations. A fraud check taking 0.5s vs 0.00005s is negligible in production.</w:t>
      </w:r>
    </w:p>
    <w:p w14:paraId="0C111080" w14:textId="77777777" w:rsidR="006558BA" w:rsidRPr="006558BA" w:rsidRDefault="006558BA" w:rsidP="006558BA">
      <w:r w:rsidRPr="006558BA">
        <w:rPr>
          <w:b/>
          <w:bCs/>
        </w:rPr>
        <w:t>Q: Can server cheat or learn anything?</w:t>
      </w:r>
      <w:r w:rsidRPr="006558BA">
        <w:br/>
        <w:t>A: No. Server has zero decryption capability. Even with full database access, encrypted data is cryptographically protected (128-bit security).</w:t>
      </w:r>
    </w:p>
    <w:p w14:paraId="05B2A7CA" w14:textId="77777777" w:rsidR="006558BA" w:rsidRPr="006558BA" w:rsidRDefault="006558BA" w:rsidP="006558BA">
      <w:r w:rsidRPr="006558BA">
        <w:rPr>
          <w:b/>
          <w:bCs/>
        </w:rPr>
        <w:t>Q: What if client loses private key?</w:t>
      </w:r>
      <w:r w:rsidRPr="006558BA">
        <w:br/>
        <w:t>A: Data permanently unrecoverable (same as losing Bitcoin private key). Production systems use key escrow, HSMs, or multi-party key management.</w:t>
      </w:r>
    </w:p>
    <w:p w14:paraId="31DBA715" w14:textId="77777777" w:rsidR="006558BA" w:rsidRPr="006558BA" w:rsidRDefault="006558BA" w:rsidP="006558BA">
      <w:r w:rsidRPr="006558BA">
        <w:rPr>
          <w:b/>
          <w:bCs/>
        </w:rPr>
        <w:t>Q: How does this scale to millions of records?</w:t>
      </w:r>
      <w:r w:rsidRPr="006558BA">
        <w:br/>
        <w:t>A: Batch processing + SIMD packing. For 1M records: ~30 minutes encryption, then queries are fast (amortized cost). Cloud FHE services can parallelize further.</w:t>
      </w:r>
    </w:p>
    <w:p w14:paraId="52A59B08" w14:textId="77777777" w:rsidR="006558BA" w:rsidRPr="006558BA" w:rsidRDefault="006558BA" w:rsidP="006558BA">
      <w:r w:rsidRPr="006558BA">
        <w:rPr>
          <w:b/>
          <w:bCs/>
        </w:rPr>
        <w:t>Q: Why not just use secure enclaves (SGX)?</w:t>
      </w:r>
      <w:r w:rsidRPr="006558BA">
        <w:br/>
        <w:t>A: Enclaves trust hardware vendor + vulnerable to side-channels. FHE is cryptographic - no trust required, proven secure under standard assumptions.</w:t>
      </w:r>
    </w:p>
    <w:p w14:paraId="363969E8" w14:textId="77777777" w:rsidR="006558BA" w:rsidRPr="006558BA" w:rsidRDefault="006558BA" w:rsidP="006558BA">
      <w:r w:rsidRPr="006558BA">
        <w:pict w14:anchorId="2AC77BA5">
          <v:rect id="_x0000_i1115" style="width:0;height:1.5pt" o:hralign="center" o:hrstd="t" o:hr="t" fillcolor="#a0a0a0" stroked="f"/>
        </w:pict>
      </w:r>
    </w:p>
    <w:p w14:paraId="53A0C79D" w14:textId="77777777" w:rsidR="006558BA" w:rsidRPr="006558BA" w:rsidRDefault="006558BA" w:rsidP="006558BA">
      <w:r w:rsidRPr="006558BA">
        <w:rPr>
          <w:b/>
          <w:bCs/>
        </w:rPr>
        <w:t>End of Presentation Points</w:t>
      </w:r>
    </w:p>
    <w:p w14:paraId="4B14D84F" w14:textId="77777777" w:rsidR="00410849" w:rsidRDefault="00410849"/>
    <w:sectPr w:rsidR="0041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488"/>
    <w:multiLevelType w:val="multilevel"/>
    <w:tmpl w:val="578A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425CD"/>
    <w:multiLevelType w:val="multilevel"/>
    <w:tmpl w:val="E41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B7233"/>
    <w:multiLevelType w:val="multilevel"/>
    <w:tmpl w:val="DD6C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C746E"/>
    <w:multiLevelType w:val="multilevel"/>
    <w:tmpl w:val="060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D39B3"/>
    <w:multiLevelType w:val="multilevel"/>
    <w:tmpl w:val="82C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F37D4"/>
    <w:multiLevelType w:val="multilevel"/>
    <w:tmpl w:val="E06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260D5"/>
    <w:multiLevelType w:val="multilevel"/>
    <w:tmpl w:val="42D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836A5"/>
    <w:multiLevelType w:val="multilevel"/>
    <w:tmpl w:val="47BE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558D4"/>
    <w:multiLevelType w:val="multilevel"/>
    <w:tmpl w:val="FEA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15294"/>
    <w:multiLevelType w:val="multilevel"/>
    <w:tmpl w:val="6F36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367EA"/>
    <w:multiLevelType w:val="multilevel"/>
    <w:tmpl w:val="9A86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D27C6"/>
    <w:multiLevelType w:val="multilevel"/>
    <w:tmpl w:val="FF5E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855A7"/>
    <w:multiLevelType w:val="multilevel"/>
    <w:tmpl w:val="491E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F2EFF"/>
    <w:multiLevelType w:val="multilevel"/>
    <w:tmpl w:val="6DA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B492A"/>
    <w:multiLevelType w:val="multilevel"/>
    <w:tmpl w:val="30D0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B5F6C"/>
    <w:multiLevelType w:val="multilevel"/>
    <w:tmpl w:val="141A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94B59"/>
    <w:multiLevelType w:val="multilevel"/>
    <w:tmpl w:val="BEB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F76F3"/>
    <w:multiLevelType w:val="multilevel"/>
    <w:tmpl w:val="4586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7E027E"/>
    <w:multiLevelType w:val="multilevel"/>
    <w:tmpl w:val="B8D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00038"/>
    <w:multiLevelType w:val="multilevel"/>
    <w:tmpl w:val="491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7461A"/>
    <w:multiLevelType w:val="multilevel"/>
    <w:tmpl w:val="4AD0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DB3C4E"/>
    <w:multiLevelType w:val="multilevel"/>
    <w:tmpl w:val="819E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D1633"/>
    <w:multiLevelType w:val="multilevel"/>
    <w:tmpl w:val="A6F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63D61"/>
    <w:multiLevelType w:val="multilevel"/>
    <w:tmpl w:val="FB6E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7373F"/>
    <w:multiLevelType w:val="multilevel"/>
    <w:tmpl w:val="4668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A3783"/>
    <w:multiLevelType w:val="multilevel"/>
    <w:tmpl w:val="A7D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721429">
    <w:abstractNumId w:val="4"/>
  </w:num>
  <w:num w:numId="2" w16cid:durableId="326788399">
    <w:abstractNumId w:val="8"/>
  </w:num>
  <w:num w:numId="3" w16cid:durableId="827212377">
    <w:abstractNumId w:val="7"/>
  </w:num>
  <w:num w:numId="4" w16cid:durableId="1133980268">
    <w:abstractNumId w:val="6"/>
  </w:num>
  <w:num w:numId="5" w16cid:durableId="1076705526">
    <w:abstractNumId w:val="12"/>
  </w:num>
  <w:num w:numId="6" w16cid:durableId="827207487">
    <w:abstractNumId w:val="0"/>
  </w:num>
  <w:num w:numId="7" w16cid:durableId="1271083524">
    <w:abstractNumId w:val="14"/>
  </w:num>
  <w:num w:numId="8" w16cid:durableId="2010251466">
    <w:abstractNumId w:val="2"/>
  </w:num>
  <w:num w:numId="9" w16cid:durableId="1972979504">
    <w:abstractNumId w:val="21"/>
  </w:num>
  <w:num w:numId="10" w16cid:durableId="1137255822">
    <w:abstractNumId w:val="16"/>
  </w:num>
  <w:num w:numId="11" w16cid:durableId="966815560">
    <w:abstractNumId w:val="19"/>
  </w:num>
  <w:num w:numId="12" w16cid:durableId="743990751">
    <w:abstractNumId w:val="23"/>
  </w:num>
  <w:num w:numId="13" w16cid:durableId="46878858">
    <w:abstractNumId w:val="20"/>
  </w:num>
  <w:num w:numId="14" w16cid:durableId="575865406">
    <w:abstractNumId w:val="24"/>
  </w:num>
  <w:num w:numId="15" w16cid:durableId="436876523">
    <w:abstractNumId w:val="13"/>
  </w:num>
  <w:num w:numId="16" w16cid:durableId="793868255">
    <w:abstractNumId w:val="18"/>
  </w:num>
  <w:num w:numId="17" w16cid:durableId="1097869332">
    <w:abstractNumId w:val="25"/>
  </w:num>
  <w:num w:numId="18" w16cid:durableId="1150249979">
    <w:abstractNumId w:val="17"/>
  </w:num>
  <w:num w:numId="19" w16cid:durableId="280301917">
    <w:abstractNumId w:val="15"/>
  </w:num>
  <w:num w:numId="20" w16cid:durableId="2000889058">
    <w:abstractNumId w:val="10"/>
  </w:num>
  <w:num w:numId="21" w16cid:durableId="1584103235">
    <w:abstractNumId w:val="11"/>
  </w:num>
  <w:num w:numId="22" w16cid:durableId="1977251781">
    <w:abstractNumId w:val="5"/>
  </w:num>
  <w:num w:numId="23" w16cid:durableId="905189087">
    <w:abstractNumId w:val="3"/>
  </w:num>
  <w:num w:numId="24" w16cid:durableId="830870027">
    <w:abstractNumId w:val="9"/>
  </w:num>
  <w:num w:numId="25" w16cid:durableId="1520196069">
    <w:abstractNumId w:val="22"/>
  </w:num>
  <w:num w:numId="26" w16cid:durableId="972179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64"/>
    <w:rsid w:val="00201EAA"/>
    <w:rsid w:val="00410849"/>
    <w:rsid w:val="006558BA"/>
    <w:rsid w:val="007955C1"/>
    <w:rsid w:val="00BA1D64"/>
    <w:rsid w:val="00ED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742A"/>
  <w15:chartTrackingRefBased/>
  <w15:docId w15:val="{CB6A2898-713B-41A4-A8F6-1F196F04C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D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D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D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D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D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D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Sharique Ali</dc:creator>
  <cp:keywords/>
  <dc:description/>
  <cp:lastModifiedBy>Sharique Ali</cp:lastModifiedBy>
  <cp:revision>2</cp:revision>
  <dcterms:created xsi:type="dcterms:W3CDTF">2025-11-25T19:18:00Z</dcterms:created>
  <dcterms:modified xsi:type="dcterms:W3CDTF">2025-11-25T19:20:00Z</dcterms:modified>
</cp:coreProperties>
</file>