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A9DA8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--- lesson 35 Justice was done</w:t>
      </w:r>
    </w:p>
    <w:p w14:paraId="45868EDF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--- Listen to the tape then answer the question below.</w:t>
      </w:r>
    </w:p>
    <w:p w14:paraId="39C46D94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--- The word 'justice' is given two different meanings in the text. What is the distinction between them?</w:t>
      </w:r>
    </w:p>
    <w:p w14:paraId="7C1CE82E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The word justice is usually associated with courts of law.</w:t>
      </w:r>
    </w:p>
    <w:p w14:paraId="5EDD728B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We might say that justice has been done when a man's innocence or guilt has been proved beyond doubt.</w:t>
      </w:r>
    </w:p>
    <w:p w14:paraId="392E8949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Justice is part of the complex machinery of the law.</w:t>
      </w:r>
    </w:p>
    <w:p w14:paraId="3112FD15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Those who seek it undertake an arduous journey and can never be sure that they will find it.</w:t>
      </w:r>
    </w:p>
    <w:p w14:paraId="19DB1628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Judges, however wise or eminent, are human and can make mistakes.</w:t>
      </w:r>
    </w:p>
    <w:p w14:paraId="0492FAB9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There are rare instances when justice almost ceases to be an abstract concept.</w:t>
      </w:r>
    </w:p>
    <w:p w14:paraId="0E09D009" w14:textId="3A2E89C2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Reward or punishment are meted out quite independent of human interference.</w:t>
      </w:r>
    </w:p>
    <w:p w14:paraId="297EAF8E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At such times, justice acts like a living force.</w:t>
      </w:r>
    </w:p>
    <w:p w14:paraId="715B2639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When we use a phrase like 'it serves him right',</w:t>
      </w:r>
    </w:p>
    <w:p w14:paraId="64017034" w14:textId="707ADF95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we are, in part, admitting that a certain set of circumstances has enabled justice to act of its own accord.</w:t>
      </w:r>
    </w:p>
    <w:p w14:paraId="263A7001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When a thief was caught on the premises of a large jewellery store one morning,</w:t>
      </w:r>
    </w:p>
    <w:p w14:paraId="1B16DC26" w14:textId="1A868C0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lastRenderedPageBreak/>
        <w:t>the shop assistants must have found it impossible to resist the temptation to say 'it serves him right.'</w:t>
      </w:r>
    </w:p>
    <w:p w14:paraId="57085699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The shop was an old converted house with many large, disused fireplaces and tall, narrow chimneys.</w:t>
      </w:r>
    </w:p>
    <w:p w14:paraId="51595067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Towards midday, a girl heard a muffled cry coming from behind one of the walls.</w:t>
      </w:r>
    </w:p>
    <w:p w14:paraId="191D2D23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As the cry was repeated several times, she ran to tell the manager who promptly rang up the fire brigade.</w:t>
      </w:r>
    </w:p>
    <w:p w14:paraId="53E4BD7E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The cry had certainly come from one of the chimneys,</w:t>
      </w:r>
    </w:p>
    <w:p w14:paraId="11054696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but as there were so many of them, the fire fighters could not be certain which one it was.</w:t>
      </w:r>
    </w:p>
    <w:p w14:paraId="4B5E7EA1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They located the right chimney by tapping at the walls and listening for the man's cries.</w:t>
      </w:r>
    </w:p>
    <w:p w14:paraId="23F5A1F1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After chipping through a wall which was eighteen inches thick, they found that a man had been trapped in the chimney.</w:t>
      </w:r>
    </w:p>
    <w:p w14:paraId="47BB264F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As it was extremely narrow, the man was unable to move,</w:t>
      </w:r>
    </w:p>
    <w:p w14:paraId="0A2962F2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but the fire fighters were eventually able to free him by cutting a huge hole in the wall.</w:t>
      </w:r>
    </w:p>
    <w:p w14:paraId="3468FCDC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The sorry-looking, blackened figure that emerged, admitted at once that he had tried to break into the shop during the night but had got stuck in the chimney.</w:t>
      </w:r>
    </w:p>
    <w:p w14:paraId="7F80AA25" w14:textId="77777777" w:rsidR="0007492E" w:rsidRPr="0007492E" w:rsidRDefault="0007492E" w:rsidP="0007492E">
      <w:pPr>
        <w:rPr>
          <w:rFonts w:hint="eastAsia"/>
          <w:sz w:val="30"/>
          <w:szCs w:val="30"/>
        </w:rPr>
      </w:pPr>
      <w:r w:rsidRPr="0007492E">
        <w:rPr>
          <w:rFonts w:hint="eastAsia"/>
          <w:sz w:val="30"/>
          <w:szCs w:val="30"/>
        </w:rPr>
        <w:t>He had been there for nearly ten hours.</w:t>
      </w:r>
    </w:p>
    <w:p w14:paraId="45091B9A" w14:textId="4C39881A" w:rsidR="004B6F7B" w:rsidRPr="0007492E" w:rsidRDefault="0007492E" w:rsidP="0007492E">
      <w:pPr>
        <w:rPr>
          <w:rFonts w:hint="eastAsia"/>
        </w:rPr>
      </w:pPr>
      <w:r w:rsidRPr="0007492E">
        <w:rPr>
          <w:rFonts w:hint="eastAsia"/>
          <w:sz w:val="30"/>
          <w:szCs w:val="30"/>
        </w:rPr>
        <w:lastRenderedPageBreak/>
        <w:t>Justice had been done even before the man was handed over to the police.</w:t>
      </w:r>
    </w:p>
    <w:sectPr w:rsidR="004B6F7B" w:rsidRPr="000749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7492E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931BC"/>
    <w:rsid w:val="00C937CD"/>
    <w:rsid w:val="00CB06CC"/>
    <w:rsid w:val="00CB4676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2024-09-12T11:08:00Z</dcterms:created>
  <dcterms:modified xsi:type="dcterms:W3CDTF">2024-09-12T11:09:00Z</dcterms:modified>
</cp:coreProperties>
</file>