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AF84E" w14:textId="77777777" w:rsidR="004E4534" w:rsidRPr="00F72882" w:rsidRDefault="004E4534" w:rsidP="00F72882">
      <w:pPr>
        <w:spacing w:after="0" w:line="480" w:lineRule="auto"/>
        <w:jc w:val="center"/>
        <w:rPr>
          <w:rFonts w:ascii="Times New Roman" w:hAnsi="Times New Roman" w:cs="Times New Roman"/>
          <w:sz w:val="24"/>
          <w:szCs w:val="24"/>
        </w:rPr>
      </w:pPr>
    </w:p>
    <w:p w14:paraId="200E29B5" w14:textId="77777777" w:rsidR="004E4534" w:rsidRPr="00F72882" w:rsidRDefault="004E4534" w:rsidP="00F72882">
      <w:pPr>
        <w:spacing w:after="0" w:line="480" w:lineRule="auto"/>
        <w:jc w:val="center"/>
        <w:rPr>
          <w:rFonts w:ascii="Times New Roman" w:hAnsi="Times New Roman" w:cs="Times New Roman"/>
          <w:sz w:val="24"/>
          <w:szCs w:val="24"/>
        </w:rPr>
      </w:pPr>
    </w:p>
    <w:p w14:paraId="1A05CCCE" w14:textId="77777777" w:rsidR="004E4534" w:rsidRPr="00F72882" w:rsidRDefault="004E4534" w:rsidP="00F72882">
      <w:pPr>
        <w:spacing w:after="0" w:line="480" w:lineRule="auto"/>
        <w:jc w:val="center"/>
        <w:rPr>
          <w:rFonts w:ascii="Times New Roman" w:hAnsi="Times New Roman" w:cs="Times New Roman"/>
          <w:sz w:val="24"/>
          <w:szCs w:val="24"/>
        </w:rPr>
      </w:pPr>
    </w:p>
    <w:p w14:paraId="5C771C96" w14:textId="77777777" w:rsidR="004E4534" w:rsidRPr="00F72882" w:rsidRDefault="004E4534" w:rsidP="00F72882">
      <w:pPr>
        <w:spacing w:after="0" w:line="480" w:lineRule="auto"/>
        <w:jc w:val="center"/>
        <w:rPr>
          <w:rFonts w:ascii="Times New Roman" w:hAnsi="Times New Roman" w:cs="Times New Roman"/>
          <w:sz w:val="24"/>
          <w:szCs w:val="24"/>
        </w:rPr>
      </w:pPr>
    </w:p>
    <w:p w14:paraId="23DFBFCF" w14:textId="77777777" w:rsidR="004E4534" w:rsidRPr="00F72882" w:rsidRDefault="004E4534" w:rsidP="00F72882">
      <w:pPr>
        <w:spacing w:after="0" w:line="480" w:lineRule="auto"/>
        <w:jc w:val="center"/>
        <w:rPr>
          <w:rFonts w:ascii="Times New Roman" w:hAnsi="Times New Roman" w:cs="Times New Roman"/>
          <w:sz w:val="24"/>
          <w:szCs w:val="24"/>
        </w:rPr>
      </w:pPr>
    </w:p>
    <w:p w14:paraId="63E0A14D" w14:textId="609088DF" w:rsidR="004E4534" w:rsidRPr="00F72882" w:rsidRDefault="004E4534" w:rsidP="00F72882">
      <w:pPr>
        <w:spacing w:after="0" w:line="480" w:lineRule="auto"/>
        <w:jc w:val="center"/>
        <w:rPr>
          <w:rFonts w:ascii="Times New Roman" w:hAnsi="Times New Roman" w:cs="Times New Roman"/>
          <w:sz w:val="24"/>
          <w:szCs w:val="24"/>
        </w:rPr>
      </w:pPr>
      <w:r w:rsidRPr="00F72882">
        <w:rPr>
          <w:rFonts w:ascii="Times New Roman" w:hAnsi="Times New Roman" w:cs="Times New Roman"/>
          <w:sz w:val="24"/>
          <w:szCs w:val="24"/>
        </w:rPr>
        <w:t>Assignment  - Summary of the history of Lingua Franca</w:t>
      </w:r>
    </w:p>
    <w:p w14:paraId="3B98EC0D" w14:textId="77777777" w:rsidR="004E4534" w:rsidRPr="00F72882" w:rsidRDefault="004E4534" w:rsidP="00F72882">
      <w:pPr>
        <w:spacing w:after="0" w:line="480" w:lineRule="auto"/>
        <w:jc w:val="center"/>
        <w:rPr>
          <w:rFonts w:ascii="Times New Roman" w:hAnsi="Times New Roman" w:cs="Times New Roman"/>
          <w:sz w:val="24"/>
          <w:szCs w:val="24"/>
        </w:rPr>
      </w:pPr>
      <w:r w:rsidRPr="00F72882">
        <w:rPr>
          <w:rFonts w:ascii="Times New Roman" w:hAnsi="Times New Roman" w:cs="Times New Roman"/>
          <w:sz w:val="24"/>
          <w:szCs w:val="24"/>
        </w:rPr>
        <w:t>Shaun Pritchard</w:t>
      </w:r>
    </w:p>
    <w:p w14:paraId="74A489D5" w14:textId="77777777" w:rsidR="004E4534" w:rsidRPr="00F72882" w:rsidRDefault="004E4534" w:rsidP="00F72882">
      <w:pPr>
        <w:spacing w:after="0" w:line="480" w:lineRule="auto"/>
        <w:jc w:val="center"/>
        <w:rPr>
          <w:rFonts w:ascii="Times New Roman" w:hAnsi="Times New Roman" w:cs="Times New Roman"/>
          <w:sz w:val="24"/>
          <w:szCs w:val="24"/>
        </w:rPr>
      </w:pPr>
      <w:r w:rsidRPr="00F72882">
        <w:rPr>
          <w:rFonts w:ascii="Times New Roman" w:hAnsi="Times New Roman" w:cs="Times New Roman"/>
          <w:sz w:val="24"/>
          <w:szCs w:val="24"/>
        </w:rPr>
        <w:t>Rasmussen College</w:t>
      </w:r>
    </w:p>
    <w:p w14:paraId="6748ABC9" w14:textId="77777777" w:rsidR="004E4534" w:rsidRPr="00F72882" w:rsidRDefault="004E4534" w:rsidP="00F72882">
      <w:pPr>
        <w:spacing w:after="0" w:line="480" w:lineRule="auto"/>
        <w:jc w:val="center"/>
        <w:rPr>
          <w:rFonts w:ascii="Times New Roman" w:hAnsi="Times New Roman" w:cs="Times New Roman"/>
          <w:sz w:val="24"/>
          <w:szCs w:val="24"/>
        </w:rPr>
      </w:pPr>
      <w:r w:rsidRPr="00F72882">
        <w:rPr>
          <w:rFonts w:ascii="Times New Roman" w:hAnsi="Times New Roman" w:cs="Times New Roman"/>
          <w:sz w:val="24"/>
          <w:szCs w:val="24"/>
        </w:rPr>
        <w:t>COM3278</w:t>
      </w:r>
    </w:p>
    <w:p w14:paraId="69F31E26" w14:textId="77777777" w:rsidR="004E4534" w:rsidRPr="00F72882" w:rsidRDefault="004E4534" w:rsidP="00F72882">
      <w:pPr>
        <w:spacing w:after="0" w:line="480" w:lineRule="auto"/>
        <w:jc w:val="center"/>
        <w:rPr>
          <w:rFonts w:ascii="Times New Roman" w:hAnsi="Times New Roman" w:cs="Times New Roman"/>
          <w:sz w:val="24"/>
          <w:szCs w:val="24"/>
        </w:rPr>
      </w:pPr>
      <w:r w:rsidRPr="00F72882">
        <w:rPr>
          <w:rFonts w:ascii="Times New Roman" w:hAnsi="Times New Roman" w:cs="Times New Roman"/>
          <w:sz w:val="24"/>
          <w:szCs w:val="24"/>
        </w:rPr>
        <w:t>Jacob Johnston</w:t>
      </w:r>
    </w:p>
    <w:p w14:paraId="2ED899BB" w14:textId="77777777" w:rsidR="004E4534" w:rsidRPr="00F72882" w:rsidRDefault="004E4534" w:rsidP="00F72882">
      <w:pPr>
        <w:spacing w:after="0" w:line="480" w:lineRule="auto"/>
        <w:jc w:val="center"/>
        <w:rPr>
          <w:rFonts w:ascii="Times New Roman" w:hAnsi="Times New Roman" w:cs="Times New Roman"/>
          <w:sz w:val="24"/>
          <w:szCs w:val="24"/>
        </w:rPr>
      </w:pPr>
      <w:r w:rsidRPr="00F72882">
        <w:rPr>
          <w:rFonts w:ascii="Times New Roman" w:hAnsi="Times New Roman" w:cs="Times New Roman"/>
          <w:sz w:val="24"/>
          <w:szCs w:val="24"/>
        </w:rPr>
        <w:t>August 16, 2020</w:t>
      </w:r>
    </w:p>
    <w:p w14:paraId="468E736D" w14:textId="77777777" w:rsidR="004E4534" w:rsidRPr="00F72882" w:rsidRDefault="004E4534" w:rsidP="00F72882">
      <w:pPr>
        <w:spacing w:line="480" w:lineRule="auto"/>
        <w:rPr>
          <w:rFonts w:ascii="Times New Roman" w:hAnsi="Times New Roman" w:cs="Times New Roman"/>
          <w:sz w:val="24"/>
          <w:szCs w:val="24"/>
        </w:rPr>
      </w:pPr>
      <w:r w:rsidRPr="00F72882">
        <w:rPr>
          <w:rFonts w:ascii="Times New Roman" w:hAnsi="Times New Roman" w:cs="Times New Roman"/>
          <w:sz w:val="24"/>
          <w:szCs w:val="24"/>
        </w:rPr>
        <w:br w:type="page"/>
      </w:r>
    </w:p>
    <w:p w14:paraId="4C5CCB05" w14:textId="275CBDDE" w:rsidR="00F72882" w:rsidRPr="00F72882" w:rsidRDefault="004E4534" w:rsidP="00F72882">
      <w:pPr>
        <w:spacing w:after="0" w:line="480" w:lineRule="auto"/>
        <w:jc w:val="center"/>
        <w:rPr>
          <w:rFonts w:ascii="Times New Roman" w:hAnsi="Times New Roman" w:cs="Times New Roman"/>
          <w:sz w:val="24"/>
          <w:szCs w:val="24"/>
        </w:rPr>
      </w:pPr>
      <w:r w:rsidRPr="00F72882">
        <w:rPr>
          <w:rFonts w:ascii="Times New Roman" w:hAnsi="Times New Roman" w:cs="Times New Roman"/>
          <w:sz w:val="24"/>
          <w:szCs w:val="24"/>
        </w:rPr>
        <w:lastRenderedPageBreak/>
        <w:t>Assignment  - Summary of the history of Lingua Franca</w:t>
      </w:r>
    </w:p>
    <w:p w14:paraId="330E3E58" w14:textId="77777777" w:rsidR="00F72882" w:rsidRPr="00F72882" w:rsidRDefault="00F72882" w:rsidP="00F72882">
      <w:pPr>
        <w:spacing w:line="480" w:lineRule="auto"/>
        <w:rPr>
          <w:rFonts w:ascii="Times New Roman" w:hAnsi="Times New Roman" w:cs="Times New Roman"/>
          <w:sz w:val="24"/>
          <w:szCs w:val="24"/>
        </w:rPr>
      </w:pPr>
      <w:r w:rsidRPr="00F72882">
        <w:rPr>
          <w:rFonts w:ascii="Times New Roman" w:hAnsi="Times New Roman" w:cs="Times New Roman"/>
          <w:sz w:val="24"/>
          <w:szCs w:val="24"/>
        </w:rPr>
        <w:t xml:space="preserve">A lingua franca is any language used for communication between people who do not share a native language. It is also known as a bridge language used to make communication possible between people who do not share a native language. </w:t>
      </w:r>
    </w:p>
    <w:p w14:paraId="447A8551" w14:textId="1032C716" w:rsidR="00F72882" w:rsidRPr="00F72882" w:rsidRDefault="00F72882" w:rsidP="00F72882">
      <w:pPr>
        <w:spacing w:line="480" w:lineRule="auto"/>
        <w:rPr>
          <w:rFonts w:ascii="Times New Roman" w:hAnsi="Times New Roman" w:cs="Times New Roman"/>
          <w:sz w:val="24"/>
          <w:szCs w:val="24"/>
        </w:rPr>
      </w:pPr>
      <w:proofErr w:type="gramStart"/>
      <w:r w:rsidRPr="00F72882">
        <w:rPr>
          <w:rFonts w:ascii="Times New Roman" w:hAnsi="Times New Roman" w:cs="Times New Roman"/>
          <w:sz w:val="24"/>
          <w:szCs w:val="24"/>
        </w:rPr>
        <w:t>Lingua franca</w:t>
      </w:r>
      <w:r>
        <w:rPr>
          <w:rFonts w:ascii="Times New Roman" w:hAnsi="Times New Roman" w:cs="Times New Roman"/>
          <w:sz w:val="24"/>
          <w:szCs w:val="24"/>
        </w:rPr>
        <w:t>,</w:t>
      </w:r>
      <w:proofErr w:type="gramEnd"/>
      <w:r w:rsidRPr="00F72882">
        <w:rPr>
          <w:rFonts w:ascii="Times New Roman" w:hAnsi="Times New Roman" w:cs="Times New Roman"/>
          <w:sz w:val="24"/>
          <w:szCs w:val="24"/>
        </w:rPr>
        <w:t xml:space="preserve"> </w:t>
      </w:r>
      <w:r>
        <w:rPr>
          <w:rFonts w:ascii="Times New Roman" w:hAnsi="Times New Roman" w:cs="Times New Roman"/>
          <w:sz w:val="24"/>
          <w:szCs w:val="24"/>
        </w:rPr>
        <w:t>has</w:t>
      </w:r>
      <w:r w:rsidRPr="00F72882">
        <w:rPr>
          <w:rFonts w:ascii="Times New Roman" w:hAnsi="Times New Roman" w:cs="Times New Roman"/>
          <w:sz w:val="24"/>
          <w:szCs w:val="24"/>
        </w:rPr>
        <w:t xml:space="preserve"> been incorporated throughout the world to bridge the gap of communication. For many reasons including commercial reasons, cultural, religious, diplomatic, political, and administrative. It is used as a means of exchanging information between, doctors, politicians, scientists, and business owners, of all different nationalities. </w:t>
      </w:r>
    </w:p>
    <w:p w14:paraId="2B595BFA" w14:textId="32F51887" w:rsidR="00F72882" w:rsidRPr="00F72882" w:rsidRDefault="00F72882" w:rsidP="00F72882">
      <w:pPr>
        <w:spacing w:line="480" w:lineRule="auto"/>
        <w:rPr>
          <w:rFonts w:ascii="Times New Roman" w:hAnsi="Times New Roman" w:cs="Times New Roman"/>
          <w:sz w:val="24"/>
          <w:szCs w:val="24"/>
        </w:rPr>
      </w:pPr>
      <w:r w:rsidRPr="00F72882">
        <w:rPr>
          <w:rFonts w:ascii="Times New Roman" w:hAnsi="Times New Roman" w:cs="Times New Roman"/>
          <w:sz w:val="24"/>
          <w:szCs w:val="24"/>
        </w:rPr>
        <w:t>Douglas Harper's Online Etymology Dictionary states that the term Lingua Franca (as the name of the particular language) was first recorded in English during the 1670s, although an even earlier example of the use of Lingua Franca in English is attested from 1632, where it is also referred to as "Bastard Spanish"</w:t>
      </w:r>
      <w:r>
        <w:rPr>
          <w:rFonts w:ascii="Times New Roman" w:hAnsi="Times New Roman" w:cs="Times New Roman"/>
          <w:sz w:val="24"/>
          <w:szCs w:val="24"/>
        </w:rPr>
        <w:t xml:space="preserve"> </w:t>
      </w:r>
      <w:sdt>
        <w:sdtPr>
          <w:rPr>
            <w:rFonts w:ascii="Times New Roman" w:hAnsi="Times New Roman" w:cs="Times New Roman"/>
            <w:i/>
            <w:iCs/>
            <w:sz w:val="24"/>
            <w:szCs w:val="24"/>
          </w:rPr>
          <w:id w:val="-1481298296"/>
          <w:citation/>
        </w:sdtPr>
        <w:sdtContent>
          <w:r w:rsidRPr="00F72882">
            <w:rPr>
              <w:rFonts w:ascii="Times New Roman" w:hAnsi="Times New Roman" w:cs="Times New Roman"/>
              <w:i/>
              <w:iCs/>
              <w:sz w:val="24"/>
              <w:szCs w:val="24"/>
            </w:rPr>
            <w:fldChar w:fldCharType="begin"/>
          </w:r>
          <w:r w:rsidRPr="00F72882">
            <w:rPr>
              <w:rFonts w:ascii="Times New Roman" w:hAnsi="Times New Roman" w:cs="Times New Roman"/>
              <w:i/>
              <w:iCs/>
              <w:sz w:val="24"/>
              <w:szCs w:val="24"/>
              <w:lang w:val="en-GB"/>
            </w:rPr>
            <w:instrText xml:space="preserve"> CITATION Wik17 \l 2057 </w:instrText>
          </w:r>
          <w:r w:rsidRPr="00F72882">
            <w:rPr>
              <w:rFonts w:ascii="Times New Roman" w:hAnsi="Times New Roman" w:cs="Times New Roman"/>
              <w:i/>
              <w:iCs/>
              <w:sz w:val="24"/>
              <w:szCs w:val="24"/>
            </w:rPr>
            <w:fldChar w:fldCharType="separate"/>
          </w:r>
          <w:r w:rsidRPr="00F72882">
            <w:rPr>
              <w:rFonts w:ascii="Times New Roman" w:hAnsi="Times New Roman" w:cs="Times New Roman"/>
              <w:i/>
              <w:iCs/>
              <w:noProof/>
              <w:sz w:val="24"/>
              <w:szCs w:val="24"/>
              <w:lang w:val="en-GB"/>
            </w:rPr>
            <w:t>(Wikipedia, 2017)</w:t>
          </w:r>
          <w:r w:rsidRPr="00F72882">
            <w:rPr>
              <w:rFonts w:ascii="Times New Roman" w:hAnsi="Times New Roman" w:cs="Times New Roman"/>
              <w:i/>
              <w:iCs/>
              <w:sz w:val="24"/>
              <w:szCs w:val="24"/>
            </w:rPr>
            <w:fldChar w:fldCharType="end"/>
          </w:r>
        </w:sdtContent>
      </w:sdt>
      <w:r w:rsidRPr="00F72882">
        <w:rPr>
          <w:rFonts w:ascii="Times New Roman" w:hAnsi="Times New Roman" w:cs="Times New Roman"/>
          <w:i/>
          <w:iCs/>
          <w:sz w:val="24"/>
          <w:szCs w:val="24"/>
        </w:rPr>
        <w:t>.</w:t>
      </w:r>
      <w:r w:rsidRPr="00F72882">
        <w:rPr>
          <w:rFonts w:ascii="Times New Roman" w:hAnsi="Times New Roman" w:cs="Times New Roman"/>
          <w:sz w:val="24"/>
          <w:szCs w:val="24"/>
        </w:rPr>
        <w:t xml:space="preserve"> </w:t>
      </w:r>
    </w:p>
    <w:p w14:paraId="1E2A60B6" w14:textId="553E3809" w:rsidR="00F72882" w:rsidRPr="00F72882" w:rsidRDefault="00F72882" w:rsidP="00F72882">
      <w:pPr>
        <w:spacing w:line="480" w:lineRule="auto"/>
        <w:rPr>
          <w:rFonts w:ascii="Times New Roman" w:hAnsi="Times New Roman" w:cs="Times New Roman"/>
          <w:sz w:val="24"/>
          <w:szCs w:val="24"/>
        </w:rPr>
      </w:pPr>
      <w:r w:rsidRPr="00F72882">
        <w:rPr>
          <w:rFonts w:ascii="Times New Roman" w:hAnsi="Times New Roman" w:cs="Times New Roman"/>
          <w:sz w:val="24"/>
          <w:szCs w:val="24"/>
        </w:rPr>
        <w:t>More than 350 million people in the world have been speaking English as their first language. While almost half a billion people are using English as their second language. Today, it is considered to be the world’s lingua franca since English being used as the major language in many countries worldwide. English is also known to be the native language of many countries around the world and is being used in dealing with economic and political trades</w:t>
      </w:r>
      <w:r>
        <w:rPr>
          <w:rFonts w:ascii="Times New Roman" w:hAnsi="Times New Roman" w:cs="Times New Roman"/>
          <w:sz w:val="24"/>
          <w:szCs w:val="24"/>
        </w:rPr>
        <w:t xml:space="preserve"> </w:t>
      </w:r>
      <w:sdt>
        <w:sdtPr>
          <w:rPr>
            <w:rFonts w:ascii="Times New Roman" w:hAnsi="Times New Roman" w:cs="Times New Roman"/>
            <w:i/>
            <w:iCs/>
            <w:sz w:val="24"/>
            <w:szCs w:val="24"/>
          </w:rPr>
          <w:id w:val="170998035"/>
          <w:citation/>
        </w:sdtPr>
        <w:sdtContent>
          <w:r w:rsidRPr="00F72882">
            <w:rPr>
              <w:rFonts w:ascii="Times New Roman" w:hAnsi="Times New Roman" w:cs="Times New Roman"/>
              <w:i/>
              <w:iCs/>
              <w:sz w:val="24"/>
              <w:szCs w:val="24"/>
            </w:rPr>
            <w:fldChar w:fldCharType="begin"/>
          </w:r>
          <w:r w:rsidRPr="00F72882">
            <w:rPr>
              <w:rFonts w:ascii="Times New Roman" w:hAnsi="Times New Roman" w:cs="Times New Roman"/>
              <w:i/>
              <w:iCs/>
              <w:sz w:val="24"/>
              <w:szCs w:val="24"/>
              <w:lang w:val="en-GB"/>
            </w:rPr>
            <w:instrText xml:space="preserve"> CITATION Wik201 \l 2057 </w:instrText>
          </w:r>
          <w:r w:rsidRPr="00F72882">
            <w:rPr>
              <w:rFonts w:ascii="Times New Roman" w:hAnsi="Times New Roman" w:cs="Times New Roman"/>
              <w:i/>
              <w:iCs/>
              <w:sz w:val="24"/>
              <w:szCs w:val="24"/>
            </w:rPr>
            <w:fldChar w:fldCharType="separate"/>
          </w:r>
          <w:r w:rsidRPr="00F72882">
            <w:rPr>
              <w:rFonts w:ascii="Times New Roman" w:hAnsi="Times New Roman" w:cs="Times New Roman"/>
              <w:i/>
              <w:iCs/>
              <w:noProof/>
              <w:sz w:val="24"/>
              <w:szCs w:val="24"/>
              <w:lang w:val="en-GB"/>
            </w:rPr>
            <w:t>(Wikipedia , 2020)</w:t>
          </w:r>
          <w:r w:rsidRPr="00F72882">
            <w:rPr>
              <w:rFonts w:ascii="Times New Roman" w:hAnsi="Times New Roman" w:cs="Times New Roman"/>
              <w:i/>
              <w:iCs/>
              <w:sz w:val="24"/>
              <w:szCs w:val="24"/>
            </w:rPr>
            <w:fldChar w:fldCharType="end"/>
          </w:r>
        </w:sdtContent>
      </w:sdt>
      <w:r w:rsidRPr="00F72882">
        <w:rPr>
          <w:rFonts w:ascii="Times New Roman" w:hAnsi="Times New Roman" w:cs="Times New Roman"/>
          <w:i/>
          <w:iCs/>
          <w:sz w:val="24"/>
          <w:szCs w:val="24"/>
        </w:rPr>
        <w:t>.</w:t>
      </w:r>
      <w:r w:rsidRPr="00F72882">
        <w:rPr>
          <w:rFonts w:ascii="Times New Roman" w:hAnsi="Times New Roman" w:cs="Times New Roman"/>
          <w:sz w:val="24"/>
          <w:szCs w:val="24"/>
        </w:rPr>
        <w:t xml:space="preserve"> </w:t>
      </w:r>
    </w:p>
    <w:p w14:paraId="5ACCE641" w14:textId="77777777" w:rsidR="00F72882" w:rsidRPr="00F72882" w:rsidRDefault="00F72882" w:rsidP="00F72882">
      <w:pPr>
        <w:spacing w:line="480" w:lineRule="auto"/>
        <w:rPr>
          <w:rFonts w:ascii="Times New Roman" w:hAnsi="Times New Roman" w:cs="Times New Roman"/>
          <w:sz w:val="24"/>
          <w:szCs w:val="24"/>
        </w:rPr>
      </w:pPr>
      <w:r w:rsidRPr="00F72882">
        <w:rPr>
          <w:rFonts w:ascii="Times New Roman" w:hAnsi="Times New Roman" w:cs="Times New Roman"/>
          <w:sz w:val="24"/>
          <w:szCs w:val="24"/>
        </w:rPr>
        <w:t xml:space="preserve">English has become the world's lingua franca because is the common language or mode of communication that enables people to understand one another regardless of their cultural and ethnic backgrounds. It makes communication a lot easier and understanding one another has become efficient. </w:t>
      </w:r>
    </w:p>
    <w:p w14:paraId="01AA380A" w14:textId="347369E1" w:rsidR="00F72882" w:rsidRPr="00F72882" w:rsidRDefault="00F72882" w:rsidP="00F72882">
      <w:pPr>
        <w:spacing w:line="480" w:lineRule="auto"/>
        <w:rPr>
          <w:rFonts w:ascii="Times New Roman" w:hAnsi="Times New Roman" w:cs="Times New Roman"/>
          <w:sz w:val="24"/>
          <w:szCs w:val="24"/>
        </w:rPr>
      </w:pPr>
      <w:r w:rsidRPr="00F72882">
        <w:rPr>
          <w:rFonts w:ascii="Times New Roman" w:hAnsi="Times New Roman" w:cs="Times New Roman"/>
          <w:sz w:val="24"/>
          <w:szCs w:val="24"/>
        </w:rPr>
        <w:lastRenderedPageBreak/>
        <w:t>Also, many people refer to mathematics as being a universal language. The lingua franca of mathematics is most certainly a language, although it is typically used by embedding it in natural languages, Such as English, there is plenty of mathematics embedded in other natural languages too</w:t>
      </w:r>
      <w:r>
        <w:rPr>
          <w:rFonts w:ascii="Times New Roman" w:hAnsi="Times New Roman" w:cs="Times New Roman"/>
          <w:sz w:val="24"/>
          <w:szCs w:val="24"/>
        </w:rPr>
        <w:t xml:space="preserve"> </w:t>
      </w:r>
      <w:sdt>
        <w:sdtPr>
          <w:rPr>
            <w:rFonts w:ascii="Times New Roman" w:hAnsi="Times New Roman" w:cs="Times New Roman"/>
            <w:sz w:val="24"/>
            <w:szCs w:val="24"/>
          </w:rPr>
          <w:id w:val="-2086448746"/>
          <w:citation/>
        </w:sdtPr>
        <w:sdtEndPr>
          <w:rPr>
            <w:i/>
            <w:iCs/>
          </w:rPr>
        </w:sdtEndPr>
        <w:sdtContent>
          <w:r w:rsidRPr="00F72882">
            <w:rPr>
              <w:rFonts w:ascii="Times New Roman" w:hAnsi="Times New Roman" w:cs="Times New Roman"/>
              <w:i/>
              <w:iCs/>
              <w:sz w:val="24"/>
              <w:szCs w:val="24"/>
            </w:rPr>
            <w:fldChar w:fldCharType="begin"/>
          </w:r>
          <w:r w:rsidRPr="00F72882">
            <w:rPr>
              <w:rFonts w:ascii="Times New Roman" w:hAnsi="Times New Roman" w:cs="Times New Roman"/>
              <w:i/>
              <w:iCs/>
              <w:sz w:val="24"/>
              <w:szCs w:val="24"/>
              <w:lang w:val="en-GB"/>
            </w:rPr>
            <w:instrText xml:space="preserve"> CITATION Uni19 \l 2057 </w:instrText>
          </w:r>
          <w:r w:rsidRPr="00F72882">
            <w:rPr>
              <w:rFonts w:ascii="Times New Roman" w:hAnsi="Times New Roman" w:cs="Times New Roman"/>
              <w:i/>
              <w:iCs/>
              <w:sz w:val="24"/>
              <w:szCs w:val="24"/>
            </w:rPr>
            <w:fldChar w:fldCharType="separate"/>
          </w:r>
          <w:r w:rsidRPr="00F72882">
            <w:rPr>
              <w:rFonts w:ascii="Times New Roman" w:hAnsi="Times New Roman" w:cs="Times New Roman"/>
              <w:i/>
              <w:iCs/>
              <w:noProof/>
              <w:sz w:val="24"/>
              <w:szCs w:val="24"/>
              <w:lang w:val="en-GB"/>
            </w:rPr>
            <w:t xml:space="preserve"> (University of Witwatersand, 2019)</w:t>
          </w:r>
          <w:r w:rsidRPr="00F72882">
            <w:rPr>
              <w:rFonts w:ascii="Times New Roman" w:hAnsi="Times New Roman" w:cs="Times New Roman"/>
              <w:i/>
              <w:iCs/>
              <w:sz w:val="24"/>
              <w:szCs w:val="24"/>
            </w:rPr>
            <w:fldChar w:fldCharType="end"/>
          </w:r>
        </w:sdtContent>
      </w:sdt>
      <w:r w:rsidRPr="00F72882">
        <w:rPr>
          <w:rFonts w:ascii="Times New Roman" w:hAnsi="Times New Roman" w:cs="Times New Roman"/>
          <w:sz w:val="24"/>
          <w:szCs w:val="24"/>
        </w:rPr>
        <w:t xml:space="preserve">. </w:t>
      </w:r>
    </w:p>
    <w:p w14:paraId="7A3484BD" w14:textId="256DF8B9" w:rsidR="00F72882" w:rsidRPr="00F72882" w:rsidRDefault="00F72882" w:rsidP="00F72882">
      <w:pPr>
        <w:spacing w:line="480" w:lineRule="auto"/>
        <w:rPr>
          <w:rFonts w:ascii="Times New Roman" w:hAnsi="Times New Roman" w:cs="Times New Roman"/>
          <w:sz w:val="24"/>
          <w:szCs w:val="24"/>
        </w:rPr>
      </w:pPr>
      <w:r w:rsidRPr="00F72882">
        <w:rPr>
          <w:rFonts w:ascii="Times New Roman" w:hAnsi="Times New Roman" w:cs="Times New Roman"/>
          <w:sz w:val="24"/>
          <w:szCs w:val="24"/>
        </w:rPr>
        <w:t xml:space="preserve">IN the advanced interconnected technological </w:t>
      </w:r>
      <w:r w:rsidRPr="00F72882">
        <w:rPr>
          <w:rFonts w:ascii="Times New Roman" w:hAnsi="Times New Roman" w:cs="Times New Roman"/>
          <w:sz w:val="24"/>
          <w:szCs w:val="24"/>
        </w:rPr>
        <w:t>civilization,</w:t>
      </w:r>
      <w:r w:rsidRPr="00F72882">
        <w:rPr>
          <w:rFonts w:ascii="Times New Roman" w:hAnsi="Times New Roman" w:cs="Times New Roman"/>
          <w:sz w:val="24"/>
          <w:szCs w:val="24"/>
        </w:rPr>
        <w:t xml:space="preserve"> we now live in today. There is a high demand for natural language that is mutually exclusive to communicating the needs and efforts </w:t>
      </w:r>
      <w:r w:rsidRPr="00F72882">
        <w:rPr>
          <w:rFonts w:ascii="Times New Roman" w:hAnsi="Times New Roman" w:cs="Times New Roman"/>
          <w:sz w:val="24"/>
          <w:szCs w:val="24"/>
        </w:rPr>
        <w:t>globally. Today</w:t>
      </w:r>
      <w:r w:rsidRPr="00F72882">
        <w:rPr>
          <w:rFonts w:ascii="Times New Roman" w:hAnsi="Times New Roman" w:cs="Times New Roman"/>
          <w:sz w:val="24"/>
          <w:szCs w:val="24"/>
        </w:rPr>
        <w:t xml:space="preserve"> more than ever English has consolidated the implementations of a mutual lingua franca being for communications, business, politics, science, and many other traits on a  global level. </w:t>
      </w:r>
    </w:p>
    <w:p w14:paraId="016AE484" w14:textId="3A99FE19" w:rsidR="005066F2" w:rsidRDefault="00F72882" w:rsidP="00F72882">
      <w:pPr>
        <w:spacing w:line="480" w:lineRule="auto"/>
        <w:rPr>
          <w:rFonts w:ascii="Times New Roman" w:hAnsi="Times New Roman" w:cs="Times New Roman"/>
          <w:sz w:val="24"/>
          <w:szCs w:val="24"/>
        </w:rPr>
      </w:pPr>
      <w:r w:rsidRPr="00F72882">
        <w:rPr>
          <w:rFonts w:ascii="Times New Roman" w:hAnsi="Times New Roman" w:cs="Times New Roman"/>
          <w:sz w:val="24"/>
          <w:szCs w:val="24"/>
        </w:rPr>
        <w:t>English is a unique lingua franca because of its global capabilities, its fluent nature, and ever-growing popularity as a global standard.</w:t>
      </w:r>
    </w:p>
    <w:p w14:paraId="40B5E66A" w14:textId="1D55487A" w:rsidR="00A603A0" w:rsidRDefault="00A603A0" w:rsidP="00F72882">
      <w:pPr>
        <w:spacing w:line="480" w:lineRule="auto"/>
        <w:rPr>
          <w:rFonts w:ascii="Times New Roman" w:hAnsi="Times New Roman" w:cs="Times New Roman"/>
          <w:sz w:val="24"/>
          <w:szCs w:val="24"/>
        </w:rPr>
      </w:pPr>
    </w:p>
    <w:p w14:paraId="6BCA2D3C" w14:textId="46364A7C" w:rsidR="00A603A0" w:rsidRDefault="00A603A0" w:rsidP="00F72882">
      <w:pPr>
        <w:spacing w:line="480" w:lineRule="auto"/>
        <w:rPr>
          <w:rFonts w:ascii="Times New Roman" w:hAnsi="Times New Roman" w:cs="Times New Roman"/>
          <w:sz w:val="24"/>
          <w:szCs w:val="24"/>
        </w:rPr>
      </w:pPr>
    </w:p>
    <w:p w14:paraId="2BD46245" w14:textId="0DCAC823" w:rsidR="00A603A0" w:rsidRDefault="00A603A0" w:rsidP="00F72882">
      <w:pPr>
        <w:spacing w:line="480" w:lineRule="auto"/>
        <w:rPr>
          <w:rFonts w:ascii="Times New Roman" w:hAnsi="Times New Roman" w:cs="Times New Roman"/>
          <w:sz w:val="24"/>
          <w:szCs w:val="24"/>
        </w:rPr>
      </w:pPr>
    </w:p>
    <w:p w14:paraId="376C9CBD" w14:textId="5CC5D713" w:rsidR="00A603A0" w:rsidRDefault="00A603A0" w:rsidP="00F72882">
      <w:pPr>
        <w:spacing w:line="480" w:lineRule="auto"/>
        <w:rPr>
          <w:rFonts w:ascii="Times New Roman" w:hAnsi="Times New Roman" w:cs="Times New Roman"/>
          <w:sz w:val="24"/>
          <w:szCs w:val="24"/>
        </w:rPr>
      </w:pPr>
    </w:p>
    <w:p w14:paraId="2CD8DAA1" w14:textId="16482D74" w:rsidR="00A603A0" w:rsidRDefault="00A603A0" w:rsidP="00F72882">
      <w:pPr>
        <w:spacing w:line="480" w:lineRule="auto"/>
        <w:rPr>
          <w:rFonts w:ascii="Times New Roman" w:hAnsi="Times New Roman" w:cs="Times New Roman"/>
          <w:sz w:val="24"/>
          <w:szCs w:val="24"/>
        </w:rPr>
      </w:pPr>
    </w:p>
    <w:p w14:paraId="6A04823F" w14:textId="4A059330" w:rsidR="00A603A0" w:rsidRDefault="00A603A0" w:rsidP="00F72882">
      <w:pPr>
        <w:spacing w:line="480" w:lineRule="auto"/>
        <w:rPr>
          <w:rFonts w:ascii="Times New Roman" w:hAnsi="Times New Roman" w:cs="Times New Roman"/>
          <w:sz w:val="24"/>
          <w:szCs w:val="24"/>
        </w:rPr>
      </w:pPr>
    </w:p>
    <w:p w14:paraId="52EC6C48" w14:textId="5302E9CF" w:rsidR="00A603A0" w:rsidRDefault="00A603A0" w:rsidP="00F72882">
      <w:pPr>
        <w:spacing w:line="480" w:lineRule="auto"/>
        <w:rPr>
          <w:rFonts w:ascii="Times New Roman" w:hAnsi="Times New Roman" w:cs="Times New Roman"/>
          <w:sz w:val="24"/>
          <w:szCs w:val="24"/>
        </w:rPr>
      </w:pPr>
    </w:p>
    <w:p w14:paraId="31D09A5E" w14:textId="2ABEDEC4" w:rsidR="00A603A0" w:rsidRDefault="00A603A0" w:rsidP="00F72882">
      <w:pPr>
        <w:spacing w:line="480" w:lineRule="auto"/>
        <w:rPr>
          <w:rFonts w:ascii="Times New Roman" w:hAnsi="Times New Roman" w:cs="Times New Roman"/>
          <w:sz w:val="24"/>
          <w:szCs w:val="24"/>
        </w:rPr>
      </w:pPr>
    </w:p>
    <w:p w14:paraId="7774DE24" w14:textId="597AFC38" w:rsidR="00A603A0" w:rsidRDefault="00A603A0" w:rsidP="00F72882">
      <w:pPr>
        <w:spacing w:line="480" w:lineRule="auto"/>
        <w:rPr>
          <w:rFonts w:ascii="Times New Roman" w:hAnsi="Times New Roman" w:cs="Times New Roman"/>
          <w:sz w:val="24"/>
          <w:szCs w:val="24"/>
        </w:rPr>
      </w:pPr>
    </w:p>
    <w:sdt>
      <w:sdtPr>
        <w:id w:val="727199846"/>
        <w:docPartObj>
          <w:docPartGallery w:val="Bibliographies"/>
          <w:docPartUnique/>
        </w:docPartObj>
      </w:sdtPr>
      <w:sdtEndPr>
        <w:rPr>
          <w:rFonts w:asciiTheme="minorHAnsi" w:eastAsiaTheme="minorHAnsi" w:hAnsiTheme="minorHAnsi" w:cstheme="minorBidi"/>
          <w:b w:val="0"/>
          <w:bCs w:val="0"/>
          <w:kern w:val="0"/>
          <w:sz w:val="22"/>
          <w:szCs w:val="22"/>
        </w:rPr>
      </w:sdtEndPr>
      <w:sdtContent>
        <w:p w14:paraId="36785DD2" w14:textId="4F8753F4" w:rsidR="00A603A0" w:rsidRPr="00A603A0" w:rsidRDefault="00A603A0" w:rsidP="00A603A0">
          <w:pPr>
            <w:pStyle w:val="Heading1"/>
            <w:jc w:val="center"/>
            <w:rPr>
              <w:sz w:val="24"/>
              <w:szCs w:val="24"/>
            </w:rPr>
          </w:pPr>
          <w:r w:rsidRPr="00A603A0">
            <w:rPr>
              <w:sz w:val="24"/>
              <w:szCs w:val="24"/>
            </w:rPr>
            <w:t>References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31393224" w14:textId="77777777" w:rsidR="00A603A0" w:rsidRPr="00A603A0" w:rsidRDefault="00A603A0" w:rsidP="00A603A0">
              <w:pPr>
                <w:pStyle w:val="Bibliography"/>
                <w:ind w:left="720" w:hanging="720"/>
                <w:rPr>
                  <w:rFonts w:ascii="Times New Roman" w:hAnsi="Times New Roman" w:cs="Times New Roman"/>
                  <w:noProof/>
                  <w:sz w:val="24"/>
                  <w:szCs w:val="24"/>
                </w:rPr>
              </w:pPr>
              <w:r w:rsidRPr="00A603A0">
                <w:rPr>
                  <w:rFonts w:ascii="Times New Roman" w:hAnsi="Times New Roman" w:cs="Times New Roman"/>
                  <w:sz w:val="24"/>
                  <w:szCs w:val="24"/>
                </w:rPr>
                <w:fldChar w:fldCharType="begin"/>
              </w:r>
              <w:r w:rsidRPr="00A603A0">
                <w:rPr>
                  <w:rFonts w:ascii="Times New Roman" w:hAnsi="Times New Roman" w:cs="Times New Roman"/>
                  <w:sz w:val="24"/>
                  <w:szCs w:val="24"/>
                </w:rPr>
                <w:instrText xml:space="preserve"> BIBLIOGRAPHY </w:instrText>
              </w:r>
              <w:r w:rsidRPr="00A603A0">
                <w:rPr>
                  <w:rFonts w:ascii="Times New Roman" w:hAnsi="Times New Roman" w:cs="Times New Roman"/>
                  <w:sz w:val="24"/>
                  <w:szCs w:val="24"/>
                </w:rPr>
                <w:fldChar w:fldCharType="separate"/>
              </w:r>
              <w:r w:rsidRPr="00A603A0">
                <w:rPr>
                  <w:rFonts w:ascii="Times New Roman" w:hAnsi="Times New Roman" w:cs="Times New Roman"/>
                  <w:noProof/>
                  <w:sz w:val="24"/>
                  <w:szCs w:val="24"/>
                </w:rPr>
                <w:t xml:space="preserve">University of Witwatersand. (2019, 11 12). </w:t>
              </w:r>
              <w:r w:rsidRPr="00A603A0">
                <w:rPr>
                  <w:rFonts w:ascii="Times New Roman" w:hAnsi="Times New Roman" w:cs="Times New Roman"/>
                  <w:i/>
                  <w:iCs/>
                  <w:noProof/>
                  <w:sz w:val="24"/>
                  <w:szCs w:val="24"/>
                </w:rPr>
                <w:t>Lingua franca of mathematics</w:t>
              </w:r>
              <w:r w:rsidRPr="00A603A0">
                <w:rPr>
                  <w:rFonts w:ascii="Times New Roman" w:hAnsi="Times New Roman" w:cs="Times New Roman"/>
                  <w:noProof/>
                  <w:sz w:val="24"/>
                  <w:szCs w:val="24"/>
                </w:rPr>
                <w:t>. Retrieved from https://www.wits.ac.za: https://www.wits.ac.za/curiosity/stories/lingua-franca-of-mathematics-.html</w:t>
              </w:r>
            </w:p>
            <w:p w14:paraId="7A45562F" w14:textId="77777777" w:rsidR="00A603A0" w:rsidRPr="00A603A0" w:rsidRDefault="00A603A0" w:rsidP="00A603A0">
              <w:pPr>
                <w:pStyle w:val="Bibliography"/>
                <w:ind w:left="720" w:hanging="720"/>
                <w:rPr>
                  <w:rFonts w:ascii="Times New Roman" w:hAnsi="Times New Roman" w:cs="Times New Roman"/>
                  <w:noProof/>
                  <w:sz w:val="24"/>
                  <w:szCs w:val="24"/>
                </w:rPr>
              </w:pPr>
              <w:r w:rsidRPr="00A603A0">
                <w:rPr>
                  <w:rFonts w:ascii="Times New Roman" w:hAnsi="Times New Roman" w:cs="Times New Roman"/>
                  <w:noProof/>
                  <w:sz w:val="24"/>
                  <w:szCs w:val="24"/>
                </w:rPr>
                <w:t xml:space="preserve">Wikipedia . (2020). </w:t>
              </w:r>
              <w:r w:rsidRPr="00A603A0">
                <w:rPr>
                  <w:rFonts w:ascii="Times New Roman" w:hAnsi="Times New Roman" w:cs="Times New Roman"/>
                  <w:i/>
                  <w:iCs/>
                  <w:noProof/>
                  <w:sz w:val="24"/>
                  <w:szCs w:val="24"/>
                </w:rPr>
                <w:t>Lingua franca</w:t>
              </w:r>
              <w:r w:rsidRPr="00A603A0">
                <w:rPr>
                  <w:rFonts w:ascii="Times New Roman" w:hAnsi="Times New Roman" w:cs="Times New Roman"/>
                  <w:noProof/>
                  <w:sz w:val="24"/>
                  <w:szCs w:val="24"/>
                </w:rPr>
                <w:t>. Retrieved from https://en.wikipedia.org: https://en.wikipedia.org/wiki/Lingua_franca</w:t>
              </w:r>
            </w:p>
            <w:p w14:paraId="51083160" w14:textId="77777777" w:rsidR="00A603A0" w:rsidRPr="00A603A0" w:rsidRDefault="00A603A0" w:rsidP="00A603A0">
              <w:pPr>
                <w:pStyle w:val="Bibliography"/>
                <w:ind w:left="720" w:hanging="720"/>
                <w:rPr>
                  <w:rFonts w:ascii="Times New Roman" w:hAnsi="Times New Roman" w:cs="Times New Roman"/>
                  <w:noProof/>
                  <w:sz w:val="24"/>
                  <w:szCs w:val="24"/>
                </w:rPr>
              </w:pPr>
              <w:r w:rsidRPr="00A603A0">
                <w:rPr>
                  <w:rFonts w:ascii="Times New Roman" w:hAnsi="Times New Roman" w:cs="Times New Roman"/>
                  <w:noProof/>
                  <w:sz w:val="24"/>
                  <w:szCs w:val="24"/>
                </w:rPr>
                <w:t xml:space="preserve">Wikipedia. (2017, 08 17). </w:t>
              </w:r>
              <w:r w:rsidRPr="00A603A0">
                <w:rPr>
                  <w:rFonts w:ascii="Times New Roman" w:hAnsi="Times New Roman" w:cs="Times New Roman"/>
                  <w:i/>
                  <w:iCs/>
                  <w:noProof/>
                  <w:sz w:val="24"/>
                  <w:szCs w:val="24"/>
                </w:rPr>
                <w:t>What Is A Lingua Franca?</w:t>
              </w:r>
              <w:r w:rsidRPr="00A603A0">
                <w:rPr>
                  <w:rFonts w:ascii="Times New Roman" w:hAnsi="Times New Roman" w:cs="Times New Roman"/>
                  <w:noProof/>
                  <w:sz w:val="24"/>
                  <w:szCs w:val="24"/>
                </w:rPr>
                <w:t xml:space="preserve"> Retrieved from https://en.wikipedia.org: https://en.wikipedia.org/wiki/Lingua_franca</w:t>
              </w:r>
            </w:p>
            <w:p w14:paraId="42B41DAD" w14:textId="0203314F" w:rsidR="00A603A0" w:rsidRDefault="00A603A0" w:rsidP="00A603A0">
              <w:r w:rsidRPr="00A603A0">
                <w:rPr>
                  <w:rFonts w:ascii="Times New Roman" w:hAnsi="Times New Roman" w:cs="Times New Roman"/>
                  <w:b/>
                  <w:bCs/>
                  <w:noProof/>
                  <w:sz w:val="24"/>
                  <w:szCs w:val="24"/>
                </w:rPr>
                <w:fldChar w:fldCharType="end"/>
              </w:r>
            </w:p>
          </w:sdtContent>
        </w:sdt>
      </w:sdtContent>
    </w:sdt>
    <w:p w14:paraId="5E2AD4F9" w14:textId="77777777" w:rsidR="00A603A0" w:rsidRPr="00F72882" w:rsidRDefault="00A603A0" w:rsidP="00F72882">
      <w:pPr>
        <w:spacing w:line="480" w:lineRule="auto"/>
        <w:rPr>
          <w:rFonts w:ascii="Times New Roman" w:hAnsi="Times New Roman" w:cs="Times New Roman"/>
          <w:sz w:val="24"/>
          <w:szCs w:val="24"/>
        </w:rPr>
      </w:pPr>
    </w:p>
    <w:sectPr w:rsidR="00A603A0" w:rsidRPr="00F72882" w:rsidSect="007D42C9">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3967E6" w14:textId="77777777" w:rsidR="00FF7F6B" w:rsidRDefault="00FF7F6B" w:rsidP="007D42C9">
      <w:pPr>
        <w:spacing w:after="0" w:line="240" w:lineRule="auto"/>
      </w:pPr>
      <w:r>
        <w:separator/>
      </w:r>
    </w:p>
  </w:endnote>
  <w:endnote w:type="continuationSeparator" w:id="0">
    <w:p w14:paraId="621B8D18" w14:textId="77777777" w:rsidR="00FF7F6B" w:rsidRDefault="00FF7F6B"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EB2ECA" w14:textId="77777777" w:rsidR="00FF7F6B" w:rsidRDefault="00FF7F6B" w:rsidP="007D42C9">
      <w:pPr>
        <w:spacing w:after="0" w:line="240" w:lineRule="auto"/>
      </w:pPr>
      <w:r>
        <w:separator/>
      </w:r>
    </w:p>
  </w:footnote>
  <w:footnote w:type="continuationSeparator" w:id="0">
    <w:p w14:paraId="5A690A3D" w14:textId="77777777" w:rsidR="00FF7F6B" w:rsidRDefault="00FF7F6B"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710221"/>
      <w:docPartObj>
        <w:docPartGallery w:val="Page Numbers (Top of Page)"/>
        <w:docPartUnique/>
      </w:docPartObj>
    </w:sdtPr>
    <w:sdtEndPr>
      <w:rPr>
        <w:rFonts w:ascii="Times New Roman" w:hAnsi="Times New Roman" w:cs="Times New Roman"/>
        <w:noProof/>
        <w:sz w:val="24"/>
        <w:szCs w:val="24"/>
      </w:rPr>
    </w:sdtEndPr>
    <w:sdtContent>
      <w:p w14:paraId="12D1A4FC" w14:textId="16304F09" w:rsidR="007D42C9" w:rsidRPr="007D42C9" w:rsidRDefault="007533A7">
        <w:pPr>
          <w:pStyle w:val="Header"/>
          <w:jc w:val="right"/>
          <w:rPr>
            <w:rFonts w:ascii="Times New Roman" w:hAnsi="Times New Roman" w:cs="Times New Roman"/>
            <w:sz w:val="24"/>
            <w:szCs w:val="24"/>
          </w:rPr>
        </w:pPr>
        <w:r>
          <w:rPr>
            <w:rFonts w:ascii="Times New Roman" w:hAnsi="Times New Roman" w:cs="Times New Roman"/>
            <w:sz w:val="24"/>
            <w:szCs w:val="24"/>
          </w:rPr>
          <w:t xml:space="preserve">ANNOTATED BIBLIOGRAPHY  </w:t>
        </w:r>
        <w:r w:rsidR="007D42C9">
          <w:tab/>
        </w:r>
        <w:r w:rsidR="007D42C9">
          <w:tab/>
        </w:r>
        <w:r w:rsidR="007D42C9" w:rsidRPr="007D42C9">
          <w:rPr>
            <w:rFonts w:ascii="Times New Roman" w:hAnsi="Times New Roman" w:cs="Times New Roman"/>
            <w:sz w:val="24"/>
            <w:szCs w:val="24"/>
          </w:rPr>
          <w:fldChar w:fldCharType="begin"/>
        </w:r>
        <w:r w:rsidR="007D42C9" w:rsidRPr="007D42C9">
          <w:rPr>
            <w:rFonts w:ascii="Times New Roman" w:hAnsi="Times New Roman" w:cs="Times New Roman"/>
            <w:sz w:val="24"/>
            <w:szCs w:val="24"/>
          </w:rPr>
          <w:instrText xml:space="preserve"> PAGE   \* MERGEFORMAT </w:instrText>
        </w:r>
        <w:r w:rsidR="007D42C9" w:rsidRPr="007D42C9">
          <w:rPr>
            <w:rFonts w:ascii="Times New Roman" w:hAnsi="Times New Roman" w:cs="Times New Roman"/>
            <w:sz w:val="24"/>
            <w:szCs w:val="24"/>
          </w:rPr>
          <w:fldChar w:fldCharType="separate"/>
        </w:r>
        <w:r w:rsidR="00CD0C6F">
          <w:rPr>
            <w:rFonts w:ascii="Times New Roman" w:hAnsi="Times New Roman" w:cs="Times New Roman"/>
            <w:noProof/>
            <w:sz w:val="24"/>
            <w:szCs w:val="24"/>
          </w:rPr>
          <w:t>3</w:t>
        </w:r>
        <w:r w:rsidR="007D42C9" w:rsidRPr="007D42C9">
          <w:rPr>
            <w:rFonts w:ascii="Times New Roman" w:hAnsi="Times New Roman" w:cs="Times New Roman"/>
            <w:noProof/>
            <w:sz w:val="24"/>
            <w:szCs w:val="24"/>
          </w:rPr>
          <w:fldChar w:fldCharType="end"/>
        </w:r>
      </w:p>
    </w:sdtContent>
  </w:sdt>
  <w:p w14:paraId="0FB31B23" w14:textId="77777777" w:rsidR="007D42C9" w:rsidRDefault="007D4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89114" w14:textId="10347CC3" w:rsidR="007D42C9" w:rsidRDefault="004E4534">
    <w:pPr>
      <w:pStyle w:val="Header"/>
      <w:jc w:val="right"/>
    </w:pPr>
    <w:r>
      <w:rPr>
        <w:rFonts w:ascii="Times New Roman" w:hAnsi="Times New Roman" w:cs="Times New Roman"/>
        <w:sz w:val="24"/>
        <w:szCs w:val="24"/>
      </w:rPr>
      <w:t>ASSIGNMENT</w:t>
    </w:r>
    <w:r w:rsidR="007533A7">
      <w:rPr>
        <w:rFonts w:ascii="Times New Roman" w:hAnsi="Times New Roman" w:cs="Times New Roman"/>
        <w:sz w:val="24"/>
        <w:szCs w:val="24"/>
      </w:rPr>
      <w:t xml:space="preserve">  </w:t>
    </w:r>
    <w:r w:rsidR="005F2894">
      <w:rPr>
        <w:rFonts w:ascii="Times New Roman" w:hAnsi="Times New Roman" w:cs="Times New Roman"/>
        <w:sz w:val="24"/>
        <w:szCs w:val="24"/>
      </w:rPr>
      <w:tab/>
    </w:r>
    <w:r w:rsidR="007D42C9">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0E41EF">
          <w:rPr>
            <w:rFonts w:ascii="Times New Roman" w:hAnsi="Times New Roman" w:cs="Times New Roman"/>
            <w:sz w:val="24"/>
            <w:szCs w:val="24"/>
          </w:rPr>
          <w:fldChar w:fldCharType="begin"/>
        </w:r>
        <w:r w:rsidR="007D42C9" w:rsidRPr="000E41EF">
          <w:rPr>
            <w:rFonts w:ascii="Times New Roman" w:hAnsi="Times New Roman" w:cs="Times New Roman"/>
            <w:sz w:val="24"/>
            <w:szCs w:val="24"/>
          </w:rPr>
          <w:instrText xml:space="preserve"> PAGE   \* MERGEFORMAT </w:instrText>
        </w:r>
        <w:r w:rsidR="007D42C9" w:rsidRPr="000E41EF">
          <w:rPr>
            <w:rFonts w:ascii="Times New Roman" w:hAnsi="Times New Roman" w:cs="Times New Roman"/>
            <w:sz w:val="24"/>
            <w:szCs w:val="24"/>
          </w:rPr>
          <w:fldChar w:fldCharType="separate"/>
        </w:r>
        <w:r w:rsidR="00CD0C6F" w:rsidRPr="000E41EF">
          <w:rPr>
            <w:rFonts w:ascii="Times New Roman" w:hAnsi="Times New Roman" w:cs="Times New Roman"/>
            <w:noProof/>
            <w:sz w:val="24"/>
            <w:szCs w:val="24"/>
          </w:rPr>
          <w:t>1</w:t>
        </w:r>
        <w:r w:rsidR="007D42C9" w:rsidRPr="000E41EF">
          <w:rPr>
            <w:rFonts w:ascii="Times New Roman" w:hAnsi="Times New Roman" w:cs="Times New Roman"/>
            <w:noProof/>
            <w:sz w:val="24"/>
            <w:szCs w:val="24"/>
          </w:rPr>
          <w:fldChar w:fldCharType="end"/>
        </w:r>
      </w:sdtContent>
    </w:sdt>
  </w:p>
  <w:p w14:paraId="28527E50" w14:textId="77777777" w:rsidR="007D42C9" w:rsidRDefault="007D42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873CD"/>
    <w:rsid w:val="00095942"/>
    <w:rsid w:val="000E29AC"/>
    <w:rsid w:val="000E41EF"/>
    <w:rsid w:val="001136C6"/>
    <w:rsid w:val="001E2439"/>
    <w:rsid w:val="00253110"/>
    <w:rsid w:val="002C0790"/>
    <w:rsid w:val="003233BA"/>
    <w:rsid w:val="00331013"/>
    <w:rsid w:val="0033710B"/>
    <w:rsid w:val="00352106"/>
    <w:rsid w:val="003E3DD1"/>
    <w:rsid w:val="004552EC"/>
    <w:rsid w:val="004E264C"/>
    <w:rsid w:val="004E4534"/>
    <w:rsid w:val="005066F2"/>
    <w:rsid w:val="00590A7A"/>
    <w:rsid w:val="005B6E93"/>
    <w:rsid w:val="005F2894"/>
    <w:rsid w:val="00720F07"/>
    <w:rsid w:val="007533A7"/>
    <w:rsid w:val="007D42C9"/>
    <w:rsid w:val="007E221A"/>
    <w:rsid w:val="00814B51"/>
    <w:rsid w:val="008200F6"/>
    <w:rsid w:val="00837C02"/>
    <w:rsid w:val="008B5056"/>
    <w:rsid w:val="008F3D1D"/>
    <w:rsid w:val="009C63AB"/>
    <w:rsid w:val="00A51E74"/>
    <w:rsid w:val="00A603A0"/>
    <w:rsid w:val="00AD75E4"/>
    <w:rsid w:val="00B17D54"/>
    <w:rsid w:val="00B50524"/>
    <w:rsid w:val="00B873D9"/>
    <w:rsid w:val="00C41DFC"/>
    <w:rsid w:val="00CD0C6F"/>
    <w:rsid w:val="00DF2D30"/>
    <w:rsid w:val="00F72882"/>
    <w:rsid w:val="00FF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paragraph" w:styleId="Bibliography">
    <w:name w:val="Bibliography"/>
    <w:basedOn w:val="Normal"/>
    <w:next w:val="Normal"/>
    <w:uiPriority w:val="37"/>
    <w:unhideWhenUsed/>
    <w:rsid w:val="00A60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316880190">
      <w:bodyDiv w:val="1"/>
      <w:marLeft w:val="0"/>
      <w:marRight w:val="0"/>
      <w:marTop w:val="0"/>
      <w:marBottom w:val="0"/>
      <w:divBdr>
        <w:top w:val="none" w:sz="0" w:space="0" w:color="auto"/>
        <w:left w:val="none" w:sz="0" w:space="0" w:color="auto"/>
        <w:bottom w:val="none" w:sz="0" w:space="0" w:color="auto"/>
        <w:right w:val="none" w:sz="0" w:space="0" w:color="auto"/>
      </w:divBdr>
    </w:div>
    <w:div w:id="458308534">
      <w:bodyDiv w:val="1"/>
      <w:marLeft w:val="0"/>
      <w:marRight w:val="0"/>
      <w:marTop w:val="0"/>
      <w:marBottom w:val="0"/>
      <w:divBdr>
        <w:top w:val="none" w:sz="0" w:space="0" w:color="auto"/>
        <w:left w:val="none" w:sz="0" w:space="0" w:color="auto"/>
        <w:bottom w:val="none" w:sz="0" w:space="0" w:color="auto"/>
        <w:right w:val="none" w:sz="0" w:space="0" w:color="auto"/>
      </w:divBdr>
    </w:div>
    <w:div w:id="703217393">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812793860">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Wik17</b:Tag>
    <b:SourceType>InternetSite</b:SourceType>
    <b:Guid>{693E97FB-6D95-4F46-A2F4-B23526F60694}</b:Guid>
    <b:Author>
      <b:Author>
        <b:Corporate>Wikipedia</b:Corporate>
      </b:Author>
    </b:Author>
    <b:Title>What Is A Lingua Franca?</b:Title>
    <b:InternetSiteTitle>https://en.wikipedia.org</b:InternetSiteTitle>
    <b:Year>2017</b:Year>
    <b:Month>08</b:Month>
    <b:Day>17</b:Day>
    <b:URL>https://en.wikipedia.org/wiki/Lingua_franca</b:URL>
    <b:RefOrder>1</b:RefOrder>
  </b:Source>
  <b:Source>
    <b:Tag>Uni19</b:Tag>
    <b:SourceType>InternetSite</b:SourceType>
    <b:Guid>{38E41C48-3F9E-4932-A260-53E6C07C72DE}</b:Guid>
    <b:Author>
      <b:Author>
        <b:Corporate>University of Witwatersand</b:Corporate>
      </b:Author>
    </b:Author>
    <b:Title>Lingua franca of mathematics</b:Title>
    <b:InternetSiteTitle>https://www.wits.ac.za</b:InternetSiteTitle>
    <b:Year>2019</b:Year>
    <b:Month>11</b:Month>
    <b:Day>12</b:Day>
    <b:URL>https://www.wits.ac.za/curiosity/stories/lingua-franca-of-mathematics-.html</b:URL>
    <b:RefOrder>3</b:RefOrder>
  </b:Source>
  <b:Source>
    <b:Tag>Wik201</b:Tag>
    <b:SourceType>InternetSite</b:SourceType>
    <b:Guid>{44C15CC4-1E75-4B1B-BC86-A496F22929AF}</b:Guid>
    <b:Author>
      <b:Author>
        <b:Corporate>Wikipedia </b:Corporate>
      </b:Author>
    </b:Author>
    <b:Title>Lingua franca</b:Title>
    <b:InternetSiteTitle>https://en.wikipedia.org</b:InternetSiteTitle>
    <b:Year>2020</b:Year>
    <b:URL>https://en.wikipedia.org/wiki/Lingua_franca</b:URL>
    <b:RefOrder>2</b:RefOrder>
  </b:Source>
</b:Sources>
</file>

<file path=customXml/itemProps1.xml><?xml version="1.0" encoding="utf-8"?>
<ds:datastoreItem xmlns:ds="http://schemas.openxmlformats.org/officeDocument/2006/customXml" ds:itemID="{1A9A4EC7-DAFA-4184-A093-E64F98979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4</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6</cp:revision>
  <dcterms:created xsi:type="dcterms:W3CDTF">2019-07-23T16:09:00Z</dcterms:created>
  <dcterms:modified xsi:type="dcterms:W3CDTF">2020-08-16T16:33:00Z</dcterms:modified>
</cp:coreProperties>
</file>