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2"/>
          <w:szCs w:val="22"/>
        </w:rPr>
      </w:pPr>
      <w:r w:rsidDel="00000000" w:rsidR="00000000" w:rsidRPr="00000000">
        <w:rPr>
          <w:b w:val="1"/>
          <w:bCs w:val="1"/>
          <w:smallCaps w:val="1"/>
          <w:sz w:val="22"/>
          <w:szCs w:val="22"/>
          <w:u w:val="single"/>
          <w:rtl w:val="0"/>
        </w:rPr>
        <w:t xml:space="preserve">CAPRINE</w:t>
      </w:r>
      <w:r w:rsidDel="00000000" w:rsidR="00000000" w:rsidRPr="00000000">
        <w:rPr>
          <w:b w:val="1"/>
          <w:bCs w:val="1"/>
          <w:smallCaps w:val="1"/>
          <w:sz w:val="22"/>
          <w:szCs w:val="22"/>
          <w:u w:val="single"/>
          <w:rtl w:val="0"/>
        </w:rPr>
        <w:t xml:space="preserve"> BILL OF SALE</w:t>
      </w:r>
      <w:r w:rsidDel="00000000" w:rsidR="00000000" w:rsidRPr="00000000">
        <w:rPr>
          <w:b w:val="1"/>
          <w:bCs w:val="1"/>
          <w:sz w:val="22"/>
          <w:szCs w:val="22"/>
          <w:u w:val="single"/>
          <w:rtl w:val="0"/>
        </w:rPr>
        <w:br w:type="textWrapping"/>
      </w:r>
      <w:r w:rsidDel="00000000" w:rsidR="00000000" w:rsidRPr="00000000">
        <w:rPr>
          <w:b w:val="1"/>
          <w:bCs w:val="1"/>
          <w:sz w:val="22"/>
          <w:szCs w:val="22"/>
          <w:rtl w:val="0"/>
        </w:rPr>
        <w:t xml:space="preserve">of an Undivided Interest in a Herd</w:t>
      </w:r>
    </w:p>
    <w:p w:rsidR="00000000" w:rsidDel="00000000" w:rsidP="00000000" w:rsidRDefault="00000000" w:rsidRPr="00000000" w14:paraId="00000002">
      <w:pPr>
        <w:rPr>
          <w:sz w:val="22"/>
          <w:szCs w:val="22"/>
          <w:u w:val="single"/>
        </w:rPr>
      </w:pPr>
      <w:r w:rsidDel="00000000" w:rsidR="00000000" w:rsidRPr="00000000">
        <w:rPr>
          <w:rtl w:val="0"/>
        </w:rPr>
      </w:r>
    </w:p>
    <w:p w:rsidR="00000000" w:rsidDel="00000000" w:rsidP="00000000" w:rsidRDefault="00000000" w:rsidRPr="00000000" w14:paraId="00000003">
      <w:pPr>
        <w:rPr>
          <w:sz w:val="22"/>
          <w:szCs w:val="22"/>
        </w:rPr>
      </w:pPr>
      <w:r w:rsidDel="00000000" w:rsidR="00000000" w:rsidRPr="00000000">
        <w:rPr>
          <w:sz w:val="22"/>
          <w:szCs w:val="22"/>
          <w:rtl w:val="0"/>
        </w:rPr>
        <w:t xml:space="preserve">Dream Dancin’ Acres </w:t>
      </w:r>
      <w:r w:rsidDel="00000000" w:rsidR="00000000" w:rsidRPr="00000000">
        <w:rPr>
          <w:sz w:val="22"/>
          <w:szCs w:val="22"/>
          <w:rtl w:val="0"/>
        </w:rPr>
        <w:t xml:space="preserve"> (“Seller”), whose address is 22124 hwy 126, Noti, OR 97461, for valuable consideration of the sum of forty Dollars ($40), at the cost of forty Dollars ($40) per share, received upon execution of this instrument by _______________________ (“Buyer”), has bargained and sold, and hereby does sell, grant, and convey unto the Buyer the following property, goods and chattels:</w:t>
      </w:r>
    </w:p>
    <w:p w:rsidR="00000000" w:rsidDel="00000000" w:rsidP="00000000" w:rsidRDefault="00000000" w:rsidRPr="00000000" w14:paraId="00000004">
      <w:pPr>
        <w:rPr>
          <w:sz w:val="22"/>
          <w:szCs w:val="22"/>
        </w:rPr>
      </w:pPr>
      <w:r w:rsidDel="00000000" w:rsidR="00000000" w:rsidRPr="00000000">
        <w:rPr>
          <w:rtl w:val="0"/>
        </w:rPr>
      </w:r>
    </w:p>
    <w:p w:rsidR="00000000" w:rsidDel="00000000" w:rsidP="00000000" w:rsidRDefault="00000000" w:rsidRPr="00000000" w14:paraId="00000005">
      <w:pPr>
        <w:ind w:left="720" w:right="1008" w:firstLine="0"/>
        <w:jc w:val="both"/>
        <w:rPr>
          <w:sz w:val="22"/>
          <w:szCs w:val="22"/>
        </w:rPr>
      </w:pPr>
      <w:r w:rsidDel="00000000" w:rsidR="00000000" w:rsidRPr="00000000">
        <w:rPr>
          <w:sz w:val="22"/>
          <w:szCs w:val="22"/>
          <w:rtl w:val="0"/>
        </w:rPr>
        <w:t xml:space="preserve">An undivided interest in a herd of goats (“Herd”) representing an ownership interest in _________(_________) share(s) out of a total number of _________(_________) shares in the Herd. The Herd is located at 22124 hwy 126, Noti, OR 97461. The Herd currently consists of seven (7) goats and any increases or replacements. Goats may be culled or removed from the Herd when such removal or culling is deemed necessary in the sole discretion of the Seller. </w:t>
      </w:r>
    </w:p>
    <w:p w:rsidR="00000000" w:rsidDel="00000000" w:rsidP="00000000" w:rsidRDefault="00000000" w:rsidRPr="00000000" w14:paraId="00000006">
      <w:pPr>
        <w:jc w:val="both"/>
        <w:rPr>
          <w:sz w:val="22"/>
          <w:szCs w:val="22"/>
        </w:rPr>
      </w:pPr>
      <w:r w:rsidDel="00000000" w:rsidR="00000000" w:rsidRPr="00000000">
        <w:rPr>
          <w:rtl w:val="0"/>
        </w:rPr>
      </w:r>
    </w:p>
    <w:p w:rsidR="00000000" w:rsidDel="00000000" w:rsidP="00000000" w:rsidRDefault="00000000" w:rsidRPr="00000000" w14:paraId="00000007">
      <w:pPr>
        <w:jc w:val="both"/>
        <w:rPr>
          <w:sz w:val="22"/>
          <w:szCs w:val="22"/>
        </w:rPr>
      </w:pPr>
      <w:r w:rsidDel="00000000" w:rsidR="00000000" w:rsidRPr="00000000">
        <w:rPr>
          <w:sz w:val="22"/>
          <w:szCs w:val="22"/>
          <w:rtl w:val="0"/>
        </w:rPr>
        <w:t xml:space="preserve">Seller sells to Buyer the described undivided interest in the Herd. </w:t>
      </w:r>
    </w:p>
    <w:p w:rsidR="00000000" w:rsidDel="00000000" w:rsidP="00000000" w:rsidRDefault="00000000" w:rsidRPr="00000000" w14:paraId="00000008">
      <w:pPr>
        <w:jc w:val="both"/>
        <w:rPr>
          <w:sz w:val="22"/>
          <w:szCs w:val="22"/>
        </w:rPr>
      </w:pPr>
      <w:r w:rsidDel="00000000" w:rsidR="00000000" w:rsidRPr="00000000">
        <w:rPr>
          <w:rtl w:val="0"/>
        </w:rPr>
      </w:r>
    </w:p>
    <w:p w:rsidR="00000000" w:rsidDel="00000000" w:rsidP="00000000" w:rsidRDefault="00000000" w:rsidRPr="00000000" w14:paraId="00000009">
      <w:pPr>
        <w:jc w:val="both"/>
        <w:rPr>
          <w:sz w:val="22"/>
          <w:szCs w:val="22"/>
        </w:rPr>
      </w:pPr>
      <w:r w:rsidDel="00000000" w:rsidR="00000000" w:rsidRPr="00000000">
        <w:rPr>
          <w:sz w:val="22"/>
          <w:szCs w:val="22"/>
          <w:rtl w:val="0"/>
        </w:rPr>
        <w:t xml:space="preserve">Seller warrants that at time of sale, Seller has full legal and equitable ownership of the Herd interest and that the Herd is not subject to any liens or security interests (recorded or unrecorded) of any lender or other third party.</w:t>
      </w:r>
    </w:p>
    <w:p w:rsidR="00000000" w:rsidDel="00000000" w:rsidP="00000000" w:rsidRDefault="00000000" w:rsidRPr="00000000" w14:paraId="0000000A">
      <w:pPr>
        <w:jc w:val="both"/>
        <w:rPr>
          <w:sz w:val="22"/>
          <w:szCs w:val="22"/>
        </w:rPr>
      </w:pPr>
      <w:r w:rsidDel="00000000" w:rsidR="00000000" w:rsidRPr="00000000">
        <w:rPr>
          <w:rtl w:val="0"/>
        </w:rPr>
      </w:r>
    </w:p>
    <w:p w:rsidR="00000000" w:rsidDel="00000000" w:rsidP="00000000" w:rsidRDefault="00000000" w:rsidRPr="00000000" w14:paraId="0000000B">
      <w:pPr>
        <w:jc w:val="both"/>
        <w:rPr>
          <w:sz w:val="22"/>
          <w:szCs w:val="22"/>
        </w:rPr>
      </w:pPr>
      <w:r w:rsidDel="00000000" w:rsidR="00000000" w:rsidRPr="00000000">
        <w:rPr>
          <w:sz w:val="22"/>
          <w:szCs w:val="22"/>
          <w:rtl w:val="0"/>
        </w:rPr>
        <w:t xml:space="preserve">Buyer’s interest in the Herd includes a share of the weekly milk production from the Herd. The amount of milk production attributable to Buyer’s undivided interest shall be an amount that is equivalent to Buyer’s percentage ownership interest in the Herd. This percentage is based on the Herd’s historical and projected milk production.  For example, if the Herd produces 4 gallons of milk per week, and Buyer owns 14% of the Herd, then Buyer is entitled to 14% of the 4 gallons of milk produced by the Herd for that week.</w:t>
      </w:r>
    </w:p>
    <w:p w:rsidR="00000000" w:rsidDel="00000000" w:rsidP="00000000" w:rsidRDefault="00000000" w:rsidRPr="00000000" w14:paraId="0000000C">
      <w:pPr>
        <w:jc w:val="both"/>
        <w:rPr>
          <w:sz w:val="22"/>
          <w:szCs w:val="22"/>
        </w:rPr>
      </w:pPr>
      <w:r w:rsidDel="00000000" w:rsidR="00000000" w:rsidRPr="00000000">
        <w:rPr>
          <w:rtl w:val="0"/>
        </w:rPr>
      </w:r>
    </w:p>
    <w:p w:rsidR="00000000" w:rsidDel="00000000" w:rsidP="00000000" w:rsidRDefault="00000000" w:rsidRPr="00000000" w14:paraId="0000000D">
      <w:pPr>
        <w:jc w:val="both"/>
        <w:rPr>
          <w:sz w:val="22"/>
          <w:szCs w:val="22"/>
        </w:rPr>
      </w:pPr>
      <w:r w:rsidDel="00000000" w:rsidR="00000000" w:rsidRPr="00000000">
        <w:rPr>
          <w:sz w:val="22"/>
          <w:szCs w:val="22"/>
          <w:rtl w:val="0"/>
        </w:rPr>
        <w:t xml:space="preserve">Should Buyer wish to sell his/her interest in the Herd, Seller has the first right of refusal to purchase Buyer’s interest at the price that Buyer initially paid Seller for such interest.  Should Seller not exercise its first right of refusal, any transfer of Buyer’s interest can only occur with Seller’s approval, which shall not be unreasonably withheld.</w:t>
      </w:r>
    </w:p>
    <w:p w:rsidR="00000000" w:rsidDel="00000000" w:rsidP="00000000" w:rsidRDefault="00000000" w:rsidRPr="00000000" w14:paraId="0000000E">
      <w:pPr>
        <w:jc w:val="both"/>
        <w:rPr>
          <w:sz w:val="22"/>
          <w:szCs w:val="22"/>
        </w:rPr>
      </w:pPr>
      <w:r w:rsidDel="00000000" w:rsidR="00000000" w:rsidRPr="00000000">
        <w:rPr>
          <w:rtl w:val="0"/>
        </w:rPr>
      </w:r>
    </w:p>
    <w:p w:rsidR="00000000" w:rsidDel="00000000" w:rsidP="00000000" w:rsidRDefault="00000000" w:rsidRPr="00000000" w14:paraId="0000000F">
      <w:pPr>
        <w:jc w:val="both"/>
        <w:rPr>
          <w:sz w:val="22"/>
          <w:szCs w:val="22"/>
        </w:rPr>
      </w:pPr>
      <w:r w:rsidDel="00000000" w:rsidR="00000000" w:rsidRPr="00000000">
        <w:rPr>
          <w:sz w:val="22"/>
          <w:szCs w:val="22"/>
          <w:rtl w:val="0"/>
        </w:rPr>
        <w:t xml:space="preserve">Risk of loss concerning the Herd Shares sold under this Agreement will pass from Seller to Buyer upon the signing of this Agreement. Seller shall not be liable to Buyer for any loss of or damage to the Herd.</w:t>
      </w:r>
    </w:p>
    <w:p w:rsidR="00000000" w:rsidDel="00000000" w:rsidP="00000000" w:rsidRDefault="00000000" w:rsidRPr="00000000" w14:paraId="00000010">
      <w:pPr>
        <w:jc w:val="both"/>
        <w:rPr>
          <w:sz w:val="22"/>
          <w:szCs w:val="22"/>
        </w:rPr>
      </w:pPr>
      <w:r w:rsidDel="00000000" w:rsidR="00000000" w:rsidRPr="00000000">
        <w:rPr>
          <w:sz w:val="22"/>
          <w:szCs w:val="22"/>
          <w:rtl w:val="0"/>
        </w:rPr>
        <w:t xml:space="preserve"> </w:t>
      </w:r>
    </w:p>
    <w:p w:rsidR="00000000" w:rsidDel="00000000" w:rsidP="00000000" w:rsidRDefault="00000000" w:rsidRPr="00000000" w14:paraId="00000011">
      <w:pPr>
        <w:jc w:val="both"/>
        <w:rPr>
          <w:sz w:val="22"/>
          <w:szCs w:val="22"/>
        </w:rPr>
      </w:pPr>
      <w:r w:rsidDel="00000000" w:rsidR="00000000" w:rsidRPr="00000000">
        <w:rPr>
          <w:sz w:val="22"/>
          <w:szCs w:val="22"/>
          <w:rtl w:val="0"/>
        </w:rPr>
        <w:t xml:space="preserve">This Agreement shall be construed exclusively in accordance with the laws of the State of Oregon.</w:t>
      </w:r>
    </w:p>
    <w:p w:rsidR="00000000" w:rsidDel="00000000" w:rsidP="00000000" w:rsidRDefault="00000000" w:rsidRPr="00000000" w14:paraId="00000012">
      <w:pPr>
        <w:jc w:val="both"/>
        <w:rPr>
          <w:sz w:val="22"/>
          <w:szCs w:val="22"/>
        </w:rPr>
      </w:pPr>
      <w:r w:rsidDel="00000000" w:rsidR="00000000" w:rsidRPr="00000000">
        <w:rPr>
          <w:rtl w:val="0"/>
        </w:rPr>
      </w:r>
    </w:p>
    <w:p w:rsidR="00000000" w:rsidDel="00000000" w:rsidP="00000000" w:rsidRDefault="00000000" w:rsidRPr="00000000" w14:paraId="00000013">
      <w:pPr>
        <w:jc w:val="both"/>
        <w:rPr>
          <w:sz w:val="22"/>
          <w:szCs w:val="22"/>
        </w:rPr>
      </w:pPr>
      <w:r w:rsidDel="00000000" w:rsidR="00000000" w:rsidRPr="00000000">
        <w:rPr>
          <w:sz w:val="22"/>
          <w:szCs w:val="22"/>
          <w:rtl w:val="0"/>
        </w:rPr>
        <w:t xml:space="preserve">The receipt and sufficiency of this Agreement is hereby acknowledged. </w:t>
      </w:r>
    </w:p>
    <w:p w:rsidR="00000000" w:rsidDel="00000000" w:rsidP="00000000" w:rsidRDefault="00000000" w:rsidRPr="00000000" w14:paraId="00000014">
      <w:pPr>
        <w:jc w:val="both"/>
        <w:rPr>
          <w:sz w:val="22"/>
          <w:szCs w:val="22"/>
        </w:rPr>
      </w:pPr>
      <w:r w:rsidDel="00000000" w:rsidR="00000000" w:rsidRPr="00000000">
        <w:rPr>
          <w:rtl w:val="0"/>
        </w:rPr>
      </w:r>
    </w:p>
    <w:p w:rsidR="00000000" w:rsidDel="00000000" w:rsidP="00000000" w:rsidRDefault="00000000" w:rsidRPr="00000000" w14:paraId="00000015">
      <w:pPr>
        <w:jc w:val="both"/>
        <w:rPr>
          <w:sz w:val="22"/>
          <w:szCs w:val="22"/>
        </w:rPr>
      </w:pPr>
      <w:r w:rsidDel="00000000" w:rsidR="00000000" w:rsidRPr="00000000">
        <w:rPr>
          <w:sz w:val="22"/>
          <w:szCs w:val="22"/>
          <w:rtl w:val="0"/>
        </w:rPr>
        <w:t xml:space="preserve">IN WITNESS WHEREOF, the parties have executed this Bill of Sale this </w:t>
      </w:r>
      <w:r w:rsidDel="00000000" w:rsidR="00000000" w:rsidRPr="00000000">
        <w:rPr>
          <w:sz w:val="22"/>
          <w:szCs w:val="22"/>
          <w:u w:val="single"/>
          <w:rtl w:val="0"/>
        </w:rPr>
        <w:t xml:space="preserve">_____</w:t>
      </w:r>
      <w:r w:rsidDel="00000000" w:rsidR="00000000" w:rsidRPr="00000000">
        <w:rPr>
          <w:sz w:val="22"/>
          <w:szCs w:val="22"/>
          <w:rtl w:val="0"/>
        </w:rPr>
        <w:t xml:space="preserve"> day of </w:t>
      </w:r>
      <w:r w:rsidDel="00000000" w:rsidR="00000000" w:rsidRPr="00000000">
        <w:rPr>
          <w:sz w:val="22"/>
          <w:szCs w:val="22"/>
          <w:u w:val="single"/>
          <w:rtl w:val="0"/>
        </w:rPr>
        <w:t xml:space="preserve">____________</w:t>
      </w:r>
      <w:r w:rsidDel="00000000" w:rsidR="00000000" w:rsidRPr="00000000">
        <w:rPr>
          <w:sz w:val="22"/>
          <w:szCs w:val="22"/>
          <w:rtl w:val="0"/>
        </w:rPr>
        <w:t xml:space="preserve">, 20______. </w:t>
      </w:r>
    </w:p>
    <w:p w:rsidR="00000000" w:rsidDel="00000000" w:rsidP="00000000" w:rsidRDefault="00000000" w:rsidRPr="00000000" w14:paraId="00000016">
      <w:pPr>
        <w:jc w:val="both"/>
        <w:rPr>
          <w:sz w:val="22"/>
          <w:szCs w:val="22"/>
        </w:rPr>
      </w:pPr>
      <w:r w:rsidDel="00000000" w:rsidR="00000000" w:rsidRPr="00000000">
        <w:rPr>
          <w:rtl w:val="0"/>
        </w:rPr>
      </w:r>
    </w:p>
    <w:p w:rsidR="00000000" w:rsidDel="00000000" w:rsidP="00000000" w:rsidRDefault="00000000" w:rsidRPr="00000000" w14:paraId="00000017">
      <w:pPr>
        <w:jc w:val="both"/>
        <w:rPr>
          <w:sz w:val="22"/>
          <w:szCs w:val="22"/>
        </w:rPr>
      </w:pPr>
      <w:r w:rsidDel="00000000" w:rsidR="00000000" w:rsidRPr="00000000">
        <w:rPr>
          <w:rtl w:val="0"/>
        </w:rPr>
      </w:r>
    </w:p>
    <w:p w:rsidR="00000000" w:rsidDel="00000000" w:rsidP="00000000" w:rsidRDefault="00000000" w:rsidRPr="00000000" w14:paraId="00000018">
      <w:pPr>
        <w:jc w:val="both"/>
        <w:rPr>
          <w:sz w:val="22"/>
          <w:szCs w:val="22"/>
        </w:rPr>
      </w:pPr>
      <w:r w:rsidDel="00000000" w:rsidR="00000000" w:rsidRPr="00000000">
        <w:rPr>
          <w:sz w:val="22"/>
          <w:szCs w:val="22"/>
          <w:rtl w:val="0"/>
        </w:rPr>
        <w:t xml:space="preserve">__________________________</w:t>
        <w:tab/>
        <w:tab/>
        <w:tab/>
        <w:tab/>
        <w:tab/>
        <w:t xml:space="preserve">_______________________________</w:t>
      </w:r>
    </w:p>
    <w:p w:rsidR="00000000" w:rsidDel="00000000" w:rsidP="00000000" w:rsidRDefault="00000000" w:rsidRPr="00000000" w14:paraId="00000019">
      <w:pPr>
        <w:jc w:val="both"/>
        <w:rPr>
          <w:sz w:val="22"/>
          <w:szCs w:val="22"/>
        </w:rPr>
      </w:pPr>
      <w:r w:rsidDel="00000000" w:rsidR="00000000" w:rsidRPr="00000000">
        <w:rPr>
          <w:sz w:val="22"/>
          <w:szCs w:val="22"/>
          <w:rtl w:val="0"/>
        </w:rPr>
        <w:t xml:space="preserve">Buyer’s Signature</w:t>
        <w:tab/>
        <w:tab/>
        <w:tab/>
        <w:tab/>
        <w:tab/>
        <w:tab/>
        <w:t xml:space="preserve">Seller’s Signature</w:t>
      </w:r>
    </w:p>
    <w:p w:rsidR="00000000" w:rsidDel="00000000" w:rsidP="00000000" w:rsidRDefault="00000000" w:rsidRPr="00000000" w14:paraId="0000001A">
      <w:pPr>
        <w:jc w:val="both"/>
        <w:rPr>
          <w:sz w:val="22"/>
          <w:szCs w:val="22"/>
        </w:rPr>
      </w:pPr>
      <w:r w:rsidDel="00000000" w:rsidR="00000000" w:rsidRPr="00000000">
        <w:rPr>
          <w:rtl w:val="0"/>
        </w:rPr>
      </w:r>
    </w:p>
    <w:p w:rsidR="00000000" w:rsidDel="00000000" w:rsidP="00000000" w:rsidRDefault="00000000" w:rsidRPr="00000000" w14:paraId="0000001B">
      <w:pPr>
        <w:jc w:val="both"/>
        <w:rPr>
          <w:sz w:val="22"/>
          <w:szCs w:val="22"/>
        </w:rPr>
      </w:pPr>
      <w:r w:rsidDel="00000000" w:rsidR="00000000" w:rsidRPr="00000000">
        <w:rPr>
          <w:sz w:val="22"/>
          <w:szCs w:val="22"/>
          <w:rtl w:val="0"/>
        </w:rPr>
        <w:t xml:space="preserve">__________________________</w:t>
        <w:tab/>
        <w:tab/>
        <w:tab/>
        <w:tab/>
        <w:tab/>
        <w:t xml:space="preserve">_______________________________</w:t>
      </w:r>
    </w:p>
    <w:p w:rsidR="00000000" w:rsidDel="00000000" w:rsidP="00000000" w:rsidRDefault="00000000" w:rsidRPr="00000000" w14:paraId="0000001C">
      <w:pPr>
        <w:jc w:val="both"/>
        <w:rPr>
          <w:sz w:val="22"/>
          <w:szCs w:val="22"/>
        </w:rPr>
      </w:pPr>
      <w:r w:rsidDel="00000000" w:rsidR="00000000" w:rsidRPr="00000000">
        <w:rPr>
          <w:sz w:val="22"/>
          <w:szCs w:val="22"/>
          <w:rtl w:val="0"/>
        </w:rPr>
        <w:t xml:space="preserve">Print Name</w:t>
        <w:tab/>
        <w:tab/>
        <w:tab/>
        <w:tab/>
        <w:tab/>
        <w:tab/>
        <w:tab/>
        <w:t xml:space="preserve">Print Name</w:t>
      </w:r>
    </w:p>
    <w:p w:rsidR="00000000" w:rsidDel="00000000" w:rsidP="00000000" w:rsidRDefault="00000000" w:rsidRPr="00000000" w14:paraId="0000001D">
      <w:pPr>
        <w:jc w:val="both"/>
        <w:rPr>
          <w:sz w:val="22"/>
          <w:szCs w:val="22"/>
        </w:rPr>
      </w:pPr>
      <w:r w:rsidDel="00000000" w:rsidR="00000000" w:rsidRPr="00000000">
        <w:rPr>
          <w:rtl w:val="0"/>
        </w:rPr>
      </w:r>
    </w:p>
    <w:p w:rsidR="00000000" w:rsidDel="00000000" w:rsidP="00000000" w:rsidRDefault="00000000" w:rsidRPr="00000000" w14:paraId="0000001E">
      <w:pPr>
        <w:jc w:val="both"/>
        <w:rPr>
          <w:sz w:val="22"/>
          <w:szCs w:val="22"/>
        </w:rPr>
      </w:pPr>
      <w:r w:rsidDel="00000000" w:rsidR="00000000" w:rsidRPr="00000000">
        <w:rPr>
          <w:sz w:val="22"/>
          <w:szCs w:val="22"/>
          <w:rtl w:val="0"/>
        </w:rPr>
        <w:t xml:space="preserve">__________________________</w:t>
        <w:tab/>
        <w:tab/>
        <w:tab/>
        <w:tab/>
        <w:tab/>
        <w:t xml:space="preserve">_______________________________</w:t>
      </w:r>
    </w:p>
    <w:p w:rsidR="00000000" w:rsidDel="00000000" w:rsidP="00000000" w:rsidRDefault="00000000" w:rsidRPr="00000000" w14:paraId="0000001F">
      <w:pPr>
        <w:jc w:val="both"/>
        <w:rPr>
          <w:sz w:val="22"/>
          <w:szCs w:val="22"/>
        </w:rPr>
      </w:pPr>
      <w:r w:rsidDel="00000000" w:rsidR="00000000" w:rsidRPr="00000000">
        <w:rPr>
          <w:sz w:val="22"/>
          <w:szCs w:val="22"/>
          <w:rtl w:val="0"/>
        </w:rPr>
        <w:t xml:space="preserve">Phone Number</w:t>
        <w:tab/>
        <w:tab/>
        <w:tab/>
        <w:tab/>
        <w:tab/>
        <w:tab/>
        <w:tab/>
        <w:t xml:space="preserve">Phone Number</w:t>
      </w:r>
    </w:p>
    <w:p w:rsidR="00000000" w:rsidDel="00000000" w:rsidP="00000000" w:rsidRDefault="00000000" w:rsidRPr="00000000" w14:paraId="00000020">
      <w:pPr>
        <w:jc w:val="both"/>
        <w:rPr>
          <w:sz w:val="22"/>
          <w:szCs w:val="22"/>
        </w:rPr>
      </w:pPr>
      <w:r w:rsidDel="00000000" w:rsidR="00000000" w:rsidRPr="00000000">
        <w:rPr>
          <w:rtl w:val="0"/>
        </w:rPr>
      </w:r>
    </w:p>
    <w:p w:rsidR="00000000" w:rsidDel="00000000" w:rsidP="00000000" w:rsidRDefault="00000000" w:rsidRPr="00000000" w14:paraId="00000021">
      <w:pPr>
        <w:jc w:val="both"/>
        <w:rPr>
          <w:sz w:val="22"/>
          <w:szCs w:val="22"/>
        </w:rPr>
      </w:pPr>
      <w:r w:rsidDel="00000000" w:rsidR="00000000" w:rsidRPr="00000000">
        <w:rPr>
          <w:sz w:val="22"/>
          <w:szCs w:val="22"/>
          <w:rtl w:val="0"/>
        </w:rPr>
        <w:t xml:space="preserve">__________________________</w:t>
        <w:tab/>
        <w:tab/>
        <w:tab/>
        <w:tab/>
        <w:tab/>
        <w:t xml:space="preserve">_______________________________</w:t>
      </w:r>
    </w:p>
    <w:p w:rsidR="00000000" w:rsidDel="00000000" w:rsidP="00000000" w:rsidRDefault="00000000" w:rsidRPr="00000000" w14:paraId="00000022">
      <w:pPr>
        <w:jc w:val="both"/>
        <w:rPr>
          <w:sz w:val="22"/>
          <w:szCs w:val="22"/>
        </w:rPr>
      </w:pPr>
      <w:r w:rsidDel="00000000" w:rsidR="00000000" w:rsidRPr="00000000">
        <w:rPr>
          <w:sz w:val="22"/>
          <w:szCs w:val="22"/>
          <w:rtl w:val="0"/>
        </w:rPr>
        <w:t xml:space="preserve">Address</w:t>
        <w:tab/>
        <w:tab/>
        <w:tab/>
        <w:tab/>
        <w:tab/>
        <w:tab/>
        <w:tab/>
        <w:t xml:space="preserve">Address</w:t>
      </w:r>
    </w:p>
    <w:p w:rsidR="00000000" w:rsidDel="00000000" w:rsidP="00000000" w:rsidRDefault="00000000" w:rsidRPr="00000000" w14:paraId="00000023">
      <w:pPr>
        <w:jc w:val="both"/>
        <w:rPr>
          <w:sz w:val="22"/>
          <w:szCs w:val="22"/>
        </w:rPr>
      </w:pPr>
      <w:r w:rsidDel="00000000" w:rsidR="00000000" w:rsidRPr="00000000">
        <w:rPr>
          <w:rtl w:val="0"/>
        </w:rPr>
      </w:r>
    </w:p>
    <w:p w:rsidR="00000000" w:rsidDel="00000000" w:rsidP="00000000" w:rsidRDefault="00000000" w:rsidRPr="00000000" w14:paraId="00000024">
      <w:pPr>
        <w:jc w:val="both"/>
        <w:rPr>
          <w:sz w:val="22"/>
          <w:szCs w:val="22"/>
        </w:rPr>
      </w:pPr>
      <w:r w:rsidDel="00000000" w:rsidR="00000000" w:rsidRPr="00000000">
        <w:rPr>
          <w:sz w:val="22"/>
          <w:szCs w:val="22"/>
          <w:rtl w:val="0"/>
        </w:rPr>
        <w:t xml:space="preserve">__________________________</w:t>
        <w:tab/>
        <w:tab/>
        <w:tab/>
        <w:tab/>
        <w:tab/>
        <w:t xml:space="preserve">_______________________________</w:t>
      </w:r>
    </w:p>
    <w:p w:rsidR="00000000" w:rsidDel="00000000" w:rsidP="00000000" w:rsidRDefault="00000000" w:rsidRPr="00000000" w14:paraId="00000025">
      <w:pPr>
        <w:jc w:val="both"/>
        <w:rPr>
          <w:sz w:val="22"/>
          <w:szCs w:val="22"/>
          <w:u w:val="single"/>
        </w:rPr>
      </w:pPr>
      <w:r w:rsidDel="00000000" w:rsidR="00000000" w:rsidRPr="00000000">
        <w:rPr>
          <w:rtl w:val="0"/>
        </w:rPr>
      </w:r>
    </w:p>
    <w:p w:rsidR="00000000" w:rsidDel="00000000" w:rsidP="00000000" w:rsidRDefault="00000000" w:rsidRPr="00000000" w14:paraId="00000026">
      <w:pPr>
        <w:jc w:val="both"/>
        <w:rPr>
          <w:sz w:val="22"/>
          <w:szCs w:val="22"/>
        </w:rPr>
      </w:pPr>
      <w:r w:rsidDel="00000000" w:rsidR="00000000" w:rsidRPr="00000000">
        <w:rPr>
          <w:sz w:val="22"/>
          <w:szCs w:val="22"/>
          <w:rtl w:val="0"/>
        </w:rPr>
        <w:t xml:space="preserve">__________________________</w:t>
        <w:tab/>
        <w:tab/>
        <w:tab/>
        <w:tab/>
        <w:tab/>
        <w:t xml:space="preserve">_______________________________</w:t>
      </w:r>
    </w:p>
    <w:p w:rsidR="00000000" w:rsidDel="00000000" w:rsidP="00000000" w:rsidRDefault="00000000" w:rsidRPr="00000000" w14:paraId="00000027">
      <w:pPr>
        <w:jc w:val="both"/>
        <w:rPr>
          <w:sz w:val="22"/>
          <w:szCs w:val="22"/>
        </w:rPr>
      </w:pPr>
      <w:r w:rsidDel="00000000" w:rsidR="00000000" w:rsidRPr="00000000">
        <w:rPr>
          <w:sz w:val="22"/>
          <w:szCs w:val="22"/>
          <w:rtl w:val="0"/>
        </w:rPr>
        <w:t xml:space="preserve">Email Address</w:t>
        <w:tab/>
        <w:tab/>
        <w:tab/>
        <w:tab/>
        <w:tab/>
        <w:tab/>
        <w:tab/>
        <w:t xml:space="preserve">Email Address</w:t>
      </w:r>
    </w:p>
    <w:p w:rsidR="00000000" w:rsidDel="00000000" w:rsidP="00000000" w:rsidRDefault="00000000" w:rsidRPr="00000000" w14:paraId="00000028">
      <w:pPr>
        <w:jc w:val="both"/>
        <w:rPr>
          <w:sz w:val="22"/>
          <w:szCs w:val="22"/>
        </w:rPr>
      </w:pPr>
      <w:r w:rsidDel="00000000" w:rsidR="00000000" w:rsidRPr="00000000">
        <w:rPr>
          <w:rtl w:val="0"/>
        </w:rPr>
      </w:r>
    </w:p>
    <w:sectPr>
      <w:headerReference r:id="rId7" w:type="default"/>
      <w:footerReference r:id="rId8" w:type="first"/>
      <w:footerReference r:id="rId9" w:type="even"/>
      <w:pgSz w:h="15840" w:w="12240" w:orient="portrait"/>
      <w:pgMar w:bottom="864" w:top="72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#489119v.1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Q3khLecOfJwasFXH6pv5ymFgtA==">CgMxLjA4AHIhMTVpRkMwZkxEOEJrc1YwT0M3dlQ1blM3Y19MNlZjN0l4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