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2B69" w14:textId="77777777" w:rsidR="00BD6303" w:rsidRDefault="00AF28BE" w:rsidP="00A561B0">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In the contemporary world, many businesses have been engaged in building </w:t>
      </w:r>
      <w:r w:rsidR="00497E60">
        <w:rPr>
          <w:rFonts w:ascii="Times New Roman" w:hAnsi="Times New Roman" w:cs="Times New Roman"/>
          <w:sz w:val="24"/>
          <w:szCs w:val="24"/>
        </w:rPr>
        <w:t>reliable self-driving vehicles</w:t>
      </w:r>
      <w:r>
        <w:rPr>
          <w:rFonts w:ascii="Times New Roman" w:hAnsi="Times New Roman" w:cs="Times New Roman"/>
          <w:sz w:val="24"/>
          <w:szCs w:val="24"/>
        </w:rPr>
        <w:t>, and therefore, these vehicles have to be instructed on what to do in differing situations. One such situation is that of when to apply the brakes of the car. The a</w:t>
      </w:r>
      <w:r w:rsidR="007E203D">
        <w:rPr>
          <w:rFonts w:ascii="Times New Roman" w:hAnsi="Times New Roman" w:cs="Times New Roman"/>
          <w:sz w:val="24"/>
          <w:szCs w:val="24"/>
        </w:rPr>
        <w:t>lgorithm used to instruct the self-driving car</w:t>
      </w:r>
      <w:r>
        <w:rPr>
          <w:rFonts w:ascii="Times New Roman" w:hAnsi="Times New Roman" w:cs="Times New Roman"/>
          <w:sz w:val="24"/>
          <w:szCs w:val="24"/>
        </w:rPr>
        <w:t xml:space="preserve"> will take into account the speed of the car at the moment when the brakes are applied so that it covers a specific distance</w:t>
      </w:r>
      <w:r w:rsidR="00AD6AB4">
        <w:rPr>
          <w:rFonts w:ascii="Times New Roman" w:hAnsi="Times New Roman" w:cs="Times New Roman"/>
          <w:sz w:val="24"/>
          <w:szCs w:val="24"/>
        </w:rPr>
        <w:t xml:space="preserve"> which helps it to avoid</w:t>
      </w:r>
      <w:r>
        <w:rPr>
          <w:rFonts w:ascii="Times New Roman" w:hAnsi="Times New Roman" w:cs="Times New Roman"/>
          <w:sz w:val="24"/>
          <w:szCs w:val="24"/>
        </w:rPr>
        <w:t xml:space="preserve"> collision. For such cases, this model will become useful.  </w:t>
      </w:r>
    </w:p>
    <w:p w14:paraId="4B4F0674" w14:textId="77777777" w:rsidR="002662FC" w:rsidRDefault="00EE73A9" w:rsidP="002662FC">
      <w:pPr>
        <w:spacing w:line="480" w:lineRule="auto"/>
        <w:ind w:firstLine="360"/>
        <w:rPr>
          <w:rFonts w:ascii="Times New Roman" w:hAnsi="Times New Roman" w:cs="Times New Roman"/>
          <w:sz w:val="24"/>
          <w:szCs w:val="24"/>
        </w:rPr>
      </w:pPr>
      <w:r>
        <w:rPr>
          <w:rFonts w:ascii="Times New Roman" w:hAnsi="Times New Roman" w:cs="Times New Roman"/>
          <w:sz w:val="24"/>
          <w:szCs w:val="24"/>
        </w:rPr>
        <w:t>T</w:t>
      </w:r>
      <w:r w:rsidR="00EF3952" w:rsidRPr="002A5194">
        <w:rPr>
          <w:rFonts w:ascii="Times New Roman" w:hAnsi="Times New Roman" w:cs="Times New Roman"/>
          <w:sz w:val="24"/>
          <w:szCs w:val="24"/>
        </w:rPr>
        <w:t>he</w:t>
      </w:r>
      <w:r w:rsidR="00E30C6A" w:rsidRPr="002A5194">
        <w:rPr>
          <w:rFonts w:ascii="Times New Roman" w:hAnsi="Times New Roman" w:cs="Times New Roman"/>
          <w:sz w:val="24"/>
          <w:szCs w:val="24"/>
        </w:rPr>
        <w:t xml:space="preserve"> correlation coefficient</w:t>
      </w:r>
      <w:r>
        <w:rPr>
          <w:rFonts w:ascii="Times New Roman" w:hAnsi="Times New Roman" w:cs="Times New Roman"/>
          <w:sz w:val="24"/>
          <w:szCs w:val="24"/>
        </w:rPr>
        <w:t xml:space="preserve"> </w:t>
      </w:r>
      <w:r w:rsidR="00E30C6A" w:rsidRPr="002A5194">
        <w:rPr>
          <w:rFonts w:ascii="Times New Roman" w:hAnsi="Times New Roman" w:cs="Times New Roman"/>
          <w:sz w:val="24"/>
          <w:szCs w:val="24"/>
        </w:rPr>
        <w:t>tells us the strength and direction of the relationship between two variables. In this case,</w:t>
      </w:r>
      <w:r w:rsidR="005F1CA7">
        <w:rPr>
          <w:rFonts w:ascii="Times New Roman" w:hAnsi="Times New Roman" w:cs="Times New Roman"/>
          <w:sz w:val="24"/>
          <w:szCs w:val="24"/>
        </w:rPr>
        <w:t xml:space="preserve"> the correlation coefficient is </w:t>
      </w:r>
      <w:r w:rsidR="005F1CA7" w:rsidRPr="002A5194">
        <w:rPr>
          <w:rFonts w:ascii="Times New Roman" w:hAnsi="Times New Roman" w:cs="Times New Roman"/>
          <w:b/>
          <w:sz w:val="24"/>
          <w:szCs w:val="24"/>
        </w:rPr>
        <w:t>0.8068949</w:t>
      </w:r>
      <w:r w:rsidR="005F1CA7">
        <w:rPr>
          <w:rFonts w:ascii="Times New Roman" w:hAnsi="Times New Roman" w:cs="Times New Roman"/>
          <w:sz w:val="24"/>
          <w:szCs w:val="24"/>
        </w:rPr>
        <w:t>, which means that</w:t>
      </w:r>
      <w:r w:rsidR="00E30C6A" w:rsidRPr="002A5194">
        <w:rPr>
          <w:rFonts w:ascii="Times New Roman" w:hAnsi="Times New Roman" w:cs="Times New Roman"/>
          <w:sz w:val="24"/>
          <w:szCs w:val="24"/>
        </w:rPr>
        <w:t xml:space="preserve"> it is a strong positive relationship. </w:t>
      </w:r>
      <w:r w:rsidR="003F6150" w:rsidRPr="002A5194">
        <w:rPr>
          <w:rFonts w:ascii="Times New Roman" w:hAnsi="Times New Roman" w:cs="Times New Roman"/>
          <w:sz w:val="24"/>
          <w:szCs w:val="24"/>
        </w:rPr>
        <w:t>Considering the correlation coefficient, we use the linear regression analysis to determine the coefficient B1 and the intercept B0 for the linear equation of</w:t>
      </w:r>
      <w:r w:rsidR="002662FC">
        <w:rPr>
          <w:rFonts w:ascii="Times New Roman" w:hAnsi="Times New Roman" w:cs="Times New Roman"/>
          <w:sz w:val="24"/>
          <w:szCs w:val="24"/>
        </w:rPr>
        <w:t>:</w:t>
      </w:r>
    </w:p>
    <w:p w14:paraId="31B76988" w14:textId="77777777" w:rsidR="002662FC" w:rsidRPr="0027351B" w:rsidRDefault="003F6150" w:rsidP="002662FC">
      <w:pPr>
        <w:spacing w:line="480" w:lineRule="auto"/>
        <w:jc w:val="center"/>
        <w:rPr>
          <w:rFonts w:ascii="Times New Roman" w:hAnsi="Times New Roman" w:cs="Times New Roman"/>
          <w:b/>
          <w:sz w:val="24"/>
          <w:szCs w:val="24"/>
        </w:rPr>
      </w:pPr>
      <w:proofErr w:type="spellStart"/>
      <w:r w:rsidRPr="0027351B">
        <w:rPr>
          <w:rFonts w:ascii="Times New Roman" w:hAnsi="Times New Roman" w:cs="Times New Roman"/>
          <w:b/>
          <w:sz w:val="24"/>
          <w:szCs w:val="24"/>
        </w:rPr>
        <w:t>dist</w:t>
      </w:r>
      <w:proofErr w:type="spellEnd"/>
      <w:r w:rsidRPr="0027351B">
        <w:rPr>
          <w:rFonts w:ascii="Times New Roman" w:hAnsi="Times New Roman" w:cs="Times New Roman"/>
          <w:b/>
          <w:sz w:val="24"/>
          <w:szCs w:val="24"/>
        </w:rPr>
        <w:t xml:space="preserve"> = B0 + B1speed</w:t>
      </w:r>
    </w:p>
    <w:p w14:paraId="645854A1" w14:textId="77777777" w:rsidR="002B4130" w:rsidRPr="00CB565B" w:rsidRDefault="00EF3952" w:rsidP="002A5194">
      <w:pPr>
        <w:spacing w:line="480" w:lineRule="auto"/>
        <w:rPr>
          <w:rFonts w:ascii="Times New Roman" w:hAnsi="Times New Roman" w:cs="Times New Roman"/>
          <w:b/>
          <w:sz w:val="24"/>
          <w:szCs w:val="24"/>
        </w:rPr>
      </w:pPr>
      <w:r w:rsidRPr="002A5194">
        <w:rPr>
          <w:rFonts w:ascii="Times New Roman" w:hAnsi="Times New Roman" w:cs="Times New Roman"/>
          <w:sz w:val="24"/>
          <w:szCs w:val="24"/>
        </w:rPr>
        <w:t xml:space="preserve"> </w:t>
      </w:r>
      <w:r w:rsidR="009D5C81">
        <w:rPr>
          <w:rFonts w:ascii="Times New Roman" w:hAnsi="Times New Roman" w:cs="Times New Roman"/>
          <w:sz w:val="24"/>
          <w:szCs w:val="24"/>
        </w:rPr>
        <w:tab/>
      </w:r>
      <w:r w:rsidRPr="002A5194">
        <w:rPr>
          <w:rFonts w:ascii="Times New Roman" w:hAnsi="Times New Roman" w:cs="Times New Roman"/>
          <w:sz w:val="24"/>
          <w:szCs w:val="24"/>
        </w:rPr>
        <w:t xml:space="preserve">After running the regression analysis, we </w:t>
      </w:r>
      <w:r w:rsidR="00161CEB">
        <w:rPr>
          <w:rFonts w:ascii="Times New Roman" w:hAnsi="Times New Roman" w:cs="Times New Roman"/>
          <w:sz w:val="24"/>
          <w:szCs w:val="24"/>
        </w:rPr>
        <w:t xml:space="preserve">find the intercept to be </w:t>
      </w:r>
      <w:r w:rsidR="004F34BF">
        <w:rPr>
          <w:rFonts w:ascii="Times New Roman" w:hAnsi="Times New Roman" w:cs="Times New Roman"/>
          <w:b/>
          <w:sz w:val="24"/>
          <w:szCs w:val="24"/>
        </w:rPr>
        <w:t>-20.6116</w:t>
      </w:r>
      <w:r w:rsidR="00161CEB">
        <w:rPr>
          <w:rFonts w:ascii="Times New Roman" w:hAnsi="Times New Roman" w:cs="Times New Roman"/>
          <w:sz w:val="24"/>
          <w:szCs w:val="24"/>
        </w:rPr>
        <w:t>. This means that w</w:t>
      </w:r>
      <w:r w:rsidR="00FA03C1" w:rsidRPr="00161CEB">
        <w:rPr>
          <w:rFonts w:ascii="Times New Roman" w:hAnsi="Times New Roman" w:cs="Times New Roman"/>
          <w:sz w:val="24"/>
          <w:szCs w:val="24"/>
        </w:rPr>
        <w:t xml:space="preserve">hen the speed of the car </w:t>
      </w:r>
      <w:r w:rsidR="004F34BF">
        <w:rPr>
          <w:rFonts w:ascii="Times New Roman" w:hAnsi="Times New Roman" w:cs="Times New Roman"/>
          <w:sz w:val="24"/>
          <w:szCs w:val="24"/>
        </w:rPr>
        <w:t>is 0 mph, it will travel 20.6116</w:t>
      </w:r>
      <w:r w:rsidR="00BC71D4" w:rsidRPr="00161CEB">
        <w:rPr>
          <w:rFonts w:ascii="Times New Roman" w:hAnsi="Times New Roman" w:cs="Times New Roman"/>
          <w:sz w:val="24"/>
          <w:szCs w:val="24"/>
        </w:rPr>
        <w:t xml:space="preserve">, on average, </w:t>
      </w:r>
      <w:r w:rsidR="00FA03C1" w:rsidRPr="00161CEB">
        <w:rPr>
          <w:rFonts w:ascii="Times New Roman" w:hAnsi="Times New Roman" w:cs="Times New Roman"/>
          <w:sz w:val="24"/>
          <w:szCs w:val="24"/>
        </w:rPr>
        <w:t>in the reverse direction</w:t>
      </w:r>
      <w:r w:rsidR="00EB0634">
        <w:rPr>
          <w:rFonts w:ascii="Times New Roman" w:hAnsi="Times New Roman" w:cs="Times New Roman"/>
          <w:sz w:val="24"/>
          <w:szCs w:val="24"/>
        </w:rPr>
        <w:t xml:space="preserve">. This finding is unreasonable because at 0 mph, the car will remain stationary. </w:t>
      </w:r>
      <w:r w:rsidR="00633BD9">
        <w:rPr>
          <w:rFonts w:ascii="Times New Roman" w:hAnsi="Times New Roman" w:cs="Times New Roman"/>
          <w:sz w:val="24"/>
          <w:szCs w:val="24"/>
        </w:rPr>
        <w:t xml:space="preserve">We find that the coefficient of speed is </w:t>
      </w:r>
      <w:r w:rsidR="00655D53">
        <w:rPr>
          <w:rFonts w:ascii="Times New Roman" w:hAnsi="Times New Roman" w:cs="Times New Roman"/>
          <w:b/>
          <w:sz w:val="24"/>
          <w:szCs w:val="24"/>
        </w:rPr>
        <w:t>4.1452</w:t>
      </w:r>
      <w:r w:rsidR="00633BD9">
        <w:rPr>
          <w:rFonts w:ascii="Times New Roman" w:hAnsi="Times New Roman" w:cs="Times New Roman"/>
          <w:b/>
          <w:sz w:val="24"/>
          <w:szCs w:val="24"/>
        </w:rPr>
        <w:t xml:space="preserve">. </w:t>
      </w:r>
      <w:r w:rsidR="00633BD9">
        <w:rPr>
          <w:rFonts w:ascii="Times New Roman" w:hAnsi="Times New Roman" w:cs="Times New Roman"/>
          <w:sz w:val="24"/>
          <w:szCs w:val="24"/>
        </w:rPr>
        <w:t>This means that w</w:t>
      </w:r>
      <w:r w:rsidR="00BC71D4" w:rsidRPr="00633BD9">
        <w:rPr>
          <w:rFonts w:ascii="Times New Roman" w:hAnsi="Times New Roman" w:cs="Times New Roman"/>
          <w:sz w:val="24"/>
          <w:szCs w:val="24"/>
        </w:rPr>
        <w:t xml:space="preserve">hen the speed of the car increases by 1 mph, it will cover </w:t>
      </w:r>
      <w:r w:rsidR="007F2EB0" w:rsidRPr="00633BD9">
        <w:rPr>
          <w:rFonts w:ascii="Times New Roman" w:hAnsi="Times New Roman" w:cs="Times New Roman"/>
          <w:sz w:val="24"/>
          <w:szCs w:val="24"/>
        </w:rPr>
        <w:t xml:space="preserve">a distance of </w:t>
      </w:r>
      <w:r w:rsidR="00655D53">
        <w:rPr>
          <w:rFonts w:ascii="Times New Roman" w:hAnsi="Times New Roman" w:cs="Times New Roman"/>
          <w:sz w:val="24"/>
          <w:szCs w:val="24"/>
        </w:rPr>
        <w:t>4.1452</w:t>
      </w:r>
      <w:r w:rsidR="00CD3269">
        <w:rPr>
          <w:rFonts w:ascii="Times New Roman" w:hAnsi="Times New Roman" w:cs="Times New Roman"/>
          <w:sz w:val="24"/>
          <w:szCs w:val="24"/>
        </w:rPr>
        <w:t xml:space="preserve"> on average. </w:t>
      </w:r>
      <w:r w:rsidR="00CB565B">
        <w:rPr>
          <w:rFonts w:ascii="Times New Roman" w:hAnsi="Times New Roman" w:cs="Times New Roman"/>
          <w:sz w:val="24"/>
          <w:szCs w:val="24"/>
        </w:rPr>
        <w:t>To summarize our results:</w:t>
      </w:r>
    </w:p>
    <w:p w14:paraId="2BB3969B" w14:textId="77777777" w:rsidR="0099696D" w:rsidRPr="002A5194" w:rsidRDefault="00CB565B" w:rsidP="00722C3E">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For distance covered</w:t>
      </w:r>
      <w:r w:rsidR="0099696D" w:rsidRPr="002A5194">
        <w:rPr>
          <w:rFonts w:ascii="Times New Roman" w:hAnsi="Times New Roman" w:cs="Times New Roman"/>
          <w:sz w:val="24"/>
          <w:szCs w:val="24"/>
        </w:rPr>
        <w:t>,</w:t>
      </w:r>
      <w:r>
        <w:rPr>
          <w:rFonts w:ascii="Times New Roman" w:hAnsi="Times New Roman" w:cs="Times New Roman"/>
          <w:sz w:val="24"/>
          <w:szCs w:val="24"/>
        </w:rPr>
        <w:t xml:space="preserve"> the minimum value of our model is </w:t>
      </w:r>
      <w:r w:rsidRPr="00722C3E">
        <w:rPr>
          <w:rFonts w:ascii="Times New Roman" w:hAnsi="Times New Roman" w:cs="Times New Roman"/>
          <w:b/>
          <w:sz w:val="24"/>
          <w:szCs w:val="24"/>
        </w:rPr>
        <w:t>-</w:t>
      </w:r>
      <w:r w:rsidRPr="00CB565B">
        <w:rPr>
          <w:rFonts w:ascii="Times New Roman" w:hAnsi="Times New Roman" w:cs="Times New Roman"/>
          <w:b/>
          <w:sz w:val="24"/>
          <w:szCs w:val="24"/>
        </w:rPr>
        <w:t>30.292</w:t>
      </w:r>
      <w:r w:rsidR="00722C3E">
        <w:rPr>
          <w:rFonts w:ascii="Times New Roman" w:hAnsi="Times New Roman" w:cs="Times New Roman"/>
          <w:sz w:val="24"/>
          <w:szCs w:val="24"/>
        </w:rPr>
        <w:t>; t</w:t>
      </w:r>
      <w:r>
        <w:rPr>
          <w:rFonts w:ascii="Times New Roman" w:hAnsi="Times New Roman" w:cs="Times New Roman"/>
          <w:sz w:val="24"/>
          <w:szCs w:val="24"/>
        </w:rPr>
        <w:t xml:space="preserve">he value for the </w:t>
      </w:r>
      <w:r w:rsidR="00722C3E">
        <w:rPr>
          <w:rFonts w:ascii="Times New Roman" w:hAnsi="Times New Roman" w:cs="Times New Roman"/>
          <w:sz w:val="24"/>
          <w:szCs w:val="24"/>
        </w:rPr>
        <w:t>25th</w:t>
      </w:r>
      <w:r w:rsidR="0099696D" w:rsidRPr="002A5194">
        <w:rPr>
          <w:rFonts w:ascii="Times New Roman" w:hAnsi="Times New Roman" w:cs="Times New Roman"/>
          <w:sz w:val="24"/>
          <w:szCs w:val="24"/>
        </w:rPr>
        <w:t xml:space="preserve"> percentile</w:t>
      </w:r>
      <w:r>
        <w:rPr>
          <w:rFonts w:ascii="Times New Roman" w:hAnsi="Times New Roman" w:cs="Times New Roman"/>
          <w:sz w:val="24"/>
          <w:szCs w:val="24"/>
        </w:rPr>
        <w:t xml:space="preserve"> is </w:t>
      </w:r>
      <w:r w:rsidR="00722C3E" w:rsidRPr="00722C3E">
        <w:rPr>
          <w:rFonts w:ascii="Times New Roman" w:hAnsi="Times New Roman" w:cs="Times New Roman"/>
          <w:b/>
          <w:sz w:val="24"/>
          <w:szCs w:val="24"/>
        </w:rPr>
        <w:t>-9.965</w:t>
      </w:r>
      <w:r w:rsidR="00722C3E">
        <w:rPr>
          <w:rFonts w:ascii="Times New Roman" w:hAnsi="Times New Roman" w:cs="Times New Roman"/>
          <w:sz w:val="24"/>
          <w:szCs w:val="24"/>
        </w:rPr>
        <w:t>; the value for the</w:t>
      </w:r>
      <w:r w:rsidR="0099696D" w:rsidRPr="002A5194">
        <w:rPr>
          <w:rFonts w:ascii="Times New Roman" w:hAnsi="Times New Roman" w:cs="Times New Roman"/>
          <w:sz w:val="24"/>
          <w:szCs w:val="24"/>
        </w:rPr>
        <w:t xml:space="preserve"> median</w:t>
      </w:r>
      <w:r w:rsidR="00722C3E">
        <w:rPr>
          <w:rFonts w:ascii="Times New Roman" w:hAnsi="Times New Roman" w:cs="Times New Roman"/>
          <w:sz w:val="24"/>
          <w:szCs w:val="24"/>
        </w:rPr>
        <w:t xml:space="preserve"> is </w:t>
      </w:r>
      <w:r w:rsidR="00722C3E" w:rsidRPr="00722C3E">
        <w:rPr>
          <w:rFonts w:ascii="Times New Roman" w:hAnsi="Times New Roman" w:cs="Times New Roman"/>
          <w:b/>
          <w:sz w:val="24"/>
          <w:szCs w:val="24"/>
        </w:rPr>
        <w:t>-2.131</w:t>
      </w:r>
      <w:r w:rsidR="00722C3E">
        <w:rPr>
          <w:rFonts w:ascii="Times New Roman" w:hAnsi="Times New Roman" w:cs="Times New Roman"/>
          <w:sz w:val="24"/>
          <w:szCs w:val="24"/>
        </w:rPr>
        <w:t xml:space="preserve">; the value for the </w:t>
      </w:r>
      <w:r w:rsidR="0099696D" w:rsidRPr="002A5194">
        <w:rPr>
          <w:rFonts w:ascii="Times New Roman" w:hAnsi="Times New Roman" w:cs="Times New Roman"/>
          <w:sz w:val="24"/>
          <w:szCs w:val="24"/>
        </w:rPr>
        <w:t>75</w:t>
      </w:r>
      <w:r w:rsidR="0099696D" w:rsidRPr="002A5194">
        <w:rPr>
          <w:rFonts w:ascii="Times New Roman" w:hAnsi="Times New Roman" w:cs="Times New Roman"/>
          <w:sz w:val="24"/>
          <w:szCs w:val="24"/>
          <w:vertAlign w:val="superscript"/>
        </w:rPr>
        <w:t>th</w:t>
      </w:r>
      <w:r w:rsidR="0099696D" w:rsidRPr="002A5194">
        <w:rPr>
          <w:rFonts w:ascii="Times New Roman" w:hAnsi="Times New Roman" w:cs="Times New Roman"/>
          <w:sz w:val="24"/>
          <w:szCs w:val="24"/>
        </w:rPr>
        <w:t xml:space="preserve"> percentile</w:t>
      </w:r>
      <w:r w:rsidR="00762CAA">
        <w:rPr>
          <w:rFonts w:ascii="Times New Roman" w:hAnsi="Times New Roman" w:cs="Times New Roman"/>
          <w:sz w:val="24"/>
          <w:szCs w:val="24"/>
        </w:rPr>
        <w:t xml:space="preserve"> is </w:t>
      </w:r>
      <w:r w:rsidR="00722C3E" w:rsidRPr="00722C3E">
        <w:rPr>
          <w:rFonts w:ascii="Times New Roman" w:hAnsi="Times New Roman" w:cs="Times New Roman"/>
          <w:b/>
          <w:sz w:val="24"/>
          <w:szCs w:val="24"/>
        </w:rPr>
        <w:t>10.498</w:t>
      </w:r>
      <w:r w:rsidR="00722C3E">
        <w:rPr>
          <w:rFonts w:ascii="Times New Roman" w:hAnsi="Times New Roman" w:cs="Times New Roman"/>
          <w:sz w:val="24"/>
          <w:szCs w:val="24"/>
        </w:rPr>
        <w:t xml:space="preserve">, and maximum value is </w:t>
      </w:r>
      <w:r w:rsidR="00722C3E" w:rsidRPr="00722C3E">
        <w:rPr>
          <w:rFonts w:ascii="Times New Roman" w:hAnsi="Times New Roman" w:cs="Times New Roman"/>
          <w:b/>
          <w:sz w:val="24"/>
          <w:szCs w:val="24"/>
        </w:rPr>
        <w:t>42.579</w:t>
      </w:r>
      <w:r w:rsidR="00722C3E">
        <w:rPr>
          <w:rFonts w:ascii="Times New Roman" w:hAnsi="Times New Roman" w:cs="Times New Roman"/>
          <w:sz w:val="24"/>
          <w:szCs w:val="24"/>
        </w:rPr>
        <w:t xml:space="preserve">. </w:t>
      </w:r>
    </w:p>
    <w:p w14:paraId="23A5844A" w14:textId="77777777" w:rsidR="0099696D" w:rsidRDefault="00E1335A" w:rsidP="00E1335A">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It tells us that</w:t>
      </w:r>
      <w:r w:rsidR="0099696D" w:rsidRPr="002A5194">
        <w:rPr>
          <w:rFonts w:ascii="Times New Roman" w:hAnsi="Times New Roman" w:cs="Times New Roman"/>
          <w:sz w:val="24"/>
          <w:szCs w:val="24"/>
        </w:rPr>
        <w:t xml:space="preserve"> the coefficients of B0</w:t>
      </w:r>
      <w:r>
        <w:rPr>
          <w:rFonts w:ascii="Times New Roman" w:hAnsi="Times New Roman" w:cs="Times New Roman"/>
          <w:sz w:val="24"/>
          <w:szCs w:val="24"/>
        </w:rPr>
        <w:t xml:space="preserve"> and B1 are </w:t>
      </w:r>
      <w:r w:rsidRPr="00E1335A">
        <w:rPr>
          <w:rFonts w:ascii="Times New Roman" w:hAnsi="Times New Roman" w:cs="Times New Roman"/>
          <w:b/>
          <w:sz w:val="24"/>
          <w:szCs w:val="24"/>
        </w:rPr>
        <w:t>-20.6116</w:t>
      </w:r>
      <w:r>
        <w:rPr>
          <w:rFonts w:ascii="Times New Roman" w:hAnsi="Times New Roman" w:cs="Times New Roman"/>
          <w:sz w:val="24"/>
          <w:szCs w:val="24"/>
        </w:rPr>
        <w:t xml:space="preserve"> and </w:t>
      </w:r>
      <w:r w:rsidRPr="00E1335A">
        <w:rPr>
          <w:rFonts w:ascii="Times New Roman" w:hAnsi="Times New Roman" w:cs="Times New Roman"/>
          <w:b/>
          <w:sz w:val="24"/>
          <w:szCs w:val="24"/>
        </w:rPr>
        <w:t>4.1452</w:t>
      </w:r>
      <w:r>
        <w:rPr>
          <w:rFonts w:ascii="Times New Roman" w:hAnsi="Times New Roman" w:cs="Times New Roman"/>
          <w:sz w:val="24"/>
          <w:szCs w:val="24"/>
        </w:rPr>
        <w:t xml:space="preserve"> respectively. </w:t>
      </w:r>
    </w:p>
    <w:p w14:paraId="1FD0C567" w14:textId="77777777" w:rsidR="00573684" w:rsidRPr="002A5194" w:rsidRDefault="00573684" w:rsidP="00E1335A">
      <w:pPr>
        <w:pStyle w:val="ListParagraph"/>
        <w:numPr>
          <w:ilvl w:val="0"/>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standard errors can be used to find the statistical significance of the B0 and B1. </w:t>
      </w:r>
    </w:p>
    <w:p w14:paraId="2731D4F0" w14:textId="77777777" w:rsidR="00717AEF" w:rsidRPr="002A5194" w:rsidRDefault="00717AEF" w:rsidP="002A5194">
      <w:pPr>
        <w:pStyle w:val="ListParagraph"/>
        <w:numPr>
          <w:ilvl w:val="0"/>
          <w:numId w:val="2"/>
        </w:numPr>
        <w:spacing w:line="480" w:lineRule="auto"/>
        <w:rPr>
          <w:rFonts w:ascii="Times New Roman" w:hAnsi="Times New Roman" w:cs="Times New Roman"/>
          <w:sz w:val="24"/>
          <w:szCs w:val="24"/>
        </w:rPr>
      </w:pPr>
      <w:r w:rsidRPr="002A5194">
        <w:rPr>
          <w:rFonts w:ascii="Times New Roman" w:hAnsi="Times New Roman" w:cs="Times New Roman"/>
          <w:sz w:val="24"/>
          <w:szCs w:val="24"/>
        </w:rPr>
        <w:t xml:space="preserve">The </w:t>
      </w:r>
      <w:r w:rsidRPr="00430422">
        <w:rPr>
          <w:rFonts w:ascii="Times New Roman" w:hAnsi="Times New Roman" w:cs="Times New Roman"/>
          <w:sz w:val="24"/>
          <w:szCs w:val="24"/>
        </w:rPr>
        <w:t>R^2 of</w:t>
      </w:r>
      <w:r w:rsidRPr="002A5194">
        <w:rPr>
          <w:rFonts w:ascii="Times New Roman" w:hAnsi="Times New Roman" w:cs="Times New Roman"/>
          <w:b/>
          <w:sz w:val="24"/>
          <w:szCs w:val="24"/>
        </w:rPr>
        <w:t xml:space="preserve"> 0.6453</w:t>
      </w:r>
      <w:r w:rsidRPr="002A5194">
        <w:rPr>
          <w:rFonts w:ascii="Times New Roman" w:hAnsi="Times New Roman" w:cs="Times New Roman"/>
          <w:sz w:val="24"/>
          <w:szCs w:val="24"/>
        </w:rPr>
        <w:t xml:space="preserve"> tells us that 64.53% of the variation in distance is caused by speed.</w:t>
      </w:r>
    </w:p>
    <w:p w14:paraId="3DC2D0D5" w14:textId="77777777" w:rsidR="00717AEF" w:rsidRPr="002A5194" w:rsidRDefault="00717AEF" w:rsidP="002A5194">
      <w:pPr>
        <w:pStyle w:val="ListParagraph"/>
        <w:numPr>
          <w:ilvl w:val="0"/>
          <w:numId w:val="2"/>
        </w:numPr>
        <w:spacing w:line="480" w:lineRule="auto"/>
        <w:rPr>
          <w:rFonts w:ascii="Times New Roman" w:hAnsi="Times New Roman" w:cs="Times New Roman"/>
          <w:sz w:val="24"/>
          <w:szCs w:val="24"/>
        </w:rPr>
      </w:pPr>
      <w:r w:rsidRPr="002A5194">
        <w:rPr>
          <w:rFonts w:ascii="Times New Roman" w:hAnsi="Times New Roman" w:cs="Times New Roman"/>
          <w:sz w:val="24"/>
          <w:szCs w:val="24"/>
        </w:rPr>
        <w:lastRenderedPageBreak/>
        <w:t xml:space="preserve">Even at smallest possible significance level of 1%, the p-value </w:t>
      </w:r>
      <w:r w:rsidRPr="002A5194">
        <w:rPr>
          <w:rFonts w:ascii="Times New Roman" w:hAnsi="Times New Roman" w:cs="Times New Roman"/>
          <w:b/>
          <w:sz w:val="24"/>
          <w:szCs w:val="24"/>
        </w:rPr>
        <w:t>is 4.43e-10</w:t>
      </w:r>
      <w:r w:rsidRPr="002A5194">
        <w:rPr>
          <w:rFonts w:ascii="Times New Roman" w:hAnsi="Times New Roman" w:cs="Times New Roman"/>
          <w:sz w:val="24"/>
          <w:szCs w:val="24"/>
        </w:rPr>
        <w:t xml:space="preserve">. This means that we reject the null hypotheses of B1 = 0, and conclude that our model is statistically significant. </w:t>
      </w:r>
    </w:p>
    <w:p w14:paraId="75D24674" w14:textId="77777777" w:rsidR="00253586" w:rsidRDefault="007544BA" w:rsidP="00253586">
      <w:pPr>
        <w:spacing w:line="480" w:lineRule="auto"/>
        <w:ind w:firstLine="360"/>
        <w:rPr>
          <w:rFonts w:ascii="Times New Roman" w:hAnsi="Times New Roman" w:cs="Times New Roman"/>
          <w:sz w:val="24"/>
          <w:szCs w:val="24"/>
        </w:rPr>
      </w:pPr>
      <w:r w:rsidRPr="002A5194">
        <w:rPr>
          <w:rFonts w:ascii="Times New Roman" w:hAnsi="Times New Roman" w:cs="Times New Roman"/>
          <w:sz w:val="24"/>
          <w:szCs w:val="24"/>
        </w:rPr>
        <w:t>After predicting the dist</w:t>
      </w:r>
      <w:r w:rsidR="002B1554">
        <w:rPr>
          <w:rFonts w:ascii="Times New Roman" w:hAnsi="Times New Roman" w:cs="Times New Roman"/>
          <w:sz w:val="24"/>
          <w:szCs w:val="24"/>
        </w:rPr>
        <w:t>ance</w:t>
      </w:r>
      <w:r w:rsidRPr="002A5194">
        <w:rPr>
          <w:rFonts w:ascii="Times New Roman" w:hAnsi="Times New Roman" w:cs="Times New Roman"/>
          <w:sz w:val="24"/>
          <w:szCs w:val="24"/>
        </w:rPr>
        <w:t xml:space="preserve"> column from the testing data, we use some metrics to check how our linear regression model performed. </w:t>
      </w:r>
      <w:r w:rsidR="001C7F7A" w:rsidRPr="002A5194">
        <w:rPr>
          <w:rFonts w:ascii="Times New Roman" w:hAnsi="Times New Roman" w:cs="Times New Roman"/>
          <w:sz w:val="24"/>
          <w:szCs w:val="24"/>
        </w:rPr>
        <w:t>The interpretations of the errors from the accuracy function are:</w:t>
      </w:r>
    </w:p>
    <w:p w14:paraId="1EE5D07F" w14:textId="77777777" w:rsidR="003B2BE7" w:rsidRDefault="00253586" w:rsidP="003B2BE7">
      <w:pPr>
        <w:pStyle w:val="ListParagraph"/>
        <w:numPr>
          <w:ilvl w:val="0"/>
          <w:numId w:val="5"/>
        </w:numPr>
        <w:spacing w:line="480" w:lineRule="auto"/>
        <w:rPr>
          <w:rFonts w:ascii="Times New Roman" w:hAnsi="Times New Roman" w:cs="Times New Roman"/>
          <w:sz w:val="24"/>
          <w:szCs w:val="24"/>
        </w:rPr>
      </w:pPr>
      <w:r w:rsidRPr="003B2BE7">
        <w:rPr>
          <w:rFonts w:ascii="Times New Roman" w:hAnsi="Times New Roman" w:cs="Times New Roman"/>
          <w:sz w:val="24"/>
          <w:szCs w:val="24"/>
        </w:rPr>
        <w:t xml:space="preserve">The mean error (ME) comes out to be </w:t>
      </w:r>
      <w:r w:rsidRPr="003B2BE7">
        <w:rPr>
          <w:rFonts w:ascii="Times New Roman" w:hAnsi="Times New Roman" w:cs="Times New Roman"/>
          <w:b/>
          <w:sz w:val="24"/>
          <w:szCs w:val="24"/>
        </w:rPr>
        <w:t>1.22</w:t>
      </w:r>
      <w:r w:rsidRPr="003B2BE7">
        <w:rPr>
          <w:rFonts w:ascii="Times New Roman" w:hAnsi="Times New Roman" w:cs="Times New Roman"/>
          <w:sz w:val="24"/>
          <w:szCs w:val="24"/>
        </w:rPr>
        <w:t>. T</w:t>
      </w:r>
      <w:r w:rsidR="00660358" w:rsidRPr="003B2BE7">
        <w:rPr>
          <w:rFonts w:ascii="Times New Roman" w:hAnsi="Times New Roman" w:cs="Times New Roman"/>
          <w:sz w:val="24"/>
          <w:szCs w:val="24"/>
        </w:rPr>
        <w:t xml:space="preserve">his means that the model is off by 1.22 ft on average. </w:t>
      </w:r>
    </w:p>
    <w:p w14:paraId="717C5174" w14:textId="77777777" w:rsidR="003D75C3" w:rsidRDefault="00E52E03" w:rsidP="003D75C3">
      <w:pPr>
        <w:pStyle w:val="ListParagraph"/>
        <w:numPr>
          <w:ilvl w:val="0"/>
          <w:numId w:val="5"/>
        </w:numPr>
        <w:spacing w:line="480" w:lineRule="auto"/>
        <w:rPr>
          <w:rFonts w:ascii="Times New Roman" w:hAnsi="Times New Roman" w:cs="Times New Roman"/>
          <w:sz w:val="24"/>
          <w:szCs w:val="24"/>
        </w:rPr>
      </w:pPr>
      <w:r w:rsidRPr="003B2BE7">
        <w:rPr>
          <w:rFonts w:ascii="Times New Roman" w:hAnsi="Times New Roman" w:cs="Times New Roman"/>
          <w:sz w:val="24"/>
          <w:szCs w:val="24"/>
        </w:rPr>
        <w:t xml:space="preserve">The root mean squared error (RMSE) comes out to be </w:t>
      </w:r>
      <w:r w:rsidRPr="003B2BE7">
        <w:rPr>
          <w:rFonts w:ascii="Times New Roman" w:hAnsi="Times New Roman" w:cs="Times New Roman"/>
          <w:b/>
          <w:sz w:val="24"/>
          <w:szCs w:val="24"/>
        </w:rPr>
        <w:t>15.03</w:t>
      </w:r>
      <w:r w:rsidRPr="003B2BE7">
        <w:rPr>
          <w:rFonts w:ascii="Times New Roman" w:hAnsi="Times New Roman" w:cs="Times New Roman"/>
          <w:sz w:val="24"/>
          <w:szCs w:val="24"/>
        </w:rPr>
        <w:t>.</w:t>
      </w:r>
      <w:r w:rsidRPr="003B2BE7">
        <w:rPr>
          <w:rFonts w:ascii="Times New Roman" w:hAnsi="Times New Roman" w:cs="Times New Roman"/>
          <w:b/>
          <w:sz w:val="24"/>
          <w:szCs w:val="24"/>
        </w:rPr>
        <w:t xml:space="preserve"> </w:t>
      </w:r>
      <w:r w:rsidR="00B52E6F">
        <w:rPr>
          <w:rFonts w:ascii="Times New Roman" w:hAnsi="Times New Roman" w:cs="Times New Roman"/>
          <w:sz w:val="24"/>
          <w:szCs w:val="24"/>
        </w:rPr>
        <w:t xml:space="preserve">The difference is that this statistic is calculated by squaring and taking root. Hence, we can also say that </w:t>
      </w:r>
      <w:r w:rsidR="00B510B5" w:rsidRPr="003B2BE7">
        <w:rPr>
          <w:rFonts w:ascii="Times New Roman" w:hAnsi="Times New Roman" w:cs="Times New Roman"/>
          <w:sz w:val="24"/>
          <w:szCs w:val="24"/>
        </w:rPr>
        <w:t>the errors are 15.03 ft away from the line of b</w:t>
      </w:r>
      <w:r w:rsidR="001336D8" w:rsidRPr="003B2BE7">
        <w:rPr>
          <w:rFonts w:ascii="Times New Roman" w:hAnsi="Times New Roman" w:cs="Times New Roman"/>
          <w:sz w:val="24"/>
          <w:szCs w:val="24"/>
        </w:rPr>
        <w:t>est fit</w:t>
      </w:r>
      <w:r w:rsidR="00E00A56" w:rsidRPr="003B2BE7">
        <w:rPr>
          <w:rFonts w:ascii="Times New Roman" w:hAnsi="Times New Roman" w:cs="Times New Roman"/>
          <w:sz w:val="24"/>
          <w:szCs w:val="24"/>
        </w:rPr>
        <w:t xml:space="preserve"> on average</w:t>
      </w:r>
      <w:r w:rsidR="001336D8" w:rsidRPr="003B2BE7">
        <w:rPr>
          <w:rFonts w:ascii="Times New Roman" w:hAnsi="Times New Roman" w:cs="Times New Roman"/>
          <w:sz w:val="24"/>
          <w:szCs w:val="24"/>
        </w:rPr>
        <w:t xml:space="preserve">. </w:t>
      </w:r>
    </w:p>
    <w:p w14:paraId="494DCD9F" w14:textId="77777777" w:rsidR="00800FFE" w:rsidRDefault="00B1575B" w:rsidP="00800FFE">
      <w:pPr>
        <w:pStyle w:val="ListParagraph"/>
        <w:numPr>
          <w:ilvl w:val="0"/>
          <w:numId w:val="5"/>
        </w:numPr>
        <w:spacing w:line="480" w:lineRule="auto"/>
        <w:rPr>
          <w:rFonts w:ascii="Times New Roman" w:hAnsi="Times New Roman" w:cs="Times New Roman"/>
          <w:sz w:val="24"/>
          <w:szCs w:val="24"/>
        </w:rPr>
      </w:pPr>
      <w:r w:rsidRPr="003D75C3">
        <w:rPr>
          <w:rFonts w:ascii="Times New Roman" w:hAnsi="Times New Roman" w:cs="Times New Roman"/>
          <w:sz w:val="24"/>
          <w:szCs w:val="24"/>
        </w:rPr>
        <w:t>The mean absolute error</w:t>
      </w:r>
      <w:r w:rsidR="008E6800" w:rsidRPr="003D75C3">
        <w:rPr>
          <w:rFonts w:ascii="Times New Roman" w:hAnsi="Times New Roman" w:cs="Times New Roman"/>
          <w:sz w:val="24"/>
          <w:szCs w:val="24"/>
        </w:rPr>
        <w:t xml:space="preserve"> (MAE)</w:t>
      </w:r>
      <w:r w:rsidRPr="003D75C3">
        <w:rPr>
          <w:rFonts w:ascii="Times New Roman" w:hAnsi="Times New Roman" w:cs="Times New Roman"/>
          <w:sz w:val="24"/>
          <w:szCs w:val="24"/>
        </w:rPr>
        <w:t xml:space="preserve"> comes out to be </w:t>
      </w:r>
      <w:r w:rsidRPr="003D75C3">
        <w:rPr>
          <w:rFonts w:ascii="Times New Roman" w:hAnsi="Times New Roman" w:cs="Times New Roman"/>
          <w:b/>
          <w:sz w:val="24"/>
          <w:szCs w:val="24"/>
        </w:rPr>
        <w:t>12.2355</w:t>
      </w:r>
      <w:r w:rsidRPr="003D75C3">
        <w:rPr>
          <w:rFonts w:ascii="Times New Roman" w:hAnsi="Times New Roman" w:cs="Times New Roman"/>
          <w:sz w:val="24"/>
          <w:szCs w:val="24"/>
        </w:rPr>
        <w:t xml:space="preserve">. </w:t>
      </w:r>
      <w:r w:rsidR="00D833AE" w:rsidRPr="003D75C3">
        <w:rPr>
          <w:rFonts w:ascii="Times New Roman" w:hAnsi="Times New Roman" w:cs="Times New Roman"/>
          <w:sz w:val="24"/>
          <w:szCs w:val="24"/>
        </w:rPr>
        <w:t>T</w:t>
      </w:r>
      <w:r w:rsidR="00040A0D" w:rsidRPr="003D75C3">
        <w:rPr>
          <w:rFonts w:ascii="Times New Roman" w:hAnsi="Times New Roman" w:cs="Times New Roman"/>
          <w:sz w:val="24"/>
          <w:szCs w:val="24"/>
        </w:rPr>
        <w:t xml:space="preserve">his tells us the average magnitude of errors in a set of predictions without considering their direction. Hence, this also tells us about the prediction errors. </w:t>
      </w:r>
      <w:r w:rsidR="00E00A56" w:rsidRPr="003D75C3">
        <w:rPr>
          <w:rFonts w:ascii="Times New Roman" w:hAnsi="Times New Roman" w:cs="Times New Roman"/>
          <w:sz w:val="24"/>
          <w:szCs w:val="24"/>
        </w:rPr>
        <w:t xml:space="preserve">It tells us that the model is off by 12.2355 ft on average. </w:t>
      </w:r>
    </w:p>
    <w:p w14:paraId="48D6179D" w14:textId="77777777" w:rsidR="00C0287A" w:rsidRDefault="00077BCC" w:rsidP="00C0287A">
      <w:pPr>
        <w:pStyle w:val="ListParagraph"/>
        <w:numPr>
          <w:ilvl w:val="0"/>
          <w:numId w:val="5"/>
        </w:numPr>
        <w:spacing w:line="480" w:lineRule="auto"/>
        <w:rPr>
          <w:rFonts w:ascii="Times New Roman" w:hAnsi="Times New Roman" w:cs="Times New Roman"/>
          <w:sz w:val="24"/>
          <w:szCs w:val="24"/>
        </w:rPr>
      </w:pPr>
      <w:r w:rsidRPr="00800FFE">
        <w:rPr>
          <w:rFonts w:ascii="Times New Roman" w:hAnsi="Times New Roman" w:cs="Times New Roman"/>
          <w:sz w:val="24"/>
          <w:szCs w:val="24"/>
        </w:rPr>
        <w:t xml:space="preserve">The mean percentage error (MPE) comes out to be </w:t>
      </w:r>
      <w:r w:rsidRPr="00800FFE">
        <w:rPr>
          <w:rFonts w:ascii="Times New Roman" w:hAnsi="Times New Roman" w:cs="Times New Roman"/>
          <w:b/>
          <w:sz w:val="24"/>
          <w:szCs w:val="24"/>
        </w:rPr>
        <w:t>5.</w:t>
      </w:r>
      <w:r w:rsidRPr="00ED156B">
        <w:rPr>
          <w:rFonts w:ascii="Times New Roman" w:hAnsi="Times New Roman" w:cs="Times New Roman"/>
          <w:b/>
          <w:sz w:val="24"/>
          <w:szCs w:val="24"/>
        </w:rPr>
        <w:t>316</w:t>
      </w:r>
      <w:r w:rsidRPr="00800FFE">
        <w:rPr>
          <w:rFonts w:ascii="Times New Roman" w:hAnsi="Times New Roman" w:cs="Times New Roman"/>
          <w:sz w:val="24"/>
          <w:szCs w:val="24"/>
        </w:rPr>
        <w:t>. T</w:t>
      </w:r>
      <w:r w:rsidR="0072681E" w:rsidRPr="00800FFE">
        <w:rPr>
          <w:rFonts w:ascii="Times New Roman" w:hAnsi="Times New Roman" w:cs="Times New Roman"/>
          <w:sz w:val="24"/>
          <w:szCs w:val="24"/>
        </w:rPr>
        <w:t>his tells us how far our model was from the actual value in percentage terms. Hence, it says that our model was 5.316% away from the true value on average.</w:t>
      </w:r>
    </w:p>
    <w:p w14:paraId="5854CD7B" w14:textId="77777777" w:rsidR="0072681E" w:rsidRPr="00C0287A" w:rsidRDefault="0036202B" w:rsidP="00C0287A">
      <w:pPr>
        <w:pStyle w:val="ListParagraph"/>
        <w:numPr>
          <w:ilvl w:val="0"/>
          <w:numId w:val="5"/>
        </w:numPr>
        <w:spacing w:line="480" w:lineRule="auto"/>
        <w:rPr>
          <w:rFonts w:ascii="Times New Roman" w:hAnsi="Times New Roman" w:cs="Times New Roman"/>
          <w:sz w:val="24"/>
          <w:szCs w:val="24"/>
        </w:rPr>
      </w:pPr>
      <w:r w:rsidRPr="00C0287A">
        <w:rPr>
          <w:rFonts w:ascii="Times New Roman" w:hAnsi="Times New Roman" w:cs="Times New Roman"/>
          <w:sz w:val="24"/>
          <w:szCs w:val="24"/>
        </w:rPr>
        <w:t xml:space="preserve">The mean absolute percent error (MAPE) comes out to be </w:t>
      </w:r>
      <w:r w:rsidRPr="00C0287A">
        <w:rPr>
          <w:rFonts w:ascii="Times New Roman" w:hAnsi="Times New Roman" w:cs="Times New Roman"/>
          <w:b/>
          <w:sz w:val="24"/>
          <w:szCs w:val="24"/>
        </w:rPr>
        <w:t>55.016</w:t>
      </w:r>
      <w:r w:rsidRPr="00C0287A">
        <w:rPr>
          <w:rFonts w:ascii="Times New Roman" w:hAnsi="Times New Roman" w:cs="Times New Roman"/>
          <w:sz w:val="24"/>
          <w:szCs w:val="24"/>
        </w:rPr>
        <w:t>. T</w:t>
      </w:r>
      <w:r w:rsidR="0072681E" w:rsidRPr="00C0287A">
        <w:rPr>
          <w:rFonts w:ascii="Times New Roman" w:hAnsi="Times New Roman" w:cs="Times New Roman"/>
          <w:sz w:val="24"/>
          <w:szCs w:val="24"/>
        </w:rPr>
        <w:t xml:space="preserve">his also tells us about forecast error but it removes negative values due to taking absolutes. Hence, it tells us that the model was off by 55.016%. </w:t>
      </w:r>
    </w:p>
    <w:p w14:paraId="485BD3A8" w14:textId="77777777" w:rsidR="00B16478" w:rsidRDefault="00143F22" w:rsidP="00DA14E7">
      <w:pPr>
        <w:spacing w:line="480" w:lineRule="auto"/>
        <w:ind w:left="420" w:firstLine="300"/>
        <w:rPr>
          <w:rFonts w:ascii="Times New Roman" w:hAnsi="Times New Roman" w:cs="Times New Roman"/>
          <w:sz w:val="24"/>
          <w:szCs w:val="24"/>
        </w:rPr>
      </w:pPr>
      <w:r>
        <w:rPr>
          <w:rFonts w:ascii="Times New Roman" w:hAnsi="Times New Roman" w:cs="Times New Roman"/>
          <w:sz w:val="24"/>
          <w:szCs w:val="24"/>
        </w:rPr>
        <w:t>All of these errors tell</w:t>
      </w:r>
      <w:r w:rsidR="00B16478">
        <w:rPr>
          <w:rFonts w:ascii="Times New Roman" w:hAnsi="Times New Roman" w:cs="Times New Roman"/>
          <w:sz w:val="24"/>
          <w:szCs w:val="24"/>
        </w:rPr>
        <w:t xml:space="preserve"> us about how our model performed and how accurate are our forecasting results. </w:t>
      </w:r>
      <w:r w:rsidR="003D48D0">
        <w:rPr>
          <w:rFonts w:ascii="Times New Roman" w:hAnsi="Times New Roman" w:cs="Times New Roman"/>
          <w:sz w:val="24"/>
          <w:szCs w:val="24"/>
        </w:rPr>
        <w:t xml:space="preserve">The RMSE is always higher or equal to MAE depending on the variance of individual errors. </w:t>
      </w:r>
      <w:r w:rsidR="00D804C2">
        <w:rPr>
          <w:rFonts w:ascii="Times New Roman" w:hAnsi="Times New Roman" w:cs="Times New Roman"/>
          <w:sz w:val="24"/>
          <w:szCs w:val="24"/>
        </w:rPr>
        <w:t xml:space="preserve">Since in our model, RMSE &gt; MAE, and therefore, the variance of individual errors is higher. </w:t>
      </w:r>
      <w:r w:rsidR="00320CFC">
        <w:rPr>
          <w:rFonts w:ascii="Times New Roman" w:hAnsi="Times New Roman" w:cs="Times New Roman"/>
          <w:sz w:val="24"/>
          <w:szCs w:val="24"/>
        </w:rPr>
        <w:t xml:space="preserve">RMSE = MAE only if the </w:t>
      </w:r>
      <w:r w:rsidR="00D804C2">
        <w:rPr>
          <w:rFonts w:ascii="Times New Roman" w:hAnsi="Times New Roman" w:cs="Times New Roman"/>
          <w:sz w:val="24"/>
          <w:szCs w:val="24"/>
        </w:rPr>
        <w:t xml:space="preserve">model is homoscedastic. </w:t>
      </w:r>
      <w:r w:rsidR="00614244">
        <w:rPr>
          <w:rFonts w:ascii="Times New Roman" w:hAnsi="Times New Roman" w:cs="Times New Roman"/>
          <w:sz w:val="24"/>
          <w:szCs w:val="24"/>
        </w:rPr>
        <w:t xml:space="preserve">Only the MAE and MAPE are robust to outliers. </w:t>
      </w:r>
      <w:r w:rsidR="00D12EF8">
        <w:rPr>
          <w:rFonts w:ascii="Times New Roman" w:hAnsi="Times New Roman" w:cs="Times New Roman"/>
          <w:sz w:val="24"/>
          <w:szCs w:val="24"/>
        </w:rPr>
        <w:t xml:space="preserve">All of these statistics tell us about prediction errors such that how far our values are from the actual values. Therefore, we want all of these errors to be as low as possible. </w:t>
      </w:r>
      <w:r w:rsidR="009476A0">
        <w:rPr>
          <w:rFonts w:ascii="Times New Roman" w:hAnsi="Times New Roman" w:cs="Times New Roman"/>
          <w:sz w:val="24"/>
          <w:szCs w:val="24"/>
        </w:rPr>
        <w:t xml:space="preserve">The ME, RMSE, and MAE are errors expressed not expressed in percentage terms, whereas the MPE and MAPE are expressed in percentage terms. </w:t>
      </w:r>
      <w:r w:rsidR="00A74A99">
        <w:rPr>
          <w:rFonts w:ascii="Times New Roman" w:hAnsi="Times New Roman" w:cs="Times New Roman"/>
          <w:sz w:val="24"/>
          <w:szCs w:val="24"/>
        </w:rPr>
        <w:t>All of these statistics show differing results when predicting how far our model was off from actual values. However, all the errors are consistent in showing</w:t>
      </w:r>
      <w:r w:rsidR="00F470FA">
        <w:rPr>
          <w:rFonts w:ascii="Times New Roman" w:hAnsi="Times New Roman" w:cs="Times New Roman"/>
          <w:sz w:val="24"/>
          <w:szCs w:val="24"/>
        </w:rPr>
        <w:t xml:space="preserve"> significant differences between predicted and actual values (in ft distance). </w:t>
      </w:r>
    </w:p>
    <w:p w14:paraId="05D3A40F" w14:textId="77777777" w:rsidR="00497E60" w:rsidRPr="00B16478" w:rsidRDefault="00497E60" w:rsidP="00497E60">
      <w:pPr>
        <w:spacing w:line="480" w:lineRule="auto"/>
        <w:rPr>
          <w:rFonts w:ascii="Times New Roman" w:hAnsi="Times New Roman" w:cs="Times New Roman"/>
          <w:sz w:val="24"/>
          <w:szCs w:val="24"/>
        </w:rPr>
      </w:pPr>
      <w:r>
        <w:rPr>
          <w:rFonts w:ascii="Times New Roman" w:hAnsi="Times New Roman" w:cs="Times New Roman"/>
          <w:sz w:val="24"/>
          <w:szCs w:val="24"/>
        </w:rPr>
        <w:tab/>
      </w:r>
      <w:r w:rsidR="001F2F45">
        <w:rPr>
          <w:rFonts w:ascii="Times New Roman" w:hAnsi="Times New Roman" w:cs="Times New Roman"/>
          <w:sz w:val="24"/>
          <w:szCs w:val="24"/>
        </w:rPr>
        <w:t>In</w:t>
      </w:r>
      <w:r>
        <w:rPr>
          <w:rFonts w:ascii="Times New Roman" w:hAnsi="Times New Roman" w:cs="Times New Roman"/>
          <w:sz w:val="24"/>
          <w:szCs w:val="24"/>
        </w:rPr>
        <w:t xml:space="preserve"> the case of self-driving </w:t>
      </w:r>
      <w:r w:rsidR="001F2F45">
        <w:rPr>
          <w:rFonts w:ascii="Times New Roman" w:hAnsi="Times New Roman" w:cs="Times New Roman"/>
          <w:sz w:val="24"/>
          <w:szCs w:val="24"/>
        </w:rPr>
        <w:t xml:space="preserve">cars, the model has to be accurate enough in order for the cars to avoid collision. Considering our error terms above, the model is not suitable for self-driving cars because there is a probable chance of collision. </w:t>
      </w:r>
    </w:p>
    <w:p w14:paraId="234986A1" w14:textId="77777777" w:rsidR="0072681E" w:rsidRPr="002A5194" w:rsidRDefault="009A303B" w:rsidP="009A303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72681E" w:rsidRPr="002A5194">
        <w:rPr>
          <w:rFonts w:ascii="Times New Roman" w:hAnsi="Times New Roman" w:cs="Times New Roman"/>
          <w:sz w:val="24"/>
          <w:szCs w:val="24"/>
        </w:rPr>
        <w:t>linear regression model to predict the rating of cereal using calo</w:t>
      </w:r>
      <w:r>
        <w:rPr>
          <w:rFonts w:ascii="Times New Roman" w:hAnsi="Times New Roman" w:cs="Times New Roman"/>
          <w:sz w:val="24"/>
          <w:szCs w:val="24"/>
        </w:rPr>
        <w:t>ries is:</w:t>
      </w:r>
    </w:p>
    <w:p w14:paraId="56BE8449" w14:textId="77777777" w:rsidR="0072681E" w:rsidRPr="00DE1639" w:rsidRDefault="002C2AF5" w:rsidP="009A303B">
      <w:pPr>
        <w:spacing w:line="480" w:lineRule="auto"/>
        <w:jc w:val="center"/>
        <w:rPr>
          <w:rFonts w:ascii="Times New Roman" w:hAnsi="Times New Roman" w:cs="Times New Roman"/>
          <w:b/>
          <w:sz w:val="24"/>
          <w:szCs w:val="24"/>
        </w:rPr>
      </w:pPr>
      <w:r w:rsidRPr="00DE1639">
        <w:rPr>
          <w:rFonts w:ascii="Times New Roman" w:hAnsi="Times New Roman" w:cs="Times New Roman"/>
          <w:b/>
          <w:sz w:val="24"/>
          <w:szCs w:val="24"/>
        </w:rPr>
        <w:t>Rating of cereal = B0 + B1calories</w:t>
      </w:r>
    </w:p>
    <w:p w14:paraId="65E5CE64" w14:textId="77777777" w:rsidR="00E30C6A" w:rsidRPr="002A5194" w:rsidRDefault="00E30C6A" w:rsidP="002A5194">
      <w:pPr>
        <w:spacing w:line="480" w:lineRule="auto"/>
        <w:rPr>
          <w:rFonts w:ascii="Times New Roman" w:hAnsi="Times New Roman" w:cs="Times New Roman"/>
          <w:sz w:val="24"/>
          <w:szCs w:val="24"/>
        </w:rPr>
      </w:pPr>
    </w:p>
    <w:sectPr w:rsidR="00E30C6A" w:rsidRPr="002A519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F8B0B" w14:textId="77777777" w:rsidR="00714A3C" w:rsidRDefault="00714A3C" w:rsidP="00924EEA">
      <w:pPr>
        <w:spacing w:after="0" w:line="240" w:lineRule="auto"/>
      </w:pPr>
      <w:r>
        <w:separator/>
      </w:r>
    </w:p>
  </w:endnote>
  <w:endnote w:type="continuationSeparator" w:id="0">
    <w:p w14:paraId="2ABE040F" w14:textId="77777777" w:rsidR="00714A3C" w:rsidRDefault="00714A3C" w:rsidP="00924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C204" w14:textId="77777777" w:rsidR="00714A3C" w:rsidRDefault="00714A3C" w:rsidP="00924EEA">
      <w:pPr>
        <w:spacing w:after="0" w:line="240" w:lineRule="auto"/>
      </w:pPr>
      <w:r>
        <w:separator/>
      </w:r>
    </w:p>
  </w:footnote>
  <w:footnote w:type="continuationSeparator" w:id="0">
    <w:p w14:paraId="42AA97C5" w14:textId="77777777" w:rsidR="00714A3C" w:rsidRDefault="00714A3C" w:rsidP="00924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627311"/>
      <w:docPartObj>
        <w:docPartGallery w:val="Page Numbers (Top of Page)"/>
        <w:docPartUnique/>
      </w:docPartObj>
    </w:sdtPr>
    <w:sdtEndPr>
      <w:rPr>
        <w:noProof/>
      </w:rPr>
    </w:sdtEndPr>
    <w:sdtContent>
      <w:p w14:paraId="41459A32" w14:textId="77777777" w:rsidR="00924EEA" w:rsidRDefault="00924EEA">
        <w:pPr>
          <w:pStyle w:val="Header"/>
          <w:jc w:val="right"/>
        </w:pPr>
        <w:r>
          <w:t xml:space="preserve"> Khan </w:t>
        </w:r>
        <w:r>
          <w:fldChar w:fldCharType="begin"/>
        </w:r>
        <w:r>
          <w:instrText xml:space="preserve"> PAGE   \* MERGEFORMAT </w:instrText>
        </w:r>
        <w:r>
          <w:fldChar w:fldCharType="separate"/>
        </w:r>
        <w:r w:rsidR="0027351B">
          <w:rPr>
            <w:noProof/>
          </w:rPr>
          <w:t>1</w:t>
        </w:r>
        <w:r>
          <w:rPr>
            <w:noProof/>
          </w:rPr>
          <w:fldChar w:fldCharType="end"/>
        </w:r>
      </w:p>
    </w:sdtContent>
  </w:sdt>
  <w:p w14:paraId="26393E64" w14:textId="77777777" w:rsidR="00924EEA" w:rsidRDefault="00924E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C1BC1"/>
    <w:multiLevelType w:val="hybridMultilevel"/>
    <w:tmpl w:val="F71457F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40B805B9"/>
    <w:multiLevelType w:val="hybridMultilevel"/>
    <w:tmpl w:val="6EE6017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5C7301E8"/>
    <w:multiLevelType w:val="hybridMultilevel"/>
    <w:tmpl w:val="84345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774030"/>
    <w:multiLevelType w:val="hybridMultilevel"/>
    <w:tmpl w:val="62524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C0CCE"/>
    <w:multiLevelType w:val="hybridMultilevel"/>
    <w:tmpl w:val="EBEE9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965941">
    <w:abstractNumId w:val="4"/>
  </w:num>
  <w:num w:numId="2" w16cid:durableId="908425810">
    <w:abstractNumId w:val="2"/>
  </w:num>
  <w:num w:numId="3" w16cid:durableId="427043867">
    <w:abstractNumId w:val="1"/>
  </w:num>
  <w:num w:numId="4" w16cid:durableId="1112671548">
    <w:abstractNumId w:val="0"/>
  </w:num>
  <w:num w:numId="5" w16cid:durableId="195882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A80"/>
    <w:rsid w:val="0000518C"/>
    <w:rsid w:val="00040A0D"/>
    <w:rsid w:val="00077BCC"/>
    <w:rsid w:val="00084655"/>
    <w:rsid w:val="000E2B55"/>
    <w:rsid w:val="001336D8"/>
    <w:rsid w:val="00143F22"/>
    <w:rsid w:val="00145179"/>
    <w:rsid w:val="00161CEB"/>
    <w:rsid w:val="001C7F7A"/>
    <w:rsid w:val="001F2F45"/>
    <w:rsid w:val="00222712"/>
    <w:rsid w:val="00253586"/>
    <w:rsid w:val="002662FC"/>
    <w:rsid w:val="002666D8"/>
    <w:rsid w:val="0027351B"/>
    <w:rsid w:val="002A5194"/>
    <w:rsid w:val="002B1554"/>
    <w:rsid w:val="002B4130"/>
    <w:rsid w:val="002C19AC"/>
    <w:rsid w:val="002C2AF5"/>
    <w:rsid w:val="002D7A80"/>
    <w:rsid w:val="00320CFC"/>
    <w:rsid w:val="0032201C"/>
    <w:rsid w:val="003222F5"/>
    <w:rsid w:val="00325101"/>
    <w:rsid w:val="00346787"/>
    <w:rsid w:val="0035556D"/>
    <w:rsid w:val="0036202B"/>
    <w:rsid w:val="003B2BE7"/>
    <w:rsid w:val="003D48D0"/>
    <w:rsid w:val="003D75C3"/>
    <w:rsid w:val="003F6150"/>
    <w:rsid w:val="00430422"/>
    <w:rsid w:val="00497E60"/>
    <w:rsid w:val="004F34BF"/>
    <w:rsid w:val="00522DCD"/>
    <w:rsid w:val="00545841"/>
    <w:rsid w:val="00570756"/>
    <w:rsid w:val="00573684"/>
    <w:rsid w:val="005F1CA7"/>
    <w:rsid w:val="00614244"/>
    <w:rsid w:val="00633BD9"/>
    <w:rsid w:val="00655D53"/>
    <w:rsid w:val="00660358"/>
    <w:rsid w:val="006828C3"/>
    <w:rsid w:val="006B0938"/>
    <w:rsid w:val="006F0AD8"/>
    <w:rsid w:val="00707169"/>
    <w:rsid w:val="00714A3C"/>
    <w:rsid w:val="00717AEF"/>
    <w:rsid w:val="00722C3E"/>
    <w:rsid w:val="0072681E"/>
    <w:rsid w:val="00727C3E"/>
    <w:rsid w:val="007544BA"/>
    <w:rsid w:val="00762CAA"/>
    <w:rsid w:val="007C52D2"/>
    <w:rsid w:val="007E203D"/>
    <w:rsid w:val="007F2EB0"/>
    <w:rsid w:val="00800FFE"/>
    <w:rsid w:val="008E6800"/>
    <w:rsid w:val="00924EEA"/>
    <w:rsid w:val="009476A0"/>
    <w:rsid w:val="0099696D"/>
    <w:rsid w:val="009A264F"/>
    <w:rsid w:val="009A303B"/>
    <w:rsid w:val="009D5C81"/>
    <w:rsid w:val="00A3142E"/>
    <w:rsid w:val="00A561B0"/>
    <w:rsid w:val="00A74A99"/>
    <w:rsid w:val="00AA0DED"/>
    <w:rsid w:val="00AD6AB4"/>
    <w:rsid w:val="00AF28BE"/>
    <w:rsid w:val="00B1575B"/>
    <w:rsid w:val="00B16478"/>
    <w:rsid w:val="00B510B5"/>
    <w:rsid w:val="00B52E6F"/>
    <w:rsid w:val="00B6601C"/>
    <w:rsid w:val="00BC3D0C"/>
    <w:rsid w:val="00BC71D4"/>
    <w:rsid w:val="00BD6303"/>
    <w:rsid w:val="00C0287A"/>
    <w:rsid w:val="00CB565B"/>
    <w:rsid w:val="00CD3269"/>
    <w:rsid w:val="00D12EF8"/>
    <w:rsid w:val="00D804C2"/>
    <w:rsid w:val="00D833AE"/>
    <w:rsid w:val="00DA14E7"/>
    <w:rsid w:val="00DE1639"/>
    <w:rsid w:val="00E00A56"/>
    <w:rsid w:val="00E1335A"/>
    <w:rsid w:val="00E30C6A"/>
    <w:rsid w:val="00E46CC5"/>
    <w:rsid w:val="00E52E03"/>
    <w:rsid w:val="00EB0634"/>
    <w:rsid w:val="00ED156B"/>
    <w:rsid w:val="00EE73A9"/>
    <w:rsid w:val="00EF3952"/>
    <w:rsid w:val="00F470FA"/>
    <w:rsid w:val="00FA03C1"/>
    <w:rsid w:val="00FA1B3C"/>
    <w:rsid w:val="00FC4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7A10"/>
  <w15:docId w15:val="{D92C6780-DA07-459A-84EE-09B11B81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C6A"/>
    <w:pPr>
      <w:ind w:left="720"/>
      <w:contextualSpacing/>
    </w:pPr>
  </w:style>
  <w:style w:type="paragraph" w:styleId="Header">
    <w:name w:val="header"/>
    <w:basedOn w:val="Normal"/>
    <w:link w:val="HeaderChar"/>
    <w:uiPriority w:val="99"/>
    <w:unhideWhenUsed/>
    <w:rsid w:val="00924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4EEA"/>
  </w:style>
  <w:style w:type="paragraph" w:styleId="Footer">
    <w:name w:val="footer"/>
    <w:basedOn w:val="Normal"/>
    <w:link w:val="FooterChar"/>
    <w:uiPriority w:val="99"/>
    <w:unhideWhenUsed/>
    <w:rsid w:val="00924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3</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cp:lastModifiedBy>
  <cp:revision>101</cp:revision>
  <dcterms:created xsi:type="dcterms:W3CDTF">2021-06-14T16:06:00Z</dcterms:created>
  <dcterms:modified xsi:type="dcterms:W3CDTF">2025-12-26T07:51:00Z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a71ee24e-2e3e-4564-a6ae-eba23e037853</vt:lpwstr>
  </property>
</Properties>
</file>