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AB8E" w14:textId="0DEC2B36" w:rsidR="00B17E01" w:rsidRPr="00B17E01" w:rsidRDefault="00B17E01" w:rsidP="00B17E0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0" w:name="_Toc6086878"/>
      <w:r w:rsidRPr="00B17E01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ES6、ES7、ES8、ES9、ES10新特性</w:t>
      </w:r>
      <w:bookmarkEnd w:id="0"/>
    </w:p>
    <w:p w14:paraId="271B8A9C" w14:textId="3A381392" w:rsidR="004255B4" w:rsidRDefault="00B17E01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ES全称ECMAScript，ECMAScript是ECMA制定的标准化脚本语言</w:t>
      </w:r>
    </w:p>
    <w:p w14:paraId="2C20E106" w14:textId="5D184952" w:rsidR="0060347C" w:rsidRDefault="0060347C">
      <w:pPr>
        <w:pStyle w:val="TOC1"/>
        <w:tabs>
          <w:tab w:val="right" w:leader="hyphen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86878" w:history="1">
        <w:r w:rsidRPr="0014440A">
          <w:rPr>
            <w:rStyle w:val="a6"/>
            <w:rFonts w:ascii="微软雅黑" w:eastAsia="微软雅黑" w:hAnsi="微软雅黑" w:cs="宋体"/>
            <w:b/>
            <w:bCs/>
            <w:noProof/>
            <w:kern w:val="36"/>
          </w:rPr>
          <w:t>ES6、ES7、ES8、ES9、ES10新特性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656E90" w14:textId="4A052F1B" w:rsidR="0060347C" w:rsidRDefault="0060347C">
      <w:pPr>
        <w:pStyle w:val="TOC2"/>
        <w:tabs>
          <w:tab w:val="right" w:leader="hyphen" w:pos="8296"/>
        </w:tabs>
        <w:rPr>
          <w:noProof/>
        </w:rPr>
      </w:pPr>
      <w:hyperlink w:anchor="_Toc6086879" w:history="1">
        <w:r w:rsidRPr="0014440A">
          <w:rPr>
            <w:rStyle w:val="a6"/>
            <w:rFonts w:ascii="微软雅黑" w:eastAsia="微软雅黑" w:hAnsi="微软雅黑"/>
            <w:noProof/>
          </w:rPr>
          <w:t>ES6新特性（2015）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4F3373" w14:textId="13DD929C" w:rsidR="0060347C" w:rsidRDefault="0060347C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086880" w:history="1">
        <w:r w:rsidRPr="0014440A">
          <w:rPr>
            <w:rStyle w:val="a6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14440A">
          <w:rPr>
            <w:rStyle w:val="a6"/>
            <w:rFonts w:ascii="微软雅黑" w:eastAsia="微软雅黑" w:hAnsi="微软雅黑"/>
            <w:noProof/>
          </w:rPr>
          <w:t>类（class）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7591E6" w14:textId="68B66C13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1" w:history="1">
        <w:r w:rsidRPr="0014440A">
          <w:rPr>
            <w:rStyle w:val="a6"/>
            <w:rFonts w:ascii="微软雅黑" w:eastAsia="微软雅黑" w:hAnsi="微软雅黑"/>
            <w:noProof/>
          </w:rPr>
          <w:t>2.模块化(Module)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6B1D91" w14:textId="1BCD3128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2" w:history="1">
        <w:r w:rsidRPr="0014440A">
          <w:rPr>
            <w:rStyle w:val="a6"/>
            <w:rFonts w:ascii="微软雅黑" w:eastAsia="微软雅黑" w:hAnsi="微软雅黑"/>
            <w:noProof/>
          </w:rPr>
          <w:t>3.箭头（Arrow）函数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A04A4" w14:textId="07F1B6A2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3" w:history="1">
        <w:r w:rsidRPr="0014440A">
          <w:rPr>
            <w:rStyle w:val="a6"/>
            <w:rFonts w:ascii="微软雅黑" w:eastAsia="微软雅黑" w:hAnsi="微软雅黑"/>
            <w:noProof/>
          </w:rPr>
          <w:t>4. 函数参数默认值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70CD91" w14:textId="758B1079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4" w:history="1">
        <w:r w:rsidRPr="0014440A">
          <w:rPr>
            <w:rStyle w:val="a6"/>
            <w:rFonts w:ascii="微软雅黑" w:eastAsia="微软雅黑" w:hAnsi="微软雅黑"/>
            <w:noProof/>
          </w:rPr>
          <w:t>5.模板字符串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AE551" w14:textId="7723E50E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5" w:history="1">
        <w:r w:rsidRPr="0014440A">
          <w:rPr>
            <w:rStyle w:val="a6"/>
            <w:rFonts w:ascii="微软雅黑" w:eastAsia="微软雅黑" w:hAnsi="微软雅黑"/>
            <w:noProof/>
          </w:rPr>
          <w:t>6. 解构赋值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8C2802" w14:textId="72A6A474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6" w:history="1">
        <w:r w:rsidRPr="0014440A">
          <w:rPr>
            <w:rStyle w:val="a6"/>
            <w:rFonts w:ascii="微软雅黑" w:eastAsia="微软雅黑" w:hAnsi="微软雅黑"/>
            <w:noProof/>
          </w:rPr>
          <w:t>7.延展操作符(Spread operator)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E7B32D" w14:textId="6AF659DC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7" w:history="1">
        <w:r w:rsidRPr="0014440A">
          <w:rPr>
            <w:rStyle w:val="a6"/>
            <w:rFonts w:ascii="微软雅黑" w:eastAsia="微软雅黑" w:hAnsi="微软雅黑"/>
            <w:noProof/>
          </w:rPr>
          <w:t>8.对象属性简写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D18A6E" w14:textId="21D5AB70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8" w:history="1">
        <w:r w:rsidRPr="0014440A">
          <w:rPr>
            <w:rStyle w:val="a6"/>
            <w:rFonts w:ascii="微软雅黑" w:eastAsia="微软雅黑" w:hAnsi="微软雅黑"/>
            <w:noProof/>
          </w:rPr>
          <w:t>9. Promise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B889EF" w14:textId="732DBED3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89" w:history="1">
        <w:r w:rsidRPr="0014440A">
          <w:rPr>
            <w:rStyle w:val="a6"/>
            <w:rFonts w:ascii="微软雅黑" w:eastAsia="微软雅黑" w:hAnsi="微软雅黑"/>
            <w:noProof/>
          </w:rPr>
          <w:t>10.支持let与const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9065D9" w14:textId="6A2F33BC" w:rsidR="0060347C" w:rsidRDefault="0060347C">
      <w:pPr>
        <w:pStyle w:val="TOC2"/>
        <w:tabs>
          <w:tab w:val="right" w:leader="hyphen" w:pos="8296"/>
        </w:tabs>
        <w:rPr>
          <w:noProof/>
        </w:rPr>
      </w:pPr>
      <w:hyperlink w:anchor="_Toc6086890" w:history="1">
        <w:r w:rsidRPr="0014440A">
          <w:rPr>
            <w:rStyle w:val="a6"/>
            <w:rFonts w:ascii="微软雅黑" w:eastAsia="微软雅黑" w:hAnsi="微软雅黑"/>
            <w:noProof/>
          </w:rPr>
          <w:t>ES7新特性（2016）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A00F60" w14:textId="25E7EBC8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1" w:history="1">
        <w:r w:rsidRPr="0014440A">
          <w:rPr>
            <w:rStyle w:val="a6"/>
            <w:rFonts w:ascii="微软雅黑" w:eastAsia="微软雅黑" w:hAnsi="微软雅黑"/>
            <w:noProof/>
          </w:rPr>
          <w:t>1.Array.prototype.includes()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7A8BAC" w14:textId="1FFF0BF9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2" w:history="1">
        <w:r w:rsidRPr="0014440A">
          <w:rPr>
            <w:rStyle w:val="a6"/>
            <w:rFonts w:ascii="微软雅黑" w:eastAsia="微软雅黑" w:hAnsi="微软雅黑"/>
            <w:noProof/>
          </w:rPr>
          <w:t>2.指数操作符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D2F5C" w14:textId="10BEC99E" w:rsidR="0060347C" w:rsidRDefault="0060347C">
      <w:pPr>
        <w:pStyle w:val="TOC2"/>
        <w:tabs>
          <w:tab w:val="right" w:leader="hyphen" w:pos="8296"/>
        </w:tabs>
        <w:rPr>
          <w:noProof/>
        </w:rPr>
      </w:pPr>
      <w:hyperlink w:anchor="_Toc6086893" w:history="1">
        <w:r w:rsidRPr="0014440A">
          <w:rPr>
            <w:rStyle w:val="a6"/>
            <w:rFonts w:ascii="微软雅黑" w:eastAsia="微软雅黑" w:hAnsi="微软雅黑"/>
            <w:noProof/>
          </w:rPr>
          <w:t>ES8新特性（2017）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1EA93A" w14:textId="07BAFAB1" w:rsidR="0060347C" w:rsidRDefault="0060347C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086894" w:history="1">
        <w:r w:rsidRPr="0014440A">
          <w:rPr>
            <w:rStyle w:val="a6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14440A">
          <w:rPr>
            <w:rStyle w:val="a6"/>
            <w:rFonts w:ascii="微软雅黑" w:eastAsia="微软雅黑" w:hAnsi="微软雅黑"/>
            <w:noProof/>
          </w:rPr>
          <w:t>async/await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4ED084" w14:textId="47C3FE75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5" w:history="1">
        <w:r w:rsidRPr="0014440A">
          <w:rPr>
            <w:rStyle w:val="a6"/>
            <w:rFonts w:ascii="微软雅黑" w:eastAsia="微软雅黑" w:hAnsi="微软雅黑"/>
            <w:noProof/>
          </w:rPr>
          <w:t>2.Object.values()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A22581" w14:textId="18292A49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6" w:history="1">
        <w:r w:rsidRPr="0014440A">
          <w:rPr>
            <w:rStyle w:val="a6"/>
            <w:rFonts w:ascii="微软雅黑" w:eastAsia="微软雅黑" w:hAnsi="微软雅黑"/>
            <w:noProof/>
          </w:rPr>
          <w:t>3.Object.entries()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859FA1" w14:textId="5DD72007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7" w:history="1">
        <w:r w:rsidRPr="0014440A">
          <w:rPr>
            <w:rStyle w:val="a6"/>
            <w:rFonts w:ascii="微软雅黑" w:eastAsia="微软雅黑" w:hAnsi="微软雅黑"/>
            <w:noProof/>
          </w:rPr>
          <w:t>4.函数参数列表结尾允许逗号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49AE32" w14:textId="2F1B879B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8" w:history="1">
        <w:r w:rsidRPr="0014440A">
          <w:rPr>
            <w:rStyle w:val="a6"/>
            <w:rFonts w:ascii="微软雅黑" w:eastAsia="微软雅黑" w:hAnsi="微软雅黑"/>
            <w:noProof/>
          </w:rPr>
          <w:t>5.Object.getOwnPropertyDescriptors()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AC6B50" w14:textId="0B7273E9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899" w:history="1">
        <w:r w:rsidRPr="0014440A">
          <w:rPr>
            <w:rStyle w:val="a6"/>
            <w:rFonts w:ascii="微软雅黑" w:eastAsia="微软雅黑" w:hAnsi="微软雅黑"/>
            <w:noProof/>
          </w:rPr>
          <w:t>6.SharedArrayBuffer对象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9DA9EB" w14:textId="7D5B460C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0" w:history="1">
        <w:r w:rsidRPr="0014440A">
          <w:rPr>
            <w:rStyle w:val="a6"/>
            <w:rFonts w:ascii="微软雅黑" w:eastAsia="微软雅黑" w:hAnsi="微软雅黑"/>
            <w:noProof/>
          </w:rPr>
          <w:t>7.Atomics对象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8C4548" w14:textId="4CC97159" w:rsidR="0060347C" w:rsidRDefault="0060347C">
      <w:pPr>
        <w:pStyle w:val="TOC2"/>
        <w:tabs>
          <w:tab w:val="right" w:leader="hyphen" w:pos="8296"/>
        </w:tabs>
        <w:rPr>
          <w:noProof/>
        </w:rPr>
      </w:pPr>
      <w:hyperlink w:anchor="_Toc6086901" w:history="1">
        <w:r w:rsidRPr="0014440A">
          <w:rPr>
            <w:rStyle w:val="a6"/>
            <w:rFonts w:ascii="微软雅黑" w:eastAsia="微软雅黑" w:hAnsi="微软雅黑"/>
            <w:noProof/>
          </w:rPr>
          <w:t>ES9新特性（2018）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4ABBBD" w14:textId="3BBFF05F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2" w:history="1">
        <w:r w:rsidRPr="0014440A">
          <w:rPr>
            <w:rStyle w:val="a6"/>
            <w:rFonts w:ascii="微软雅黑" w:eastAsia="微软雅黑" w:hAnsi="微软雅黑"/>
            <w:noProof/>
          </w:rPr>
          <w:t>1.异步迭代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1120AB" w14:textId="64DE760B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3" w:history="1">
        <w:r w:rsidRPr="0014440A">
          <w:rPr>
            <w:rStyle w:val="a6"/>
            <w:rFonts w:ascii="微软雅黑" w:eastAsia="微软雅黑" w:hAnsi="微软雅黑"/>
            <w:noProof/>
          </w:rPr>
          <w:t>2.Promise.finally()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1F2640" w14:textId="37515F48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4" w:history="1">
        <w:r w:rsidRPr="0014440A">
          <w:rPr>
            <w:rStyle w:val="a6"/>
            <w:rFonts w:ascii="微软雅黑" w:eastAsia="微软雅黑" w:hAnsi="微软雅黑"/>
            <w:noProof/>
          </w:rPr>
          <w:t>3.Rest/Spread 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0B2ED4" w14:textId="070CB4AC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5" w:history="1">
        <w:r w:rsidRPr="0014440A">
          <w:rPr>
            <w:rStyle w:val="a6"/>
            <w:rFonts w:ascii="微软雅黑" w:eastAsia="微软雅黑" w:hAnsi="微软雅黑"/>
            <w:noProof/>
          </w:rPr>
          <w:t>4.正则表达式命名捕获组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106318" w14:textId="4CF687A6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6" w:history="1">
        <w:r w:rsidRPr="0014440A">
          <w:rPr>
            <w:rStyle w:val="a6"/>
            <w:rFonts w:ascii="微软雅黑" w:eastAsia="微软雅黑" w:hAnsi="微软雅黑"/>
            <w:noProof/>
          </w:rPr>
          <w:t>5.正则表达式反向断言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B64EA9" w14:textId="21FF3959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7" w:history="1">
        <w:r w:rsidRPr="0014440A">
          <w:rPr>
            <w:rStyle w:val="a6"/>
            <w:rFonts w:ascii="微软雅黑" w:eastAsia="微软雅黑" w:hAnsi="微软雅黑"/>
            <w:noProof/>
          </w:rPr>
          <w:t>6.正则表达式dotAll模式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F4730D" w14:textId="414A325A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8" w:history="1">
        <w:r w:rsidRPr="0014440A">
          <w:rPr>
            <w:rStyle w:val="a6"/>
            <w:rFonts w:ascii="微软雅黑" w:eastAsia="微软雅黑" w:hAnsi="微软雅黑"/>
            <w:noProof/>
          </w:rPr>
          <w:t>7.正则表达式 Unicode 转义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EE8267" w14:textId="7BC60BC9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09" w:history="1">
        <w:r w:rsidRPr="0014440A">
          <w:rPr>
            <w:rStyle w:val="a6"/>
            <w:rFonts w:ascii="微软雅黑" w:eastAsia="微软雅黑" w:hAnsi="微软雅黑"/>
            <w:noProof/>
          </w:rPr>
          <w:t>8.非转义序列的模板字符串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0D8A99" w14:textId="2BA2D5F4" w:rsidR="0060347C" w:rsidRDefault="0060347C">
      <w:pPr>
        <w:pStyle w:val="TOC2"/>
        <w:tabs>
          <w:tab w:val="right" w:leader="hyphen" w:pos="8296"/>
        </w:tabs>
        <w:rPr>
          <w:noProof/>
        </w:rPr>
      </w:pPr>
      <w:hyperlink w:anchor="_Toc6086910" w:history="1">
        <w:r w:rsidRPr="0014440A">
          <w:rPr>
            <w:rStyle w:val="a6"/>
            <w:rFonts w:ascii="微软雅黑" w:eastAsia="微软雅黑" w:hAnsi="微软雅黑"/>
            <w:noProof/>
          </w:rPr>
          <w:t>ES10新特性（2019）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8AFFF9" w14:textId="058D4C57" w:rsidR="0060347C" w:rsidRDefault="0060347C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086911" w:history="1">
        <w:r w:rsidRPr="0014440A">
          <w:rPr>
            <w:rStyle w:val="a6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14440A">
          <w:rPr>
            <w:rStyle w:val="a6"/>
            <w:rFonts w:ascii="微软雅黑" w:eastAsia="微软雅黑" w:hAnsi="微软雅黑"/>
            <w:noProof/>
          </w:rPr>
          <w:t>新增了String的</w:t>
        </w:r>
        <w:r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trimStart()</w:t>
        </w:r>
        <w:r w:rsidRPr="0014440A">
          <w:rPr>
            <w:rStyle w:val="a6"/>
            <w:rFonts w:ascii="微软雅黑" w:eastAsia="微软雅黑" w:hAnsi="微软雅黑"/>
            <w:noProof/>
          </w:rPr>
          <w:t>方法和</w:t>
        </w:r>
        <w:r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trimEnd()</w:t>
        </w:r>
        <w:r w:rsidRPr="0014440A">
          <w:rPr>
            <w:rStyle w:val="a6"/>
            <w:rFonts w:ascii="微软雅黑" w:eastAsia="微软雅黑" w:hAnsi="微软雅黑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8ADEFB" w14:textId="20016AA8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12" w:history="1">
        <w:r w:rsidRPr="0014440A">
          <w:rPr>
            <w:rStyle w:val="a6"/>
            <w:rFonts w:ascii="微软雅黑" w:eastAsia="微软雅黑" w:hAnsi="微软雅黑"/>
            <w:noProof/>
          </w:rPr>
          <w:t>2.</w:t>
        </w:r>
        <w:r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Function.prototype.toString()</w:t>
        </w:r>
        <w:r w:rsidRPr="0014440A">
          <w:rPr>
            <w:rStyle w:val="a6"/>
            <w:rFonts w:ascii="微软雅黑" w:eastAsia="微软雅黑" w:hAnsi="微软雅黑"/>
            <w:noProof/>
          </w:rPr>
          <w:t>返回精确字符，包括空格和注释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990FC2" w14:textId="370C3A3D" w:rsidR="0060347C" w:rsidRDefault="0060347C">
      <w:pPr>
        <w:pStyle w:val="TOC3"/>
        <w:tabs>
          <w:tab w:val="right" w:leader="hyphen" w:pos="8296"/>
        </w:tabs>
        <w:rPr>
          <w:noProof/>
        </w:rPr>
      </w:pPr>
      <w:hyperlink w:anchor="_Toc6086913" w:history="1">
        <w:r w:rsidRPr="0014440A">
          <w:rPr>
            <w:rStyle w:val="a6"/>
            <w:rFonts w:ascii="微软雅黑" w:eastAsia="微软雅黑" w:hAnsi="微软雅黑"/>
            <w:noProof/>
          </w:rPr>
          <w:t>3.新的基本数据类型</w:t>
        </w:r>
        <w:r w:rsidRPr="0014440A">
          <w:rPr>
            <w:rStyle w:val="a6"/>
            <w:rFonts w:ascii="Consolas" w:eastAsia="宋体" w:hAnsi="Consolas" w:cs="宋体"/>
            <w:noProof/>
            <w:shd w:val="clear" w:color="auto" w:fill="FFF5F5"/>
          </w:rPr>
          <w:t>BigInt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0AF11C" w14:textId="271D565F" w:rsidR="00B17E01" w:rsidRDefault="0060347C" w:rsidP="00B17E01">
      <w:r>
        <w:fldChar w:fldCharType="end"/>
      </w:r>
    </w:p>
    <w:p w14:paraId="17D3F9B2" w14:textId="77777777" w:rsidR="00B17E01" w:rsidRPr="00B17E01" w:rsidRDefault="00B17E01" w:rsidP="00B17E0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" w:name="_Toc6086879"/>
      <w:r w:rsidRPr="00B17E01">
        <w:rPr>
          <w:rFonts w:ascii="微软雅黑" w:eastAsia="微软雅黑" w:hAnsi="微软雅黑" w:hint="eastAsia"/>
          <w:color w:val="333333"/>
        </w:rPr>
        <w:t>ES6新特性（2015）</w:t>
      </w:r>
      <w:bookmarkEnd w:id="1"/>
    </w:p>
    <w:p w14:paraId="4E4E0236" w14:textId="34D3C03C" w:rsidR="00B17E01" w:rsidRDefault="00B17E01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的特性比较多，在ES</w:t>
      </w:r>
      <w:r>
        <w:t>5</w:t>
      </w:r>
      <w:proofErr w:type="gramStart"/>
      <w:r>
        <w:rPr>
          <w:rFonts w:hint="eastAsia"/>
        </w:rPr>
        <w:t>发布近</w:t>
      </w:r>
      <w:proofErr w:type="gramEnd"/>
      <w:r>
        <w:rPr>
          <w:rFonts w:hint="eastAsia"/>
        </w:rPr>
        <w:t>6年（2</w:t>
      </w:r>
      <w:r>
        <w:t>009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至2</w:t>
      </w:r>
      <w:r>
        <w:t>015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）之后才将其标准化。在这里列举几个常用的：</w:t>
      </w:r>
    </w:p>
    <w:p w14:paraId="7FB8CB5D" w14:textId="77777777" w:rsidR="00B17E01" w:rsidRDefault="00B17E01" w:rsidP="00B17E01"/>
    <w:p w14:paraId="4EAFBA75" w14:textId="3983404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7B46CC6B" w14:textId="087FEBE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模块化</w:t>
      </w:r>
    </w:p>
    <w:p w14:paraId="2E8ABC90" w14:textId="4DF003DC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14:paraId="0BD0DB47" w14:textId="6C515C7A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函数参数默认值</w:t>
      </w:r>
    </w:p>
    <w:p w14:paraId="08559A74" w14:textId="79DDD58B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模板字符串</w:t>
      </w:r>
    </w:p>
    <w:p w14:paraId="4E5625E3" w14:textId="75C4562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</w:p>
    <w:p w14:paraId="08294B78" w14:textId="4FCCE841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延展操作符</w:t>
      </w:r>
    </w:p>
    <w:p w14:paraId="02F6E839" w14:textId="733D4ED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对象属性简写</w:t>
      </w:r>
    </w:p>
    <w:p w14:paraId="120793E3" w14:textId="56375BF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</w:p>
    <w:p w14:paraId="27AAB5EB" w14:textId="0D461F54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Let与Const</w:t>
      </w:r>
    </w:p>
    <w:p w14:paraId="56C2A2E8" w14:textId="5F1BCF9D" w:rsidR="00B17E01" w:rsidRDefault="00B17E01" w:rsidP="00B17E01">
      <w:pPr>
        <w:pStyle w:val="3"/>
        <w:numPr>
          <w:ilvl w:val="0"/>
          <w:numId w:val="2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" w:name="_Toc6086880"/>
      <w:r>
        <w:rPr>
          <w:rFonts w:ascii="微软雅黑" w:eastAsia="微软雅黑" w:hAnsi="微软雅黑" w:hint="eastAsia"/>
          <w:color w:val="333333"/>
        </w:rPr>
        <w:t>类（class）</w:t>
      </w:r>
      <w:bookmarkEnd w:id="2"/>
    </w:p>
    <w:p w14:paraId="06073F80" w14:textId="1D6046EB" w:rsidR="00B17E01" w:rsidRDefault="00B17E01" w:rsidP="00B17E01">
      <w:proofErr w:type="gramStart"/>
      <w:r>
        <w:rPr>
          <w:rFonts w:hint="eastAsia"/>
        </w:rPr>
        <w:t>类让</w:t>
      </w:r>
      <w:proofErr w:type="gramEnd"/>
      <w:r>
        <w:rPr>
          <w:rFonts w:hint="eastAsia"/>
        </w:rPr>
        <w:t>JavaScript的面向对象编程变得更加简单和易于理解</w:t>
      </w:r>
    </w:p>
    <w:p w14:paraId="4ED90E64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9054C4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9054C4">
        <w:rPr>
          <w:rFonts w:ascii="Consolas" w:eastAsia="宋体" w:hAnsi="Consolas" w:cs="宋体"/>
          <w:color w:val="6A9955"/>
          <w:kern w:val="0"/>
          <w:szCs w:val="21"/>
        </w:rPr>
        <w:t>.ES5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写法：</w:t>
      </w:r>
    </w:p>
    <w:p w14:paraId="7809F78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Start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16AEBA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DE992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A6CF01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D601ED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B46BD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25A270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054C4">
        <w:rPr>
          <w:rFonts w:ascii="Consolas" w:eastAsia="宋体" w:hAnsi="Consolas" w:cs="宋体"/>
          <w:color w:val="CE9178"/>
          <w:kern w:val="0"/>
          <w:szCs w:val="21"/>
        </w:rPr>
        <w:t>lity</w:t>
      </w:r>
      <w:proofErr w:type="spellEnd"/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8243B3" w14:textId="7606E226" w:rsidR="00904F59" w:rsidRPr="00904F59" w:rsidRDefault="009054C4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lity</w:t>
      </w:r>
      <w:proofErr w:type="spellEnd"/>
    </w:p>
    <w:p w14:paraId="7A7F059A" w14:textId="011EB9BB" w:rsidR="00904F59" w:rsidRDefault="00904F59" w:rsidP="00904F59"/>
    <w:p w14:paraId="5385F0A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.ES6,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面向对象的写法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calss</w:t>
      </w:r>
      <w:proofErr w:type="spellEnd"/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546DDB4F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58338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//constructor()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：构造方法是默认方法，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的时候回自动调用，如果没有显式定义，会自动添加</w:t>
      </w:r>
    </w:p>
    <w:p w14:paraId="6623CE92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适合做初始化数据</w:t>
      </w:r>
    </w:p>
    <w:p w14:paraId="06B8AE2E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//2.constructor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可以指定返回的对象</w:t>
      </w:r>
    </w:p>
    <w:p w14:paraId="75FEC6D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1F25C8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9574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60EA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BD81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267A9C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岁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3A9BC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3577B4E1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}            </w:t>
      </w:r>
    </w:p>
    <w:p w14:paraId="4C62F893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"lity"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14:paraId="0BE6FB4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lity,20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岁</w:t>
      </w:r>
    </w:p>
    <w:p w14:paraId="12C7DA08" w14:textId="77777777" w:rsidR="00904F59" w:rsidRPr="00904F59" w:rsidRDefault="00904F59" w:rsidP="00904F59"/>
    <w:p w14:paraId="7B3AB4D9" w14:textId="58543BAD" w:rsidR="009054C4" w:rsidRDefault="009054C4" w:rsidP="009054C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" w:name="_Toc6086881"/>
      <w:r>
        <w:rPr>
          <w:rFonts w:ascii="微软雅黑" w:eastAsia="微软雅黑" w:hAnsi="微软雅黑" w:hint="eastAsia"/>
          <w:color w:val="333333"/>
        </w:rPr>
        <w:lastRenderedPageBreak/>
        <w:t>2.模块化(Module)</w:t>
      </w:r>
      <w:bookmarkEnd w:id="3"/>
    </w:p>
    <w:p w14:paraId="118D56E7" w14:textId="3A823EC3" w:rsidR="00B17E01" w:rsidRPr="009054C4" w:rsidRDefault="009054C4" w:rsidP="00B17E01">
      <w:r>
        <w:rPr>
          <w:rFonts w:hint="eastAsia"/>
        </w:rPr>
        <w:t>ES</w:t>
      </w:r>
      <w:r>
        <w:t>5</w:t>
      </w:r>
      <w:r>
        <w:rPr>
          <w:rFonts w:hint="eastAsia"/>
        </w:rPr>
        <w:t>不支持原生的模块化，在ES</w:t>
      </w:r>
      <w:r>
        <w:t>6</w:t>
      </w:r>
      <w:r>
        <w:rPr>
          <w:rFonts w:hint="eastAsia"/>
        </w:rPr>
        <w:t>中模块作为重要的组成部分被添加进来。模块的功能主要由export和import组成。每一个模块都有自己单独的作用域，模块之间的相互调用关系是通过export来规定模块对外暴露的接口，通过import来引用其他模块提供的接口。同事还为模块创造了命名空间，防止函数的命名冲突</w:t>
      </w:r>
    </w:p>
    <w:p w14:paraId="4F2535E3" w14:textId="61911D21" w:rsidR="009054C4" w:rsidRDefault="009054C4" w:rsidP="009054C4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导出(export)</w:t>
      </w:r>
    </w:p>
    <w:p w14:paraId="171768C3" w14:textId="3FC3C1AF" w:rsid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允许在一个模块中使用export来导出多个变量或函数。</w:t>
      </w:r>
    </w:p>
    <w:p w14:paraId="53EA2C71" w14:textId="29245F62" w:rsidR="009054C4" w:rsidRDefault="009054C4" w:rsidP="009054C4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导出变量</w:t>
      </w:r>
    </w:p>
    <w:p w14:paraId="21BAC97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15D0B8E6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</w:p>
    <w:p w14:paraId="3AE20440" w14:textId="5BA70A8F" w:rsidR="009054C4" w:rsidRDefault="009054C4" w:rsidP="009054C4"/>
    <w:p w14:paraId="5115BA37" w14:textId="2FADFF30" w:rsidR="00D02D60" w:rsidRDefault="00D02D60" w:rsidP="00D02D60">
      <w:pPr>
        <w:pStyle w:val="a5"/>
        <w:shd w:val="clear" w:color="auto" w:fill="F8F8F8"/>
        <w:spacing w:before="150" w:beforeAutospacing="0" w:after="150" w:afterAutospacing="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心得：ES6不仅支持变量的导出，也支持常量的导出。 </w:t>
      </w:r>
    </w:p>
    <w:p w14:paraId="5EFD76EB" w14:textId="4995BB81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sqrt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054C4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导出常量</w:t>
      </w:r>
    </w:p>
    <w:p w14:paraId="758D994C" w14:textId="3CC81067" w:rsidR="009054C4" w:rsidRDefault="009054C4" w:rsidP="009054C4"/>
    <w:p w14:paraId="622A22FF" w14:textId="1A0812D0" w:rsidR="009054C4" w:rsidRP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将一个文件视为一个模块，上面的模块通过export向外输出了一个变量。一个模块也可以同时往外面输出多个变量</w:t>
      </w:r>
    </w:p>
    <w:p w14:paraId="6BFFC4FF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4E354945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48C5C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'24'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8BB8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0155E85" w14:textId="649F5900" w:rsidR="00B17E01" w:rsidRDefault="00B17E01" w:rsidP="00B17E01"/>
    <w:p w14:paraId="502633DC" w14:textId="217771E9" w:rsidR="009054C4" w:rsidRDefault="009054C4" w:rsidP="00B17E01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导出函数</w:t>
      </w:r>
    </w:p>
    <w:p w14:paraId="2391CDD4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导出函数</w:t>
      </w:r>
    </w:p>
    <w:p w14:paraId="2B9209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DCDCAA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7C57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2EB80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</w:p>
    <w:p w14:paraId="7E59BAA0" w14:textId="4057038B" w:rsidR="00B63B00" w:rsidRDefault="00B63B00" w:rsidP="00B17E01"/>
    <w:p w14:paraId="652FAFE7" w14:textId="60EEFD1C" w:rsidR="00B63B00" w:rsidRDefault="00B63B00" w:rsidP="00B63B0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导入(import)</w:t>
      </w:r>
    </w:p>
    <w:p w14:paraId="4B70F6F5" w14:textId="690F8658" w:rsidR="00B63B00" w:rsidRPr="00B63B00" w:rsidRDefault="00B63B00" w:rsidP="00B63B00">
      <w:r>
        <w:rPr>
          <w:rFonts w:hint="eastAsia"/>
        </w:rPr>
        <w:t>定义好模块的输出以后就可以在另外一个模块通过import引用</w:t>
      </w:r>
    </w:p>
    <w:p w14:paraId="23B1B5A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63B00">
        <w:rPr>
          <w:rFonts w:ascii="Consolas" w:eastAsia="宋体" w:hAnsi="Consolas" w:cs="宋体"/>
          <w:color w:val="CE9178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main.js</w:t>
      </w:r>
    </w:p>
    <w:p w14:paraId="7392B82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proofErr w:type="gramStart"/>
      <w:r w:rsidRPr="00B63B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B00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test.js</w:t>
      </w:r>
    </w:p>
    <w:p w14:paraId="32C37359" w14:textId="24E17CC5" w:rsidR="00B63B00" w:rsidRDefault="00B63B00" w:rsidP="00B17E01"/>
    <w:p w14:paraId="797C5885" w14:textId="3FA86221" w:rsidR="00D02D60" w:rsidRDefault="00D02D60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心得:一条import 语句可以同时导入默认函数和其它变量。</w:t>
      </w:r>
    </w:p>
    <w:p w14:paraId="20AC7B31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defaultMethod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otherMethod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'xxx.js'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195812" w14:textId="5EAEE2D7" w:rsidR="00B17E01" w:rsidRPr="00B63B00" w:rsidRDefault="00B17E01" w:rsidP="00B17E01"/>
    <w:p w14:paraId="15A60828" w14:textId="77777777" w:rsidR="00D02D60" w:rsidRDefault="00D02D60" w:rsidP="00D02D60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" w:name="_Toc6086882"/>
      <w:r>
        <w:rPr>
          <w:rFonts w:ascii="微软雅黑" w:eastAsia="微软雅黑" w:hAnsi="微软雅黑" w:hint="eastAsia"/>
          <w:color w:val="333333"/>
        </w:rPr>
        <w:t>3.箭头（Arrow）函数</w:t>
      </w:r>
      <w:bookmarkEnd w:id="4"/>
    </w:p>
    <w:p w14:paraId="167630CC" w14:textId="71008888" w:rsidR="00B17E01" w:rsidRDefault="00D02D60" w:rsidP="00B17E01">
      <w:r>
        <w:rPr>
          <w:rFonts w:hint="eastAsia"/>
        </w:rPr>
        <w:t>这是ES</w:t>
      </w:r>
      <w:r>
        <w:t>6</w:t>
      </w:r>
      <w:r>
        <w:rPr>
          <w:rFonts w:hint="eastAsia"/>
        </w:rPr>
        <w:t>中最有代表性的特性之一。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不只是关键字function的简写，它还带来了其它好处，箭头函数与包围它的代码共享同一个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this</w:t>
      </w:r>
      <w:r>
        <w:rPr>
          <w:rFonts w:hint="eastAsia"/>
        </w:rPr>
        <w:t>能帮助我们很好的解决this的指向问题。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self = this;</w:t>
      </w:r>
      <w:r w:rsidRPr="00D02D60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that = this</w:t>
      </w:r>
      <w:r>
        <w:rPr>
          <w:rFonts w:hint="eastAsia"/>
        </w:rPr>
        <w:t>是常用的引用外围this的模式。但借助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，就不需要这种模式了</w:t>
      </w:r>
    </w:p>
    <w:p w14:paraId="62BEA10F" w14:textId="77777777" w:rsidR="00D02D60" w:rsidRDefault="00D02D60" w:rsidP="00D02D6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箭头函数的结构</w:t>
      </w:r>
    </w:p>
    <w:p w14:paraId="76DEF464" w14:textId="4711F60B" w:rsidR="00D02D60" w:rsidRDefault="00D02D60" w:rsidP="00B17E01">
      <w:r>
        <w:rPr>
          <w:rFonts w:hint="eastAsia"/>
        </w:rPr>
        <w:t>箭头函数的箭头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之前是一个空括号、单个的参数名、或用括号括起的多个参数名，而箭头之后可以是一个表达式（作为函数的返回值），或者是用花括号阔气的函数体（需要自行通过return来返回值，否则返回的是undefined）</w:t>
      </w:r>
    </w:p>
    <w:p w14:paraId="494275F6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End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B42CF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C2DEE5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D02D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proofErr w:type="spell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</w:p>
    <w:p w14:paraId="491CC3E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93BE3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2D60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F5539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95B62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97ADE21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9A83C2E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98049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B5B469D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B0C38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33D5B3" w14:textId="39946FA1" w:rsidR="002A2B6B" w:rsidRDefault="00D02D60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心得：不论是箭头函数还是bind，每次被执行都返回的是一个新的函数引用</w:t>
      </w:r>
    </w:p>
    <w:p w14:paraId="5A58C9A8" w14:textId="41C53AF3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5" w:name="_Toc6086883"/>
      <w:r>
        <w:rPr>
          <w:rFonts w:ascii="微软雅黑" w:eastAsia="微软雅黑" w:hAnsi="微软雅黑" w:hint="eastAsia"/>
          <w:color w:val="333333"/>
        </w:rPr>
        <w:t>4.</w:t>
      </w:r>
      <w:r w:rsidRPr="002A2B6B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函数参数默认值</w:t>
      </w:r>
      <w:bookmarkEnd w:id="5"/>
    </w:p>
    <w:p w14:paraId="46735AFD" w14:textId="3975061C" w:rsidR="002A2B6B" w:rsidRDefault="002A2B6B" w:rsidP="002A2B6B">
      <w:r>
        <w:rPr>
          <w:rFonts w:hint="eastAsia"/>
        </w:rPr>
        <w:t>ES</w:t>
      </w:r>
      <w:r>
        <w:t>6</w:t>
      </w:r>
      <w:r>
        <w:rPr>
          <w:rFonts w:hint="eastAsia"/>
        </w:rPr>
        <w:t>支持在定义函数的时候为其设置默认值</w:t>
      </w:r>
    </w:p>
    <w:p w14:paraId="6B0C927F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5CF9E9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EC4F82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 ...</w:t>
      </w:r>
    </w:p>
    <w:p w14:paraId="05B335B3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2042B" w14:textId="77777777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597834EA" w14:textId="043BDDA0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不使用默认值：</w:t>
      </w:r>
    </w:p>
    <w:p w14:paraId="1EEE295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B586F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08663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5F857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4E97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408D3520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60488D" w14:textId="2D27772B" w:rsidR="002A2B6B" w:rsidRDefault="002A2B6B" w:rsidP="002A2B6B">
      <w:r>
        <w:rPr>
          <w:rFonts w:hint="eastAsia"/>
        </w:rPr>
        <w:t>这样写一般没问题，但当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参数的布尔值为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  <w:r>
        <w:rPr>
          <w:rFonts w:hint="eastAsia"/>
        </w:rPr>
        <w:t>时，就会有问题了。</w:t>
      </w:r>
      <w:proofErr w:type="gramStart"/>
      <w:r>
        <w:rPr>
          <w:rFonts w:hint="eastAsia"/>
        </w:rPr>
        <w:t>比如这样</w:t>
      </w:r>
      <w:proofErr w:type="gramEnd"/>
      <w:r>
        <w:rPr>
          <w:rFonts w:hint="eastAsia"/>
        </w:rPr>
        <w:t>调用foo函数：</w:t>
      </w:r>
    </w:p>
    <w:p w14:paraId="7145DD8A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FE0216" w14:textId="532E3E98" w:rsidR="00D02D60" w:rsidRDefault="002A2B6B" w:rsidP="00B17E01">
      <w:r>
        <w:rPr>
          <w:rFonts w:hint="eastAsia"/>
        </w:rPr>
        <w:t>因为0的布尔值为false，这样height的取值将是5</w:t>
      </w:r>
      <w:r>
        <w:t>0</w:t>
      </w:r>
      <w:r>
        <w:rPr>
          <w:rFonts w:hint="eastAsia"/>
        </w:rPr>
        <w:t>,。同理color的取值为‘red’。</w:t>
      </w:r>
    </w:p>
    <w:p w14:paraId="302422A3" w14:textId="16800637" w:rsidR="002A2B6B" w:rsidRDefault="002A2B6B" w:rsidP="00B17E01">
      <w:r>
        <w:rPr>
          <w:rFonts w:hint="eastAsia"/>
        </w:rPr>
        <w:t>所以说，函数参数默认</w:t>
      </w:r>
      <w:proofErr w:type="gramStart"/>
      <w:r>
        <w:rPr>
          <w:rFonts w:hint="eastAsia"/>
        </w:rPr>
        <w:t>值不仅</w:t>
      </w:r>
      <w:proofErr w:type="gramEnd"/>
      <w:r>
        <w:rPr>
          <w:rFonts w:hint="eastAsia"/>
        </w:rPr>
        <w:t>能使代码变得简洁，还能规避一些问题</w:t>
      </w:r>
    </w:p>
    <w:p w14:paraId="487B2B38" w14:textId="3835E8DF" w:rsidR="002A2B6B" w:rsidRDefault="002A2B6B" w:rsidP="00B17E01"/>
    <w:p w14:paraId="71AA3343" w14:textId="77777777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6" w:name="_Toc6086884"/>
      <w:r>
        <w:rPr>
          <w:rFonts w:ascii="微软雅黑" w:eastAsia="微软雅黑" w:hAnsi="微软雅黑" w:hint="eastAsia"/>
          <w:color w:val="333333"/>
        </w:rPr>
        <w:t>5.模板字符串</w:t>
      </w:r>
      <w:bookmarkEnd w:id="6"/>
    </w:p>
    <w:p w14:paraId="07339193" w14:textId="7DB8704E" w:rsidR="002A2B6B" w:rsidRDefault="002A2B6B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支持模板字符串，使得字符串的拼接更加的简洁、直观</w:t>
      </w:r>
    </w:p>
    <w:p w14:paraId="27B9603E" w14:textId="7BE2989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不使用模板字符串：</w:t>
      </w:r>
    </w:p>
    <w:p w14:paraId="53E60891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'Your name is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'.'</w:t>
      </w:r>
    </w:p>
    <w:p w14:paraId="3F03FABF" w14:textId="3AE388A7" w:rsidR="002A2B6B" w:rsidRDefault="002A2B6B" w:rsidP="00B17E01"/>
    <w:p w14:paraId="45FE50AD" w14:textId="18D8DEB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使用模板字符串：</w:t>
      </w:r>
    </w:p>
    <w:p w14:paraId="5DF8C014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`Your name is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proofErr w:type="gramStart"/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.`</w:t>
      </w:r>
      <w:proofErr w:type="gramEnd"/>
    </w:p>
    <w:p w14:paraId="52E3E625" w14:textId="2AEDAD90" w:rsidR="002A2B6B" w:rsidRDefault="002A2B6B" w:rsidP="00B17E01"/>
    <w:p w14:paraId="7B282F2C" w14:textId="680A60F7" w:rsidR="002A2B6B" w:rsidRDefault="005314B6" w:rsidP="00B17E01">
      <w:r>
        <w:rPr>
          <w:rFonts w:hint="eastAsia"/>
        </w:rPr>
        <w:t>在ES</w:t>
      </w:r>
      <w:r>
        <w:t>6</w:t>
      </w:r>
      <w:r>
        <w:rPr>
          <w:rFonts w:hint="eastAsia"/>
        </w:rPr>
        <w:t>中通过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${}</w:t>
      </w:r>
      <w:r>
        <w:rPr>
          <w:rFonts w:hint="eastAsia"/>
        </w:rPr>
        <w:t>就可以完成字符串的拼接，只需要将变量放在大括号之中</w:t>
      </w:r>
    </w:p>
    <w:p w14:paraId="7136E488" w14:textId="61EA1876" w:rsidR="005314B6" w:rsidRDefault="005314B6" w:rsidP="00B17E01"/>
    <w:p w14:paraId="674B2329" w14:textId="53795F36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7" w:name="_Toc6086885"/>
      <w:r>
        <w:rPr>
          <w:rFonts w:ascii="微软雅黑" w:eastAsia="微软雅黑" w:hAnsi="微软雅黑" w:hint="eastAsia"/>
          <w:color w:val="333333"/>
        </w:rPr>
        <w:t>6.</w:t>
      </w:r>
      <w:r w:rsidRPr="005314B6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解构赋值</w:t>
      </w:r>
      <w:bookmarkEnd w:id="7"/>
    </w:p>
    <w:p w14:paraId="41B7CA6E" w14:textId="69E87CA8" w:rsidR="005314B6" w:rsidRDefault="005314B6" w:rsidP="005314B6">
      <w:r>
        <w:rPr>
          <w:rFonts w:hint="eastAsia"/>
        </w:rPr>
        <w:t>解构赋值语法是JavaScript的一种表达式，可以方便的从数组或者对象中快速提取值赋给定义的变量</w:t>
      </w:r>
    </w:p>
    <w:p w14:paraId="770A86F6" w14:textId="17032B73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获取数组中的值</w:t>
      </w:r>
    </w:p>
    <w:p w14:paraId="6FA69C43" w14:textId="54EB0207" w:rsidR="005314B6" w:rsidRDefault="005314B6" w:rsidP="005314B6">
      <w:r>
        <w:rPr>
          <w:rFonts w:hint="eastAsia"/>
        </w:rPr>
        <w:t>从数组中</w:t>
      </w:r>
      <w:proofErr w:type="gramStart"/>
      <w:r>
        <w:rPr>
          <w:rFonts w:hint="eastAsia"/>
        </w:rPr>
        <w:t>获取值并</w:t>
      </w:r>
      <w:proofErr w:type="gramEnd"/>
      <w:r>
        <w:rPr>
          <w:rFonts w:hint="eastAsia"/>
        </w:rPr>
        <w:t>赋值到变量中，变量的顺序与数组中对象顺序对应</w:t>
      </w:r>
    </w:p>
    <w:p w14:paraId="70A605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"four"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1F3C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9E95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59500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6E5FD07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"two"</w:t>
      </w:r>
    </w:p>
    <w:p w14:paraId="6CCD60B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lastRenderedPageBreak/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"three"</w:t>
      </w:r>
    </w:p>
    <w:p w14:paraId="1E040D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7914F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如果你要忽略某些值，你可以按照下面的写法获取你想要的值</w:t>
      </w:r>
    </w:p>
    <w:p w14:paraId="6C2711DD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>, ,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E530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409439F0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"four"</w:t>
      </w:r>
    </w:p>
    <w:p w14:paraId="117F8D9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67DF2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你也可以这样写</w:t>
      </w:r>
    </w:p>
    <w:p w14:paraId="5CE8BA5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先声明变量</w:t>
      </w:r>
    </w:p>
    <w:p w14:paraId="6740F63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3283A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F2930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42FF9E8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2</w:t>
      </w:r>
    </w:p>
    <w:p w14:paraId="56B9A9D2" w14:textId="63718E36" w:rsidR="005314B6" w:rsidRDefault="005314B6" w:rsidP="005314B6"/>
    <w:p w14:paraId="1669A069" w14:textId="4DCD6F5C" w:rsidR="005314B6" w:rsidRDefault="005314B6" w:rsidP="005314B6">
      <w:r>
        <w:rPr>
          <w:rFonts w:hint="eastAsia"/>
        </w:rPr>
        <w:t>如果没有从数组中的获取到值，你可以为变量设置一个默认值</w:t>
      </w:r>
    </w:p>
    <w:p w14:paraId="40515F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BBEB5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0BE8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DA0AE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3DE1DD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7</w:t>
      </w:r>
    </w:p>
    <w:p w14:paraId="5D35E926" w14:textId="1CF467AF" w:rsidR="005314B6" w:rsidRDefault="005314B6" w:rsidP="005314B6"/>
    <w:p w14:paraId="673A76B2" w14:textId="183DB0C8" w:rsidR="005314B6" w:rsidRDefault="005314B6" w:rsidP="005314B6">
      <w:r>
        <w:rPr>
          <w:rFonts w:hint="eastAsia"/>
        </w:rPr>
        <w:t>通过解构赋值可以方便的交换两个变量的值</w:t>
      </w:r>
    </w:p>
    <w:p w14:paraId="7EEE2ED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81E5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0AB7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BF1FD1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346D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3</w:t>
      </w:r>
    </w:p>
    <w:p w14:paraId="644AE9B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11B3A820" w14:textId="28F51F2C" w:rsidR="005314B6" w:rsidRDefault="005314B6" w:rsidP="005314B6"/>
    <w:p w14:paraId="5EB9A0F7" w14:textId="7C0537EB" w:rsidR="005314B6" w:rsidRDefault="005314B6" w:rsidP="005314B6">
      <w:r>
        <w:rPr>
          <w:rFonts w:hint="eastAsia"/>
        </w:rPr>
        <w:t>获取对象中的值</w:t>
      </w:r>
    </w:p>
    <w:p w14:paraId="326F226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C870F3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'Ming'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5EEC3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981DE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'Chengdu'</w:t>
      </w:r>
    </w:p>
    <w:p w14:paraId="1EBFAA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A0E983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F2C26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8173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"Ming"</w:t>
      </w:r>
    </w:p>
    <w:p w14:paraId="7F3FB594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"18"</w:t>
      </w:r>
    </w:p>
    <w:p w14:paraId="4A25E0B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"Chengdu"</w:t>
      </w:r>
    </w:p>
    <w:p w14:paraId="6F3F1F17" w14:textId="2A2B4A6A" w:rsidR="005314B6" w:rsidRDefault="005314B6" w:rsidP="005314B6"/>
    <w:p w14:paraId="6A750E35" w14:textId="77777777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8" w:name="_Toc6086886"/>
      <w:r>
        <w:rPr>
          <w:rFonts w:ascii="微软雅黑" w:eastAsia="微软雅黑" w:hAnsi="微软雅黑" w:hint="eastAsia"/>
          <w:color w:val="333333"/>
        </w:rPr>
        <w:lastRenderedPageBreak/>
        <w:t>7.延展操作符(Spread operator)</w:t>
      </w:r>
      <w:bookmarkEnd w:id="8"/>
    </w:p>
    <w:p w14:paraId="16D7755D" w14:textId="1E4FB2F2" w:rsidR="005314B6" w:rsidRDefault="005314B6" w:rsidP="005314B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延展操作符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5314B6">
        <w:rPr>
          <w:rFonts w:hint="eastAsia"/>
        </w:rPr>
        <w:t xml:space="preserve"> </w:t>
      </w:r>
      <w:r>
        <w:rPr>
          <w:rFonts w:hint="eastAsia"/>
        </w:rPr>
        <w:t>可以在函数调用/数组构造时，将数组表达式或者string在语法层面展开；还可以在构造对象时，将对象表达式按key-value的方式展开</w:t>
      </w:r>
    </w:p>
    <w:p w14:paraId="12464D7A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7290B64B" w14:textId="6F0D8553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函数调用：</w:t>
      </w:r>
    </w:p>
    <w:p w14:paraId="6D8EB8B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314B6">
        <w:rPr>
          <w:rFonts w:ascii="Consolas" w:eastAsia="宋体" w:hAnsi="Consolas" w:cs="宋体"/>
          <w:color w:val="DCDCAA"/>
          <w:kern w:val="0"/>
          <w:szCs w:val="21"/>
        </w:rPr>
        <w:t>myFunction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>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C0C09A" w14:textId="1750A59D" w:rsidR="005314B6" w:rsidRDefault="005314B6" w:rsidP="005314B6"/>
    <w:p w14:paraId="0BEE31CF" w14:textId="318BE9B2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数组构造或字符串：</w:t>
      </w:r>
    </w:p>
    <w:p w14:paraId="7FA14B5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9110D4" w14:textId="69D499A7" w:rsidR="005314B6" w:rsidRDefault="005314B6" w:rsidP="005314B6"/>
    <w:p w14:paraId="6E8D5FDF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应用场景</w:t>
      </w:r>
    </w:p>
    <w:p w14:paraId="1C17937B" w14:textId="7828B265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在函数调用时使用延展操作符</w:t>
      </w:r>
    </w:p>
    <w:p w14:paraId="4FE2744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D94D48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AA83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8F4F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DF324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99595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不使用延展操作符</w:t>
      </w:r>
    </w:p>
    <w:p w14:paraId="2C061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apply: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方法能劫持另外一个对象的方法，继承另外一个对象的属性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. </w:t>
      </w:r>
    </w:p>
    <w:p w14:paraId="7FC0C99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029C9E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使用延展操作符</w:t>
      </w:r>
    </w:p>
    <w:p w14:paraId="593F2F7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6</w:t>
      </w:r>
    </w:p>
    <w:p w14:paraId="4C50CC5A" w14:textId="680DC34C" w:rsidR="005314B6" w:rsidRDefault="005314B6" w:rsidP="005314B6"/>
    <w:p w14:paraId="730A223B" w14:textId="0EA42795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构造数组</w:t>
      </w:r>
    </w:p>
    <w:p w14:paraId="4FD83A06" w14:textId="44C25543" w:rsidR="005314B6" w:rsidRDefault="0010366E" w:rsidP="005314B6">
      <w:r>
        <w:rPr>
          <w:rFonts w:hint="eastAsia"/>
        </w:rPr>
        <w:t>没有展开语法的时候，只能组合使用push，splice，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等方法，来将已有数组元素变成新数组的一部分。有了展开语法，构造新数组会变得更简单：</w:t>
      </w:r>
    </w:p>
    <w:p w14:paraId="28ACD6F1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14:paraId="09BEABB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'Tony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,...</w:t>
      </w:r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Aaron'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'Anna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4DD55C" w14:textId="6784F221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conslog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persions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["Tony", "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", "Tom", "Aaron", "Anna"]</w:t>
      </w:r>
    </w:p>
    <w:p w14:paraId="0C947C66" w14:textId="7249C9AE" w:rsidR="0010366E" w:rsidRDefault="0010366E" w:rsidP="005314B6">
      <w:r>
        <w:rPr>
          <w:rFonts w:hint="eastAsia"/>
        </w:rPr>
        <w:t>和参数列表的展开类似，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10366E">
        <w:rPr>
          <w:rFonts w:hint="eastAsia"/>
        </w:rPr>
        <w:t xml:space="preserve"> </w:t>
      </w:r>
      <w:r>
        <w:rPr>
          <w:rFonts w:hint="eastAsia"/>
        </w:rPr>
        <w:t>在构造字数组时，可以任意位置多次使用。</w:t>
      </w:r>
    </w:p>
    <w:p w14:paraId="13CB156B" w14:textId="77777777" w:rsidR="0010366E" w:rsidRDefault="0010366E" w:rsidP="005314B6"/>
    <w:p w14:paraId="331F586B" w14:textId="7D79E2CB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数组拷贝</w:t>
      </w:r>
    </w:p>
    <w:p w14:paraId="621DBA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7E0EE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arr.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slice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40E608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47FE7BFC" w14:textId="3DA3B6BA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1, 2, 3, 4]</w:t>
      </w:r>
    </w:p>
    <w:p w14:paraId="500E55EB" w14:textId="4CA5DDB4" w:rsidR="0010366E" w:rsidRDefault="0010366E" w:rsidP="005314B6">
      <w:r>
        <w:rPr>
          <w:rFonts w:hint="eastAsia"/>
        </w:rPr>
        <w:t>展开语法和</w:t>
      </w: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>()</w:t>
      </w:r>
      <w:r>
        <w:rPr>
          <w:rFonts w:hint="eastAsia"/>
        </w:rPr>
        <w:t>行为一致，执行的都是浅拷贝（只遍历一层）</w:t>
      </w:r>
    </w:p>
    <w:p w14:paraId="12371DF5" w14:textId="77777777" w:rsidR="0010366E" w:rsidRDefault="0010366E" w:rsidP="005314B6"/>
    <w:p w14:paraId="16B38002" w14:textId="2C5B9180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连接多个数组</w:t>
      </w:r>
    </w:p>
    <w:p w14:paraId="404902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C04740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E3513C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arr2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中所有元素附加到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arr1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后面并返回</w:t>
      </w:r>
    </w:p>
    <w:p w14:paraId="68B042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</w:p>
    <w:p w14:paraId="4D00F5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9A00F" w14:textId="38E9DA7B" w:rsidR="0010366E" w:rsidRDefault="0010366E" w:rsidP="005314B6"/>
    <w:p w14:paraId="33C42002" w14:textId="77777777" w:rsidR="0010366E" w:rsidRDefault="0010366E" w:rsidP="0010366E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9" w:name="_Toc6086887"/>
      <w:r>
        <w:rPr>
          <w:rFonts w:ascii="微软雅黑" w:eastAsia="微软雅黑" w:hAnsi="微软雅黑" w:hint="eastAsia"/>
          <w:color w:val="333333"/>
        </w:rPr>
        <w:t>8.对象属性简写</w:t>
      </w:r>
      <w:bookmarkEnd w:id="9"/>
    </w:p>
    <w:p w14:paraId="7E6F65EA" w14:textId="1D4ECAE5" w:rsidR="0010366E" w:rsidRDefault="0010366E" w:rsidP="005314B6">
      <w:r>
        <w:rPr>
          <w:rFonts w:hint="eastAsia"/>
        </w:rPr>
        <w:t>在ES</w:t>
      </w:r>
      <w:r>
        <w:t>6</w:t>
      </w:r>
      <w:r>
        <w:rPr>
          <w:rFonts w:hint="eastAsia"/>
        </w:rPr>
        <w:t>中允许我们在设置一个对象的属性的时候不指定属性名</w:t>
      </w:r>
    </w:p>
    <w:p w14:paraId="72CA7D11" w14:textId="666E9958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56FD3A1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9F1D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51AFF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5B74E3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name:name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411D6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age:age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10D3F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city:city</w:t>
      </w:r>
      <w:proofErr w:type="spellEnd"/>
      <w:proofErr w:type="gramEnd"/>
    </w:p>
    <w:p w14:paraId="4D9FF69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BFDC3AC" w14:textId="76149BB4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4523235" w14:textId="009F3082" w:rsidR="0010366E" w:rsidRPr="0010366E" w:rsidRDefault="0010366E" w:rsidP="005314B6">
      <w:r>
        <w:rPr>
          <w:rFonts w:hint="eastAsia"/>
        </w:rPr>
        <w:t>对象中必须包含属性和值，想的非常冗余</w:t>
      </w:r>
    </w:p>
    <w:p w14:paraId="6CB945CD" w14:textId="0FA6363D" w:rsidR="005314B6" w:rsidRDefault="005314B6" w:rsidP="00B17E01"/>
    <w:p w14:paraId="767B8C1D" w14:textId="25AD02C3" w:rsidR="0010366E" w:rsidRDefault="0010366E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27F52A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92D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5ADF1E6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C9E958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DB781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9BFE73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</w:p>
    <w:p w14:paraId="3B7D5CA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358CC4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94FC063" w14:textId="6B8E9E07" w:rsidR="0010366E" w:rsidRDefault="0010366E" w:rsidP="00B17E01">
      <w:r>
        <w:rPr>
          <w:rFonts w:hint="eastAsia"/>
        </w:rPr>
        <w:t>对象直接写变量，简洁</w:t>
      </w:r>
    </w:p>
    <w:p w14:paraId="595167BB" w14:textId="23054E12" w:rsidR="00EE2C65" w:rsidRDefault="00EE2C65" w:rsidP="00B17E01"/>
    <w:p w14:paraId="5B242243" w14:textId="439F5209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0" w:name="_Toc6086888"/>
      <w:r>
        <w:rPr>
          <w:rFonts w:ascii="微软雅黑" w:eastAsia="微软雅黑" w:hAnsi="微软雅黑" w:hint="eastAsia"/>
          <w:color w:val="333333"/>
        </w:rPr>
        <w:t>9.</w:t>
      </w:r>
      <w:r w:rsidRPr="00EE2C6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Promise</w:t>
      </w:r>
      <w:bookmarkEnd w:id="10"/>
    </w:p>
    <w:p w14:paraId="521B06A0" w14:textId="1C278806" w:rsidR="00EE2C65" w:rsidRDefault="00EE2C65" w:rsidP="00EE2C65">
      <w:r>
        <w:rPr>
          <w:rFonts w:hint="eastAsia"/>
        </w:rPr>
        <w:t>Promise是异步编程的一种解决方案</w:t>
      </w:r>
    </w:p>
    <w:p w14:paraId="339A0E2C" w14:textId="2EC2F231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40AC3362" w14:textId="5CFC8889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hint="eastAsia"/>
        </w:rPr>
        <w:t>嵌套两个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回调函数</w:t>
      </w:r>
    </w:p>
    <w:p w14:paraId="3993D1B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0ED2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F81B8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224438B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41CE2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2D8E950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'Hi'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51F8AFE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80C96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31C7B5" w14:textId="3872E860" w:rsidR="00EE2C65" w:rsidRDefault="00EE2C65" w:rsidP="00EE2C65"/>
    <w:p w14:paraId="2B4978BA" w14:textId="57A0812F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61BFA0EE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E2C65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8DB62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9110D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A40D84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7295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</w:p>
    <w:p w14:paraId="61BAA66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08DD00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6B72488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52E6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14:paraId="50E2B4E2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24421F2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"Hi"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17B258A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3000336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8D026" w14:textId="36BB4350" w:rsidR="00EE2C65" w:rsidRDefault="00EE2C65" w:rsidP="00EE2C65">
      <w:r>
        <w:rPr>
          <w:rFonts w:hint="eastAsia"/>
        </w:rPr>
        <w:t>上面的代码使用两个then来进行异步编程串行化，避免了回调地狱</w:t>
      </w:r>
    </w:p>
    <w:p w14:paraId="491211E1" w14:textId="5544B8F5" w:rsidR="00EE2C65" w:rsidRDefault="00EE2C65" w:rsidP="00EE2C65"/>
    <w:p w14:paraId="0FCEB230" w14:textId="77777777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1" w:name="_Toc6086889"/>
      <w:r>
        <w:rPr>
          <w:rFonts w:ascii="微软雅黑" w:eastAsia="微软雅黑" w:hAnsi="微软雅黑" w:hint="eastAsia"/>
          <w:color w:val="333333"/>
        </w:rPr>
        <w:t>10.支持let与const</w:t>
      </w:r>
      <w:bookmarkEnd w:id="11"/>
    </w:p>
    <w:p w14:paraId="48786F23" w14:textId="2AC74D7A" w:rsidR="00EE2C65" w:rsidRDefault="00EE2C65" w:rsidP="00EE2C65">
      <w:r>
        <w:rPr>
          <w:rFonts w:hint="eastAsia"/>
        </w:rPr>
        <w:t>在之前JS是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的，const与let填补了这方面的空白，const与let</w:t>
      </w:r>
      <w:proofErr w:type="gramStart"/>
      <w:r>
        <w:rPr>
          <w:rFonts w:hint="eastAsia"/>
        </w:rPr>
        <w:t>都是块级作用域</w:t>
      </w:r>
      <w:proofErr w:type="gramEnd"/>
    </w:p>
    <w:p w14:paraId="3AF40D39" w14:textId="20746B26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使用var定义的变量为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函数级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作用域：</w:t>
      </w:r>
    </w:p>
    <w:p w14:paraId="379F907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75121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320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39C7E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B73579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2D3F5AAF" w14:textId="15E3B373" w:rsidR="00EE2C65" w:rsidRDefault="00EE2C65" w:rsidP="00EE2C65"/>
    <w:p w14:paraId="5B680ED4" w14:textId="54D5C8F0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使用let与const定义的变量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为块级作用域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：</w:t>
      </w:r>
    </w:p>
    <w:p w14:paraId="3EFA3CF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01D57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678BE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6FDE6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532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//-1 or </w:t>
      </w:r>
      <w:proofErr w:type="spellStart"/>
      <w:proofErr w:type="gramStart"/>
      <w:r w:rsidRPr="00EE2C65">
        <w:rPr>
          <w:rFonts w:ascii="Consolas" w:eastAsia="宋体" w:hAnsi="Consolas" w:cs="宋体"/>
          <w:color w:val="6A9955"/>
          <w:kern w:val="0"/>
          <w:szCs w:val="21"/>
        </w:rPr>
        <w:t>Error“</w:t>
      </w:r>
      <w:proofErr w:type="gramEnd"/>
      <w:r w:rsidRPr="00EE2C65">
        <w:rPr>
          <w:rFonts w:ascii="Consolas" w:eastAsia="宋体" w:hAnsi="Consolas" w:cs="宋体"/>
          <w:color w:val="6A9955"/>
          <w:kern w:val="0"/>
          <w:szCs w:val="21"/>
        </w:rPr>
        <w:t>ReferenceError</w:t>
      </w:r>
      <w:proofErr w:type="spellEnd"/>
      <w:r w:rsidRPr="00EE2C65">
        <w:rPr>
          <w:rFonts w:ascii="Consolas" w:eastAsia="宋体" w:hAnsi="Consolas" w:cs="宋体"/>
          <w:color w:val="6A9955"/>
          <w:kern w:val="0"/>
          <w:szCs w:val="21"/>
        </w:rPr>
        <w:t>: a is not defined”</w:t>
      </w:r>
    </w:p>
    <w:p w14:paraId="288A701D" w14:textId="15567B21" w:rsidR="00EE2C65" w:rsidRDefault="00EE2C65" w:rsidP="00EE2C65"/>
    <w:p w14:paraId="31BE506B" w14:textId="6D1FF1E2" w:rsidR="00EE2C65" w:rsidRDefault="00EE2C65" w:rsidP="00EE2C65"/>
    <w:p w14:paraId="27EAF579" w14:textId="77777777" w:rsidR="00EE2C65" w:rsidRDefault="00EE2C65" w:rsidP="00EE2C65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2" w:name="_Toc6086890"/>
      <w:r>
        <w:rPr>
          <w:rFonts w:ascii="微软雅黑" w:eastAsia="微软雅黑" w:hAnsi="微软雅黑" w:hint="eastAsia"/>
          <w:color w:val="333333"/>
        </w:rPr>
        <w:t>ES7新特性（2016）</w:t>
      </w:r>
      <w:bookmarkEnd w:id="12"/>
    </w:p>
    <w:p w14:paraId="1D90D9EA" w14:textId="12CADAFD" w:rsidR="00EE2C65" w:rsidRDefault="00296992" w:rsidP="00B17E01">
      <w:r>
        <w:rPr>
          <w:rFonts w:hint="eastAsia"/>
        </w:rPr>
        <w:t>ES</w:t>
      </w:r>
      <w:r>
        <w:t>2016</w:t>
      </w:r>
      <w:r>
        <w:rPr>
          <w:rFonts w:hint="eastAsia"/>
        </w:rPr>
        <w:t>添加了两个小的特性：</w:t>
      </w:r>
    </w:p>
    <w:p w14:paraId="0B3FD203" w14:textId="65C3D96E" w:rsidR="00296992" w:rsidRDefault="00296992" w:rsidP="00296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数组includes</w:t>
      </w:r>
      <w:r>
        <w:t>()</w:t>
      </w:r>
      <w:r>
        <w:rPr>
          <w:rFonts w:hint="eastAsia"/>
        </w:rPr>
        <w:t>方法，用来判断一个数组是否包含一个指定的值，根据情况，如果包含则返回true，否则返回false</w:t>
      </w:r>
    </w:p>
    <w:p w14:paraId="2579354B" w14:textId="74AF0BCB" w:rsidR="00296992" w:rsidRPr="0010366E" w:rsidRDefault="00296992" w:rsidP="00296992">
      <w:pPr>
        <w:pStyle w:val="a3"/>
        <w:numPr>
          <w:ilvl w:val="0"/>
          <w:numId w:val="3"/>
        </w:numPr>
        <w:ind w:firstLineChars="0"/>
      </w:pPr>
      <w:r>
        <w:t>a**b</w:t>
      </w:r>
      <w:r>
        <w:rPr>
          <w:rFonts w:hint="eastAsia"/>
        </w:rPr>
        <w:t>指数运算符，它与</w:t>
      </w:r>
      <w:proofErr w:type="spellStart"/>
      <w:r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相同</w:t>
      </w:r>
    </w:p>
    <w:p w14:paraId="39B7C16D" w14:textId="77777777" w:rsidR="00296992" w:rsidRDefault="00296992" w:rsidP="0029699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3" w:name="_Toc6086891"/>
      <w:r>
        <w:rPr>
          <w:rFonts w:ascii="微软雅黑" w:eastAsia="微软雅黑" w:hAnsi="微软雅黑" w:hint="eastAsia"/>
          <w:color w:val="333333"/>
        </w:rPr>
        <w:t>1.</w:t>
      </w:r>
      <w:proofErr w:type="gramStart"/>
      <w:r>
        <w:rPr>
          <w:rFonts w:ascii="微软雅黑" w:eastAsia="微软雅黑" w:hAnsi="微软雅黑" w:hint="eastAsia"/>
          <w:color w:val="333333"/>
        </w:rPr>
        <w:t>Array.prototype.includes</w:t>
      </w:r>
      <w:proofErr w:type="gramEnd"/>
      <w:r>
        <w:rPr>
          <w:rFonts w:ascii="微软雅黑" w:eastAsia="微软雅黑" w:hAnsi="微软雅黑" w:hint="eastAsia"/>
          <w:color w:val="333333"/>
        </w:rPr>
        <w:t>()</w:t>
      </w:r>
      <w:bookmarkEnd w:id="13"/>
    </w:p>
    <w:p w14:paraId="0BB1543B" w14:textId="14518189" w:rsidR="00D02D60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includes()</w:t>
      </w:r>
      <w:r>
        <w:rPr>
          <w:rFonts w:hint="eastAsia"/>
        </w:rPr>
        <w:t>函数用来判断一个数组是否包含一个指定的值，如果包含则返回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true</w:t>
      </w:r>
      <w:r>
        <w:rPr>
          <w:rFonts w:hint="eastAsia"/>
        </w:rPr>
        <w:t>，否则返回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</w:p>
    <w:p w14:paraId="15E32B34" w14:textId="46FD39D7" w:rsidR="00296992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</w:p>
    <w:p w14:paraId="7BA0BFAC" w14:textId="72F6A8B5" w:rsidR="00296992" w:rsidRDefault="00296992" w:rsidP="00B17E01"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includes</w:t>
      </w:r>
      <w:r>
        <w:rPr>
          <w:rFonts w:hint="eastAsia"/>
        </w:rPr>
        <w:t>函数与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hint="eastAsia"/>
        </w:rPr>
        <w:t>函数很相似，如下面两个表达式是等价的：</w:t>
      </w:r>
    </w:p>
    <w:p w14:paraId="58F56E41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938F6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) &gt;= 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B309FB" w14:textId="69F12973" w:rsidR="00296992" w:rsidRDefault="00296992" w:rsidP="00B17E01"/>
    <w:p w14:paraId="63D0021B" w14:textId="6E26A535" w:rsidR="00296992" w:rsidRDefault="00296992" w:rsidP="00B17E01">
      <w:r>
        <w:rPr>
          <w:rFonts w:hint="eastAsia"/>
        </w:rPr>
        <w:t>判断数组中是否包含某个元素：</w:t>
      </w:r>
    </w:p>
    <w:p w14:paraId="5B9CE228" w14:textId="3C2F63E7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在ES7之前的做法</w:t>
      </w:r>
    </w:p>
    <w:p w14:paraId="01187BA6" w14:textId="49F0F4D2" w:rsidR="00296992" w:rsidRDefault="00296992" w:rsidP="00B17E01">
      <w:r>
        <w:rPr>
          <w:rFonts w:hint="eastAsia"/>
        </w:rPr>
        <w:t>使用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ascii="Consolas" w:hAnsi="Consolas" w:hint="eastAsia"/>
          <w:color w:val="FF502C"/>
          <w:sz w:val="20"/>
          <w:szCs w:val="20"/>
          <w:shd w:val="clear" w:color="auto" w:fill="FFF5F5"/>
        </w:rPr>
        <w:t>(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)</w:t>
      </w:r>
      <w:r>
        <w:rPr>
          <w:rFonts w:hint="eastAsia"/>
        </w:rPr>
        <w:t>验证数组中是否存在某个元素，这时需要根据返回值是否为-</w:t>
      </w:r>
      <w:r>
        <w:t>1</w:t>
      </w:r>
      <w:r>
        <w:rPr>
          <w:rFonts w:hint="eastAsia"/>
        </w:rPr>
        <w:t>来判断：</w:t>
      </w:r>
    </w:p>
    <w:p w14:paraId="73B8DBA9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 !== -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5CFCA4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EA36F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B1491" w14:textId="7E20BD46" w:rsidR="00296992" w:rsidRDefault="00296992" w:rsidP="00B17E01"/>
    <w:p w14:paraId="490A3278" w14:textId="0B72D0B4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使用ES7的includes()</w:t>
      </w:r>
    </w:p>
    <w:p w14:paraId="4EBD415D" w14:textId="15DA9E59" w:rsidR="00296992" w:rsidRDefault="00296992" w:rsidP="00B17E01">
      <w:r>
        <w:rPr>
          <w:rFonts w:hint="eastAsia"/>
        </w:rPr>
        <w:lastRenderedPageBreak/>
        <w:t>使用i</w:t>
      </w:r>
      <w:r>
        <w:t>ncludes()</w:t>
      </w:r>
      <w:r>
        <w:rPr>
          <w:rFonts w:hint="eastAsia"/>
        </w:rPr>
        <w:t>验证数组中是否存在某个元素，更加直观簡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：</w:t>
      </w:r>
    </w:p>
    <w:p w14:paraId="3E87730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'angular'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96992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548525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4BFB8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5BBE99C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DD18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F974F9" w14:textId="77777777" w:rsidR="00296992" w:rsidRPr="00296992" w:rsidRDefault="00296992" w:rsidP="00B17E01"/>
    <w:p w14:paraId="7B461C9E" w14:textId="4BC4CE23" w:rsidR="00FB2AE7" w:rsidRDefault="00FB2AE7" w:rsidP="00FB2AE7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4" w:name="_Toc6086892"/>
      <w:r>
        <w:rPr>
          <w:rFonts w:ascii="微软雅黑" w:eastAsia="微软雅黑" w:hAnsi="微软雅黑" w:hint="eastAsia"/>
          <w:color w:val="333333"/>
        </w:rPr>
        <w:t>2.指数操作符</w:t>
      </w:r>
      <w:bookmarkEnd w:id="14"/>
    </w:p>
    <w:p w14:paraId="5824EE8D" w14:textId="09E36D0D" w:rsidR="00FB2AE7" w:rsidRDefault="00FB2AE7" w:rsidP="00FB2AE7">
      <w:r>
        <w:rPr>
          <w:rFonts w:hint="eastAsia"/>
        </w:rPr>
        <w:t>在ES</w:t>
      </w:r>
      <w:r>
        <w:t>7</w:t>
      </w:r>
      <w:r>
        <w:rPr>
          <w:rFonts w:hint="eastAsia"/>
        </w:rPr>
        <w:t>中</w:t>
      </w:r>
      <w:r w:rsidR="00FB2DD2">
        <w:rPr>
          <w:rFonts w:hint="eastAsia"/>
        </w:rPr>
        <w:t>引入了指</w:t>
      </w:r>
      <w:r>
        <w:rPr>
          <w:rFonts w:hint="eastAsia"/>
        </w:rPr>
        <w:t>数运算符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具有与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Math.pow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(..)</w:t>
      </w:r>
      <w:r>
        <w:rPr>
          <w:rFonts w:hint="eastAsia"/>
        </w:rPr>
        <w:t>等效的计算结果</w:t>
      </w:r>
    </w:p>
    <w:p w14:paraId="3C4A8B06" w14:textId="77777777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0706CCB0" w14:textId="6625340C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不使用指数操作符</w:t>
      </w:r>
    </w:p>
    <w:p w14:paraId="647EFE2D" w14:textId="07D3459C" w:rsidR="00FB2AE7" w:rsidRDefault="00FB2AE7" w:rsidP="00FB2AE7">
      <w:r>
        <w:rPr>
          <w:rFonts w:hint="eastAsia"/>
        </w:rPr>
        <w:t>使用自定义的递归函数</w:t>
      </w:r>
      <w:proofErr w:type="spellStart"/>
      <w:r>
        <w:rPr>
          <w:rFonts w:hint="eastAsia"/>
        </w:rPr>
        <w:t>c</w:t>
      </w:r>
      <w:r>
        <w:t>alculateExponent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</w:t>
      </w:r>
      <w:r>
        <w:t>ath.pow</w:t>
      </w:r>
      <w:proofErr w:type="spellEnd"/>
      <w:r>
        <w:t>()</w:t>
      </w:r>
      <w:r>
        <w:rPr>
          <w:rFonts w:hint="eastAsia"/>
        </w:rPr>
        <w:t>进行指数运算：</w:t>
      </w:r>
    </w:p>
    <w:p w14:paraId="6795B98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5FC583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gramStart"/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CD1622A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AFCEFC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FB2A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A45869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09D32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0FB541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D6CB4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6CDE52" w14:textId="2E5291D9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4F222140" w14:textId="30B20467" w:rsidR="00FB2AE7" w:rsidRDefault="00FB2AE7" w:rsidP="00FB2AE7"/>
    <w:p w14:paraId="4CE39387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385FC3B4" w14:textId="77777777" w:rsidR="00FB2AE7" w:rsidRDefault="00FB2AE7" w:rsidP="00FB2AE7"/>
    <w:p w14:paraId="388CCCF3" w14:textId="7CDABB36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使用指数操作符</w:t>
      </w:r>
    </w:p>
    <w:p w14:paraId="6E4D0578" w14:textId="65701261" w:rsidR="00FB2AE7" w:rsidRDefault="00FB2AE7" w:rsidP="00FB2AE7">
      <w:r>
        <w:rPr>
          <w:rFonts w:hint="eastAsia"/>
        </w:rPr>
        <w:t>使用指数运算符**，就像+、-等操作符一样使用：</w:t>
      </w:r>
    </w:p>
    <w:p w14:paraId="73D4018B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177E110C" w14:textId="77777777" w:rsidR="00FB2AE7" w:rsidRPr="00FB2AE7" w:rsidRDefault="00FB2AE7" w:rsidP="00FB2AE7"/>
    <w:p w14:paraId="3BFA019E" w14:textId="77777777" w:rsidR="00FB2AE7" w:rsidRDefault="00FB2AE7" w:rsidP="00B17E01"/>
    <w:p w14:paraId="2BD2052E" w14:textId="6D7BBB2C" w:rsidR="00FB2DD2" w:rsidRPr="00FB2DD2" w:rsidRDefault="00E82156" w:rsidP="00FB2DD2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 w:hint="eastAsia"/>
          <w:color w:val="333333"/>
        </w:rPr>
      </w:pPr>
      <w:bookmarkStart w:id="15" w:name="_Toc6086893"/>
      <w:r>
        <w:rPr>
          <w:rFonts w:ascii="微软雅黑" w:eastAsia="微软雅黑" w:hAnsi="微软雅黑" w:hint="eastAsia"/>
          <w:color w:val="333333"/>
        </w:rPr>
        <w:t>ES8新特性（2017）</w:t>
      </w:r>
      <w:bookmarkEnd w:id="15"/>
    </w:p>
    <w:p w14:paraId="42579A9B" w14:textId="17BC1D7B" w:rsidR="00FB2DD2" w:rsidRDefault="00FB2DD2" w:rsidP="00FB2DD2">
      <w:pPr>
        <w:pStyle w:val="a3"/>
        <w:numPr>
          <w:ilvl w:val="0"/>
          <w:numId w:val="4"/>
        </w:numPr>
        <w:ind w:firstLineChars="0"/>
      </w:pPr>
      <w:r>
        <w:t>async/await</w:t>
      </w:r>
    </w:p>
    <w:p w14:paraId="3F1C2C71" w14:textId="77777777" w:rsidR="00FB2DD2" w:rsidRPr="00FB2DD2" w:rsidRDefault="00FB2DD2" w:rsidP="00FB2DD2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Object.values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018A236" w14:textId="0F545E79" w:rsidR="00FB2DD2" w:rsidRPr="00FB2DD2" w:rsidRDefault="00FB2DD2" w:rsidP="00A4005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Object.entries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32A7512" w14:textId="0735BB57" w:rsidR="00FB2DD2" w:rsidRPr="00FB2DD2" w:rsidRDefault="00FB2DD2" w:rsidP="00FB2DD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函数参数列表结尾允许逗号</w:t>
      </w:r>
    </w:p>
    <w:p w14:paraId="2CE0C755" w14:textId="77777777" w:rsidR="00FB2DD2" w:rsidRPr="00FB2DD2" w:rsidRDefault="00FB2DD2" w:rsidP="00FB2DD2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lastRenderedPageBreak/>
        <w:t>Object.getOwnPropertyDescriptors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022E7283" w14:textId="558DB85C" w:rsidR="00FB2DD2" w:rsidRPr="00FB2DD2" w:rsidRDefault="00FB2DD2" w:rsidP="00FB2DD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ShareArrayBuffer</w:t>
      </w:r>
      <w:proofErr w:type="spellEnd"/>
      <w:r>
        <w:rPr>
          <w:rFonts w:hint="eastAsia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Atomics</w:t>
      </w:r>
      <w:r>
        <w:rPr>
          <w:rFonts w:hint="eastAsia"/>
        </w:rPr>
        <w:t>对象，用于从共享内存位置读取和写入</w:t>
      </w:r>
    </w:p>
    <w:p w14:paraId="341CCC2E" w14:textId="7BC7B439" w:rsidR="00FB2DD2" w:rsidRDefault="00FB2DD2" w:rsidP="00FB2DD2">
      <w:pPr>
        <w:pStyle w:val="3"/>
        <w:numPr>
          <w:ilvl w:val="0"/>
          <w:numId w:val="8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6" w:name="_Toc6086894"/>
      <w:r>
        <w:rPr>
          <w:rFonts w:ascii="微软雅黑" w:eastAsia="微软雅黑" w:hAnsi="微软雅黑" w:hint="eastAsia"/>
          <w:color w:val="333333"/>
        </w:rPr>
        <w:t>async/await</w:t>
      </w:r>
      <w:bookmarkEnd w:id="16"/>
    </w:p>
    <w:p w14:paraId="5080E730" w14:textId="0020894D" w:rsidR="00FB2DD2" w:rsidRDefault="00183AA5" w:rsidP="00183AA5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await</w:t>
      </w:r>
      <w:r>
        <w:rPr>
          <w:rFonts w:hint="eastAsia"/>
        </w:rPr>
        <w:t>可以和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for...of</w:t>
      </w:r>
      <w:r>
        <w:rPr>
          <w:rFonts w:hint="eastAsia"/>
        </w:rPr>
        <w:t>循环一起使用，以串行的方式异步操作。例如：</w:t>
      </w:r>
    </w:p>
    <w:p w14:paraId="529697A5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4475D2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83A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68F42C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83AA5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6C11A1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0ED1892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3FFD80" w14:textId="22D44CAB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2850B450" w14:textId="77777777" w:rsidR="00183AA5" w:rsidRDefault="00183AA5" w:rsidP="00183AA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7" w:name="_Toc6086895"/>
      <w:r>
        <w:rPr>
          <w:rFonts w:ascii="微软雅黑" w:eastAsia="微软雅黑" w:hAnsi="微软雅黑" w:hint="eastAsia"/>
          <w:color w:val="333333"/>
        </w:rPr>
        <w:t>2.Object.values()</w:t>
      </w:r>
      <w:bookmarkEnd w:id="17"/>
    </w:p>
    <w:p w14:paraId="458DF55E" w14:textId="63ED1700" w:rsidR="00183AA5" w:rsidRDefault="00183AA5" w:rsidP="00183AA5"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Object.values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是一个与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Object.keys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类似的新函数，但返回的是Object自身属性的所有值，不包括继承的值。</w:t>
      </w:r>
    </w:p>
    <w:p w14:paraId="199854E9" w14:textId="45C6A522" w:rsidR="00183AA5" w:rsidRDefault="00183AA5" w:rsidP="00183AA5"/>
    <w:p w14:paraId="70B9DAA5" w14:textId="00AB2C53" w:rsidR="00183AA5" w:rsidRDefault="00183AA5" w:rsidP="00183AA5">
      <w:r>
        <w:rPr>
          <w:rFonts w:hint="eastAsia"/>
        </w:rPr>
        <w:t>假设我们要遍历如下对象obj的所有值：</w:t>
      </w:r>
    </w:p>
    <w:p w14:paraId="09199A4A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D02EEA" w14:textId="3640AC54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6A1FD9C3" w14:textId="0A456345" w:rsidR="00183AA5" w:rsidRDefault="00183AA5" w:rsidP="00183AA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values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:ES7</w:t>
      </w:r>
    </w:p>
    <w:p w14:paraId="0303703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vals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Start"/>
      <w:r w:rsidRPr="00183AA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gram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5F4CCFE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vals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83AA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>1, 2, 3]</w:t>
      </w:r>
    </w:p>
    <w:p w14:paraId="22FE1639" w14:textId="0B68EC0B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53341C37" w14:textId="7683FEF6" w:rsidR="00183AA5" w:rsidRPr="00183AA5" w:rsidRDefault="00183AA5" w:rsidP="00183AA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values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:ES8</w:t>
      </w:r>
    </w:p>
    <w:p w14:paraId="3172F145" w14:textId="5F6FDB6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9EAD6C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83AA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>1, 2, 3]</w:t>
      </w:r>
    </w:p>
    <w:p w14:paraId="6EB589FC" w14:textId="13579C61" w:rsidR="00E82156" w:rsidRPr="00FB2DD2" w:rsidRDefault="00E82156" w:rsidP="00E82156"/>
    <w:p w14:paraId="41401C93" w14:textId="0EC44466" w:rsidR="00E82156" w:rsidRDefault="00183AA5" w:rsidP="00E82156">
      <w:r>
        <w:rPr>
          <w:rFonts w:hint="eastAsia"/>
        </w:rPr>
        <w:t>可以看出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Object.values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为我们省去了遍历key，并根据这些key获取value的步骤</w:t>
      </w:r>
    </w:p>
    <w:p w14:paraId="1A80AEF6" w14:textId="55C4C5CB" w:rsidR="00183AA5" w:rsidRDefault="00183AA5" w:rsidP="00E82156"/>
    <w:p w14:paraId="79EF1F28" w14:textId="77777777" w:rsidR="00183AA5" w:rsidRDefault="00183AA5" w:rsidP="00183AA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8" w:name="_Toc6086896"/>
      <w:r>
        <w:rPr>
          <w:rFonts w:ascii="微软雅黑" w:eastAsia="微软雅黑" w:hAnsi="微软雅黑" w:hint="eastAsia"/>
          <w:color w:val="333333"/>
        </w:rPr>
        <w:t>3.Object.entries()</w:t>
      </w:r>
      <w:bookmarkEnd w:id="18"/>
    </w:p>
    <w:p w14:paraId="78E4DFF3" w14:textId="77FCAB5C" w:rsidR="00183AA5" w:rsidRDefault="00183AA5" w:rsidP="00E82156"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Object.entries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函数返回一个给定对象自身可枚举属性的键值对的数组</w:t>
      </w:r>
    </w:p>
    <w:p w14:paraId="3346CD80" w14:textId="3E4682B0" w:rsidR="00183AA5" w:rsidRDefault="00183AA5" w:rsidP="00E82156"/>
    <w:p w14:paraId="321075F3" w14:textId="78F6EC0A" w:rsidR="00183AA5" w:rsidRDefault="00183AA5" w:rsidP="00E82156">
      <w:r>
        <w:rPr>
          <w:rFonts w:hint="eastAsia"/>
        </w:rPr>
        <w:t>遍历上面的obj对象的所有属性的key和value：</w:t>
      </w:r>
    </w:p>
    <w:p w14:paraId="33CA28BB" w14:textId="26609561" w:rsidR="00183AA5" w:rsidRDefault="00183AA5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entries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:ES7</w:t>
      </w:r>
    </w:p>
    <w:p w14:paraId="079A0096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lastRenderedPageBreak/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Start"/>
      <w:r w:rsidRPr="00183AA5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183AA5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15352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CE9178"/>
          <w:kern w:val="0"/>
          <w:szCs w:val="21"/>
        </w:rPr>
        <w:t>'key:'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>' value:'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AA5485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1D5721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key:a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value:1</w:t>
      </w:r>
    </w:p>
    <w:p w14:paraId="4486F4E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key:b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value:2</w:t>
      </w:r>
    </w:p>
    <w:p w14:paraId="086E619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key:c</w:t>
      </w:r>
      <w:proofErr w:type="spell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value:3</w:t>
      </w:r>
    </w:p>
    <w:p w14:paraId="624F6F65" w14:textId="0DA2BA9F" w:rsidR="00183AA5" w:rsidRDefault="00183AA5" w:rsidP="00E82156"/>
    <w:p w14:paraId="36DE144B" w14:textId="694FBCB5" w:rsidR="00183AA5" w:rsidRDefault="00183AA5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entries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:ES8</w:t>
      </w:r>
    </w:p>
    <w:p w14:paraId="79D97B4B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83A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entries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75BE80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CE9178"/>
          <w:kern w:val="0"/>
          <w:szCs w:val="21"/>
        </w:rPr>
        <w:t xml:space="preserve">`key: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 xml:space="preserve"> value: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E13115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24B29E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key:a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value:1</w:t>
      </w:r>
    </w:p>
    <w:p w14:paraId="6FE535E1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key:b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value:2</w:t>
      </w:r>
    </w:p>
    <w:p w14:paraId="4750FAD0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key:c</w:t>
      </w:r>
      <w:proofErr w:type="spell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value:3</w:t>
      </w:r>
    </w:p>
    <w:p w14:paraId="33076BF5" w14:textId="08B2E3FE" w:rsidR="00183AA5" w:rsidRDefault="00183AA5" w:rsidP="00E82156"/>
    <w:p w14:paraId="04E79FFC" w14:textId="4407711B" w:rsidR="00A40052" w:rsidRDefault="00A40052" w:rsidP="00A4005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9" w:name="_Toc6086897"/>
      <w:r>
        <w:rPr>
          <w:rFonts w:ascii="微软雅黑" w:eastAsia="微软雅黑" w:hAnsi="微软雅黑"/>
          <w:color w:val="333333"/>
        </w:rPr>
        <w:t>4</w:t>
      </w:r>
      <w:r>
        <w:rPr>
          <w:rFonts w:ascii="微软雅黑" w:eastAsia="微软雅黑" w:hAnsi="微软雅黑" w:hint="eastAsia"/>
          <w:color w:val="333333"/>
        </w:rPr>
        <w:t>.函数参数列表结尾允许逗号</w:t>
      </w:r>
      <w:bookmarkEnd w:id="19"/>
    </w:p>
    <w:p w14:paraId="6C8B0022" w14:textId="7C536229" w:rsidR="00A40052" w:rsidRDefault="00A40052" w:rsidP="00A40052">
      <w:r>
        <w:rPr>
          <w:rFonts w:hint="eastAsia"/>
        </w:rPr>
        <w:t>主要作用是方便使用git进行多人协作开发时修改同一个函数减少不必要的行变更</w:t>
      </w:r>
    </w:p>
    <w:p w14:paraId="461F986C" w14:textId="4A10580A" w:rsidR="00A40052" w:rsidRDefault="00A40052" w:rsidP="00A4005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0" w:name="_Toc6086898"/>
      <w:r>
        <w:rPr>
          <w:rFonts w:ascii="微软雅黑" w:eastAsia="微软雅黑" w:hAnsi="微软雅黑"/>
          <w:color w:val="333333"/>
        </w:rPr>
        <w:t>5</w:t>
      </w:r>
      <w:r>
        <w:rPr>
          <w:rFonts w:ascii="微软雅黑" w:eastAsia="微软雅黑" w:hAnsi="微软雅黑" w:hint="eastAsia"/>
          <w:color w:val="333333"/>
        </w:rPr>
        <w:t>.Object.getOwnPropertyDescriptors()</w:t>
      </w:r>
      <w:bookmarkEnd w:id="20"/>
    </w:p>
    <w:p w14:paraId="25E9A9AB" w14:textId="7E178C4A" w:rsidR="00A40052" w:rsidRDefault="00A40052" w:rsidP="00A40052"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Object.getOwnPropertyDescriptors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函数用来获取一个对象的所有自身属性的描述符，如果没有任何自身属性，则返回空对象</w:t>
      </w:r>
    </w:p>
    <w:p w14:paraId="058E460E" w14:textId="700BBC94" w:rsidR="00183AA5" w:rsidRDefault="00A40052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函数原型：</w:t>
      </w:r>
    </w:p>
    <w:p w14:paraId="69FE0671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005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0052">
        <w:rPr>
          <w:rFonts w:ascii="Consolas" w:eastAsia="宋体" w:hAnsi="Consolas" w:cs="宋体"/>
          <w:color w:val="DCDCAA"/>
          <w:kern w:val="0"/>
          <w:szCs w:val="21"/>
        </w:rPr>
        <w:t>getOwnPropertyDescriptors</w:t>
      </w:r>
      <w:proofErr w:type="spellEnd"/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E7061" w14:textId="57988213" w:rsidR="00A40052" w:rsidRDefault="00A40052" w:rsidP="00E82156"/>
    <w:p w14:paraId="10C2E6AD" w14:textId="77777777" w:rsidR="00A40052" w:rsidRDefault="00A40052" w:rsidP="00E82156">
      <w:pPr>
        <w:rPr>
          <w:rFonts w:hint="eastAsia"/>
        </w:rPr>
      </w:pPr>
    </w:p>
    <w:p w14:paraId="74E32FFA" w14:textId="4FB26074" w:rsidR="00A40052" w:rsidRDefault="00A40052" w:rsidP="00E82156">
      <w:pPr>
        <w:rPr>
          <w:rFonts w:hint="eastAsia"/>
        </w:rPr>
      </w:pPr>
      <w:r>
        <w:rPr>
          <w:rFonts w:hint="eastAsia"/>
        </w:rPr>
        <w:t>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</w:t>
      </w:r>
      <w:r>
        <w:rPr>
          <w:rFonts w:hint="eastAsia"/>
        </w:rPr>
        <w:t>对象的所有自身属性的描述符，如果没有任何自身属性，则返回空对象</w:t>
      </w:r>
    </w:p>
    <w:p w14:paraId="6E03463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0EA9B10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40052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A4005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FA3058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0052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40052">
        <w:rPr>
          <w:rFonts w:ascii="Consolas" w:eastAsia="宋体" w:hAnsi="Consolas" w:cs="宋体"/>
          <w:color w:val="DCDCAA"/>
          <w:kern w:val="0"/>
          <w:szCs w:val="21"/>
        </w:rPr>
        <w:t>age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A400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7F1D53AA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31FADB3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005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0052">
        <w:rPr>
          <w:rFonts w:ascii="Consolas" w:eastAsia="宋体" w:hAnsi="Consolas" w:cs="宋体"/>
          <w:color w:val="DCDCAA"/>
          <w:kern w:val="0"/>
          <w:szCs w:val="21"/>
        </w:rPr>
        <w:t>getOwnPropertyDescriptors</w:t>
      </w:r>
      <w:proofErr w:type="spellEnd"/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577922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{</w:t>
      </w:r>
    </w:p>
    <w:p w14:paraId="63CEBD4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age: {</w:t>
      </w:r>
    </w:p>
    <w:p w14:paraId="0D413CC5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configurable: true,</w:t>
      </w:r>
    </w:p>
    <w:p w14:paraId="1AC50678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enumerable: true,</w:t>
      </w:r>
    </w:p>
    <w:p w14:paraId="1395E63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 xml:space="preserve">//     get: function </w:t>
      </w:r>
      <w:proofErr w:type="gramStart"/>
      <w:r w:rsidRPr="00A40052">
        <w:rPr>
          <w:rFonts w:ascii="Consolas" w:eastAsia="宋体" w:hAnsi="Consolas" w:cs="宋体"/>
          <w:color w:val="6A9955"/>
          <w:kern w:val="0"/>
          <w:szCs w:val="21"/>
        </w:rPr>
        <w:t>age(</w:t>
      </w:r>
      <w:proofErr w:type="gramEnd"/>
      <w:r w:rsidRPr="00A40052">
        <w:rPr>
          <w:rFonts w:ascii="Consolas" w:eastAsia="宋体" w:hAnsi="Consolas" w:cs="宋体"/>
          <w:color w:val="6A9955"/>
          <w:kern w:val="0"/>
          <w:szCs w:val="21"/>
        </w:rPr>
        <w:t>){}, //the getter function</w:t>
      </w:r>
    </w:p>
    <w:p w14:paraId="78AD7D6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set: undefined</w:t>
      </w:r>
    </w:p>
    <w:p w14:paraId="32B1E0AB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lastRenderedPageBreak/>
        <w:t>//   },</w:t>
      </w:r>
    </w:p>
    <w:p w14:paraId="6D04D5C3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name: {</w:t>
      </w:r>
    </w:p>
    <w:p w14:paraId="6D898B4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configurable: true,</w:t>
      </w:r>
    </w:p>
    <w:p w14:paraId="50B1234B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enumerable: true,</w:t>
      </w:r>
    </w:p>
    <w:p w14:paraId="36A3E1D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      value:"</w:t>
      </w:r>
      <w:proofErr w:type="spellStart"/>
      <w:r w:rsidRPr="00A40052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A40052">
        <w:rPr>
          <w:rFonts w:ascii="Consolas" w:eastAsia="宋体" w:hAnsi="Consolas" w:cs="宋体"/>
          <w:color w:val="6A9955"/>
          <w:kern w:val="0"/>
          <w:szCs w:val="21"/>
        </w:rPr>
        <w:t>",</w:t>
      </w:r>
    </w:p>
    <w:p w14:paraId="481CD186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      </w:t>
      </w:r>
      <w:proofErr w:type="spellStart"/>
      <w:proofErr w:type="gramStart"/>
      <w:r w:rsidRPr="00A40052">
        <w:rPr>
          <w:rFonts w:ascii="Consolas" w:eastAsia="宋体" w:hAnsi="Consolas" w:cs="宋体"/>
          <w:color w:val="6A9955"/>
          <w:kern w:val="0"/>
          <w:szCs w:val="21"/>
        </w:rPr>
        <w:t>writable:true</w:t>
      </w:r>
      <w:proofErr w:type="spellEnd"/>
      <w:proofErr w:type="gramEnd"/>
    </w:p>
    <w:p w14:paraId="149ECD49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}</w:t>
      </w:r>
    </w:p>
    <w:p w14:paraId="2B362790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4FAC1B15" w14:textId="5921EAFF" w:rsidR="00646A93" w:rsidRDefault="00646A93" w:rsidP="00646A93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1" w:name="_Toc6086899"/>
      <w:r>
        <w:rPr>
          <w:rFonts w:ascii="微软雅黑" w:eastAsia="微软雅黑" w:hAnsi="微软雅黑"/>
          <w:color w:val="333333"/>
        </w:rPr>
        <w:t>6</w:t>
      </w:r>
      <w:r>
        <w:rPr>
          <w:rFonts w:ascii="微软雅黑" w:eastAsia="微软雅黑" w:hAnsi="微软雅黑" w:hint="eastAsia"/>
          <w:color w:val="333333"/>
        </w:rPr>
        <w:t>.SharedArrayBuffer对象</w:t>
      </w:r>
      <w:bookmarkEnd w:id="21"/>
    </w:p>
    <w:p w14:paraId="05411900" w14:textId="31084490" w:rsidR="00646A93" w:rsidRDefault="00646A93" w:rsidP="00646A93">
      <w:proofErr w:type="spellStart"/>
      <w:r>
        <w:rPr>
          <w:rFonts w:hint="eastAsia"/>
        </w:rPr>
        <w:t>SharedArrayBuffer</w:t>
      </w:r>
      <w:proofErr w:type="spellEnd"/>
      <w:r>
        <w:rPr>
          <w:rFonts w:hint="eastAsia"/>
        </w:rPr>
        <w:t>对象用来表示一个通用的，固定长度的原始二进制数据缓冲区，类似于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对象，它们都可以用来在共享内存（shared</w:t>
      </w:r>
      <w:r>
        <w:t xml:space="preserve"> </w:t>
      </w:r>
      <w:r>
        <w:rPr>
          <w:rFonts w:hint="eastAsia"/>
        </w:rPr>
        <w:t>memory）上创建视图。与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SharedArrayBuffer</w:t>
      </w:r>
      <w:proofErr w:type="spellEnd"/>
      <w:r>
        <w:rPr>
          <w:rFonts w:hint="eastAsia"/>
        </w:rPr>
        <w:t>不能被分离</w:t>
      </w:r>
    </w:p>
    <w:p w14:paraId="35EF49B7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7EBB2D2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 </w:t>
      </w:r>
    </w:p>
    <w:p w14:paraId="6837E4C0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 </w:t>
      </w:r>
      <w:r w:rsidRPr="00646A93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4EC9B0"/>
          <w:kern w:val="0"/>
          <w:szCs w:val="21"/>
        </w:rPr>
        <w:t>{*}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所创建的数组缓冲区的大小，以字节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(byte)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为单位。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</w:p>
    <w:p w14:paraId="434F7803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 </w:t>
      </w:r>
      <w:r w:rsidRPr="00646A93">
        <w:rPr>
          <w:rFonts w:ascii="Consolas" w:eastAsia="宋体" w:hAnsi="Consolas" w:cs="宋体"/>
          <w:color w:val="569CD6"/>
          <w:kern w:val="0"/>
          <w:szCs w:val="21"/>
        </w:rPr>
        <w:t>@returns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4EC9B0"/>
          <w:kern w:val="0"/>
          <w:szCs w:val="21"/>
        </w:rPr>
        <w:t>{</w:t>
      </w:r>
      <w:proofErr w:type="spellStart"/>
      <w:r w:rsidRPr="00646A93">
        <w:rPr>
          <w:rFonts w:ascii="Consolas" w:eastAsia="宋体" w:hAnsi="Consolas" w:cs="宋体"/>
          <w:color w:val="4EC9B0"/>
          <w:kern w:val="0"/>
          <w:szCs w:val="21"/>
        </w:rPr>
        <w:t>SharedArrayBuffer</w:t>
      </w:r>
      <w:proofErr w:type="spellEnd"/>
      <w:r w:rsidRPr="00646A93">
        <w:rPr>
          <w:rFonts w:ascii="Consolas" w:eastAsia="宋体" w:hAnsi="Consolas" w:cs="宋体"/>
          <w:color w:val="4EC9B0"/>
          <w:kern w:val="0"/>
          <w:szCs w:val="21"/>
        </w:rPr>
        <w:t>}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一个大小指定的新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46A93">
        <w:rPr>
          <w:rFonts w:ascii="Consolas" w:eastAsia="宋体" w:hAnsi="Consolas" w:cs="宋体"/>
          <w:color w:val="6A9955"/>
          <w:kern w:val="0"/>
          <w:szCs w:val="21"/>
        </w:rPr>
        <w:t>SharedArrayBuffer</w:t>
      </w:r>
      <w:proofErr w:type="spellEnd"/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对象。其内容被初始化为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0</w:t>
      </w:r>
      <w:r w:rsidRPr="00646A93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5ABBD1E5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27030FB" w14:textId="77777777" w:rsidR="00646A93" w:rsidRPr="00646A93" w:rsidRDefault="00646A93" w:rsidP="00646A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A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46A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6A93">
        <w:rPr>
          <w:rFonts w:ascii="Consolas" w:eastAsia="宋体" w:hAnsi="Consolas" w:cs="宋体"/>
          <w:color w:val="4EC9B0"/>
          <w:kern w:val="0"/>
          <w:szCs w:val="21"/>
        </w:rPr>
        <w:t>SharedArrayBuffer</w:t>
      </w:r>
      <w:proofErr w:type="spellEnd"/>
      <w:r w:rsidRPr="00646A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A9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646A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3B0B60" w14:textId="5513F183" w:rsidR="00646A93" w:rsidRDefault="00646A93" w:rsidP="00646A93"/>
    <w:p w14:paraId="6352CECE" w14:textId="5684175E" w:rsidR="00646A93" w:rsidRDefault="00646A93" w:rsidP="00646A93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2" w:name="_Toc6086900"/>
      <w:r>
        <w:rPr>
          <w:rFonts w:ascii="微软雅黑" w:eastAsia="微软雅黑" w:hAnsi="微软雅黑"/>
          <w:color w:val="333333"/>
        </w:rPr>
        <w:t>7</w:t>
      </w:r>
      <w:r>
        <w:rPr>
          <w:rFonts w:ascii="微软雅黑" w:eastAsia="微软雅黑" w:hAnsi="微软雅黑" w:hint="eastAsia"/>
          <w:color w:val="333333"/>
        </w:rPr>
        <w:t>.Atomics对象</w:t>
      </w:r>
      <w:bookmarkEnd w:id="22"/>
    </w:p>
    <w:p w14:paraId="2481466B" w14:textId="23953014" w:rsidR="00646A93" w:rsidRDefault="00646A93" w:rsidP="00646A93">
      <w:r>
        <w:rPr>
          <w:rFonts w:hint="eastAsia"/>
        </w:rPr>
        <w:t>Atomics对象提供了一组静态方法用来对</w:t>
      </w:r>
      <w:proofErr w:type="spellStart"/>
      <w:r>
        <w:rPr>
          <w:rFonts w:hint="eastAsia"/>
        </w:rPr>
        <w:t>SharedArrayBuffer</w:t>
      </w:r>
      <w:proofErr w:type="spellEnd"/>
      <w:r>
        <w:rPr>
          <w:rFonts w:hint="eastAsia"/>
        </w:rPr>
        <w:t>对象进行原子操作。</w:t>
      </w:r>
    </w:p>
    <w:p w14:paraId="2D623720" w14:textId="2BE98185" w:rsidR="00646A93" w:rsidRDefault="00646A93" w:rsidP="00646A93"/>
    <w:p w14:paraId="381A9C51" w14:textId="18B7E38D" w:rsidR="00646A93" w:rsidRDefault="00646A93" w:rsidP="00646A93">
      <w:r>
        <w:rPr>
          <w:rFonts w:hint="eastAsia"/>
        </w:rPr>
        <w:t>这些原子操作属于Atomics模块。与一般的全局对象不同，Atomics不是构造函数，因此不能使用new操作符调用，也不能将其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函数直接调用。Atomics的所有属性和方法都是静态的（与Math对象一样）。</w:t>
      </w:r>
    </w:p>
    <w:p w14:paraId="61A15DFB" w14:textId="069F4426" w:rsidR="00646A93" w:rsidRDefault="00646A93" w:rsidP="00646A93"/>
    <w:p w14:paraId="270610BE" w14:textId="7D5DD883" w:rsidR="00646A93" w:rsidRDefault="00646A93" w:rsidP="00646A93">
      <w:r>
        <w:rPr>
          <w:rFonts w:hint="eastAsia"/>
        </w:rPr>
        <w:t>多个共享内存的县城能够同时读写同一位置上的数据。原子操作会确保正在读或写的数据的值是符合预期的，即下一个原子操作一定会在上一个原子操作结束后才会开始，其操作过程不会中断。</w:t>
      </w:r>
    </w:p>
    <w:p w14:paraId="144812FA" w14:textId="2C0CBE30" w:rsidR="00646A93" w:rsidRDefault="00646A93" w:rsidP="00646A93"/>
    <w:p w14:paraId="7E729454" w14:textId="43669896" w:rsidR="00646A93" w:rsidRDefault="00646A93" w:rsidP="00646A9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Atomics.add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CB158D9" w14:textId="49897ACD" w:rsidR="00646A93" w:rsidRPr="00646A93" w:rsidRDefault="00646A93" w:rsidP="00646A9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将指定位置上的数组元素与给定的值相加，并返回相加前该元素的值</w:t>
      </w:r>
    </w:p>
    <w:p w14:paraId="0AAA39E7" w14:textId="3A38DD6B" w:rsidR="00646A93" w:rsidRDefault="00646A93" w:rsidP="00646A9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Atomics.and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F7C07D1" w14:textId="3A5EB416" w:rsidR="00646A93" w:rsidRPr="00646A93" w:rsidRDefault="00646A93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>将制定位置上的数组元素与给定</w:t>
      </w:r>
      <w:proofErr w:type="gramStart"/>
      <w:r>
        <w:rPr>
          <w:rFonts w:hint="eastAsia"/>
        </w:rPr>
        <w:t>的值想与</w:t>
      </w:r>
      <w:proofErr w:type="gramEnd"/>
      <w:r>
        <w:rPr>
          <w:rFonts w:hint="eastAsia"/>
        </w:rPr>
        <w:t>，并返回与操作前该元素的值</w:t>
      </w:r>
    </w:p>
    <w:p w14:paraId="1444BFE9" w14:textId="38E8857D" w:rsidR="00646A93" w:rsidRDefault="00646A93" w:rsidP="00646A9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Atomics.compareExchange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C82FF19" w14:textId="5A3BA0A4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如果数组中指定的元素与给定的值相等，则将其更新为新的值，并返回该元素原先的值</w:t>
      </w:r>
    </w:p>
    <w:p w14:paraId="3881376D" w14:textId="4A4A4904" w:rsidR="00646A93" w:rsidRDefault="00646A93" w:rsidP="00646A9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Atomics.exchange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038262A" w14:textId="55ED0DEE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将数组中指定的元素更新为给定的值，并返回该元素更新前的值</w:t>
      </w:r>
    </w:p>
    <w:p w14:paraId="151D03BC" w14:textId="2C2A2213" w:rsidR="00646A93" w:rsidRDefault="00646A93" w:rsidP="00646A9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Atomics.load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524FB0C" w14:textId="72AF4632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返回数组中指定元素的值</w:t>
      </w:r>
    </w:p>
    <w:p w14:paraId="46BFB43B" w14:textId="4924EC5E" w:rsidR="00646A93" w:rsidRDefault="00646A93" w:rsidP="00646A9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Atomics.or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372101A" w14:textId="6EB65510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将指定位置上的数组元素与给定的值相或，并返回或操作前该元素的值</w:t>
      </w:r>
    </w:p>
    <w:p w14:paraId="09E09907" w14:textId="63EA3F85" w:rsidR="00646A93" w:rsidRDefault="00646A93" w:rsidP="00646A9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Atomics.store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85B6462" w14:textId="78C06709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将数组中指定的元素设置为给定的值，并返回该值</w:t>
      </w:r>
    </w:p>
    <w:p w14:paraId="3526B7FA" w14:textId="083DBA0F" w:rsidR="00646A93" w:rsidRDefault="00646A93" w:rsidP="00646A9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Atomics.sub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96CCA63" w14:textId="6043830C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将指定位置上的数组元素与给定的值相减，并返回相减前该元素的值</w:t>
      </w:r>
    </w:p>
    <w:p w14:paraId="4D9D0644" w14:textId="19074332" w:rsidR="00646A93" w:rsidRDefault="00646A93" w:rsidP="00646A9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Atomics.xor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1D55B5" w14:textId="5D6AEEDA" w:rsidR="001979FA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将指定位置上数组元素与给定的值相异或，并返回异或操作前该元素的值</w:t>
      </w:r>
    </w:p>
    <w:p w14:paraId="6A5A1C00" w14:textId="77777777" w:rsidR="001979FA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4A2EA74" w14:textId="77777777" w:rsidR="00646A93" w:rsidRPr="00646A93" w:rsidRDefault="00646A93" w:rsidP="00646A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A93">
        <w:rPr>
          <w:rFonts w:ascii="宋体" w:eastAsia="宋体" w:hAnsi="宋体" w:cs="宋体"/>
          <w:kern w:val="0"/>
          <w:sz w:val="24"/>
          <w:szCs w:val="24"/>
        </w:rPr>
        <w:t xml:space="preserve">wait() 和 wake() 方法采用的是 Linux 上的 </w:t>
      </w: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futexes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 xml:space="preserve"> 模型（fast user-space mutex，快速用户空间互斥量），可以</w:t>
      </w:r>
      <w:proofErr w:type="gramStart"/>
      <w:r w:rsidRPr="00646A93">
        <w:rPr>
          <w:rFonts w:ascii="宋体" w:eastAsia="宋体" w:hAnsi="宋体" w:cs="宋体"/>
          <w:kern w:val="0"/>
          <w:sz w:val="24"/>
          <w:szCs w:val="24"/>
        </w:rPr>
        <w:t>让进程</w:t>
      </w:r>
      <w:proofErr w:type="gramEnd"/>
      <w:r w:rsidRPr="00646A93">
        <w:rPr>
          <w:rFonts w:ascii="宋体" w:eastAsia="宋体" w:hAnsi="宋体" w:cs="宋体"/>
          <w:kern w:val="0"/>
          <w:sz w:val="24"/>
          <w:szCs w:val="24"/>
        </w:rPr>
        <w:t>一直等待直到某个特定的条件为真，主要用于实现阻塞。</w:t>
      </w:r>
    </w:p>
    <w:p w14:paraId="69094565" w14:textId="1DF1210A" w:rsidR="00646A93" w:rsidRDefault="00646A93" w:rsidP="00646A93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Atomics.wait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3B82B0E" w14:textId="4E075F7F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检测数组中某个指定位置上的值是否仍然是给定值，是则保持挂起直到被唤醒或超时。返回值为‘ok’、‘not</w:t>
      </w:r>
      <w:r>
        <w:t>-equal</w:t>
      </w:r>
      <w:r>
        <w:rPr>
          <w:rFonts w:hint="eastAsia"/>
        </w:rPr>
        <w:t>’或‘t</w:t>
      </w:r>
      <w:r>
        <w:t>ime-out</w:t>
      </w:r>
      <w:r>
        <w:rPr>
          <w:rFonts w:hint="eastAsia"/>
        </w:rPr>
        <w:t>’。调用时，如果当前线程不允许阻塞，则会抛出异常</w:t>
      </w:r>
    </w:p>
    <w:p w14:paraId="6B58791F" w14:textId="0BE758EA" w:rsidR="00646A93" w:rsidRDefault="00646A93" w:rsidP="00646A93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t>Atomics.wake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C2B8D94" w14:textId="422E8736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唤醒等待队列中正在数组指定位置上等待的线程。返回值为成功唤醒的线程数量</w:t>
      </w:r>
    </w:p>
    <w:p w14:paraId="6DE32F38" w14:textId="0E05F81D" w:rsidR="00646A93" w:rsidRDefault="00646A93" w:rsidP="00646A9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46A93">
        <w:rPr>
          <w:rFonts w:ascii="宋体" w:eastAsia="宋体" w:hAnsi="宋体" w:cs="宋体"/>
          <w:kern w:val="0"/>
          <w:sz w:val="24"/>
          <w:szCs w:val="24"/>
        </w:rPr>
        <w:lastRenderedPageBreak/>
        <w:t>Atomics.isLockFree</w:t>
      </w:r>
      <w:proofErr w:type="spellEnd"/>
      <w:r w:rsidRPr="00646A93">
        <w:rPr>
          <w:rFonts w:ascii="宋体" w:eastAsia="宋体" w:hAnsi="宋体" w:cs="宋体"/>
          <w:kern w:val="0"/>
          <w:sz w:val="24"/>
          <w:szCs w:val="24"/>
        </w:rPr>
        <w:t>(size)</w:t>
      </w:r>
    </w:p>
    <w:p w14:paraId="3F9769FC" w14:textId="6AD438F5" w:rsidR="00646A93" w:rsidRPr="00646A93" w:rsidRDefault="001979FA" w:rsidP="001979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可以用来检测当前系统是否支持硬件级的原子操作。对于指定大小的数组，如果当前系统支持硬件级的原子操作，则返回true；否则就意味着对于该数组，Atomics对象中的各原子操作都只能用锁来实现。</w:t>
      </w:r>
    </w:p>
    <w:p w14:paraId="24F4C3C1" w14:textId="77777777" w:rsidR="00A40052" w:rsidRPr="00A40052" w:rsidRDefault="00A40052" w:rsidP="00E82156">
      <w:pP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</w:pPr>
    </w:p>
    <w:p w14:paraId="455EEAD5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3" w:name="_Toc6086901"/>
      <w:r>
        <w:rPr>
          <w:rFonts w:ascii="微软雅黑" w:eastAsia="微软雅黑" w:hAnsi="微软雅黑" w:hint="eastAsia"/>
          <w:color w:val="333333"/>
        </w:rPr>
        <w:t>ES9新特性（2018）</w:t>
      </w:r>
      <w:bookmarkEnd w:id="23"/>
    </w:p>
    <w:p w14:paraId="56D16F51" w14:textId="2092706D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异步迭代</w:t>
      </w:r>
    </w:p>
    <w:p w14:paraId="05568BA9" w14:textId="3334743D" w:rsidR="00913619" w:rsidRDefault="00913619" w:rsidP="0091361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romise.finally</w:t>
      </w:r>
      <w:proofErr w:type="spellEnd"/>
      <w:r>
        <w:rPr>
          <w:rFonts w:hint="eastAsia"/>
        </w:rPr>
        <w:t>(</w:t>
      </w:r>
      <w:r>
        <w:t>)</w:t>
      </w:r>
    </w:p>
    <w:p w14:paraId="44B16024" w14:textId="3BC0BE1C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est/Spread</w:t>
      </w:r>
      <w:r>
        <w:rPr>
          <w:rFonts w:hint="eastAsia"/>
        </w:rPr>
        <w:t>属性</w:t>
      </w:r>
    </w:p>
    <w:p w14:paraId="6C49FEE7" w14:textId="1D81FABA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正则表达式命名捕获组</w:t>
      </w:r>
    </w:p>
    <w:p w14:paraId="1E7C6F8A" w14:textId="540EF073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正则表达式反向断言</w:t>
      </w:r>
    </w:p>
    <w:p w14:paraId="5C2B3E7F" w14:textId="0D6F1478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模式</w:t>
      </w:r>
    </w:p>
    <w:p w14:paraId="7970EDEF" w14:textId="5639DF92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正则表达式Unicode转义</w:t>
      </w:r>
    </w:p>
    <w:p w14:paraId="0542C1C7" w14:textId="5F06BB74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非转义序列的模板字符串</w:t>
      </w:r>
    </w:p>
    <w:p w14:paraId="6A701AAE" w14:textId="77777777" w:rsidR="00913619" w:rsidRDefault="00913619" w:rsidP="00913619">
      <w:pPr>
        <w:ind w:left="420"/>
        <w:rPr>
          <w:rFonts w:hint="eastAsia"/>
        </w:rPr>
      </w:pPr>
    </w:p>
    <w:p w14:paraId="12DA5992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4" w:name="_Toc6086902"/>
      <w:r>
        <w:rPr>
          <w:rFonts w:ascii="微软雅黑" w:eastAsia="微软雅黑" w:hAnsi="微软雅黑" w:hint="eastAsia"/>
          <w:color w:val="333333"/>
        </w:rPr>
        <w:t>1.异步迭代</w:t>
      </w:r>
      <w:bookmarkEnd w:id="24"/>
    </w:p>
    <w:p w14:paraId="4A44CCB9" w14:textId="2AA8CB7E" w:rsidR="00E82156" w:rsidRDefault="00913619" w:rsidP="00E82156">
      <w:r>
        <w:rPr>
          <w:rFonts w:hint="eastAsia"/>
        </w:rPr>
        <w:t>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async/await</w:t>
      </w:r>
      <w:r>
        <w:rPr>
          <w:rFonts w:hint="eastAsia"/>
        </w:rPr>
        <w:t>的某些时刻，你可能尝试在同步循环中调用异步函数。例如：</w:t>
      </w:r>
    </w:p>
    <w:p w14:paraId="5EFE4431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8AEE5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E6073F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0E9F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80C2F6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ABB8E0" w14:textId="09C32DAC" w:rsidR="00913619" w:rsidRDefault="00913619" w:rsidP="00E82156">
      <w:r>
        <w:rPr>
          <w:rFonts w:hint="eastAsia"/>
        </w:rPr>
        <w:t>这段代码不会正常运行，下面这段同样也不会：</w:t>
      </w:r>
    </w:p>
    <w:p w14:paraId="66F36B3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64AF6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8AA433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E12FF4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67F98C7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BBD0CA" w14:textId="680216A3" w:rsidR="00913619" w:rsidRDefault="00913619" w:rsidP="00E82156">
      <w:r>
        <w:rPr>
          <w:rFonts w:hint="eastAsia"/>
        </w:rPr>
        <w:t>这段代码中，循环本身依旧保持同步，并在内部异步函数之前全部调用完成。</w:t>
      </w:r>
    </w:p>
    <w:p w14:paraId="332B649A" w14:textId="22BF2550" w:rsidR="00913619" w:rsidRDefault="00913619" w:rsidP="00E82156"/>
    <w:p w14:paraId="1A073ED6" w14:textId="4373A246" w:rsidR="00913619" w:rsidRDefault="00913619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引入异步迭代器（a</w:t>
      </w:r>
      <w:r>
        <w:t>synchronous iterators</w:t>
      </w:r>
      <w:r>
        <w:rPr>
          <w:rFonts w:hint="eastAsia"/>
        </w:rPr>
        <w:t>），这就像常规迭代器，除了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next()</w:t>
      </w:r>
      <w:r>
        <w:rPr>
          <w:rFonts w:hint="eastAsia"/>
        </w:rPr>
        <w:t>方法返回一个Promise。因此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</w:t>
      </w:r>
      <w:r>
        <w:rPr>
          <w:rFonts w:hint="eastAsia"/>
        </w:rPr>
        <w:t>可以和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for...of</w:t>
      </w:r>
      <w:r>
        <w:rPr>
          <w:rFonts w:hint="eastAsia"/>
        </w:rPr>
        <w:t>循环一起使用，以串行的方式运行异步操作。例如：</w:t>
      </w:r>
    </w:p>
    <w:p w14:paraId="7E8BA8D0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D83BEE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8009C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03FBD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AE1848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251F23" w14:textId="08A620F0" w:rsidR="00913619" w:rsidRDefault="00913619" w:rsidP="00E82156"/>
    <w:p w14:paraId="0DF47A44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5" w:name="_Toc6086903"/>
      <w:r>
        <w:rPr>
          <w:rFonts w:ascii="微软雅黑" w:eastAsia="微软雅黑" w:hAnsi="微软雅黑" w:hint="eastAsia"/>
          <w:color w:val="333333"/>
        </w:rPr>
        <w:t>2.Promise.finally()</w:t>
      </w:r>
      <w:bookmarkEnd w:id="25"/>
    </w:p>
    <w:p w14:paraId="74CBAD28" w14:textId="4AA1B7D9" w:rsidR="00913619" w:rsidRDefault="00913619" w:rsidP="00E82156">
      <w:r>
        <w:rPr>
          <w:rFonts w:hint="eastAsia"/>
        </w:rPr>
        <w:t>一个Promise调用链要么成功到达最后一个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.then()</w:t>
      </w:r>
      <w:r>
        <w:rPr>
          <w:rFonts w:hint="eastAsia"/>
        </w:rPr>
        <w:t>，要么失败触发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.catch()</w:t>
      </w:r>
      <w:r>
        <w:rPr>
          <w:rFonts w:hint="eastAsia"/>
        </w:rPr>
        <w:t>。在某些情况下，你想要在无论Promise运行成功还是失败，运行相同的代码，例如清除、删除对话，关闭数据库连接等。</w:t>
      </w:r>
    </w:p>
    <w:p w14:paraId="3916D7F3" w14:textId="700AF90C" w:rsidR="00913619" w:rsidRDefault="00913619" w:rsidP="00E8215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.finally()</w:t>
      </w:r>
      <w:r>
        <w:rPr>
          <w:rFonts w:hint="eastAsia"/>
        </w:rPr>
        <w:t>允许你指定最终的逻辑：</w:t>
      </w:r>
    </w:p>
    <w:p w14:paraId="2C08566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E7FE18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doSomething1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0BB38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doSomething2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3804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doSomething3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D517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catch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7B90D0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136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6F26CD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14:paraId="2A303288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finally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0F5DC1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13619">
        <w:rPr>
          <w:rFonts w:ascii="Consolas" w:eastAsia="宋体" w:hAnsi="Consolas" w:cs="宋体"/>
          <w:color w:val="6A9955"/>
          <w:kern w:val="0"/>
          <w:szCs w:val="21"/>
        </w:rPr>
        <w:t>// finish here!</w:t>
      </w:r>
    </w:p>
    <w:p w14:paraId="668C807D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14:paraId="372A3146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013B44" w14:textId="68B1198D" w:rsidR="00913619" w:rsidRDefault="00913619" w:rsidP="00E82156"/>
    <w:p w14:paraId="69A988CC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6" w:name="_Toc6086904"/>
      <w:r>
        <w:rPr>
          <w:rFonts w:ascii="微软雅黑" w:eastAsia="微软雅黑" w:hAnsi="微软雅黑" w:hint="eastAsia"/>
          <w:color w:val="333333"/>
        </w:rPr>
        <w:t>3.Rest/Spread 属性</w:t>
      </w:r>
      <w:bookmarkEnd w:id="26"/>
    </w:p>
    <w:p w14:paraId="6D2E2F3B" w14:textId="4C2CEABE" w:rsidR="00913619" w:rsidRDefault="00913619" w:rsidP="00E82156">
      <w:r>
        <w:rPr>
          <w:rFonts w:hint="eastAsia"/>
        </w:rPr>
        <w:t>ES2</w:t>
      </w:r>
      <w:r>
        <w:t>015</w:t>
      </w:r>
      <w:r>
        <w:rPr>
          <w:rFonts w:hint="eastAsia"/>
        </w:rPr>
        <w:t>引入了Rest参数和扩展运算符。三个点（</w:t>
      </w:r>
      <w:r>
        <w:t>…</w:t>
      </w:r>
      <w:r>
        <w:rPr>
          <w:rFonts w:hint="eastAsia"/>
        </w:rPr>
        <w:t>）仅用于数组。Rest参数语法允许我们将一个不定数量的参数表示为一个数组</w:t>
      </w:r>
    </w:p>
    <w:p w14:paraId="41B859CD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59D6F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9915EE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EB0E8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p1 = 1</w:t>
      </w:r>
    </w:p>
    <w:p w14:paraId="6498F3F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p2 = 2</w:t>
      </w:r>
    </w:p>
    <w:p w14:paraId="5AD3F09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p3 = [3, 4, 5]</w:t>
      </w:r>
    </w:p>
    <w:p w14:paraId="0FC0E077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366B30" w14:textId="756FFD62" w:rsidR="00913619" w:rsidRDefault="00913619" w:rsidP="00E82156"/>
    <w:p w14:paraId="645895BB" w14:textId="35750DF6" w:rsidR="00284FF2" w:rsidRDefault="00284FF2" w:rsidP="00E82156"/>
    <w:p w14:paraId="66A566D7" w14:textId="4090F065" w:rsidR="00284FF2" w:rsidRDefault="00284FF2" w:rsidP="00E82156">
      <w:r>
        <w:rPr>
          <w:rFonts w:hint="eastAsia"/>
        </w:rPr>
        <w:t>展开操作符以相反的方式工作，将数组转换成可传递给函数的单独参数。例如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Math.max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返回给定数字中的最大值：</w:t>
      </w:r>
    </w:p>
    <w:p w14:paraId="1A14D148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BAD7C5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84F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284FF2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) );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100</w:t>
      </w:r>
    </w:p>
    <w:p w14:paraId="13633AEB" w14:textId="3986FC01" w:rsidR="00284FF2" w:rsidRDefault="00284FF2" w:rsidP="00E82156"/>
    <w:p w14:paraId="0A7E7E45" w14:textId="2E99D977" w:rsidR="00284FF2" w:rsidRDefault="00284FF2" w:rsidP="00E82156">
      <w:r>
        <w:rPr>
          <w:rFonts w:hint="eastAsia"/>
        </w:rPr>
        <w:lastRenderedPageBreak/>
        <w:t>ES</w:t>
      </w:r>
      <w:r>
        <w:t>2018</w:t>
      </w:r>
      <w:r>
        <w:rPr>
          <w:rFonts w:hint="eastAsia"/>
        </w:rPr>
        <w:t>为对象解</w:t>
      </w:r>
      <w:proofErr w:type="gramStart"/>
      <w:r>
        <w:rPr>
          <w:rFonts w:hint="eastAsia"/>
        </w:rPr>
        <w:t>构提供</w:t>
      </w:r>
      <w:proofErr w:type="gramEnd"/>
      <w:r>
        <w:rPr>
          <w:rFonts w:hint="eastAsia"/>
        </w:rPr>
        <w:t>了和数组一样的Rest参数（）和展开操作符，一个简单的例子：</w:t>
      </w:r>
    </w:p>
    <w:p w14:paraId="06F3C42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50B9772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1C91E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15D4A9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D8C228B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41635D2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1B6E9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D69C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a = 1</w:t>
      </w:r>
    </w:p>
    <w:p w14:paraId="367F942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x =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b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2, c: 3 }</w:t>
      </w:r>
    </w:p>
    <w:p w14:paraId="5F387455" w14:textId="5763004B" w:rsidR="00284FF2" w:rsidRDefault="00284FF2" w:rsidP="00E82156"/>
    <w:p w14:paraId="0C0F2793" w14:textId="35DA75F2" w:rsidR="00284FF2" w:rsidRDefault="00284FF2" w:rsidP="00E82156">
      <w:r>
        <w:rPr>
          <w:rFonts w:hint="eastAsia"/>
        </w:rPr>
        <w:t>或者你可以使用它给参数传递参数：</w:t>
      </w:r>
    </w:p>
    <w:p w14:paraId="58533D1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5BF74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29F05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F58D53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553B759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51A9318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89E1E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14:paraId="0FAB264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a = 1</w:t>
      </w:r>
    </w:p>
    <w:p w14:paraId="33E7DB0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x =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b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2, c: 3 }</w:t>
      </w:r>
    </w:p>
    <w:p w14:paraId="60C9F9E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EB8402" w14:textId="3F84D767" w:rsidR="00284FF2" w:rsidRDefault="00284FF2" w:rsidP="00E82156"/>
    <w:p w14:paraId="66486501" w14:textId="0B3D69C1" w:rsidR="00284FF2" w:rsidRDefault="00284FF2" w:rsidP="00E82156">
      <w:r>
        <w:rPr>
          <w:rFonts w:hint="eastAsia"/>
        </w:rPr>
        <w:t>跟数组一样，Rest参数只能在声明的结尾处使用。此外，它只是用于每个对象的顶层，如果对象中嵌套对象则无法适用。</w:t>
      </w:r>
    </w:p>
    <w:p w14:paraId="4E0EC5CA" w14:textId="27C6A476" w:rsidR="00284FF2" w:rsidRDefault="00284FF2" w:rsidP="00E82156"/>
    <w:p w14:paraId="0AA000B0" w14:textId="068535B2" w:rsidR="00284FF2" w:rsidRDefault="00284FF2" w:rsidP="00E82156">
      <w:r>
        <w:rPr>
          <w:rFonts w:hint="eastAsia"/>
        </w:rPr>
        <w:t>扩展运算符可以在其他对象内使用，例如：</w:t>
      </w:r>
    </w:p>
    <w:p w14:paraId="78E73C5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5A033C9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>{ ...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z: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49390683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obj2 is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a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1, b: 2, c: 3, z: 26 }</w:t>
      </w:r>
    </w:p>
    <w:p w14:paraId="3F69942D" w14:textId="2BBBA143" w:rsidR="00284FF2" w:rsidRDefault="00284FF2" w:rsidP="00E82156"/>
    <w:p w14:paraId="582660BA" w14:textId="46D3C03D" w:rsidR="00284FF2" w:rsidRDefault="00284FF2" w:rsidP="00E82156">
      <w:r>
        <w:rPr>
          <w:rFonts w:hint="eastAsia"/>
        </w:rPr>
        <w:t>可以使用扩展运算符拷贝一个对象，像是这样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obj2 = {...obj1}</w:t>
      </w:r>
      <w:r>
        <w:rPr>
          <w:rFonts w:hint="eastAsia"/>
        </w:rPr>
        <w:t>，但是</w:t>
      </w:r>
      <w:r w:rsidRPr="00284FF2">
        <w:rPr>
          <w:rFonts w:hint="eastAsia"/>
          <w:b/>
        </w:rPr>
        <w:t>这只是一个对象的浅拷贝</w:t>
      </w:r>
      <w:r>
        <w:rPr>
          <w:rFonts w:hint="eastAsia"/>
        </w:rPr>
        <w:t>。另外，如果一个对象A的属性是对象B，那么在克隆后的对象</w:t>
      </w:r>
      <w:proofErr w:type="spellStart"/>
      <w:r>
        <w:rPr>
          <w:rFonts w:hint="eastAsia"/>
        </w:rPr>
        <w:t>cloneB</w:t>
      </w:r>
      <w:proofErr w:type="spellEnd"/>
      <w:r>
        <w:rPr>
          <w:rFonts w:hint="eastAsia"/>
        </w:rPr>
        <w:t>中，该属性指向对象B</w:t>
      </w:r>
    </w:p>
    <w:p w14:paraId="4482BCE0" w14:textId="77777777" w:rsidR="00284FF2" w:rsidRPr="00284FF2" w:rsidRDefault="00284FF2" w:rsidP="00E82156">
      <w:pPr>
        <w:rPr>
          <w:rFonts w:hint="eastAsia"/>
        </w:rPr>
      </w:pPr>
    </w:p>
    <w:p w14:paraId="65E8BB53" w14:textId="77777777" w:rsidR="00284FF2" w:rsidRDefault="00284FF2" w:rsidP="00284FF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7" w:name="_Toc6086905"/>
      <w:r>
        <w:rPr>
          <w:rFonts w:ascii="微软雅黑" w:eastAsia="微软雅黑" w:hAnsi="微软雅黑" w:hint="eastAsia"/>
          <w:color w:val="333333"/>
        </w:rPr>
        <w:t>4.正则表达式命名捕获组</w:t>
      </w:r>
      <w:bookmarkEnd w:id="27"/>
    </w:p>
    <w:p w14:paraId="7D26A9E8" w14:textId="2F49B89D" w:rsidR="00913619" w:rsidRDefault="00284FF2" w:rsidP="00E82156">
      <w:r>
        <w:rPr>
          <w:rFonts w:hint="eastAsia"/>
        </w:rPr>
        <w:t>JavaScript正则表达式可以返回一个匹配的对象——一个包含匹配字符串的类数组，例如：以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YYYY-MM-DD</w:t>
      </w:r>
      <w:r>
        <w:rPr>
          <w:rFonts w:hint="eastAsia"/>
        </w:rPr>
        <w:t>的格式解析日期：</w:t>
      </w:r>
    </w:p>
    <w:p w14:paraId="26B470AF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353AAF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</w:t>
      </w:r>
      <w:proofErr w:type="gramStart"/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D3755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A4964BF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2018</w:t>
      </w:r>
    </w:p>
    <w:p w14:paraId="5CAABAA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04</w:t>
      </w:r>
    </w:p>
    <w:p w14:paraId="1CC71BD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30</w:t>
      </w:r>
    </w:p>
    <w:p w14:paraId="42B8DB72" w14:textId="204CE7F7" w:rsidR="00284FF2" w:rsidRDefault="00284FF2" w:rsidP="00E82156">
      <w:r>
        <w:rPr>
          <w:rFonts w:hint="eastAsia"/>
        </w:rPr>
        <w:t>这样的代码很难读懂，并且改变正则表达式的结构有可能改变匹配对象的索引</w:t>
      </w:r>
    </w:p>
    <w:p w14:paraId="416BBC22" w14:textId="5D1D302D" w:rsidR="00284FF2" w:rsidRDefault="00284FF2" w:rsidP="00E82156"/>
    <w:p w14:paraId="43CE27A8" w14:textId="78ECA0B2" w:rsidR="00284FF2" w:rsidRDefault="00284FF2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允许命名</w:t>
      </w:r>
      <w:proofErr w:type="gramStart"/>
      <w:r>
        <w:rPr>
          <w:rFonts w:hint="eastAsia"/>
        </w:rPr>
        <w:t>捕获组使用</w:t>
      </w:r>
      <w:proofErr w:type="gramEnd"/>
      <w:r>
        <w:rPr>
          <w:rFonts w:hint="eastAsia"/>
        </w:rPr>
        <w:t>符号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?&lt;name&gt;</w:t>
      </w:r>
      <w:r>
        <w:rPr>
          <w:rFonts w:hint="eastAsia"/>
        </w:rPr>
        <w:t>，在打开捕获括号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</w:t>
      </w:r>
      <w:r>
        <w:rPr>
          <w:rFonts w:hint="eastAsia"/>
        </w:rPr>
        <w:t>后立即命名，示例如下：</w:t>
      </w:r>
    </w:p>
    <w:p w14:paraId="0A66AF4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05DD63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F0872D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87E98D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2018</w:t>
      </w:r>
    </w:p>
    <w:p w14:paraId="7BBA8BF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04</w:t>
      </w:r>
    </w:p>
    <w:p w14:paraId="3E9808A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;   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// 30</w:t>
      </w:r>
    </w:p>
    <w:p w14:paraId="28DDC3E0" w14:textId="6990AFA1" w:rsidR="00284FF2" w:rsidRDefault="00284FF2" w:rsidP="00E82156"/>
    <w:p w14:paraId="6EAE9FD5" w14:textId="08C5898A" w:rsidR="00284FF2" w:rsidRDefault="00284FF2" w:rsidP="00E82156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  <w:r>
        <w:rPr>
          <w:rFonts w:hint="eastAsia"/>
        </w:rPr>
        <w:t>任何匹配失败的</w:t>
      </w:r>
      <w:proofErr w:type="gramStart"/>
      <w:r>
        <w:rPr>
          <w:rFonts w:hint="eastAsia"/>
        </w:rPr>
        <w:t>命名组</w:t>
      </w:r>
      <w:proofErr w:type="gramEnd"/>
      <w:r>
        <w:rPr>
          <w:rFonts w:hint="eastAsia"/>
        </w:rPr>
        <w:t>都将返回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undefined</w:t>
      </w:r>
    </w:p>
    <w:p w14:paraId="1D3A2676" w14:textId="5AE2409A" w:rsidR="00284FF2" w:rsidRDefault="00284FF2" w:rsidP="00E82156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</w:p>
    <w:p w14:paraId="34D53594" w14:textId="78D7F32E" w:rsidR="00284FF2" w:rsidRPr="00284FF2" w:rsidRDefault="00284FF2" w:rsidP="00E82156">
      <w:pPr>
        <w:rPr>
          <w:rFonts w:hint="eastAsia"/>
        </w:rPr>
      </w:pPr>
      <w:r>
        <w:rPr>
          <w:rFonts w:hint="eastAsia"/>
        </w:rPr>
        <w:t>命名捕获也可以使用在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replace()</w:t>
      </w:r>
      <w:r>
        <w:rPr>
          <w:rFonts w:hint="eastAsia"/>
        </w:rPr>
        <w:t>方法中。例如将日期转换为美国的MM-</w:t>
      </w:r>
      <w:r>
        <w:t>DD</w:t>
      </w:r>
      <w:r>
        <w:rPr>
          <w:rFonts w:hint="eastAsia"/>
        </w:rPr>
        <w:t>-</w:t>
      </w:r>
      <w:r>
        <w:t>YYYY</w:t>
      </w:r>
      <w:r>
        <w:rPr>
          <w:rFonts w:hint="eastAsia"/>
        </w:rPr>
        <w:t>格式：</w:t>
      </w:r>
    </w:p>
    <w:p w14:paraId="50BCB16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1EE531E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F7A78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8CC4F3" w14:textId="656C91BD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usDate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'$&lt;month&gt;-$&lt;day&gt;-$&lt;year&gt;'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04EE4F" w14:textId="65FE92C7" w:rsidR="00284FF2" w:rsidRDefault="00284FF2" w:rsidP="00E82156"/>
    <w:p w14:paraId="4F5B4610" w14:textId="77777777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8" w:name="_Toc6086906"/>
      <w:r>
        <w:rPr>
          <w:rFonts w:ascii="微软雅黑" w:eastAsia="微软雅黑" w:hAnsi="微软雅黑" w:hint="eastAsia"/>
          <w:color w:val="333333"/>
        </w:rPr>
        <w:t>5.正则表达式反向断言</w:t>
      </w:r>
      <w:bookmarkEnd w:id="28"/>
    </w:p>
    <w:p w14:paraId="7251D7FF" w14:textId="5696E57E" w:rsidR="00CF4FD5" w:rsidRDefault="00CF4FD5" w:rsidP="00E82156">
      <w:r>
        <w:rPr>
          <w:rFonts w:hint="eastAsia"/>
        </w:rPr>
        <w:t>目前JavaScript在正则表达式中支持先行断言（lookahead）。这意味着匹配会发生，但不会有任何捕获，并且断言没有包含在整个匹配字段中。例如从价格中捕获货币符号：</w:t>
      </w:r>
    </w:p>
    <w:p w14:paraId="55103E6F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6B3803E2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reLookahead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/\D</w:t>
      </w:r>
      <w:proofErr w:type="gramStart"/>
      <w:r w:rsidRPr="00CF4FD5">
        <w:rPr>
          <w:rFonts w:ascii="Consolas" w:eastAsia="宋体" w:hAnsi="Consolas" w:cs="宋体"/>
          <w:color w:val="CE9178"/>
          <w:kern w:val="0"/>
          <w:szCs w:val="21"/>
        </w:rPr>
        <w:t>(?=</w:t>
      </w:r>
      <w:proofErr w:type="gramEnd"/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F9F3F4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reLookahead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'$123.89'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10C569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722AF5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F4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$</w:t>
      </w:r>
    </w:p>
    <w:p w14:paraId="75EF0496" w14:textId="02E6BC5E" w:rsidR="00CF4FD5" w:rsidRDefault="00CF4FD5" w:rsidP="00E82156"/>
    <w:p w14:paraId="68D520F0" w14:textId="425E8415" w:rsidR="00CF4FD5" w:rsidRDefault="00CF4FD5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引入以相同方式工作但是匹配前面的反向断言（lookbehind），这样我就可以忽略货币符号，单穿的捕获价格的数字：</w:t>
      </w:r>
    </w:p>
    <w:p w14:paraId="272C7DAD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0DE171C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CF4FD5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CF4FD5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296F08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'$123.89'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954213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14A745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F4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123.89</w:t>
      </w:r>
    </w:p>
    <w:p w14:paraId="3EFDFE8F" w14:textId="5761F023" w:rsidR="00CF4FD5" w:rsidRDefault="00CF4FD5" w:rsidP="00E82156"/>
    <w:p w14:paraId="6346421C" w14:textId="7D07C517" w:rsidR="00CF4FD5" w:rsidRDefault="00CF4FD5" w:rsidP="00E82156">
      <w:r>
        <w:rPr>
          <w:rFonts w:hint="eastAsia"/>
        </w:rPr>
        <w:t>以上是</w:t>
      </w:r>
      <w:r w:rsidRPr="00CF4FD5">
        <w:rPr>
          <w:rFonts w:hint="eastAsia"/>
          <w:b/>
        </w:rPr>
        <w:t>肯定反向断言</w:t>
      </w:r>
      <w:r>
        <w:rPr>
          <w:rFonts w:hint="eastAsia"/>
        </w:rPr>
        <w:t>，非数字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\D</w:t>
      </w:r>
      <w:r>
        <w:rPr>
          <w:rFonts w:hint="eastAsia"/>
        </w:rPr>
        <w:t>必须存在。同样的，还存在</w:t>
      </w:r>
      <w:r w:rsidRPr="00CF4FD5">
        <w:rPr>
          <w:rFonts w:hint="eastAsia"/>
          <w:b/>
        </w:rPr>
        <w:t>否定反向断言</w:t>
      </w:r>
      <w:r>
        <w:rPr>
          <w:rFonts w:hint="eastAsia"/>
        </w:rPr>
        <w:t>，表示一个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不存在，例如：</w:t>
      </w:r>
    </w:p>
    <w:p w14:paraId="69155298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20E8DAC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reLookbehindNeg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CF4FD5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CF4FD5">
        <w:rPr>
          <w:rFonts w:ascii="Consolas" w:eastAsia="宋体" w:hAnsi="Consolas" w:cs="宋体"/>
          <w:color w:val="CE9178"/>
          <w:kern w:val="0"/>
          <w:szCs w:val="21"/>
        </w:rPr>
        <w:t>!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5DF460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reLookbehind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'$123.89'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74C823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2EC892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F4FD5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F4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]);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null</w:t>
      </w:r>
    </w:p>
    <w:p w14:paraId="62E5FACF" w14:textId="52D16B6B" w:rsidR="00284FF2" w:rsidRDefault="00284FF2" w:rsidP="00E82156">
      <w:pPr>
        <w:rPr>
          <w:rFonts w:hint="eastAsia"/>
        </w:rPr>
      </w:pPr>
    </w:p>
    <w:p w14:paraId="291BBA19" w14:textId="40E7C4A2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9" w:name="_Toc6086907"/>
      <w:r>
        <w:rPr>
          <w:rFonts w:ascii="微软雅黑" w:eastAsia="微软雅黑" w:hAnsi="微软雅黑" w:hint="eastAsia"/>
          <w:color w:val="333333"/>
        </w:rPr>
        <w:t>6.正则表达式</w:t>
      </w:r>
      <w:proofErr w:type="spellStart"/>
      <w:r>
        <w:rPr>
          <w:rFonts w:ascii="微软雅黑" w:eastAsia="微软雅黑" w:hAnsi="微软雅黑" w:hint="eastAsia"/>
          <w:color w:val="333333"/>
        </w:rPr>
        <w:t>dotAll</w:t>
      </w:r>
      <w:proofErr w:type="spellEnd"/>
      <w:r>
        <w:rPr>
          <w:rFonts w:ascii="微软雅黑" w:eastAsia="微软雅黑" w:hAnsi="微软雅黑" w:hint="eastAsia"/>
          <w:color w:val="333333"/>
        </w:rPr>
        <w:t>模式</w:t>
      </w:r>
      <w:bookmarkEnd w:id="29"/>
    </w:p>
    <w:p w14:paraId="166F60FB" w14:textId="06EE7620" w:rsidR="00CF4FD5" w:rsidRDefault="00CF4FD5" w:rsidP="00CF4FD5">
      <w:r>
        <w:rPr>
          <w:rFonts w:hint="eastAsia"/>
        </w:rPr>
        <w:t>正则表达式中点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</w:t>
      </w:r>
      <w:r>
        <w:rPr>
          <w:rFonts w:hint="eastAsia"/>
        </w:rPr>
        <w:t>匹配除回车外的任何单字符，标记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s</w:t>
      </w:r>
      <w:r>
        <w:rPr>
          <w:rFonts w:hint="eastAsia"/>
        </w:rPr>
        <w:t>改变这种行为，袁旭终止符的出现，例如：</w:t>
      </w:r>
    </w:p>
    <w:p w14:paraId="4EEFDBA3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proofErr w:type="spellStart"/>
      <w:proofErr w:type="gramStart"/>
      <w:r w:rsidRPr="00CF4FD5">
        <w:rPr>
          <w:rFonts w:ascii="Consolas" w:eastAsia="宋体" w:hAnsi="Consolas" w:cs="宋体"/>
          <w:color w:val="D16969"/>
          <w:kern w:val="0"/>
          <w:szCs w:val="21"/>
        </w:rPr>
        <w:t>hello.world</w:t>
      </w:r>
      <w:proofErr w:type="spellEnd"/>
      <w:proofErr w:type="gramEnd"/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'hello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CF4FD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world</w:t>
      </w:r>
      <w:proofErr w:type="spellEnd"/>
      <w:r w:rsidRPr="00CF4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false</w:t>
      </w:r>
    </w:p>
    <w:p w14:paraId="62C9CC29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proofErr w:type="spellStart"/>
      <w:r w:rsidRPr="00CF4FD5">
        <w:rPr>
          <w:rFonts w:ascii="Consolas" w:eastAsia="宋体" w:hAnsi="Consolas" w:cs="宋体"/>
          <w:color w:val="D16969"/>
          <w:kern w:val="0"/>
          <w:szCs w:val="21"/>
        </w:rPr>
        <w:t>hello.world</w:t>
      </w:r>
      <w:proofErr w:type="spellEnd"/>
      <w:r w:rsidRPr="00CF4FD5">
        <w:rPr>
          <w:rFonts w:ascii="Consolas" w:eastAsia="宋体" w:hAnsi="Consolas" w:cs="宋体"/>
          <w:color w:val="D16969"/>
          <w:kern w:val="0"/>
          <w:szCs w:val="21"/>
        </w:rPr>
        <w:t>/</w:t>
      </w:r>
      <w:proofErr w:type="spellStart"/>
      <w:r w:rsidRPr="00CF4FD5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test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'hello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CF4FD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world</w:t>
      </w:r>
      <w:proofErr w:type="spellEnd"/>
      <w:r w:rsidRPr="00CF4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true</w:t>
      </w:r>
    </w:p>
    <w:p w14:paraId="05365C21" w14:textId="72AA39D3" w:rsidR="00CF4FD5" w:rsidRDefault="00CF4FD5" w:rsidP="00CF4FD5"/>
    <w:p w14:paraId="30F3F8D3" w14:textId="77777777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0" w:name="_Toc6086908"/>
      <w:r>
        <w:rPr>
          <w:rFonts w:ascii="微软雅黑" w:eastAsia="微软雅黑" w:hAnsi="微软雅黑" w:hint="eastAsia"/>
          <w:color w:val="333333"/>
        </w:rPr>
        <w:t>7.正则表达式 Unicode 转义</w:t>
      </w:r>
      <w:bookmarkEnd w:id="30"/>
    </w:p>
    <w:p w14:paraId="07795A4D" w14:textId="2AC8F685" w:rsidR="00CF4FD5" w:rsidRDefault="00CF4FD5" w:rsidP="00CF4FD5">
      <w:r>
        <w:rPr>
          <w:rFonts w:hint="eastAsia"/>
        </w:rPr>
        <w:t>到目前为止，在正则表达式中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Unicode字符属性是不被允许的。ES</w:t>
      </w:r>
      <w:r>
        <w:t>2018</w:t>
      </w:r>
      <w:r>
        <w:rPr>
          <w:rFonts w:hint="eastAsia"/>
        </w:rPr>
        <w:t>添加了Unicode属性转义——形式为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\p{...}</w:t>
      </w:r>
      <w:r>
        <w:rPr>
          <w:rFonts w:hint="eastAsia"/>
        </w:rPr>
        <w:t>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\P{...}</w:t>
      </w:r>
      <w:r>
        <w:rPr>
          <w:rFonts w:hint="eastAsia"/>
        </w:rPr>
        <w:t>，在正则表达式中使用标记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）设置，在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\p</w:t>
      </w:r>
      <w:proofErr w:type="gramStart"/>
      <w:r>
        <w:rPr>
          <w:rFonts w:hint="eastAsia"/>
        </w:rPr>
        <w:t>快儿内</w:t>
      </w:r>
      <w:proofErr w:type="gramEnd"/>
      <w:r>
        <w:rPr>
          <w:rFonts w:hint="eastAsia"/>
        </w:rPr>
        <w:t>，可以以键值对的方式设置需要匹配的属性而非具体内容。例如：</w:t>
      </w:r>
    </w:p>
    <w:p w14:paraId="0EB740F7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F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reGreekSymbol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CF4FD5">
        <w:rPr>
          <w:rFonts w:ascii="Consolas" w:eastAsia="宋体" w:hAnsi="Consolas" w:cs="宋体"/>
          <w:color w:val="D7BA7D"/>
          <w:kern w:val="0"/>
          <w:szCs w:val="21"/>
        </w:rPr>
        <w:t>\p</w:t>
      </w:r>
      <w:r w:rsidRPr="00CF4FD5">
        <w:rPr>
          <w:rFonts w:ascii="Consolas" w:eastAsia="宋体" w:hAnsi="Consolas" w:cs="宋体"/>
          <w:color w:val="D16969"/>
          <w:kern w:val="0"/>
          <w:szCs w:val="21"/>
        </w:rPr>
        <w:t>{Script=Greek}/</w:t>
      </w:r>
      <w:r w:rsidRPr="00CF4FD5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3EBF8" w14:textId="77777777" w:rsidR="00CF4FD5" w:rsidRPr="00CF4FD5" w:rsidRDefault="00CF4FD5" w:rsidP="00CF4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F4FD5">
        <w:rPr>
          <w:rFonts w:ascii="Consolas" w:eastAsia="宋体" w:hAnsi="Consolas" w:cs="宋体"/>
          <w:color w:val="9CDCFE"/>
          <w:kern w:val="0"/>
          <w:szCs w:val="21"/>
        </w:rPr>
        <w:t>reGreekSymbol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4FD5">
        <w:rPr>
          <w:rFonts w:ascii="Consolas" w:eastAsia="宋体" w:hAnsi="Consolas" w:cs="宋体"/>
          <w:color w:val="DCDCAA"/>
          <w:kern w:val="0"/>
          <w:szCs w:val="21"/>
        </w:rPr>
        <w:t>test</w:t>
      </w:r>
      <w:proofErr w:type="spellEnd"/>
      <w:r w:rsidRPr="00CF4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4FD5">
        <w:rPr>
          <w:rFonts w:ascii="Consolas" w:eastAsia="宋体" w:hAnsi="Consolas" w:cs="宋体"/>
          <w:color w:val="CE9178"/>
          <w:kern w:val="0"/>
          <w:szCs w:val="21"/>
        </w:rPr>
        <w:t>'π'</w:t>
      </w:r>
      <w:r w:rsidRPr="00CF4FD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CF4FD5">
        <w:rPr>
          <w:rFonts w:ascii="Consolas" w:eastAsia="宋体" w:hAnsi="Consolas" w:cs="宋体"/>
          <w:color w:val="6A9955"/>
          <w:kern w:val="0"/>
          <w:szCs w:val="21"/>
        </w:rPr>
        <w:t>// true</w:t>
      </w:r>
    </w:p>
    <w:p w14:paraId="33FCBAE4" w14:textId="2FE81FC8" w:rsidR="00CF4FD5" w:rsidRDefault="00CF4FD5" w:rsidP="00CF4FD5">
      <w:r>
        <w:rPr>
          <w:rFonts w:hint="eastAsia"/>
        </w:rPr>
        <w:t>此特性可以避免使用特定Unicode区间来进行内容类型判断，提升可读性和可维护性</w:t>
      </w:r>
    </w:p>
    <w:p w14:paraId="7717FB7E" w14:textId="6E1807AF" w:rsidR="00CF4FD5" w:rsidRDefault="00CF4FD5" w:rsidP="00CF4FD5"/>
    <w:p w14:paraId="3E09F896" w14:textId="77777777" w:rsidR="00CF4FD5" w:rsidRDefault="00CF4FD5" w:rsidP="00CF4FD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1" w:name="_Toc6086909"/>
      <w:r>
        <w:rPr>
          <w:rFonts w:ascii="微软雅黑" w:eastAsia="微软雅黑" w:hAnsi="微软雅黑" w:hint="eastAsia"/>
          <w:color w:val="333333"/>
        </w:rPr>
        <w:t>8.非转义序列的模板字符串</w:t>
      </w:r>
      <w:bookmarkEnd w:id="31"/>
    </w:p>
    <w:p w14:paraId="2AEBA89B" w14:textId="46B98798" w:rsidR="00CF4FD5" w:rsidRPr="00CF4FD5" w:rsidRDefault="00CF4FD5" w:rsidP="00CF4FD5">
      <w:pPr>
        <w:rPr>
          <w:rFonts w:hint="eastAsia"/>
        </w:rPr>
      </w:pPr>
      <w:r>
        <w:rPr>
          <w:rFonts w:hint="eastAsia"/>
        </w:rPr>
        <w:t>之前，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 xml:space="preserve"> 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\u</w:t>
      </w:r>
      <w:r>
        <w:rPr>
          <w:rFonts w:hint="eastAsia"/>
        </w:rPr>
        <w:t>开始一个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转义，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 xml:space="preserve"> 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\x</w:t>
      </w:r>
      <w:r>
        <w:rPr>
          <w:rFonts w:hint="eastAsia"/>
        </w:rPr>
        <w:t>开始一个十六进制转义，</w:t>
      </w:r>
      <w:r w:rsidRPr="00CF4FD5">
        <w:rPr>
          <w:rFonts w:ascii="Consolas" w:hAnsi="Consolas"/>
          <w:color w:val="FF502C"/>
          <w:sz w:val="20"/>
          <w:szCs w:val="20"/>
          <w:shd w:val="clear" w:color="auto" w:fill="FFF5F5"/>
        </w:rPr>
        <w:t xml:space="preserve"> 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\</w:t>
      </w:r>
      <w:r>
        <w:rPr>
          <w:rFonts w:hint="eastAsia"/>
        </w:rPr>
        <w:t>后跟一个数字开始一个八进制转义。这使得创建特定的字符串变得不可能，例如Windows文件路径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C:\uuu\xxx\111</w:t>
      </w:r>
    </w:p>
    <w:p w14:paraId="4712D4AB" w14:textId="77777777" w:rsidR="00CF4FD5" w:rsidRPr="00CF4FD5" w:rsidRDefault="00CF4FD5" w:rsidP="00E82156">
      <w:pPr>
        <w:rPr>
          <w:rFonts w:hint="eastAsia"/>
        </w:rPr>
      </w:pPr>
    </w:p>
    <w:p w14:paraId="636846ED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2" w:name="_Toc6086910"/>
      <w:r>
        <w:rPr>
          <w:rFonts w:ascii="微软雅黑" w:eastAsia="微软雅黑" w:hAnsi="微软雅黑" w:hint="eastAsia"/>
          <w:color w:val="333333"/>
        </w:rPr>
        <w:t>ES10新特性（2019）</w:t>
      </w:r>
      <w:bookmarkEnd w:id="32"/>
    </w:p>
    <w:p w14:paraId="68482320" w14:textId="5ADC3DE0" w:rsidR="00D02D60" w:rsidRDefault="00C32355" w:rsidP="00C3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新增了String的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trimStart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和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trimEnd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方法</w:t>
      </w:r>
    </w:p>
    <w:p w14:paraId="4E3EA4EC" w14:textId="09056297" w:rsidR="00C32355" w:rsidRDefault="00C32355" w:rsidP="00C3235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Function.prototype.toString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返回精确字符，包括空格和注释</w:t>
      </w:r>
    </w:p>
    <w:p w14:paraId="2EA3F6B9" w14:textId="3EDB3A82" w:rsidR="00C32355" w:rsidRDefault="00C32355" w:rsidP="00C3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新的基本数据类型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BigInt</w:t>
      </w:r>
      <w:proofErr w:type="spellEnd"/>
    </w:p>
    <w:p w14:paraId="60298542" w14:textId="6C6A9C0C" w:rsidR="00C32355" w:rsidRDefault="00C32355" w:rsidP="00C32355"/>
    <w:p w14:paraId="19FBFD45" w14:textId="2F92526D" w:rsidR="00C32355" w:rsidRDefault="00C32355" w:rsidP="00C32355">
      <w:pPr>
        <w:pStyle w:val="3"/>
        <w:numPr>
          <w:ilvl w:val="0"/>
          <w:numId w:val="22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3" w:name="_Toc6086911"/>
      <w:r>
        <w:rPr>
          <w:rFonts w:ascii="微软雅黑" w:eastAsia="微软雅黑" w:hAnsi="微软雅黑" w:hint="eastAsia"/>
          <w:color w:val="333333"/>
        </w:rPr>
        <w:lastRenderedPageBreak/>
        <w:t>新增了String的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trimStart</w:t>
      </w:r>
      <w:proofErr w:type="spellEnd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()</w:t>
      </w:r>
      <w:r>
        <w:rPr>
          <w:rFonts w:ascii="微软雅黑" w:eastAsia="微软雅黑" w:hAnsi="微软雅黑" w:hint="eastAsia"/>
          <w:color w:val="333333"/>
        </w:rPr>
        <w:t>方法和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trimEnd</w:t>
      </w:r>
      <w:proofErr w:type="spellEnd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()</w:t>
      </w:r>
      <w:r>
        <w:rPr>
          <w:rFonts w:ascii="微软雅黑" w:eastAsia="微软雅黑" w:hAnsi="微软雅黑" w:hint="eastAsia"/>
          <w:color w:val="333333"/>
        </w:rPr>
        <w:t>方法</w:t>
      </w:r>
      <w:bookmarkEnd w:id="33"/>
    </w:p>
    <w:p w14:paraId="0E60B87D" w14:textId="0C23F78B" w:rsidR="00C32355" w:rsidRPr="00C32355" w:rsidRDefault="00C32355" w:rsidP="00C32355">
      <w:pPr>
        <w:rPr>
          <w:rFonts w:hint="eastAsia"/>
        </w:rPr>
      </w:pPr>
      <w:r>
        <w:rPr>
          <w:rFonts w:hint="eastAsia"/>
        </w:rPr>
        <w:t>新增的这两个方法很好理解，分别去除字符串首尾空白字符。</w:t>
      </w:r>
      <w:bookmarkStart w:id="34" w:name="_GoBack"/>
    </w:p>
    <w:bookmarkEnd w:id="34"/>
    <w:p w14:paraId="50F1799C" w14:textId="0F6A33FF" w:rsidR="00C32355" w:rsidRDefault="00C32355" w:rsidP="00C32355"/>
    <w:p w14:paraId="010851D9" w14:textId="0FF9F8C6" w:rsidR="00C32355" w:rsidRDefault="00C32355" w:rsidP="00C3235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5" w:name="_Toc6086912"/>
      <w:r>
        <w:rPr>
          <w:rFonts w:ascii="微软雅黑" w:eastAsia="微软雅黑" w:hAnsi="微软雅黑"/>
          <w:color w:val="333333"/>
        </w:rPr>
        <w:t>2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Function.prototype.toString()</w:t>
      </w:r>
      <w:r>
        <w:rPr>
          <w:rFonts w:ascii="微软雅黑" w:eastAsia="微软雅黑" w:hAnsi="微软雅黑" w:hint="eastAsia"/>
          <w:color w:val="333333"/>
        </w:rPr>
        <w:t>返回精确字符，包括空格和注释</w:t>
      </w:r>
      <w:bookmarkEnd w:id="35"/>
    </w:p>
    <w:p w14:paraId="7B72EC6F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another comment *</w:t>
      </w:r>
      <w:proofErr w:type="gramStart"/>
      <w:r w:rsidRPr="00C32355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>) { }</w:t>
      </w:r>
    </w:p>
    <w:p w14:paraId="02E55C82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A9635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之前不会打印注释部分</w:t>
      </w:r>
    </w:p>
    <w:p w14:paraId="7B0144D2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function foo(){}</w:t>
      </w:r>
    </w:p>
    <w:p w14:paraId="7ABA2DC3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7A8D3F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ES2019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会把注释一同打印</w:t>
      </w:r>
    </w:p>
    <w:p w14:paraId="1F898A06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function /* comment */ foo /* another comment */ (){}</w:t>
      </w:r>
    </w:p>
    <w:p w14:paraId="7A80BD60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EE0ABB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箭头函数</w:t>
      </w:r>
    </w:p>
    <w:p w14:paraId="421E6F57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another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3235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32355">
        <w:rPr>
          <w:rFonts w:ascii="Consolas" w:eastAsia="宋体" w:hAnsi="Consolas" w:cs="宋体"/>
          <w:color w:val="D4D4D4"/>
          <w:kern w:val="0"/>
          <w:szCs w:val="21"/>
        </w:rPr>
        <w:t>{ }</w:t>
      </w:r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A23A6B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A7DE3A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bar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() =&gt; {}</w:t>
      </w:r>
    </w:p>
    <w:p w14:paraId="78598617" w14:textId="77777777" w:rsidR="00C32355" w:rsidRPr="00C32355" w:rsidRDefault="00C32355" w:rsidP="00C32355">
      <w:pPr>
        <w:rPr>
          <w:rFonts w:hint="eastAsia"/>
        </w:rPr>
      </w:pPr>
    </w:p>
    <w:p w14:paraId="4BEA83C8" w14:textId="7A5342D2" w:rsidR="00C32355" w:rsidRDefault="00C32355" w:rsidP="00C32355">
      <w:pPr>
        <w:pStyle w:val="3"/>
        <w:shd w:val="clear" w:color="auto" w:fill="FFFFFF"/>
        <w:spacing w:before="525" w:after="150"/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</w:pPr>
      <w:bookmarkStart w:id="36" w:name="_Toc6086913"/>
      <w:r>
        <w:rPr>
          <w:rFonts w:ascii="微软雅黑" w:eastAsia="微软雅黑" w:hAnsi="微软雅黑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>.新的基本数据类型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BigInt</w:t>
      </w:r>
      <w:bookmarkEnd w:id="36"/>
      <w:proofErr w:type="spellEnd"/>
    </w:p>
    <w:p w14:paraId="67375C4F" w14:textId="7CA2A87B" w:rsidR="00C32355" w:rsidRPr="00C32355" w:rsidRDefault="00C32355" w:rsidP="00C32355">
      <w:pPr>
        <w:rPr>
          <w:rFonts w:hint="eastAsia"/>
        </w:rPr>
      </w:pPr>
      <w:r>
        <w:rPr>
          <w:rFonts w:hint="eastAsia"/>
        </w:rPr>
        <w:t>现在的基本数据类型（值类型）不止5中（ES</w:t>
      </w:r>
      <w:r>
        <w:t>6</w:t>
      </w:r>
      <w:r>
        <w:rPr>
          <w:rFonts w:hint="eastAsia"/>
        </w:rPr>
        <w:t>之后是6种），加上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一共有7种数据类型，分别是：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String、Number、Boolean、Null、Undefined、Symbol、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BigInt</w:t>
      </w:r>
      <w:proofErr w:type="spellEnd"/>
    </w:p>
    <w:p w14:paraId="53FAD3CA" w14:textId="77777777" w:rsidR="00D02D60" w:rsidRPr="00C32355" w:rsidRDefault="00D02D60" w:rsidP="00B17E01"/>
    <w:sectPr w:rsidR="00D02D60" w:rsidRPr="00C3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9D8"/>
    <w:multiLevelType w:val="multilevel"/>
    <w:tmpl w:val="310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7C5"/>
    <w:multiLevelType w:val="multilevel"/>
    <w:tmpl w:val="4F5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65"/>
    <w:multiLevelType w:val="multilevel"/>
    <w:tmpl w:val="A66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0A93"/>
    <w:multiLevelType w:val="hybridMultilevel"/>
    <w:tmpl w:val="B50C4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7056BB"/>
    <w:multiLevelType w:val="hybridMultilevel"/>
    <w:tmpl w:val="B17A1D4C"/>
    <w:lvl w:ilvl="0" w:tplc="6548D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90FB6"/>
    <w:multiLevelType w:val="hybridMultilevel"/>
    <w:tmpl w:val="0F882A18"/>
    <w:lvl w:ilvl="0" w:tplc="2CD0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EB5551"/>
    <w:multiLevelType w:val="multilevel"/>
    <w:tmpl w:val="90B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846BA"/>
    <w:multiLevelType w:val="hybridMultilevel"/>
    <w:tmpl w:val="3872BAE8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 w15:restartNumberingAfterBreak="0">
    <w:nsid w:val="469042A9"/>
    <w:multiLevelType w:val="hybridMultilevel"/>
    <w:tmpl w:val="1CF08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F806A3"/>
    <w:multiLevelType w:val="hybridMultilevel"/>
    <w:tmpl w:val="C562E24A"/>
    <w:lvl w:ilvl="0" w:tplc="A6BA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14C62"/>
    <w:multiLevelType w:val="hybridMultilevel"/>
    <w:tmpl w:val="35D6C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871F79"/>
    <w:multiLevelType w:val="multilevel"/>
    <w:tmpl w:val="563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43B64"/>
    <w:multiLevelType w:val="multilevel"/>
    <w:tmpl w:val="7C2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5525"/>
    <w:multiLevelType w:val="multilevel"/>
    <w:tmpl w:val="79C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62E13"/>
    <w:multiLevelType w:val="multilevel"/>
    <w:tmpl w:val="9FD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857E7"/>
    <w:multiLevelType w:val="multilevel"/>
    <w:tmpl w:val="234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75B9C"/>
    <w:multiLevelType w:val="multilevel"/>
    <w:tmpl w:val="8B4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3566D"/>
    <w:multiLevelType w:val="multilevel"/>
    <w:tmpl w:val="A924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24DF5"/>
    <w:multiLevelType w:val="multilevel"/>
    <w:tmpl w:val="0D4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42FE9"/>
    <w:multiLevelType w:val="multilevel"/>
    <w:tmpl w:val="833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F142F"/>
    <w:multiLevelType w:val="multilevel"/>
    <w:tmpl w:val="02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71A27"/>
    <w:multiLevelType w:val="multilevel"/>
    <w:tmpl w:val="15C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7"/>
  </w:num>
  <w:num w:numId="7">
    <w:abstractNumId w:val="15"/>
  </w:num>
  <w:num w:numId="8">
    <w:abstractNumId w:val="5"/>
  </w:num>
  <w:num w:numId="9">
    <w:abstractNumId w:val="3"/>
  </w:num>
  <w:num w:numId="10">
    <w:abstractNumId w:val="20"/>
  </w:num>
  <w:num w:numId="11">
    <w:abstractNumId w:val="19"/>
  </w:num>
  <w:num w:numId="12">
    <w:abstractNumId w:val="0"/>
  </w:num>
  <w:num w:numId="13">
    <w:abstractNumId w:val="1"/>
  </w:num>
  <w:num w:numId="14">
    <w:abstractNumId w:val="11"/>
  </w:num>
  <w:num w:numId="15">
    <w:abstractNumId w:val="14"/>
  </w:num>
  <w:num w:numId="16">
    <w:abstractNumId w:val="16"/>
  </w:num>
  <w:num w:numId="17">
    <w:abstractNumId w:val="6"/>
  </w:num>
  <w:num w:numId="18">
    <w:abstractNumId w:val="12"/>
  </w:num>
  <w:num w:numId="19">
    <w:abstractNumId w:val="18"/>
  </w:num>
  <w:num w:numId="20">
    <w:abstractNumId w:val="21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A6"/>
    <w:rsid w:val="0009329E"/>
    <w:rsid w:val="0010366E"/>
    <w:rsid w:val="00183AA5"/>
    <w:rsid w:val="001979FA"/>
    <w:rsid w:val="002051FC"/>
    <w:rsid w:val="00284FF2"/>
    <w:rsid w:val="00296992"/>
    <w:rsid w:val="002A2B6B"/>
    <w:rsid w:val="004255B4"/>
    <w:rsid w:val="005314B6"/>
    <w:rsid w:val="0060347C"/>
    <w:rsid w:val="00646A93"/>
    <w:rsid w:val="00761567"/>
    <w:rsid w:val="00830D0D"/>
    <w:rsid w:val="008E0FE4"/>
    <w:rsid w:val="00904F59"/>
    <w:rsid w:val="009054C4"/>
    <w:rsid w:val="00913619"/>
    <w:rsid w:val="00914DCA"/>
    <w:rsid w:val="00A053A6"/>
    <w:rsid w:val="00A40052"/>
    <w:rsid w:val="00B17E01"/>
    <w:rsid w:val="00B63B00"/>
    <w:rsid w:val="00C3160A"/>
    <w:rsid w:val="00C32355"/>
    <w:rsid w:val="00C74A63"/>
    <w:rsid w:val="00CF4FD5"/>
    <w:rsid w:val="00D02D60"/>
    <w:rsid w:val="00DA1843"/>
    <w:rsid w:val="00E82156"/>
    <w:rsid w:val="00EA1430"/>
    <w:rsid w:val="00EE2C65"/>
    <w:rsid w:val="00FB2AE7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0B0"/>
  <w15:chartTrackingRefBased/>
  <w15:docId w15:val="{D970592C-EE70-47BD-86A8-873E783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E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7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E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17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4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054C4"/>
    <w:rPr>
      <w:b/>
      <w:bCs/>
    </w:rPr>
  </w:style>
  <w:style w:type="paragraph" w:styleId="a5">
    <w:name w:val="Normal (Web)"/>
    <w:basedOn w:val="a"/>
    <w:uiPriority w:val="99"/>
    <w:unhideWhenUsed/>
    <w:rsid w:val="00D02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2D6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2A2B6B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30D0D"/>
  </w:style>
  <w:style w:type="paragraph" w:styleId="TOC2">
    <w:name w:val="toc 2"/>
    <w:basedOn w:val="a"/>
    <w:next w:val="a"/>
    <w:autoRedefine/>
    <w:uiPriority w:val="39"/>
    <w:unhideWhenUsed/>
    <w:rsid w:val="00830D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0D0D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DA1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69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841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5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9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8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82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45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71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46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8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5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46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87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39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9B2B0-226E-4D34-88E9-60F06850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22</Pages>
  <Words>2537</Words>
  <Characters>14463</Characters>
  <Application>Microsoft Office Word</Application>
  <DocSecurity>0</DocSecurity>
  <Lines>120</Lines>
  <Paragraphs>33</Paragraphs>
  <ScaleCrop>false</ScaleCrop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TL</dc:creator>
  <cp:keywords/>
  <dc:description/>
  <cp:lastModifiedBy>S TL</cp:lastModifiedBy>
  <cp:revision>15</cp:revision>
  <dcterms:created xsi:type="dcterms:W3CDTF">2019-04-10T13:13:00Z</dcterms:created>
  <dcterms:modified xsi:type="dcterms:W3CDTF">2019-04-13T14:28:00Z</dcterms:modified>
</cp:coreProperties>
</file>